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60" w:rsidRDefault="00F42A7F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Table </w:t>
      </w:r>
      <w:proofErr w:type="spellStart"/>
      <w:r>
        <w:rPr>
          <w:rFonts w:ascii="Times New Roman" w:hAnsi="Times New Roman" w:cs="Times New Roman"/>
          <w:b/>
          <w:sz w:val="22"/>
        </w:rPr>
        <w:t>S</w:t>
      </w:r>
      <w:r w:rsidR="0008018A">
        <w:rPr>
          <w:rFonts w:ascii="Times New Roman" w:hAnsi="Times New Roman" w:cs="Times New Roman" w:hint="eastAsia"/>
          <w:b/>
          <w:sz w:val="22"/>
        </w:rPr>
        <w:t>1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Sequence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s of primers used in </w:t>
      </w:r>
      <w:proofErr w:type="spellStart"/>
      <w:r>
        <w:rPr>
          <w:rFonts w:ascii="Times New Roman" w:hAnsi="Times New Roman" w:cs="Times New Roman" w:hint="eastAsia"/>
          <w:sz w:val="22"/>
        </w:rPr>
        <w:t>qRT-</w:t>
      </w:r>
      <w:r>
        <w:rPr>
          <w:rFonts w:ascii="Times New Roman" w:hAnsi="Times New Roman" w:cs="Times New Roman"/>
          <w:sz w:val="22"/>
        </w:rPr>
        <w:t>PCR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:rsidR="000B5E60" w:rsidRDefault="000B5E60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tbl>
      <w:tblPr>
        <w:tblW w:w="933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472"/>
        <w:gridCol w:w="3292"/>
      </w:tblGrid>
      <w:tr w:rsidR="000B5E60" w:rsidRPr="00E746D2" w:rsidTr="000256B3">
        <w:trPr>
          <w:trHeight w:val="376"/>
          <w:jc w:val="center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E60" w:rsidRPr="00E746D2" w:rsidRDefault="005965E1" w:rsidP="005965E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 xml:space="preserve">Gene </w:t>
            </w:r>
            <w:r w:rsidR="00F42A7F" w:rsidRPr="00E746D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E60" w:rsidRPr="00E746D2" w:rsidRDefault="00F42A7F" w:rsidP="005965E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746D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Forward primer (5'→3')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E60" w:rsidRPr="00E746D2" w:rsidRDefault="00F42A7F" w:rsidP="005965E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746D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Reverse primer (5'→3')</w:t>
            </w:r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Lsat_1_v5_gn_3_67140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GGCGAAGCACAGCATGTTGAATG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CCATCCATCCTTGCCAGATACTCCT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Lsat_1_v5_gn_2_125121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CGTCAATTCGTCAGATCCACTCCTT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GAAGTACCTCCTCGTTCAGCACAA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Lsat_1_v5_gn_1_36821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GGACACGGTCGTAGCAATGGA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AGTGAGAGGCGGCGAGAAGA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Lactuca_sativa_newGene_5834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TTGGACGGTTGGATTGATTCTAGCA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TGACTGATGGTATCGGCGGAAGA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Lsat_1_v5_gn_4_13360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CCTTCCGATTCTGTTGCCATCATTG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AGTCCAGCATCCATCAAGTTACCAA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Lsat_1_v5_gn_8_88260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CTTCTTGCTCAGAGTGCGGTTCA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GGCGGTGCTTCATCCATAATAGACT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Lsat_1_v5_gn_8_80661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TCCGTCATCTTCGTGCTCTCCAT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TTCCACTTCGTCTACGCTTCCAATG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Lsat_1_v5_gn_2_129481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AGCCGTGGTAATCCTACAGTTGAAG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4A5CB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AAGGCAGGTCCGATTATTGAGTTG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Lsat_1_v5_gn_4_59260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GTGGTGACTTGGTTGATGCTGTTG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TTGGAGGTGGTGGAGAGGATACTT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Lsat_1_v5_gn_0_30740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CGCAGAGGTATTTCCAGGCTTCAAA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CGCAGATTCCTTCACGGCAAGAT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Lsat_1_v5_gn_3_28540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GCTCCACTTGTTGCCACTCTCC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GATGACACTAGCACCACCACCAG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Lsat_1_v5_gn_5_33281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AGGTAGCGGTATCTCTTCTTCTCCA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CCTTCCTCTGTACGATAAGCACCAA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Lsat_1_v5_gn_4_74061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GCGGAAGCAGAGCCTTACAGTAT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CGATGCGTGTTAGAATGTTCTCAGA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Consolas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Consolas" w:hAnsi="Times New Roman" w:cs="Times New Roman"/>
                <w:i/>
                <w:sz w:val="18"/>
                <w:szCs w:val="18"/>
              </w:rPr>
              <w:t>Lsat_1_v5_gn_2_17540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CCTGCTGAAGATGTTCCAGTTGATG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CGTATCTAATGTCCGCCACCTCAT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Lsat_1_v5_gn_5_67581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GCACGGAATCCAAAGGCAGTTC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TCACCAACAAGCATCCAATCGC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Lsat_1_v5_gn_5_116820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ATTCTCCGACTGACGCCACCA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CATTCTCCACCGCCGATTGTAACT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Lsat_1_v5_gn_4_41921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AAGTTGACCGCAGCACCAGTAA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CGCCGTAGTTAAGCACCGTGTA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Lsat_1_v5_gn_9_11161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GAAGAGGAACCAAGCCAACCTAAGT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hAnsi="Times New Roman" w:cs="Times New Roman"/>
                <w:sz w:val="18"/>
                <w:szCs w:val="18"/>
              </w:rPr>
              <w:t>GTAGCATTCTGTGTCGTCAGTGTCT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Lsat_1_v5_gn_9_56521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AATCGCCGTCGCTTCCAGTTC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GCCGCTAGGTCCAGGATTGTTAC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Lsat_1_v5_gn_9_37560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GATCCAACAGATCAACGCTCCAATC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GAAGAGTGGTGACGGAACGGTAG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Lsat_1_v5_gn_8_28060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CCATCGTCTGCCTCTCCGTTATG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CACTCGCTCCTTGACTCTGTTCTG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F42A7F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Lsat_1_v5_gn_8_85820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E746D2" w:rsidRDefault="00E746D2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746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GCCAGAATATGCCGTCCAGAGC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E746D2" w:rsidRDefault="004A5CBE" w:rsidP="00E746D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CGATGACCTGACCGTTGTAGAAGA</w:t>
            </w:r>
            <w:proofErr w:type="spellEnd"/>
          </w:p>
        </w:tc>
      </w:tr>
      <w:tr w:rsidR="000B5E60" w:rsidRPr="00E746D2" w:rsidTr="000256B3">
        <w:trPr>
          <w:trHeight w:val="306"/>
          <w:jc w:val="center"/>
        </w:trPr>
        <w:tc>
          <w:tcPr>
            <w:tcW w:w="2573" w:type="dxa"/>
            <w:shd w:val="clear" w:color="auto" w:fill="auto"/>
            <w:noWrap/>
            <w:vAlign w:val="center"/>
          </w:tcPr>
          <w:p w:rsidR="000B5E60" w:rsidRPr="00441454" w:rsidRDefault="00E746D2" w:rsidP="0044145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441454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LsTIP41</w:t>
            </w:r>
            <w:proofErr w:type="spellEnd"/>
          </w:p>
        </w:tc>
        <w:tc>
          <w:tcPr>
            <w:tcW w:w="3472" w:type="dxa"/>
            <w:shd w:val="clear" w:color="auto" w:fill="auto"/>
            <w:vAlign w:val="center"/>
          </w:tcPr>
          <w:p w:rsidR="000B5E60" w:rsidRPr="004A5CBE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CBE">
              <w:rPr>
                <w:rFonts w:ascii="Times New Roman" w:hAnsi="Times New Roman" w:cs="Times New Roman"/>
                <w:sz w:val="18"/>
                <w:szCs w:val="18"/>
              </w:rPr>
              <w:t>GAGAGATTTGCTGGAGGGAAACTA</w:t>
            </w:r>
            <w:proofErr w:type="spellEnd"/>
          </w:p>
        </w:tc>
        <w:tc>
          <w:tcPr>
            <w:tcW w:w="3292" w:type="dxa"/>
            <w:shd w:val="clear" w:color="auto" w:fill="auto"/>
            <w:vAlign w:val="center"/>
          </w:tcPr>
          <w:p w:rsidR="000B5E60" w:rsidRPr="004A5CBE" w:rsidRDefault="00E746D2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CBE">
              <w:rPr>
                <w:rFonts w:ascii="Times New Roman" w:hAnsi="Times New Roman" w:cs="Times New Roman"/>
                <w:sz w:val="18"/>
                <w:szCs w:val="18"/>
              </w:rPr>
              <w:t>CCTTTGACTGATGATGTTTGGA</w:t>
            </w:r>
            <w:proofErr w:type="spellEnd"/>
          </w:p>
        </w:tc>
      </w:tr>
    </w:tbl>
    <w:p w:rsidR="000B5E60" w:rsidRDefault="000B5E60"/>
    <w:sectPr w:rsidR="000B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14" w:rsidRDefault="00690B14" w:rsidP="00E746D2">
      <w:r>
        <w:separator/>
      </w:r>
    </w:p>
  </w:endnote>
  <w:endnote w:type="continuationSeparator" w:id="0">
    <w:p w:rsidR="00690B14" w:rsidRDefault="00690B14" w:rsidP="00E7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14" w:rsidRDefault="00690B14" w:rsidP="00E746D2">
      <w:r>
        <w:separator/>
      </w:r>
    </w:p>
  </w:footnote>
  <w:footnote w:type="continuationSeparator" w:id="0">
    <w:p w:rsidR="00690B14" w:rsidRDefault="00690B14" w:rsidP="00E7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GNmOTg4MjVkNzFkNGYxMGVmNTM3MWE2YjdlMGYifQ=="/>
  </w:docVars>
  <w:rsids>
    <w:rsidRoot w:val="41530DC5"/>
    <w:rsid w:val="000256B3"/>
    <w:rsid w:val="0008018A"/>
    <w:rsid w:val="000B5E60"/>
    <w:rsid w:val="000D0C45"/>
    <w:rsid w:val="00390E91"/>
    <w:rsid w:val="00441454"/>
    <w:rsid w:val="004A5CBE"/>
    <w:rsid w:val="005965E1"/>
    <w:rsid w:val="00690B14"/>
    <w:rsid w:val="00E746D2"/>
    <w:rsid w:val="00F42A7F"/>
    <w:rsid w:val="41530DC5"/>
    <w:rsid w:val="637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46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46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46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46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四月</dc:creator>
  <cp:lastModifiedBy>Huang Ying</cp:lastModifiedBy>
  <cp:revision>8</cp:revision>
  <dcterms:created xsi:type="dcterms:W3CDTF">2022-10-23T10:26:00Z</dcterms:created>
  <dcterms:modified xsi:type="dcterms:W3CDTF">2022-11-17T11:09:00Z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AF8434BB9AE5485EA14221E95F88777C</vt:lpwstr>
  </property>
</Properties>
</file>