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A08" w:rsidRDefault="00E455A3">
      <w:r w:rsidRPr="00616013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 wp14:anchorId="2903BEE8" wp14:editId="0FBF9357">
            <wp:extent cx="5934075" cy="3598070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 B C\Desktop\monkey pic\high quality\new rama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9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5A3" w:rsidRDefault="00913FDE" w:rsidP="00E455A3">
      <w:pPr>
        <w:spacing w:after="1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cyan"/>
        </w:rPr>
        <w:t xml:space="preserve">                  </w:t>
      </w:r>
      <w:r w:rsidR="00E455A3" w:rsidRPr="00577C8A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cyan"/>
        </w:rPr>
        <w:t xml:space="preserve">Figure </w:t>
      </w:r>
      <w:r w:rsidR="00CF3201" w:rsidRPr="00577C8A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cyan"/>
        </w:rPr>
        <w:t>S1</w:t>
      </w:r>
      <w:r w:rsidR="00E455A3" w:rsidRPr="00577C8A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cyan"/>
        </w:rPr>
        <w:t xml:space="preserve">A. </w:t>
      </w:r>
      <w:r w:rsidR="00E455A3" w:rsidRPr="00577C8A">
        <w:rPr>
          <w:rFonts w:ascii="Times New Roman" w:eastAsia="Times New Roman" w:hAnsi="Times New Roman" w:cs="Times New Roman"/>
          <w:color w:val="222222"/>
          <w:sz w:val="24"/>
          <w:szCs w:val="24"/>
          <w:highlight w:val="cyan"/>
        </w:rPr>
        <w:t xml:space="preserve">Ramachandran plot of the developed model of </w:t>
      </w:r>
      <w:proofErr w:type="spellStart"/>
      <w:r w:rsidR="00E455A3" w:rsidRPr="00577C8A">
        <w:rPr>
          <w:rFonts w:ascii="Times New Roman" w:eastAsia="Times New Roman" w:hAnsi="Times New Roman" w:cs="Times New Roman"/>
          <w:sz w:val="24"/>
          <w:szCs w:val="24"/>
          <w:highlight w:val="cyan"/>
        </w:rPr>
        <w:t>thymidylate</w:t>
      </w:r>
      <w:proofErr w:type="spellEnd"/>
      <w:r w:rsidR="00E455A3" w:rsidRPr="00577C8A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 kinase.</w:t>
      </w:r>
    </w:p>
    <w:p w:rsidR="00E455A3" w:rsidRDefault="00E455A3"/>
    <w:p w:rsidR="00E455A3" w:rsidRDefault="00E455A3"/>
    <w:p w:rsidR="00E455A3" w:rsidRDefault="00E455A3" w:rsidP="00D46734">
      <w:pPr>
        <w:jc w:val="center"/>
      </w:pPr>
      <w:r w:rsidRPr="0011087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575525A" wp14:editId="40E51EA9">
            <wp:extent cx="4681728" cy="2840892"/>
            <wp:effectExtent l="0" t="0" r="508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 B C\Desktop\monkey pic\high quality\new errat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728" cy="2840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455A3" w:rsidRDefault="00913FDE"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cyan"/>
        </w:rPr>
        <w:t xml:space="preserve">                </w:t>
      </w:r>
      <w:r w:rsidR="00CF3201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cyan"/>
        </w:rPr>
        <w:t xml:space="preserve">Figure S1B. </w:t>
      </w:r>
      <w:r w:rsidR="00E455A3" w:rsidRPr="00E677AC">
        <w:rPr>
          <w:rFonts w:ascii="Times New Roman" w:eastAsia="Times New Roman" w:hAnsi="Times New Roman" w:cs="Times New Roman"/>
          <w:color w:val="222222"/>
          <w:sz w:val="24"/>
          <w:szCs w:val="24"/>
          <w:highlight w:val="cyan"/>
        </w:rPr>
        <w:t xml:space="preserve">ERRAT plot of the developed model of </w:t>
      </w:r>
      <w:proofErr w:type="spellStart"/>
      <w:r w:rsidR="00E455A3" w:rsidRPr="00E677AC">
        <w:rPr>
          <w:rFonts w:ascii="Times New Roman" w:eastAsia="Times New Roman" w:hAnsi="Times New Roman" w:cs="Times New Roman"/>
          <w:sz w:val="24"/>
          <w:szCs w:val="24"/>
          <w:highlight w:val="cyan"/>
        </w:rPr>
        <w:t>thymidylate</w:t>
      </w:r>
      <w:proofErr w:type="spellEnd"/>
      <w:r w:rsidR="00E455A3" w:rsidRPr="00E677AC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 kinase.</w:t>
      </w:r>
    </w:p>
    <w:sectPr w:rsidR="00E455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5DE"/>
    <w:rsid w:val="00577C8A"/>
    <w:rsid w:val="008915DE"/>
    <w:rsid w:val="00913FDE"/>
    <w:rsid w:val="00A26A08"/>
    <w:rsid w:val="00B71124"/>
    <w:rsid w:val="00CF3201"/>
    <w:rsid w:val="00D46734"/>
    <w:rsid w:val="00E4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F9537-1AFE-4117-9173-98F34CFB6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 C</dc:creator>
  <cp:keywords/>
  <dc:description/>
  <cp:lastModifiedBy>A B C</cp:lastModifiedBy>
  <cp:revision>7</cp:revision>
  <dcterms:created xsi:type="dcterms:W3CDTF">2023-04-04T05:24:00Z</dcterms:created>
  <dcterms:modified xsi:type="dcterms:W3CDTF">2023-04-04T06:39:00Z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770f5f1d2731b2decabc0f1dd83ae0d646ac87457a9caffbfc5bcc69726e1f53</vt:lpwstr>
  </property>
</Properties>
</file>