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r>
        <w:rPr>
          <w:rFonts w:hint="eastAsia"/>
        </w:rPr>
        <w:t>S</w:t>
      </w:r>
      <w:r>
        <w:t>uppl.Image</w:t>
      </w:r>
    </w:p>
    <w:p>
      <w:pPr>
        <w:spacing w:line="480" w:lineRule="auto"/>
        <w:rPr>
          <w:rFonts w:cs="Cambria"/>
        </w:rPr>
      </w:pPr>
      <w:r>
        <w:rPr>
          <w:rFonts w:hint="eastAsia" w:cs="Cambria"/>
        </w:rPr>
        <w:t>Figure S1A- Principal component analysis of pre-merger data</w:t>
      </w:r>
    </w:p>
    <w:p>
      <w:pPr>
        <w:spacing w:line="480" w:lineRule="auto"/>
        <w:rPr>
          <w:rFonts w:hint="eastAsia" w:cs="Cambria"/>
        </w:rPr>
      </w:pPr>
      <w:r>
        <w:rPr>
          <w:rFonts w:cs="Cambria"/>
        </w:rPr>
        <w:drawing>
          <wp:inline distT="0" distB="0" distL="0" distR="0">
            <wp:extent cx="5274310" cy="4102100"/>
            <wp:effectExtent l="0" t="0" r="0" b="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4102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480" w:lineRule="auto"/>
        <w:rPr>
          <w:rFonts w:cs="Cambria"/>
        </w:rPr>
      </w:pPr>
      <w:r>
        <w:rPr>
          <w:rFonts w:hint="eastAsia" w:cs="Cambria"/>
        </w:rPr>
        <w:t>Figure S1B- Principal component analysis for the combined data</w:t>
      </w:r>
    </w:p>
    <w:p>
      <w:pPr>
        <w:spacing w:line="480" w:lineRule="auto"/>
        <w:rPr>
          <w:rFonts w:hint="eastAsia" w:cs="Cambria"/>
        </w:rPr>
      </w:pPr>
      <w:r>
        <w:rPr>
          <w:rFonts w:cs="Cambria"/>
        </w:rPr>
        <w:drawing>
          <wp:inline distT="0" distB="0" distL="0" distR="0">
            <wp:extent cx="5274310" cy="4102100"/>
            <wp:effectExtent l="0" t="0" r="0" b="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4102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480" w:lineRule="auto"/>
        <w:rPr>
          <w:rFonts w:hint="eastAsia" w:cs="Cambria"/>
        </w:rPr>
      </w:pPr>
      <w:r>
        <w:rPr>
          <w:rFonts w:hint="eastAsia" w:cs="Cambria"/>
        </w:rPr>
        <w:t>Figure S2- The bootstrap of logistic regression model</w:t>
      </w:r>
    </w:p>
    <w:p>
      <w:r>
        <w:drawing>
          <wp:inline distT="0" distB="0" distL="0" distR="0">
            <wp:extent cx="5274310" cy="2626360"/>
            <wp:effectExtent l="0" t="0" r="0" b="254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/>
                    <pic:cNvPicPr>
                      <a:picLocks noChangeAspect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6263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/>
    <w:p/>
    <w:p/>
    <w:p/>
    <w:p/>
    <w:p/>
    <w:p/>
    <w:p>
      <w:pPr>
        <w:spacing w:line="480" w:lineRule="auto"/>
        <w:rPr>
          <w:rFonts w:hint="default" w:cs="Cambria"/>
        </w:rPr>
      </w:pPr>
      <w:r>
        <w:rPr>
          <w:rFonts w:hint="eastAsia" w:cs="Cambria"/>
        </w:rPr>
        <w:t>Figure S</w:t>
      </w:r>
      <w:r>
        <w:rPr>
          <w:rFonts w:hint="default" w:cs="Cambria"/>
        </w:rPr>
        <w:t>3</w:t>
      </w:r>
      <w:r>
        <w:rPr>
          <w:rFonts w:hint="eastAsia" w:cs="Cambria"/>
        </w:rPr>
        <w:t xml:space="preserve">- The </w:t>
      </w:r>
      <w:r>
        <w:rPr>
          <w:rFonts w:hint="default" w:cs="Cambria"/>
        </w:rPr>
        <w:t>ROC of models</w:t>
      </w:r>
    </w:p>
    <w:p/>
    <w:p/>
    <w:p>
      <w:r>
        <w:drawing>
          <wp:inline distT="0" distB="0" distL="114300" distR="114300">
            <wp:extent cx="5114925" cy="4143375"/>
            <wp:effectExtent l="0" t="0" r="15875" b="22225"/>
            <wp:docPr id="75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5" name="图片 1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114925" cy="4143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rFonts w:hint="default"/>
        </w:rPr>
      </w:pPr>
      <w:r>
        <w:rPr>
          <w:rFonts w:hint="default"/>
        </w:rPr>
        <w:t>Figure S4- The AUC of different models</w:t>
      </w:r>
    </w:p>
    <w:p/>
    <w:p>
      <w:r>
        <w:drawing>
          <wp:inline distT="0" distB="0" distL="114300" distR="114300">
            <wp:extent cx="3442970" cy="3172460"/>
            <wp:effectExtent l="0" t="0" r="11430" b="2540"/>
            <wp:docPr id="77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7" name="图片 3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442970" cy="3172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rFonts w:hint="default"/>
        </w:rPr>
      </w:pPr>
      <w:r>
        <w:rPr>
          <w:rFonts w:hint="default"/>
        </w:rPr>
        <w:t>Table S1 10 fold cross-va</w:t>
      </w:r>
      <w:bookmarkStart w:id="0" w:name="_GoBack"/>
      <w:bookmarkEnd w:id="0"/>
      <w:r>
        <w:rPr>
          <w:rFonts w:hint="default"/>
        </w:rPr>
        <w:t>lidation of logistic regression model</w:t>
      </w:r>
    </w:p>
    <w:tbl>
      <w:tblPr>
        <w:tblStyle w:val="4"/>
        <w:tblpPr w:leftFromText="180" w:rightFromText="180" w:vertAnchor="text" w:horzAnchor="page" w:tblpX="2328" w:tblpY="254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59"/>
        <w:gridCol w:w="207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2159" w:type="dxa"/>
            <w:vAlign w:val="center"/>
          </w:tcPr>
          <w:p>
            <w:pPr>
              <w:jc w:val="center"/>
              <w:rPr>
                <w:rFonts w:hint="default"/>
                <w:vertAlign w:val="baseline"/>
              </w:rPr>
            </w:pPr>
            <w:r>
              <w:rPr>
                <w:rFonts w:hint="default"/>
                <w:vertAlign w:val="baseline"/>
              </w:rPr>
              <w:t>Iteration</w:t>
            </w:r>
          </w:p>
        </w:tc>
        <w:tc>
          <w:tcPr>
            <w:tcW w:w="2078" w:type="dxa"/>
            <w:vAlign w:val="center"/>
          </w:tcPr>
          <w:p>
            <w:pPr>
              <w:jc w:val="center"/>
              <w:rPr>
                <w:rFonts w:hint="eastAsia" w:eastAsiaTheme="minorEastAsia"/>
                <w:vertAlign w:val="baseline"/>
                <w:lang w:val="en-US" w:eastAsia="zh-Hans"/>
              </w:rPr>
            </w:pPr>
            <w:r>
              <w:rPr>
                <w:rFonts w:hint="eastAsia"/>
                <w:vertAlign w:val="baseline"/>
                <w:lang w:val="en-US" w:eastAsia="zh-Hans"/>
              </w:rPr>
              <w:t>AUC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2159" w:type="dxa"/>
            <w:vAlign w:val="center"/>
          </w:tcPr>
          <w:p>
            <w:pPr>
              <w:jc w:val="center"/>
              <w:rPr>
                <w:rFonts w:hint="default"/>
                <w:vertAlign w:val="baseline"/>
              </w:rPr>
            </w:pPr>
            <w:r>
              <w:rPr>
                <w:rFonts w:hint="default"/>
                <w:vertAlign w:val="baseline"/>
              </w:rPr>
              <w:t>1</w:t>
            </w:r>
          </w:p>
        </w:tc>
        <w:tc>
          <w:tcPr>
            <w:tcW w:w="2078" w:type="dxa"/>
            <w:vAlign w:val="center"/>
          </w:tcPr>
          <w:p>
            <w:pPr>
              <w:jc w:val="center"/>
              <w:rPr>
                <w:rFonts w:hint="default" w:eastAsiaTheme="minorEastAsia"/>
                <w:vertAlign w:val="baseline"/>
                <w:lang w:eastAsia="zh-Hans"/>
              </w:rPr>
            </w:pPr>
            <w:r>
              <w:rPr>
                <w:rFonts w:hint="default"/>
                <w:vertAlign w:val="baseline"/>
              </w:rPr>
              <w:t>0</w:t>
            </w:r>
            <w:r>
              <w:rPr>
                <w:rFonts w:hint="eastAsia"/>
                <w:vertAlign w:val="baseline"/>
                <w:lang w:val="en-US" w:eastAsia="zh-Hans"/>
              </w:rPr>
              <w:t>.</w:t>
            </w:r>
            <w:r>
              <w:rPr>
                <w:rFonts w:hint="default"/>
                <w:vertAlign w:val="baseline"/>
                <w:lang w:eastAsia="zh-Hans"/>
              </w:rPr>
              <w:t>844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2159" w:type="dxa"/>
            <w:vAlign w:val="center"/>
          </w:tcPr>
          <w:p>
            <w:pPr>
              <w:jc w:val="center"/>
              <w:rPr>
                <w:rFonts w:hint="default"/>
                <w:vertAlign w:val="baseline"/>
              </w:rPr>
            </w:pPr>
            <w:r>
              <w:rPr>
                <w:rFonts w:hint="default"/>
                <w:vertAlign w:val="baseline"/>
              </w:rPr>
              <w:t>2</w:t>
            </w:r>
          </w:p>
        </w:tc>
        <w:tc>
          <w:tcPr>
            <w:tcW w:w="2078" w:type="dxa"/>
            <w:vAlign w:val="center"/>
          </w:tcPr>
          <w:p>
            <w:pPr>
              <w:jc w:val="center"/>
              <w:rPr>
                <w:rFonts w:hint="default" w:eastAsiaTheme="minorEastAsia"/>
                <w:vertAlign w:val="baseline"/>
                <w:lang w:eastAsia="zh-Hans"/>
              </w:rPr>
            </w:pPr>
            <w:r>
              <w:rPr>
                <w:rFonts w:hint="default"/>
                <w:vertAlign w:val="baseline"/>
              </w:rPr>
              <w:t>0</w:t>
            </w:r>
            <w:r>
              <w:rPr>
                <w:rFonts w:hint="eastAsia"/>
                <w:vertAlign w:val="baseline"/>
                <w:lang w:val="en-US" w:eastAsia="zh-Hans"/>
              </w:rPr>
              <w:t>.</w:t>
            </w:r>
            <w:r>
              <w:rPr>
                <w:rFonts w:hint="default"/>
                <w:vertAlign w:val="baseline"/>
                <w:lang w:eastAsia="zh-Hans"/>
              </w:rPr>
              <w:t>964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2159" w:type="dxa"/>
            <w:vAlign w:val="center"/>
          </w:tcPr>
          <w:p>
            <w:pPr>
              <w:jc w:val="center"/>
              <w:rPr>
                <w:rFonts w:hint="default"/>
                <w:vertAlign w:val="baseline"/>
              </w:rPr>
            </w:pPr>
            <w:r>
              <w:rPr>
                <w:rFonts w:hint="default"/>
                <w:vertAlign w:val="baseline"/>
              </w:rPr>
              <w:t>3</w:t>
            </w:r>
          </w:p>
        </w:tc>
        <w:tc>
          <w:tcPr>
            <w:tcW w:w="2078" w:type="dxa"/>
            <w:vAlign w:val="center"/>
          </w:tcPr>
          <w:p>
            <w:pPr>
              <w:jc w:val="center"/>
              <w:rPr>
                <w:rFonts w:hint="default" w:eastAsiaTheme="minorEastAsia"/>
                <w:vertAlign w:val="baseline"/>
                <w:lang w:eastAsia="zh-Hans"/>
              </w:rPr>
            </w:pPr>
            <w:r>
              <w:rPr>
                <w:rFonts w:hint="default"/>
                <w:vertAlign w:val="baseline"/>
              </w:rPr>
              <w:t>0</w:t>
            </w:r>
            <w:r>
              <w:rPr>
                <w:rFonts w:hint="eastAsia"/>
                <w:vertAlign w:val="baseline"/>
                <w:lang w:val="en-US" w:eastAsia="zh-Hans"/>
              </w:rPr>
              <w:t>.</w:t>
            </w:r>
            <w:r>
              <w:rPr>
                <w:rFonts w:hint="default"/>
                <w:vertAlign w:val="baseline"/>
                <w:lang w:eastAsia="zh-Hans"/>
              </w:rPr>
              <w:t>920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2159" w:type="dxa"/>
            <w:vAlign w:val="center"/>
          </w:tcPr>
          <w:p>
            <w:pPr>
              <w:jc w:val="center"/>
              <w:rPr>
                <w:rFonts w:hint="default"/>
                <w:vertAlign w:val="baseline"/>
              </w:rPr>
            </w:pPr>
            <w:r>
              <w:rPr>
                <w:rFonts w:hint="default"/>
                <w:vertAlign w:val="baseline"/>
              </w:rPr>
              <w:t>4</w:t>
            </w:r>
          </w:p>
        </w:tc>
        <w:tc>
          <w:tcPr>
            <w:tcW w:w="2078" w:type="dxa"/>
            <w:vAlign w:val="center"/>
          </w:tcPr>
          <w:p>
            <w:pPr>
              <w:jc w:val="center"/>
              <w:rPr>
                <w:rFonts w:hint="default" w:eastAsiaTheme="minorEastAsia"/>
                <w:vertAlign w:val="baseline"/>
                <w:lang w:eastAsia="zh-Hans"/>
              </w:rPr>
            </w:pPr>
            <w:r>
              <w:rPr>
                <w:rFonts w:hint="default"/>
                <w:vertAlign w:val="baseline"/>
              </w:rPr>
              <w:t>0</w:t>
            </w:r>
            <w:r>
              <w:rPr>
                <w:rFonts w:hint="eastAsia"/>
                <w:vertAlign w:val="baseline"/>
                <w:lang w:val="en-US" w:eastAsia="zh-Hans"/>
              </w:rPr>
              <w:t>.</w:t>
            </w:r>
            <w:r>
              <w:rPr>
                <w:rFonts w:hint="default"/>
                <w:vertAlign w:val="baseline"/>
                <w:lang w:eastAsia="zh-Hans"/>
              </w:rPr>
              <w:t>845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2159" w:type="dxa"/>
            <w:vAlign w:val="center"/>
          </w:tcPr>
          <w:p>
            <w:pPr>
              <w:jc w:val="center"/>
              <w:rPr>
                <w:rFonts w:hint="default"/>
                <w:vertAlign w:val="baseline"/>
              </w:rPr>
            </w:pPr>
            <w:r>
              <w:rPr>
                <w:rFonts w:hint="default"/>
                <w:vertAlign w:val="baseline"/>
              </w:rPr>
              <w:t>5</w:t>
            </w:r>
          </w:p>
        </w:tc>
        <w:tc>
          <w:tcPr>
            <w:tcW w:w="2078" w:type="dxa"/>
            <w:vAlign w:val="center"/>
          </w:tcPr>
          <w:p>
            <w:pPr>
              <w:jc w:val="center"/>
              <w:rPr>
                <w:rFonts w:hint="default" w:eastAsiaTheme="minorEastAsia"/>
                <w:vertAlign w:val="baseline"/>
                <w:lang w:eastAsia="zh-Hans"/>
              </w:rPr>
            </w:pPr>
            <w:r>
              <w:rPr>
                <w:rFonts w:hint="default"/>
                <w:vertAlign w:val="baseline"/>
              </w:rPr>
              <w:t>0</w:t>
            </w:r>
            <w:r>
              <w:rPr>
                <w:rFonts w:hint="eastAsia"/>
                <w:vertAlign w:val="baseline"/>
                <w:lang w:val="en-US" w:eastAsia="zh-Hans"/>
              </w:rPr>
              <w:t>.</w:t>
            </w:r>
            <w:r>
              <w:rPr>
                <w:rFonts w:hint="default"/>
                <w:vertAlign w:val="baseline"/>
                <w:lang w:eastAsia="zh-Hans"/>
              </w:rPr>
              <w:t>967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2159" w:type="dxa"/>
            <w:vAlign w:val="center"/>
          </w:tcPr>
          <w:p>
            <w:pPr>
              <w:jc w:val="center"/>
              <w:rPr>
                <w:rFonts w:hint="default"/>
                <w:vertAlign w:val="baseline"/>
              </w:rPr>
            </w:pPr>
            <w:r>
              <w:rPr>
                <w:rFonts w:hint="default"/>
                <w:vertAlign w:val="baseline"/>
              </w:rPr>
              <w:t>6</w:t>
            </w:r>
          </w:p>
        </w:tc>
        <w:tc>
          <w:tcPr>
            <w:tcW w:w="2078" w:type="dxa"/>
            <w:vAlign w:val="center"/>
          </w:tcPr>
          <w:p>
            <w:pPr>
              <w:jc w:val="center"/>
              <w:rPr>
                <w:rFonts w:hint="default" w:eastAsiaTheme="minorEastAsia"/>
                <w:vertAlign w:val="baseline"/>
                <w:lang w:eastAsia="zh-Hans"/>
              </w:rPr>
            </w:pPr>
            <w:r>
              <w:rPr>
                <w:rFonts w:hint="default"/>
                <w:vertAlign w:val="baseline"/>
              </w:rPr>
              <w:t>0</w:t>
            </w:r>
            <w:r>
              <w:rPr>
                <w:rFonts w:hint="eastAsia"/>
                <w:vertAlign w:val="baseline"/>
                <w:lang w:val="en-US" w:eastAsia="zh-Hans"/>
              </w:rPr>
              <w:t>.</w:t>
            </w:r>
            <w:r>
              <w:rPr>
                <w:rFonts w:hint="default"/>
                <w:vertAlign w:val="baseline"/>
                <w:lang w:eastAsia="zh-Hans"/>
              </w:rPr>
              <w:t>934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2159" w:type="dxa"/>
            <w:vAlign w:val="center"/>
          </w:tcPr>
          <w:p>
            <w:pPr>
              <w:jc w:val="center"/>
              <w:rPr>
                <w:rFonts w:hint="default"/>
                <w:vertAlign w:val="baseline"/>
              </w:rPr>
            </w:pPr>
            <w:r>
              <w:rPr>
                <w:rFonts w:hint="default"/>
                <w:vertAlign w:val="baseline"/>
              </w:rPr>
              <w:t>7</w:t>
            </w:r>
          </w:p>
        </w:tc>
        <w:tc>
          <w:tcPr>
            <w:tcW w:w="2078" w:type="dxa"/>
            <w:vAlign w:val="center"/>
          </w:tcPr>
          <w:p>
            <w:pPr>
              <w:jc w:val="center"/>
              <w:rPr>
                <w:rFonts w:hint="default" w:eastAsiaTheme="minorEastAsia"/>
                <w:vertAlign w:val="baseline"/>
                <w:lang w:eastAsia="zh-Hans"/>
              </w:rPr>
            </w:pPr>
            <w:r>
              <w:rPr>
                <w:rFonts w:hint="default"/>
                <w:vertAlign w:val="baseline"/>
              </w:rPr>
              <w:t>0</w:t>
            </w:r>
            <w:r>
              <w:rPr>
                <w:rFonts w:hint="eastAsia"/>
                <w:vertAlign w:val="baseline"/>
                <w:lang w:val="en-US" w:eastAsia="zh-Hans"/>
              </w:rPr>
              <w:t>.</w:t>
            </w:r>
            <w:r>
              <w:rPr>
                <w:rFonts w:hint="default"/>
                <w:vertAlign w:val="baseline"/>
                <w:lang w:eastAsia="zh-Hans"/>
              </w:rPr>
              <w:t>952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2159" w:type="dxa"/>
            <w:vAlign w:val="center"/>
          </w:tcPr>
          <w:p>
            <w:pPr>
              <w:jc w:val="center"/>
              <w:rPr>
                <w:rFonts w:hint="default"/>
                <w:vertAlign w:val="baseline"/>
              </w:rPr>
            </w:pPr>
            <w:r>
              <w:rPr>
                <w:rFonts w:hint="default"/>
                <w:vertAlign w:val="baseline"/>
              </w:rPr>
              <w:t>8</w:t>
            </w:r>
          </w:p>
        </w:tc>
        <w:tc>
          <w:tcPr>
            <w:tcW w:w="2078" w:type="dxa"/>
            <w:vAlign w:val="center"/>
          </w:tcPr>
          <w:p>
            <w:pPr>
              <w:jc w:val="center"/>
              <w:rPr>
                <w:rFonts w:hint="default" w:eastAsiaTheme="minorEastAsia"/>
                <w:vertAlign w:val="baseline"/>
                <w:lang w:eastAsia="zh-Hans"/>
              </w:rPr>
            </w:pPr>
            <w:r>
              <w:rPr>
                <w:rFonts w:hint="default"/>
                <w:vertAlign w:val="baseline"/>
              </w:rPr>
              <w:t>0</w:t>
            </w:r>
            <w:r>
              <w:rPr>
                <w:rFonts w:hint="eastAsia"/>
                <w:vertAlign w:val="baseline"/>
                <w:lang w:val="en-US" w:eastAsia="zh-Hans"/>
              </w:rPr>
              <w:t>.</w:t>
            </w:r>
            <w:r>
              <w:rPr>
                <w:rFonts w:hint="default"/>
                <w:vertAlign w:val="baseline"/>
                <w:lang w:eastAsia="zh-Hans"/>
              </w:rPr>
              <w:t>934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2159" w:type="dxa"/>
            <w:vAlign w:val="center"/>
          </w:tcPr>
          <w:p>
            <w:pPr>
              <w:jc w:val="center"/>
              <w:rPr>
                <w:rFonts w:hint="default"/>
                <w:vertAlign w:val="baseline"/>
              </w:rPr>
            </w:pPr>
            <w:r>
              <w:rPr>
                <w:rFonts w:hint="default"/>
                <w:vertAlign w:val="baseline"/>
              </w:rPr>
              <w:t>9</w:t>
            </w:r>
          </w:p>
        </w:tc>
        <w:tc>
          <w:tcPr>
            <w:tcW w:w="2078" w:type="dxa"/>
            <w:vAlign w:val="center"/>
          </w:tcPr>
          <w:p>
            <w:pPr>
              <w:jc w:val="center"/>
              <w:rPr>
                <w:rFonts w:hint="default" w:eastAsiaTheme="minorEastAsia"/>
                <w:vertAlign w:val="baseline"/>
                <w:lang w:eastAsia="zh-Hans"/>
              </w:rPr>
            </w:pPr>
            <w:r>
              <w:rPr>
                <w:rFonts w:hint="default"/>
                <w:vertAlign w:val="baseline"/>
              </w:rPr>
              <w:t>0</w:t>
            </w:r>
            <w:r>
              <w:rPr>
                <w:rFonts w:hint="eastAsia"/>
                <w:vertAlign w:val="baseline"/>
                <w:lang w:val="en-US" w:eastAsia="zh-Hans"/>
              </w:rPr>
              <w:t>.</w:t>
            </w:r>
            <w:r>
              <w:rPr>
                <w:rFonts w:hint="default"/>
                <w:vertAlign w:val="baseline"/>
                <w:lang w:eastAsia="zh-Hans"/>
              </w:rPr>
              <w:t>972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2159" w:type="dxa"/>
            <w:vAlign w:val="center"/>
          </w:tcPr>
          <w:p>
            <w:pPr>
              <w:jc w:val="center"/>
              <w:rPr>
                <w:rFonts w:hint="default"/>
                <w:vertAlign w:val="baseline"/>
              </w:rPr>
            </w:pPr>
            <w:r>
              <w:rPr>
                <w:rFonts w:hint="default"/>
                <w:vertAlign w:val="baseline"/>
              </w:rPr>
              <w:t>10</w:t>
            </w:r>
          </w:p>
        </w:tc>
        <w:tc>
          <w:tcPr>
            <w:tcW w:w="2078" w:type="dxa"/>
            <w:vAlign w:val="center"/>
          </w:tcPr>
          <w:p>
            <w:pPr>
              <w:jc w:val="center"/>
              <w:rPr>
                <w:rFonts w:hint="default" w:eastAsiaTheme="minorEastAsia"/>
                <w:vertAlign w:val="baseline"/>
                <w:lang w:eastAsia="zh-Hans"/>
              </w:rPr>
            </w:pPr>
            <w:r>
              <w:rPr>
                <w:rFonts w:hint="default"/>
                <w:vertAlign w:val="baseline"/>
              </w:rPr>
              <w:t>0</w:t>
            </w:r>
            <w:r>
              <w:rPr>
                <w:rFonts w:hint="eastAsia"/>
                <w:vertAlign w:val="baseline"/>
                <w:lang w:val="en-US" w:eastAsia="zh-Hans"/>
              </w:rPr>
              <w:t>.</w:t>
            </w:r>
            <w:r>
              <w:rPr>
                <w:rFonts w:hint="default"/>
                <w:vertAlign w:val="baseline"/>
                <w:lang w:eastAsia="zh-Hans"/>
              </w:rPr>
              <w:t>814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2159" w:type="dxa"/>
            <w:vAlign w:val="center"/>
          </w:tcPr>
          <w:p>
            <w:pPr>
              <w:jc w:val="center"/>
              <w:rPr>
                <w:rFonts w:hint="default"/>
                <w:vertAlign w:val="baseline"/>
              </w:rPr>
            </w:pPr>
            <w:r>
              <w:rPr>
                <w:rFonts w:hint="default"/>
                <w:vertAlign w:val="baseline"/>
              </w:rPr>
              <w:t>Average</w:t>
            </w:r>
          </w:p>
        </w:tc>
        <w:tc>
          <w:tcPr>
            <w:tcW w:w="2078" w:type="dxa"/>
            <w:vAlign w:val="center"/>
          </w:tcPr>
          <w:p>
            <w:pPr>
              <w:jc w:val="center"/>
              <w:rPr>
                <w:rFonts w:hint="default" w:eastAsiaTheme="minorEastAsia"/>
                <w:vertAlign w:val="baseline"/>
                <w:lang w:eastAsia="zh-Hans"/>
              </w:rPr>
            </w:pPr>
            <w:r>
              <w:rPr>
                <w:rFonts w:hint="default"/>
                <w:vertAlign w:val="baseline"/>
              </w:rPr>
              <w:t>0</w:t>
            </w:r>
            <w:r>
              <w:rPr>
                <w:rFonts w:hint="eastAsia"/>
                <w:vertAlign w:val="baseline"/>
                <w:lang w:val="en-US" w:eastAsia="zh-Hans"/>
              </w:rPr>
              <w:t>.</w:t>
            </w:r>
            <w:r>
              <w:rPr>
                <w:rFonts w:hint="default"/>
                <w:vertAlign w:val="baseline"/>
                <w:lang w:eastAsia="zh-Hans"/>
              </w:rPr>
              <w:t>915</w:t>
            </w:r>
          </w:p>
        </w:tc>
      </w:tr>
    </w:tbl>
    <w:p>
      <w:pPr>
        <w:rPr>
          <w:rFonts w:hint="default"/>
        </w:rPr>
      </w:pPr>
    </w:p>
    <w:p>
      <w:pPr>
        <w:rPr>
          <w:rFonts w:hint="default"/>
        </w:rPr>
      </w:pPr>
    </w:p>
    <w:p>
      <w:pPr>
        <w:rPr>
          <w:rFonts w:hint="default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1"/>
    <w:family w:val="swiss"/>
    <w:pitch w:val="default"/>
    <w:sig w:usb0="00000000" w:usb1="00000000" w:usb2="00000000" w:usb3="00000000" w:csb0="00000000" w:csb1="0000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00000000" w:usb1="00000000" w:usb2="00000000" w:usb3="00000000" w:csb0="00000000" w:csb1="0000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Helvetica Neue">
    <w:panose1 w:val="02000503000000020004"/>
    <w:charset w:val="00"/>
    <w:family w:val="auto"/>
    <w:pitch w:val="default"/>
    <w:sig w:usb0="00000000" w:usb1="00000000" w:usb2="00000000" w:usb3="00000000" w:csb0="00000000" w:csb1="00000000"/>
  </w:font>
  <w:font w:name="汉仪书宋二KW">
    <w:panose1 w:val="00020600040101010101"/>
    <w:charset w:val="86"/>
    <w:family w:val="auto"/>
    <w:pitch w:val="default"/>
    <w:sig w:usb0="00000000" w:usb1="00000000" w:usb2="00000000" w:usb3="00000000" w:csb0="00160000" w:csb1="00000000"/>
  </w:font>
  <w:font w:name="等线">
    <w:altName w:val="汉仪中等线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汉仪中等线KW">
    <w:panose1 w:val="01010104010101010101"/>
    <w:charset w:val="86"/>
    <w:family w:val="auto"/>
    <w:pitch w:val="default"/>
    <w:sig w:usb0="00000000" w:usb1="00000000" w:usb2="00000000" w:usb3="00000000" w:csb0="00160000" w:csb1="00000000"/>
  </w:font>
  <w:font w:name="等线">
    <w:altName w:val="汉仪中等线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汉仪中等线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ambria">
    <w:altName w:val="苹方-简"/>
    <w:panose1 w:val="02040503050406030204"/>
    <w:charset w:val="00"/>
    <w:family w:val="roman"/>
    <w:pitch w:val="default"/>
    <w:sig w:usb0="00000000" w:usb1="00000000" w:usb2="00000000" w:usb3="00000000" w:csb0="0000019F" w:csb1="00000000"/>
  </w:font>
  <w:font w:name="苹方-简">
    <w:panose1 w:val="020B0400000000000000"/>
    <w:charset w:val="86"/>
    <w:family w:val="auto"/>
    <w:pitch w:val="default"/>
    <w:sig w:usb0="00000000" w:usb1="00000000" w:usb2="00000000" w:usb3="00000000" w:csb0="0016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00000000" w:csb1="00000000"/>
  </w:font>
  <w:font w:name="汉仪中黑KW">
    <w:panose1 w:val="00020600040101010101"/>
    <w:charset w:val="86"/>
    <w:family w:val="auto"/>
    <w:pitch w:val="default"/>
    <w:sig w:usb0="00000000" w:usb1="00000000" w:usb2="00000000" w:usb3="00000000" w:csb0="0016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7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5F9F"/>
    <w:rsid w:val="007723A0"/>
    <w:rsid w:val="00985F9F"/>
    <w:rsid w:val="00C568BA"/>
    <w:rsid w:val="5BFECB2A"/>
    <w:rsid w:val="7FAC99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semiHidden/>
    <w:unhideWhenUsed/>
    <w:qFormat/>
    <w:uiPriority w:val="99"/>
    <w:rPr>
      <w:sz w:val="24"/>
    </w:rPr>
  </w:style>
  <w:style w:type="table" w:styleId="4">
    <w:name w:val="Table Grid"/>
    <w:basedOn w:val="3"/>
    <w:uiPriority w:val="3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emf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29</Words>
  <Characters>166</Characters>
  <Lines>1</Lines>
  <Paragraphs>1</Paragraphs>
  <TotalTime>0</TotalTime>
  <ScaleCrop>false</ScaleCrop>
  <LinksUpToDate>false</LinksUpToDate>
  <CharactersWithSpaces>194</CharactersWithSpaces>
  <Application>WPS Office_5.1.1.7676_F1E327BC-269C-435d-A152-05C5408002CA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2023-02-15T07:05:00Z</dcterms:created>
  <dc:creator>office</dc:creator>
  <cp:lastModifiedBy>我说小智说</cp:lastModifiedBy>
  <dcterms:modified xsi:type="dcterms:W3CDTF">2023-04-09T13:56:51Z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2052-5.1.1.7676</vt:lpwstr>
  </property>
  <property fmtid="{D5CDD505-2E9C-101B-9397-08002B2CF9AE}" pid="3" name="ICV">
    <vt:lpwstr>7C6AD8EDDD335B6083503264089B078D</vt:lpwstr>
  </property>
</Properties>
</file>