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04A55" w14:textId="77777777" w:rsidR="00357CEE" w:rsidRDefault="0000000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Supplementary data</w:t>
      </w:r>
    </w:p>
    <w:p w14:paraId="4C60A5F9" w14:textId="77777777" w:rsidR="00357CEE" w:rsidRDefault="00000000">
      <w:pPr>
        <w:spacing w:line="360" w:lineRule="auto"/>
        <w:jc w:val="center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 w:hint="eastAsia"/>
          <w:sz w:val="22"/>
          <w:szCs w:val="24"/>
        </w:rPr>
        <w:t>T</w:t>
      </w:r>
      <w:r>
        <w:rPr>
          <w:rFonts w:ascii="Times New Roman" w:hAnsi="Times New Roman" w:cs="Times New Roman"/>
          <w:sz w:val="22"/>
          <w:szCs w:val="24"/>
        </w:rPr>
        <w:t xml:space="preserve">able S1 Ingredients of the high fat and low fat diet.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52"/>
        <w:gridCol w:w="1954"/>
        <w:gridCol w:w="1900"/>
      </w:tblGrid>
      <w:tr w:rsidR="00357CEE" w14:paraId="257157FF" w14:textId="77777777">
        <w:trPr>
          <w:trHeight w:val="290"/>
          <w:jc w:val="center"/>
        </w:trPr>
        <w:tc>
          <w:tcPr>
            <w:tcW w:w="2680" w:type="pct"/>
            <w:tcBorders>
              <w:top w:val="single" w:sz="12" w:space="0" w:color="159B3B"/>
              <w:left w:val="nil"/>
              <w:bottom w:val="single" w:sz="6" w:space="0" w:color="159B3B"/>
              <w:right w:val="nil"/>
            </w:tcBorders>
            <w:shd w:val="clear" w:color="auto" w:fill="auto"/>
            <w:noWrap/>
            <w:vAlign w:val="center"/>
          </w:tcPr>
          <w:p w14:paraId="32CC2E7B" w14:textId="77777777" w:rsidR="00357CEE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Item</w:t>
            </w:r>
          </w:p>
        </w:tc>
        <w:tc>
          <w:tcPr>
            <w:tcW w:w="1176" w:type="pct"/>
            <w:tcBorders>
              <w:top w:val="single" w:sz="12" w:space="0" w:color="159B3B"/>
              <w:left w:val="nil"/>
              <w:bottom w:val="single" w:sz="6" w:space="0" w:color="159B3B"/>
              <w:right w:val="nil"/>
            </w:tcBorders>
            <w:shd w:val="clear" w:color="auto" w:fill="auto"/>
            <w:noWrap/>
            <w:vAlign w:val="bottom"/>
          </w:tcPr>
          <w:p w14:paraId="5E1FE32C" w14:textId="77777777" w:rsidR="00357CEE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High fat diet</w:t>
            </w:r>
          </w:p>
        </w:tc>
        <w:tc>
          <w:tcPr>
            <w:tcW w:w="1144" w:type="pct"/>
            <w:tcBorders>
              <w:top w:val="single" w:sz="12" w:space="0" w:color="159B3B"/>
              <w:left w:val="nil"/>
              <w:bottom w:val="single" w:sz="6" w:space="0" w:color="159B3B"/>
              <w:right w:val="nil"/>
            </w:tcBorders>
            <w:shd w:val="clear" w:color="auto" w:fill="auto"/>
            <w:noWrap/>
            <w:vAlign w:val="bottom"/>
          </w:tcPr>
          <w:p w14:paraId="085AFB8F" w14:textId="77777777" w:rsidR="00357CEE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Low fat diet</w:t>
            </w:r>
          </w:p>
        </w:tc>
      </w:tr>
      <w:tr w:rsidR="00357CEE" w14:paraId="62C7CAF4" w14:textId="77777777">
        <w:trPr>
          <w:trHeight w:val="290"/>
          <w:jc w:val="center"/>
        </w:trPr>
        <w:tc>
          <w:tcPr>
            <w:tcW w:w="2680" w:type="pct"/>
            <w:tcBorders>
              <w:top w:val="single" w:sz="6" w:space="0" w:color="159B3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98A36" w14:textId="77777777" w:rsidR="00357CEE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Casein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L-cystine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, g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76" w:type="pct"/>
            <w:tcBorders>
              <w:top w:val="single" w:sz="6" w:space="0" w:color="159B3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7F26B" w14:textId="77777777" w:rsidR="00357CEE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144" w:type="pct"/>
            <w:tcBorders>
              <w:top w:val="single" w:sz="6" w:space="0" w:color="159B3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B9A35" w14:textId="77777777" w:rsidR="00357CEE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</w:t>
            </w:r>
          </w:p>
        </w:tc>
      </w:tr>
      <w:tr w:rsidR="00357CEE" w14:paraId="5BB5FA8E" w14:textId="77777777">
        <w:trPr>
          <w:trHeight w:val="290"/>
          <w:jc w:val="center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1DB78" w14:textId="77777777" w:rsidR="00357CEE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Carbohydrate dextrin sucrose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, g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D427E" w14:textId="77777777" w:rsidR="00357CEE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CA295" w14:textId="77777777" w:rsidR="00357CEE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357CEE" w14:paraId="55B4C0DB" w14:textId="77777777">
        <w:trPr>
          <w:trHeight w:val="290"/>
          <w:jc w:val="center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9FDEA" w14:textId="77777777" w:rsidR="00357CEE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Corn starch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, g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EDC29" w14:textId="77777777" w:rsidR="00357CEE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10F4D" w14:textId="77777777" w:rsidR="00357CEE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673</w:t>
            </w:r>
          </w:p>
        </w:tc>
      </w:tr>
      <w:tr w:rsidR="00357CEE" w14:paraId="074EDF66" w14:textId="77777777">
        <w:trPr>
          <w:trHeight w:val="290"/>
          <w:jc w:val="center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78121" w14:textId="77777777" w:rsidR="00357CEE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Lard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, g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19439" w14:textId="77777777" w:rsidR="00357CEE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341</w:t>
            </w: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02240" w14:textId="77777777" w:rsidR="00357CEE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357CEE" w14:paraId="66025A8C" w14:textId="77777777">
        <w:trPr>
          <w:trHeight w:val="290"/>
          <w:jc w:val="center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CFFFA" w14:textId="77777777" w:rsidR="00357CEE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Soybean oil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, g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5154D" w14:textId="77777777" w:rsidR="00357CEE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F11FF" w14:textId="77777777" w:rsidR="00357CEE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</w:t>
            </w:r>
          </w:p>
        </w:tc>
      </w:tr>
      <w:tr w:rsidR="00357CEE" w14:paraId="3A3750C0" w14:textId="77777777">
        <w:trPr>
          <w:trHeight w:val="290"/>
          <w:jc w:val="center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890E5" w14:textId="77777777" w:rsidR="00357CEE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Fiber (Cellulose)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, g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B411C" w14:textId="77777777" w:rsidR="00357CEE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</w:t>
            </w: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DB78C" w14:textId="77777777" w:rsidR="00357CEE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</w:t>
            </w:r>
          </w:p>
        </w:tc>
      </w:tr>
      <w:tr w:rsidR="00357CEE" w14:paraId="5D3C0BDF" w14:textId="77777777">
        <w:trPr>
          <w:trHeight w:val="290"/>
          <w:jc w:val="center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195E3" w14:textId="77777777" w:rsidR="00357CEE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Mineral and vitamin mixture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, g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011E2" w14:textId="77777777" w:rsidR="00357CEE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</w:t>
            </w: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B0502" w14:textId="77777777" w:rsidR="00357CEE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</w:t>
            </w:r>
          </w:p>
        </w:tc>
      </w:tr>
      <w:tr w:rsidR="00357CEE" w14:paraId="3C61607B" w14:textId="77777777">
        <w:trPr>
          <w:trHeight w:val="290"/>
          <w:jc w:val="center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04473" w14:textId="77777777" w:rsidR="00357CEE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Antioxidant (TBHQ)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, g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ED2D6" w14:textId="77777777" w:rsidR="00357CEE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0.07</w:t>
            </w: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B142A" w14:textId="77777777" w:rsidR="00357CEE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0.01</w:t>
            </w:r>
          </w:p>
        </w:tc>
      </w:tr>
      <w:tr w:rsidR="00357CEE" w14:paraId="2A892B6B" w14:textId="77777777">
        <w:trPr>
          <w:trHeight w:val="290"/>
          <w:jc w:val="center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F249F" w14:textId="77777777" w:rsidR="00357CEE" w:rsidRDefault="00000000">
            <w:pPr>
              <w:widowControl/>
              <w:ind w:firstLineChars="100" w:firstLine="22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Total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, g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CF515" w14:textId="77777777" w:rsidR="00357CEE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2C9EB" w14:textId="77777777" w:rsidR="00357CEE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</w:t>
            </w:r>
          </w:p>
        </w:tc>
      </w:tr>
      <w:tr w:rsidR="00357CEE" w14:paraId="4E5BA06E" w14:textId="77777777">
        <w:trPr>
          <w:trHeight w:val="290"/>
          <w:jc w:val="center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362D6" w14:textId="77777777" w:rsidR="00357CEE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Energy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kcal/g 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3AA11" w14:textId="77777777" w:rsidR="00357CEE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5.1</w:t>
            </w: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057F9" w14:textId="77777777" w:rsidR="00357CEE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3.6</w:t>
            </w:r>
          </w:p>
        </w:tc>
      </w:tr>
      <w:tr w:rsidR="00357CEE" w14:paraId="38040C33" w14:textId="77777777">
        <w:trPr>
          <w:trHeight w:val="290"/>
          <w:jc w:val="center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685E9" w14:textId="77777777" w:rsidR="00357CEE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% kcal from Protein 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C0F57" w14:textId="77777777" w:rsidR="00357CEE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19%</w:t>
            </w: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55252" w14:textId="77777777" w:rsidR="00357CEE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19%</w:t>
            </w:r>
          </w:p>
        </w:tc>
      </w:tr>
      <w:tr w:rsidR="00357CEE" w14:paraId="1D1C54B1" w14:textId="77777777">
        <w:trPr>
          <w:trHeight w:val="290"/>
          <w:jc w:val="center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4D666" w14:textId="77777777" w:rsidR="00357CEE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% kcal from Carbohydrate 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1C0AC" w14:textId="77777777" w:rsidR="00357CEE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21%</w:t>
            </w: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97A7A" w14:textId="77777777" w:rsidR="00357CEE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71%</w:t>
            </w:r>
          </w:p>
        </w:tc>
      </w:tr>
      <w:tr w:rsidR="00357CEE" w14:paraId="690A4C31" w14:textId="77777777">
        <w:trPr>
          <w:trHeight w:val="290"/>
          <w:jc w:val="center"/>
        </w:trPr>
        <w:tc>
          <w:tcPr>
            <w:tcW w:w="2680" w:type="pct"/>
            <w:tcBorders>
              <w:top w:val="nil"/>
              <w:left w:val="nil"/>
              <w:bottom w:val="single" w:sz="12" w:space="0" w:color="159B3B"/>
              <w:right w:val="nil"/>
            </w:tcBorders>
            <w:shd w:val="clear" w:color="auto" w:fill="auto"/>
            <w:noWrap/>
            <w:vAlign w:val="bottom"/>
          </w:tcPr>
          <w:p w14:paraId="62E9D0E2" w14:textId="77777777" w:rsidR="00357CEE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% kcal from Fat 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12" w:space="0" w:color="159B3B"/>
              <w:right w:val="nil"/>
            </w:tcBorders>
            <w:shd w:val="clear" w:color="auto" w:fill="auto"/>
            <w:noWrap/>
            <w:vAlign w:val="bottom"/>
          </w:tcPr>
          <w:p w14:paraId="3EFF4BFD" w14:textId="77777777" w:rsidR="00357CEE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60%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12" w:space="0" w:color="159B3B"/>
              <w:right w:val="nil"/>
            </w:tcBorders>
            <w:shd w:val="clear" w:color="auto" w:fill="auto"/>
            <w:noWrap/>
            <w:vAlign w:val="bottom"/>
          </w:tcPr>
          <w:p w14:paraId="6312F33D" w14:textId="77777777" w:rsidR="00357CEE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10%</w:t>
            </w:r>
          </w:p>
        </w:tc>
      </w:tr>
    </w:tbl>
    <w:p w14:paraId="4B19D642" w14:textId="77777777" w:rsidR="00357CEE" w:rsidRDefault="00357CEE">
      <w:pPr>
        <w:jc w:val="center"/>
        <w:rPr>
          <w:rFonts w:ascii="Times New Roman" w:hAnsi="Times New Roman" w:cs="Times New Roman"/>
        </w:rPr>
      </w:pPr>
    </w:p>
    <w:p w14:paraId="6943B3CD" w14:textId="2D8AF924" w:rsidR="00380E04" w:rsidRDefault="00380E04" w:rsidP="00380E04">
      <w:pPr>
        <w:spacing w:line="360" w:lineRule="auto"/>
        <w:jc w:val="center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 w:hint="eastAsia"/>
          <w:sz w:val="22"/>
          <w:szCs w:val="24"/>
        </w:rPr>
        <w:t>T</w:t>
      </w:r>
      <w:r>
        <w:rPr>
          <w:rFonts w:ascii="Times New Roman" w:hAnsi="Times New Roman" w:cs="Times New Roman"/>
          <w:sz w:val="22"/>
          <w:szCs w:val="24"/>
        </w:rPr>
        <w:t>able S</w:t>
      </w:r>
      <w:r>
        <w:rPr>
          <w:rFonts w:ascii="Times New Roman" w:hAnsi="Times New Roman" w:cs="Times New Roman" w:hint="eastAsia"/>
          <w:sz w:val="22"/>
          <w:szCs w:val="24"/>
        </w:rPr>
        <w:t>2</w:t>
      </w:r>
      <w:r>
        <w:rPr>
          <w:rFonts w:ascii="Times New Roman" w:hAnsi="Times New Roman" w:cs="Times New Roman"/>
          <w:sz w:val="22"/>
          <w:szCs w:val="24"/>
        </w:rPr>
        <w:t xml:space="preserve"> Primer sequences used for qRT-PCR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60"/>
        <w:gridCol w:w="410"/>
        <w:gridCol w:w="4648"/>
        <w:gridCol w:w="2188"/>
      </w:tblGrid>
      <w:tr w:rsidR="00380E04" w14:paraId="216C043A" w14:textId="77777777" w:rsidTr="00113B77">
        <w:trPr>
          <w:trHeight w:val="290"/>
        </w:trPr>
        <w:tc>
          <w:tcPr>
            <w:tcW w:w="638" w:type="pct"/>
            <w:tcBorders>
              <w:top w:val="single" w:sz="12" w:space="0" w:color="007635"/>
              <w:left w:val="nil"/>
              <w:bottom w:val="single" w:sz="8" w:space="0" w:color="548235"/>
              <w:right w:val="nil"/>
            </w:tcBorders>
            <w:shd w:val="clear" w:color="auto" w:fill="auto"/>
            <w:vAlign w:val="center"/>
          </w:tcPr>
          <w:p w14:paraId="6555BC14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Name</w:t>
            </w:r>
          </w:p>
        </w:tc>
        <w:tc>
          <w:tcPr>
            <w:tcW w:w="247" w:type="pct"/>
            <w:tcBorders>
              <w:top w:val="single" w:sz="12" w:space="0" w:color="007635"/>
              <w:left w:val="nil"/>
              <w:bottom w:val="single" w:sz="8" w:space="0" w:color="548235"/>
              <w:right w:val="nil"/>
            </w:tcBorders>
            <w:shd w:val="clear" w:color="auto" w:fill="auto"/>
            <w:vAlign w:val="center"/>
          </w:tcPr>
          <w:p w14:paraId="251D27BB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97" w:type="pct"/>
            <w:tcBorders>
              <w:top w:val="single" w:sz="12" w:space="0" w:color="007635"/>
              <w:left w:val="nil"/>
              <w:bottom w:val="single" w:sz="8" w:space="0" w:color="548235"/>
              <w:right w:val="nil"/>
            </w:tcBorders>
            <w:shd w:val="clear" w:color="auto" w:fill="auto"/>
            <w:vAlign w:val="center"/>
          </w:tcPr>
          <w:p w14:paraId="6A89E9F4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Sequences 5’-3’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1</w:t>
            </w:r>
          </w:p>
        </w:tc>
        <w:tc>
          <w:tcPr>
            <w:tcW w:w="1316" w:type="pct"/>
            <w:tcBorders>
              <w:top w:val="single" w:sz="12" w:space="0" w:color="007635"/>
              <w:left w:val="nil"/>
              <w:bottom w:val="single" w:sz="8" w:space="0" w:color="548235"/>
              <w:right w:val="nil"/>
            </w:tcBorders>
            <w:shd w:val="clear" w:color="auto" w:fill="auto"/>
            <w:noWrap/>
            <w:vAlign w:val="center"/>
          </w:tcPr>
          <w:p w14:paraId="47E1183F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Source</w:t>
            </w:r>
          </w:p>
        </w:tc>
      </w:tr>
      <w:tr w:rsidR="00380E04" w14:paraId="5CC44D54" w14:textId="77777777" w:rsidTr="00113B77">
        <w:trPr>
          <w:trHeight w:val="340"/>
        </w:trPr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EAE8A8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UCP-1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C48BB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EDD4A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GGCCCTTGTAAACAACAAAATAC</w:t>
            </w:r>
          </w:p>
        </w:tc>
        <w:tc>
          <w:tcPr>
            <w:tcW w:w="131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C31EF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Li, </w:t>
            </w: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et al.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, 2022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fldChar w:fldCharType="begin">
                <w:fldData xml:space="preserve">PEVuZE5vdGU+PENpdGU+PEF1dGhvcj5MaTwvQXV0aG9yPjxZZWFyPjIwMjI8L1llYXI+PFJlY051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</w:fldData>
              </w:fldCha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instrText xml:space="preserve"> ADDIN EN.CITE </w:instrTex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fldChar w:fldCharType="begin">
                <w:fldData xml:space="preserve">PEVuZE5vdGU+PENpdGU+PEF1dGhvcj5MaTwvQXV0aG9yPjxZZWFyPjIwMjI8L1llYXI+PFJlY051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</w:fldData>
              </w:fldCha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instrText xml:space="preserve"> ADDIN EN.CITE.DATA </w:instrTex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fldChar w:fldCharType="end"/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[3]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fldChar w:fldCharType="end"/>
            </w:r>
          </w:p>
        </w:tc>
      </w:tr>
      <w:tr w:rsidR="00380E04" w14:paraId="3CFCCB32" w14:textId="77777777" w:rsidTr="00113B77">
        <w:trPr>
          <w:trHeight w:val="280"/>
        </w:trPr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76F7F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D4F20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15F5B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GGCAACAAGAGCTGACAGTAAAT</w:t>
            </w:r>
          </w:p>
        </w:tc>
        <w:tc>
          <w:tcPr>
            <w:tcW w:w="131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41315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80E04" w14:paraId="2D6D5E47" w14:textId="77777777" w:rsidTr="00113B77">
        <w:trPr>
          <w:trHeight w:val="280"/>
        </w:trPr>
        <w:tc>
          <w:tcPr>
            <w:tcW w:w="63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C0A58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PPARα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59FE4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</w:t>
            </w:r>
          </w:p>
        </w:tc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3EA70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CGTCACGGAGCTCACAGAAT</w:t>
            </w:r>
          </w:p>
        </w:tc>
        <w:tc>
          <w:tcPr>
            <w:tcW w:w="131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580DC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Clifford, et al., 2021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fldChar w:fldCharType="begin">
                <w:fldData xml:space="preserve">PEVuZE5vdGU+PENpdGU+PEF1dGhvcj5DbGlmZm9yZDwvQXV0aG9yPjxZZWFyPjIwMjE8L1llYXI+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</w:fldData>
              </w:fldCha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instrText xml:space="preserve"> ADDIN EN.CITE </w:instrTex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fldChar w:fldCharType="begin">
                <w:fldData xml:space="preserve">PEVuZE5vdGU+PENpdGU+PEF1dGhvcj5DbGlmZm9yZDwvQXV0aG9yPjxZZWFyPjIwMjE8L1llYXI+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</w:fldData>
              </w:fldCha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instrText xml:space="preserve"> ADDIN EN.CITE.DATA </w:instrTex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fldChar w:fldCharType="end"/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[4]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fldChar w:fldCharType="end"/>
            </w:r>
          </w:p>
        </w:tc>
      </w:tr>
      <w:tr w:rsidR="00380E04" w14:paraId="76C385ED" w14:textId="77777777" w:rsidTr="00113B77">
        <w:trPr>
          <w:trHeight w:val="280"/>
        </w:trPr>
        <w:tc>
          <w:tcPr>
            <w:tcW w:w="63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698EB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54204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27AB5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ACTCGCGTGTGATAAAGCCA</w:t>
            </w:r>
          </w:p>
        </w:tc>
        <w:tc>
          <w:tcPr>
            <w:tcW w:w="131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A30EB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80E04" w14:paraId="4069034E" w14:textId="77777777" w:rsidTr="00113B77">
        <w:trPr>
          <w:trHeight w:val="280"/>
        </w:trPr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5DE24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Mafg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ED77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</w:t>
            </w:r>
          </w:p>
        </w:tc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D8E4D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GACCCCCAATAAAGGAAACAA</w:t>
            </w:r>
          </w:p>
        </w:tc>
        <w:tc>
          <w:tcPr>
            <w:tcW w:w="131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8EFEC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80E04" w14:paraId="368C390B" w14:textId="77777777" w:rsidTr="00113B77">
        <w:trPr>
          <w:trHeight w:val="280"/>
        </w:trPr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0A79F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B41E5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</w:t>
            </w:r>
          </w:p>
        </w:tc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BE4CF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TCAACTCTCGCACCGACA</w:t>
            </w:r>
          </w:p>
        </w:tc>
        <w:tc>
          <w:tcPr>
            <w:tcW w:w="131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57AFE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80E04" w14:paraId="79AD108E" w14:textId="77777777" w:rsidTr="00113B77">
        <w:trPr>
          <w:trHeight w:val="280"/>
        </w:trPr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51B83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Scd1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D3320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</w:t>
            </w:r>
          </w:p>
        </w:tc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F37DA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CCGGAGACCCCTTAGATCGA</w:t>
            </w:r>
          </w:p>
        </w:tc>
        <w:tc>
          <w:tcPr>
            <w:tcW w:w="131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E8F52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80E04" w14:paraId="6ADDB2BA" w14:textId="77777777" w:rsidTr="00113B77">
        <w:trPr>
          <w:trHeight w:val="280"/>
        </w:trPr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11AA2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7AD37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</w:t>
            </w:r>
          </w:p>
        </w:tc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CF445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TAGCCTGTAAAAGATTTCTGCAAACC</w:t>
            </w:r>
          </w:p>
        </w:tc>
        <w:tc>
          <w:tcPr>
            <w:tcW w:w="131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3B403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80E04" w14:paraId="1A7A6F81" w14:textId="77777777" w:rsidTr="00113B77">
        <w:trPr>
          <w:trHeight w:val="280"/>
        </w:trPr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E6907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Lpin1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01B44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</w:t>
            </w:r>
          </w:p>
        </w:tc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2E4DB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CCTTCTATGCTGCTTTTGGGAACC</w:t>
            </w:r>
          </w:p>
        </w:tc>
        <w:tc>
          <w:tcPr>
            <w:tcW w:w="131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287A3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80E04" w14:paraId="2D5CEA33" w14:textId="77777777" w:rsidTr="00113B77">
        <w:trPr>
          <w:trHeight w:val="280"/>
        </w:trPr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461EE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DDEE6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</w:t>
            </w:r>
          </w:p>
        </w:tc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CE590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GTGATCGACCACTTCGCAGAGC</w:t>
            </w:r>
          </w:p>
        </w:tc>
        <w:tc>
          <w:tcPr>
            <w:tcW w:w="131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F8E25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80E04" w14:paraId="3CD5DFFE" w14:textId="77777777" w:rsidTr="00113B77">
        <w:trPr>
          <w:trHeight w:val="280"/>
        </w:trPr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16850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Dgat2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BB155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</w:t>
            </w:r>
          </w:p>
        </w:tc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EF5C6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GGCGCTACTTCCGAGACTAC</w:t>
            </w:r>
          </w:p>
        </w:tc>
        <w:tc>
          <w:tcPr>
            <w:tcW w:w="131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79C58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80E04" w14:paraId="651EF07C" w14:textId="77777777" w:rsidTr="00113B77">
        <w:trPr>
          <w:trHeight w:val="280"/>
        </w:trPr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EEF35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BBF97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</w:t>
            </w:r>
          </w:p>
        </w:tc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1B6BC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TGGTCAGCAGGTTGTGTGTC</w:t>
            </w:r>
          </w:p>
        </w:tc>
        <w:tc>
          <w:tcPr>
            <w:tcW w:w="131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C0A95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80E04" w14:paraId="19D354C3" w14:textId="77777777" w:rsidTr="00113B77">
        <w:trPr>
          <w:trHeight w:val="280"/>
        </w:trPr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CB6A3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Srebp1c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77323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</w:t>
            </w:r>
          </w:p>
        </w:tc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90386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GGAGCCATGGATTGCACATT</w:t>
            </w:r>
          </w:p>
        </w:tc>
        <w:tc>
          <w:tcPr>
            <w:tcW w:w="131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8DE43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80E04" w14:paraId="3F74D1BD" w14:textId="77777777" w:rsidTr="00113B77">
        <w:trPr>
          <w:trHeight w:val="280"/>
        </w:trPr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76B96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73146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</w:t>
            </w:r>
          </w:p>
        </w:tc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A0912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GGCCCGGGAAGTCACTGT</w:t>
            </w:r>
          </w:p>
        </w:tc>
        <w:tc>
          <w:tcPr>
            <w:tcW w:w="131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ACBAF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80E04" w14:paraId="497C3EFB" w14:textId="77777777" w:rsidTr="00113B77">
        <w:trPr>
          <w:trHeight w:val="280"/>
        </w:trPr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F1F57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Pgc1α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24B16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</w:t>
            </w:r>
          </w:p>
        </w:tc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755D9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AAACTTGCTAGCGGTTCTCAC</w:t>
            </w:r>
          </w:p>
        </w:tc>
        <w:tc>
          <w:tcPr>
            <w:tcW w:w="131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52AEB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80E04" w14:paraId="1B6A1543" w14:textId="77777777" w:rsidTr="00113B77">
        <w:trPr>
          <w:trHeight w:val="280"/>
        </w:trPr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8F335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711CC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</w:t>
            </w:r>
          </w:p>
        </w:tc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274E9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GGCAATCCGTCTTCATCCAC</w:t>
            </w:r>
          </w:p>
        </w:tc>
        <w:tc>
          <w:tcPr>
            <w:tcW w:w="131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BD228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80E04" w14:paraId="2D85CE54" w14:textId="77777777" w:rsidTr="00113B77">
        <w:trPr>
          <w:trHeight w:val="280"/>
        </w:trPr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E5ED1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PPARγ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84999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</w:t>
            </w:r>
          </w:p>
        </w:tc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C4BF9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GCCCTTTGGTGACTTTATGG</w:t>
            </w:r>
          </w:p>
        </w:tc>
        <w:tc>
          <w:tcPr>
            <w:tcW w:w="131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B5DAF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80E04" w14:paraId="60D464CF" w14:textId="77777777" w:rsidTr="00113B77">
        <w:trPr>
          <w:trHeight w:val="280"/>
        </w:trPr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9387F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91AA7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</w:t>
            </w:r>
          </w:p>
        </w:tc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0738E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CAGCAGGTTGTCTTGGATGT</w:t>
            </w:r>
          </w:p>
        </w:tc>
        <w:tc>
          <w:tcPr>
            <w:tcW w:w="131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DC967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80E04" w14:paraId="7E7C6AD0" w14:textId="77777777" w:rsidTr="00113B77">
        <w:trPr>
          <w:trHeight w:val="280"/>
        </w:trPr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C44B9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β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-actin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539C8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</w:t>
            </w:r>
          </w:p>
        </w:tc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69FED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GTTGGTTGGAGCAAACATC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1FAB8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highlight w:val="yellow"/>
              </w:rPr>
            </w:pPr>
          </w:p>
        </w:tc>
      </w:tr>
      <w:tr w:rsidR="00380E04" w14:paraId="54F0C11D" w14:textId="77777777" w:rsidTr="00113B77">
        <w:trPr>
          <w:trHeight w:val="280"/>
        </w:trPr>
        <w:tc>
          <w:tcPr>
            <w:tcW w:w="638" w:type="pct"/>
            <w:tcBorders>
              <w:top w:val="nil"/>
              <w:left w:val="nil"/>
              <w:bottom w:val="single" w:sz="12" w:space="0" w:color="007635"/>
              <w:right w:val="nil"/>
            </w:tcBorders>
            <w:shd w:val="clear" w:color="auto" w:fill="auto"/>
            <w:vAlign w:val="center"/>
          </w:tcPr>
          <w:p w14:paraId="061AA514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12" w:space="0" w:color="007635"/>
              <w:right w:val="nil"/>
            </w:tcBorders>
            <w:shd w:val="clear" w:color="auto" w:fill="auto"/>
            <w:noWrap/>
            <w:vAlign w:val="center"/>
          </w:tcPr>
          <w:p w14:paraId="473B98F4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</w:t>
            </w:r>
          </w:p>
        </w:tc>
        <w:tc>
          <w:tcPr>
            <w:tcW w:w="2797" w:type="pct"/>
            <w:tcBorders>
              <w:top w:val="nil"/>
              <w:left w:val="nil"/>
              <w:bottom w:val="single" w:sz="12" w:space="0" w:color="007635"/>
              <w:right w:val="nil"/>
            </w:tcBorders>
            <w:shd w:val="clear" w:color="auto" w:fill="auto"/>
            <w:noWrap/>
            <w:vAlign w:val="center"/>
          </w:tcPr>
          <w:p w14:paraId="54679451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CTTATTTCATGGATACTTGGAATG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12" w:space="0" w:color="007635"/>
              <w:right w:val="nil"/>
            </w:tcBorders>
            <w:vAlign w:val="center"/>
          </w:tcPr>
          <w:p w14:paraId="24B1D2CD" w14:textId="77777777" w:rsidR="00380E04" w:rsidRDefault="00380E04" w:rsidP="00113B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highlight w:val="yellow"/>
              </w:rPr>
            </w:pPr>
          </w:p>
        </w:tc>
      </w:tr>
    </w:tbl>
    <w:p w14:paraId="332D49AE" w14:textId="77777777" w:rsidR="00380E04" w:rsidRDefault="00380E04" w:rsidP="00380E04">
      <w:pPr>
        <w:spacing w:line="48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vertAlign w:val="superscript"/>
        </w:rPr>
        <w:t>1</w:t>
      </w:r>
      <w:r>
        <w:rPr>
          <w:rFonts w:ascii="Times New Roman" w:hAnsi="Times New Roman" w:cs="Times New Roman"/>
        </w:rPr>
        <w:t xml:space="preserve"> Primer sequences are displayed in the 5’ to 3’ direction.</w:t>
      </w:r>
    </w:p>
    <w:p w14:paraId="6B707160" w14:textId="77777777" w:rsidR="00380E04" w:rsidRDefault="00380E04" w:rsidP="00380E04">
      <w:pPr>
        <w:spacing w:line="48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F, forward primer; R, reverse primer.</w:t>
      </w:r>
    </w:p>
    <w:p w14:paraId="393D6F61" w14:textId="47C37DE1" w:rsidR="00357CEE" w:rsidRDefault="00000000">
      <w:pPr>
        <w:spacing w:line="360" w:lineRule="auto"/>
        <w:jc w:val="center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 w:hint="eastAsia"/>
          <w:sz w:val="22"/>
          <w:szCs w:val="24"/>
        </w:rPr>
        <w:lastRenderedPageBreak/>
        <w:t>T</w:t>
      </w:r>
      <w:r>
        <w:rPr>
          <w:rFonts w:ascii="Times New Roman" w:hAnsi="Times New Roman" w:cs="Times New Roman"/>
          <w:sz w:val="22"/>
          <w:szCs w:val="24"/>
        </w:rPr>
        <w:t>able S</w:t>
      </w:r>
      <w:r w:rsidR="00380E04">
        <w:rPr>
          <w:rFonts w:ascii="Times New Roman" w:hAnsi="Times New Roman" w:cs="Times New Roman" w:hint="eastAsia"/>
          <w:sz w:val="22"/>
          <w:szCs w:val="24"/>
        </w:rPr>
        <w:t>3</w:t>
      </w:r>
      <w:r>
        <w:rPr>
          <w:rFonts w:ascii="Times New Roman" w:hAnsi="Times New Roman" w:cs="Times New Roman"/>
          <w:sz w:val="22"/>
          <w:szCs w:val="24"/>
        </w:rPr>
        <w:t xml:space="preserve"> The dimension of particle of inulin with different polymerized degree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93"/>
        <w:gridCol w:w="3359"/>
        <w:gridCol w:w="2954"/>
      </w:tblGrid>
      <w:tr w:rsidR="00357CEE" w14:paraId="32E2ED06" w14:textId="77777777">
        <w:trPr>
          <w:trHeight w:val="280"/>
        </w:trPr>
        <w:tc>
          <w:tcPr>
            <w:tcW w:w="1200" w:type="pct"/>
            <w:vMerge w:val="restart"/>
            <w:tcBorders>
              <w:top w:val="single" w:sz="12" w:space="0" w:color="34771F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4E6A812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No.</w:t>
            </w:r>
          </w:p>
        </w:tc>
        <w:tc>
          <w:tcPr>
            <w:tcW w:w="3800" w:type="pct"/>
            <w:gridSpan w:val="2"/>
            <w:tcBorders>
              <w:top w:val="single" w:sz="12" w:space="0" w:color="34771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A6720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Diameter of inulin powder, μm</w:t>
            </w:r>
          </w:p>
        </w:tc>
      </w:tr>
      <w:tr w:rsidR="00357CEE" w14:paraId="3A86B351" w14:textId="77777777">
        <w:trPr>
          <w:trHeight w:val="280"/>
        </w:trPr>
        <w:tc>
          <w:tcPr>
            <w:tcW w:w="1200" w:type="pct"/>
            <w:vMerge/>
            <w:tcBorders>
              <w:top w:val="single" w:sz="8" w:space="0" w:color="548235"/>
              <w:left w:val="nil"/>
              <w:bottom w:val="single" w:sz="4" w:space="0" w:color="34771F"/>
              <w:right w:val="nil"/>
            </w:tcBorders>
            <w:vAlign w:val="center"/>
          </w:tcPr>
          <w:p w14:paraId="46ABD413" w14:textId="77777777" w:rsidR="00357CEE" w:rsidRDefault="00357CE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34771F"/>
              <w:right w:val="nil"/>
            </w:tcBorders>
            <w:shd w:val="clear" w:color="auto" w:fill="auto"/>
            <w:noWrap/>
            <w:vAlign w:val="center"/>
          </w:tcPr>
          <w:p w14:paraId="48F3AF06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Low polymerized degree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34771F"/>
              <w:right w:val="nil"/>
            </w:tcBorders>
            <w:shd w:val="clear" w:color="auto" w:fill="auto"/>
            <w:noWrap/>
            <w:vAlign w:val="center"/>
          </w:tcPr>
          <w:p w14:paraId="478E5604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High polymerized degree</w:t>
            </w:r>
          </w:p>
        </w:tc>
      </w:tr>
      <w:tr w:rsidR="00357CEE" w14:paraId="2376F0E5" w14:textId="77777777">
        <w:trPr>
          <w:trHeight w:val="280"/>
        </w:trPr>
        <w:tc>
          <w:tcPr>
            <w:tcW w:w="1200" w:type="pct"/>
            <w:tcBorders>
              <w:top w:val="single" w:sz="4" w:space="0" w:color="34771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9F86D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022" w:type="pct"/>
            <w:tcBorders>
              <w:top w:val="single" w:sz="4" w:space="0" w:color="34771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C4AD0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77.733</w:t>
            </w:r>
          </w:p>
        </w:tc>
        <w:tc>
          <w:tcPr>
            <w:tcW w:w="1778" w:type="pct"/>
            <w:tcBorders>
              <w:top w:val="single" w:sz="4" w:space="0" w:color="34771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EBF8A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24.765</w:t>
            </w:r>
          </w:p>
        </w:tc>
      </w:tr>
      <w:tr w:rsidR="00357CEE" w14:paraId="2C36C923" w14:textId="77777777">
        <w:trPr>
          <w:trHeight w:val="28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439EA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E8CBE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76.126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A1A7B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23.112</w:t>
            </w:r>
          </w:p>
        </w:tc>
      </w:tr>
      <w:tr w:rsidR="00357CEE" w14:paraId="6E528D0C" w14:textId="77777777">
        <w:trPr>
          <w:trHeight w:val="28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EFF22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E96C4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68.653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AA7C1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24.753</w:t>
            </w:r>
          </w:p>
        </w:tc>
      </w:tr>
      <w:tr w:rsidR="00357CEE" w14:paraId="00121772" w14:textId="77777777">
        <w:trPr>
          <w:trHeight w:val="28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A01F6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A3D44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74.019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D4022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20.138</w:t>
            </w:r>
          </w:p>
        </w:tc>
      </w:tr>
      <w:tr w:rsidR="00357CEE" w14:paraId="3BBFD182" w14:textId="77777777">
        <w:trPr>
          <w:trHeight w:val="28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A21A4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97761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96.099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5B3CF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19.567</w:t>
            </w:r>
          </w:p>
        </w:tc>
      </w:tr>
      <w:tr w:rsidR="00357CEE" w14:paraId="3BA69FC2" w14:textId="77777777">
        <w:trPr>
          <w:trHeight w:val="28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542BD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E36AF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79.508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4B23C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29.68</w:t>
            </w:r>
          </w:p>
        </w:tc>
      </w:tr>
      <w:tr w:rsidR="00357CEE" w14:paraId="0B2B5351" w14:textId="77777777">
        <w:trPr>
          <w:trHeight w:val="28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BA7FA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7D4C6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86.551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A7731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10.415</w:t>
            </w:r>
          </w:p>
        </w:tc>
      </w:tr>
      <w:tr w:rsidR="00357CEE" w14:paraId="3DA1A1DE" w14:textId="77777777">
        <w:trPr>
          <w:trHeight w:val="28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80CF7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61E98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159.816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09644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19.453</w:t>
            </w:r>
          </w:p>
        </w:tc>
      </w:tr>
      <w:tr w:rsidR="00357CEE" w14:paraId="0E63EFC6" w14:textId="77777777">
        <w:trPr>
          <w:trHeight w:val="28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BA274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4300E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106.815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462ED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11.609</w:t>
            </w:r>
          </w:p>
        </w:tc>
      </w:tr>
      <w:tr w:rsidR="00357CEE" w14:paraId="3C37966A" w14:textId="77777777">
        <w:trPr>
          <w:trHeight w:val="28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231F5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3523B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104.564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66D2F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21.958</w:t>
            </w:r>
          </w:p>
        </w:tc>
      </w:tr>
      <w:tr w:rsidR="00357CEE" w14:paraId="3D96FAE1" w14:textId="77777777">
        <w:trPr>
          <w:trHeight w:val="28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2418A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92D96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104.666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6C742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20.198</w:t>
            </w:r>
          </w:p>
        </w:tc>
      </w:tr>
      <w:tr w:rsidR="00357CEE" w14:paraId="76F21DB1" w14:textId="77777777">
        <w:trPr>
          <w:trHeight w:val="28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363A6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2D64F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67.165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469F8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10.415</w:t>
            </w:r>
          </w:p>
        </w:tc>
      </w:tr>
      <w:tr w:rsidR="00357CEE" w14:paraId="45A1B178" w14:textId="77777777">
        <w:trPr>
          <w:trHeight w:val="28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9FDE5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E17EE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132.868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8C1DA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21.307</w:t>
            </w:r>
          </w:p>
        </w:tc>
      </w:tr>
      <w:tr w:rsidR="00357CEE" w14:paraId="7488850E" w14:textId="77777777">
        <w:trPr>
          <w:trHeight w:val="28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22A4C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DA06B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66.848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FF78C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12.798</w:t>
            </w:r>
          </w:p>
        </w:tc>
      </w:tr>
      <w:tr w:rsidR="00357CEE" w14:paraId="204B2E70" w14:textId="77777777">
        <w:trPr>
          <w:trHeight w:val="28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56A11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2CAF2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74.823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0654E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19.377</w:t>
            </w:r>
          </w:p>
        </w:tc>
      </w:tr>
      <w:tr w:rsidR="00357CEE" w14:paraId="0FE29495" w14:textId="77777777">
        <w:trPr>
          <w:trHeight w:val="28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15500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6EACC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66.509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A4915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14.608</w:t>
            </w:r>
          </w:p>
        </w:tc>
      </w:tr>
      <w:tr w:rsidR="00357CEE" w14:paraId="5E3C5468" w14:textId="77777777">
        <w:trPr>
          <w:trHeight w:val="28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AC59D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BD553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74.019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3C153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8.313</w:t>
            </w:r>
          </w:p>
        </w:tc>
      </w:tr>
      <w:tr w:rsidR="00357CEE" w14:paraId="2003F28E" w14:textId="77777777">
        <w:trPr>
          <w:trHeight w:val="28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F1005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65B6B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59.057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DFC46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9.969</w:t>
            </w:r>
          </w:p>
        </w:tc>
      </w:tr>
      <w:tr w:rsidR="00357CEE" w14:paraId="22898C83" w14:textId="77777777">
        <w:trPr>
          <w:trHeight w:val="28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D056E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6309E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42.517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3E735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12.964</w:t>
            </w:r>
          </w:p>
        </w:tc>
      </w:tr>
      <w:tr w:rsidR="00357CEE" w14:paraId="6B52B67F" w14:textId="77777777">
        <w:trPr>
          <w:trHeight w:val="28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0302B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4AC66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50.78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6A989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7.579</w:t>
            </w:r>
          </w:p>
        </w:tc>
      </w:tr>
      <w:tr w:rsidR="00357CEE" w14:paraId="2B82C19E" w14:textId="77777777">
        <w:trPr>
          <w:trHeight w:val="28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01C26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4BAF1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52.807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480EC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19.839</w:t>
            </w:r>
          </w:p>
        </w:tc>
      </w:tr>
      <w:tr w:rsidR="00357CEE" w14:paraId="39F90E28" w14:textId="77777777">
        <w:trPr>
          <w:trHeight w:val="28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A82BE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6A3A5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76.907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0A4A4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11.035</w:t>
            </w:r>
          </w:p>
        </w:tc>
      </w:tr>
      <w:tr w:rsidR="00357CEE" w14:paraId="75DF88C8" w14:textId="77777777">
        <w:trPr>
          <w:trHeight w:val="28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0E18F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9FA4D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41.053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41D29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14.445</w:t>
            </w:r>
          </w:p>
        </w:tc>
      </w:tr>
      <w:tr w:rsidR="00357CEE" w14:paraId="1DBA8A5A" w14:textId="77777777">
        <w:trPr>
          <w:trHeight w:val="290"/>
        </w:trPr>
        <w:tc>
          <w:tcPr>
            <w:tcW w:w="1200" w:type="pct"/>
            <w:tcBorders>
              <w:top w:val="nil"/>
              <w:left w:val="nil"/>
              <w:bottom w:val="single" w:sz="12" w:space="0" w:color="34771F"/>
              <w:right w:val="nil"/>
            </w:tcBorders>
            <w:shd w:val="clear" w:color="auto" w:fill="auto"/>
            <w:noWrap/>
            <w:vAlign w:val="center"/>
          </w:tcPr>
          <w:p w14:paraId="1B8F4729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Average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12" w:space="0" w:color="34771F"/>
              <w:right w:val="nil"/>
            </w:tcBorders>
            <w:shd w:val="clear" w:color="auto" w:fill="auto"/>
            <w:noWrap/>
            <w:vAlign w:val="center"/>
          </w:tcPr>
          <w:p w14:paraId="62A9B5F3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79.996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12" w:space="0" w:color="34771F"/>
              <w:right w:val="nil"/>
            </w:tcBorders>
            <w:shd w:val="clear" w:color="auto" w:fill="auto"/>
            <w:noWrap/>
            <w:vAlign w:val="center"/>
          </w:tcPr>
          <w:p w14:paraId="23B6251D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16.882</w:t>
            </w:r>
          </w:p>
        </w:tc>
      </w:tr>
    </w:tbl>
    <w:p w14:paraId="185A56BF" w14:textId="77777777" w:rsidR="00357CEE" w:rsidRDefault="00357CEE">
      <w:pPr>
        <w:rPr>
          <w:rFonts w:ascii="Times New Roman" w:hAnsi="Times New Roman" w:cs="Times New Roman"/>
        </w:rPr>
      </w:pPr>
    </w:p>
    <w:p w14:paraId="5CBE8BC4" w14:textId="561FD17E" w:rsidR="00357CEE" w:rsidRDefault="0000000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Table S</w:t>
      </w:r>
      <w:r w:rsidR="00380E04"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 xml:space="preserve"> The detailed wavenumber of FTIR spectra of inulin with different degree of polymerization</w:t>
      </w:r>
    </w:p>
    <w:tbl>
      <w:tblPr>
        <w:tblW w:w="5205" w:type="pct"/>
        <w:tblLayout w:type="fixed"/>
        <w:tblLook w:val="04A0" w:firstRow="1" w:lastRow="0" w:firstColumn="1" w:lastColumn="0" w:noHBand="0" w:noVBand="1"/>
      </w:tblPr>
      <w:tblGrid>
        <w:gridCol w:w="1979"/>
        <w:gridCol w:w="754"/>
        <w:gridCol w:w="1301"/>
        <w:gridCol w:w="239"/>
        <w:gridCol w:w="1965"/>
        <w:gridCol w:w="993"/>
        <w:gridCol w:w="1416"/>
      </w:tblGrid>
      <w:tr w:rsidR="00357CEE" w14:paraId="03984909" w14:textId="77777777">
        <w:trPr>
          <w:trHeight w:val="280"/>
        </w:trPr>
        <w:tc>
          <w:tcPr>
            <w:tcW w:w="2333" w:type="pct"/>
            <w:gridSpan w:val="3"/>
            <w:tcBorders>
              <w:top w:val="single" w:sz="12" w:space="0" w:color="0066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4C8C1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Low degree of polymerization inulin</w:t>
            </w:r>
          </w:p>
        </w:tc>
        <w:tc>
          <w:tcPr>
            <w:tcW w:w="138" w:type="pct"/>
            <w:tcBorders>
              <w:top w:val="single" w:sz="12" w:space="0" w:color="0066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652D3" w14:textId="77777777" w:rsidR="00357CEE" w:rsidRDefault="00357CE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29" w:type="pct"/>
            <w:gridSpan w:val="3"/>
            <w:tcBorders>
              <w:top w:val="single" w:sz="12" w:space="0" w:color="0066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46A20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High degree of polymerization inulin</w:t>
            </w:r>
          </w:p>
        </w:tc>
      </w:tr>
      <w:tr w:rsidR="00357CEE" w14:paraId="55F923B1" w14:textId="77777777">
        <w:trPr>
          <w:trHeight w:val="280"/>
        </w:trPr>
        <w:tc>
          <w:tcPr>
            <w:tcW w:w="1145" w:type="pct"/>
            <w:tcBorders>
              <w:top w:val="nil"/>
              <w:left w:val="nil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043697F8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Peak position, cm-1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3D70B353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Intensity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6600"/>
              <w:right w:val="nil"/>
            </w:tcBorders>
            <w:vAlign w:val="center"/>
          </w:tcPr>
          <w:p w14:paraId="279C53C4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interpretation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33464D29" w14:textId="77777777" w:rsidR="00357CEE" w:rsidRDefault="00357CE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2B0AF842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Peak position, cm-1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5EE2D810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Intensity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6600"/>
              <w:right w:val="nil"/>
            </w:tcBorders>
            <w:vAlign w:val="center"/>
          </w:tcPr>
          <w:p w14:paraId="3F87C0B8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i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nterpretation</w:t>
            </w:r>
          </w:p>
        </w:tc>
      </w:tr>
      <w:tr w:rsidR="00357CEE" w14:paraId="0BBECEBF" w14:textId="77777777">
        <w:trPr>
          <w:trHeight w:val="280"/>
        </w:trPr>
        <w:tc>
          <w:tcPr>
            <w:tcW w:w="1145" w:type="pct"/>
            <w:tcBorders>
              <w:top w:val="single" w:sz="4" w:space="0" w:color="0066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B16C4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599.22</w:t>
            </w:r>
          </w:p>
        </w:tc>
        <w:tc>
          <w:tcPr>
            <w:tcW w:w="436" w:type="pct"/>
            <w:tcBorders>
              <w:top w:val="single" w:sz="4" w:space="0" w:color="0066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53265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0.138</w:t>
            </w:r>
          </w:p>
        </w:tc>
        <w:tc>
          <w:tcPr>
            <w:tcW w:w="752" w:type="pct"/>
            <w:tcBorders>
              <w:top w:val="single" w:sz="4" w:space="0" w:color="006600"/>
              <w:left w:val="nil"/>
              <w:bottom w:val="nil"/>
              <w:right w:val="nil"/>
            </w:tcBorders>
          </w:tcPr>
          <w:p w14:paraId="2B6B3AB0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H 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ut-of-pla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instrText xml:space="preserve"> ADDIN EN.CITE &lt;EndNote&gt;&lt;Cite&gt;&lt;Author&gt;Coates&lt;/Author&gt;&lt;Year&gt;2000&lt;/Year&gt;&lt;RecNum&gt;2384&lt;/RecNum&gt;&lt;DisplayText&gt;&lt;style face="superscript"&gt;[1]&lt;/style&gt;&lt;/DisplayText&gt;&lt;record&gt;&lt;rec-number&gt;2384&lt;/rec-number&gt;&lt;foreign-keys&gt;&lt;key app="EN" db-id="xaztrwetoe2tp8ewwewxsa9sppwat529zf9x" timestamp="1689415181"&gt;2384&lt;/key&gt;&lt;/foreign-keys&gt;&lt;ref-type name="Generic"&gt;13&lt;/ref-type&gt;&lt;contributors&gt;&lt;authors&gt;&lt;author&gt;Coates, John&lt;/author&gt;&lt;/authors&gt;&lt;/contributors&gt;&lt;titles&gt;&lt;title&gt;Interpretation of infrared spectra, a practical approach&lt;/title&gt;&lt;/titles&gt;&lt;dates&gt;&lt;year&gt;2000&lt;/year&gt;&lt;/dates&gt;&lt;urls&gt;&lt;/urls&gt;&lt;/record&gt;&lt;/Cite&gt;&lt;/EndNote&gt;</w:instrTex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[1]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fldChar w:fldCharType="end"/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ne bend</w:t>
            </w:r>
          </w:p>
        </w:tc>
        <w:tc>
          <w:tcPr>
            <w:tcW w:w="138" w:type="pct"/>
            <w:tcBorders>
              <w:top w:val="single" w:sz="4" w:space="0" w:color="0066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73E4A" w14:textId="77777777" w:rsidR="00357CEE" w:rsidRDefault="00357CE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6" w:type="pct"/>
            <w:tcBorders>
              <w:top w:val="single" w:sz="4" w:space="0" w:color="0066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D7A3E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598.40</w:t>
            </w:r>
          </w:p>
        </w:tc>
        <w:tc>
          <w:tcPr>
            <w:tcW w:w="574" w:type="pct"/>
            <w:tcBorders>
              <w:top w:val="single" w:sz="4" w:space="0" w:color="0066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782CC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0.176</w:t>
            </w:r>
          </w:p>
        </w:tc>
        <w:tc>
          <w:tcPr>
            <w:tcW w:w="819" w:type="pct"/>
            <w:tcBorders>
              <w:top w:val="single" w:sz="4" w:space="0" w:color="006600"/>
              <w:left w:val="nil"/>
              <w:bottom w:val="nil"/>
              <w:right w:val="nil"/>
            </w:tcBorders>
          </w:tcPr>
          <w:p w14:paraId="7B51C9FC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H 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ut-of-plane bend</w:t>
            </w:r>
          </w:p>
        </w:tc>
      </w:tr>
      <w:tr w:rsidR="00357CEE" w14:paraId="3D4081ED" w14:textId="77777777">
        <w:trPr>
          <w:trHeight w:val="280"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E3527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781.48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9E2BF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0.0634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</w:tcPr>
          <w:p w14:paraId="0A1CA177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(CH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)- rocking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B112D" w14:textId="77777777" w:rsidR="00357CEE" w:rsidRDefault="00357CE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E8EA4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821.70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2F242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0.114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14:paraId="4084AF29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-ketose</w:t>
            </w:r>
          </w:p>
        </w:tc>
      </w:tr>
      <w:tr w:rsidR="00357CEE" w14:paraId="59342A21" w14:textId="77777777">
        <w:trPr>
          <w:trHeight w:val="280"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52641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824.84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97E8E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0.096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</w:tcPr>
          <w:p w14:paraId="3058D9A4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-ketose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instrText xml:space="preserve"> ADDIN EN.CITE &lt;EndNote&gt;&lt;Cite&gt;&lt;Author&gt;Akram&lt;/Author&gt;&lt;Year&gt;2020&lt;/Year&gt;&lt;RecNum&gt;2378&lt;/RecNum&gt;&lt;DisplayText&gt;&lt;style face="superscript"&gt;[2]&lt;/style&gt;&lt;/DisplayText&gt;&lt;record&gt;&lt;rec-number&gt;2378&lt;/rec-number&gt;&lt;foreign-keys&gt;&lt;key app="EN" db-id="xaztrwetoe2tp8ewwewxsa9sppwat529zf9x" timestamp="1689413129"&gt;2378&lt;/key&gt;&lt;key app="ENWeb" db-id=""&gt;0&lt;/key&gt;&lt;/foreign-keys&gt;&lt;ref-type name="Journal Article"&gt;17&lt;/ref-type&gt;&lt;contributors&gt;&lt;authors&gt;&lt;author&gt;Akram, Wasim&lt;/author&gt;&lt;author&gt;Garud, Navneet&lt;/author&gt;&lt;/authors&gt;&lt;/contributors&gt;&lt;titles&gt;&lt;title&gt;Optimization of inulin production process parameters using response surface methodology&lt;/title&gt;&lt;secondary-title&gt;Future Journal of Pharmaceutical Sciences&lt;/secondary-title&gt;&lt;/titles&gt;&lt;periodical&gt;&lt;full-title&gt;Future Journal of Pharmaceutical Sciences&lt;/full-title&gt;&lt;/periodical&gt;&lt;volume&gt;6&lt;/volume&gt;&lt;number&gt;1&lt;/number&gt;&lt;dates&gt;&lt;year&gt;2020&lt;/year&gt;&lt;/dates&gt;&lt;isbn&gt;2314-7253&lt;/isbn&gt;&lt;urls&gt;&lt;/urls&gt;&lt;electronic-resource-num&gt;10.1186/s43094-020-00087-1&lt;/electronic-resource-num&gt;&lt;/record&gt;&lt;/Cite&gt;&lt;/EndNote&gt;</w:instrTex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[2]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22A10" w14:textId="77777777" w:rsidR="00357CEE" w:rsidRDefault="00357CE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49E92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934.06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4436C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0.344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14:paraId="768B4DCA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 bending</w:t>
            </w:r>
          </w:p>
        </w:tc>
      </w:tr>
      <w:tr w:rsidR="00357CEE" w14:paraId="2A89D32B" w14:textId="77777777">
        <w:trPr>
          <w:trHeight w:val="280"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1159F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868.18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7423C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0.0779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</w:tcPr>
          <w:p w14:paraId="5AE4F0F4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 bending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CB5E8" w14:textId="77777777" w:rsidR="00357CEE" w:rsidRDefault="00357CE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B4306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1027.59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70A6F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0.787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14:paraId="09480238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-O-C stretching</w:t>
            </w:r>
          </w:p>
        </w:tc>
      </w:tr>
      <w:tr w:rsidR="00357CEE" w14:paraId="0E4DF1BB" w14:textId="77777777">
        <w:trPr>
          <w:trHeight w:val="280"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6F4A3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931.45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3C6C9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0.196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</w:tcPr>
          <w:p w14:paraId="5A3E085A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 bending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3DCA" w14:textId="77777777" w:rsidR="00357CEE" w:rsidRDefault="00357CE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620BB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1133.10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2A888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0.562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14:paraId="31185A53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-O stretching</w:t>
            </w:r>
          </w:p>
        </w:tc>
      </w:tr>
      <w:tr w:rsidR="00357CEE" w14:paraId="7B91FEC0" w14:textId="77777777">
        <w:trPr>
          <w:trHeight w:val="280"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F42A9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1028.74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D4249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0.572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</w:tcPr>
          <w:p w14:paraId="6114ABC8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-O-C stretching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EF983" w14:textId="77777777" w:rsidR="00357CEE" w:rsidRDefault="00357CE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6F8F8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1459.03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A2EF6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0.321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14:paraId="18B890A6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-H bending</w:t>
            </w:r>
          </w:p>
        </w:tc>
      </w:tr>
      <w:tr w:rsidR="00357CEE" w14:paraId="70963809" w14:textId="77777777">
        <w:trPr>
          <w:trHeight w:val="280"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712C6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1109.68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7F5B1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0.402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</w:tcPr>
          <w:p w14:paraId="7B29773E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-O stretching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06DC1" w14:textId="77777777" w:rsidR="00357CEE" w:rsidRDefault="00357CE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F2BB3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1648.40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C60C5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0.136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14:paraId="01E95CB5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 bending</w:t>
            </w:r>
          </w:p>
        </w:tc>
      </w:tr>
      <w:tr w:rsidR="00357CEE" w14:paraId="14865384" w14:textId="77777777">
        <w:trPr>
          <w:trHeight w:val="280"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09886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1269.26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822C6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0.204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</w:tcPr>
          <w:p w14:paraId="12FAD475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-O stretching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54DC4" w14:textId="77777777" w:rsidR="00357CEE" w:rsidRDefault="00357CE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53A0F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2934.59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133D4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0.362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14:paraId="796E38CF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-H stretching</w:t>
            </w:r>
          </w:p>
        </w:tc>
      </w:tr>
      <w:tr w:rsidR="00357CEE" w14:paraId="6194F807" w14:textId="77777777">
        <w:trPr>
          <w:trHeight w:val="280"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E9B3D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1340.12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6340B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0.211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</w:tcPr>
          <w:p w14:paraId="409795BD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-H bending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852BF" w14:textId="77777777" w:rsidR="00357CEE" w:rsidRDefault="00357CE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B301E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3385.30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1DAB8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0.671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14:paraId="75D0AD4A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O-H stretching</w:t>
            </w:r>
          </w:p>
        </w:tc>
      </w:tr>
      <w:tr w:rsidR="00357CEE" w14:paraId="7A7525C0" w14:textId="77777777">
        <w:trPr>
          <w:trHeight w:val="280"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C0008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1457.07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A046E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0.251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</w:tcPr>
          <w:p w14:paraId="4FA8BB6A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-H bending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AA7FA" w14:textId="77777777" w:rsidR="00357CEE" w:rsidRDefault="00357CE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AECD2" w14:textId="77777777" w:rsidR="00357CEE" w:rsidRDefault="00357CE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C2DAC" w14:textId="77777777" w:rsidR="00357CEE" w:rsidRDefault="00357CE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14:paraId="71D10336" w14:textId="77777777" w:rsidR="00357CEE" w:rsidRDefault="00357CE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57CEE" w14:paraId="5BF225F0" w14:textId="77777777">
        <w:trPr>
          <w:trHeight w:val="280"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62FC2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1646.91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30CCD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0.106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</w:tcPr>
          <w:p w14:paraId="039F00E6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 bending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224AA" w14:textId="77777777" w:rsidR="00357CEE" w:rsidRDefault="00357CE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54E92" w14:textId="77777777" w:rsidR="00357CEE" w:rsidRDefault="00357CE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41572" w14:textId="77777777" w:rsidR="00357CEE" w:rsidRDefault="00357CE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14:paraId="64C7B185" w14:textId="77777777" w:rsidR="00357CEE" w:rsidRDefault="00357CE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57CEE" w14:paraId="4FBB2846" w14:textId="77777777">
        <w:trPr>
          <w:trHeight w:val="280"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6543B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2934.90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A58CA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0.285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</w:tcPr>
          <w:p w14:paraId="752D12E0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-H stretching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9FEE1" w14:textId="77777777" w:rsidR="00357CEE" w:rsidRDefault="00357CE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3DFF9" w14:textId="77777777" w:rsidR="00357CEE" w:rsidRDefault="00357CE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40BF3" w14:textId="77777777" w:rsidR="00357CEE" w:rsidRDefault="00357CE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14:paraId="49AB67D5" w14:textId="77777777" w:rsidR="00357CEE" w:rsidRDefault="00357CE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57CEE" w14:paraId="78743112" w14:textId="77777777">
        <w:trPr>
          <w:trHeight w:val="290"/>
        </w:trPr>
        <w:tc>
          <w:tcPr>
            <w:tcW w:w="1145" w:type="pct"/>
            <w:tcBorders>
              <w:top w:val="nil"/>
              <w:left w:val="nil"/>
              <w:bottom w:val="single" w:sz="12" w:space="0" w:color="006600"/>
              <w:right w:val="nil"/>
            </w:tcBorders>
            <w:shd w:val="clear" w:color="auto" w:fill="auto"/>
            <w:noWrap/>
            <w:vAlign w:val="center"/>
          </w:tcPr>
          <w:p w14:paraId="5A04F3B9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3386.55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12" w:space="0" w:color="006600"/>
              <w:right w:val="nil"/>
            </w:tcBorders>
            <w:shd w:val="clear" w:color="auto" w:fill="auto"/>
            <w:noWrap/>
            <w:vAlign w:val="center"/>
          </w:tcPr>
          <w:p w14:paraId="0B06E870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0.58</w:t>
            </w:r>
          </w:p>
        </w:tc>
        <w:tc>
          <w:tcPr>
            <w:tcW w:w="752" w:type="pct"/>
            <w:tcBorders>
              <w:top w:val="nil"/>
              <w:left w:val="nil"/>
              <w:bottom w:val="single" w:sz="12" w:space="0" w:color="006600"/>
              <w:right w:val="nil"/>
            </w:tcBorders>
          </w:tcPr>
          <w:p w14:paraId="230FB734" w14:textId="77777777" w:rsidR="00357CE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O-H stretching</w:t>
            </w:r>
          </w:p>
        </w:tc>
        <w:tc>
          <w:tcPr>
            <w:tcW w:w="138" w:type="pct"/>
            <w:tcBorders>
              <w:top w:val="nil"/>
              <w:left w:val="nil"/>
              <w:bottom w:val="single" w:sz="12" w:space="0" w:color="006600"/>
              <w:right w:val="nil"/>
            </w:tcBorders>
            <w:shd w:val="clear" w:color="auto" w:fill="auto"/>
            <w:noWrap/>
            <w:vAlign w:val="center"/>
          </w:tcPr>
          <w:p w14:paraId="2CF4074E" w14:textId="77777777" w:rsidR="00357CEE" w:rsidRDefault="00357CE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single" w:sz="12" w:space="0" w:color="006600"/>
              <w:right w:val="nil"/>
            </w:tcBorders>
            <w:shd w:val="clear" w:color="auto" w:fill="auto"/>
            <w:noWrap/>
            <w:vAlign w:val="center"/>
          </w:tcPr>
          <w:p w14:paraId="28C904C4" w14:textId="77777777" w:rsidR="00357CEE" w:rsidRDefault="00357CE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12" w:space="0" w:color="006600"/>
              <w:right w:val="nil"/>
            </w:tcBorders>
            <w:shd w:val="clear" w:color="auto" w:fill="auto"/>
            <w:noWrap/>
            <w:vAlign w:val="center"/>
          </w:tcPr>
          <w:p w14:paraId="42C8AD58" w14:textId="77777777" w:rsidR="00357CEE" w:rsidRDefault="00357CE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12" w:space="0" w:color="006600"/>
              <w:right w:val="nil"/>
            </w:tcBorders>
          </w:tcPr>
          <w:p w14:paraId="27AED027" w14:textId="77777777" w:rsidR="00357CEE" w:rsidRDefault="00357CE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14:paraId="1C8B75A1" w14:textId="77777777" w:rsidR="00357CEE" w:rsidRDefault="00357CEE">
      <w:pPr>
        <w:rPr>
          <w:rFonts w:ascii="Times New Roman" w:hAnsi="Times New Roman" w:cs="Times New Roman"/>
        </w:rPr>
      </w:pPr>
    </w:p>
    <w:p w14:paraId="2D2C5F28" w14:textId="77777777" w:rsidR="00357CEE" w:rsidRDefault="00357CEE">
      <w:pPr>
        <w:rPr>
          <w:rFonts w:ascii="Times New Roman" w:hAnsi="Times New Roman" w:cs="Times New Roman"/>
        </w:rPr>
      </w:pPr>
    </w:p>
    <w:p w14:paraId="1A4B47D1" w14:textId="39532293" w:rsidR="00357CEE" w:rsidRDefault="00000000">
      <w:pPr>
        <w:jc w:val="center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 w:hint="eastAsia"/>
          <w:sz w:val="22"/>
          <w:szCs w:val="24"/>
        </w:rPr>
        <w:t>T</w:t>
      </w:r>
      <w:r>
        <w:rPr>
          <w:rFonts w:ascii="Times New Roman" w:hAnsi="Times New Roman" w:cs="Times New Roman"/>
          <w:sz w:val="22"/>
          <w:szCs w:val="24"/>
        </w:rPr>
        <w:t>able S</w:t>
      </w:r>
      <w:r w:rsidR="00380E04">
        <w:rPr>
          <w:rFonts w:ascii="Times New Roman" w:hAnsi="Times New Roman" w:cs="Times New Roman" w:hint="eastAsia"/>
          <w:sz w:val="22"/>
          <w:szCs w:val="24"/>
        </w:rPr>
        <w:t>5</w:t>
      </w:r>
      <w:r>
        <w:rPr>
          <w:rFonts w:ascii="Times New Roman" w:hAnsi="Times New Roman" w:cs="Times New Roman"/>
          <w:sz w:val="22"/>
          <w:szCs w:val="24"/>
        </w:rPr>
        <w:t xml:space="preserve"> The significantly differences of cecal microbiota at different taxonomic levels in mice of different treatment groups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672"/>
        <w:gridCol w:w="1104"/>
        <w:gridCol w:w="1104"/>
        <w:gridCol w:w="1105"/>
        <w:gridCol w:w="1104"/>
        <w:gridCol w:w="1233"/>
        <w:gridCol w:w="748"/>
      </w:tblGrid>
      <w:tr w:rsidR="00357CEE" w14:paraId="1F877789" w14:textId="77777777">
        <w:trPr>
          <w:trHeight w:val="113"/>
        </w:trPr>
        <w:tc>
          <w:tcPr>
            <w:tcW w:w="1146" w:type="pct"/>
            <w:gridSpan w:val="2"/>
            <w:vMerge w:val="restart"/>
            <w:tcBorders>
              <w:top w:val="single" w:sz="12" w:space="0" w:color="006600"/>
            </w:tcBorders>
            <w:noWrap/>
            <w:vAlign w:val="center"/>
          </w:tcPr>
          <w:p w14:paraId="550EDEF0" w14:textId="77777777" w:rsidR="00357CEE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Microbiota</w:t>
            </w:r>
          </w:p>
        </w:tc>
        <w:tc>
          <w:tcPr>
            <w:tcW w:w="3854" w:type="pct"/>
            <w:gridSpan w:val="6"/>
            <w:tcBorders>
              <w:top w:val="single" w:sz="12" w:space="0" w:color="006600"/>
              <w:bottom w:val="single" w:sz="4" w:space="0" w:color="006600"/>
            </w:tcBorders>
            <w:noWrap/>
          </w:tcPr>
          <w:p w14:paraId="368B7800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Relative Abundance</w:t>
            </w:r>
          </w:p>
        </w:tc>
      </w:tr>
      <w:tr w:rsidR="00357CEE" w14:paraId="629CDD25" w14:textId="77777777">
        <w:trPr>
          <w:trHeight w:val="113"/>
        </w:trPr>
        <w:tc>
          <w:tcPr>
            <w:tcW w:w="1146" w:type="pct"/>
            <w:gridSpan w:val="2"/>
            <w:vMerge/>
            <w:tcBorders>
              <w:bottom w:val="single" w:sz="4" w:space="0" w:color="006600"/>
            </w:tcBorders>
          </w:tcPr>
          <w:p w14:paraId="2B018CF3" w14:textId="77777777" w:rsidR="00357CEE" w:rsidRDefault="00357CE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pct"/>
            <w:tcBorders>
              <w:top w:val="single" w:sz="4" w:space="0" w:color="006600"/>
              <w:bottom w:val="single" w:sz="4" w:space="0" w:color="006600"/>
            </w:tcBorders>
            <w:noWrap/>
          </w:tcPr>
          <w:p w14:paraId="7589195F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LFD</w:t>
            </w:r>
          </w:p>
        </w:tc>
        <w:tc>
          <w:tcPr>
            <w:tcW w:w="665" w:type="pct"/>
            <w:tcBorders>
              <w:top w:val="single" w:sz="4" w:space="0" w:color="006600"/>
              <w:bottom w:val="single" w:sz="4" w:space="0" w:color="006600"/>
            </w:tcBorders>
            <w:noWrap/>
          </w:tcPr>
          <w:p w14:paraId="279F3C36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HFD+HDI</w:t>
            </w:r>
          </w:p>
        </w:tc>
        <w:tc>
          <w:tcPr>
            <w:tcW w:w="666" w:type="pct"/>
            <w:tcBorders>
              <w:top w:val="single" w:sz="4" w:space="0" w:color="006600"/>
              <w:bottom w:val="single" w:sz="4" w:space="0" w:color="006600"/>
            </w:tcBorders>
            <w:noWrap/>
          </w:tcPr>
          <w:p w14:paraId="22D5B045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HFD+LDI</w:t>
            </w:r>
          </w:p>
        </w:tc>
        <w:tc>
          <w:tcPr>
            <w:tcW w:w="665" w:type="pct"/>
            <w:tcBorders>
              <w:top w:val="single" w:sz="4" w:space="0" w:color="006600"/>
              <w:bottom w:val="single" w:sz="4" w:space="0" w:color="006600"/>
            </w:tcBorders>
            <w:noWrap/>
          </w:tcPr>
          <w:p w14:paraId="7AD819EF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HFD</w:t>
            </w:r>
          </w:p>
        </w:tc>
        <w:tc>
          <w:tcPr>
            <w:tcW w:w="742" w:type="pct"/>
            <w:tcBorders>
              <w:top w:val="single" w:sz="4" w:space="0" w:color="006600"/>
              <w:bottom w:val="single" w:sz="4" w:space="0" w:color="006600"/>
            </w:tcBorders>
            <w:noWrap/>
          </w:tcPr>
          <w:p w14:paraId="4F67E1FB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</w:p>
        </w:tc>
        <w:tc>
          <w:tcPr>
            <w:tcW w:w="451" w:type="pct"/>
            <w:tcBorders>
              <w:top w:val="single" w:sz="4" w:space="0" w:color="006600"/>
              <w:bottom w:val="single" w:sz="4" w:space="0" w:color="006600"/>
            </w:tcBorders>
            <w:noWrap/>
          </w:tcPr>
          <w:p w14:paraId="5F553346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value</w:t>
            </w:r>
          </w:p>
        </w:tc>
      </w:tr>
      <w:tr w:rsidR="00357CEE" w14:paraId="01C84EDB" w14:textId="77777777">
        <w:trPr>
          <w:trHeight w:val="113"/>
        </w:trPr>
        <w:tc>
          <w:tcPr>
            <w:tcW w:w="1146" w:type="pct"/>
            <w:gridSpan w:val="2"/>
            <w:tcBorders>
              <w:top w:val="single" w:sz="4" w:space="0" w:color="006600"/>
            </w:tcBorders>
            <w:noWrap/>
          </w:tcPr>
          <w:p w14:paraId="36DCB0AE" w14:textId="77777777" w:rsidR="00357CEE" w:rsidRDefault="00000000">
            <w:pPr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Phylum</w:t>
            </w:r>
          </w:p>
        </w:tc>
        <w:tc>
          <w:tcPr>
            <w:tcW w:w="665" w:type="pct"/>
            <w:tcBorders>
              <w:top w:val="single" w:sz="4" w:space="0" w:color="006600"/>
            </w:tcBorders>
            <w:noWrap/>
          </w:tcPr>
          <w:p w14:paraId="4B72CDB0" w14:textId="77777777" w:rsidR="00357CEE" w:rsidRDefault="00357C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pct"/>
            <w:tcBorders>
              <w:top w:val="single" w:sz="4" w:space="0" w:color="006600"/>
            </w:tcBorders>
            <w:noWrap/>
          </w:tcPr>
          <w:p w14:paraId="0E49C7E9" w14:textId="77777777" w:rsidR="00357CEE" w:rsidRDefault="00357C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single" w:sz="4" w:space="0" w:color="006600"/>
            </w:tcBorders>
            <w:noWrap/>
          </w:tcPr>
          <w:p w14:paraId="3F86E97F" w14:textId="77777777" w:rsidR="00357CEE" w:rsidRDefault="00357C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pct"/>
            <w:tcBorders>
              <w:top w:val="single" w:sz="4" w:space="0" w:color="006600"/>
            </w:tcBorders>
            <w:noWrap/>
          </w:tcPr>
          <w:p w14:paraId="35B87B4A" w14:textId="77777777" w:rsidR="00357CEE" w:rsidRDefault="00357C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006600"/>
            </w:tcBorders>
            <w:noWrap/>
          </w:tcPr>
          <w:p w14:paraId="015E8AAC" w14:textId="77777777" w:rsidR="00357CEE" w:rsidRDefault="00357C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006600"/>
            </w:tcBorders>
            <w:noWrap/>
          </w:tcPr>
          <w:p w14:paraId="22FA9239" w14:textId="77777777" w:rsidR="00357CEE" w:rsidRDefault="00357C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7CEE" w14:paraId="11ACCB6D" w14:textId="77777777">
        <w:trPr>
          <w:trHeight w:val="113"/>
        </w:trPr>
        <w:tc>
          <w:tcPr>
            <w:tcW w:w="140" w:type="pct"/>
            <w:noWrap/>
          </w:tcPr>
          <w:p w14:paraId="7C85E4BC" w14:textId="77777777" w:rsidR="00357CEE" w:rsidRDefault="00357CE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noWrap/>
          </w:tcPr>
          <w:p w14:paraId="37A4F932" w14:textId="77777777" w:rsidR="00357CEE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Verrucomicrobiota</w:t>
            </w:r>
          </w:p>
        </w:tc>
        <w:tc>
          <w:tcPr>
            <w:tcW w:w="665" w:type="pct"/>
            <w:noWrap/>
          </w:tcPr>
          <w:p w14:paraId="4EF8D3E5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0.0055 b</w:t>
            </w:r>
          </w:p>
        </w:tc>
        <w:tc>
          <w:tcPr>
            <w:tcW w:w="665" w:type="pct"/>
            <w:noWrap/>
          </w:tcPr>
          <w:p w14:paraId="3AE5E523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0.2406 a</w:t>
            </w:r>
          </w:p>
        </w:tc>
        <w:tc>
          <w:tcPr>
            <w:tcW w:w="666" w:type="pct"/>
            <w:noWrap/>
          </w:tcPr>
          <w:p w14:paraId="20944D9A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0.0781 b</w:t>
            </w:r>
          </w:p>
        </w:tc>
        <w:tc>
          <w:tcPr>
            <w:tcW w:w="665" w:type="pct"/>
            <w:noWrap/>
          </w:tcPr>
          <w:p w14:paraId="7471D745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0.0001 b</w:t>
            </w:r>
          </w:p>
        </w:tc>
        <w:tc>
          <w:tcPr>
            <w:tcW w:w="742" w:type="pct"/>
            <w:noWrap/>
          </w:tcPr>
          <w:p w14:paraId="4E5C7976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0.00007</w:t>
            </w:r>
          </w:p>
        </w:tc>
        <w:tc>
          <w:tcPr>
            <w:tcW w:w="451" w:type="pct"/>
            <w:noWrap/>
          </w:tcPr>
          <w:p w14:paraId="4CAC8666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0.009</w:t>
            </w:r>
          </w:p>
        </w:tc>
      </w:tr>
      <w:tr w:rsidR="00357CEE" w14:paraId="5471FDC9" w14:textId="77777777">
        <w:trPr>
          <w:trHeight w:val="113"/>
        </w:trPr>
        <w:tc>
          <w:tcPr>
            <w:tcW w:w="140" w:type="pct"/>
            <w:noWrap/>
          </w:tcPr>
          <w:p w14:paraId="2D04DC4E" w14:textId="77777777" w:rsidR="00357CEE" w:rsidRDefault="00357CE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noWrap/>
          </w:tcPr>
          <w:p w14:paraId="2E846FA8" w14:textId="77777777" w:rsidR="00357CEE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Fusobacteriota</w:t>
            </w:r>
          </w:p>
        </w:tc>
        <w:tc>
          <w:tcPr>
            <w:tcW w:w="665" w:type="pct"/>
            <w:noWrap/>
          </w:tcPr>
          <w:p w14:paraId="29BC5946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0.00069 a</w:t>
            </w:r>
          </w:p>
        </w:tc>
        <w:tc>
          <w:tcPr>
            <w:tcW w:w="665" w:type="pct"/>
            <w:noWrap/>
          </w:tcPr>
          <w:p w14:paraId="39B992B8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0.00033 ab</w:t>
            </w:r>
          </w:p>
        </w:tc>
        <w:tc>
          <w:tcPr>
            <w:tcW w:w="666" w:type="pct"/>
            <w:noWrap/>
          </w:tcPr>
          <w:p w14:paraId="1F3E70D7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0.000003 b</w:t>
            </w:r>
          </w:p>
        </w:tc>
        <w:tc>
          <w:tcPr>
            <w:tcW w:w="665" w:type="pct"/>
            <w:noWrap/>
          </w:tcPr>
          <w:p w14:paraId="397BB356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0.000074 b</w:t>
            </w:r>
          </w:p>
        </w:tc>
        <w:tc>
          <w:tcPr>
            <w:tcW w:w="742" w:type="pct"/>
            <w:noWrap/>
          </w:tcPr>
          <w:p w14:paraId="599BABCE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0.02265</w:t>
            </w:r>
          </w:p>
        </w:tc>
        <w:tc>
          <w:tcPr>
            <w:tcW w:w="451" w:type="pct"/>
            <w:noWrap/>
          </w:tcPr>
          <w:p w14:paraId="441AD534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0.005</w:t>
            </w:r>
          </w:p>
        </w:tc>
      </w:tr>
      <w:tr w:rsidR="00357CEE" w14:paraId="72787E97" w14:textId="77777777">
        <w:trPr>
          <w:trHeight w:val="113"/>
        </w:trPr>
        <w:tc>
          <w:tcPr>
            <w:tcW w:w="140" w:type="pct"/>
            <w:noWrap/>
          </w:tcPr>
          <w:p w14:paraId="3421F651" w14:textId="77777777" w:rsidR="00357CEE" w:rsidRDefault="00357CE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noWrap/>
          </w:tcPr>
          <w:p w14:paraId="15F3434A" w14:textId="77777777" w:rsidR="00357CEE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irmicutes/Bacteroidota</w:t>
            </w:r>
          </w:p>
        </w:tc>
        <w:tc>
          <w:tcPr>
            <w:tcW w:w="665" w:type="pct"/>
            <w:noWrap/>
          </w:tcPr>
          <w:p w14:paraId="30693AC3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1.0939</w:t>
            </w:r>
          </w:p>
        </w:tc>
        <w:tc>
          <w:tcPr>
            <w:tcW w:w="665" w:type="pct"/>
            <w:noWrap/>
          </w:tcPr>
          <w:p w14:paraId="50000C40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2.2978</w:t>
            </w:r>
          </w:p>
        </w:tc>
        <w:tc>
          <w:tcPr>
            <w:tcW w:w="666" w:type="pct"/>
            <w:noWrap/>
          </w:tcPr>
          <w:p w14:paraId="2CE2E30B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1.6823</w:t>
            </w:r>
          </w:p>
        </w:tc>
        <w:tc>
          <w:tcPr>
            <w:tcW w:w="665" w:type="pct"/>
            <w:noWrap/>
          </w:tcPr>
          <w:p w14:paraId="172CF723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2.8711</w:t>
            </w:r>
          </w:p>
        </w:tc>
        <w:tc>
          <w:tcPr>
            <w:tcW w:w="742" w:type="pct"/>
            <w:noWrap/>
          </w:tcPr>
          <w:p w14:paraId="3311C0E6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0.28637</w:t>
            </w:r>
          </w:p>
        </w:tc>
        <w:tc>
          <w:tcPr>
            <w:tcW w:w="451" w:type="pct"/>
            <w:noWrap/>
          </w:tcPr>
          <w:p w14:paraId="4B220076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.136</w:t>
            </w:r>
          </w:p>
        </w:tc>
      </w:tr>
      <w:tr w:rsidR="00357CEE" w14:paraId="333607B4" w14:textId="77777777">
        <w:trPr>
          <w:trHeight w:val="113"/>
        </w:trPr>
        <w:tc>
          <w:tcPr>
            <w:tcW w:w="1146" w:type="pct"/>
            <w:gridSpan w:val="2"/>
            <w:noWrap/>
          </w:tcPr>
          <w:p w14:paraId="139D4AE3" w14:textId="77777777" w:rsidR="00357CEE" w:rsidRDefault="00000000">
            <w:pPr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Family</w:t>
            </w:r>
          </w:p>
        </w:tc>
        <w:tc>
          <w:tcPr>
            <w:tcW w:w="665" w:type="pct"/>
            <w:noWrap/>
          </w:tcPr>
          <w:p w14:paraId="144EACD3" w14:textId="77777777" w:rsidR="00357CEE" w:rsidRDefault="00357C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pct"/>
            <w:noWrap/>
          </w:tcPr>
          <w:p w14:paraId="2948E3A2" w14:textId="77777777" w:rsidR="00357CEE" w:rsidRDefault="00357C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pct"/>
            <w:noWrap/>
          </w:tcPr>
          <w:p w14:paraId="6C51948B" w14:textId="77777777" w:rsidR="00357CEE" w:rsidRDefault="00357C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pct"/>
            <w:noWrap/>
          </w:tcPr>
          <w:p w14:paraId="10BC7868" w14:textId="77777777" w:rsidR="00357CEE" w:rsidRDefault="00357C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pct"/>
            <w:noWrap/>
          </w:tcPr>
          <w:p w14:paraId="2963F471" w14:textId="77777777" w:rsidR="00357CEE" w:rsidRDefault="00357C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pct"/>
            <w:noWrap/>
          </w:tcPr>
          <w:p w14:paraId="7AA5518A" w14:textId="77777777" w:rsidR="00357CEE" w:rsidRDefault="00357C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7CEE" w14:paraId="08605EE9" w14:textId="77777777">
        <w:trPr>
          <w:trHeight w:val="113"/>
        </w:trPr>
        <w:tc>
          <w:tcPr>
            <w:tcW w:w="140" w:type="pct"/>
            <w:noWrap/>
          </w:tcPr>
          <w:p w14:paraId="3AD265DF" w14:textId="77777777" w:rsidR="00357CEE" w:rsidRDefault="00357CE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noWrap/>
          </w:tcPr>
          <w:p w14:paraId="349B01EA" w14:textId="77777777" w:rsidR="00357CEE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Akkermansiaceae</w:t>
            </w:r>
          </w:p>
        </w:tc>
        <w:tc>
          <w:tcPr>
            <w:tcW w:w="665" w:type="pct"/>
            <w:noWrap/>
          </w:tcPr>
          <w:p w14:paraId="39A5490C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0.005464 b</w:t>
            </w:r>
          </w:p>
        </w:tc>
        <w:tc>
          <w:tcPr>
            <w:tcW w:w="665" w:type="pct"/>
            <w:noWrap/>
          </w:tcPr>
          <w:p w14:paraId="14F01F70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0.240579 a</w:t>
            </w:r>
          </w:p>
        </w:tc>
        <w:tc>
          <w:tcPr>
            <w:tcW w:w="666" w:type="pct"/>
            <w:noWrap/>
          </w:tcPr>
          <w:p w14:paraId="5AF2C981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0.078111 b</w:t>
            </w:r>
          </w:p>
        </w:tc>
        <w:tc>
          <w:tcPr>
            <w:tcW w:w="665" w:type="pct"/>
            <w:noWrap/>
          </w:tcPr>
          <w:p w14:paraId="2F292E16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0.000128 b</w:t>
            </w:r>
          </w:p>
        </w:tc>
        <w:tc>
          <w:tcPr>
            <w:tcW w:w="742" w:type="pct"/>
            <w:noWrap/>
          </w:tcPr>
          <w:p w14:paraId="59D9BBC3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0.0227</w:t>
            </w:r>
          </w:p>
        </w:tc>
        <w:tc>
          <w:tcPr>
            <w:tcW w:w="451" w:type="pct"/>
            <w:noWrap/>
          </w:tcPr>
          <w:p w14:paraId="11050368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0.021</w:t>
            </w:r>
          </w:p>
        </w:tc>
      </w:tr>
      <w:tr w:rsidR="00357CEE" w14:paraId="25DED28F" w14:textId="77777777">
        <w:trPr>
          <w:trHeight w:val="113"/>
        </w:trPr>
        <w:tc>
          <w:tcPr>
            <w:tcW w:w="140" w:type="pct"/>
            <w:noWrap/>
          </w:tcPr>
          <w:p w14:paraId="7425D7F9" w14:textId="77777777" w:rsidR="00357CEE" w:rsidRDefault="00357CE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noWrap/>
          </w:tcPr>
          <w:p w14:paraId="6ADB68A9" w14:textId="77777777" w:rsidR="00357CEE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Fusobacteriaceae</w:t>
            </w:r>
          </w:p>
        </w:tc>
        <w:tc>
          <w:tcPr>
            <w:tcW w:w="665" w:type="pct"/>
            <w:noWrap/>
          </w:tcPr>
          <w:p w14:paraId="7E4B0950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0.000688 a</w:t>
            </w:r>
          </w:p>
        </w:tc>
        <w:tc>
          <w:tcPr>
            <w:tcW w:w="665" w:type="pct"/>
            <w:noWrap/>
          </w:tcPr>
          <w:p w14:paraId="1FB12DE3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0.000326 ab</w:t>
            </w:r>
          </w:p>
        </w:tc>
        <w:tc>
          <w:tcPr>
            <w:tcW w:w="666" w:type="pct"/>
            <w:noWrap/>
          </w:tcPr>
          <w:p w14:paraId="6B3A1FA0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0.000003 b</w:t>
            </w:r>
          </w:p>
        </w:tc>
        <w:tc>
          <w:tcPr>
            <w:tcW w:w="665" w:type="pct"/>
            <w:noWrap/>
          </w:tcPr>
          <w:p w14:paraId="2FDC25E0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0.000074 b</w:t>
            </w:r>
          </w:p>
        </w:tc>
        <w:tc>
          <w:tcPr>
            <w:tcW w:w="742" w:type="pct"/>
            <w:noWrap/>
          </w:tcPr>
          <w:p w14:paraId="2BA5D9D1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0.0001</w:t>
            </w:r>
          </w:p>
        </w:tc>
        <w:tc>
          <w:tcPr>
            <w:tcW w:w="451" w:type="pct"/>
            <w:noWrap/>
          </w:tcPr>
          <w:p w14:paraId="14A1FFCB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0.034</w:t>
            </w:r>
          </w:p>
        </w:tc>
      </w:tr>
      <w:tr w:rsidR="00357CEE" w14:paraId="2DF6CC7A" w14:textId="77777777">
        <w:trPr>
          <w:trHeight w:val="113"/>
        </w:trPr>
        <w:tc>
          <w:tcPr>
            <w:tcW w:w="1146" w:type="pct"/>
            <w:gridSpan w:val="2"/>
            <w:noWrap/>
          </w:tcPr>
          <w:p w14:paraId="70407A2F" w14:textId="77777777" w:rsidR="00357CEE" w:rsidRDefault="00000000">
            <w:pPr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Genus</w:t>
            </w:r>
          </w:p>
        </w:tc>
        <w:tc>
          <w:tcPr>
            <w:tcW w:w="665" w:type="pct"/>
            <w:noWrap/>
          </w:tcPr>
          <w:p w14:paraId="749C4CCA" w14:textId="77777777" w:rsidR="00357CEE" w:rsidRDefault="00357C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pct"/>
            <w:noWrap/>
          </w:tcPr>
          <w:p w14:paraId="2B3ADAFE" w14:textId="77777777" w:rsidR="00357CEE" w:rsidRDefault="00357C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pct"/>
            <w:noWrap/>
          </w:tcPr>
          <w:p w14:paraId="0BF014A0" w14:textId="77777777" w:rsidR="00357CEE" w:rsidRDefault="00357C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pct"/>
            <w:noWrap/>
          </w:tcPr>
          <w:p w14:paraId="1453E324" w14:textId="77777777" w:rsidR="00357CEE" w:rsidRDefault="00357C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pct"/>
            <w:noWrap/>
          </w:tcPr>
          <w:p w14:paraId="713DAB93" w14:textId="77777777" w:rsidR="00357CEE" w:rsidRDefault="00357C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pct"/>
            <w:noWrap/>
          </w:tcPr>
          <w:p w14:paraId="65EC1BE3" w14:textId="77777777" w:rsidR="00357CEE" w:rsidRDefault="00357C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7CEE" w14:paraId="219249B0" w14:textId="77777777">
        <w:trPr>
          <w:trHeight w:val="113"/>
        </w:trPr>
        <w:tc>
          <w:tcPr>
            <w:tcW w:w="140" w:type="pct"/>
            <w:noWrap/>
          </w:tcPr>
          <w:p w14:paraId="700F2535" w14:textId="77777777" w:rsidR="00357CEE" w:rsidRDefault="00357CE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noWrap/>
          </w:tcPr>
          <w:p w14:paraId="101347A3" w14:textId="77777777" w:rsidR="00357CEE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Akkermansia</w:t>
            </w:r>
          </w:p>
        </w:tc>
        <w:tc>
          <w:tcPr>
            <w:tcW w:w="665" w:type="pct"/>
            <w:noWrap/>
          </w:tcPr>
          <w:p w14:paraId="4EAFE28C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0.005464 b</w:t>
            </w:r>
          </w:p>
        </w:tc>
        <w:tc>
          <w:tcPr>
            <w:tcW w:w="665" w:type="pct"/>
            <w:noWrap/>
          </w:tcPr>
          <w:p w14:paraId="4C9306C0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0.240579 a</w:t>
            </w:r>
          </w:p>
        </w:tc>
        <w:tc>
          <w:tcPr>
            <w:tcW w:w="666" w:type="pct"/>
            <w:noWrap/>
          </w:tcPr>
          <w:p w14:paraId="3F76D130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0.078111 b</w:t>
            </w:r>
          </w:p>
        </w:tc>
        <w:tc>
          <w:tcPr>
            <w:tcW w:w="665" w:type="pct"/>
            <w:noWrap/>
          </w:tcPr>
          <w:p w14:paraId="4C43E552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0.000128 b</w:t>
            </w:r>
          </w:p>
        </w:tc>
        <w:tc>
          <w:tcPr>
            <w:tcW w:w="742" w:type="pct"/>
            <w:noWrap/>
          </w:tcPr>
          <w:p w14:paraId="63C14E2F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0.022651</w:t>
            </w:r>
          </w:p>
        </w:tc>
        <w:tc>
          <w:tcPr>
            <w:tcW w:w="451" w:type="pct"/>
            <w:noWrap/>
          </w:tcPr>
          <w:p w14:paraId="09E14149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0.013</w:t>
            </w:r>
          </w:p>
        </w:tc>
      </w:tr>
      <w:tr w:rsidR="00357CEE" w14:paraId="79ED2055" w14:textId="77777777">
        <w:trPr>
          <w:trHeight w:val="113"/>
        </w:trPr>
        <w:tc>
          <w:tcPr>
            <w:tcW w:w="140" w:type="pct"/>
            <w:noWrap/>
          </w:tcPr>
          <w:p w14:paraId="0421B950" w14:textId="77777777" w:rsidR="00357CEE" w:rsidRDefault="00357CE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noWrap/>
          </w:tcPr>
          <w:p w14:paraId="1CCED368" w14:textId="77777777" w:rsidR="00357CEE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Bilophila</w:t>
            </w:r>
          </w:p>
        </w:tc>
        <w:tc>
          <w:tcPr>
            <w:tcW w:w="665" w:type="pct"/>
            <w:noWrap/>
          </w:tcPr>
          <w:p w14:paraId="4591101A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0.000115 b</w:t>
            </w:r>
          </w:p>
        </w:tc>
        <w:tc>
          <w:tcPr>
            <w:tcW w:w="665" w:type="pct"/>
            <w:noWrap/>
          </w:tcPr>
          <w:p w14:paraId="69238EAF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0.000269 b</w:t>
            </w:r>
          </w:p>
        </w:tc>
        <w:tc>
          <w:tcPr>
            <w:tcW w:w="666" w:type="pct"/>
            <w:noWrap/>
          </w:tcPr>
          <w:p w14:paraId="1425B63B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0.002074 a</w:t>
            </w:r>
          </w:p>
        </w:tc>
        <w:tc>
          <w:tcPr>
            <w:tcW w:w="665" w:type="pct"/>
            <w:noWrap/>
          </w:tcPr>
          <w:p w14:paraId="05CCA312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0.000068 b</w:t>
            </w:r>
          </w:p>
        </w:tc>
        <w:tc>
          <w:tcPr>
            <w:tcW w:w="742" w:type="pct"/>
            <w:noWrap/>
          </w:tcPr>
          <w:p w14:paraId="16988E68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0.000188</w:t>
            </w:r>
          </w:p>
        </w:tc>
        <w:tc>
          <w:tcPr>
            <w:tcW w:w="451" w:type="pct"/>
            <w:noWrap/>
          </w:tcPr>
          <w:p w14:paraId="759BED57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0.045</w:t>
            </w:r>
          </w:p>
        </w:tc>
      </w:tr>
      <w:tr w:rsidR="00357CEE" w14:paraId="21F8DE65" w14:textId="77777777">
        <w:trPr>
          <w:trHeight w:val="113"/>
        </w:trPr>
        <w:tc>
          <w:tcPr>
            <w:tcW w:w="140" w:type="pct"/>
            <w:noWrap/>
          </w:tcPr>
          <w:p w14:paraId="18FE554B" w14:textId="77777777" w:rsidR="00357CEE" w:rsidRDefault="00357CE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noWrap/>
          </w:tcPr>
          <w:p w14:paraId="701ACDD3" w14:textId="77777777" w:rsidR="00357CEE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Candidatus_Soleaferrea</w:t>
            </w:r>
          </w:p>
        </w:tc>
        <w:tc>
          <w:tcPr>
            <w:tcW w:w="665" w:type="pct"/>
            <w:noWrap/>
          </w:tcPr>
          <w:p w14:paraId="4F56FE9A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0.000053 b</w:t>
            </w:r>
          </w:p>
        </w:tc>
        <w:tc>
          <w:tcPr>
            <w:tcW w:w="665" w:type="pct"/>
            <w:noWrap/>
          </w:tcPr>
          <w:p w14:paraId="577249F6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b</w:t>
            </w:r>
          </w:p>
        </w:tc>
        <w:tc>
          <w:tcPr>
            <w:tcW w:w="666" w:type="pct"/>
            <w:noWrap/>
          </w:tcPr>
          <w:p w14:paraId="568C5169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b</w:t>
            </w:r>
          </w:p>
        </w:tc>
        <w:tc>
          <w:tcPr>
            <w:tcW w:w="665" w:type="pct"/>
            <w:noWrap/>
          </w:tcPr>
          <w:p w14:paraId="601C0A53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0.000348 a</w:t>
            </w:r>
          </w:p>
        </w:tc>
        <w:tc>
          <w:tcPr>
            <w:tcW w:w="742" w:type="pct"/>
            <w:noWrap/>
          </w:tcPr>
          <w:p w14:paraId="2EC5028C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0.00002</w:t>
            </w:r>
          </w:p>
        </w:tc>
        <w:tc>
          <w:tcPr>
            <w:tcW w:w="451" w:type="pct"/>
            <w:noWrap/>
          </w:tcPr>
          <w:p w14:paraId="56FF7A04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0.006</w:t>
            </w:r>
          </w:p>
        </w:tc>
      </w:tr>
      <w:tr w:rsidR="00357CEE" w14:paraId="0F2115C4" w14:textId="77777777">
        <w:trPr>
          <w:trHeight w:val="113"/>
        </w:trPr>
        <w:tc>
          <w:tcPr>
            <w:tcW w:w="140" w:type="pct"/>
            <w:noWrap/>
          </w:tcPr>
          <w:p w14:paraId="63789498" w14:textId="77777777" w:rsidR="00357CEE" w:rsidRDefault="00357CE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noWrap/>
          </w:tcPr>
          <w:p w14:paraId="23E96522" w14:textId="77777777" w:rsidR="00357CEE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Cetobacterium</w:t>
            </w:r>
          </w:p>
        </w:tc>
        <w:tc>
          <w:tcPr>
            <w:tcW w:w="665" w:type="pct"/>
            <w:noWrap/>
          </w:tcPr>
          <w:p w14:paraId="4BD9A1FE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0.000688 a</w:t>
            </w:r>
          </w:p>
        </w:tc>
        <w:tc>
          <w:tcPr>
            <w:tcW w:w="665" w:type="pct"/>
            <w:noWrap/>
          </w:tcPr>
          <w:p w14:paraId="7728628A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0.000326 ab</w:t>
            </w:r>
          </w:p>
        </w:tc>
        <w:tc>
          <w:tcPr>
            <w:tcW w:w="666" w:type="pct"/>
            <w:noWrap/>
          </w:tcPr>
          <w:p w14:paraId="63593D18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0.000003 b</w:t>
            </w:r>
          </w:p>
        </w:tc>
        <w:tc>
          <w:tcPr>
            <w:tcW w:w="665" w:type="pct"/>
            <w:noWrap/>
          </w:tcPr>
          <w:p w14:paraId="7189B063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0.000074 b</w:t>
            </w:r>
          </w:p>
        </w:tc>
        <w:tc>
          <w:tcPr>
            <w:tcW w:w="742" w:type="pct"/>
            <w:noWrap/>
          </w:tcPr>
          <w:p w14:paraId="4A40AAAB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0.00007</w:t>
            </w:r>
          </w:p>
        </w:tc>
        <w:tc>
          <w:tcPr>
            <w:tcW w:w="451" w:type="pct"/>
            <w:noWrap/>
          </w:tcPr>
          <w:p w14:paraId="2DE040C2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0.033</w:t>
            </w:r>
          </w:p>
        </w:tc>
      </w:tr>
      <w:tr w:rsidR="00357CEE" w14:paraId="20AFB8C7" w14:textId="77777777">
        <w:trPr>
          <w:trHeight w:val="113"/>
        </w:trPr>
        <w:tc>
          <w:tcPr>
            <w:tcW w:w="140" w:type="pct"/>
            <w:noWrap/>
          </w:tcPr>
          <w:p w14:paraId="034CB807" w14:textId="77777777" w:rsidR="00357CEE" w:rsidRDefault="00357CE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noWrap/>
          </w:tcPr>
          <w:p w14:paraId="313CA462" w14:textId="77777777" w:rsidR="00357CEE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Colidextribacter</w:t>
            </w:r>
          </w:p>
        </w:tc>
        <w:tc>
          <w:tcPr>
            <w:tcW w:w="665" w:type="pct"/>
            <w:noWrap/>
          </w:tcPr>
          <w:p w14:paraId="7E7B1426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0.022275 b</w:t>
            </w:r>
          </w:p>
        </w:tc>
        <w:tc>
          <w:tcPr>
            <w:tcW w:w="665" w:type="pct"/>
            <w:noWrap/>
          </w:tcPr>
          <w:p w14:paraId="52C0F0C3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0.016398 b</w:t>
            </w:r>
          </w:p>
        </w:tc>
        <w:tc>
          <w:tcPr>
            <w:tcW w:w="666" w:type="pct"/>
            <w:noWrap/>
          </w:tcPr>
          <w:p w14:paraId="4EE14587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0.018153 b</w:t>
            </w:r>
          </w:p>
        </w:tc>
        <w:tc>
          <w:tcPr>
            <w:tcW w:w="665" w:type="pct"/>
            <w:noWrap/>
          </w:tcPr>
          <w:p w14:paraId="333519F8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0.083236 a</w:t>
            </w:r>
          </w:p>
        </w:tc>
        <w:tc>
          <w:tcPr>
            <w:tcW w:w="742" w:type="pct"/>
            <w:noWrap/>
          </w:tcPr>
          <w:p w14:paraId="17321557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0.00821</w:t>
            </w:r>
          </w:p>
        </w:tc>
        <w:tc>
          <w:tcPr>
            <w:tcW w:w="451" w:type="pct"/>
            <w:noWrap/>
          </w:tcPr>
          <w:p w14:paraId="776960B3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0.033</w:t>
            </w:r>
          </w:p>
        </w:tc>
      </w:tr>
      <w:tr w:rsidR="00357CEE" w14:paraId="7E01C4C6" w14:textId="77777777">
        <w:trPr>
          <w:trHeight w:val="113"/>
        </w:trPr>
        <w:tc>
          <w:tcPr>
            <w:tcW w:w="140" w:type="pct"/>
            <w:noWrap/>
          </w:tcPr>
          <w:p w14:paraId="1050669D" w14:textId="77777777" w:rsidR="00357CEE" w:rsidRDefault="00357CE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noWrap/>
          </w:tcPr>
          <w:p w14:paraId="777D50FA" w14:textId="77777777" w:rsidR="00357CEE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GCA_900066575</w:t>
            </w:r>
          </w:p>
        </w:tc>
        <w:tc>
          <w:tcPr>
            <w:tcW w:w="665" w:type="pct"/>
            <w:noWrap/>
          </w:tcPr>
          <w:p w14:paraId="1D986CA6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0.001825 b</w:t>
            </w:r>
          </w:p>
        </w:tc>
        <w:tc>
          <w:tcPr>
            <w:tcW w:w="665" w:type="pct"/>
            <w:noWrap/>
          </w:tcPr>
          <w:p w14:paraId="7B8CF072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0.009164 ab</w:t>
            </w:r>
          </w:p>
        </w:tc>
        <w:tc>
          <w:tcPr>
            <w:tcW w:w="666" w:type="pct"/>
            <w:noWrap/>
          </w:tcPr>
          <w:p w14:paraId="68F144F1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0.001404 b</w:t>
            </w:r>
          </w:p>
        </w:tc>
        <w:tc>
          <w:tcPr>
            <w:tcW w:w="665" w:type="pct"/>
            <w:noWrap/>
          </w:tcPr>
          <w:p w14:paraId="0AEEB163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0.024647 a</w:t>
            </w:r>
          </w:p>
        </w:tc>
        <w:tc>
          <w:tcPr>
            <w:tcW w:w="742" w:type="pct"/>
            <w:noWrap/>
          </w:tcPr>
          <w:p w14:paraId="0217E2A8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0.002837</w:t>
            </w:r>
          </w:p>
        </w:tc>
        <w:tc>
          <w:tcPr>
            <w:tcW w:w="451" w:type="pct"/>
            <w:noWrap/>
          </w:tcPr>
          <w:p w14:paraId="695F09A4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0.0499</w:t>
            </w:r>
          </w:p>
        </w:tc>
      </w:tr>
      <w:tr w:rsidR="00357CEE" w14:paraId="11E5E2F1" w14:textId="77777777">
        <w:trPr>
          <w:trHeight w:val="113"/>
        </w:trPr>
        <w:tc>
          <w:tcPr>
            <w:tcW w:w="140" w:type="pct"/>
            <w:noWrap/>
          </w:tcPr>
          <w:p w14:paraId="24E6DBDD" w14:textId="77777777" w:rsidR="00357CEE" w:rsidRDefault="00357CE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noWrap/>
          </w:tcPr>
          <w:p w14:paraId="478D718B" w14:textId="77777777" w:rsidR="00357CEE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Harryflintia</w:t>
            </w:r>
          </w:p>
        </w:tc>
        <w:tc>
          <w:tcPr>
            <w:tcW w:w="665" w:type="pct"/>
            <w:noWrap/>
          </w:tcPr>
          <w:p w14:paraId="1849CD8C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0.000513 a</w:t>
            </w:r>
          </w:p>
        </w:tc>
        <w:tc>
          <w:tcPr>
            <w:tcW w:w="665" w:type="pct"/>
            <w:noWrap/>
          </w:tcPr>
          <w:p w14:paraId="625F247C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0.000027 b</w:t>
            </w:r>
          </w:p>
        </w:tc>
        <w:tc>
          <w:tcPr>
            <w:tcW w:w="666" w:type="pct"/>
            <w:noWrap/>
          </w:tcPr>
          <w:p w14:paraId="7707A4D3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b</w:t>
            </w:r>
          </w:p>
        </w:tc>
        <w:tc>
          <w:tcPr>
            <w:tcW w:w="665" w:type="pct"/>
            <w:noWrap/>
          </w:tcPr>
          <w:p w14:paraId="7B4B358C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0.000509 a</w:t>
            </w:r>
          </w:p>
        </w:tc>
        <w:tc>
          <w:tcPr>
            <w:tcW w:w="742" w:type="pct"/>
            <w:noWrap/>
          </w:tcPr>
          <w:p w14:paraId="0F5248A7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0.00008</w:t>
            </w:r>
          </w:p>
        </w:tc>
        <w:tc>
          <w:tcPr>
            <w:tcW w:w="451" w:type="pct"/>
            <w:noWrap/>
          </w:tcPr>
          <w:p w14:paraId="62B9EDD5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0.045</w:t>
            </w:r>
          </w:p>
        </w:tc>
      </w:tr>
      <w:tr w:rsidR="00357CEE" w14:paraId="6C18B82C" w14:textId="77777777">
        <w:trPr>
          <w:trHeight w:val="113"/>
        </w:trPr>
        <w:tc>
          <w:tcPr>
            <w:tcW w:w="140" w:type="pct"/>
            <w:noWrap/>
          </w:tcPr>
          <w:p w14:paraId="3B3FF3DE" w14:textId="77777777" w:rsidR="00357CEE" w:rsidRDefault="00357CE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noWrap/>
          </w:tcPr>
          <w:p w14:paraId="1F7B6DF5" w14:textId="77777777" w:rsidR="00357CEE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Incertae_Sedis</w:t>
            </w:r>
          </w:p>
        </w:tc>
        <w:tc>
          <w:tcPr>
            <w:tcW w:w="665" w:type="pct"/>
            <w:noWrap/>
          </w:tcPr>
          <w:p w14:paraId="5D360F77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0.000409 ab</w:t>
            </w:r>
          </w:p>
        </w:tc>
        <w:tc>
          <w:tcPr>
            <w:tcW w:w="665" w:type="pct"/>
            <w:noWrap/>
          </w:tcPr>
          <w:p w14:paraId="7DFC42A9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0.001214 ab</w:t>
            </w:r>
          </w:p>
        </w:tc>
        <w:tc>
          <w:tcPr>
            <w:tcW w:w="666" w:type="pct"/>
            <w:noWrap/>
          </w:tcPr>
          <w:p w14:paraId="519645F4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0.002867 a</w:t>
            </w:r>
          </w:p>
        </w:tc>
        <w:tc>
          <w:tcPr>
            <w:tcW w:w="665" w:type="pct"/>
            <w:noWrap/>
          </w:tcPr>
          <w:p w14:paraId="0D068586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0.000174 b</w:t>
            </w:r>
          </w:p>
        </w:tc>
        <w:tc>
          <w:tcPr>
            <w:tcW w:w="742" w:type="pct"/>
            <w:noWrap/>
          </w:tcPr>
          <w:p w14:paraId="4E3D1E06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0.000334</w:t>
            </w:r>
          </w:p>
        </w:tc>
        <w:tc>
          <w:tcPr>
            <w:tcW w:w="451" w:type="pct"/>
            <w:noWrap/>
          </w:tcPr>
          <w:p w14:paraId="19B5BCCD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0.043</w:t>
            </w:r>
          </w:p>
        </w:tc>
      </w:tr>
      <w:tr w:rsidR="00357CEE" w14:paraId="52BC80AD" w14:textId="77777777">
        <w:trPr>
          <w:trHeight w:val="113"/>
        </w:trPr>
        <w:tc>
          <w:tcPr>
            <w:tcW w:w="140" w:type="pct"/>
            <w:noWrap/>
          </w:tcPr>
          <w:p w14:paraId="0B5E5691" w14:textId="77777777" w:rsidR="00357CEE" w:rsidRDefault="00357CE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noWrap/>
          </w:tcPr>
          <w:p w14:paraId="3D2B9F6A" w14:textId="77777777" w:rsidR="00357CEE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Negativibacillus</w:t>
            </w:r>
          </w:p>
        </w:tc>
        <w:tc>
          <w:tcPr>
            <w:tcW w:w="665" w:type="pct"/>
            <w:noWrap/>
          </w:tcPr>
          <w:p w14:paraId="4D8F7BD3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b</w:t>
            </w:r>
          </w:p>
        </w:tc>
        <w:tc>
          <w:tcPr>
            <w:tcW w:w="665" w:type="pct"/>
            <w:noWrap/>
          </w:tcPr>
          <w:p w14:paraId="148E3116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b</w:t>
            </w:r>
          </w:p>
        </w:tc>
        <w:tc>
          <w:tcPr>
            <w:tcW w:w="666" w:type="pct"/>
            <w:noWrap/>
          </w:tcPr>
          <w:p w14:paraId="2DFDCDE5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b</w:t>
            </w:r>
          </w:p>
        </w:tc>
        <w:tc>
          <w:tcPr>
            <w:tcW w:w="665" w:type="pct"/>
            <w:noWrap/>
          </w:tcPr>
          <w:p w14:paraId="7CD086CE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0.000373 ab</w:t>
            </w:r>
          </w:p>
        </w:tc>
        <w:tc>
          <w:tcPr>
            <w:tcW w:w="742" w:type="pct"/>
            <w:noWrap/>
          </w:tcPr>
          <w:p w14:paraId="66D08B03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0.00002</w:t>
            </w:r>
          </w:p>
        </w:tc>
        <w:tc>
          <w:tcPr>
            <w:tcW w:w="451" w:type="pct"/>
            <w:noWrap/>
          </w:tcPr>
          <w:p w14:paraId="6971EDCB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0.014</w:t>
            </w:r>
          </w:p>
        </w:tc>
      </w:tr>
      <w:tr w:rsidR="00357CEE" w14:paraId="1F69FF2C" w14:textId="77777777">
        <w:trPr>
          <w:trHeight w:val="113"/>
        </w:trPr>
        <w:tc>
          <w:tcPr>
            <w:tcW w:w="140" w:type="pct"/>
            <w:noWrap/>
          </w:tcPr>
          <w:p w14:paraId="24A15753" w14:textId="77777777" w:rsidR="00357CEE" w:rsidRDefault="00357CE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noWrap/>
          </w:tcPr>
          <w:p w14:paraId="5C9FC2E6" w14:textId="77777777" w:rsidR="00357CEE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unclassified_Christensenellaceae</w:t>
            </w:r>
          </w:p>
        </w:tc>
        <w:tc>
          <w:tcPr>
            <w:tcW w:w="665" w:type="pct"/>
            <w:noWrap/>
          </w:tcPr>
          <w:p w14:paraId="7804D0C9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0.000223 b</w:t>
            </w:r>
          </w:p>
        </w:tc>
        <w:tc>
          <w:tcPr>
            <w:tcW w:w="665" w:type="pct"/>
            <w:noWrap/>
          </w:tcPr>
          <w:p w14:paraId="6BCAAA0D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0.000053 b</w:t>
            </w:r>
          </w:p>
        </w:tc>
        <w:tc>
          <w:tcPr>
            <w:tcW w:w="666" w:type="pct"/>
            <w:noWrap/>
          </w:tcPr>
          <w:p w14:paraId="58EA9873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0.000025 b</w:t>
            </w:r>
          </w:p>
        </w:tc>
        <w:tc>
          <w:tcPr>
            <w:tcW w:w="665" w:type="pct"/>
            <w:noWrap/>
          </w:tcPr>
          <w:p w14:paraId="3AE76AFD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0.001333 ab</w:t>
            </w:r>
          </w:p>
        </w:tc>
        <w:tc>
          <w:tcPr>
            <w:tcW w:w="742" w:type="pct"/>
            <w:noWrap/>
          </w:tcPr>
          <w:p w14:paraId="5B004560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0.00015</w:t>
            </w:r>
          </w:p>
        </w:tc>
        <w:tc>
          <w:tcPr>
            <w:tcW w:w="451" w:type="pct"/>
            <w:noWrap/>
          </w:tcPr>
          <w:p w14:paraId="34724912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0.049</w:t>
            </w:r>
          </w:p>
        </w:tc>
      </w:tr>
      <w:tr w:rsidR="00357CEE" w14:paraId="1EE8946C" w14:textId="77777777">
        <w:trPr>
          <w:trHeight w:val="113"/>
        </w:trPr>
        <w:tc>
          <w:tcPr>
            <w:tcW w:w="140" w:type="pct"/>
            <w:noWrap/>
          </w:tcPr>
          <w:p w14:paraId="406F0756" w14:textId="77777777" w:rsidR="00357CEE" w:rsidRDefault="00357CE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noWrap/>
          </w:tcPr>
          <w:p w14:paraId="7E794B99" w14:textId="77777777" w:rsidR="00357CEE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unclassified_Clostridia</w:t>
            </w:r>
          </w:p>
        </w:tc>
        <w:tc>
          <w:tcPr>
            <w:tcW w:w="665" w:type="pct"/>
            <w:noWrap/>
          </w:tcPr>
          <w:p w14:paraId="0E56393A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0.000267 b</w:t>
            </w:r>
          </w:p>
        </w:tc>
        <w:tc>
          <w:tcPr>
            <w:tcW w:w="665" w:type="pct"/>
            <w:noWrap/>
          </w:tcPr>
          <w:p w14:paraId="1CDE174D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0.000631 ab</w:t>
            </w:r>
          </w:p>
        </w:tc>
        <w:tc>
          <w:tcPr>
            <w:tcW w:w="666" w:type="pct"/>
            <w:noWrap/>
          </w:tcPr>
          <w:p w14:paraId="0F30A56A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0.001613 a</w:t>
            </w:r>
          </w:p>
        </w:tc>
        <w:tc>
          <w:tcPr>
            <w:tcW w:w="665" w:type="pct"/>
            <w:noWrap/>
          </w:tcPr>
          <w:p w14:paraId="58468F13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0.000197 b</w:t>
            </w:r>
          </w:p>
        </w:tc>
        <w:tc>
          <w:tcPr>
            <w:tcW w:w="742" w:type="pct"/>
            <w:noWrap/>
          </w:tcPr>
          <w:p w14:paraId="25EBB541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0.000192</w:t>
            </w:r>
          </w:p>
        </w:tc>
        <w:tc>
          <w:tcPr>
            <w:tcW w:w="451" w:type="pct"/>
            <w:noWrap/>
          </w:tcPr>
          <w:p w14:paraId="5E9540EC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0.045</w:t>
            </w:r>
          </w:p>
        </w:tc>
      </w:tr>
      <w:tr w:rsidR="00357CEE" w14:paraId="46C2625B" w14:textId="77777777">
        <w:trPr>
          <w:trHeight w:val="113"/>
        </w:trPr>
        <w:tc>
          <w:tcPr>
            <w:tcW w:w="140" w:type="pct"/>
            <w:noWrap/>
          </w:tcPr>
          <w:p w14:paraId="5B92C248" w14:textId="77777777" w:rsidR="00357CEE" w:rsidRDefault="00357CE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noWrap/>
          </w:tcPr>
          <w:p w14:paraId="28343633" w14:textId="77777777" w:rsidR="00357CEE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unclassified_Erysipelotrichaceae</w:t>
            </w:r>
          </w:p>
        </w:tc>
        <w:tc>
          <w:tcPr>
            <w:tcW w:w="665" w:type="pct"/>
            <w:noWrap/>
          </w:tcPr>
          <w:p w14:paraId="76100789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0.003598 a</w:t>
            </w:r>
          </w:p>
        </w:tc>
        <w:tc>
          <w:tcPr>
            <w:tcW w:w="665" w:type="pct"/>
            <w:noWrap/>
          </w:tcPr>
          <w:p w14:paraId="5FFDF7C5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b</w:t>
            </w:r>
          </w:p>
        </w:tc>
        <w:tc>
          <w:tcPr>
            <w:tcW w:w="666" w:type="pct"/>
            <w:noWrap/>
          </w:tcPr>
          <w:p w14:paraId="2D173B13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0.000524 b</w:t>
            </w:r>
          </w:p>
        </w:tc>
        <w:tc>
          <w:tcPr>
            <w:tcW w:w="665" w:type="pct"/>
            <w:noWrap/>
          </w:tcPr>
          <w:p w14:paraId="6F422110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0.002224 ab</w:t>
            </w:r>
          </w:p>
        </w:tc>
        <w:tc>
          <w:tcPr>
            <w:tcW w:w="742" w:type="pct"/>
            <w:noWrap/>
          </w:tcPr>
          <w:p w14:paraId="56FB68DC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0.000512</w:t>
            </w:r>
          </w:p>
        </w:tc>
        <w:tc>
          <w:tcPr>
            <w:tcW w:w="451" w:type="pct"/>
            <w:noWrap/>
          </w:tcPr>
          <w:p w14:paraId="05F2981E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0.044</w:t>
            </w:r>
          </w:p>
        </w:tc>
      </w:tr>
      <w:tr w:rsidR="00357CEE" w14:paraId="6776CEAE" w14:textId="77777777">
        <w:trPr>
          <w:trHeight w:val="113"/>
        </w:trPr>
        <w:tc>
          <w:tcPr>
            <w:tcW w:w="140" w:type="pct"/>
            <w:noWrap/>
          </w:tcPr>
          <w:p w14:paraId="2A442463" w14:textId="77777777" w:rsidR="00357CEE" w:rsidRDefault="00357CE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noWrap/>
          </w:tcPr>
          <w:p w14:paraId="1334AFF3" w14:textId="77777777" w:rsidR="00357CEE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unclassified_Lachnospiraceae</w:t>
            </w:r>
          </w:p>
        </w:tc>
        <w:tc>
          <w:tcPr>
            <w:tcW w:w="665" w:type="pct"/>
            <w:noWrap/>
          </w:tcPr>
          <w:p w14:paraId="674EC9C7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0.080019 a</w:t>
            </w:r>
          </w:p>
        </w:tc>
        <w:tc>
          <w:tcPr>
            <w:tcW w:w="665" w:type="pct"/>
            <w:noWrap/>
          </w:tcPr>
          <w:p w14:paraId="549FC297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0.091354 a</w:t>
            </w:r>
          </w:p>
        </w:tc>
        <w:tc>
          <w:tcPr>
            <w:tcW w:w="666" w:type="pct"/>
            <w:noWrap/>
          </w:tcPr>
          <w:p w14:paraId="0FF8F8E5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0.219439 b</w:t>
            </w:r>
          </w:p>
        </w:tc>
        <w:tc>
          <w:tcPr>
            <w:tcW w:w="665" w:type="pct"/>
            <w:noWrap/>
          </w:tcPr>
          <w:p w14:paraId="5D711B18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0.198044 b</w:t>
            </w:r>
          </w:p>
        </w:tc>
        <w:tc>
          <w:tcPr>
            <w:tcW w:w="742" w:type="pct"/>
            <w:noWrap/>
          </w:tcPr>
          <w:p w14:paraId="57294082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0.023523</w:t>
            </w:r>
          </w:p>
        </w:tc>
        <w:tc>
          <w:tcPr>
            <w:tcW w:w="451" w:type="pct"/>
            <w:noWrap/>
          </w:tcPr>
          <w:p w14:paraId="649C9E6E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0.039</w:t>
            </w:r>
          </w:p>
        </w:tc>
      </w:tr>
      <w:tr w:rsidR="00357CEE" w14:paraId="236FE130" w14:textId="77777777">
        <w:trPr>
          <w:trHeight w:val="113"/>
        </w:trPr>
        <w:tc>
          <w:tcPr>
            <w:tcW w:w="1146" w:type="pct"/>
            <w:gridSpan w:val="2"/>
            <w:noWrap/>
          </w:tcPr>
          <w:p w14:paraId="53E3D88E" w14:textId="77777777" w:rsidR="00357CEE" w:rsidRDefault="00000000">
            <w:pPr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Species</w:t>
            </w:r>
          </w:p>
        </w:tc>
        <w:tc>
          <w:tcPr>
            <w:tcW w:w="665" w:type="pct"/>
            <w:noWrap/>
          </w:tcPr>
          <w:p w14:paraId="66F79647" w14:textId="77777777" w:rsidR="00357CEE" w:rsidRDefault="00357C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pct"/>
            <w:noWrap/>
          </w:tcPr>
          <w:p w14:paraId="434D01B4" w14:textId="77777777" w:rsidR="00357CEE" w:rsidRDefault="00357C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pct"/>
            <w:noWrap/>
          </w:tcPr>
          <w:p w14:paraId="7C471D0B" w14:textId="77777777" w:rsidR="00357CEE" w:rsidRDefault="00357C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pct"/>
            <w:noWrap/>
          </w:tcPr>
          <w:p w14:paraId="4F323A36" w14:textId="77777777" w:rsidR="00357CEE" w:rsidRDefault="00357C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pct"/>
            <w:noWrap/>
          </w:tcPr>
          <w:p w14:paraId="54F01656" w14:textId="77777777" w:rsidR="00357CEE" w:rsidRDefault="00357C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pct"/>
            <w:noWrap/>
          </w:tcPr>
          <w:p w14:paraId="1995D097" w14:textId="77777777" w:rsidR="00357CEE" w:rsidRDefault="00357C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7CEE" w14:paraId="05AABE37" w14:textId="77777777">
        <w:trPr>
          <w:trHeight w:val="113"/>
        </w:trPr>
        <w:tc>
          <w:tcPr>
            <w:tcW w:w="140" w:type="pct"/>
            <w:noWrap/>
          </w:tcPr>
          <w:p w14:paraId="161EA7FC" w14:textId="77777777" w:rsidR="00357CEE" w:rsidRDefault="00357CE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noWrap/>
          </w:tcPr>
          <w:p w14:paraId="311F3535" w14:textId="77777777" w:rsidR="00357CEE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Ruminococcaceae_bacterium_GD6</w:t>
            </w:r>
          </w:p>
        </w:tc>
        <w:tc>
          <w:tcPr>
            <w:tcW w:w="665" w:type="pct"/>
            <w:noWrap/>
          </w:tcPr>
          <w:p w14:paraId="1548F0BF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0.000053 b</w:t>
            </w:r>
          </w:p>
        </w:tc>
        <w:tc>
          <w:tcPr>
            <w:tcW w:w="665" w:type="pct"/>
            <w:noWrap/>
          </w:tcPr>
          <w:p w14:paraId="2A489599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b</w:t>
            </w:r>
          </w:p>
        </w:tc>
        <w:tc>
          <w:tcPr>
            <w:tcW w:w="666" w:type="pct"/>
            <w:noWrap/>
          </w:tcPr>
          <w:p w14:paraId="3D9FC9A0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b</w:t>
            </w:r>
          </w:p>
        </w:tc>
        <w:tc>
          <w:tcPr>
            <w:tcW w:w="665" w:type="pct"/>
            <w:noWrap/>
          </w:tcPr>
          <w:p w14:paraId="3606DE0F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0.000348 a</w:t>
            </w:r>
          </w:p>
        </w:tc>
        <w:tc>
          <w:tcPr>
            <w:tcW w:w="742" w:type="pct"/>
            <w:noWrap/>
          </w:tcPr>
          <w:p w14:paraId="4081C49C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0.00002</w:t>
            </w:r>
          </w:p>
        </w:tc>
        <w:tc>
          <w:tcPr>
            <w:tcW w:w="451" w:type="pct"/>
            <w:noWrap/>
          </w:tcPr>
          <w:p w14:paraId="4D60625F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0.008</w:t>
            </w:r>
          </w:p>
        </w:tc>
      </w:tr>
      <w:tr w:rsidR="00357CEE" w14:paraId="6C783904" w14:textId="77777777">
        <w:trPr>
          <w:trHeight w:val="113"/>
        </w:trPr>
        <w:tc>
          <w:tcPr>
            <w:tcW w:w="140" w:type="pct"/>
            <w:noWrap/>
          </w:tcPr>
          <w:p w14:paraId="02500672" w14:textId="77777777" w:rsidR="00357CEE" w:rsidRDefault="00357CE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noWrap/>
          </w:tcPr>
          <w:p w14:paraId="5313FB4F" w14:textId="77777777" w:rsidR="00357CEE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unclassified_Akkermansia</w:t>
            </w:r>
          </w:p>
        </w:tc>
        <w:tc>
          <w:tcPr>
            <w:tcW w:w="665" w:type="pct"/>
            <w:noWrap/>
          </w:tcPr>
          <w:p w14:paraId="409CF2DF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0.005464 b</w:t>
            </w:r>
          </w:p>
        </w:tc>
        <w:tc>
          <w:tcPr>
            <w:tcW w:w="665" w:type="pct"/>
            <w:noWrap/>
          </w:tcPr>
          <w:p w14:paraId="601E3871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0.240579 a</w:t>
            </w:r>
          </w:p>
        </w:tc>
        <w:tc>
          <w:tcPr>
            <w:tcW w:w="666" w:type="pct"/>
            <w:noWrap/>
          </w:tcPr>
          <w:p w14:paraId="02682251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0.078111 b</w:t>
            </w:r>
          </w:p>
        </w:tc>
        <w:tc>
          <w:tcPr>
            <w:tcW w:w="665" w:type="pct"/>
            <w:noWrap/>
          </w:tcPr>
          <w:p w14:paraId="6FF93A0A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0.000128 b</w:t>
            </w:r>
          </w:p>
        </w:tc>
        <w:tc>
          <w:tcPr>
            <w:tcW w:w="742" w:type="pct"/>
            <w:noWrap/>
          </w:tcPr>
          <w:p w14:paraId="47348FD0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0.022651</w:t>
            </w:r>
          </w:p>
        </w:tc>
        <w:tc>
          <w:tcPr>
            <w:tcW w:w="451" w:type="pct"/>
            <w:noWrap/>
          </w:tcPr>
          <w:p w14:paraId="467E0AFC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0.017</w:t>
            </w:r>
          </w:p>
        </w:tc>
      </w:tr>
      <w:tr w:rsidR="00357CEE" w14:paraId="3C0DD888" w14:textId="77777777">
        <w:trPr>
          <w:trHeight w:val="113"/>
        </w:trPr>
        <w:tc>
          <w:tcPr>
            <w:tcW w:w="140" w:type="pct"/>
            <w:noWrap/>
          </w:tcPr>
          <w:p w14:paraId="5B3035A1" w14:textId="77777777" w:rsidR="00357CEE" w:rsidRDefault="00357CE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noWrap/>
          </w:tcPr>
          <w:p w14:paraId="63863FF9" w14:textId="77777777" w:rsidR="00357CEE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unclassified_Cetobacterium</w:t>
            </w:r>
          </w:p>
        </w:tc>
        <w:tc>
          <w:tcPr>
            <w:tcW w:w="665" w:type="pct"/>
            <w:noWrap/>
          </w:tcPr>
          <w:p w14:paraId="30510F2C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0.000688 a</w:t>
            </w:r>
          </w:p>
        </w:tc>
        <w:tc>
          <w:tcPr>
            <w:tcW w:w="665" w:type="pct"/>
            <w:noWrap/>
          </w:tcPr>
          <w:p w14:paraId="30BFCB0D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0.000326 ab</w:t>
            </w:r>
          </w:p>
        </w:tc>
        <w:tc>
          <w:tcPr>
            <w:tcW w:w="666" w:type="pct"/>
            <w:noWrap/>
          </w:tcPr>
          <w:p w14:paraId="48DD70D0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0.000003 b</w:t>
            </w:r>
          </w:p>
        </w:tc>
        <w:tc>
          <w:tcPr>
            <w:tcW w:w="665" w:type="pct"/>
            <w:noWrap/>
          </w:tcPr>
          <w:p w14:paraId="723DB327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0.000074 b</w:t>
            </w:r>
          </w:p>
        </w:tc>
        <w:tc>
          <w:tcPr>
            <w:tcW w:w="742" w:type="pct"/>
            <w:noWrap/>
          </w:tcPr>
          <w:p w14:paraId="440EC5F8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0.00007</w:t>
            </w:r>
          </w:p>
        </w:tc>
        <w:tc>
          <w:tcPr>
            <w:tcW w:w="451" w:type="pct"/>
            <w:noWrap/>
          </w:tcPr>
          <w:p w14:paraId="05CD9D07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0.041</w:t>
            </w:r>
          </w:p>
        </w:tc>
      </w:tr>
      <w:tr w:rsidR="00357CEE" w14:paraId="32E5CA87" w14:textId="77777777">
        <w:trPr>
          <w:trHeight w:val="113"/>
        </w:trPr>
        <w:tc>
          <w:tcPr>
            <w:tcW w:w="140" w:type="pct"/>
            <w:noWrap/>
          </w:tcPr>
          <w:p w14:paraId="7A389BB7" w14:textId="77777777" w:rsidR="00357CEE" w:rsidRDefault="00357CE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noWrap/>
          </w:tcPr>
          <w:p w14:paraId="68BAB22A" w14:textId="77777777" w:rsidR="00357CEE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unclassified_Colidextribacter</w:t>
            </w:r>
          </w:p>
        </w:tc>
        <w:tc>
          <w:tcPr>
            <w:tcW w:w="665" w:type="pct"/>
            <w:noWrap/>
          </w:tcPr>
          <w:p w14:paraId="5D51EAAB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0.020313 b</w:t>
            </w:r>
          </w:p>
        </w:tc>
        <w:tc>
          <w:tcPr>
            <w:tcW w:w="665" w:type="pct"/>
            <w:noWrap/>
          </w:tcPr>
          <w:p w14:paraId="2AA4942A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0.016105 b</w:t>
            </w:r>
          </w:p>
        </w:tc>
        <w:tc>
          <w:tcPr>
            <w:tcW w:w="666" w:type="pct"/>
            <w:noWrap/>
          </w:tcPr>
          <w:p w14:paraId="06D4D445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0.018083 b</w:t>
            </w:r>
          </w:p>
        </w:tc>
        <w:tc>
          <w:tcPr>
            <w:tcW w:w="665" w:type="pct"/>
            <w:noWrap/>
          </w:tcPr>
          <w:p w14:paraId="2DE019B5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0.078622 a</w:t>
            </w:r>
          </w:p>
        </w:tc>
        <w:tc>
          <w:tcPr>
            <w:tcW w:w="742" w:type="pct"/>
            <w:noWrap/>
          </w:tcPr>
          <w:p w14:paraId="094708E7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0.007593</w:t>
            </w:r>
          </w:p>
        </w:tc>
        <w:tc>
          <w:tcPr>
            <w:tcW w:w="451" w:type="pct"/>
            <w:noWrap/>
          </w:tcPr>
          <w:p w14:paraId="052D38B9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0.034</w:t>
            </w:r>
          </w:p>
        </w:tc>
      </w:tr>
      <w:tr w:rsidR="00357CEE" w14:paraId="4FDA52F3" w14:textId="77777777">
        <w:trPr>
          <w:trHeight w:val="113"/>
        </w:trPr>
        <w:tc>
          <w:tcPr>
            <w:tcW w:w="140" w:type="pct"/>
            <w:noWrap/>
          </w:tcPr>
          <w:p w14:paraId="34977529" w14:textId="77777777" w:rsidR="00357CEE" w:rsidRDefault="00357CE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noWrap/>
          </w:tcPr>
          <w:p w14:paraId="317670C0" w14:textId="77777777" w:rsidR="00357CEE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unclassified_Lachnospiraceae_FCS020_group</w:t>
            </w:r>
          </w:p>
        </w:tc>
        <w:tc>
          <w:tcPr>
            <w:tcW w:w="665" w:type="pct"/>
            <w:noWrap/>
          </w:tcPr>
          <w:p w14:paraId="27D03AD6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0.000063 a</w:t>
            </w:r>
          </w:p>
        </w:tc>
        <w:tc>
          <w:tcPr>
            <w:tcW w:w="665" w:type="pct"/>
            <w:noWrap/>
          </w:tcPr>
          <w:p w14:paraId="7A6DE959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0.000943 b</w:t>
            </w:r>
          </w:p>
        </w:tc>
        <w:tc>
          <w:tcPr>
            <w:tcW w:w="666" w:type="pct"/>
            <w:noWrap/>
          </w:tcPr>
          <w:p w14:paraId="659DF1B7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0.000628 ab</w:t>
            </w:r>
          </w:p>
        </w:tc>
        <w:tc>
          <w:tcPr>
            <w:tcW w:w="665" w:type="pct"/>
            <w:noWrap/>
          </w:tcPr>
          <w:p w14:paraId="774EF961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0.000296 a</w:t>
            </w:r>
          </w:p>
        </w:tc>
        <w:tc>
          <w:tcPr>
            <w:tcW w:w="742" w:type="pct"/>
            <w:noWrap/>
          </w:tcPr>
          <w:p w14:paraId="2BC200C4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0.000126</w:t>
            </w:r>
          </w:p>
        </w:tc>
        <w:tc>
          <w:tcPr>
            <w:tcW w:w="451" w:type="pct"/>
            <w:noWrap/>
          </w:tcPr>
          <w:p w14:paraId="4CA422DD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0.0498</w:t>
            </w:r>
          </w:p>
        </w:tc>
      </w:tr>
      <w:tr w:rsidR="00357CEE" w14:paraId="164D3788" w14:textId="77777777">
        <w:trPr>
          <w:trHeight w:val="113"/>
        </w:trPr>
        <w:tc>
          <w:tcPr>
            <w:tcW w:w="140" w:type="pct"/>
            <w:tcBorders>
              <w:bottom w:val="single" w:sz="12" w:space="0" w:color="006600"/>
            </w:tcBorders>
            <w:noWrap/>
          </w:tcPr>
          <w:p w14:paraId="05AD05E1" w14:textId="77777777" w:rsidR="00357CEE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1007" w:type="pct"/>
            <w:tcBorders>
              <w:bottom w:val="single" w:sz="12" w:space="0" w:color="006600"/>
            </w:tcBorders>
            <w:noWrap/>
          </w:tcPr>
          <w:p w14:paraId="59C734CB" w14:textId="77777777" w:rsidR="00357CEE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unclassified_Negativibacillus</w:t>
            </w:r>
          </w:p>
        </w:tc>
        <w:tc>
          <w:tcPr>
            <w:tcW w:w="665" w:type="pct"/>
            <w:tcBorders>
              <w:bottom w:val="single" w:sz="12" w:space="0" w:color="006600"/>
            </w:tcBorders>
            <w:noWrap/>
          </w:tcPr>
          <w:p w14:paraId="4A414875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b</w:t>
            </w:r>
          </w:p>
        </w:tc>
        <w:tc>
          <w:tcPr>
            <w:tcW w:w="665" w:type="pct"/>
            <w:tcBorders>
              <w:bottom w:val="single" w:sz="12" w:space="0" w:color="006600"/>
            </w:tcBorders>
            <w:noWrap/>
          </w:tcPr>
          <w:p w14:paraId="45857BE2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b</w:t>
            </w:r>
          </w:p>
        </w:tc>
        <w:tc>
          <w:tcPr>
            <w:tcW w:w="666" w:type="pct"/>
            <w:tcBorders>
              <w:bottom w:val="single" w:sz="12" w:space="0" w:color="006600"/>
            </w:tcBorders>
            <w:noWrap/>
          </w:tcPr>
          <w:p w14:paraId="2CEE5C9A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b</w:t>
            </w:r>
          </w:p>
        </w:tc>
        <w:tc>
          <w:tcPr>
            <w:tcW w:w="665" w:type="pct"/>
            <w:tcBorders>
              <w:bottom w:val="single" w:sz="12" w:space="0" w:color="006600"/>
            </w:tcBorders>
            <w:noWrap/>
          </w:tcPr>
          <w:p w14:paraId="4F634F12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0.000373 a</w:t>
            </w:r>
          </w:p>
        </w:tc>
        <w:tc>
          <w:tcPr>
            <w:tcW w:w="742" w:type="pct"/>
            <w:tcBorders>
              <w:bottom w:val="single" w:sz="12" w:space="0" w:color="006600"/>
            </w:tcBorders>
            <w:noWrap/>
          </w:tcPr>
          <w:p w14:paraId="2FDD3830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0.00002</w:t>
            </w:r>
          </w:p>
        </w:tc>
        <w:tc>
          <w:tcPr>
            <w:tcW w:w="451" w:type="pct"/>
            <w:tcBorders>
              <w:bottom w:val="single" w:sz="12" w:space="0" w:color="006600"/>
            </w:tcBorders>
            <w:noWrap/>
          </w:tcPr>
          <w:p w14:paraId="54C14A53" w14:textId="77777777" w:rsidR="00357CEE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0.017</w:t>
            </w:r>
          </w:p>
        </w:tc>
      </w:tr>
    </w:tbl>
    <w:p w14:paraId="2B582D08" w14:textId="77777777" w:rsidR="00357CEE" w:rsidRDefault="00000000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Within each row, means without a common letter differ significantly at </w:t>
      </w:r>
      <w:r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cs="Times New Roman"/>
        </w:rPr>
        <w:t xml:space="preserve"> &lt; 0.05.</w:t>
      </w:r>
    </w:p>
    <w:p w14:paraId="70C45077" w14:textId="77777777" w:rsidR="00357CEE" w:rsidRDefault="00357CEE">
      <w:pPr>
        <w:jc w:val="left"/>
        <w:rPr>
          <w:rFonts w:ascii="Times New Roman" w:hAnsi="Times New Roman" w:cs="Times New Roman"/>
        </w:rPr>
      </w:pPr>
    </w:p>
    <w:p w14:paraId="181A1201" w14:textId="77777777" w:rsidR="00357CEE" w:rsidRDefault="00000000">
      <w:pPr>
        <w:jc w:val="center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369D397A" wp14:editId="48B2BECF">
            <wp:extent cx="3602990" cy="4843780"/>
            <wp:effectExtent l="0" t="0" r="0" b="0"/>
            <wp:docPr id="1378711465" name="Picture 1" descr="A graph of a graph of a graph of a graph of a graph of a graph of a graph of a graph of a graph of a graph of a graph of a graph of a graph o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711465" name="Picture 1" descr="A graph of a graph of a graph of a graph of a graph of a graph of a graph of a graph of a graph of a graph of a graph of a graph of a graph of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2990" cy="484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17E37" w14:textId="77777777" w:rsidR="00357CEE" w:rsidRDefault="0000000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Figure S1 Rarefaction curves (A) and rank abundance plots (B) of cecal microbiota for all samples across different treatment groups. Abbreviations: HFD, high-fat diet treatment group mice; HFDHD, high-fat diet and high-degree polymerization inulin treatment group; HFDLD, high-fat diet and low-degree polymerization inulin treatment group; LFD, low-fat diet treatment group.</w:t>
      </w:r>
    </w:p>
    <w:p w14:paraId="74C3D340" w14:textId="77777777" w:rsidR="00357CEE" w:rsidRDefault="00000000">
      <w:pPr>
        <w:jc w:val="center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0C4EDB9A" wp14:editId="484B5299">
            <wp:extent cx="5274310" cy="4118610"/>
            <wp:effectExtent l="0" t="0" r="2540" b="0"/>
            <wp:docPr id="127509445" name="Picture 2" descr="A group of colorful candlestick 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09445" name="Picture 2" descr="A group of colorful candlestick char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1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C4533" w14:textId="77777777" w:rsidR="00357CEE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Figure S2 Analysis of similarities (ANOSIM) at the operational taxonomic unit (OTU) level (A), phylum level (B), family level (C), and genus level (D). An R value greater than 0 indicates no significant variations within treatment groups, while a </w:t>
      </w:r>
      <w:r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cs="Times New Roman"/>
        </w:rPr>
        <w:t xml:space="preserve"> value less than 0.05 suggests significant differences among treatment groups regarding β diversity.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HFD, high-fat diet treatment group mice; HFDHD, high-fat diet and high-degree polymerization inulin treatment group; HFDLD, high-fat diet and low-degree polymerization inulin treatment group; LFD, low-fat diet treatment group.</w:t>
      </w:r>
    </w:p>
    <w:p w14:paraId="7B476E3F" w14:textId="77777777" w:rsidR="00357CEE" w:rsidRDefault="00357CEE">
      <w:pPr>
        <w:rPr>
          <w:rFonts w:ascii="Times New Roman" w:hAnsi="Times New Roman" w:cs="Times New Roman"/>
        </w:rPr>
      </w:pPr>
    </w:p>
    <w:p w14:paraId="7E5D53FB" w14:textId="77777777" w:rsidR="00357CEE" w:rsidRDefault="00000000">
      <w:pPr>
        <w:spacing w:line="360" w:lineRule="auto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REFERENCE</w:t>
      </w:r>
    </w:p>
    <w:p w14:paraId="5D6BB001" w14:textId="77777777" w:rsidR="00357CEE" w:rsidRDefault="00000000">
      <w:pPr>
        <w:pStyle w:val="EndNoteBibliography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ADDIN EN.REFLIST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[1]    COATES J (2000). Interpretation of infrared spectra, a practical approach.</w:t>
      </w:r>
    </w:p>
    <w:p w14:paraId="074BFEE4" w14:textId="77777777" w:rsidR="00357CEE" w:rsidRDefault="00000000">
      <w:pPr>
        <w:pStyle w:val="EndNoteBibliography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[2]    AKRAM W, GARUD N. Optimization of inulin production process parameters using response surface methodology[J]. Future Journal of Pharmaceutical Sciences,2020, 6(1). </w:t>
      </w:r>
    </w:p>
    <w:p w14:paraId="097E3338" w14:textId="77777777" w:rsidR="00357CEE" w:rsidRDefault="00000000">
      <w:pPr>
        <w:pStyle w:val="EndNoteBibliography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[3]    LI Y, WANG D, PING X, et al. Local hyperthermia therapy induces browning of white fat and treats obesity[J]. Cell,2022. </w:t>
      </w:r>
    </w:p>
    <w:p w14:paraId="497F9C46" w14:textId="77777777" w:rsidR="00357CEE" w:rsidRDefault="00000000">
      <w:pPr>
        <w:pStyle w:val="EndNoteBibliography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[4]    CLIFFORD B L, SEDGEMAN L R, WILLIAMS K J, et al. FXR activation protects against NAFLD via bile-acid-dependent reductions in lipid absorption[J]. Cell Metabolism,2021. </w:t>
      </w:r>
    </w:p>
    <w:p w14:paraId="3F9AF45C" w14:textId="77777777" w:rsidR="00357CEE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</w:p>
    <w:sectPr w:rsidR="00357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FmNmViMTkyZjQ2OGUyOTgyOTUzODZkZmRhZDVjYjIifQ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食品科技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aztrwetoe2tp8ewwewxsa9sppwat529zf9x&quot;&gt;My EndNote Library-Saved Copy&lt;record-ids&gt;&lt;item&gt;1393&lt;/item&gt;&lt;item&gt;1834&lt;/item&gt;&lt;item&gt;2378&lt;/item&gt;&lt;item&gt;2384&lt;/item&gt;&lt;/record-ids&gt;&lt;/item&gt;&lt;/Libraries&gt;"/>
  </w:docVars>
  <w:rsids>
    <w:rsidRoot w:val="000932B6"/>
    <w:rsid w:val="00026AC5"/>
    <w:rsid w:val="000347B5"/>
    <w:rsid w:val="00057BFE"/>
    <w:rsid w:val="00081EC3"/>
    <w:rsid w:val="000861E1"/>
    <w:rsid w:val="000932B6"/>
    <w:rsid w:val="000C62E4"/>
    <w:rsid w:val="000D6F46"/>
    <w:rsid w:val="000E6F1A"/>
    <w:rsid w:val="001458E4"/>
    <w:rsid w:val="001510E0"/>
    <w:rsid w:val="001C52D3"/>
    <w:rsid w:val="001E7B35"/>
    <w:rsid w:val="001F3D22"/>
    <w:rsid w:val="001F5265"/>
    <w:rsid w:val="001F6F8A"/>
    <w:rsid w:val="002568EA"/>
    <w:rsid w:val="0029229A"/>
    <w:rsid w:val="002A78A9"/>
    <w:rsid w:val="00310231"/>
    <w:rsid w:val="00324423"/>
    <w:rsid w:val="0032750D"/>
    <w:rsid w:val="003465B8"/>
    <w:rsid w:val="00357CEE"/>
    <w:rsid w:val="00380E04"/>
    <w:rsid w:val="003E3512"/>
    <w:rsid w:val="00411325"/>
    <w:rsid w:val="00461764"/>
    <w:rsid w:val="0048440D"/>
    <w:rsid w:val="004B25F0"/>
    <w:rsid w:val="005060CF"/>
    <w:rsid w:val="00520131"/>
    <w:rsid w:val="005274F0"/>
    <w:rsid w:val="005420A6"/>
    <w:rsid w:val="0055490F"/>
    <w:rsid w:val="00576414"/>
    <w:rsid w:val="00584E9D"/>
    <w:rsid w:val="0059421A"/>
    <w:rsid w:val="005D5A03"/>
    <w:rsid w:val="005E20E4"/>
    <w:rsid w:val="005F7E5F"/>
    <w:rsid w:val="00603B9A"/>
    <w:rsid w:val="0061524A"/>
    <w:rsid w:val="00616FED"/>
    <w:rsid w:val="00625AE2"/>
    <w:rsid w:val="0067012A"/>
    <w:rsid w:val="00674FDC"/>
    <w:rsid w:val="006839BD"/>
    <w:rsid w:val="007241AE"/>
    <w:rsid w:val="00724EA3"/>
    <w:rsid w:val="0073313F"/>
    <w:rsid w:val="00734538"/>
    <w:rsid w:val="00746B3B"/>
    <w:rsid w:val="00765084"/>
    <w:rsid w:val="0077418F"/>
    <w:rsid w:val="007A6CCF"/>
    <w:rsid w:val="008058D1"/>
    <w:rsid w:val="00816D8B"/>
    <w:rsid w:val="0086520A"/>
    <w:rsid w:val="008E05F3"/>
    <w:rsid w:val="00907B0A"/>
    <w:rsid w:val="00914C2B"/>
    <w:rsid w:val="00920508"/>
    <w:rsid w:val="009304C3"/>
    <w:rsid w:val="009628C5"/>
    <w:rsid w:val="00970BA9"/>
    <w:rsid w:val="00971548"/>
    <w:rsid w:val="009A5125"/>
    <w:rsid w:val="009C7C9D"/>
    <w:rsid w:val="00A01063"/>
    <w:rsid w:val="00A02111"/>
    <w:rsid w:val="00A207A7"/>
    <w:rsid w:val="00A21918"/>
    <w:rsid w:val="00A344DC"/>
    <w:rsid w:val="00AA1438"/>
    <w:rsid w:val="00AC2E72"/>
    <w:rsid w:val="00AF49AE"/>
    <w:rsid w:val="00AF7F4C"/>
    <w:rsid w:val="00B07A39"/>
    <w:rsid w:val="00B21C57"/>
    <w:rsid w:val="00B42C85"/>
    <w:rsid w:val="00BA5757"/>
    <w:rsid w:val="00BB0A56"/>
    <w:rsid w:val="00BB3FBA"/>
    <w:rsid w:val="00BC141F"/>
    <w:rsid w:val="00BC2C50"/>
    <w:rsid w:val="00BD5F3B"/>
    <w:rsid w:val="00BE7D95"/>
    <w:rsid w:val="00C020FB"/>
    <w:rsid w:val="00C218CF"/>
    <w:rsid w:val="00C24068"/>
    <w:rsid w:val="00C36ABE"/>
    <w:rsid w:val="00C77FD1"/>
    <w:rsid w:val="00C918BF"/>
    <w:rsid w:val="00CF6597"/>
    <w:rsid w:val="00D03045"/>
    <w:rsid w:val="00D076B7"/>
    <w:rsid w:val="00D44923"/>
    <w:rsid w:val="00D51ABA"/>
    <w:rsid w:val="00D97DB8"/>
    <w:rsid w:val="00DC3BB4"/>
    <w:rsid w:val="00DC619B"/>
    <w:rsid w:val="00DD381F"/>
    <w:rsid w:val="00DF63D6"/>
    <w:rsid w:val="00E155E2"/>
    <w:rsid w:val="00E20B13"/>
    <w:rsid w:val="00E978B6"/>
    <w:rsid w:val="00F31270"/>
    <w:rsid w:val="00F355F4"/>
    <w:rsid w:val="00F556EB"/>
    <w:rsid w:val="00F745A6"/>
    <w:rsid w:val="00F87D93"/>
    <w:rsid w:val="00FC1940"/>
    <w:rsid w:val="00FE5192"/>
    <w:rsid w:val="00FF3100"/>
    <w:rsid w:val="1176602D"/>
    <w:rsid w:val="35632824"/>
    <w:rsid w:val="3E8E6067"/>
    <w:rsid w:val="44531148"/>
    <w:rsid w:val="5B2335F4"/>
    <w:rsid w:val="5E5A0938"/>
    <w:rsid w:val="6898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A515E"/>
  <w15:docId w15:val="{47BC40B5-FA0B-46AE-B17B-04A6A448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qFormat/>
    <w:pPr>
      <w:jc w:val="center"/>
    </w:pPr>
    <w:rPr>
      <w:rFonts w:ascii="Calibri" w:hAnsi="Calibri" w:cs="Calibri"/>
      <w:sz w:val="20"/>
    </w:rPr>
  </w:style>
  <w:style w:type="character" w:customStyle="1" w:styleId="EndNoteBibliographyTitleChar">
    <w:name w:val="EndNote Bibliography Title Char"/>
    <w:basedOn w:val="DefaultParagraphFont"/>
    <w:link w:val="EndNoteBibliographyTitle"/>
    <w:qFormat/>
    <w:rPr>
      <w:rFonts w:ascii="Calibri" w:hAnsi="Calibri" w:cs="Calibri"/>
      <w:sz w:val="20"/>
    </w:rPr>
  </w:style>
  <w:style w:type="paragraph" w:customStyle="1" w:styleId="EndNoteBibliography">
    <w:name w:val="EndNote Bibliography"/>
    <w:basedOn w:val="Normal"/>
    <w:link w:val="EndNoteBibliographyChar"/>
    <w:qFormat/>
    <w:rPr>
      <w:rFonts w:ascii="Calibri" w:hAnsi="Calibri" w:cs="Calibri"/>
      <w:sz w:val="20"/>
    </w:rPr>
  </w:style>
  <w:style w:type="character" w:customStyle="1" w:styleId="EndNoteBibliographyChar">
    <w:name w:val="EndNote Bibliography Char"/>
    <w:basedOn w:val="DefaultParagraphFont"/>
    <w:link w:val="EndNoteBibliography"/>
    <w:qFormat/>
    <w:rPr>
      <w:rFonts w:ascii="Calibri" w:hAnsi="Calibri" w:cs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1231</Words>
  <Characters>7017</Characters>
  <Application>Microsoft Office Word</Application>
  <DocSecurity>0</DocSecurity>
  <Lines>58</Lines>
  <Paragraphs>16</Paragraphs>
  <ScaleCrop>false</ScaleCrop>
  <Company/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 Liping</dc:creator>
  <cp:lastModifiedBy>Liping Gan</cp:lastModifiedBy>
  <cp:revision>8</cp:revision>
  <dcterms:created xsi:type="dcterms:W3CDTF">2023-09-26T12:41:00Z</dcterms:created>
  <dcterms:modified xsi:type="dcterms:W3CDTF">2024-08-22T03:05:00Z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7373B19858C8459793E32B099BB985A8_13</vt:lpwstr>
  </property>
</Properties>
</file>