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C06E" w14:textId="0B598748" w:rsidR="002172DC" w:rsidRPr="007954AD" w:rsidRDefault="007954AD" w:rsidP="007954AD">
      <w:pPr>
        <w:spacing w:before="120" w:line="480" w:lineRule="auto"/>
        <w:rPr>
          <w:rFonts w:ascii="Calibri" w:hAnsi="Calibri" w:cs="Calibri"/>
          <w:lang w:val="en-US"/>
        </w:rPr>
      </w:pPr>
      <w:r w:rsidRPr="007954AD">
        <w:rPr>
          <w:rFonts w:ascii="Calibri" w:hAnsi="Calibri" w:cs="Calibri"/>
          <w:b/>
          <w:bCs/>
        </w:rPr>
        <w:t>Supp</w:t>
      </w:r>
      <w:proofErr w:type="spellStart"/>
      <w:r w:rsidRPr="007954AD">
        <w:rPr>
          <w:rFonts w:ascii="Calibri" w:hAnsi="Calibri" w:cs="Calibri"/>
          <w:b/>
          <w:bCs/>
          <w:lang w:val="en-AU"/>
        </w:rPr>
        <w:t>lementary</w:t>
      </w:r>
      <w:proofErr w:type="spellEnd"/>
      <w:r w:rsidRPr="007954AD">
        <w:rPr>
          <w:rFonts w:ascii="Calibri" w:hAnsi="Calibri" w:cs="Calibri"/>
          <w:b/>
          <w:bCs/>
        </w:rPr>
        <w:t xml:space="preserve"> </w:t>
      </w:r>
      <w:r w:rsidRPr="007954AD">
        <w:rPr>
          <w:rFonts w:ascii="Calibri" w:hAnsi="Calibri" w:cs="Calibri"/>
          <w:b/>
          <w:bCs/>
          <w:lang w:val="en-AU"/>
        </w:rPr>
        <w:t>T</w:t>
      </w:r>
      <w:r w:rsidRPr="007954AD">
        <w:rPr>
          <w:rFonts w:ascii="Calibri" w:hAnsi="Calibri" w:cs="Calibri"/>
          <w:b/>
          <w:bCs/>
        </w:rPr>
        <w:t xml:space="preserve">able </w:t>
      </w:r>
      <w:r w:rsidRPr="007954AD">
        <w:rPr>
          <w:rFonts w:ascii="Calibri" w:hAnsi="Calibri" w:cs="Calibri"/>
          <w:b/>
          <w:bCs/>
          <w:lang w:val="en-US"/>
        </w:rPr>
        <w:t>1</w:t>
      </w:r>
      <w:r w:rsidRPr="007954AD">
        <w:rPr>
          <w:rFonts w:ascii="Calibri" w:hAnsi="Calibri" w:cs="Calibri"/>
          <w:b/>
          <w:bCs/>
        </w:rPr>
        <w:t>:</w:t>
      </w:r>
      <w:r w:rsidRPr="007954AD">
        <w:rPr>
          <w:rFonts w:ascii="Calibri" w:hAnsi="Calibri" w:cs="Calibri"/>
        </w:rPr>
        <w:t xml:space="preserve"> </w:t>
      </w:r>
      <w:r w:rsidRPr="007954AD">
        <w:rPr>
          <w:rFonts w:ascii="Calibri" w:hAnsi="Calibri" w:cs="Calibri"/>
          <w:lang w:val="en-US"/>
        </w:rPr>
        <w:t xml:space="preserve">Adapted version of Critical Appraisal Skills </w:t>
      </w:r>
      <w:proofErr w:type="spellStart"/>
      <w:r w:rsidRPr="007954AD">
        <w:rPr>
          <w:rFonts w:ascii="Calibri" w:hAnsi="Calibri" w:cs="Calibri"/>
          <w:lang w:val="en-US"/>
        </w:rPr>
        <w:t>Programme</w:t>
      </w:r>
      <w:proofErr w:type="spellEnd"/>
      <w:r w:rsidRPr="007954AD">
        <w:rPr>
          <w:rFonts w:ascii="Calibri" w:hAnsi="Calibri" w:cs="Calibri"/>
          <w:lang w:val="en-US"/>
        </w:rPr>
        <w:t xml:space="preserve"> (CASP)</w:t>
      </w:r>
      <w:r w:rsidRPr="007954AD">
        <w:rPr>
          <w:rFonts w:ascii="Calibri" w:hAnsi="Calibri" w:cs="Calibri"/>
          <w:vertAlign w:val="superscript"/>
          <w:lang w:val="en-US"/>
        </w:rPr>
        <w:t>21</w:t>
      </w:r>
      <w:r w:rsidRPr="007954AD">
        <w:rPr>
          <w:rFonts w:ascii="Calibri" w:hAnsi="Calibri" w:cs="Calibri"/>
          <w:lang w:val="en-US"/>
        </w:rPr>
        <w:t xml:space="preserve"> cohort study checklist, which was also applied to placebo arms of clinical trials.  </w:t>
      </w:r>
    </w:p>
    <w:tbl>
      <w:tblPr>
        <w:tblW w:w="9680" w:type="dxa"/>
        <w:tblLook w:val="04A0" w:firstRow="1" w:lastRow="0" w:firstColumn="1" w:lastColumn="0" w:noHBand="0" w:noVBand="1"/>
      </w:tblPr>
      <w:tblGrid>
        <w:gridCol w:w="3110"/>
        <w:gridCol w:w="6570"/>
      </w:tblGrid>
      <w:tr w:rsidR="002172DC" w14:paraId="3A690F4A" w14:textId="77777777" w:rsidTr="00C9252D">
        <w:trPr>
          <w:trHeight w:val="702"/>
        </w:trPr>
        <w:tc>
          <w:tcPr>
            <w:tcW w:w="9680" w:type="dxa"/>
            <w:gridSpan w:val="2"/>
            <w:tcBorders>
              <w:top w:val="single" w:sz="8" w:space="0" w:color="auto"/>
              <w:left w:val="single" w:sz="4" w:space="0" w:color="auto"/>
              <w:bottom w:val="double" w:sz="6" w:space="0" w:color="auto"/>
              <w:right w:val="single" w:sz="4" w:space="0" w:color="000000"/>
            </w:tcBorders>
            <w:shd w:val="clear" w:color="000000" w:fill="EDEDED"/>
            <w:vAlign w:val="center"/>
            <w:hideMark/>
          </w:tcPr>
          <w:p w14:paraId="2ADB4EC1" w14:textId="77777777" w:rsidR="002172DC" w:rsidRPr="00A93B3E" w:rsidRDefault="002172DC" w:rsidP="00C9252D">
            <w:pPr>
              <w:rPr>
                <w:rFonts w:ascii="Calisto MT" w:hAnsi="Calisto MT" w:cs="Calibri"/>
                <w:color w:val="000000"/>
                <w:sz w:val="22"/>
                <w:szCs w:val="22"/>
                <w:lang w:val="en-US"/>
              </w:rPr>
            </w:pPr>
            <w:r>
              <w:rPr>
                <w:rFonts w:ascii="Calisto MT" w:hAnsi="Calisto MT" w:cs="Calibri"/>
                <w:b/>
                <w:bCs/>
                <w:color w:val="000000"/>
                <w:sz w:val="22"/>
                <w:szCs w:val="22"/>
              </w:rPr>
              <w:t xml:space="preserve">Adapted CASP tool </w:t>
            </w:r>
          </w:p>
        </w:tc>
      </w:tr>
      <w:tr w:rsidR="002172DC" w14:paraId="64CC7519" w14:textId="77777777" w:rsidTr="00C9252D">
        <w:trPr>
          <w:trHeight w:val="722"/>
        </w:trPr>
        <w:tc>
          <w:tcPr>
            <w:tcW w:w="3110" w:type="dxa"/>
            <w:tcBorders>
              <w:top w:val="nil"/>
              <w:left w:val="single" w:sz="4" w:space="0" w:color="auto"/>
              <w:bottom w:val="single" w:sz="4" w:space="0" w:color="auto"/>
              <w:right w:val="nil"/>
            </w:tcBorders>
            <w:shd w:val="clear" w:color="auto" w:fill="auto"/>
            <w:noWrap/>
            <w:vAlign w:val="center"/>
            <w:hideMark/>
          </w:tcPr>
          <w:p w14:paraId="6B7C672B" w14:textId="1118DC3C" w:rsidR="002172DC" w:rsidRDefault="002172DC" w:rsidP="00C9252D">
            <w:pPr>
              <w:rPr>
                <w:rFonts w:ascii="Calisto MT" w:hAnsi="Calisto MT" w:cs="Calibri"/>
                <w:color w:val="000000"/>
                <w:sz w:val="22"/>
                <w:szCs w:val="22"/>
              </w:rPr>
            </w:pPr>
            <w:r>
              <w:rPr>
                <w:rFonts w:ascii="Calisto MT" w:hAnsi="Calisto MT" w:cs="Calibri"/>
                <w:color w:val="000000"/>
                <w:sz w:val="22"/>
                <w:szCs w:val="22"/>
              </w:rPr>
              <w:t xml:space="preserve">1. Clearly focused </w:t>
            </w:r>
            <w:proofErr w:type="spellStart"/>
            <w:r>
              <w:rPr>
                <w:rFonts w:ascii="Calisto MT" w:hAnsi="Calisto MT" w:cs="Calibri"/>
                <w:color w:val="000000"/>
                <w:sz w:val="22"/>
                <w:szCs w:val="22"/>
                <w:lang w:val="fr-FR"/>
              </w:rPr>
              <w:t>study</w:t>
            </w:r>
            <w:proofErr w:type="spellEnd"/>
            <w:r>
              <w:rPr>
                <w:rFonts w:ascii="Calisto MT" w:hAnsi="Calisto MT" w:cs="Calibri"/>
                <w:color w:val="000000"/>
                <w:sz w:val="22"/>
                <w:szCs w:val="22"/>
                <w:lang w:val="fr-FR"/>
              </w:rPr>
              <w:t xml:space="preserve"> population</w:t>
            </w:r>
            <w:r>
              <w:rPr>
                <w:rFonts w:ascii="Calisto MT" w:hAnsi="Calisto MT" w:cs="Calibri"/>
                <w:color w:val="000000"/>
                <w:sz w:val="22"/>
                <w:szCs w:val="22"/>
              </w:rPr>
              <w:t>?</w:t>
            </w:r>
          </w:p>
        </w:tc>
        <w:tc>
          <w:tcPr>
            <w:tcW w:w="6570" w:type="dxa"/>
            <w:tcBorders>
              <w:top w:val="nil"/>
              <w:left w:val="single" w:sz="4" w:space="0" w:color="auto"/>
              <w:bottom w:val="single" w:sz="4" w:space="0" w:color="auto"/>
              <w:right w:val="single" w:sz="4" w:space="0" w:color="auto"/>
            </w:tcBorders>
            <w:shd w:val="clear" w:color="000000" w:fill="FFFFFF"/>
            <w:vAlign w:val="center"/>
            <w:hideMark/>
          </w:tcPr>
          <w:p w14:paraId="1E8EBBEF" w14:textId="7CE99924" w:rsidR="002172DC" w:rsidRPr="006906B8" w:rsidRDefault="002172DC" w:rsidP="00C9252D">
            <w:pPr>
              <w:rPr>
                <w:rFonts w:ascii="Calisto MT" w:hAnsi="Calisto MT" w:cs="Calibri"/>
                <w:color w:val="000000"/>
                <w:sz w:val="22"/>
                <w:szCs w:val="22"/>
                <w:lang w:val="en-US"/>
              </w:rPr>
            </w:pPr>
            <w:r>
              <w:rPr>
                <w:rFonts w:ascii="Calisto MT" w:hAnsi="Calisto MT" w:cs="Calibri"/>
                <w:color w:val="000000"/>
                <w:sz w:val="22"/>
                <w:szCs w:val="22"/>
              </w:rPr>
              <w:t xml:space="preserve">a. </w:t>
            </w:r>
            <w:r w:rsidRPr="00FE1A28">
              <w:rPr>
                <w:rFonts w:ascii="Calisto MT" w:hAnsi="Calisto MT" w:cs="Calibri"/>
                <w:color w:val="000000"/>
                <w:sz w:val="22"/>
                <w:szCs w:val="22"/>
                <w:lang w:val="en-US"/>
              </w:rPr>
              <w:t>Adults with</w:t>
            </w:r>
            <w:r>
              <w:rPr>
                <w:rFonts w:ascii="Calisto MT" w:hAnsi="Calisto MT" w:cs="Calibri"/>
                <w:color w:val="000000"/>
                <w:sz w:val="22"/>
                <w:szCs w:val="22"/>
              </w:rPr>
              <w:t xml:space="preserve"> P</w:t>
            </w:r>
            <w:r w:rsidR="00ED372B">
              <w:rPr>
                <w:rFonts w:ascii="Calisto MT" w:hAnsi="Calisto MT" w:cs="Calibri"/>
                <w:color w:val="000000"/>
                <w:sz w:val="22"/>
                <w:szCs w:val="22"/>
              </w:rPr>
              <w:t>D</w:t>
            </w:r>
          </w:p>
        </w:tc>
      </w:tr>
      <w:tr w:rsidR="002172DC" w14:paraId="14D69C6C" w14:textId="77777777" w:rsidTr="00C9252D">
        <w:trPr>
          <w:trHeight w:val="1488"/>
        </w:trPr>
        <w:tc>
          <w:tcPr>
            <w:tcW w:w="3110" w:type="dxa"/>
            <w:tcBorders>
              <w:top w:val="nil"/>
              <w:left w:val="single" w:sz="4" w:space="0" w:color="auto"/>
              <w:bottom w:val="single" w:sz="4" w:space="0" w:color="auto"/>
              <w:right w:val="single" w:sz="4" w:space="0" w:color="auto"/>
            </w:tcBorders>
            <w:shd w:val="clear" w:color="auto" w:fill="auto"/>
            <w:noWrap/>
            <w:vAlign w:val="center"/>
            <w:hideMark/>
          </w:tcPr>
          <w:p w14:paraId="12B51F8B" w14:textId="77777777" w:rsidR="002172DC" w:rsidRDefault="002172DC" w:rsidP="00C9252D">
            <w:pPr>
              <w:rPr>
                <w:rFonts w:ascii="Calisto MT" w:hAnsi="Calisto MT" w:cs="Calibri"/>
                <w:color w:val="000000"/>
                <w:sz w:val="22"/>
                <w:szCs w:val="22"/>
              </w:rPr>
            </w:pPr>
            <w:r>
              <w:rPr>
                <w:rFonts w:ascii="Calisto MT" w:hAnsi="Calisto MT" w:cs="Calibri"/>
                <w:color w:val="000000"/>
                <w:sz w:val="22"/>
                <w:szCs w:val="22"/>
              </w:rPr>
              <w:t>2. No selection bias?</w:t>
            </w:r>
          </w:p>
        </w:tc>
        <w:tc>
          <w:tcPr>
            <w:tcW w:w="6570" w:type="dxa"/>
            <w:tcBorders>
              <w:top w:val="nil"/>
              <w:left w:val="nil"/>
              <w:bottom w:val="single" w:sz="4" w:space="0" w:color="auto"/>
              <w:right w:val="single" w:sz="4" w:space="0" w:color="auto"/>
            </w:tcBorders>
            <w:shd w:val="clear" w:color="000000" w:fill="FFFFFF"/>
            <w:vAlign w:val="center"/>
            <w:hideMark/>
          </w:tcPr>
          <w:p w14:paraId="4987DAB5" w14:textId="77777777" w:rsidR="002172DC" w:rsidRDefault="002172DC" w:rsidP="00C9252D">
            <w:pPr>
              <w:rPr>
                <w:rFonts w:ascii="Calisto MT" w:hAnsi="Calisto MT" w:cs="Calibri"/>
                <w:color w:val="000000"/>
                <w:sz w:val="22"/>
                <w:szCs w:val="22"/>
                <w:lang w:val="en-US"/>
              </w:rPr>
            </w:pPr>
            <w:r w:rsidRPr="00FE1A28">
              <w:rPr>
                <w:rFonts w:ascii="Calisto MT" w:hAnsi="Calisto MT" w:cs="Calibri"/>
                <w:color w:val="000000"/>
                <w:sz w:val="22"/>
                <w:szCs w:val="22"/>
                <w:lang w:val="en-US"/>
              </w:rPr>
              <w:t>a</w:t>
            </w:r>
            <w:r>
              <w:rPr>
                <w:rFonts w:ascii="Calisto MT" w:hAnsi="Calisto MT" w:cs="Calibri"/>
                <w:color w:val="000000"/>
                <w:sz w:val="22"/>
                <w:szCs w:val="22"/>
              </w:rPr>
              <w:t xml:space="preserve">. </w:t>
            </w:r>
            <w:r w:rsidRPr="00FE1A28">
              <w:rPr>
                <w:rFonts w:ascii="Calisto MT" w:hAnsi="Calisto MT" w:cs="Calibri"/>
                <w:color w:val="000000"/>
                <w:sz w:val="22"/>
                <w:szCs w:val="22"/>
                <w:lang w:val="en-US"/>
              </w:rPr>
              <w:t>Represent</w:t>
            </w:r>
            <w:r>
              <w:rPr>
                <w:rFonts w:ascii="Calisto MT" w:hAnsi="Calisto MT" w:cs="Calibri"/>
                <w:color w:val="000000"/>
                <w:sz w:val="22"/>
                <w:szCs w:val="22"/>
                <w:lang w:val="en-US"/>
              </w:rPr>
              <w:t>s</w:t>
            </w:r>
            <w:r w:rsidRPr="00FE1A28">
              <w:rPr>
                <w:rFonts w:ascii="Calisto MT" w:hAnsi="Calisto MT" w:cs="Calibri"/>
                <w:color w:val="000000"/>
                <w:sz w:val="22"/>
                <w:szCs w:val="22"/>
                <w:lang w:val="en-US"/>
              </w:rPr>
              <w:t xml:space="preserve"> the population </w:t>
            </w:r>
            <w:r>
              <w:rPr>
                <w:rFonts w:ascii="Calisto MT" w:hAnsi="Calisto MT" w:cs="Calibri"/>
                <w:color w:val="000000"/>
                <w:sz w:val="22"/>
                <w:szCs w:val="22"/>
                <w:lang w:val="en-US"/>
              </w:rPr>
              <w:t xml:space="preserve">of </w:t>
            </w:r>
            <w:proofErr w:type="gramStart"/>
            <w:r>
              <w:rPr>
                <w:rFonts w:ascii="Calisto MT" w:hAnsi="Calisto MT" w:cs="Calibri"/>
                <w:color w:val="000000"/>
                <w:sz w:val="22"/>
                <w:szCs w:val="22"/>
                <w:lang w:val="en-US"/>
              </w:rPr>
              <w:t>interest</w:t>
            </w:r>
            <w:proofErr w:type="gramEnd"/>
          </w:p>
          <w:p w14:paraId="7BDE28F8" w14:textId="77777777" w:rsidR="002172DC" w:rsidRPr="00D92699" w:rsidRDefault="002172DC" w:rsidP="00C9252D">
            <w:pPr>
              <w:rPr>
                <w:rFonts w:ascii="Calisto MT" w:hAnsi="Calisto MT" w:cs="Calibri"/>
                <w:color w:val="000000"/>
                <w:sz w:val="22"/>
                <w:szCs w:val="22"/>
                <w:lang w:val="en-US"/>
              </w:rPr>
            </w:pPr>
            <w:r>
              <w:rPr>
                <w:rFonts w:ascii="Calisto MT" w:hAnsi="Calisto MT" w:cs="Calibri"/>
                <w:color w:val="000000"/>
                <w:sz w:val="22"/>
                <w:szCs w:val="22"/>
                <w:lang w:val="en-US"/>
              </w:rPr>
              <w:t xml:space="preserve">b. </w:t>
            </w:r>
            <w:r>
              <w:rPr>
                <w:rFonts w:ascii="Calisto MT" w:hAnsi="Calisto MT" w:cs="Calibri"/>
                <w:color w:val="000000"/>
                <w:sz w:val="22"/>
                <w:szCs w:val="22"/>
                <w:lang w:val="en-AU"/>
              </w:rPr>
              <w:t>Origin</w:t>
            </w:r>
            <w:r>
              <w:rPr>
                <w:rFonts w:ascii="Calisto MT" w:hAnsi="Calisto MT" w:cs="Calibri"/>
                <w:color w:val="000000"/>
                <w:sz w:val="22"/>
                <w:szCs w:val="22"/>
              </w:rPr>
              <w:t xml:space="preserve"> of </w:t>
            </w:r>
            <w:r w:rsidRPr="00FE1A28">
              <w:rPr>
                <w:rFonts w:ascii="Calisto MT" w:hAnsi="Calisto MT" w:cs="Calibri"/>
                <w:color w:val="000000"/>
                <w:sz w:val="22"/>
                <w:szCs w:val="22"/>
                <w:lang w:val="en-US"/>
              </w:rPr>
              <w:t xml:space="preserve">study </w:t>
            </w:r>
            <w:r>
              <w:rPr>
                <w:rFonts w:ascii="Calisto MT" w:hAnsi="Calisto MT" w:cs="Calibri"/>
                <w:color w:val="000000"/>
                <w:sz w:val="22"/>
                <w:szCs w:val="22"/>
              </w:rPr>
              <w:t>group</w:t>
            </w:r>
            <w:r w:rsidRPr="00FE1A28">
              <w:rPr>
                <w:rFonts w:ascii="Calisto MT" w:hAnsi="Calisto MT" w:cs="Calibri"/>
                <w:color w:val="000000"/>
                <w:sz w:val="22"/>
                <w:szCs w:val="22"/>
                <w:lang w:val="en-US"/>
              </w:rPr>
              <w:t xml:space="preserve"> </w:t>
            </w:r>
            <w:r>
              <w:rPr>
                <w:rFonts w:ascii="Calisto MT" w:hAnsi="Calisto MT" w:cs="Calibri"/>
                <w:color w:val="000000"/>
                <w:sz w:val="22"/>
                <w:szCs w:val="22"/>
                <w:lang w:val="en-US"/>
              </w:rPr>
              <w:t>stated clearly</w:t>
            </w:r>
            <w:r>
              <w:rPr>
                <w:rFonts w:ascii="Calisto MT" w:hAnsi="Calisto MT" w:cs="Calibri"/>
                <w:color w:val="000000"/>
                <w:sz w:val="22"/>
                <w:szCs w:val="22"/>
              </w:rPr>
              <w:br/>
              <w:t xml:space="preserve">c. </w:t>
            </w:r>
            <w:r w:rsidRPr="00D92699">
              <w:rPr>
                <w:rFonts w:ascii="Calisto MT" w:hAnsi="Calisto MT" w:cs="Calibri"/>
                <w:color w:val="000000"/>
                <w:sz w:val="22"/>
                <w:szCs w:val="22"/>
                <w:lang w:val="en-US"/>
              </w:rPr>
              <w:t xml:space="preserve">Information on </w:t>
            </w:r>
            <w:r>
              <w:rPr>
                <w:rFonts w:ascii="Calisto MT" w:hAnsi="Calisto MT" w:cs="Calibri"/>
                <w:color w:val="000000"/>
                <w:sz w:val="22"/>
                <w:szCs w:val="22"/>
                <w:lang w:val="en-US"/>
              </w:rPr>
              <w:t>PD duration</w:t>
            </w:r>
            <w:r>
              <w:rPr>
                <w:rFonts w:ascii="Calisto MT" w:hAnsi="Calisto MT" w:cs="Calibri"/>
                <w:color w:val="000000"/>
                <w:sz w:val="22"/>
                <w:szCs w:val="22"/>
              </w:rPr>
              <w:t xml:space="preserve"> </w:t>
            </w:r>
            <w:r w:rsidRPr="00D92699">
              <w:rPr>
                <w:rFonts w:ascii="Calisto MT" w:hAnsi="Calisto MT" w:cs="Calibri"/>
                <w:color w:val="000000"/>
                <w:sz w:val="22"/>
                <w:szCs w:val="22"/>
                <w:lang w:val="en-US"/>
              </w:rPr>
              <w:t>a</w:t>
            </w:r>
            <w:r>
              <w:rPr>
                <w:rFonts w:ascii="Calisto MT" w:hAnsi="Calisto MT" w:cs="Calibri"/>
                <w:color w:val="000000"/>
                <w:sz w:val="22"/>
                <w:szCs w:val="22"/>
                <w:lang w:val="en-US"/>
              </w:rPr>
              <w:t>vailable</w:t>
            </w:r>
          </w:p>
        </w:tc>
      </w:tr>
      <w:tr w:rsidR="002172DC" w14:paraId="298905C5" w14:textId="77777777" w:rsidTr="00C9252D">
        <w:trPr>
          <w:trHeight w:val="942"/>
        </w:trPr>
        <w:tc>
          <w:tcPr>
            <w:tcW w:w="3110" w:type="dxa"/>
            <w:tcBorders>
              <w:top w:val="nil"/>
              <w:left w:val="single" w:sz="4" w:space="0" w:color="auto"/>
              <w:bottom w:val="single" w:sz="4" w:space="0" w:color="auto"/>
              <w:right w:val="single" w:sz="4" w:space="0" w:color="auto"/>
            </w:tcBorders>
            <w:shd w:val="clear" w:color="auto" w:fill="auto"/>
            <w:noWrap/>
            <w:vAlign w:val="center"/>
            <w:hideMark/>
          </w:tcPr>
          <w:p w14:paraId="083B851F" w14:textId="77777777" w:rsidR="002172DC" w:rsidRDefault="002172DC" w:rsidP="00C9252D">
            <w:pPr>
              <w:rPr>
                <w:rFonts w:ascii="Calisto MT" w:hAnsi="Calisto MT" w:cs="Calibri"/>
                <w:color w:val="000000"/>
                <w:sz w:val="22"/>
                <w:szCs w:val="22"/>
              </w:rPr>
            </w:pPr>
            <w:r>
              <w:rPr>
                <w:rFonts w:ascii="Calisto MT" w:hAnsi="Calisto MT" w:cs="Calibri"/>
                <w:color w:val="000000"/>
                <w:sz w:val="22"/>
                <w:szCs w:val="22"/>
              </w:rPr>
              <w:t>3. Ascertainment of diagnosis?</w:t>
            </w:r>
          </w:p>
        </w:tc>
        <w:tc>
          <w:tcPr>
            <w:tcW w:w="6570" w:type="dxa"/>
            <w:tcBorders>
              <w:top w:val="nil"/>
              <w:left w:val="nil"/>
              <w:bottom w:val="single" w:sz="4" w:space="0" w:color="auto"/>
              <w:right w:val="single" w:sz="4" w:space="0" w:color="auto"/>
            </w:tcBorders>
            <w:shd w:val="clear" w:color="000000" w:fill="FFFFFF"/>
            <w:vAlign w:val="center"/>
            <w:hideMark/>
          </w:tcPr>
          <w:p w14:paraId="6E6EBE57" w14:textId="77777777" w:rsidR="002172DC" w:rsidRPr="00652464" w:rsidRDefault="002172DC" w:rsidP="00C9252D">
            <w:pPr>
              <w:rPr>
                <w:rFonts w:ascii="Calisto MT" w:hAnsi="Calisto MT" w:cs="Calibri"/>
                <w:color w:val="000000"/>
                <w:sz w:val="22"/>
                <w:szCs w:val="22"/>
              </w:rPr>
            </w:pPr>
            <w:r>
              <w:rPr>
                <w:rFonts w:ascii="Calisto MT" w:hAnsi="Calisto MT" w:cs="Calibri"/>
                <w:color w:val="000000"/>
                <w:sz w:val="22"/>
                <w:szCs w:val="22"/>
              </w:rPr>
              <w:t>a. Validated diagnostic criteria for Parkinson's disease</w:t>
            </w:r>
            <w:r>
              <w:rPr>
                <w:rFonts w:ascii="Calisto MT" w:hAnsi="Calisto MT" w:cs="Calibri"/>
                <w:color w:val="000000"/>
                <w:sz w:val="22"/>
                <w:szCs w:val="22"/>
                <w:lang w:val="en-AU"/>
              </w:rPr>
              <w:t xml:space="preserve"> specified</w:t>
            </w:r>
          </w:p>
        </w:tc>
      </w:tr>
      <w:tr w:rsidR="002172DC" w14:paraId="2A25B15D" w14:textId="77777777" w:rsidTr="00C9252D">
        <w:trPr>
          <w:trHeight w:val="2070"/>
        </w:trPr>
        <w:tc>
          <w:tcPr>
            <w:tcW w:w="3110" w:type="dxa"/>
            <w:tcBorders>
              <w:top w:val="nil"/>
              <w:left w:val="single" w:sz="4" w:space="0" w:color="auto"/>
              <w:bottom w:val="single" w:sz="4" w:space="0" w:color="auto"/>
              <w:right w:val="single" w:sz="4" w:space="0" w:color="auto"/>
            </w:tcBorders>
            <w:shd w:val="clear" w:color="auto" w:fill="auto"/>
            <w:noWrap/>
            <w:vAlign w:val="center"/>
            <w:hideMark/>
          </w:tcPr>
          <w:p w14:paraId="08AF1B48" w14:textId="77777777" w:rsidR="002172DC" w:rsidRDefault="002172DC" w:rsidP="00C9252D">
            <w:pPr>
              <w:rPr>
                <w:rFonts w:ascii="Calisto MT" w:hAnsi="Calisto MT" w:cs="Calibri"/>
                <w:color w:val="000000"/>
                <w:sz w:val="22"/>
                <w:szCs w:val="22"/>
              </w:rPr>
            </w:pPr>
            <w:r>
              <w:rPr>
                <w:rFonts w:ascii="Calisto MT" w:hAnsi="Calisto MT" w:cs="Calibri"/>
                <w:color w:val="000000"/>
                <w:sz w:val="22"/>
                <w:szCs w:val="22"/>
              </w:rPr>
              <w:t>4. Adequate measurement of outcomes?</w:t>
            </w:r>
          </w:p>
        </w:tc>
        <w:tc>
          <w:tcPr>
            <w:tcW w:w="6570" w:type="dxa"/>
            <w:tcBorders>
              <w:top w:val="nil"/>
              <w:left w:val="nil"/>
              <w:bottom w:val="single" w:sz="4" w:space="0" w:color="auto"/>
              <w:right w:val="single" w:sz="4" w:space="0" w:color="auto"/>
            </w:tcBorders>
            <w:shd w:val="clear" w:color="000000" w:fill="FFFFFF"/>
            <w:vAlign w:val="center"/>
            <w:hideMark/>
          </w:tcPr>
          <w:p w14:paraId="40B63BEC" w14:textId="77777777" w:rsidR="002172DC" w:rsidRPr="00FE1A28" w:rsidRDefault="002172DC" w:rsidP="00C9252D">
            <w:pPr>
              <w:rPr>
                <w:rFonts w:ascii="Calisto MT" w:hAnsi="Calisto MT" w:cs="Calibri"/>
                <w:color w:val="000000"/>
                <w:sz w:val="22"/>
                <w:szCs w:val="22"/>
                <w:lang w:val="en-US"/>
              </w:rPr>
            </w:pPr>
            <w:r>
              <w:rPr>
                <w:rFonts w:ascii="Calisto MT" w:hAnsi="Calisto MT" w:cs="Calibri"/>
                <w:color w:val="000000"/>
                <w:sz w:val="22"/>
                <w:szCs w:val="22"/>
              </w:rPr>
              <w:t>a. O</w:t>
            </w:r>
            <w:proofErr w:type="spellStart"/>
            <w:r>
              <w:rPr>
                <w:rFonts w:ascii="Calisto MT" w:hAnsi="Calisto MT" w:cs="Calibri"/>
                <w:color w:val="000000"/>
                <w:sz w:val="22"/>
                <w:szCs w:val="22"/>
                <w:lang w:val="en-AU"/>
              </w:rPr>
              <w:t>bjective</w:t>
            </w:r>
            <w:proofErr w:type="spellEnd"/>
            <w:r>
              <w:rPr>
                <w:rFonts w:ascii="Calisto MT" w:hAnsi="Calisto MT" w:cs="Calibri"/>
                <w:color w:val="000000"/>
                <w:sz w:val="22"/>
                <w:szCs w:val="22"/>
                <w:lang w:val="en-AU"/>
              </w:rPr>
              <w:t xml:space="preserve"> o</w:t>
            </w:r>
            <w:r>
              <w:rPr>
                <w:rFonts w:ascii="Calisto MT" w:hAnsi="Calisto MT" w:cs="Calibri"/>
                <w:color w:val="000000"/>
                <w:sz w:val="22"/>
                <w:szCs w:val="22"/>
              </w:rPr>
              <w:t xml:space="preserve">utcome measure </w:t>
            </w:r>
            <w:r>
              <w:rPr>
                <w:rFonts w:ascii="Calisto MT" w:hAnsi="Calisto MT" w:cs="Calibri"/>
                <w:color w:val="000000"/>
                <w:sz w:val="22"/>
                <w:szCs w:val="22"/>
                <w:lang w:val="en-AU"/>
              </w:rPr>
              <w:t>defined and referenced</w:t>
            </w:r>
            <w:r>
              <w:rPr>
                <w:rFonts w:ascii="Calisto MT" w:hAnsi="Calisto MT" w:cs="Calibri"/>
                <w:color w:val="000000"/>
                <w:sz w:val="22"/>
                <w:szCs w:val="22"/>
              </w:rPr>
              <w:br/>
              <w:t xml:space="preserve">b. </w:t>
            </w:r>
            <w:r>
              <w:rPr>
                <w:rFonts w:ascii="Calisto MT" w:hAnsi="Calisto MT" w:cs="Calibri"/>
                <w:color w:val="000000"/>
                <w:sz w:val="22"/>
                <w:szCs w:val="22"/>
                <w:lang w:val="en-US"/>
              </w:rPr>
              <w:t>Relationship of motor assessment to medication cycle stated</w:t>
            </w:r>
            <w:r>
              <w:rPr>
                <w:rFonts w:ascii="Calisto MT" w:hAnsi="Calisto MT" w:cs="Calibri"/>
                <w:color w:val="000000"/>
                <w:sz w:val="22"/>
                <w:szCs w:val="22"/>
              </w:rPr>
              <w:br/>
              <w:t>c. Low risk</w:t>
            </w:r>
            <w:r>
              <w:rPr>
                <w:rFonts w:ascii="Calisto MT" w:hAnsi="Calisto MT" w:cs="Calibri"/>
                <w:color w:val="000000"/>
                <w:sz w:val="22"/>
                <w:szCs w:val="22"/>
                <w:lang w:val="en-AU"/>
              </w:rPr>
              <w:t xml:space="preserve"> of</w:t>
            </w:r>
            <w:r>
              <w:rPr>
                <w:rFonts w:ascii="Calisto MT" w:hAnsi="Calisto MT" w:cs="Calibri"/>
                <w:color w:val="000000"/>
                <w:sz w:val="22"/>
                <w:szCs w:val="22"/>
              </w:rPr>
              <w:t xml:space="preserve"> attrition bias: dropou</w:t>
            </w:r>
            <w:r>
              <w:rPr>
                <w:rFonts w:ascii="Calisto MT" w:hAnsi="Calisto MT" w:cs="Calibri"/>
                <w:color w:val="000000"/>
                <w:sz w:val="22"/>
                <w:szCs w:val="22"/>
                <w:lang w:val="en-AU"/>
              </w:rPr>
              <w:t>t rate not excessive,</w:t>
            </w:r>
            <w:r>
              <w:rPr>
                <w:rFonts w:ascii="Calisto MT" w:hAnsi="Calisto MT" w:cs="Calibri"/>
                <w:color w:val="000000"/>
                <w:sz w:val="22"/>
                <w:szCs w:val="22"/>
                <w:lang w:val="en-US"/>
              </w:rPr>
              <w:t xml:space="preserve"> </w:t>
            </w:r>
            <w:r>
              <w:rPr>
                <w:rFonts w:ascii="Calisto MT" w:hAnsi="Calisto MT" w:cs="Calibri"/>
                <w:color w:val="000000"/>
                <w:sz w:val="22"/>
                <w:szCs w:val="22"/>
              </w:rPr>
              <w:t>reason</w:t>
            </w:r>
            <w:r>
              <w:rPr>
                <w:rFonts w:ascii="Calisto MT" w:hAnsi="Calisto MT" w:cs="Calibri"/>
                <w:color w:val="000000"/>
                <w:sz w:val="22"/>
                <w:szCs w:val="22"/>
                <w:lang w:val="en-AU"/>
              </w:rPr>
              <w:t>s</w:t>
            </w:r>
            <w:r>
              <w:rPr>
                <w:rFonts w:ascii="Calisto MT" w:hAnsi="Calisto MT" w:cs="Calibri"/>
                <w:color w:val="000000"/>
                <w:sz w:val="22"/>
                <w:szCs w:val="22"/>
              </w:rPr>
              <w:t xml:space="preserve"> for dropout </w:t>
            </w:r>
            <w:r>
              <w:rPr>
                <w:rFonts w:ascii="Calisto MT" w:hAnsi="Calisto MT" w:cs="Calibri"/>
                <w:color w:val="000000"/>
                <w:sz w:val="22"/>
                <w:szCs w:val="22"/>
                <w:lang w:val="en-US"/>
              </w:rPr>
              <w:t>provided</w:t>
            </w:r>
            <w:r>
              <w:rPr>
                <w:rFonts w:ascii="Calisto MT" w:hAnsi="Calisto MT" w:cs="Calibri"/>
                <w:color w:val="000000"/>
                <w:sz w:val="22"/>
                <w:szCs w:val="22"/>
              </w:rPr>
              <w:br/>
              <w:t xml:space="preserve">d. </w:t>
            </w:r>
            <w:r>
              <w:rPr>
                <w:rFonts w:ascii="Calisto MT" w:hAnsi="Calisto MT" w:cs="Calibri"/>
                <w:color w:val="000000"/>
                <w:sz w:val="22"/>
                <w:szCs w:val="22"/>
                <w:lang w:val="en-AU"/>
              </w:rPr>
              <w:t>Observation period</w:t>
            </w:r>
            <w:r>
              <w:rPr>
                <w:rFonts w:ascii="Calisto MT" w:hAnsi="Calisto MT" w:cs="Calibri"/>
                <w:color w:val="000000"/>
                <w:sz w:val="22"/>
                <w:szCs w:val="22"/>
              </w:rPr>
              <w:t xml:space="preserve"> </w:t>
            </w:r>
            <w:r w:rsidRPr="00FE1A28">
              <w:rPr>
                <w:rFonts w:ascii="Calisto MT" w:hAnsi="Calisto MT" w:cs="Calibri"/>
                <w:color w:val="000000"/>
                <w:sz w:val="22"/>
                <w:szCs w:val="22"/>
                <w:lang w:val="en-US"/>
              </w:rPr>
              <w:t>&gt;</w:t>
            </w:r>
            <w:r>
              <w:rPr>
                <w:rFonts w:ascii="Calisto MT" w:hAnsi="Calisto MT" w:cs="Calibri"/>
                <w:color w:val="000000"/>
                <w:sz w:val="22"/>
                <w:szCs w:val="22"/>
              </w:rPr>
              <w:t>3</w:t>
            </w:r>
            <w:r w:rsidRPr="00FE1A28">
              <w:rPr>
                <w:rFonts w:ascii="Calisto MT" w:hAnsi="Calisto MT" w:cs="Calibri"/>
                <w:color w:val="000000"/>
                <w:sz w:val="22"/>
                <w:szCs w:val="22"/>
                <w:lang w:val="en-US"/>
              </w:rPr>
              <w:t xml:space="preserve"> years</w:t>
            </w:r>
            <w:r>
              <w:rPr>
                <w:rFonts w:ascii="Calisto MT" w:hAnsi="Calisto MT" w:cs="Calibri"/>
                <w:color w:val="000000"/>
                <w:sz w:val="22"/>
                <w:szCs w:val="22"/>
              </w:rPr>
              <w:br/>
              <w:t xml:space="preserve">e. </w:t>
            </w:r>
            <w:r w:rsidRPr="00FE1A28">
              <w:rPr>
                <w:rFonts w:ascii="Calisto MT" w:hAnsi="Calisto MT" w:cs="Calibri"/>
                <w:color w:val="000000"/>
                <w:sz w:val="22"/>
                <w:szCs w:val="22"/>
                <w:lang w:val="en-US"/>
              </w:rPr>
              <w:t>Three or more</w:t>
            </w:r>
            <w:r>
              <w:rPr>
                <w:rFonts w:ascii="Calisto MT" w:hAnsi="Calisto MT" w:cs="Calibri"/>
                <w:color w:val="000000"/>
                <w:sz w:val="22"/>
                <w:szCs w:val="22"/>
              </w:rPr>
              <w:t xml:space="preserve"> time points</w:t>
            </w:r>
            <w:r w:rsidRPr="00FE1A28">
              <w:rPr>
                <w:rFonts w:ascii="Calisto MT" w:hAnsi="Calisto MT" w:cs="Calibri"/>
                <w:color w:val="000000"/>
                <w:sz w:val="22"/>
                <w:szCs w:val="22"/>
                <w:lang w:val="en-US"/>
              </w:rPr>
              <w:t>, incl</w:t>
            </w:r>
            <w:r>
              <w:rPr>
                <w:rFonts w:ascii="Calisto MT" w:hAnsi="Calisto MT" w:cs="Calibri"/>
                <w:color w:val="000000"/>
                <w:sz w:val="22"/>
                <w:szCs w:val="22"/>
                <w:lang w:val="en-US"/>
              </w:rPr>
              <w:t>uding</w:t>
            </w:r>
            <w:r w:rsidRPr="00FE1A28">
              <w:rPr>
                <w:rFonts w:ascii="Calisto MT" w:hAnsi="Calisto MT" w:cs="Calibri"/>
                <w:color w:val="000000"/>
                <w:sz w:val="22"/>
                <w:szCs w:val="22"/>
                <w:lang w:val="en-US"/>
              </w:rPr>
              <w:t xml:space="preserve"> baseline</w:t>
            </w:r>
            <w:r>
              <w:rPr>
                <w:rFonts w:ascii="Calisto MT" w:hAnsi="Calisto MT" w:cs="Calibri"/>
                <w:color w:val="000000"/>
                <w:sz w:val="22"/>
                <w:szCs w:val="22"/>
              </w:rPr>
              <w:br/>
              <w:t>f. Pa</w:t>
            </w:r>
            <w:proofErr w:type="spellStart"/>
            <w:r w:rsidRPr="00FE1A28">
              <w:rPr>
                <w:rFonts w:ascii="Calisto MT" w:hAnsi="Calisto MT" w:cs="Calibri"/>
                <w:color w:val="000000"/>
                <w:sz w:val="22"/>
                <w:szCs w:val="22"/>
                <w:lang w:val="en-US"/>
              </w:rPr>
              <w:t>tient</w:t>
            </w:r>
            <w:proofErr w:type="spellEnd"/>
            <w:r w:rsidRPr="00FE1A28">
              <w:rPr>
                <w:rFonts w:ascii="Calisto MT" w:hAnsi="Calisto MT" w:cs="Calibri"/>
                <w:color w:val="000000"/>
                <w:sz w:val="22"/>
                <w:szCs w:val="22"/>
                <w:lang w:val="en-US"/>
              </w:rPr>
              <w:t xml:space="preserve"> number &gt;5</w:t>
            </w:r>
            <w:r>
              <w:rPr>
                <w:rFonts w:ascii="Calisto MT" w:hAnsi="Calisto MT" w:cs="Calibri"/>
                <w:color w:val="000000"/>
                <w:sz w:val="22"/>
                <w:szCs w:val="22"/>
                <w:lang w:val="en-US"/>
              </w:rPr>
              <w:t>0</w:t>
            </w:r>
          </w:p>
        </w:tc>
      </w:tr>
      <w:tr w:rsidR="002172DC" w14:paraId="1D2271AD" w14:textId="77777777" w:rsidTr="00C9252D">
        <w:trPr>
          <w:trHeight w:val="975"/>
        </w:trPr>
        <w:tc>
          <w:tcPr>
            <w:tcW w:w="3110" w:type="dxa"/>
            <w:tcBorders>
              <w:top w:val="nil"/>
              <w:left w:val="single" w:sz="4" w:space="0" w:color="auto"/>
              <w:bottom w:val="single" w:sz="4" w:space="0" w:color="auto"/>
              <w:right w:val="single" w:sz="4" w:space="0" w:color="auto"/>
            </w:tcBorders>
            <w:shd w:val="clear" w:color="auto" w:fill="auto"/>
            <w:noWrap/>
            <w:vAlign w:val="center"/>
            <w:hideMark/>
          </w:tcPr>
          <w:p w14:paraId="03121475" w14:textId="77777777" w:rsidR="002172DC" w:rsidRPr="00FE1A28" w:rsidRDefault="002172DC" w:rsidP="00C9252D">
            <w:pPr>
              <w:rPr>
                <w:rFonts w:ascii="Calisto MT" w:hAnsi="Calisto MT" w:cs="Calibri"/>
                <w:color w:val="000000"/>
                <w:sz w:val="22"/>
                <w:szCs w:val="22"/>
                <w:lang w:val="fr-FR"/>
              </w:rPr>
            </w:pPr>
            <w:r>
              <w:rPr>
                <w:rFonts w:ascii="Calisto MT" w:hAnsi="Calisto MT" w:cs="Calibri"/>
                <w:color w:val="000000"/>
                <w:sz w:val="22"/>
                <w:szCs w:val="22"/>
              </w:rPr>
              <w:t>5. Results</w:t>
            </w:r>
          </w:p>
        </w:tc>
        <w:tc>
          <w:tcPr>
            <w:tcW w:w="6570" w:type="dxa"/>
            <w:tcBorders>
              <w:top w:val="nil"/>
              <w:left w:val="nil"/>
              <w:bottom w:val="single" w:sz="4" w:space="0" w:color="auto"/>
              <w:right w:val="single" w:sz="4" w:space="0" w:color="auto"/>
            </w:tcBorders>
            <w:shd w:val="clear" w:color="000000" w:fill="FFFFFF"/>
            <w:vAlign w:val="center"/>
            <w:hideMark/>
          </w:tcPr>
          <w:p w14:paraId="67A76D8C" w14:textId="77777777" w:rsidR="002172DC" w:rsidRPr="00FE1A28" w:rsidRDefault="002172DC" w:rsidP="00C9252D">
            <w:pPr>
              <w:rPr>
                <w:rFonts w:ascii="Calisto MT" w:hAnsi="Calisto MT" w:cs="Calibri"/>
                <w:color w:val="000000"/>
                <w:sz w:val="22"/>
                <w:szCs w:val="22"/>
                <w:lang w:val="en-US"/>
              </w:rPr>
            </w:pPr>
            <w:r>
              <w:rPr>
                <w:rFonts w:ascii="Calisto MT" w:hAnsi="Calisto MT" w:cs="Calibri"/>
                <w:color w:val="000000"/>
                <w:sz w:val="22"/>
                <w:szCs w:val="22"/>
              </w:rPr>
              <w:t xml:space="preserve">a. Mean and standard deviation </w:t>
            </w:r>
            <w:r w:rsidRPr="00FE1A28">
              <w:rPr>
                <w:rFonts w:ascii="Calisto MT" w:hAnsi="Calisto MT" w:cs="Calibri"/>
                <w:color w:val="000000"/>
                <w:sz w:val="22"/>
                <w:szCs w:val="22"/>
                <w:lang w:val="en-US"/>
              </w:rPr>
              <w:t>(or va</w:t>
            </w:r>
            <w:r>
              <w:rPr>
                <w:rFonts w:ascii="Calisto MT" w:hAnsi="Calisto MT" w:cs="Calibri"/>
                <w:color w:val="000000"/>
                <w:sz w:val="22"/>
                <w:szCs w:val="22"/>
                <w:lang w:val="en-US"/>
              </w:rPr>
              <w:t xml:space="preserve">lues from which these can be calculated) </w:t>
            </w:r>
            <w:r>
              <w:rPr>
                <w:rFonts w:ascii="Calisto MT" w:hAnsi="Calisto MT" w:cs="Calibri"/>
                <w:color w:val="000000"/>
                <w:sz w:val="22"/>
                <w:szCs w:val="22"/>
              </w:rPr>
              <w:t>available</w:t>
            </w:r>
            <w:r w:rsidRPr="00FE1A28">
              <w:rPr>
                <w:rFonts w:ascii="Calisto MT" w:hAnsi="Calisto MT" w:cs="Calibri"/>
                <w:color w:val="000000"/>
                <w:sz w:val="22"/>
                <w:szCs w:val="22"/>
                <w:lang w:val="en-US"/>
              </w:rPr>
              <w:t xml:space="preserve"> on each timepoint</w:t>
            </w:r>
            <w:r>
              <w:rPr>
                <w:rFonts w:ascii="Calisto MT" w:hAnsi="Calisto MT" w:cs="Calibri"/>
                <w:color w:val="000000"/>
                <w:sz w:val="22"/>
                <w:szCs w:val="22"/>
              </w:rPr>
              <w:t xml:space="preserve"> </w:t>
            </w:r>
            <w:r w:rsidRPr="00FE1A28">
              <w:rPr>
                <w:rFonts w:ascii="Calisto MT" w:hAnsi="Calisto MT" w:cs="Calibri"/>
                <w:color w:val="000000"/>
                <w:sz w:val="22"/>
                <w:szCs w:val="22"/>
                <w:lang w:val="en-US"/>
              </w:rPr>
              <w:t xml:space="preserve">in published </w:t>
            </w:r>
            <w:r>
              <w:rPr>
                <w:rFonts w:ascii="Calisto MT" w:hAnsi="Calisto MT" w:cs="Calibri"/>
                <w:color w:val="000000"/>
                <w:sz w:val="22"/>
                <w:szCs w:val="22"/>
                <w:lang w:val="en-US"/>
              </w:rPr>
              <w:t>material</w:t>
            </w:r>
          </w:p>
        </w:tc>
      </w:tr>
      <w:tr w:rsidR="002172DC" w14:paraId="11F4157E" w14:textId="77777777" w:rsidTr="00C9252D">
        <w:trPr>
          <w:trHeight w:val="3180"/>
        </w:trPr>
        <w:tc>
          <w:tcPr>
            <w:tcW w:w="3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FADD9" w14:textId="62CB026E" w:rsidR="002172DC" w:rsidRPr="00C003AA" w:rsidRDefault="002172DC" w:rsidP="00C9252D">
            <w:pPr>
              <w:rPr>
                <w:rFonts w:ascii="Calisto MT" w:hAnsi="Calisto MT" w:cs="Calibri"/>
                <w:color w:val="000000"/>
                <w:sz w:val="22"/>
                <w:szCs w:val="22"/>
                <w:lang w:val="en-US"/>
              </w:rPr>
            </w:pPr>
            <w:r w:rsidRPr="00C003AA">
              <w:rPr>
                <w:rFonts w:ascii="Calisto MT" w:hAnsi="Calisto MT" w:cs="Calibri"/>
                <w:color w:val="000000"/>
                <w:sz w:val="22"/>
                <w:szCs w:val="22"/>
                <w:lang w:val="en-US"/>
              </w:rPr>
              <w:t>DETERMINATION OF RISK OF BIAS</w:t>
            </w:r>
          </w:p>
        </w:tc>
        <w:tc>
          <w:tcPr>
            <w:tcW w:w="6570" w:type="dxa"/>
            <w:tcBorders>
              <w:top w:val="single" w:sz="4" w:space="0" w:color="auto"/>
              <w:left w:val="nil"/>
              <w:bottom w:val="single" w:sz="4" w:space="0" w:color="auto"/>
              <w:right w:val="single" w:sz="4" w:space="0" w:color="auto"/>
            </w:tcBorders>
            <w:shd w:val="clear" w:color="000000" w:fill="FFFFFF"/>
            <w:vAlign w:val="center"/>
          </w:tcPr>
          <w:p w14:paraId="726B4D9D" w14:textId="06D7B261" w:rsidR="002172DC" w:rsidRDefault="002172DC" w:rsidP="00C9252D">
            <w:pPr>
              <w:rPr>
                <w:rFonts w:ascii="Calisto MT" w:hAnsi="Calisto MT" w:cs="Calibri"/>
                <w:color w:val="000000"/>
                <w:sz w:val="22"/>
                <w:szCs w:val="22"/>
                <w:lang w:val="en-US"/>
              </w:rPr>
            </w:pPr>
            <w:r>
              <w:rPr>
                <w:rFonts w:ascii="Calisto MT" w:hAnsi="Calisto MT" w:cs="Calibri"/>
                <w:color w:val="000000"/>
                <w:sz w:val="22"/>
                <w:szCs w:val="22"/>
                <w:lang w:val="en-US"/>
              </w:rPr>
              <w:t>Based on criteria listed above, each question was allocated a grading for risk of bias:</w:t>
            </w:r>
            <w:r w:rsidRPr="00D140D4">
              <w:rPr>
                <w:rFonts w:ascii="Calisto MT" w:hAnsi="Calisto MT" w:cs="Calibri"/>
                <w:color w:val="000000"/>
                <w:sz w:val="22"/>
                <w:szCs w:val="22"/>
                <w:lang w:val="en-US"/>
              </w:rPr>
              <w:t xml:space="preserve"> </w:t>
            </w:r>
            <w:r>
              <w:rPr>
                <w:rFonts w:ascii="Calisto MT" w:hAnsi="Calisto MT" w:cs="Calibri"/>
                <w:color w:val="000000"/>
                <w:sz w:val="22"/>
                <w:szCs w:val="22"/>
                <w:lang w:val="en-US"/>
              </w:rPr>
              <w:t>low (</w:t>
            </w:r>
            <w:r w:rsidRPr="00D140D4">
              <w:rPr>
                <w:rFonts w:ascii="Calisto MT" w:hAnsi="Calisto MT" w:cs="Calibri"/>
                <w:color w:val="000000"/>
                <w:sz w:val="22"/>
                <w:szCs w:val="22"/>
                <w:lang w:val="en-US"/>
              </w:rPr>
              <w:t>green</w:t>
            </w:r>
            <w:r>
              <w:rPr>
                <w:rFonts w:ascii="Calisto MT" w:hAnsi="Calisto MT" w:cs="Calibri"/>
                <w:color w:val="000000"/>
                <w:sz w:val="22"/>
                <w:szCs w:val="22"/>
                <w:lang w:val="en-US"/>
              </w:rPr>
              <w:t>), moderate (orange) and high (red).</w:t>
            </w:r>
          </w:p>
          <w:p w14:paraId="64712A94" w14:textId="77777777" w:rsidR="002172DC" w:rsidRDefault="002172DC" w:rsidP="00C9252D">
            <w:pPr>
              <w:rPr>
                <w:rFonts w:ascii="Calisto MT" w:hAnsi="Calisto MT" w:cs="Calibri"/>
                <w:color w:val="000000"/>
                <w:sz w:val="22"/>
                <w:szCs w:val="22"/>
                <w:lang w:val="en-US"/>
              </w:rPr>
            </w:pPr>
          </w:p>
          <w:p w14:paraId="548A36A5" w14:textId="5FF8AC64" w:rsidR="002172DC" w:rsidRDefault="002172DC" w:rsidP="00C9252D">
            <w:pPr>
              <w:rPr>
                <w:rFonts w:ascii="Calisto MT" w:hAnsi="Calisto MT" w:cs="Calibri"/>
                <w:color w:val="000000"/>
                <w:sz w:val="22"/>
                <w:szCs w:val="22"/>
                <w:lang w:val="en-US"/>
              </w:rPr>
            </w:pPr>
            <w:r>
              <w:rPr>
                <w:rFonts w:ascii="Calisto MT" w:hAnsi="Calisto MT" w:cs="Calibri"/>
                <w:color w:val="000000"/>
                <w:sz w:val="22"/>
                <w:szCs w:val="22"/>
                <w:lang w:val="en-US"/>
              </w:rPr>
              <w:t>The overall risk of bias for an article was determined according to the following formulae:</w:t>
            </w:r>
          </w:p>
          <w:p w14:paraId="0953CF48" w14:textId="77777777" w:rsidR="002172DC" w:rsidRDefault="002172DC" w:rsidP="00C9252D">
            <w:pPr>
              <w:rPr>
                <w:rFonts w:ascii="Calisto MT" w:hAnsi="Calisto MT" w:cs="Calibri"/>
                <w:color w:val="000000"/>
                <w:sz w:val="22"/>
                <w:szCs w:val="22"/>
                <w:lang w:val="en-US"/>
              </w:rPr>
            </w:pPr>
            <w:r>
              <w:rPr>
                <w:rFonts w:ascii="Calisto MT" w:hAnsi="Calisto MT" w:cs="Calibri"/>
                <w:color w:val="000000"/>
                <w:sz w:val="22"/>
                <w:szCs w:val="22"/>
                <w:lang w:val="en-US"/>
              </w:rPr>
              <w:t xml:space="preserve">Low risk of bias: </w:t>
            </w:r>
          </w:p>
          <w:p w14:paraId="6F43A7A3" w14:textId="77777777" w:rsidR="002172DC" w:rsidRDefault="002172DC" w:rsidP="00C9252D">
            <w:pPr>
              <w:pStyle w:val="ListParagraph"/>
              <w:numPr>
                <w:ilvl w:val="0"/>
                <w:numId w:val="1"/>
              </w:numPr>
              <w:rPr>
                <w:rFonts w:ascii="Calisto MT" w:hAnsi="Calisto MT" w:cs="Calibri"/>
                <w:color w:val="000000"/>
                <w:sz w:val="22"/>
                <w:szCs w:val="22"/>
                <w:lang w:val="en-US"/>
              </w:rPr>
            </w:pPr>
            <w:r>
              <w:rPr>
                <w:rFonts w:ascii="Calisto MT" w:hAnsi="Calisto MT" w:cs="Calibri"/>
                <w:color w:val="000000"/>
                <w:sz w:val="22"/>
                <w:szCs w:val="22"/>
                <w:lang w:val="en-US"/>
              </w:rPr>
              <w:t>1 yellow, 4 green</w:t>
            </w:r>
          </w:p>
          <w:p w14:paraId="1183180C" w14:textId="77777777" w:rsidR="002172DC" w:rsidRDefault="002172DC" w:rsidP="00C9252D">
            <w:pPr>
              <w:pStyle w:val="ListParagraph"/>
              <w:numPr>
                <w:ilvl w:val="0"/>
                <w:numId w:val="1"/>
              </w:numPr>
              <w:rPr>
                <w:rFonts w:ascii="Calisto MT" w:hAnsi="Calisto MT" w:cs="Calibri"/>
                <w:color w:val="000000"/>
                <w:sz w:val="22"/>
                <w:szCs w:val="22"/>
                <w:lang w:val="en-US"/>
              </w:rPr>
            </w:pPr>
            <w:r>
              <w:rPr>
                <w:rFonts w:ascii="Calisto MT" w:hAnsi="Calisto MT" w:cs="Calibri"/>
                <w:color w:val="000000"/>
                <w:sz w:val="22"/>
                <w:szCs w:val="22"/>
                <w:lang w:val="en-US"/>
              </w:rPr>
              <w:t>2 yellow, 3 green</w:t>
            </w:r>
          </w:p>
          <w:p w14:paraId="6D3E3356" w14:textId="77777777" w:rsidR="002172DC" w:rsidRDefault="002172DC" w:rsidP="00C9252D">
            <w:pPr>
              <w:pStyle w:val="ListParagraph"/>
              <w:numPr>
                <w:ilvl w:val="0"/>
                <w:numId w:val="1"/>
              </w:numPr>
              <w:rPr>
                <w:rFonts w:ascii="Calisto MT" w:hAnsi="Calisto MT" w:cs="Calibri"/>
                <w:color w:val="000000"/>
                <w:sz w:val="22"/>
                <w:szCs w:val="22"/>
                <w:lang w:val="en-US"/>
              </w:rPr>
            </w:pPr>
            <w:r>
              <w:rPr>
                <w:rFonts w:ascii="Calisto MT" w:hAnsi="Calisto MT" w:cs="Calibri"/>
                <w:color w:val="000000"/>
                <w:sz w:val="22"/>
                <w:szCs w:val="22"/>
                <w:lang w:val="en-US"/>
              </w:rPr>
              <w:t>1 red, 1 yellow, 3 green</w:t>
            </w:r>
          </w:p>
          <w:p w14:paraId="0644662D" w14:textId="77777777" w:rsidR="002172DC" w:rsidRDefault="002172DC" w:rsidP="00C9252D">
            <w:pPr>
              <w:rPr>
                <w:rFonts w:ascii="Calisto MT" w:hAnsi="Calisto MT" w:cs="Calibri"/>
                <w:color w:val="000000"/>
                <w:sz w:val="22"/>
                <w:szCs w:val="22"/>
                <w:lang w:val="en-US"/>
              </w:rPr>
            </w:pPr>
            <w:r>
              <w:rPr>
                <w:rFonts w:ascii="Calisto MT" w:hAnsi="Calisto MT" w:cs="Calibri"/>
                <w:color w:val="000000"/>
                <w:sz w:val="22"/>
                <w:szCs w:val="22"/>
                <w:lang w:val="en-US"/>
              </w:rPr>
              <w:t>Moderate risk of bias:</w:t>
            </w:r>
          </w:p>
          <w:p w14:paraId="0910909C" w14:textId="77777777" w:rsidR="002172DC" w:rsidRDefault="002172DC" w:rsidP="00C9252D">
            <w:pPr>
              <w:pStyle w:val="ListParagraph"/>
              <w:numPr>
                <w:ilvl w:val="0"/>
                <w:numId w:val="1"/>
              </w:numPr>
              <w:rPr>
                <w:rFonts w:ascii="Calisto MT" w:hAnsi="Calisto MT" w:cs="Calibri"/>
                <w:color w:val="000000"/>
                <w:sz w:val="22"/>
                <w:szCs w:val="22"/>
                <w:lang w:val="en-US"/>
              </w:rPr>
            </w:pPr>
            <w:r>
              <w:rPr>
                <w:rFonts w:ascii="Calisto MT" w:hAnsi="Calisto MT" w:cs="Calibri"/>
                <w:color w:val="000000"/>
                <w:sz w:val="22"/>
                <w:szCs w:val="22"/>
                <w:lang w:val="en-US"/>
              </w:rPr>
              <w:t xml:space="preserve">3 yellow, 2 </w:t>
            </w:r>
            <w:proofErr w:type="gramStart"/>
            <w:r>
              <w:rPr>
                <w:rFonts w:ascii="Calisto MT" w:hAnsi="Calisto MT" w:cs="Calibri"/>
                <w:color w:val="000000"/>
                <w:sz w:val="22"/>
                <w:szCs w:val="22"/>
                <w:lang w:val="en-US"/>
              </w:rPr>
              <w:t>green</w:t>
            </w:r>
            <w:proofErr w:type="gramEnd"/>
          </w:p>
          <w:p w14:paraId="5B88765B" w14:textId="77777777" w:rsidR="002172DC" w:rsidRDefault="002172DC" w:rsidP="00C9252D">
            <w:pPr>
              <w:pStyle w:val="ListParagraph"/>
              <w:numPr>
                <w:ilvl w:val="0"/>
                <w:numId w:val="1"/>
              </w:numPr>
              <w:rPr>
                <w:rFonts w:ascii="Calisto MT" w:hAnsi="Calisto MT" w:cs="Calibri"/>
                <w:color w:val="000000"/>
                <w:sz w:val="22"/>
                <w:szCs w:val="22"/>
                <w:lang w:val="en-US"/>
              </w:rPr>
            </w:pPr>
            <w:r>
              <w:rPr>
                <w:rFonts w:ascii="Calisto MT" w:hAnsi="Calisto MT" w:cs="Calibri"/>
                <w:color w:val="000000"/>
                <w:sz w:val="22"/>
                <w:szCs w:val="22"/>
                <w:lang w:val="en-US"/>
              </w:rPr>
              <w:t>4 yellow, 1 green</w:t>
            </w:r>
          </w:p>
          <w:p w14:paraId="1D31580E" w14:textId="77777777" w:rsidR="002172DC" w:rsidRDefault="002172DC" w:rsidP="00C9252D">
            <w:pPr>
              <w:pStyle w:val="ListParagraph"/>
              <w:numPr>
                <w:ilvl w:val="0"/>
                <w:numId w:val="1"/>
              </w:numPr>
              <w:rPr>
                <w:rFonts w:ascii="Calisto MT" w:hAnsi="Calisto MT" w:cs="Calibri"/>
                <w:color w:val="000000"/>
                <w:sz w:val="22"/>
                <w:szCs w:val="22"/>
                <w:lang w:val="en-US"/>
              </w:rPr>
            </w:pPr>
            <w:r>
              <w:rPr>
                <w:rFonts w:ascii="Calisto MT" w:hAnsi="Calisto MT" w:cs="Calibri"/>
                <w:color w:val="000000"/>
                <w:sz w:val="22"/>
                <w:szCs w:val="22"/>
                <w:lang w:val="en-US"/>
              </w:rPr>
              <w:t xml:space="preserve">1 red, 2 yellow, 2 </w:t>
            </w:r>
            <w:proofErr w:type="gramStart"/>
            <w:r>
              <w:rPr>
                <w:rFonts w:ascii="Calisto MT" w:hAnsi="Calisto MT" w:cs="Calibri"/>
                <w:color w:val="000000"/>
                <w:sz w:val="22"/>
                <w:szCs w:val="22"/>
                <w:lang w:val="en-US"/>
              </w:rPr>
              <w:t>green</w:t>
            </w:r>
            <w:proofErr w:type="gramEnd"/>
          </w:p>
          <w:p w14:paraId="090BC025" w14:textId="77777777" w:rsidR="002172DC" w:rsidRDefault="002172DC" w:rsidP="00C9252D">
            <w:pPr>
              <w:pStyle w:val="ListParagraph"/>
              <w:numPr>
                <w:ilvl w:val="0"/>
                <w:numId w:val="1"/>
              </w:numPr>
              <w:rPr>
                <w:rFonts w:ascii="Calisto MT" w:hAnsi="Calisto MT" w:cs="Calibri"/>
                <w:color w:val="000000"/>
                <w:sz w:val="22"/>
                <w:szCs w:val="22"/>
                <w:lang w:val="en-US"/>
              </w:rPr>
            </w:pPr>
            <w:r>
              <w:rPr>
                <w:rFonts w:ascii="Calisto MT" w:hAnsi="Calisto MT" w:cs="Calibri"/>
                <w:color w:val="000000"/>
                <w:sz w:val="22"/>
                <w:szCs w:val="22"/>
                <w:lang w:val="en-US"/>
              </w:rPr>
              <w:t xml:space="preserve">2 red 2 yellow, 1 green </w:t>
            </w:r>
          </w:p>
          <w:p w14:paraId="22D7019E" w14:textId="77777777" w:rsidR="002172DC" w:rsidRDefault="002172DC" w:rsidP="00C9252D">
            <w:pPr>
              <w:rPr>
                <w:rFonts w:ascii="Calisto MT" w:hAnsi="Calisto MT" w:cs="Calibri"/>
                <w:color w:val="000000"/>
                <w:sz w:val="22"/>
                <w:szCs w:val="22"/>
                <w:lang w:val="en-US"/>
              </w:rPr>
            </w:pPr>
            <w:r>
              <w:rPr>
                <w:rFonts w:ascii="Calisto MT" w:hAnsi="Calisto MT" w:cs="Calibri"/>
                <w:color w:val="000000"/>
                <w:sz w:val="22"/>
                <w:szCs w:val="22"/>
                <w:lang w:val="en-US"/>
              </w:rPr>
              <w:t>High risk of bias:</w:t>
            </w:r>
          </w:p>
          <w:p w14:paraId="2D65CA63" w14:textId="77777777" w:rsidR="002172DC" w:rsidRPr="00D140D4" w:rsidRDefault="002172DC" w:rsidP="00C9252D">
            <w:pPr>
              <w:pStyle w:val="ListParagraph"/>
              <w:numPr>
                <w:ilvl w:val="0"/>
                <w:numId w:val="1"/>
              </w:numPr>
              <w:rPr>
                <w:rFonts w:ascii="Calisto MT" w:hAnsi="Calisto MT" w:cs="Calibri"/>
                <w:color w:val="000000"/>
                <w:sz w:val="22"/>
                <w:szCs w:val="22"/>
                <w:lang w:val="en-US"/>
              </w:rPr>
            </w:pPr>
            <w:r>
              <w:rPr>
                <w:rFonts w:ascii="Calisto MT" w:hAnsi="Calisto MT" w:cs="Calibri"/>
                <w:color w:val="000000"/>
                <w:sz w:val="22"/>
                <w:szCs w:val="22"/>
                <w:lang w:val="en-US"/>
              </w:rPr>
              <w:t xml:space="preserve">3 or more red </w:t>
            </w:r>
          </w:p>
          <w:p w14:paraId="35121673" w14:textId="77777777" w:rsidR="002172DC" w:rsidRPr="00D140D4" w:rsidRDefault="002172DC" w:rsidP="00C9252D">
            <w:pPr>
              <w:rPr>
                <w:rFonts w:ascii="Calisto MT" w:hAnsi="Calisto MT" w:cs="Calibri"/>
                <w:color w:val="000000"/>
                <w:sz w:val="22"/>
                <w:szCs w:val="22"/>
                <w:lang w:val="en-US"/>
              </w:rPr>
            </w:pPr>
            <w:r>
              <w:rPr>
                <w:rFonts w:ascii="Calisto MT" w:hAnsi="Calisto MT" w:cs="Calibri"/>
                <w:color w:val="000000"/>
                <w:sz w:val="22"/>
                <w:szCs w:val="22"/>
                <w:lang w:val="en-US"/>
              </w:rPr>
              <w:t xml:space="preserve"> </w:t>
            </w:r>
          </w:p>
        </w:tc>
      </w:tr>
    </w:tbl>
    <w:p w14:paraId="4BB784C3" w14:textId="77777777" w:rsidR="002172DC" w:rsidRDefault="002172DC" w:rsidP="00FE1A28">
      <w:pPr>
        <w:spacing w:before="120"/>
        <w:rPr>
          <w:i/>
          <w:iCs/>
          <w:lang w:val="en-US"/>
        </w:rPr>
      </w:pPr>
    </w:p>
    <w:p w14:paraId="079AD5A4" w14:textId="13E3165F" w:rsidR="00E70437" w:rsidRDefault="00E70437" w:rsidP="00FE1A28">
      <w:pPr>
        <w:rPr>
          <w:i/>
          <w:iCs/>
          <w:lang w:val="en-US"/>
        </w:rPr>
        <w:sectPr w:rsidR="00E70437" w:rsidSect="00FE1A28">
          <w:pgSz w:w="11906" w:h="16838"/>
          <w:pgMar w:top="1440" w:right="1440" w:bottom="1440" w:left="1440" w:header="708" w:footer="708" w:gutter="0"/>
          <w:cols w:space="708"/>
          <w:docGrid w:linePitch="360"/>
        </w:sectPr>
      </w:pPr>
    </w:p>
    <w:p w14:paraId="35C65E17" w14:textId="104358FF" w:rsidR="007954AD" w:rsidRPr="007954AD" w:rsidRDefault="007954AD" w:rsidP="007954AD">
      <w:pPr>
        <w:spacing w:before="120" w:line="480" w:lineRule="auto"/>
        <w:rPr>
          <w:rFonts w:ascii="Calibri" w:hAnsi="Calibri" w:cs="Calibri"/>
          <w:lang w:val="en-US"/>
        </w:rPr>
      </w:pPr>
      <w:r w:rsidRPr="007954AD">
        <w:rPr>
          <w:rFonts w:ascii="Calibri" w:hAnsi="Calibri" w:cs="Calibri"/>
          <w:b/>
          <w:bCs/>
        </w:rPr>
        <w:lastRenderedPageBreak/>
        <w:t>Suppl</w:t>
      </w:r>
      <w:proofErr w:type="spellStart"/>
      <w:r w:rsidRPr="007954AD">
        <w:rPr>
          <w:rFonts w:ascii="Calibri" w:hAnsi="Calibri" w:cs="Calibri"/>
          <w:b/>
          <w:bCs/>
          <w:lang w:val="en-AU"/>
        </w:rPr>
        <w:t>ementary</w:t>
      </w:r>
      <w:proofErr w:type="spellEnd"/>
      <w:r w:rsidRPr="007954AD">
        <w:rPr>
          <w:rFonts w:ascii="Calibri" w:hAnsi="Calibri" w:cs="Calibri"/>
          <w:b/>
          <w:bCs/>
        </w:rPr>
        <w:t xml:space="preserve"> </w:t>
      </w:r>
      <w:r w:rsidRPr="007954AD">
        <w:rPr>
          <w:rFonts w:ascii="Calibri" w:hAnsi="Calibri" w:cs="Calibri"/>
          <w:b/>
          <w:bCs/>
          <w:lang w:val="en-AU"/>
        </w:rPr>
        <w:t>T</w:t>
      </w:r>
      <w:r w:rsidRPr="007954AD">
        <w:rPr>
          <w:rFonts w:ascii="Calibri" w:hAnsi="Calibri" w:cs="Calibri"/>
          <w:b/>
          <w:bCs/>
        </w:rPr>
        <w:t xml:space="preserve">able </w:t>
      </w:r>
      <w:r w:rsidRPr="007954AD">
        <w:rPr>
          <w:rFonts w:ascii="Calibri" w:hAnsi="Calibri" w:cs="Calibri"/>
          <w:b/>
          <w:bCs/>
          <w:lang w:val="en-US"/>
        </w:rPr>
        <w:t>2</w:t>
      </w:r>
      <w:r w:rsidRPr="007954AD">
        <w:rPr>
          <w:rFonts w:ascii="Calibri" w:hAnsi="Calibri" w:cs="Calibri"/>
          <w:b/>
          <w:bCs/>
          <w:lang w:val="en-AU"/>
        </w:rPr>
        <w:t>.</w:t>
      </w:r>
      <w:r w:rsidRPr="007954AD">
        <w:rPr>
          <w:rFonts w:ascii="Calibri" w:hAnsi="Calibri" w:cs="Calibri"/>
        </w:rPr>
        <w:t xml:space="preserve"> </w:t>
      </w:r>
      <w:r w:rsidRPr="007954AD">
        <w:rPr>
          <w:rFonts w:ascii="Calibri" w:hAnsi="Calibri" w:cs="Calibri"/>
          <w:lang w:val="en-US"/>
        </w:rPr>
        <w:t>S</w:t>
      </w:r>
      <w:r w:rsidRPr="007954AD">
        <w:rPr>
          <w:rFonts w:ascii="Calibri" w:hAnsi="Calibri" w:cs="Calibri"/>
        </w:rPr>
        <w:t>tudy characteristics</w:t>
      </w:r>
      <w:r w:rsidRPr="007954AD">
        <w:rPr>
          <w:rFonts w:ascii="Calibri" w:hAnsi="Calibri" w:cs="Calibri"/>
          <w:lang w:val="en-US"/>
        </w:rPr>
        <w:t>. R = calculable rate of motor progression, M = meta-analysis, S = data simulation, C = simultaneous commencement of levodopa</w:t>
      </w:r>
      <w:r w:rsidR="00E56026">
        <w:rPr>
          <w:rFonts w:ascii="Calibri" w:hAnsi="Calibri" w:cs="Calibri"/>
          <w:lang w:val="en-US"/>
        </w:rPr>
        <w:t>, P = prodromal</w:t>
      </w:r>
      <w:r w:rsidRPr="007954AD">
        <w:rPr>
          <w:rFonts w:ascii="Calibri" w:hAnsi="Calibri" w:cs="Calibri"/>
          <w:lang w:val="en-US"/>
        </w:rPr>
        <w:t>; PD = Parkinson’s disease; p.a. = per annum</w:t>
      </w:r>
      <w:r w:rsidR="001F5FA6">
        <w:rPr>
          <w:rFonts w:ascii="Calibri" w:hAnsi="Calibri" w:cs="Calibri"/>
          <w:lang w:val="en-US"/>
        </w:rPr>
        <w:t>;</w:t>
      </w:r>
      <w:r w:rsidRPr="007954AD">
        <w:rPr>
          <w:rFonts w:ascii="Calibri" w:hAnsi="Calibri" w:cs="Calibri"/>
          <w:lang w:val="en-US"/>
        </w:rPr>
        <w:t xml:space="preserve"> </w:t>
      </w:r>
      <w:r w:rsidR="009A73C1" w:rsidRPr="001F5FA6">
        <w:rPr>
          <w:rFonts w:ascii="Calisto MT" w:hAnsi="Calisto MT" w:cs="Calibri"/>
          <w:color w:val="000000"/>
          <w:sz w:val="22"/>
          <w:szCs w:val="22"/>
          <w:lang w:val="en-US"/>
        </w:rPr>
        <w:t>n/a</w:t>
      </w:r>
      <w:r w:rsidRPr="007954AD">
        <w:rPr>
          <w:rFonts w:ascii="Calibri" w:hAnsi="Calibri" w:cs="Calibri"/>
          <w:lang w:val="en-US"/>
        </w:rPr>
        <w:t xml:space="preserve"> = not available.</w:t>
      </w:r>
    </w:p>
    <w:p w14:paraId="47D6E650" w14:textId="554ADEEF" w:rsidR="00125AF5" w:rsidRPr="00FE1A28" w:rsidRDefault="00125AF5" w:rsidP="00FE1A28">
      <w:pPr>
        <w:rPr>
          <w:i/>
          <w:iCs/>
          <w:lang w:val="en-US"/>
        </w:rPr>
      </w:pPr>
    </w:p>
    <w:tbl>
      <w:tblPr>
        <w:tblW w:w="15345" w:type="dxa"/>
        <w:tblInd w:w="-436" w:type="dxa"/>
        <w:tblLayout w:type="fixed"/>
        <w:tblLook w:val="04A0" w:firstRow="1" w:lastRow="0" w:firstColumn="1" w:lastColumn="0" w:noHBand="0" w:noVBand="1"/>
      </w:tblPr>
      <w:tblGrid>
        <w:gridCol w:w="2453"/>
        <w:gridCol w:w="1286"/>
        <w:gridCol w:w="1499"/>
        <w:gridCol w:w="1309"/>
        <w:gridCol w:w="1298"/>
        <w:gridCol w:w="1098"/>
        <w:gridCol w:w="1154"/>
        <w:gridCol w:w="1874"/>
        <w:gridCol w:w="1732"/>
        <w:gridCol w:w="1642"/>
      </w:tblGrid>
      <w:tr w:rsidR="00DB7014" w:rsidRPr="00A42A33" w14:paraId="48DDD89E" w14:textId="77777777" w:rsidTr="00666823">
        <w:trPr>
          <w:trHeight w:val="1110"/>
        </w:trPr>
        <w:tc>
          <w:tcPr>
            <w:tcW w:w="2453" w:type="dxa"/>
            <w:tcBorders>
              <w:top w:val="single" w:sz="8" w:space="0" w:color="auto"/>
              <w:left w:val="single" w:sz="8" w:space="0" w:color="auto"/>
              <w:bottom w:val="double" w:sz="6" w:space="0" w:color="auto"/>
              <w:right w:val="single" w:sz="4" w:space="0" w:color="auto"/>
            </w:tcBorders>
            <w:shd w:val="clear" w:color="000000" w:fill="EDEDED"/>
            <w:vAlign w:val="center"/>
            <w:hideMark/>
          </w:tcPr>
          <w:p w14:paraId="79D19872" w14:textId="39AA0F53" w:rsidR="00DB7014" w:rsidRPr="00A42A33" w:rsidRDefault="00DB7014" w:rsidP="00DB7014">
            <w:pPr>
              <w:jc w:val="center"/>
              <w:rPr>
                <w:rFonts w:ascii="Calisto MT" w:hAnsi="Calisto MT" w:cs="Calibri"/>
                <w:b/>
                <w:bCs/>
                <w:color w:val="000000"/>
                <w:sz w:val="22"/>
                <w:szCs w:val="22"/>
              </w:rPr>
            </w:pPr>
            <w:r w:rsidRPr="00A42A33">
              <w:rPr>
                <w:rFonts w:ascii="Calisto MT" w:hAnsi="Calisto MT" w:cs="Calibri"/>
                <w:b/>
                <w:bCs/>
                <w:color w:val="000000"/>
                <w:sz w:val="22"/>
                <w:szCs w:val="22"/>
              </w:rPr>
              <w:t>Author, year</w:t>
            </w:r>
          </w:p>
        </w:tc>
        <w:tc>
          <w:tcPr>
            <w:tcW w:w="1286" w:type="dxa"/>
            <w:tcBorders>
              <w:top w:val="single" w:sz="8" w:space="0" w:color="auto"/>
              <w:left w:val="nil"/>
              <w:bottom w:val="double" w:sz="6" w:space="0" w:color="auto"/>
              <w:right w:val="single" w:sz="4" w:space="0" w:color="auto"/>
            </w:tcBorders>
            <w:shd w:val="clear" w:color="000000" w:fill="EDEDED"/>
            <w:vAlign w:val="center"/>
          </w:tcPr>
          <w:p w14:paraId="308AEB48" w14:textId="3F786228" w:rsidR="00DB7014" w:rsidRPr="00EF6630" w:rsidRDefault="00DB7014" w:rsidP="00DB7014">
            <w:pPr>
              <w:jc w:val="center"/>
              <w:rPr>
                <w:rFonts w:ascii="Calisto MT" w:hAnsi="Calisto MT" w:cs="Calibri"/>
                <w:b/>
                <w:bCs/>
                <w:color w:val="000000"/>
                <w:sz w:val="22"/>
                <w:szCs w:val="22"/>
                <w:lang w:val="fr-FR"/>
              </w:rPr>
            </w:pPr>
            <w:proofErr w:type="spellStart"/>
            <w:r>
              <w:rPr>
                <w:rFonts w:ascii="Calisto MT" w:hAnsi="Calisto MT" w:cs="Calibri"/>
                <w:b/>
                <w:bCs/>
                <w:color w:val="000000"/>
                <w:sz w:val="22"/>
                <w:szCs w:val="22"/>
                <w:lang w:val="fr-FR"/>
              </w:rPr>
              <w:t>Analysis</w:t>
            </w:r>
            <w:proofErr w:type="spellEnd"/>
          </w:p>
        </w:tc>
        <w:tc>
          <w:tcPr>
            <w:tcW w:w="1499" w:type="dxa"/>
            <w:tcBorders>
              <w:top w:val="single" w:sz="8" w:space="0" w:color="auto"/>
              <w:left w:val="single" w:sz="4" w:space="0" w:color="auto"/>
              <w:bottom w:val="double" w:sz="6" w:space="0" w:color="auto"/>
              <w:right w:val="single" w:sz="4" w:space="0" w:color="auto"/>
            </w:tcBorders>
            <w:shd w:val="clear" w:color="000000" w:fill="EDEDED"/>
            <w:vAlign w:val="center"/>
            <w:hideMark/>
          </w:tcPr>
          <w:p w14:paraId="78D23A35" w14:textId="669D030D" w:rsidR="00DB7014" w:rsidRPr="00A42A33" w:rsidRDefault="00DB7014" w:rsidP="00DB7014">
            <w:pPr>
              <w:jc w:val="center"/>
              <w:rPr>
                <w:rFonts w:ascii="Calisto MT" w:hAnsi="Calisto MT" w:cs="Calibri"/>
                <w:b/>
                <w:bCs/>
                <w:color w:val="000000"/>
                <w:sz w:val="22"/>
                <w:szCs w:val="22"/>
              </w:rPr>
            </w:pPr>
            <w:r>
              <w:rPr>
                <w:rFonts w:ascii="Calisto MT" w:hAnsi="Calisto MT" w:cs="Calibri"/>
                <w:b/>
                <w:bCs/>
                <w:color w:val="000000"/>
                <w:sz w:val="22"/>
                <w:szCs w:val="22"/>
              </w:rPr>
              <w:t>Study type</w:t>
            </w:r>
          </w:p>
        </w:tc>
        <w:tc>
          <w:tcPr>
            <w:tcW w:w="1309" w:type="dxa"/>
            <w:tcBorders>
              <w:top w:val="single" w:sz="8" w:space="0" w:color="auto"/>
              <w:left w:val="nil"/>
              <w:bottom w:val="double" w:sz="6" w:space="0" w:color="auto"/>
              <w:right w:val="single" w:sz="4" w:space="0" w:color="auto"/>
            </w:tcBorders>
            <w:shd w:val="clear" w:color="000000" w:fill="EDEDED"/>
            <w:vAlign w:val="center"/>
            <w:hideMark/>
          </w:tcPr>
          <w:p w14:paraId="340FF991" w14:textId="526FF358" w:rsidR="00DB7014" w:rsidRPr="00A42A33" w:rsidRDefault="00DB7014" w:rsidP="00DB7014">
            <w:pPr>
              <w:jc w:val="center"/>
              <w:rPr>
                <w:rFonts w:ascii="Calisto MT" w:hAnsi="Calisto MT" w:cs="Calibri"/>
                <w:b/>
                <w:bCs/>
                <w:color w:val="000000"/>
                <w:sz w:val="22"/>
                <w:szCs w:val="22"/>
              </w:rPr>
            </w:pPr>
            <w:r>
              <w:rPr>
                <w:rFonts w:ascii="Calisto MT" w:hAnsi="Calisto MT" w:cs="Calibri"/>
                <w:b/>
                <w:bCs/>
                <w:color w:val="000000"/>
                <w:sz w:val="22"/>
                <w:szCs w:val="22"/>
              </w:rPr>
              <w:t>Baseline sample size</w:t>
            </w:r>
          </w:p>
        </w:tc>
        <w:tc>
          <w:tcPr>
            <w:tcW w:w="1298" w:type="dxa"/>
            <w:tcBorders>
              <w:top w:val="single" w:sz="8" w:space="0" w:color="auto"/>
              <w:left w:val="nil"/>
              <w:bottom w:val="double" w:sz="6" w:space="0" w:color="auto"/>
              <w:right w:val="single" w:sz="4" w:space="0" w:color="auto"/>
            </w:tcBorders>
            <w:shd w:val="clear" w:color="000000" w:fill="EDEDED"/>
            <w:vAlign w:val="center"/>
            <w:hideMark/>
          </w:tcPr>
          <w:p w14:paraId="63E60252" w14:textId="2C48AD68" w:rsidR="00DB7014" w:rsidRPr="00A42A33" w:rsidRDefault="00DB7014" w:rsidP="00DB7014">
            <w:pPr>
              <w:jc w:val="center"/>
              <w:rPr>
                <w:rFonts w:ascii="Calisto MT" w:hAnsi="Calisto MT" w:cs="Calibri"/>
                <w:b/>
                <w:bCs/>
                <w:color w:val="000000"/>
                <w:sz w:val="22"/>
                <w:szCs w:val="22"/>
              </w:rPr>
            </w:pPr>
            <w:r>
              <w:rPr>
                <w:rFonts w:ascii="Calisto MT" w:hAnsi="Calisto MT" w:cs="Calibri"/>
                <w:b/>
                <w:bCs/>
                <w:color w:val="000000"/>
                <w:sz w:val="22"/>
                <w:szCs w:val="22"/>
              </w:rPr>
              <w:t>Baseline age</w:t>
            </w:r>
            <w:r w:rsidRPr="00A42A33">
              <w:rPr>
                <w:rFonts w:ascii="Calisto MT" w:hAnsi="Calisto MT" w:cs="Calibri"/>
                <w:b/>
                <w:bCs/>
                <w:color w:val="000000"/>
                <w:sz w:val="22"/>
                <w:szCs w:val="22"/>
              </w:rPr>
              <w:t xml:space="preserve"> (y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1098" w:type="dxa"/>
            <w:tcBorders>
              <w:top w:val="single" w:sz="8" w:space="0" w:color="auto"/>
              <w:left w:val="nil"/>
              <w:bottom w:val="double" w:sz="6" w:space="0" w:color="auto"/>
              <w:right w:val="single" w:sz="4" w:space="0" w:color="auto"/>
            </w:tcBorders>
            <w:shd w:val="clear" w:color="000000" w:fill="EDEDED"/>
            <w:vAlign w:val="center"/>
            <w:hideMark/>
          </w:tcPr>
          <w:p w14:paraId="09F3EB0B" w14:textId="50EC50B1" w:rsidR="00DB7014" w:rsidRPr="00A42A33" w:rsidRDefault="00DB7014" w:rsidP="00DB7014">
            <w:pPr>
              <w:jc w:val="center"/>
              <w:rPr>
                <w:rFonts w:ascii="Calisto MT" w:hAnsi="Calisto MT" w:cs="Calibri"/>
                <w:b/>
                <w:bCs/>
                <w:color w:val="000000"/>
                <w:sz w:val="22"/>
                <w:szCs w:val="22"/>
              </w:rPr>
            </w:pPr>
            <w:r>
              <w:rPr>
                <w:rFonts w:ascii="Calisto MT" w:hAnsi="Calisto MT" w:cs="Calibri"/>
                <w:b/>
                <w:bCs/>
                <w:color w:val="000000"/>
                <w:sz w:val="22"/>
                <w:szCs w:val="22"/>
              </w:rPr>
              <w:t>Baseline PD duration</w:t>
            </w:r>
            <w:r w:rsidRPr="00A42A33">
              <w:rPr>
                <w:rFonts w:ascii="Calisto MT" w:hAnsi="Calisto MT" w:cs="Calibri"/>
                <w:b/>
                <w:bCs/>
                <w:color w:val="000000"/>
                <w:sz w:val="22"/>
                <w:szCs w:val="22"/>
              </w:rPr>
              <w:br/>
              <w:t>(y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1154" w:type="dxa"/>
            <w:tcBorders>
              <w:top w:val="single" w:sz="8" w:space="0" w:color="auto"/>
              <w:left w:val="nil"/>
              <w:bottom w:val="double" w:sz="6" w:space="0" w:color="auto"/>
              <w:right w:val="single" w:sz="4" w:space="0" w:color="auto"/>
            </w:tcBorders>
            <w:shd w:val="clear" w:color="000000" w:fill="EDEDED"/>
            <w:vAlign w:val="center"/>
            <w:hideMark/>
          </w:tcPr>
          <w:p w14:paraId="6D8CC402" w14:textId="33049EBC" w:rsidR="00DB7014" w:rsidRPr="00A42A33" w:rsidRDefault="00DB7014" w:rsidP="00DB7014">
            <w:pPr>
              <w:jc w:val="center"/>
              <w:rPr>
                <w:rFonts w:ascii="Calisto MT" w:hAnsi="Calisto MT" w:cs="Calibri"/>
                <w:b/>
                <w:bCs/>
                <w:color w:val="000000"/>
                <w:sz w:val="22"/>
                <w:szCs w:val="22"/>
              </w:rPr>
            </w:pPr>
            <w:r w:rsidRPr="00A42A33">
              <w:rPr>
                <w:rFonts w:ascii="Calisto MT" w:hAnsi="Calisto MT" w:cs="Calibri"/>
                <w:b/>
                <w:bCs/>
                <w:color w:val="000000"/>
                <w:sz w:val="22"/>
                <w:szCs w:val="22"/>
              </w:rPr>
              <w:t>Study duration</w:t>
            </w:r>
            <w:r w:rsidRPr="00A42A33">
              <w:rPr>
                <w:rFonts w:ascii="Calisto MT" w:hAnsi="Calisto MT" w:cs="Calibri"/>
                <w:b/>
                <w:bCs/>
                <w:color w:val="000000"/>
                <w:sz w:val="22"/>
                <w:szCs w:val="22"/>
              </w:rPr>
              <w:br/>
              <w:t>(</w:t>
            </w:r>
            <w:r>
              <w:rPr>
                <w:rFonts w:ascii="Calisto MT" w:hAnsi="Calisto MT" w:cs="Calibri"/>
                <w:b/>
                <w:bCs/>
                <w:color w:val="000000"/>
                <w:sz w:val="22"/>
                <w:szCs w:val="22"/>
                <w:lang w:val="en-AU"/>
              </w:rPr>
              <w:t>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1874" w:type="dxa"/>
            <w:tcBorders>
              <w:top w:val="single" w:sz="8" w:space="0" w:color="auto"/>
              <w:left w:val="nil"/>
              <w:bottom w:val="double" w:sz="6" w:space="0" w:color="auto"/>
              <w:right w:val="single" w:sz="4" w:space="0" w:color="auto"/>
            </w:tcBorders>
            <w:shd w:val="clear" w:color="000000" w:fill="EDEDED"/>
            <w:vAlign w:val="center"/>
          </w:tcPr>
          <w:p w14:paraId="751AC694" w14:textId="7E60A593" w:rsidR="00DB7014" w:rsidRPr="00A42A33" w:rsidRDefault="00DB7014" w:rsidP="00DB7014">
            <w:pPr>
              <w:jc w:val="center"/>
              <w:rPr>
                <w:rFonts w:ascii="Calisto MT" w:hAnsi="Calisto MT" w:cs="Calibri"/>
                <w:b/>
                <w:bCs/>
                <w:color w:val="000000"/>
                <w:sz w:val="22"/>
                <w:szCs w:val="22"/>
              </w:rPr>
            </w:pPr>
            <w:r w:rsidRPr="00A42A33">
              <w:rPr>
                <w:rFonts w:ascii="Calisto MT" w:hAnsi="Calisto MT" w:cs="Calibri"/>
                <w:b/>
                <w:bCs/>
                <w:color w:val="000000"/>
                <w:sz w:val="22"/>
                <w:szCs w:val="22"/>
              </w:rPr>
              <w:t>Motor scale (</w:t>
            </w:r>
            <w:r>
              <w:rPr>
                <w:rFonts w:ascii="Calisto MT" w:hAnsi="Calisto MT" w:cs="Calibri"/>
                <w:b/>
                <w:bCs/>
                <w:color w:val="000000"/>
                <w:sz w:val="22"/>
                <w:szCs w:val="22"/>
                <w:lang w:val="en-AU"/>
              </w:rPr>
              <w:t>maximum score</w:t>
            </w:r>
            <w:r w:rsidRPr="00A42A33">
              <w:rPr>
                <w:rFonts w:ascii="Calisto MT" w:hAnsi="Calisto MT" w:cs="Calibri"/>
                <w:b/>
                <w:bCs/>
                <w:color w:val="000000"/>
                <w:sz w:val="22"/>
                <w:szCs w:val="22"/>
              </w:rPr>
              <w:t>)</w:t>
            </w:r>
          </w:p>
        </w:tc>
        <w:tc>
          <w:tcPr>
            <w:tcW w:w="1732" w:type="dxa"/>
            <w:tcBorders>
              <w:top w:val="single" w:sz="8" w:space="0" w:color="auto"/>
              <w:left w:val="single" w:sz="4" w:space="0" w:color="auto"/>
              <w:bottom w:val="double" w:sz="6" w:space="0" w:color="auto"/>
              <w:right w:val="single" w:sz="4" w:space="0" w:color="auto"/>
            </w:tcBorders>
            <w:shd w:val="clear" w:color="000000" w:fill="EDEDED"/>
            <w:vAlign w:val="center"/>
            <w:hideMark/>
          </w:tcPr>
          <w:p w14:paraId="4C4877B6" w14:textId="581BA9BF" w:rsidR="00DB7014" w:rsidRPr="00A42A33" w:rsidRDefault="00DB7014" w:rsidP="00DB7014">
            <w:pPr>
              <w:jc w:val="center"/>
              <w:rPr>
                <w:rFonts w:ascii="Calisto MT" w:hAnsi="Calisto MT" w:cs="Calibri"/>
                <w:b/>
                <w:bCs/>
                <w:color w:val="000000"/>
                <w:sz w:val="22"/>
                <w:szCs w:val="22"/>
              </w:rPr>
            </w:pPr>
            <w:r w:rsidRPr="00A42A33">
              <w:rPr>
                <w:rFonts w:ascii="Calisto MT" w:hAnsi="Calisto MT" w:cs="Calibri"/>
                <w:b/>
                <w:bCs/>
                <w:color w:val="000000"/>
                <w:sz w:val="22"/>
                <w:szCs w:val="22"/>
              </w:rPr>
              <w:t xml:space="preserve">Motor </w:t>
            </w:r>
            <w:r>
              <w:rPr>
                <w:rFonts w:ascii="Calisto MT" w:hAnsi="Calisto MT" w:cs="Calibri"/>
                <w:b/>
                <w:bCs/>
                <w:color w:val="000000"/>
                <w:sz w:val="22"/>
                <w:szCs w:val="22"/>
                <w:lang w:val="en-AU"/>
              </w:rPr>
              <w:t xml:space="preserve">assessment </w:t>
            </w:r>
            <w:r w:rsidRPr="00A42A33">
              <w:rPr>
                <w:rFonts w:ascii="Calisto MT" w:hAnsi="Calisto MT" w:cs="Calibri"/>
                <w:b/>
                <w:bCs/>
                <w:color w:val="000000"/>
                <w:sz w:val="22"/>
                <w:szCs w:val="22"/>
              </w:rPr>
              <w:t xml:space="preserve">in relation to </w:t>
            </w:r>
            <w:r>
              <w:rPr>
                <w:rFonts w:ascii="Calisto MT" w:hAnsi="Calisto MT" w:cs="Calibri"/>
                <w:b/>
                <w:bCs/>
                <w:color w:val="000000"/>
                <w:sz w:val="22"/>
                <w:szCs w:val="22"/>
                <w:lang w:val="en-AU"/>
              </w:rPr>
              <w:t>medication cycle</w:t>
            </w:r>
          </w:p>
        </w:tc>
        <w:tc>
          <w:tcPr>
            <w:tcW w:w="1642" w:type="dxa"/>
            <w:tcBorders>
              <w:top w:val="single" w:sz="4" w:space="0" w:color="auto"/>
              <w:left w:val="nil"/>
              <w:bottom w:val="double" w:sz="6" w:space="0" w:color="auto"/>
              <w:right w:val="single" w:sz="4" w:space="0" w:color="auto"/>
            </w:tcBorders>
            <w:shd w:val="clear" w:color="000000" w:fill="EDEDED"/>
            <w:vAlign w:val="center"/>
            <w:hideMark/>
          </w:tcPr>
          <w:p w14:paraId="0CDBC9CD" w14:textId="1F4E34D4" w:rsidR="00DB7014" w:rsidRPr="009042E7" w:rsidRDefault="00DB7014" w:rsidP="00DB7014">
            <w:pPr>
              <w:rPr>
                <w:rFonts w:ascii="Calisto MT" w:hAnsi="Calisto MT" w:cs="Calibri"/>
                <w:b/>
                <w:bCs/>
                <w:color w:val="000000"/>
                <w:sz w:val="22"/>
                <w:szCs w:val="22"/>
                <w:lang w:val="en-AU"/>
              </w:rPr>
            </w:pPr>
            <w:r w:rsidRPr="00C05B97">
              <w:rPr>
                <w:rFonts w:ascii="Calisto MT" w:hAnsi="Calisto MT" w:cs="Calibri"/>
                <w:b/>
                <w:bCs/>
                <w:color w:val="000000"/>
                <w:sz w:val="22"/>
                <w:szCs w:val="22"/>
                <w:lang w:val="en-AU"/>
              </w:rPr>
              <w:t>Motor progression rate</w:t>
            </w:r>
          </w:p>
          <w:p w14:paraId="4ED1274F" w14:textId="384BDA41" w:rsidR="00DB7014" w:rsidRPr="00C05B97" w:rsidRDefault="00DB7014" w:rsidP="00C05B97">
            <w:pPr>
              <w:rPr>
                <w:rFonts w:ascii="Calisto MT" w:hAnsi="Calisto MT" w:cs="Calibri"/>
                <w:b/>
                <w:bCs/>
                <w:color w:val="000000"/>
                <w:sz w:val="18"/>
                <w:szCs w:val="18"/>
              </w:rPr>
            </w:pPr>
          </w:p>
        </w:tc>
      </w:tr>
      <w:tr w:rsidR="00DB7014" w:rsidRPr="00A42A33" w14:paraId="364CA64E" w14:textId="77777777" w:rsidTr="00666823">
        <w:trPr>
          <w:trHeight w:val="348"/>
        </w:trPr>
        <w:tc>
          <w:tcPr>
            <w:tcW w:w="2453" w:type="dxa"/>
            <w:tcBorders>
              <w:top w:val="double" w:sz="6" w:space="0" w:color="auto"/>
              <w:left w:val="single" w:sz="8" w:space="0" w:color="auto"/>
              <w:bottom w:val="single" w:sz="4" w:space="0" w:color="auto"/>
              <w:right w:val="single" w:sz="4" w:space="0" w:color="auto"/>
            </w:tcBorders>
            <w:shd w:val="clear" w:color="auto" w:fill="auto"/>
            <w:noWrap/>
            <w:vAlign w:val="center"/>
            <w:hideMark/>
          </w:tcPr>
          <w:p w14:paraId="0856AC7E" w14:textId="6276073E"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Alarcon, 1998</w:t>
            </w:r>
            <w:r w:rsidR="00877486">
              <w:rPr>
                <w:rFonts w:ascii="Calisto MT" w:hAnsi="Calisto MT" w:cs="Calibri"/>
                <w:color w:val="000000"/>
                <w:sz w:val="22"/>
                <w:szCs w:val="22"/>
                <w:lang w:val="fr-FR"/>
              </w:rPr>
              <w:t xml:space="preserve"> </w:t>
            </w:r>
            <w:r w:rsidR="00877486">
              <w:rPr>
                <w:rFonts w:ascii="Calisto MT" w:hAnsi="Calisto MT" w:cs="Calibri"/>
                <w:color w:val="000000"/>
                <w:sz w:val="22"/>
                <w:szCs w:val="22"/>
                <w:vertAlign w:val="superscript"/>
                <w:lang w:val="fr-FR"/>
              </w:rPr>
              <w:t>2</w:t>
            </w:r>
            <w:r w:rsidR="00B531AA">
              <w:rPr>
                <w:rFonts w:ascii="Calisto MT" w:hAnsi="Calisto MT" w:cs="Calibri"/>
                <w:color w:val="000000"/>
                <w:sz w:val="22"/>
                <w:szCs w:val="22"/>
                <w:vertAlign w:val="superscript"/>
                <w:lang w:val="fr-FR"/>
              </w:rPr>
              <w:t>4</w:t>
            </w:r>
          </w:p>
        </w:tc>
        <w:tc>
          <w:tcPr>
            <w:tcW w:w="1286" w:type="dxa"/>
            <w:tcBorders>
              <w:top w:val="nil"/>
              <w:left w:val="nil"/>
              <w:bottom w:val="single" w:sz="4" w:space="0" w:color="auto"/>
              <w:right w:val="single" w:sz="4" w:space="0" w:color="auto"/>
            </w:tcBorders>
            <w:vAlign w:val="center"/>
          </w:tcPr>
          <w:p w14:paraId="73A723AC" w14:textId="12B3BDAE" w:rsidR="00DB7014" w:rsidRPr="00EF6630"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R, C</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0241D65" w14:textId="5C70EFAA"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Clinical trial</w:t>
            </w:r>
          </w:p>
        </w:tc>
        <w:tc>
          <w:tcPr>
            <w:tcW w:w="1309" w:type="dxa"/>
            <w:tcBorders>
              <w:top w:val="nil"/>
              <w:left w:val="nil"/>
              <w:bottom w:val="single" w:sz="4" w:space="0" w:color="auto"/>
              <w:right w:val="single" w:sz="4" w:space="0" w:color="auto"/>
            </w:tcBorders>
            <w:shd w:val="clear" w:color="auto" w:fill="auto"/>
            <w:noWrap/>
            <w:vAlign w:val="center"/>
            <w:hideMark/>
          </w:tcPr>
          <w:p w14:paraId="048857F8"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38</w:t>
            </w:r>
          </w:p>
        </w:tc>
        <w:tc>
          <w:tcPr>
            <w:tcW w:w="1298" w:type="dxa"/>
            <w:tcBorders>
              <w:top w:val="nil"/>
              <w:left w:val="nil"/>
              <w:bottom w:val="single" w:sz="4" w:space="0" w:color="auto"/>
              <w:right w:val="single" w:sz="4" w:space="0" w:color="auto"/>
            </w:tcBorders>
            <w:shd w:val="clear" w:color="auto" w:fill="auto"/>
            <w:noWrap/>
            <w:vAlign w:val="center"/>
            <w:hideMark/>
          </w:tcPr>
          <w:p w14:paraId="7DA376B9"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64</w:t>
            </w:r>
          </w:p>
        </w:tc>
        <w:tc>
          <w:tcPr>
            <w:tcW w:w="1098" w:type="dxa"/>
            <w:tcBorders>
              <w:top w:val="nil"/>
              <w:left w:val="nil"/>
              <w:bottom w:val="single" w:sz="4" w:space="0" w:color="auto"/>
              <w:right w:val="single" w:sz="4" w:space="0" w:color="auto"/>
            </w:tcBorders>
            <w:shd w:val="clear" w:color="auto" w:fill="auto"/>
            <w:noWrap/>
            <w:vAlign w:val="center"/>
            <w:hideMark/>
          </w:tcPr>
          <w:p w14:paraId="030E9046"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4.1</w:t>
            </w:r>
          </w:p>
        </w:tc>
        <w:tc>
          <w:tcPr>
            <w:tcW w:w="1154" w:type="dxa"/>
            <w:tcBorders>
              <w:top w:val="nil"/>
              <w:left w:val="nil"/>
              <w:bottom w:val="single" w:sz="4" w:space="0" w:color="auto"/>
              <w:right w:val="single" w:sz="4" w:space="0" w:color="auto"/>
            </w:tcBorders>
            <w:shd w:val="clear" w:color="auto" w:fill="auto"/>
            <w:noWrap/>
            <w:vAlign w:val="center"/>
            <w:hideMark/>
          </w:tcPr>
          <w:p w14:paraId="60C16F12"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3.0</w:t>
            </w:r>
          </w:p>
        </w:tc>
        <w:tc>
          <w:tcPr>
            <w:tcW w:w="1874" w:type="dxa"/>
            <w:tcBorders>
              <w:top w:val="nil"/>
              <w:left w:val="nil"/>
              <w:bottom w:val="single" w:sz="4" w:space="0" w:color="auto"/>
              <w:right w:val="single" w:sz="4" w:space="0" w:color="auto"/>
            </w:tcBorders>
            <w:vAlign w:val="center"/>
          </w:tcPr>
          <w:p w14:paraId="21283BD7" w14:textId="24A09982"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732" w:type="dxa"/>
            <w:tcBorders>
              <w:top w:val="nil"/>
              <w:left w:val="single" w:sz="4" w:space="0" w:color="auto"/>
              <w:bottom w:val="single" w:sz="4" w:space="0" w:color="auto"/>
              <w:right w:val="single" w:sz="4" w:space="0" w:color="auto"/>
            </w:tcBorders>
            <w:shd w:val="clear" w:color="auto" w:fill="auto"/>
            <w:noWrap/>
            <w:vAlign w:val="center"/>
            <w:hideMark/>
          </w:tcPr>
          <w:p w14:paraId="77CEF4BB" w14:textId="52024884"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Prevailing</w:t>
            </w:r>
          </w:p>
        </w:tc>
        <w:tc>
          <w:tcPr>
            <w:tcW w:w="1642" w:type="dxa"/>
            <w:tcBorders>
              <w:top w:val="nil"/>
              <w:left w:val="nil"/>
              <w:bottom w:val="single" w:sz="4" w:space="0" w:color="auto"/>
              <w:right w:val="single" w:sz="4" w:space="0" w:color="auto"/>
            </w:tcBorders>
            <w:shd w:val="clear" w:color="auto" w:fill="auto"/>
            <w:noWrap/>
            <w:vAlign w:val="center"/>
            <w:hideMark/>
          </w:tcPr>
          <w:p w14:paraId="5F14A6B7" w14:textId="7D4213AD" w:rsidR="00DB7014" w:rsidRPr="00C05B97" w:rsidRDefault="00DB7014" w:rsidP="00DB7014">
            <w:pPr>
              <w:jc w:val="center"/>
              <w:rPr>
                <w:rFonts w:ascii="Calisto MT" w:hAnsi="Calisto MT" w:cs="Calibri"/>
                <w:color w:val="000000"/>
                <w:sz w:val="22"/>
                <w:szCs w:val="22"/>
                <w:lang w:val="en-AU"/>
              </w:rPr>
            </w:pPr>
            <w:r w:rsidRPr="00DB7014">
              <w:rPr>
                <w:rFonts w:ascii="Calisto MT" w:hAnsi="Calisto MT" w:cs="Calibri"/>
                <w:color w:val="000000"/>
                <w:sz w:val="22"/>
                <w:szCs w:val="22"/>
              </w:rPr>
              <w:t>0.4</w:t>
            </w:r>
            <w:r w:rsidRPr="00DB7014">
              <w:rPr>
                <w:rFonts w:ascii="Calisto MT" w:hAnsi="Calisto MT" w:cs="Calibri"/>
                <w:color w:val="000000"/>
                <w:sz w:val="22"/>
                <w:szCs w:val="22"/>
                <w:lang w:val="en-AU"/>
              </w:rPr>
              <w:t>% p.a.</w:t>
            </w:r>
          </w:p>
        </w:tc>
      </w:tr>
      <w:tr w:rsidR="00DB7014" w:rsidRPr="00A42A33" w14:paraId="3B73A748" w14:textId="77777777" w:rsidTr="00666823">
        <w:trPr>
          <w:trHeight w:val="348"/>
        </w:trPr>
        <w:tc>
          <w:tcPr>
            <w:tcW w:w="245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6A6D105" w14:textId="6500B4FB"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Allain, 2000</w:t>
            </w:r>
            <w:r w:rsidR="00877486">
              <w:rPr>
                <w:rFonts w:ascii="Calisto MT" w:hAnsi="Calisto MT" w:cs="Calibri"/>
                <w:color w:val="000000"/>
                <w:sz w:val="22"/>
                <w:szCs w:val="22"/>
                <w:lang w:val="fr-FR"/>
              </w:rPr>
              <w:t xml:space="preserve"> </w:t>
            </w:r>
            <w:r w:rsidR="00877486">
              <w:rPr>
                <w:rFonts w:ascii="Calisto MT" w:hAnsi="Calisto MT" w:cs="Calibri"/>
                <w:color w:val="000000"/>
                <w:sz w:val="22"/>
                <w:szCs w:val="22"/>
                <w:vertAlign w:val="superscript"/>
                <w:lang w:val="fr-FR"/>
              </w:rPr>
              <w:t>2</w:t>
            </w:r>
            <w:r w:rsidR="00B531AA">
              <w:rPr>
                <w:rFonts w:ascii="Calisto MT" w:hAnsi="Calisto MT" w:cs="Calibri"/>
                <w:color w:val="000000"/>
                <w:sz w:val="22"/>
                <w:szCs w:val="22"/>
                <w:vertAlign w:val="superscript"/>
                <w:lang w:val="fr-FR"/>
              </w:rPr>
              <w:t>5</w:t>
            </w:r>
          </w:p>
        </w:tc>
        <w:tc>
          <w:tcPr>
            <w:tcW w:w="1286" w:type="dxa"/>
            <w:tcBorders>
              <w:top w:val="nil"/>
              <w:left w:val="nil"/>
              <w:bottom w:val="single" w:sz="4" w:space="0" w:color="auto"/>
              <w:right w:val="single" w:sz="4" w:space="0" w:color="auto"/>
            </w:tcBorders>
            <w:vAlign w:val="center"/>
          </w:tcPr>
          <w:p w14:paraId="07FDAE58" w14:textId="6263CB0D"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8AD61DD" w14:textId="6E10724C"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Clinical trial</w:t>
            </w:r>
          </w:p>
        </w:tc>
        <w:tc>
          <w:tcPr>
            <w:tcW w:w="1309" w:type="dxa"/>
            <w:tcBorders>
              <w:top w:val="nil"/>
              <w:left w:val="nil"/>
              <w:bottom w:val="single" w:sz="4" w:space="0" w:color="auto"/>
              <w:right w:val="single" w:sz="4" w:space="0" w:color="auto"/>
            </w:tcBorders>
            <w:shd w:val="clear" w:color="auto" w:fill="auto"/>
            <w:noWrap/>
            <w:vAlign w:val="center"/>
            <w:hideMark/>
          </w:tcPr>
          <w:p w14:paraId="5E904C33"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41</w:t>
            </w:r>
          </w:p>
        </w:tc>
        <w:tc>
          <w:tcPr>
            <w:tcW w:w="1298" w:type="dxa"/>
            <w:tcBorders>
              <w:top w:val="nil"/>
              <w:left w:val="nil"/>
              <w:bottom w:val="single" w:sz="4" w:space="0" w:color="auto"/>
              <w:right w:val="single" w:sz="4" w:space="0" w:color="auto"/>
            </w:tcBorders>
            <w:shd w:val="clear" w:color="auto" w:fill="auto"/>
            <w:noWrap/>
            <w:vAlign w:val="center"/>
            <w:hideMark/>
          </w:tcPr>
          <w:p w14:paraId="60C83676"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60</w:t>
            </w:r>
          </w:p>
        </w:tc>
        <w:tc>
          <w:tcPr>
            <w:tcW w:w="1098" w:type="dxa"/>
            <w:tcBorders>
              <w:top w:val="nil"/>
              <w:left w:val="nil"/>
              <w:bottom w:val="single" w:sz="4" w:space="0" w:color="auto"/>
              <w:right w:val="single" w:sz="4" w:space="0" w:color="auto"/>
            </w:tcBorders>
            <w:shd w:val="clear" w:color="auto" w:fill="auto"/>
            <w:noWrap/>
            <w:vAlign w:val="center"/>
            <w:hideMark/>
          </w:tcPr>
          <w:p w14:paraId="7BDE4952"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1.7</w:t>
            </w:r>
          </w:p>
        </w:tc>
        <w:tc>
          <w:tcPr>
            <w:tcW w:w="1154" w:type="dxa"/>
            <w:tcBorders>
              <w:top w:val="nil"/>
              <w:left w:val="nil"/>
              <w:bottom w:val="single" w:sz="4" w:space="0" w:color="auto"/>
              <w:right w:val="single" w:sz="4" w:space="0" w:color="auto"/>
            </w:tcBorders>
            <w:shd w:val="clear" w:color="auto" w:fill="auto"/>
            <w:noWrap/>
            <w:vAlign w:val="center"/>
            <w:hideMark/>
          </w:tcPr>
          <w:p w14:paraId="19AFC3AE"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5.0</w:t>
            </w:r>
          </w:p>
        </w:tc>
        <w:tc>
          <w:tcPr>
            <w:tcW w:w="1874" w:type="dxa"/>
            <w:tcBorders>
              <w:top w:val="nil"/>
              <w:left w:val="nil"/>
              <w:bottom w:val="single" w:sz="4" w:space="0" w:color="auto"/>
              <w:right w:val="single" w:sz="4" w:space="0" w:color="auto"/>
            </w:tcBorders>
            <w:vAlign w:val="center"/>
          </w:tcPr>
          <w:p w14:paraId="6A8F48DA" w14:textId="402DD3F6"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732" w:type="dxa"/>
            <w:tcBorders>
              <w:top w:val="nil"/>
              <w:left w:val="single" w:sz="4" w:space="0" w:color="auto"/>
              <w:bottom w:val="single" w:sz="4" w:space="0" w:color="auto"/>
              <w:right w:val="single" w:sz="4" w:space="0" w:color="auto"/>
            </w:tcBorders>
            <w:shd w:val="clear" w:color="auto" w:fill="auto"/>
            <w:noWrap/>
            <w:vAlign w:val="center"/>
            <w:hideMark/>
          </w:tcPr>
          <w:p w14:paraId="06F2AB7A" w14:textId="1CBDF5CE"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Prevailing</w:t>
            </w:r>
          </w:p>
        </w:tc>
        <w:tc>
          <w:tcPr>
            <w:tcW w:w="1642" w:type="dxa"/>
            <w:tcBorders>
              <w:top w:val="nil"/>
              <w:left w:val="nil"/>
              <w:bottom w:val="single" w:sz="4" w:space="0" w:color="auto"/>
              <w:right w:val="single" w:sz="4" w:space="0" w:color="auto"/>
            </w:tcBorders>
            <w:shd w:val="clear" w:color="auto" w:fill="auto"/>
            <w:noWrap/>
            <w:vAlign w:val="center"/>
            <w:hideMark/>
          </w:tcPr>
          <w:p w14:paraId="1B057559" w14:textId="400AF1F2" w:rsidR="00DB7014" w:rsidRPr="00DB7014" w:rsidRDefault="00DB7014" w:rsidP="00DB7014">
            <w:pPr>
              <w:jc w:val="center"/>
              <w:rPr>
                <w:rFonts w:ascii="Calisto MT" w:hAnsi="Calisto MT" w:cs="Calibri"/>
                <w:color w:val="000000"/>
                <w:sz w:val="22"/>
                <w:szCs w:val="22"/>
              </w:rPr>
            </w:pPr>
            <w:r w:rsidRPr="00DB7014">
              <w:rPr>
                <w:rFonts w:ascii="Calisto MT" w:hAnsi="Calisto MT" w:cs="Calibri"/>
                <w:color w:val="000000"/>
                <w:sz w:val="22"/>
                <w:szCs w:val="22"/>
              </w:rPr>
              <w:t>1.0</w:t>
            </w:r>
            <w:r w:rsidRPr="00DB7014">
              <w:rPr>
                <w:rFonts w:ascii="Calisto MT" w:hAnsi="Calisto MT" w:cs="Calibri"/>
                <w:color w:val="000000"/>
                <w:sz w:val="22"/>
                <w:szCs w:val="22"/>
                <w:lang w:val="en-AU"/>
              </w:rPr>
              <w:t>% p.a.</w:t>
            </w:r>
          </w:p>
        </w:tc>
      </w:tr>
      <w:tr w:rsidR="00DB7014" w:rsidRPr="00A42A33" w14:paraId="3DE62B6E" w14:textId="77777777" w:rsidTr="00666823">
        <w:trPr>
          <w:trHeight w:val="348"/>
        </w:trPr>
        <w:tc>
          <w:tcPr>
            <w:tcW w:w="245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FD8ADB" w14:textId="672BEAC1"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Alves, 2005</w:t>
            </w:r>
            <w:r w:rsidR="00877486">
              <w:rPr>
                <w:rFonts w:ascii="Calisto MT" w:hAnsi="Calisto MT" w:cs="Calibri"/>
                <w:color w:val="000000"/>
                <w:sz w:val="22"/>
                <w:szCs w:val="22"/>
                <w:lang w:val="fr-FR"/>
              </w:rPr>
              <w:t xml:space="preserve"> </w:t>
            </w:r>
            <w:r w:rsidR="00877486">
              <w:rPr>
                <w:rFonts w:ascii="Calisto MT" w:hAnsi="Calisto MT" w:cs="Calibri"/>
                <w:color w:val="000000"/>
                <w:sz w:val="22"/>
                <w:szCs w:val="22"/>
                <w:vertAlign w:val="superscript"/>
                <w:lang w:val="fr-FR"/>
              </w:rPr>
              <w:t>2</w:t>
            </w:r>
            <w:r w:rsidR="00B531AA">
              <w:rPr>
                <w:rFonts w:ascii="Calisto MT" w:hAnsi="Calisto MT" w:cs="Calibri"/>
                <w:color w:val="000000"/>
                <w:sz w:val="22"/>
                <w:szCs w:val="22"/>
                <w:vertAlign w:val="superscript"/>
                <w:lang w:val="fr-FR"/>
              </w:rPr>
              <w:t>6</w:t>
            </w:r>
          </w:p>
        </w:tc>
        <w:tc>
          <w:tcPr>
            <w:tcW w:w="1286" w:type="dxa"/>
            <w:tcBorders>
              <w:top w:val="nil"/>
              <w:left w:val="nil"/>
              <w:bottom w:val="single" w:sz="4" w:space="0" w:color="auto"/>
              <w:right w:val="single" w:sz="4" w:space="0" w:color="auto"/>
            </w:tcBorders>
            <w:vAlign w:val="center"/>
          </w:tcPr>
          <w:p w14:paraId="2FBADAFB" w14:textId="35272799" w:rsidR="00DB7014" w:rsidRPr="00A42A33" w:rsidDel="00064FBD"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5C4B6B2" w14:textId="0F9CFC2C" w:rsidR="00DB7014" w:rsidRPr="00FA0877" w:rsidRDefault="00DB7014" w:rsidP="00DB7014">
            <w:pPr>
              <w:jc w:val="center"/>
              <w:rPr>
                <w:rFonts w:ascii="Calisto MT" w:hAnsi="Calisto MT" w:cs="Calibri"/>
                <w:color w:val="000000"/>
                <w:sz w:val="22"/>
                <w:szCs w:val="22"/>
                <w:lang w:val="fr-FR"/>
              </w:rPr>
            </w:pPr>
            <w:r w:rsidRPr="00DB7014">
              <w:rPr>
                <w:rFonts w:ascii="Calisto MT" w:hAnsi="Calisto MT" w:cs="Calibri"/>
                <w:color w:val="000000"/>
                <w:sz w:val="22"/>
                <w:szCs w:val="22"/>
                <w:lang w:val="fr-FR"/>
              </w:rPr>
              <w:t>Population</w:t>
            </w:r>
          </w:p>
        </w:tc>
        <w:tc>
          <w:tcPr>
            <w:tcW w:w="1309" w:type="dxa"/>
            <w:tcBorders>
              <w:top w:val="nil"/>
              <w:left w:val="nil"/>
              <w:bottom w:val="single" w:sz="4" w:space="0" w:color="auto"/>
              <w:right w:val="single" w:sz="4" w:space="0" w:color="auto"/>
            </w:tcBorders>
            <w:shd w:val="clear" w:color="auto" w:fill="auto"/>
            <w:noWrap/>
            <w:vAlign w:val="center"/>
            <w:hideMark/>
          </w:tcPr>
          <w:p w14:paraId="26A19AEA"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232</w:t>
            </w:r>
          </w:p>
        </w:tc>
        <w:tc>
          <w:tcPr>
            <w:tcW w:w="1298" w:type="dxa"/>
            <w:tcBorders>
              <w:top w:val="nil"/>
              <w:left w:val="nil"/>
              <w:bottom w:val="single" w:sz="4" w:space="0" w:color="auto"/>
              <w:right w:val="single" w:sz="4" w:space="0" w:color="auto"/>
            </w:tcBorders>
            <w:shd w:val="clear" w:color="auto" w:fill="auto"/>
            <w:noWrap/>
            <w:vAlign w:val="center"/>
            <w:hideMark/>
          </w:tcPr>
          <w:p w14:paraId="20C0CB17"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74</w:t>
            </w:r>
          </w:p>
        </w:tc>
        <w:tc>
          <w:tcPr>
            <w:tcW w:w="1098" w:type="dxa"/>
            <w:tcBorders>
              <w:top w:val="nil"/>
              <w:left w:val="nil"/>
              <w:bottom w:val="single" w:sz="4" w:space="0" w:color="auto"/>
              <w:right w:val="single" w:sz="4" w:space="0" w:color="auto"/>
            </w:tcBorders>
            <w:shd w:val="clear" w:color="auto" w:fill="auto"/>
            <w:noWrap/>
            <w:vAlign w:val="center"/>
            <w:hideMark/>
          </w:tcPr>
          <w:p w14:paraId="1F3C0128"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9.1</w:t>
            </w:r>
          </w:p>
        </w:tc>
        <w:tc>
          <w:tcPr>
            <w:tcW w:w="1154" w:type="dxa"/>
            <w:tcBorders>
              <w:top w:val="nil"/>
              <w:left w:val="nil"/>
              <w:bottom w:val="single" w:sz="4" w:space="0" w:color="auto"/>
              <w:right w:val="single" w:sz="4" w:space="0" w:color="auto"/>
            </w:tcBorders>
            <w:shd w:val="clear" w:color="auto" w:fill="auto"/>
            <w:noWrap/>
            <w:vAlign w:val="center"/>
            <w:hideMark/>
          </w:tcPr>
          <w:p w14:paraId="5C05202A"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8.0</w:t>
            </w:r>
          </w:p>
        </w:tc>
        <w:tc>
          <w:tcPr>
            <w:tcW w:w="1874" w:type="dxa"/>
            <w:tcBorders>
              <w:top w:val="nil"/>
              <w:left w:val="nil"/>
              <w:bottom w:val="single" w:sz="4" w:space="0" w:color="auto"/>
              <w:right w:val="single" w:sz="4" w:space="0" w:color="auto"/>
            </w:tcBorders>
            <w:vAlign w:val="center"/>
          </w:tcPr>
          <w:p w14:paraId="6CB4221D" w14:textId="39296600"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732" w:type="dxa"/>
            <w:tcBorders>
              <w:top w:val="nil"/>
              <w:left w:val="single" w:sz="4" w:space="0" w:color="auto"/>
              <w:bottom w:val="single" w:sz="4" w:space="0" w:color="auto"/>
              <w:right w:val="single" w:sz="4" w:space="0" w:color="auto"/>
            </w:tcBorders>
            <w:shd w:val="clear" w:color="auto" w:fill="auto"/>
            <w:noWrap/>
            <w:vAlign w:val="center"/>
            <w:hideMark/>
          </w:tcPr>
          <w:p w14:paraId="4BAFD3C8" w14:textId="0B34DA86"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Prevailing</w:t>
            </w:r>
          </w:p>
        </w:tc>
        <w:tc>
          <w:tcPr>
            <w:tcW w:w="1642" w:type="dxa"/>
            <w:tcBorders>
              <w:top w:val="nil"/>
              <w:left w:val="nil"/>
              <w:bottom w:val="single" w:sz="4" w:space="0" w:color="auto"/>
              <w:right w:val="single" w:sz="4" w:space="0" w:color="auto"/>
            </w:tcBorders>
            <w:shd w:val="clear" w:color="auto" w:fill="auto"/>
            <w:noWrap/>
            <w:vAlign w:val="center"/>
            <w:hideMark/>
          </w:tcPr>
          <w:p w14:paraId="48A004D5" w14:textId="0FBE3317" w:rsidR="00DB7014" w:rsidRPr="00DB7014" w:rsidRDefault="00DB7014" w:rsidP="00DB7014">
            <w:pPr>
              <w:jc w:val="center"/>
              <w:rPr>
                <w:rFonts w:ascii="Calisto MT" w:hAnsi="Calisto MT" w:cs="Calibri"/>
                <w:color w:val="000000"/>
                <w:sz w:val="22"/>
                <w:szCs w:val="22"/>
              </w:rPr>
            </w:pPr>
            <w:r w:rsidRPr="00DB7014">
              <w:rPr>
                <w:rFonts w:ascii="Calisto MT" w:hAnsi="Calisto MT" w:cs="Calibri"/>
                <w:color w:val="000000"/>
                <w:sz w:val="22"/>
                <w:szCs w:val="22"/>
              </w:rPr>
              <w:t>2.2</w:t>
            </w:r>
            <w:r w:rsidRPr="00DB7014">
              <w:rPr>
                <w:rFonts w:ascii="Calisto MT" w:hAnsi="Calisto MT" w:cs="Calibri"/>
                <w:color w:val="000000"/>
                <w:sz w:val="22"/>
                <w:szCs w:val="22"/>
                <w:lang w:val="en-AU"/>
              </w:rPr>
              <w:t>% p.a.</w:t>
            </w:r>
          </w:p>
        </w:tc>
      </w:tr>
      <w:tr w:rsidR="00DB7014" w:rsidRPr="00A42A33" w14:paraId="1EEBC250" w14:textId="77777777" w:rsidTr="00666823">
        <w:trPr>
          <w:trHeight w:val="348"/>
        </w:trPr>
        <w:tc>
          <w:tcPr>
            <w:tcW w:w="245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E01B5F5" w14:textId="1AD9EBB2"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Antonini, 2012</w:t>
            </w:r>
            <w:r w:rsidR="00877486">
              <w:rPr>
                <w:rFonts w:ascii="Calisto MT" w:hAnsi="Calisto MT" w:cs="Calibri"/>
                <w:color w:val="000000"/>
                <w:sz w:val="22"/>
                <w:szCs w:val="22"/>
                <w:lang w:val="fr-FR"/>
              </w:rPr>
              <w:t xml:space="preserve"> </w:t>
            </w:r>
            <w:r w:rsidR="00877486">
              <w:rPr>
                <w:rFonts w:ascii="Calisto MT" w:hAnsi="Calisto MT" w:cs="Calibri"/>
                <w:color w:val="000000"/>
                <w:sz w:val="22"/>
                <w:szCs w:val="22"/>
                <w:vertAlign w:val="superscript"/>
                <w:lang w:val="fr-FR"/>
              </w:rPr>
              <w:t>2</w:t>
            </w:r>
            <w:r w:rsidR="00B531AA">
              <w:rPr>
                <w:rFonts w:ascii="Calisto MT" w:hAnsi="Calisto MT" w:cs="Calibri"/>
                <w:color w:val="000000"/>
                <w:sz w:val="22"/>
                <w:szCs w:val="22"/>
                <w:vertAlign w:val="superscript"/>
                <w:lang w:val="fr-FR"/>
              </w:rPr>
              <w:t>7</w:t>
            </w:r>
          </w:p>
        </w:tc>
        <w:tc>
          <w:tcPr>
            <w:tcW w:w="1286" w:type="dxa"/>
            <w:tcBorders>
              <w:top w:val="nil"/>
              <w:left w:val="nil"/>
              <w:bottom w:val="single" w:sz="4" w:space="0" w:color="auto"/>
              <w:right w:val="single" w:sz="4" w:space="0" w:color="auto"/>
            </w:tcBorders>
            <w:vAlign w:val="center"/>
          </w:tcPr>
          <w:p w14:paraId="09C2FEBD" w14:textId="726A2598" w:rsidR="00DB7014" w:rsidRPr="00A42A33" w:rsidDel="00064FBD"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2AE7462" w14:textId="4F2D726B"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rPr>
              <w:t>Cohort</w:t>
            </w:r>
          </w:p>
        </w:tc>
        <w:tc>
          <w:tcPr>
            <w:tcW w:w="1309" w:type="dxa"/>
            <w:tcBorders>
              <w:top w:val="nil"/>
              <w:left w:val="nil"/>
              <w:bottom w:val="single" w:sz="4" w:space="0" w:color="auto"/>
              <w:right w:val="single" w:sz="4" w:space="0" w:color="auto"/>
            </w:tcBorders>
            <w:shd w:val="clear" w:color="auto" w:fill="auto"/>
            <w:noWrap/>
            <w:vAlign w:val="center"/>
            <w:hideMark/>
          </w:tcPr>
          <w:p w14:paraId="09B3C186"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707</w:t>
            </w:r>
          </w:p>
        </w:tc>
        <w:tc>
          <w:tcPr>
            <w:tcW w:w="1298" w:type="dxa"/>
            <w:tcBorders>
              <w:top w:val="nil"/>
              <w:left w:val="nil"/>
              <w:bottom w:val="single" w:sz="4" w:space="0" w:color="auto"/>
              <w:right w:val="single" w:sz="4" w:space="0" w:color="auto"/>
            </w:tcBorders>
            <w:shd w:val="clear" w:color="auto" w:fill="auto"/>
            <w:noWrap/>
            <w:vAlign w:val="center"/>
            <w:hideMark/>
          </w:tcPr>
          <w:p w14:paraId="5013F710"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67</w:t>
            </w:r>
          </w:p>
        </w:tc>
        <w:tc>
          <w:tcPr>
            <w:tcW w:w="1098" w:type="dxa"/>
            <w:tcBorders>
              <w:top w:val="nil"/>
              <w:left w:val="nil"/>
              <w:bottom w:val="single" w:sz="4" w:space="0" w:color="auto"/>
              <w:right w:val="single" w:sz="4" w:space="0" w:color="auto"/>
            </w:tcBorders>
            <w:shd w:val="clear" w:color="auto" w:fill="auto"/>
            <w:noWrap/>
            <w:vAlign w:val="center"/>
            <w:hideMark/>
          </w:tcPr>
          <w:p w14:paraId="28FA024C" w14:textId="52C4F7AD" w:rsidR="00DB7014" w:rsidRPr="00A42A33" w:rsidRDefault="009A73C1" w:rsidP="00DB7014">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154" w:type="dxa"/>
            <w:tcBorders>
              <w:top w:val="nil"/>
              <w:left w:val="nil"/>
              <w:bottom w:val="single" w:sz="4" w:space="0" w:color="auto"/>
              <w:right w:val="single" w:sz="4" w:space="0" w:color="auto"/>
            </w:tcBorders>
            <w:shd w:val="clear" w:color="auto" w:fill="auto"/>
            <w:noWrap/>
            <w:vAlign w:val="center"/>
            <w:hideMark/>
          </w:tcPr>
          <w:p w14:paraId="1A36DD27"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2.0</w:t>
            </w:r>
          </w:p>
        </w:tc>
        <w:tc>
          <w:tcPr>
            <w:tcW w:w="1874" w:type="dxa"/>
            <w:tcBorders>
              <w:top w:val="nil"/>
              <w:left w:val="nil"/>
              <w:bottom w:val="single" w:sz="4" w:space="0" w:color="auto"/>
              <w:right w:val="single" w:sz="4" w:space="0" w:color="auto"/>
            </w:tcBorders>
            <w:vAlign w:val="center"/>
          </w:tcPr>
          <w:p w14:paraId="34181BFC" w14:textId="043ADB7B"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732" w:type="dxa"/>
            <w:tcBorders>
              <w:top w:val="nil"/>
              <w:left w:val="single" w:sz="4" w:space="0" w:color="auto"/>
              <w:bottom w:val="single" w:sz="4" w:space="0" w:color="auto"/>
              <w:right w:val="single" w:sz="4" w:space="0" w:color="auto"/>
            </w:tcBorders>
            <w:shd w:val="clear" w:color="auto" w:fill="auto"/>
            <w:noWrap/>
            <w:vAlign w:val="center"/>
            <w:hideMark/>
          </w:tcPr>
          <w:p w14:paraId="45CED5D8" w14:textId="4AE604A9"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Prevailing</w:t>
            </w:r>
          </w:p>
        </w:tc>
        <w:tc>
          <w:tcPr>
            <w:tcW w:w="1642" w:type="dxa"/>
            <w:tcBorders>
              <w:top w:val="nil"/>
              <w:left w:val="nil"/>
              <w:bottom w:val="single" w:sz="4" w:space="0" w:color="auto"/>
              <w:right w:val="single" w:sz="4" w:space="0" w:color="auto"/>
            </w:tcBorders>
            <w:shd w:val="clear" w:color="auto" w:fill="auto"/>
            <w:noWrap/>
            <w:vAlign w:val="center"/>
            <w:hideMark/>
          </w:tcPr>
          <w:p w14:paraId="7E1C4E10" w14:textId="0EBAC4E3" w:rsidR="00DB7014" w:rsidRPr="00DB7014" w:rsidRDefault="00DB7014" w:rsidP="00DB7014">
            <w:pPr>
              <w:jc w:val="center"/>
              <w:rPr>
                <w:rFonts w:ascii="Calisto MT" w:hAnsi="Calisto MT" w:cs="Calibri"/>
                <w:color w:val="000000"/>
                <w:sz w:val="22"/>
                <w:szCs w:val="22"/>
              </w:rPr>
            </w:pPr>
            <w:r w:rsidRPr="00DB7014">
              <w:rPr>
                <w:rFonts w:ascii="Calisto MT" w:hAnsi="Calisto MT" w:cs="Calibri"/>
                <w:color w:val="000000"/>
                <w:sz w:val="22"/>
                <w:szCs w:val="22"/>
              </w:rPr>
              <w:t>1.6</w:t>
            </w:r>
            <w:r w:rsidRPr="00DB7014">
              <w:rPr>
                <w:rFonts w:ascii="Calisto MT" w:hAnsi="Calisto MT" w:cs="Calibri"/>
                <w:color w:val="000000"/>
                <w:sz w:val="22"/>
                <w:szCs w:val="22"/>
                <w:lang w:val="en-AU"/>
              </w:rPr>
              <w:t>% p.a.</w:t>
            </w:r>
          </w:p>
        </w:tc>
      </w:tr>
      <w:tr w:rsidR="00FA1D1D" w:rsidRPr="00A42A33" w14:paraId="3FAC36E9" w14:textId="77777777" w:rsidTr="00666823">
        <w:trPr>
          <w:trHeight w:val="348"/>
        </w:trPr>
        <w:tc>
          <w:tcPr>
            <w:tcW w:w="2453" w:type="dxa"/>
            <w:vMerge w:val="restart"/>
            <w:tcBorders>
              <w:top w:val="single" w:sz="4" w:space="0" w:color="auto"/>
              <w:left w:val="single" w:sz="8" w:space="0" w:color="auto"/>
              <w:right w:val="single" w:sz="4" w:space="0" w:color="auto"/>
            </w:tcBorders>
            <w:shd w:val="clear" w:color="auto" w:fill="auto"/>
            <w:noWrap/>
            <w:vAlign w:val="center"/>
            <w:hideMark/>
          </w:tcPr>
          <w:p w14:paraId="30D3BEB4" w14:textId="3533CFA0" w:rsidR="00FA1D1D" w:rsidRPr="00A42A33" w:rsidRDefault="00FA1D1D" w:rsidP="00DB7014">
            <w:pPr>
              <w:jc w:val="center"/>
              <w:rPr>
                <w:rFonts w:ascii="Calisto MT" w:hAnsi="Calisto MT" w:cs="Calibri"/>
                <w:color w:val="000000"/>
                <w:sz w:val="22"/>
                <w:szCs w:val="22"/>
              </w:rPr>
            </w:pPr>
            <w:r w:rsidRPr="00A42A33">
              <w:rPr>
                <w:rFonts w:ascii="Calisto MT" w:hAnsi="Calisto MT" w:cs="Calibri"/>
                <w:color w:val="000000"/>
                <w:sz w:val="22"/>
                <w:szCs w:val="22"/>
              </w:rPr>
              <w:t>Athauda, 2017</w:t>
            </w:r>
            <w:r w:rsidR="00877486">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2</w:t>
            </w:r>
            <w:r w:rsidR="00B531AA">
              <w:rPr>
                <w:rFonts w:ascii="Calisto MT" w:hAnsi="Calisto MT" w:cs="Calibri"/>
                <w:color w:val="000000"/>
                <w:sz w:val="22"/>
                <w:szCs w:val="22"/>
                <w:vertAlign w:val="superscript"/>
                <w:lang w:val="fr-FR"/>
              </w:rPr>
              <w:t>8</w:t>
            </w:r>
          </w:p>
        </w:tc>
        <w:tc>
          <w:tcPr>
            <w:tcW w:w="1286" w:type="dxa"/>
            <w:vMerge w:val="restart"/>
            <w:tcBorders>
              <w:top w:val="nil"/>
              <w:left w:val="nil"/>
              <w:right w:val="single" w:sz="4" w:space="0" w:color="auto"/>
            </w:tcBorders>
            <w:vAlign w:val="center"/>
          </w:tcPr>
          <w:p w14:paraId="32402398" w14:textId="5F0E9DB5" w:rsidR="00FA1D1D" w:rsidRPr="00A42A33" w:rsidRDefault="00FA1D1D" w:rsidP="00DB7014">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99" w:type="dxa"/>
            <w:vMerge w:val="restart"/>
            <w:tcBorders>
              <w:top w:val="nil"/>
              <w:left w:val="single" w:sz="4" w:space="0" w:color="auto"/>
              <w:right w:val="single" w:sz="4" w:space="0" w:color="auto"/>
            </w:tcBorders>
            <w:shd w:val="clear" w:color="auto" w:fill="auto"/>
            <w:noWrap/>
            <w:vAlign w:val="center"/>
            <w:hideMark/>
          </w:tcPr>
          <w:p w14:paraId="4647C29A" w14:textId="18B3513C" w:rsidR="00FA1D1D" w:rsidRPr="00A42A33" w:rsidRDefault="00FA1D1D" w:rsidP="00DB7014">
            <w:pPr>
              <w:jc w:val="center"/>
              <w:rPr>
                <w:rFonts w:ascii="Calisto MT" w:hAnsi="Calisto MT" w:cs="Calibri"/>
                <w:color w:val="000000"/>
                <w:sz w:val="22"/>
                <w:szCs w:val="22"/>
              </w:rPr>
            </w:pPr>
            <w:r w:rsidRPr="00A42A33">
              <w:rPr>
                <w:rFonts w:ascii="Calisto MT" w:hAnsi="Calisto MT" w:cs="Calibri"/>
                <w:color w:val="000000"/>
                <w:sz w:val="22"/>
                <w:szCs w:val="22"/>
              </w:rPr>
              <w:t>Clinical trial</w:t>
            </w:r>
          </w:p>
        </w:tc>
        <w:tc>
          <w:tcPr>
            <w:tcW w:w="1309" w:type="dxa"/>
            <w:vMerge w:val="restart"/>
            <w:tcBorders>
              <w:top w:val="nil"/>
              <w:left w:val="nil"/>
              <w:right w:val="single" w:sz="4" w:space="0" w:color="auto"/>
            </w:tcBorders>
            <w:shd w:val="clear" w:color="auto" w:fill="auto"/>
            <w:noWrap/>
            <w:vAlign w:val="center"/>
            <w:hideMark/>
          </w:tcPr>
          <w:p w14:paraId="4A016529" w14:textId="77777777" w:rsidR="00FA1D1D" w:rsidRPr="00A42A33" w:rsidRDefault="00FA1D1D" w:rsidP="00DB7014">
            <w:pPr>
              <w:jc w:val="center"/>
              <w:rPr>
                <w:rFonts w:ascii="Calisto MT" w:hAnsi="Calisto MT" w:cs="Calibri"/>
                <w:color w:val="000000"/>
                <w:sz w:val="22"/>
                <w:szCs w:val="22"/>
              </w:rPr>
            </w:pPr>
            <w:r w:rsidRPr="00A42A33">
              <w:rPr>
                <w:rFonts w:ascii="Calisto MT" w:hAnsi="Calisto MT" w:cs="Calibri"/>
                <w:color w:val="000000"/>
                <w:sz w:val="22"/>
                <w:szCs w:val="22"/>
              </w:rPr>
              <w:t>29</w:t>
            </w:r>
          </w:p>
        </w:tc>
        <w:tc>
          <w:tcPr>
            <w:tcW w:w="1298" w:type="dxa"/>
            <w:vMerge w:val="restart"/>
            <w:tcBorders>
              <w:top w:val="nil"/>
              <w:left w:val="nil"/>
              <w:right w:val="single" w:sz="4" w:space="0" w:color="auto"/>
            </w:tcBorders>
            <w:shd w:val="clear" w:color="auto" w:fill="auto"/>
            <w:noWrap/>
            <w:vAlign w:val="center"/>
            <w:hideMark/>
          </w:tcPr>
          <w:p w14:paraId="3292C038" w14:textId="77777777" w:rsidR="00FA1D1D" w:rsidRPr="00A42A33" w:rsidRDefault="00FA1D1D" w:rsidP="00DB7014">
            <w:pPr>
              <w:jc w:val="center"/>
              <w:rPr>
                <w:rFonts w:ascii="Calisto MT" w:hAnsi="Calisto MT" w:cs="Calibri"/>
                <w:color w:val="000000"/>
                <w:sz w:val="22"/>
                <w:szCs w:val="22"/>
              </w:rPr>
            </w:pPr>
            <w:r w:rsidRPr="00A42A33">
              <w:rPr>
                <w:rFonts w:ascii="Calisto MT" w:hAnsi="Calisto MT" w:cs="Calibri"/>
                <w:color w:val="000000"/>
                <w:sz w:val="22"/>
                <w:szCs w:val="22"/>
              </w:rPr>
              <w:t>58</w:t>
            </w:r>
          </w:p>
        </w:tc>
        <w:tc>
          <w:tcPr>
            <w:tcW w:w="1098" w:type="dxa"/>
            <w:vMerge w:val="restart"/>
            <w:tcBorders>
              <w:top w:val="nil"/>
              <w:left w:val="nil"/>
              <w:right w:val="single" w:sz="4" w:space="0" w:color="auto"/>
            </w:tcBorders>
            <w:shd w:val="clear" w:color="auto" w:fill="auto"/>
            <w:noWrap/>
            <w:vAlign w:val="center"/>
            <w:hideMark/>
          </w:tcPr>
          <w:p w14:paraId="42E4F484" w14:textId="77777777" w:rsidR="00FA1D1D" w:rsidRPr="00A42A33" w:rsidRDefault="00FA1D1D" w:rsidP="00DB7014">
            <w:pPr>
              <w:jc w:val="center"/>
              <w:rPr>
                <w:rFonts w:ascii="Calisto MT" w:hAnsi="Calisto MT" w:cs="Calibri"/>
                <w:color w:val="000000"/>
                <w:sz w:val="22"/>
                <w:szCs w:val="22"/>
              </w:rPr>
            </w:pPr>
            <w:r w:rsidRPr="00A42A33">
              <w:rPr>
                <w:rFonts w:ascii="Calisto MT" w:hAnsi="Calisto MT" w:cs="Calibri"/>
                <w:color w:val="000000"/>
                <w:sz w:val="22"/>
                <w:szCs w:val="22"/>
              </w:rPr>
              <w:t>6.4</w:t>
            </w:r>
          </w:p>
        </w:tc>
        <w:tc>
          <w:tcPr>
            <w:tcW w:w="1154" w:type="dxa"/>
            <w:vMerge w:val="restart"/>
            <w:tcBorders>
              <w:top w:val="nil"/>
              <w:left w:val="nil"/>
              <w:right w:val="single" w:sz="4" w:space="0" w:color="auto"/>
            </w:tcBorders>
            <w:shd w:val="clear" w:color="auto" w:fill="auto"/>
            <w:noWrap/>
            <w:vAlign w:val="center"/>
            <w:hideMark/>
          </w:tcPr>
          <w:p w14:paraId="6485536D" w14:textId="77777777" w:rsidR="00FA1D1D" w:rsidRPr="00A42A33" w:rsidRDefault="00FA1D1D" w:rsidP="00DB7014">
            <w:pPr>
              <w:jc w:val="center"/>
              <w:rPr>
                <w:rFonts w:ascii="Calisto MT" w:hAnsi="Calisto MT" w:cs="Calibri"/>
                <w:color w:val="000000"/>
                <w:sz w:val="22"/>
                <w:szCs w:val="22"/>
              </w:rPr>
            </w:pPr>
            <w:r w:rsidRPr="00A42A33">
              <w:rPr>
                <w:rFonts w:ascii="Calisto MT" w:hAnsi="Calisto MT" w:cs="Calibri"/>
                <w:color w:val="000000"/>
                <w:sz w:val="22"/>
                <w:szCs w:val="22"/>
              </w:rPr>
              <w:t>1.2</w:t>
            </w:r>
          </w:p>
        </w:tc>
        <w:tc>
          <w:tcPr>
            <w:tcW w:w="1874" w:type="dxa"/>
            <w:vMerge w:val="restart"/>
            <w:tcBorders>
              <w:top w:val="nil"/>
              <w:left w:val="nil"/>
              <w:right w:val="single" w:sz="4" w:space="0" w:color="auto"/>
            </w:tcBorders>
            <w:vAlign w:val="center"/>
          </w:tcPr>
          <w:p w14:paraId="5721C9B7" w14:textId="6102AA1D" w:rsidR="00FA1D1D" w:rsidRPr="00A42A33" w:rsidRDefault="00FA1D1D" w:rsidP="00DB7014">
            <w:pPr>
              <w:jc w:val="center"/>
              <w:rPr>
                <w:rFonts w:ascii="Calisto MT" w:hAnsi="Calisto MT" w:cs="Calibri"/>
                <w:color w:val="000000"/>
                <w:sz w:val="22"/>
                <w:szCs w:val="22"/>
              </w:rPr>
            </w:pPr>
            <w:r w:rsidRPr="00A42A33">
              <w:rPr>
                <w:rFonts w:ascii="Calisto MT" w:hAnsi="Calisto MT" w:cs="Calibri"/>
                <w:color w:val="000000"/>
                <w:sz w:val="22"/>
                <w:szCs w:val="22"/>
              </w:rPr>
              <w:t>MDS-UPDRS-III (132)</w:t>
            </w:r>
          </w:p>
        </w:tc>
        <w:tc>
          <w:tcPr>
            <w:tcW w:w="1732" w:type="dxa"/>
            <w:tcBorders>
              <w:top w:val="nil"/>
              <w:left w:val="single" w:sz="4" w:space="0" w:color="auto"/>
              <w:right w:val="single" w:sz="4" w:space="0" w:color="auto"/>
            </w:tcBorders>
            <w:shd w:val="clear" w:color="auto" w:fill="auto"/>
            <w:noWrap/>
            <w:vAlign w:val="center"/>
            <w:hideMark/>
          </w:tcPr>
          <w:p w14:paraId="69DE76E1" w14:textId="25F8FEF8" w:rsidR="00FA1D1D" w:rsidRPr="00666823" w:rsidRDefault="00D10EE9"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Off</w:t>
            </w:r>
          </w:p>
        </w:tc>
        <w:tc>
          <w:tcPr>
            <w:tcW w:w="1642" w:type="dxa"/>
            <w:tcBorders>
              <w:top w:val="nil"/>
              <w:left w:val="nil"/>
              <w:right w:val="single" w:sz="4" w:space="0" w:color="auto"/>
            </w:tcBorders>
            <w:shd w:val="clear" w:color="auto" w:fill="auto"/>
            <w:noWrap/>
            <w:vAlign w:val="center"/>
            <w:hideMark/>
          </w:tcPr>
          <w:p w14:paraId="2D701396" w14:textId="2E1FEF8A" w:rsidR="00FA1D1D" w:rsidRPr="00DB7014" w:rsidRDefault="00FA1D1D" w:rsidP="00DB7014">
            <w:pPr>
              <w:jc w:val="center"/>
              <w:rPr>
                <w:rFonts w:ascii="Calisto MT" w:hAnsi="Calisto MT" w:cs="Calibri"/>
                <w:color w:val="000000"/>
                <w:sz w:val="22"/>
                <w:szCs w:val="22"/>
                <w:lang w:val="fr-FR"/>
              </w:rPr>
            </w:pPr>
            <w:r w:rsidRPr="00DB7014">
              <w:rPr>
                <w:rFonts w:ascii="Calisto MT" w:hAnsi="Calisto MT" w:cs="Calibri"/>
                <w:color w:val="000000"/>
                <w:sz w:val="22"/>
                <w:szCs w:val="22"/>
                <w:lang w:val="fr-FR"/>
              </w:rPr>
              <w:t>1.3</w:t>
            </w:r>
            <w:r w:rsidRPr="00DB7014">
              <w:rPr>
                <w:rFonts w:ascii="Calisto MT" w:hAnsi="Calisto MT" w:cs="Calibri"/>
                <w:color w:val="000000"/>
                <w:sz w:val="22"/>
                <w:szCs w:val="22"/>
                <w:lang w:val="en-AU"/>
              </w:rPr>
              <w:t>% p.a.</w:t>
            </w:r>
          </w:p>
        </w:tc>
      </w:tr>
      <w:tr w:rsidR="00FA1D1D" w:rsidRPr="00A42A33" w14:paraId="28E3EA34" w14:textId="77777777" w:rsidTr="00666823">
        <w:trPr>
          <w:trHeight w:val="348"/>
        </w:trPr>
        <w:tc>
          <w:tcPr>
            <w:tcW w:w="2453" w:type="dxa"/>
            <w:vMerge/>
            <w:tcBorders>
              <w:left w:val="single" w:sz="8" w:space="0" w:color="auto"/>
              <w:bottom w:val="single" w:sz="4" w:space="0" w:color="auto"/>
              <w:right w:val="single" w:sz="4" w:space="0" w:color="auto"/>
            </w:tcBorders>
            <w:shd w:val="clear" w:color="auto" w:fill="auto"/>
            <w:noWrap/>
            <w:vAlign w:val="center"/>
          </w:tcPr>
          <w:p w14:paraId="1F645252" w14:textId="7B8541E7" w:rsidR="00FA1D1D" w:rsidRPr="00A42A33" w:rsidRDefault="00FA1D1D" w:rsidP="00DB7014">
            <w:pPr>
              <w:jc w:val="center"/>
              <w:rPr>
                <w:rFonts w:ascii="Calisto MT" w:hAnsi="Calisto MT" w:cs="Calibri"/>
                <w:color w:val="000000"/>
                <w:sz w:val="22"/>
                <w:szCs w:val="22"/>
              </w:rPr>
            </w:pPr>
          </w:p>
        </w:tc>
        <w:tc>
          <w:tcPr>
            <w:tcW w:w="1286" w:type="dxa"/>
            <w:vMerge/>
            <w:tcBorders>
              <w:left w:val="nil"/>
              <w:bottom w:val="single" w:sz="4" w:space="0" w:color="auto"/>
              <w:right w:val="single" w:sz="4" w:space="0" w:color="auto"/>
            </w:tcBorders>
            <w:vAlign w:val="center"/>
          </w:tcPr>
          <w:p w14:paraId="66B6D4A3" w14:textId="1C162CB7" w:rsidR="00FA1D1D" w:rsidRDefault="00FA1D1D" w:rsidP="00DB7014">
            <w:pPr>
              <w:jc w:val="center"/>
              <w:rPr>
                <w:rFonts w:ascii="Calisto MT" w:hAnsi="Calisto MT" w:cs="Calibri"/>
                <w:color w:val="000000"/>
                <w:sz w:val="22"/>
                <w:szCs w:val="22"/>
                <w:lang w:val="fr-FR"/>
              </w:rPr>
            </w:pPr>
          </w:p>
        </w:tc>
        <w:tc>
          <w:tcPr>
            <w:tcW w:w="1499" w:type="dxa"/>
            <w:vMerge/>
            <w:tcBorders>
              <w:left w:val="single" w:sz="4" w:space="0" w:color="auto"/>
              <w:bottom w:val="single" w:sz="4" w:space="0" w:color="auto"/>
              <w:right w:val="single" w:sz="4" w:space="0" w:color="auto"/>
            </w:tcBorders>
            <w:shd w:val="clear" w:color="auto" w:fill="auto"/>
            <w:noWrap/>
            <w:vAlign w:val="center"/>
          </w:tcPr>
          <w:p w14:paraId="0F08664B" w14:textId="3197C907" w:rsidR="00FA1D1D" w:rsidRPr="00A42A33" w:rsidRDefault="00FA1D1D" w:rsidP="00DB7014">
            <w:pPr>
              <w:jc w:val="center"/>
              <w:rPr>
                <w:rFonts w:ascii="Calisto MT" w:hAnsi="Calisto MT" w:cs="Calibri"/>
                <w:color w:val="000000"/>
                <w:sz w:val="22"/>
                <w:szCs w:val="22"/>
              </w:rPr>
            </w:pPr>
          </w:p>
        </w:tc>
        <w:tc>
          <w:tcPr>
            <w:tcW w:w="1309" w:type="dxa"/>
            <w:vMerge/>
            <w:tcBorders>
              <w:left w:val="nil"/>
              <w:bottom w:val="single" w:sz="4" w:space="0" w:color="auto"/>
              <w:right w:val="single" w:sz="4" w:space="0" w:color="auto"/>
            </w:tcBorders>
            <w:shd w:val="clear" w:color="auto" w:fill="auto"/>
            <w:noWrap/>
            <w:vAlign w:val="center"/>
          </w:tcPr>
          <w:p w14:paraId="50490AC9" w14:textId="3E9808E6" w:rsidR="00FA1D1D" w:rsidRPr="00A42A33" w:rsidRDefault="00FA1D1D" w:rsidP="00FA1D1D">
            <w:pPr>
              <w:rPr>
                <w:rFonts w:ascii="Calisto MT" w:hAnsi="Calisto MT" w:cs="Calibri"/>
                <w:color w:val="000000"/>
                <w:sz w:val="22"/>
                <w:szCs w:val="22"/>
              </w:rPr>
            </w:pPr>
          </w:p>
        </w:tc>
        <w:tc>
          <w:tcPr>
            <w:tcW w:w="1298" w:type="dxa"/>
            <w:vMerge/>
            <w:tcBorders>
              <w:left w:val="nil"/>
              <w:bottom w:val="single" w:sz="4" w:space="0" w:color="auto"/>
              <w:right w:val="single" w:sz="4" w:space="0" w:color="auto"/>
            </w:tcBorders>
            <w:shd w:val="clear" w:color="auto" w:fill="auto"/>
            <w:noWrap/>
            <w:vAlign w:val="center"/>
          </w:tcPr>
          <w:p w14:paraId="1D2F9C0F" w14:textId="0D0FA32F" w:rsidR="00FA1D1D" w:rsidRPr="00A42A33" w:rsidRDefault="00FA1D1D" w:rsidP="00FA1D1D">
            <w:pPr>
              <w:rPr>
                <w:rFonts w:ascii="Calisto MT" w:hAnsi="Calisto MT" w:cs="Calibri"/>
                <w:color w:val="000000"/>
                <w:sz w:val="22"/>
                <w:szCs w:val="22"/>
              </w:rPr>
            </w:pPr>
          </w:p>
        </w:tc>
        <w:tc>
          <w:tcPr>
            <w:tcW w:w="1098" w:type="dxa"/>
            <w:vMerge/>
            <w:tcBorders>
              <w:left w:val="nil"/>
              <w:bottom w:val="single" w:sz="4" w:space="0" w:color="auto"/>
              <w:right w:val="single" w:sz="4" w:space="0" w:color="auto"/>
            </w:tcBorders>
            <w:shd w:val="clear" w:color="auto" w:fill="auto"/>
            <w:noWrap/>
            <w:vAlign w:val="center"/>
          </w:tcPr>
          <w:p w14:paraId="4682B986" w14:textId="533C1D34" w:rsidR="00FA1D1D" w:rsidRPr="00A42A33" w:rsidRDefault="00FA1D1D" w:rsidP="00DB7014">
            <w:pPr>
              <w:jc w:val="center"/>
              <w:rPr>
                <w:rFonts w:ascii="Calisto MT" w:hAnsi="Calisto MT" w:cs="Calibri"/>
                <w:color w:val="000000"/>
                <w:sz w:val="22"/>
                <w:szCs w:val="22"/>
              </w:rPr>
            </w:pPr>
          </w:p>
        </w:tc>
        <w:tc>
          <w:tcPr>
            <w:tcW w:w="1154" w:type="dxa"/>
            <w:vMerge/>
            <w:tcBorders>
              <w:left w:val="nil"/>
              <w:bottom w:val="single" w:sz="4" w:space="0" w:color="auto"/>
              <w:right w:val="single" w:sz="4" w:space="0" w:color="auto"/>
            </w:tcBorders>
            <w:shd w:val="clear" w:color="auto" w:fill="auto"/>
            <w:noWrap/>
            <w:vAlign w:val="center"/>
          </w:tcPr>
          <w:p w14:paraId="20142DDC" w14:textId="15FB7FFB" w:rsidR="00FA1D1D" w:rsidRPr="00A42A33" w:rsidRDefault="00FA1D1D" w:rsidP="00DB7014">
            <w:pPr>
              <w:jc w:val="center"/>
              <w:rPr>
                <w:rFonts w:ascii="Calisto MT" w:hAnsi="Calisto MT" w:cs="Calibri"/>
                <w:color w:val="000000"/>
                <w:sz w:val="22"/>
                <w:szCs w:val="22"/>
              </w:rPr>
            </w:pPr>
          </w:p>
        </w:tc>
        <w:tc>
          <w:tcPr>
            <w:tcW w:w="1874" w:type="dxa"/>
            <w:vMerge/>
            <w:tcBorders>
              <w:left w:val="nil"/>
              <w:bottom w:val="single" w:sz="4" w:space="0" w:color="auto"/>
              <w:right w:val="single" w:sz="4" w:space="0" w:color="auto"/>
            </w:tcBorders>
            <w:vAlign w:val="center"/>
          </w:tcPr>
          <w:p w14:paraId="4540F801" w14:textId="1896CAD7" w:rsidR="00FA1D1D" w:rsidRDefault="00FA1D1D" w:rsidP="00DB7014">
            <w:pPr>
              <w:jc w:val="center"/>
              <w:rPr>
                <w:rFonts w:ascii="Calisto MT" w:hAnsi="Calisto MT" w:cs="Calibri"/>
                <w:color w:val="000000"/>
                <w:sz w:val="22"/>
                <w:szCs w:val="22"/>
                <w:lang w:val="fr-FR"/>
              </w:rPr>
            </w:pPr>
          </w:p>
        </w:tc>
        <w:tc>
          <w:tcPr>
            <w:tcW w:w="1732" w:type="dxa"/>
            <w:tcBorders>
              <w:top w:val="nil"/>
              <w:left w:val="single" w:sz="4" w:space="0" w:color="auto"/>
              <w:bottom w:val="single" w:sz="4" w:space="0" w:color="auto"/>
              <w:right w:val="single" w:sz="4" w:space="0" w:color="auto"/>
            </w:tcBorders>
            <w:shd w:val="clear" w:color="auto" w:fill="auto"/>
            <w:noWrap/>
            <w:vAlign w:val="center"/>
          </w:tcPr>
          <w:p w14:paraId="41302524" w14:textId="5C5A321B" w:rsidR="00FA1D1D" w:rsidRPr="00CB0DC2" w:rsidRDefault="00FA1D1D"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D10EE9">
              <w:rPr>
                <w:rFonts w:ascii="Calisto MT" w:hAnsi="Calisto MT" w:cs="Calibri"/>
                <w:color w:val="000000"/>
                <w:sz w:val="22"/>
                <w:szCs w:val="22"/>
                <w:lang w:val="fr-FR"/>
              </w:rPr>
              <w:t>n</w:t>
            </w:r>
          </w:p>
        </w:tc>
        <w:tc>
          <w:tcPr>
            <w:tcW w:w="1642" w:type="dxa"/>
            <w:tcBorders>
              <w:top w:val="nil"/>
              <w:left w:val="nil"/>
              <w:bottom w:val="single" w:sz="4" w:space="0" w:color="auto"/>
              <w:right w:val="single" w:sz="4" w:space="0" w:color="auto"/>
            </w:tcBorders>
            <w:shd w:val="clear" w:color="auto" w:fill="auto"/>
            <w:noWrap/>
            <w:vAlign w:val="center"/>
          </w:tcPr>
          <w:p w14:paraId="7C14112D" w14:textId="1A354805" w:rsidR="00FA1D1D" w:rsidRPr="00DB7014" w:rsidRDefault="00FA1D1D" w:rsidP="00DB7014">
            <w:pPr>
              <w:jc w:val="center"/>
              <w:rPr>
                <w:rFonts w:ascii="Calisto MT" w:hAnsi="Calisto MT" w:cs="Calibri"/>
                <w:color w:val="000000"/>
                <w:sz w:val="22"/>
                <w:szCs w:val="22"/>
                <w:lang w:val="fr-FR"/>
              </w:rPr>
            </w:pPr>
            <w:r w:rsidRPr="00DB7014">
              <w:rPr>
                <w:rFonts w:ascii="Calisto MT" w:hAnsi="Calisto MT" w:cs="Calibri"/>
                <w:color w:val="000000"/>
                <w:sz w:val="22"/>
                <w:szCs w:val="22"/>
                <w:lang w:val="fr-FR"/>
              </w:rPr>
              <w:t>0.2</w:t>
            </w:r>
            <w:r w:rsidRPr="00DB7014">
              <w:rPr>
                <w:rFonts w:ascii="Calisto MT" w:hAnsi="Calisto MT" w:cs="Calibri"/>
                <w:color w:val="000000"/>
                <w:sz w:val="22"/>
                <w:szCs w:val="22"/>
                <w:lang w:val="en-AU"/>
              </w:rPr>
              <w:t>% p.a.</w:t>
            </w:r>
          </w:p>
        </w:tc>
      </w:tr>
      <w:tr w:rsidR="00DB7014" w:rsidRPr="00A42A33" w14:paraId="6B9CD87D" w14:textId="77777777" w:rsidTr="00666823">
        <w:trPr>
          <w:trHeight w:val="348"/>
        </w:trPr>
        <w:tc>
          <w:tcPr>
            <w:tcW w:w="245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F0D7C0F" w14:textId="1FB0FD4D" w:rsidR="00DB7014" w:rsidRPr="00A42A33"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Athauda, 2022</w:t>
            </w:r>
            <w:r w:rsidR="00877486">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2</w:t>
            </w:r>
            <w:r w:rsidR="00B531AA">
              <w:rPr>
                <w:rFonts w:ascii="Calisto MT" w:hAnsi="Calisto MT" w:cs="Calibri"/>
                <w:color w:val="000000"/>
                <w:sz w:val="22"/>
                <w:szCs w:val="22"/>
                <w:vertAlign w:val="superscript"/>
                <w:lang w:val="fr-FR"/>
              </w:rPr>
              <w:t>9</w:t>
            </w:r>
          </w:p>
        </w:tc>
        <w:tc>
          <w:tcPr>
            <w:tcW w:w="1286" w:type="dxa"/>
            <w:tcBorders>
              <w:top w:val="nil"/>
              <w:left w:val="nil"/>
              <w:bottom w:val="single" w:sz="4" w:space="0" w:color="auto"/>
              <w:right w:val="single" w:sz="4" w:space="0" w:color="auto"/>
            </w:tcBorders>
            <w:vAlign w:val="center"/>
          </w:tcPr>
          <w:p w14:paraId="2A475E13" w14:textId="26BDC260" w:rsidR="00DB7014" w:rsidRPr="00A42A33" w:rsidDel="00064FBD"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35D504C" w14:textId="2478CE50"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rPr>
              <w:t>Cohort</w:t>
            </w:r>
          </w:p>
        </w:tc>
        <w:tc>
          <w:tcPr>
            <w:tcW w:w="1309" w:type="dxa"/>
            <w:tcBorders>
              <w:top w:val="nil"/>
              <w:left w:val="nil"/>
              <w:bottom w:val="single" w:sz="4" w:space="0" w:color="auto"/>
              <w:right w:val="single" w:sz="4" w:space="0" w:color="auto"/>
            </w:tcBorders>
            <w:shd w:val="clear" w:color="auto" w:fill="auto"/>
            <w:noWrap/>
            <w:vAlign w:val="center"/>
            <w:hideMark/>
          </w:tcPr>
          <w:p w14:paraId="6DDE4F65"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1930</w:t>
            </w:r>
          </w:p>
        </w:tc>
        <w:tc>
          <w:tcPr>
            <w:tcW w:w="1298" w:type="dxa"/>
            <w:tcBorders>
              <w:top w:val="nil"/>
              <w:left w:val="nil"/>
              <w:bottom w:val="single" w:sz="4" w:space="0" w:color="auto"/>
              <w:right w:val="single" w:sz="4" w:space="0" w:color="auto"/>
            </w:tcBorders>
            <w:shd w:val="clear" w:color="auto" w:fill="auto"/>
            <w:noWrap/>
            <w:vAlign w:val="center"/>
            <w:hideMark/>
          </w:tcPr>
          <w:p w14:paraId="0498C317"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68</w:t>
            </w:r>
          </w:p>
        </w:tc>
        <w:tc>
          <w:tcPr>
            <w:tcW w:w="1098" w:type="dxa"/>
            <w:tcBorders>
              <w:top w:val="nil"/>
              <w:left w:val="nil"/>
              <w:bottom w:val="single" w:sz="4" w:space="0" w:color="auto"/>
              <w:right w:val="single" w:sz="4" w:space="0" w:color="auto"/>
            </w:tcBorders>
            <w:shd w:val="clear" w:color="auto" w:fill="auto"/>
            <w:noWrap/>
            <w:vAlign w:val="center"/>
            <w:hideMark/>
          </w:tcPr>
          <w:p w14:paraId="73810452"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1.3</w:t>
            </w:r>
          </w:p>
        </w:tc>
        <w:tc>
          <w:tcPr>
            <w:tcW w:w="1154" w:type="dxa"/>
            <w:tcBorders>
              <w:top w:val="nil"/>
              <w:left w:val="nil"/>
              <w:bottom w:val="single" w:sz="4" w:space="0" w:color="auto"/>
              <w:right w:val="single" w:sz="4" w:space="0" w:color="auto"/>
            </w:tcBorders>
            <w:shd w:val="clear" w:color="auto" w:fill="auto"/>
            <w:noWrap/>
            <w:vAlign w:val="center"/>
            <w:hideMark/>
          </w:tcPr>
          <w:p w14:paraId="378FBC1E"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3.0</w:t>
            </w:r>
          </w:p>
        </w:tc>
        <w:tc>
          <w:tcPr>
            <w:tcW w:w="1874" w:type="dxa"/>
            <w:tcBorders>
              <w:top w:val="nil"/>
              <w:left w:val="nil"/>
              <w:bottom w:val="single" w:sz="4" w:space="0" w:color="auto"/>
              <w:right w:val="single" w:sz="4" w:space="0" w:color="auto"/>
            </w:tcBorders>
            <w:vAlign w:val="center"/>
          </w:tcPr>
          <w:p w14:paraId="3B9AB80E" w14:textId="7A79095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MDS-UPDRS-III (132)</w:t>
            </w:r>
          </w:p>
        </w:tc>
        <w:tc>
          <w:tcPr>
            <w:tcW w:w="1732" w:type="dxa"/>
            <w:tcBorders>
              <w:top w:val="nil"/>
              <w:left w:val="single" w:sz="4" w:space="0" w:color="auto"/>
              <w:bottom w:val="single" w:sz="4" w:space="0" w:color="auto"/>
              <w:right w:val="single" w:sz="4" w:space="0" w:color="auto"/>
            </w:tcBorders>
            <w:shd w:val="clear" w:color="auto" w:fill="auto"/>
            <w:noWrap/>
            <w:vAlign w:val="center"/>
            <w:hideMark/>
          </w:tcPr>
          <w:p w14:paraId="2030AE2E" w14:textId="0CB4855B"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Prevailing</w:t>
            </w:r>
          </w:p>
        </w:tc>
        <w:tc>
          <w:tcPr>
            <w:tcW w:w="1642" w:type="dxa"/>
            <w:tcBorders>
              <w:top w:val="nil"/>
              <w:left w:val="nil"/>
              <w:bottom w:val="single" w:sz="4" w:space="0" w:color="auto"/>
              <w:right w:val="single" w:sz="4" w:space="0" w:color="auto"/>
            </w:tcBorders>
            <w:shd w:val="clear" w:color="auto" w:fill="auto"/>
            <w:noWrap/>
            <w:vAlign w:val="center"/>
            <w:hideMark/>
          </w:tcPr>
          <w:p w14:paraId="3B2A94D7" w14:textId="5E5ED7D2" w:rsidR="00DB7014" w:rsidRPr="00DB7014" w:rsidRDefault="00DB7014" w:rsidP="00DB7014">
            <w:pPr>
              <w:jc w:val="center"/>
              <w:rPr>
                <w:rFonts w:ascii="Calisto MT" w:hAnsi="Calisto MT" w:cs="Calibri"/>
                <w:color w:val="000000"/>
                <w:sz w:val="22"/>
                <w:szCs w:val="22"/>
              </w:rPr>
            </w:pPr>
            <w:r w:rsidRPr="00DB7014">
              <w:rPr>
                <w:rFonts w:ascii="Calisto MT" w:hAnsi="Calisto MT" w:cs="Calibri"/>
                <w:color w:val="000000"/>
                <w:sz w:val="22"/>
                <w:szCs w:val="22"/>
              </w:rPr>
              <w:t>1.7</w:t>
            </w:r>
            <w:r w:rsidRPr="00DB7014">
              <w:rPr>
                <w:rFonts w:ascii="Calisto MT" w:hAnsi="Calisto MT" w:cs="Calibri"/>
                <w:color w:val="000000"/>
                <w:sz w:val="22"/>
                <w:szCs w:val="22"/>
                <w:lang w:val="en-AU"/>
              </w:rPr>
              <w:t>% p.a.</w:t>
            </w:r>
          </w:p>
        </w:tc>
      </w:tr>
      <w:tr w:rsidR="00FA1D1D" w:rsidRPr="00A42A33" w14:paraId="09C7632C" w14:textId="77777777" w:rsidTr="00666823">
        <w:trPr>
          <w:trHeight w:val="348"/>
        </w:trPr>
        <w:tc>
          <w:tcPr>
            <w:tcW w:w="2453" w:type="dxa"/>
            <w:vMerge w:val="restart"/>
            <w:tcBorders>
              <w:top w:val="single" w:sz="4" w:space="0" w:color="auto"/>
              <w:left w:val="single" w:sz="8" w:space="0" w:color="auto"/>
              <w:right w:val="single" w:sz="4" w:space="0" w:color="auto"/>
            </w:tcBorders>
            <w:shd w:val="clear" w:color="auto" w:fill="auto"/>
            <w:noWrap/>
            <w:vAlign w:val="center"/>
          </w:tcPr>
          <w:p w14:paraId="6A7E1820" w14:textId="63F23415" w:rsidR="00FA1D1D" w:rsidRPr="00705B58" w:rsidRDefault="00FA1D1D"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Aviles-</w:t>
            </w:r>
            <w:proofErr w:type="spellStart"/>
            <w:r>
              <w:rPr>
                <w:rFonts w:ascii="Calisto MT" w:hAnsi="Calisto MT" w:cs="Calibri"/>
                <w:color w:val="000000"/>
                <w:sz w:val="22"/>
                <w:szCs w:val="22"/>
                <w:lang w:val="fr-FR"/>
              </w:rPr>
              <w:t>Olmos</w:t>
            </w:r>
            <w:proofErr w:type="spellEnd"/>
            <w:r>
              <w:rPr>
                <w:rFonts w:ascii="Calisto MT" w:hAnsi="Calisto MT" w:cs="Calibri"/>
                <w:color w:val="000000"/>
                <w:sz w:val="22"/>
                <w:szCs w:val="22"/>
                <w:lang w:val="fr-FR"/>
              </w:rPr>
              <w:t>, 2013</w:t>
            </w:r>
            <w:r w:rsidR="00877486">
              <w:rPr>
                <w:rFonts w:ascii="Calisto MT" w:hAnsi="Calisto MT" w:cs="Calibri"/>
                <w:color w:val="000000"/>
                <w:sz w:val="22"/>
                <w:szCs w:val="22"/>
                <w:lang w:val="fr-FR"/>
              </w:rPr>
              <w:t xml:space="preserve"> </w:t>
            </w:r>
            <w:r w:rsidR="00877486">
              <w:rPr>
                <w:rFonts w:ascii="Calisto MT" w:hAnsi="Calisto MT" w:cs="Calibri"/>
                <w:color w:val="000000"/>
                <w:sz w:val="22"/>
                <w:szCs w:val="22"/>
                <w:vertAlign w:val="superscript"/>
                <w:lang w:val="fr-FR"/>
              </w:rPr>
              <w:t>10</w:t>
            </w:r>
            <w:r w:rsidR="00B531AA">
              <w:rPr>
                <w:rFonts w:ascii="Calisto MT" w:hAnsi="Calisto MT" w:cs="Calibri"/>
                <w:color w:val="000000"/>
                <w:sz w:val="22"/>
                <w:szCs w:val="22"/>
                <w:vertAlign w:val="superscript"/>
                <w:lang w:val="fr-FR"/>
              </w:rPr>
              <w:t>1</w:t>
            </w:r>
            <w:r>
              <w:rPr>
                <w:rFonts w:ascii="Calisto MT" w:hAnsi="Calisto MT" w:cs="Calibri"/>
                <w:color w:val="000000"/>
                <w:sz w:val="22"/>
                <w:szCs w:val="22"/>
                <w:lang w:val="fr-FR"/>
              </w:rPr>
              <w:t xml:space="preserve"> </w:t>
            </w:r>
          </w:p>
        </w:tc>
        <w:tc>
          <w:tcPr>
            <w:tcW w:w="1286" w:type="dxa"/>
            <w:vMerge w:val="restart"/>
            <w:tcBorders>
              <w:top w:val="nil"/>
              <w:left w:val="nil"/>
              <w:right w:val="single" w:sz="4" w:space="0" w:color="auto"/>
            </w:tcBorders>
            <w:vAlign w:val="center"/>
          </w:tcPr>
          <w:p w14:paraId="0270852E" w14:textId="68FA4AEC" w:rsidR="00FA1D1D" w:rsidRDefault="00FA1D1D"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99" w:type="dxa"/>
            <w:vMerge w:val="restart"/>
            <w:tcBorders>
              <w:top w:val="nil"/>
              <w:left w:val="single" w:sz="4" w:space="0" w:color="auto"/>
              <w:right w:val="single" w:sz="4" w:space="0" w:color="auto"/>
            </w:tcBorders>
            <w:shd w:val="clear" w:color="auto" w:fill="auto"/>
            <w:noWrap/>
            <w:vAlign w:val="center"/>
          </w:tcPr>
          <w:p w14:paraId="31B1EB5C" w14:textId="537DBAAA" w:rsidR="00FA1D1D" w:rsidRPr="00631717" w:rsidRDefault="00FA1D1D" w:rsidP="00DB7014">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Clinical</w:t>
            </w:r>
            <w:proofErr w:type="spellEnd"/>
            <w:r>
              <w:rPr>
                <w:rFonts w:ascii="Calisto MT" w:hAnsi="Calisto MT" w:cs="Calibri"/>
                <w:color w:val="000000"/>
                <w:sz w:val="22"/>
                <w:szCs w:val="22"/>
                <w:lang w:val="fr-FR"/>
              </w:rPr>
              <w:t xml:space="preserve"> trial</w:t>
            </w:r>
          </w:p>
        </w:tc>
        <w:tc>
          <w:tcPr>
            <w:tcW w:w="1309" w:type="dxa"/>
            <w:vMerge w:val="restart"/>
            <w:tcBorders>
              <w:top w:val="nil"/>
              <w:left w:val="nil"/>
              <w:right w:val="single" w:sz="4" w:space="0" w:color="auto"/>
            </w:tcBorders>
            <w:shd w:val="clear" w:color="auto" w:fill="auto"/>
            <w:noWrap/>
            <w:vAlign w:val="center"/>
          </w:tcPr>
          <w:p w14:paraId="119F045D" w14:textId="4DFC4545" w:rsidR="00FA1D1D" w:rsidRPr="00631717" w:rsidRDefault="00FA1D1D"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24</w:t>
            </w:r>
          </w:p>
        </w:tc>
        <w:tc>
          <w:tcPr>
            <w:tcW w:w="1298" w:type="dxa"/>
            <w:vMerge w:val="restart"/>
            <w:tcBorders>
              <w:top w:val="nil"/>
              <w:left w:val="nil"/>
              <w:right w:val="single" w:sz="4" w:space="0" w:color="auto"/>
            </w:tcBorders>
            <w:shd w:val="clear" w:color="auto" w:fill="auto"/>
            <w:noWrap/>
            <w:vAlign w:val="center"/>
          </w:tcPr>
          <w:p w14:paraId="1C772965" w14:textId="59FB64BA" w:rsidR="00FA1D1D" w:rsidRPr="00631717" w:rsidRDefault="00FA1D1D"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59</w:t>
            </w:r>
          </w:p>
        </w:tc>
        <w:tc>
          <w:tcPr>
            <w:tcW w:w="1098" w:type="dxa"/>
            <w:vMerge w:val="restart"/>
            <w:tcBorders>
              <w:top w:val="nil"/>
              <w:left w:val="nil"/>
              <w:right w:val="single" w:sz="4" w:space="0" w:color="auto"/>
            </w:tcBorders>
            <w:shd w:val="clear" w:color="auto" w:fill="auto"/>
            <w:noWrap/>
            <w:vAlign w:val="center"/>
          </w:tcPr>
          <w:p w14:paraId="227BD7B8" w14:textId="60903B6F" w:rsidR="00FA1D1D" w:rsidRPr="00631717" w:rsidRDefault="00FA1D1D"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11</w:t>
            </w:r>
          </w:p>
        </w:tc>
        <w:tc>
          <w:tcPr>
            <w:tcW w:w="1154" w:type="dxa"/>
            <w:vMerge w:val="restart"/>
            <w:tcBorders>
              <w:top w:val="nil"/>
              <w:left w:val="nil"/>
              <w:right w:val="single" w:sz="4" w:space="0" w:color="auto"/>
            </w:tcBorders>
            <w:shd w:val="clear" w:color="auto" w:fill="auto"/>
            <w:noWrap/>
            <w:vAlign w:val="center"/>
          </w:tcPr>
          <w:p w14:paraId="040F6106" w14:textId="1844FFB2" w:rsidR="00FA1D1D" w:rsidRPr="00631717" w:rsidRDefault="00FA1D1D"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1</w:t>
            </w:r>
          </w:p>
        </w:tc>
        <w:tc>
          <w:tcPr>
            <w:tcW w:w="1874" w:type="dxa"/>
            <w:vMerge w:val="restart"/>
            <w:tcBorders>
              <w:top w:val="nil"/>
              <w:left w:val="nil"/>
              <w:right w:val="single" w:sz="4" w:space="0" w:color="auto"/>
            </w:tcBorders>
            <w:vAlign w:val="center"/>
          </w:tcPr>
          <w:p w14:paraId="7538DF23" w14:textId="10684658" w:rsidR="00FA1D1D" w:rsidRDefault="00FA1D1D"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MDS-UPDRS-III (132)</w:t>
            </w:r>
          </w:p>
        </w:tc>
        <w:tc>
          <w:tcPr>
            <w:tcW w:w="1732" w:type="dxa"/>
            <w:tcBorders>
              <w:top w:val="nil"/>
              <w:left w:val="single" w:sz="4" w:space="0" w:color="auto"/>
              <w:right w:val="single" w:sz="4" w:space="0" w:color="auto"/>
            </w:tcBorders>
            <w:shd w:val="clear" w:color="auto" w:fill="auto"/>
            <w:noWrap/>
            <w:vAlign w:val="center"/>
          </w:tcPr>
          <w:p w14:paraId="5D09D8FA" w14:textId="4083ECB9" w:rsidR="00FA1D1D" w:rsidRPr="00631717" w:rsidRDefault="00FA1D1D"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D10EE9">
              <w:rPr>
                <w:rFonts w:ascii="Calisto MT" w:hAnsi="Calisto MT" w:cs="Calibri"/>
                <w:color w:val="000000"/>
                <w:sz w:val="22"/>
                <w:szCs w:val="22"/>
                <w:lang w:val="fr-FR"/>
              </w:rPr>
              <w:t>ff</w:t>
            </w:r>
          </w:p>
        </w:tc>
        <w:tc>
          <w:tcPr>
            <w:tcW w:w="1642" w:type="dxa"/>
            <w:tcBorders>
              <w:top w:val="nil"/>
              <w:left w:val="nil"/>
              <w:right w:val="single" w:sz="4" w:space="0" w:color="auto"/>
            </w:tcBorders>
            <w:shd w:val="clear" w:color="auto" w:fill="auto"/>
            <w:noWrap/>
            <w:vAlign w:val="center"/>
          </w:tcPr>
          <w:p w14:paraId="6FE6F163" w14:textId="778A7A8A" w:rsidR="00FA1D1D" w:rsidRPr="00DB7014" w:rsidRDefault="00FA1D1D" w:rsidP="00DB7014">
            <w:pPr>
              <w:jc w:val="center"/>
              <w:rPr>
                <w:rFonts w:ascii="Calisto MT" w:hAnsi="Calisto MT" w:cs="Calibri"/>
                <w:color w:val="000000"/>
                <w:sz w:val="22"/>
                <w:szCs w:val="22"/>
                <w:lang w:val="fr-FR"/>
              </w:rPr>
            </w:pPr>
            <w:r w:rsidRPr="00DB7014">
              <w:rPr>
                <w:rFonts w:ascii="Calisto MT" w:hAnsi="Calisto MT" w:cs="Calibri"/>
                <w:color w:val="000000"/>
                <w:sz w:val="22"/>
                <w:szCs w:val="22"/>
                <w:lang w:val="fr-FR"/>
              </w:rPr>
              <w:t>1.7</w:t>
            </w:r>
            <w:r w:rsidRPr="00DB7014">
              <w:rPr>
                <w:rFonts w:ascii="Calisto MT" w:hAnsi="Calisto MT" w:cs="Calibri"/>
                <w:color w:val="000000"/>
                <w:sz w:val="22"/>
                <w:szCs w:val="22"/>
                <w:lang w:val="en-AU"/>
              </w:rPr>
              <w:t>% p.a.</w:t>
            </w:r>
          </w:p>
        </w:tc>
      </w:tr>
      <w:tr w:rsidR="00FA1D1D" w:rsidRPr="00A42A33" w14:paraId="25B9ACCF" w14:textId="77777777" w:rsidTr="00666823">
        <w:trPr>
          <w:trHeight w:val="348"/>
        </w:trPr>
        <w:tc>
          <w:tcPr>
            <w:tcW w:w="2453" w:type="dxa"/>
            <w:vMerge/>
            <w:tcBorders>
              <w:left w:val="single" w:sz="8" w:space="0" w:color="auto"/>
              <w:bottom w:val="single" w:sz="4" w:space="0" w:color="auto"/>
              <w:right w:val="single" w:sz="4" w:space="0" w:color="auto"/>
            </w:tcBorders>
            <w:shd w:val="clear" w:color="auto" w:fill="auto"/>
            <w:noWrap/>
            <w:vAlign w:val="center"/>
          </w:tcPr>
          <w:p w14:paraId="5F71C424" w14:textId="2F0DA455" w:rsidR="00FA1D1D" w:rsidRDefault="00FA1D1D" w:rsidP="00DB7014">
            <w:pPr>
              <w:jc w:val="center"/>
              <w:rPr>
                <w:rFonts w:ascii="Calisto MT" w:hAnsi="Calisto MT" w:cs="Calibri"/>
                <w:color w:val="000000"/>
                <w:sz w:val="22"/>
                <w:szCs w:val="22"/>
                <w:lang w:val="fr-FR"/>
              </w:rPr>
            </w:pPr>
          </w:p>
        </w:tc>
        <w:tc>
          <w:tcPr>
            <w:tcW w:w="1286" w:type="dxa"/>
            <w:vMerge/>
            <w:tcBorders>
              <w:left w:val="nil"/>
              <w:bottom w:val="single" w:sz="4" w:space="0" w:color="auto"/>
              <w:right w:val="single" w:sz="4" w:space="0" w:color="auto"/>
            </w:tcBorders>
            <w:vAlign w:val="center"/>
          </w:tcPr>
          <w:p w14:paraId="2A7E9071" w14:textId="0CDE938D" w:rsidR="00FA1D1D" w:rsidRDefault="00FA1D1D" w:rsidP="00DB7014">
            <w:pPr>
              <w:jc w:val="center"/>
              <w:rPr>
                <w:rFonts w:ascii="Calisto MT" w:hAnsi="Calisto MT" w:cs="Calibri"/>
                <w:color w:val="000000"/>
                <w:sz w:val="22"/>
                <w:szCs w:val="22"/>
                <w:lang w:val="fr-FR"/>
              </w:rPr>
            </w:pPr>
          </w:p>
        </w:tc>
        <w:tc>
          <w:tcPr>
            <w:tcW w:w="1499" w:type="dxa"/>
            <w:vMerge/>
            <w:tcBorders>
              <w:left w:val="single" w:sz="4" w:space="0" w:color="auto"/>
              <w:bottom w:val="single" w:sz="4" w:space="0" w:color="auto"/>
              <w:right w:val="single" w:sz="4" w:space="0" w:color="auto"/>
            </w:tcBorders>
            <w:shd w:val="clear" w:color="auto" w:fill="auto"/>
            <w:noWrap/>
            <w:vAlign w:val="center"/>
          </w:tcPr>
          <w:p w14:paraId="54780016" w14:textId="2A6C7DF5" w:rsidR="00FA1D1D" w:rsidRDefault="00FA1D1D" w:rsidP="00DB7014">
            <w:pPr>
              <w:jc w:val="center"/>
              <w:rPr>
                <w:rFonts w:ascii="Calisto MT" w:hAnsi="Calisto MT" w:cs="Calibri"/>
                <w:color w:val="000000"/>
                <w:sz w:val="22"/>
                <w:szCs w:val="22"/>
                <w:lang w:val="fr-FR"/>
              </w:rPr>
            </w:pPr>
          </w:p>
        </w:tc>
        <w:tc>
          <w:tcPr>
            <w:tcW w:w="1309" w:type="dxa"/>
            <w:vMerge/>
            <w:tcBorders>
              <w:left w:val="nil"/>
              <w:bottom w:val="single" w:sz="4" w:space="0" w:color="auto"/>
              <w:right w:val="single" w:sz="4" w:space="0" w:color="auto"/>
            </w:tcBorders>
            <w:shd w:val="clear" w:color="auto" w:fill="auto"/>
            <w:noWrap/>
            <w:vAlign w:val="center"/>
          </w:tcPr>
          <w:p w14:paraId="1AA83F4F" w14:textId="0109DEC5" w:rsidR="00FA1D1D" w:rsidRDefault="00FA1D1D" w:rsidP="00DB7014">
            <w:pPr>
              <w:jc w:val="center"/>
              <w:rPr>
                <w:rFonts w:ascii="Calisto MT" w:hAnsi="Calisto MT" w:cs="Calibri"/>
                <w:color w:val="000000"/>
                <w:sz w:val="22"/>
                <w:szCs w:val="22"/>
                <w:lang w:val="fr-FR"/>
              </w:rPr>
            </w:pPr>
          </w:p>
        </w:tc>
        <w:tc>
          <w:tcPr>
            <w:tcW w:w="1298" w:type="dxa"/>
            <w:vMerge/>
            <w:tcBorders>
              <w:left w:val="nil"/>
              <w:bottom w:val="single" w:sz="4" w:space="0" w:color="auto"/>
              <w:right w:val="single" w:sz="4" w:space="0" w:color="auto"/>
            </w:tcBorders>
            <w:shd w:val="clear" w:color="auto" w:fill="auto"/>
            <w:noWrap/>
            <w:vAlign w:val="center"/>
          </w:tcPr>
          <w:p w14:paraId="43918214" w14:textId="608330A0" w:rsidR="00FA1D1D" w:rsidRDefault="00FA1D1D" w:rsidP="00DB7014">
            <w:pPr>
              <w:jc w:val="center"/>
              <w:rPr>
                <w:rFonts w:ascii="Calisto MT" w:hAnsi="Calisto MT" w:cs="Calibri"/>
                <w:color w:val="000000"/>
                <w:sz w:val="22"/>
                <w:szCs w:val="22"/>
                <w:lang w:val="fr-FR"/>
              </w:rPr>
            </w:pPr>
          </w:p>
        </w:tc>
        <w:tc>
          <w:tcPr>
            <w:tcW w:w="1098" w:type="dxa"/>
            <w:vMerge/>
            <w:tcBorders>
              <w:left w:val="nil"/>
              <w:bottom w:val="single" w:sz="4" w:space="0" w:color="auto"/>
              <w:right w:val="single" w:sz="4" w:space="0" w:color="auto"/>
            </w:tcBorders>
            <w:shd w:val="clear" w:color="auto" w:fill="auto"/>
            <w:noWrap/>
            <w:vAlign w:val="center"/>
          </w:tcPr>
          <w:p w14:paraId="403824F0" w14:textId="31D5E028" w:rsidR="00FA1D1D" w:rsidRDefault="00FA1D1D" w:rsidP="00DB7014">
            <w:pPr>
              <w:jc w:val="center"/>
              <w:rPr>
                <w:rFonts w:ascii="Calisto MT" w:hAnsi="Calisto MT" w:cs="Calibri"/>
                <w:color w:val="000000"/>
                <w:sz w:val="22"/>
                <w:szCs w:val="22"/>
                <w:lang w:val="fr-FR"/>
              </w:rPr>
            </w:pPr>
          </w:p>
        </w:tc>
        <w:tc>
          <w:tcPr>
            <w:tcW w:w="1154" w:type="dxa"/>
            <w:vMerge/>
            <w:tcBorders>
              <w:left w:val="nil"/>
              <w:bottom w:val="single" w:sz="4" w:space="0" w:color="auto"/>
              <w:right w:val="single" w:sz="4" w:space="0" w:color="auto"/>
            </w:tcBorders>
            <w:shd w:val="clear" w:color="auto" w:fill="auto"/>
            <w:noWrap/>
            <w:vAlign w:val="center"/>
          </w:tcPr>
          <w:p w14:paraId="44EDE5B3" w14:textId="24375B96" w:rsidR="00FA1D1D" w:rsidRDefault="00FA1D1D" w:rsidP="00DB7014">
            <w:pPr>
              <w:jc w:val="center"/>
              <w:rPr>
                <w:rFonts w:ascii="Calisto MT" w:hAnsi="Calisto MT" w:cs="Calibri"/>
                <w:color w:val="000000"/>
                <w:sz w:val="22"/>
                <w:szCs w:val="22"/>
                <w:lang w:val="fr-FR"/>
              </w:rPr>
            </w:pPr>
          </w:p>
        </w:tc>
        <w:tc>
          <w:tcPr>
            <w:tcW w:w="1874" w:type="dxa"/>
            <w:vMerge/>
            <w:tcBorders>
              <w:left w:val="nil"/>
              <w:bottom w:val="single" w:sz="4" w:space="0" w:color="auto"/>
              <w:right w:val="single" w:sz="4" w:space="0" w:color="auto"/>
            </w:tcBorders>
            <w:vAlign w:val="center"/>
          </w:tcPr>
          <w:p w14:paraId="0DF27EAD" w14:textId="1ACC554F" w:rsidR="00FA1D1D" w:rsidRDefault="00FA1D1D" w:rsidP="00DB7014">
            <w:pPr>
              <w:jc w:val="center"/>
              <w:rPr>
                <w:rFonts w:ascii="Calisto MT" w:hAnsi="Calisto MT" w:cs="Calibri"/>
                <w:color w:val="000000"/>
                <w:sz w:val="22"/>
                <w:szCs w:val="22"/>
                <w:lang w:val="fr-FR"/>
              </w:rPr>
            </w:pPr>
          </w:p>
        </w:tc>
        <w:tc>
          <w:tcPr>
            <w:tcW w:w="1732" w:type="dxa"/>
            <w:tcBorders>
              <w:top w:val="nil"/>
              <w:left w:val="single" w:sz="4" w:space="0" w:color="auto"/>
              <w:bottom w:val="single" w:sz="4" w:space="0" w:color="auto"/>
              <w:right w:val="single" w:sz="4" w:space="0" w:color="auto"/>
            </w:tcBorders>
            <w:shd w:val="clear" w:color="auto" w:fill="auto"/>
            <w:noWrap/>
            <w:vAlign w:val="center"/>
          </w:tcPr>
          <w:p w14:paraId="7591EE0C" w14:textId="201D3DAA" w:rsidR="00FA1D1D" w:rsidRDefault="00FA1D1D"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D10EE9">
              <w:rPr>
                <w:rFonts w:ascii="Calisto MT" w:hAnsi="Calisto MT" w:cs="Calibri"/>
                <w:color w:val="000000"/>
                <w:sz w:val="22"/>
                <w:szCs w:val="22"/>
                <w:lang w:val="fr-FR"/>
              </w:rPr>
              <w:t>n</w:t>
            </w:r>
          </w:p>
        </w:tc>
        <w:tc>
          <w:tcPr>
            <w:tcW w:w="1642" w:type="dxa"/>
            <w:tcBorders>
              <w:top w:val="nil"/>
              <w:left w:val="nil"/>
              <w:bottom w:val="single" w:sz="4" w:space="0" w:color="auto"/>
              <w:right w:val="single" w:sz="4" w:space="0" w:color="auto"/>
            </w:tcBorders>
            <w:shd w:val="clear" w:color="auto" w:fill="auto"/>
            <w:noWrap/>
            <w:vAlign w:val="center"/>
          </w:tcPr>
          <w:p w14:paraId="4033FE90" w14:textId="168BE583" w:rsidR="00FA1D1D" w:rsidRPr="00DB7014" w:rsidRDefault="00FA1D1D" w:rsidP="00DB7014">
            <w:pPr>
              <w:jc w:val="center"/>
              <w:rPr>
                <w:rFonts w:ascii="Calisto MT" w:hAnsi="Calisto MT" w:cs="Calibri"/>
                <w:color w:val="000000"/>
                <w:sz w:val="22"/>
                <w:szCs w:val="22"/>
                <w:lang w:val="fr-FR"/>
              </w:rPr>
            </w:pPr>
            <w:r w:rsidRPr="00DB7014">
              <w:rPr>
                <w:rFonts w:ascii="Calisto MT" w:hAnsi="Calisto MT" w:cs="Calibri"/>
                <w:color w:val="000000"/>
                <w:sz w:val="22"/>
                <w:szCs w:val="22"/>
                <w:lang w:val="fr-FR"/>
              </w:rPr>
              <w:t>2.7</w:t>
            </w:r>
            <w:r w:rsidRPr="00DB7014">
              <w:rPr>
                <w:rFonts w:ascii="Calisto MT" w:hAnsi="Calisto MT" w:cs="Calibri"/>
                <w:color w:val="000000"/>
                <w:sz w:val="22"/>
                <w:szCs w:val="22"/>
                <w:lang w:val="en-AU"/>
              </w:rPr>
              <w:t>% p.a.</w:t>
            </w:r>
          </w:p>
        </w:tc>
      </w:tr>
      <w:tr w:rsidR="00DB7014" w:rsidRPr="00A42A33" w14:paraId="0263FADD" w14:textId="77777777" w:rsidTr="00666823">
        <w:trPr>
          <w:trHeight w:val="348"/>
        </w:trPr>
        <w:tc>
          <w:tcPr>
            <w:tcW w:w="245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D4422B" w14:textId="5DC503E9" w:rsidR="00DB7014" w:rsidRPr="00A42A33"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Ayala, 2017</w:t>
            </w:r>
            <w:r w:rsidR="00877486">
              <w:rPr>
                <w:rFonts w:ascii="Calisto MT" w:hAnsi="Calisto MT" w:cs="Calibri"/>
                <w:color w:val="000000"/>
                <w:sz w:val="22"/>
                <w:szCs w:val="22"/>
                <w:lang w:val="fr-FR"/>
              </w:rPr>
              <w:t xml:space="preserve"> </w:t>
            </w:r>
            <w:r w:rsidR="00B531AA">
              <w:rPr>
                <w:rFonts w:ascii="Calisto MT" w:hAnsi="Calisto MT" w:cs="Calibri"/>
                <w:color w:val="000000"/>
                <w:sz w:val="22"/>
                <w:szCs w:val="22"/>
                <w:vertAlign w:val="superscript"/>
                <w:lang w:val="fr-FR"/>
              </w:rPr>
              <w:t>30</w:t>
            </w:r>
          </w:p>
        </w:tc>
        <w:tc>
          <w:tcPr>
            <w:tcW w:w="1286" w:type="dxa"/>
            <w:tcBorders>
              <w:top w:val="nil"/>
              <w:left w:val="nil"/>
              <w:bottom w:val="single" w:sz="4" w:space="0" w:color="auto"/>
              <w:right w:val="single" w:sz="4" w:space="0" w:color="auto"/>
            </w:tcBorders>
            <w:vAlign w:val="center"/>
          </w:tcPr>
          <w:p w14:paraId="4536EB0C" w14:textId="287E2A19" w:rsidR="00DB7014" w:rsidRPr="00A42A33" w:rsidDel="00064FBD"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5FB204C" w14:textId="6E25C13E"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rPr>
              <w:t>Cohort</w:t>
            </w:r>
          </w:p>
        </w:tc>
        <w:tc>
          <w:tcPr>
            <w:tcW w:w="1309" w:type="dxa"/>
            <w:tcBorders>
              <w:top w:val="nil"/>
              <w:left w:val="nil"/>
              <w:bottom w:val="single" w:sz="4" w:space="0" w:color="auto"/>
              <w:right w:val="single" w:sz="4" w:space="0" w:color="auto"/>
            </w:tcBorders>
            <w:shd w:val="clear" w:color="auto" w:fill="auto"/>
            <w:noWrap/>
            <w:vAlign w:val="center"/>
            <w:hideMark/>
          </w:tcPr>
          <w:p w14:paraId="5E12D1AF"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205</w:t>
            </w:r>
          </w:p>
        </w:tc>
        <w:tc>
          <w:tcPr>
            <w:tcW w:w="1298" w:type="dxa"/>
            <w:tcBorders>
              <w:top w:val="nil"/>
              <w:left w:val="nil"/>
              <w:bottom w:val="single" w:sz="4" w:space="0" w:color="auto"/>
              <w:right w:val="single" w:sz="4" w:space="0" w:color="auto"/>
            </w:tcBorders>
            <w:shd w:val="clear" w:color="auto" w:fill="auto"/>
            <w:noWrap/>
            <w:vAlign w:val="center"/>
            <w:hideMark/>
          </w:tcPr>
          <w:p w14:paraId="13030AC2"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66</w:t>
            </w:r>
          </w:p>
        </w:tc>
        <w:tc>
          <w:tcPr>
            <w:tcW w:w="1098" w:type="dxa"/>
            <w:tcBorders>
              <w:top w:val="nil"/>
              <w:left w:val="nil"/>
              <w:bottom w:val="single" w:sz="4" w:space="0" w:color="auto"/>
              <w:right w:val="single" w:sz="4" w:space="0" w:color="auto"/>
            </w:tcBorders>
            <w:shd w:val="clear" w:color="auto" w:fill="auto"/>
            <w:noWrap/>
            <w:vAlign w:val="center"/>
            <w:hideMark/>
          </w:tcPr>
          <w:p w14:paraId="76C06254"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8.1</w:t>
            </w:r>
          </w:p>
        </w:tc>
        <w:tc>
          <w:tcPr>
            <w:tcW w:w="1154" w:type="dxa"/>
            <w:tcBorders>
              <w:top w:val="nil"/>
              <w:left w:val="nil"/>
              <w:bottom w:val="single" w:sz="4" w:space="0" w:color="auto"/>
              <w:right w:val="single" w:sz="4" w:space="0" w:color="auto"/>
            </w:tcBorders>
            <w:shd w:val="clear" w:color="auto" w:fill="auto"/>
            <w:noWrap/>
            <w:vAlign w:val="center"/>
            <w:hideMark/>
          </w:tcPr>
          <w:p w14:paraId="4D893703"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3.0</w:t>
            </w:r>
          </w:p>
        </w:tc>
        <w:tc>
          <w:tcPr>
            <w:tcW w:w="1874" w:type="dxa"/>
            <w:tcBorders>
              <w:top w:val="nil"/>
              <w:left w:val="nil"/>
              <w:bottom w:val="single" w:sz="4" w:space="0" w:color="auto"/>
              <w:right w:val="single" w:sz="4" w:space="0" w:color="auto"/>
            </w:tcBorders>
            <w:vAlign w:val="center"/>
          </w:tcPr>
          <w:p w14:paraId="2F85F8C0" w14:textId="7885BA73"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SCOPA</w:t>
            </w:r>
            <w:r w:rsidR="00666823">
              <w:rPr>
                <w:rFonts w:ascii="Calisto MT" w:hAnsi="Calisto MT" w:cs="Calibri"/>
                <w:color w:val="000000"/>
                <w:sz w:val="22"/>
                <w:szCs w:val="22"/>
                <w:lang w:val="fr-FR"/>
              </w:rPr>
              <w:t xml:space="preserve"> </w:t>
            </w:r>
            <w:r w:rsidRPr="00A42A33">
              <w:rPr>
                <w:rFonts w:ascii="Calisto MT" w:hAnsi="Calisto MT" w:cs="Calibri"/>
                <w:color w:val="000000"/>
                <w:sz w:val="22"/>
                <w:szCs w:val="22"/>
              </w:rPr>
              <w:t>mot</w:t>
            </w:r>
            <w:r w:rsidR="00666823">
              <w:rPr>
                <w:rFonts w:ascii="Calisto MT" w:hAnsi="Calisto MT" w:cs="Calibri"/>
                <w:color w:val="000000"/>
                <w:sz w:val="22"/>
                <w:szCs w:val="22"/>
                <w:lang w:val="fr-FR"/>
              </w:rPr>
              <w:t xml:space="preserve"> </w:t>
            </w:r>
            <w:r w:rsidRPr="00A42A33">
              <w:rPr>
                <w:rFonts w:ascii="Calisto MT" w:hAnsi="Calisto MT" w:cs="Calibri"/>
                <w:color w:val="000000"/>
                <w:sz w:val="22"/>
                <w:szCs w:val="22"/>
              </w:rPr>
              <w:t>42 (</w:t>
            </w:r>
            <w:r w:rsidR="00387C2D">
              <w:rPr>
                <w:rFonts w:ascii="Calisto MT" w:hAnsi="Calisto MT" w:cs="Calibri"/>
                <w:color w:val="000000"/>
                <w:sz w:val="22"/>
                <w:szCs w:val="22"/>
                <w:lang w:val="fr-FR"/>
              </w:rPr>
              <w:t>30</w:t>
            </w:r>
            <w:r w:rsidRPr="00A42A33">
              <w:rPr>
                <w:rFonts w:ascii="Calisto MT" w:hAnsi="Calisto MT" w:cs="Calibri"/>
                <w:color w:val="000000"/>
                <w:sz w:val="22"/>
                <w:szCs w:val="22"/>
              </w:rPr>
              <w:t>)</w:t>
            </w:r>
          </w:p>
        </w:tc>
        <w:tc>
          <w:tcPr>
            <w:tcW w:w="1732" w:type="dxa"/>
            <w:tcBorders>
              <w:top w:val="nil"/>
              <w:left w:val="single" w:sz="4" w:space="0" w:color="auto"/>
              <w:bottom w:val="single" w:sz="4" w:space="0" w:color="auto"/>
              <w:right w:val="single" w:sz="4" w:space="0" w:color="auto"/>
            </w:tcBorders>
            <w:shd w:val="clear" w:color="auto" w:fill="auto"/>
            <w:noWrap/>
            <w:vAlign w:val="center"/>
            <w:hideMark/>
          </w:tcPr>
          <w:p w14:paraId="241049BB" w14:textId="75262541"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Prevailing</w:t>
            </w:r>
          </w:p>
        </w:tc>
        <w:tc>
          <w:tcPr>
            <w:tcW w:w="1642" w:type="dxa"/>
            <w:tcBorders>
              <w:top w:val="nil"/>
              <w:left w:val="nil"/>
              <w:bottom w:val="single" w:sz="4" w:space="0" w:color="auto"/>
              <w:right w:val="single" w:sz="4" w:space="0" w:color="auto"/>
            </w:tcBorders>
            <w:shd w:val="clear" w:color="auto" w:fill="auto"/>
            <w:noWrap/>
            <w:vAlign w:val="center"/>
            <w:hideMark/>
          </w:tcPr>
          <w:p w14:paraId="0302181E" w14:textId="0FF0A34A" w:rsidR="00DB7014" w:rsidRPr="00DB7014" w:rsidRDefault="00DB7014" w:rsidP="00DB7014">
            <w:pPr>
              <w:jc w:val="center"/>
              <w:rPr>
                <w:rFonts w:ascii="Calisto MT" w:hAnsi="Calisto MT" w:cs="Calibri"/>
                <w:color w:val="000000"/>
                <w:sz w:val="22"/>
                <w:szCs w:val="22"/>
              </w:rPr>
            </w:pPr>
            <w:r w:rsidRPr="00DB7014">
              <w:rPr>
                <w:rFonts w:ascii="Calisto MT" w:hAnsi="Calisto MT" w:cs="Calibri"/>
                <w:color w:val="000000"/>
                <w:sz w:val="22"/>
                <w:szCs w:val="22"/>
              </w:rPr>
              <w:t>1.6</w:t>
            </w:r>
            <w:r w:rsidRPr="00DB7014">
              <w:rPr>
                <w:rFonts w:ascii="Calisto MT" w:hAnsi="Calisto MT" w:cs="Calibri"/>
                <w:color w:val="000000"/>
                <w:sz w:val="22"/>
                <w:szCs w:val="22"/>
                <w:lang w:val="en-AU"/>
              </w:rPr>
              <w:t>% p.a.</w:t>
            </w:r>
          </w:p>
        </w:tc>
      </w:tr>
      <w:tr w:rsidR="00DB7014" w:rsidRPr="00A42A33" w14:paraId="21A87150" w14:textId="77777777" w:rsidTr="00666823">
        <w:trPr>
          <w:trHeight w:val="348"/>
        </w:trPr>
        <w:tc>
          <w:tcPr>
            <w:tcW w:w="245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C738931" w14:textId="6A33EC44" w:rsidR="00DB7014" w:rsidRPr="00A42A33"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Carvalho, 2023</w:t>
            </w:r>
            <w:r w:rsidR="00877486">
              <w:rPr>
                <w:rFonts w:ascii="Calisto MT" w:hAnsi="Calisto MT" w:cs="Calibri"/>
                <w:color w:val="000000"/>
                <w:sz w:val="22"/>
                <w:szCs w:val="22"/>
                <w:lang w:val="fr-FR"/>
              </w:rPr>
              <w:t xml:space="preserve"> </w:t>
            </w:r>
            <w:r w:rsidR="00877486">
              <w:rPr>
                <w:rFonts w:ascii="Calisto MT" w:hAnsi="Calisto MT" w:cs="Calibri"/>
                <w:color w:val="000000"/>
                <w:sz w:val="22"/>
                <w:szCs w:val="22"/>
                <w:vertAlign w:val="superscript"/>
                <w:lang w:val="fr-FR"/>
              </w:rPr>
              <w:t>3</w:t>
            </w:r>
            <w:r w:rsidR="00B531AA">
              <w:rPr>
                <w:rFonts w:ascii="Calisto MT" w:hAnsi="Calisto MT" w:cs="Calibri"/>
                <w:color w:val="000000"/>
                <w:sz w:val="22"/>
                <w:szCs w:val="22"/>
                <w:vertAlign w:val="superscript"/>
                <w:lang w:val="fr-FR"/>
              </w:rPr>
              <w:t>1</w:t>
            </w:r>
          </w:p>
        </w:tc>
        <w:tc>
          <w:tcPr>
            <w:tcW w:w="1286" w:type="dxa"/>
            <w:tcBorders>
              <w:top w:val="nil"/>
              <w:left w:val="nil"/>
              <w:bottom w:val="single" w:sz="4" w:space="0" w:color="auto"/>
              <w:right w:val="single" w:sz="4" w:space="0" w:color="auto"/>
            </w:tcBorders>
            <w:vAlign w:val="center"/>
          </w:tcPr>
          <w:p w14:paraId="51CE280C" w14:textId="56E097E6" w:rsidR="00DB7014" w:rsidRPr="00A42A33" w:rsidDel="00064FBD"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763065F" w14:textId="3F5869DE"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rPr>
              <w:t>Cohort</w:t>
            </w:r>
          </w:p>
        </w:tc>
        <w:tc>
          <w:tcPr>
            <w:tcW w:w="1309" w:type="dxa"/>
            <w:tcBorders>
              <w:top w:val="nil"/>
              <w:left w:val="nil"/>
              <w:bottom w:val="single" w:sz="4" w:space="0" w:color="auto"/>
              <w:right w:val="single" w:sz="4" w:space="0" w:color="auto"/>
            </w:tcBorders>
            <w:shd w:val="clear" w:color="auto" w:fill="auto"/>
            <w:noWrap/>
            <w:vAlign w:val="center"/>
            <w:hideMark/>
          </w:tcPr>
          <w:p w14:paraId="2CF8682B"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98</w:t>
            </w:r>
          </w:p>
        </w:tc>
        <w:tc>
          <w:tcPr>
            <w:tcW w:w="1298" w:type="dxa"/>
            <w:tcBorders>
              <w:top w:val="nil"/>
              <w:left w:val="nil"/>
              <w:bottom w:val="single" w:sz="4" w:space="0" w:color="auto"/>
              <w:right w:val="single" w:sz="4" w:space="0" w:color="auto"/>
            </w:tcBorders>
            <w:shd w:val="clear" w:color="auto" w:fill="auto"/>
            <w:noWrap/>
            <w:vAlign w:val="center"/>
            <w:hideMark/>
          </w:tcPr>
          <w:p w14:paraId="50C104A0"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68</w:t>
            </w:r>
          </w:p>
        </w:tc>
        <w:tc>
          <w:tcPr>
            <w:tcW w:w="1098" w:type="dxa"/>
            <w:tcBorders>
              <w:top w:val="nil"/>
              <w:left w:val="nil"/>
              <w:bottom w:val="single" w:sz="4" w:space="0" w:color="auto"/>
              <w:right w:val="single" w:sz="4" w:space="0" w:color="auto"/>
            </w:tcBorders>
            <w:shd w:val="clear" w:color="auto" w:fill="auto"/>
            <w:noWrap/>
            <w:vAlign w:val="center"/>
            <w:hideMark/>
          </w:tcPr>
          <w:p w14:paraId="17DB4126"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4.6</w:t>
            </w:r>
          </w:p>
        </w:tc>
        <w:tc>
          <w:tcPr>
            <w:tcW w:w="1154" w:type="dxa"/>
            <w:tcBorders>
              <w:top w:val="nil"/>
              <w:left w:val="nil"/>
              <w:bottom w:val="single" w:sz="4" w:space="0" w:color="auto"/>
              <w:right w:val="single" w:sz="4" w:space="0" w:color="auto"/>
            </w:tcBorders>
            <w:shd w:val="clear" w:color="auto" w:fill="auto"/>
            <w:noWrap/>
            <w:vAlign w:val="center"/>
            <w:hideMark/>
          </w:tcPr>
          <w:p w14:paraId="515F0C2C"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2.0</w:t>
            </w:r>
          </w:p>
        </w:tc>
        <w:tc>
          <w:tcPr>
            <w:tcW w:w="1874" w:type="dxa"/>
            <w:tcBorders>
              <w:top w:val="nil"/>
              <w:left w:val="nil"/>
              <w:bottom w:val="single" w:sz="4" w:space="0" w:color="auto"/>
              <w:right w:val="single" w:sz="4" w:space="0" w:color="auto"/>
            </w:tcBorders>
            <w:vAlign w:val="center"/>
          </w:tcPr>
          <w:p w14:paraId="63B1753A" w14:textId="59B616BB"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MDS-UPDRS-III (132)</w:t>
            </w:r>
          </w:p>
        </w:tc>
        <w:tc>
          <w:tcPr>
            <w:tcW w:w="1732" w:type="dxa"/>
            <w:tcBorders>
              <w:top w:val="nil"/>
              <w:left w:val="single" w:sz="4" w:space="0" w:color="auto"/>
              <w:bottom w:val="single" w:sz="4" w:space="0" w:color="auto"/>
              <w:right w:val="single" w:sz="4" w:space="0" w:color="auto"/>
            </w:tcBorders>
            <w:shd w:val="clear" w:color="auto" w:fill="auto"/>
            <w:noWrap/>
            <w:vAlign w:val="center"/>
            <w:hideMark/>
          </w:tcPr>
          <w:p w14:paraId="4662C4C2" w14:textId="5EFC442C"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O</w:t>
            </w:r>
            <w:r w:rsidR="00D10EE9">
              <w:rPr>
                <w:rFonts w:ascii="Calisto MT" w:hAnsi="Calisto MT" w:cs="Calibri"/>
                <w:color w:val="000000"/>
                <w:sz w:val="22"/>
                <w:szCs w:val="22"/>
                <w:lang w:val="fr-FR"/>
              </w:rPr>
              <w:t>n</w:t>
            </w:r>
          </w:p>
        </w:tc>
        <w:tc>
          <w:tcPr>
            <w:tcW w:w="1642" w:type="dxa"/>
            <w:tcBorders>
              <w:top w:val="nil"/>
              <w:left w:val="nil"/>
              <w:bottom w:val="single" w:sz="4" w:space="0" w:color="auto"/>
              <w:right w:val="single" w:sz="4" w:space="0" w:color="auto"/>
            </w:tcBorders>
            <w:shd w:val="clear" w:color="auto" w:fill="auto"/>
            <w:noWrap/>
            <w:vAlign w:val="center"/>
            <w:hideMark/>
          </w:tcPr>
          <w:p w14:paraId="60BF302F" w14:textId="42711B4A" w:rsidR="00DB7014" w:rsidRPr="00DB7014" w:rsidRDefault="00DB7014" w:rsidP="00DB7014">
            <w:pPr>
              <w:jc w:val="center"/>
              <w:rPr>
                <w:rFonts w:ascii="Calisto MT" w:hAnsi="Calisto MT" w:cs="Calibri"/>
                <w:color w:val="000000"/>
                <w:sz w:val="22"/>
                <w:szCs w:val="22"/>
              </w:rPr>
            </w:pPr>
            <w:r w:rsidRPr="00DB7014">
              <w:rPr>
                <w:rFonts w:ascii="Calisto MT" w:hAnsi="Calisto MT" w:cs="Calibri"/>
                <w:color w:val="000000"/>
                <w:sz w:val="22"/>
                <w:szCs w:val="22"/>
              </w:rPr>
              <w:t>0.9</w:t>
            </w:r>
            <w:r w:rsidRPr="00DB7014">
              <w:rPr>
                <w:rFonts w:ascii="Calisto MT" w:hAnsi="Calisto MT" w:cs="Calibri"/>
                <w:color w:val="000000"/>
                <w:sz w:val="22"/>
                <w:szCs w:val="22"/>
                <w:lang w:val="en-AU"/>
              </w:rPr>
              <w:t>% p.a.</w:t>
            </w:r>
          </w:p>
        </w:tc>
      </w:tr>
      <w:tr w:rsidR="00DB7014" w:rsidRPr="00A42A33" w14:paraId="74B02F93" w14:textId="77777777" w:rsidTr="00666823">
        <w:trPr>
          <w:trHeight w:val="348"/>
        </w:trPr>
        <w:tc>
          <w:tcPr>
            <w:tcW w:w="245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5628225" w14:textId="64FBD8BF" w:rsidR="00DB7014" w:rsidRPr="00666823" w:rsidRDefault="00DB7014" w:rsidP="00DB7014">
            <w:pPr>
              <w:jc w:val="center"/>
              <w:rPr>
                <w:rFonts w:ascii="Calisto MT" w:hAnsi="Calisto MT" w:cs="Calibri"/>
                <w:color w:val="000000"/>
                <w:sz w:val="22"/>
                <w:szCs w:val="22"/>
                <w:vertAlign w:val="superscript"/>
                <w:lang w:val="fr-FR"/>
              </w:rPr>
            </w:pPr>
            <w:r>
              <w:rPr>
                <w:rFonts w:ascii="Calisto MT" w:hAnsi="Calisto MT" w:cs="Calibri"/>
                <w:color w:val="000000"/>
                <w:sz w:val="22"/>
                <w:szCs w:val="22"/>
                <w:lang w:val="fr-FR"/>
              </w:rPr>
              <w:t xml:space="preserve">Chan, 2023 </w:t>
            </w:r>
            <w:r w:rsidR="00877486">
              <w:rPr>
                <w:rFonts w:ascii="Calisto MT" w:hAnsi="Calisto MT" w:cs="Calibri"/>
                <w:color w:val="000000"/>
                <w:sz w:val="22"/>
                <w:szCs w:val="22"/>
                <w:vertAlign w:val="superscript"/>
                <w:lang w:val="fr-FR"/>
              </w:rPr>
              <w:t>10</w:t>
            </w:r>
            <w:r w:rsidR="00B531AA">
              <w:rPr>
                <w:rFonts w:ascii="Calisto MT" w:hAnsi="Calisto MT" w:cs="Calibri"/>
                <w:color w:val="000000"/>
                <w:sz w:val="22"/>
                <w:szCs w:val="22"/>
                <w:vertAlign w:val="superscript"/>
                <w:lang w:val="fr-FR"/>
              </w:rPr>
              <w:t>5</w:t>
            </w:r>
          </w:p>
        </w:tc>
        <w:tc>
          <w:tcPr>
            <w:tcW w:w="1286" w:type="dxa"/>
            <w:tcBorders>
              <w:top w:val="nil"/>
              <w:left w:val="nil"/>
              <w:bottom w:val="single" w:sz="4" w:space="0" w:color="auto"/>
              <w:right w:val="single" w:sz="4" w:space="0" w:color="auto"/>
            </w:tcBorders>
            <w:vAlign w:val="center"/>
          </w:tcPr>
          <w:p w14:paraId="7F277684" w14:textId="7ECF4F15" w:rsidR="00DB7014"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99" w:type="dxa"/>
            <w:tcBorders>
              <w:top w:val="nil"/>
              <w:left w:val="single" w:sz="4" w:space="0" w:color="auto"/>
              <w:bottom w:val="single" w:sz="4" w:space="0" w:color="auto"/>
              <w:right w:val="single" w:sz="4" w:space="0" w:color="auto"/>
            </w:tcBorders>
            <w:shd w:val="clear" w:color="auto" w:fill="auto"/>
            <w:noWrap/>
            <w:vAlign w:val="center"/>
          </w:tcPr>
          <w:p w14:paraId="27FAA52F" w14:textId="61646E57" w:rsidR="00DB7014" w:rsidRPr="00631717" w:rsidRDefault="00DB7014" w:rsidP="00DB7014">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Cohort</w:t>
            </w:r>
            <w:proofErr w:type="spellEnd"/>
          </w:p>
        </w:tc>
        <w:tc>
          <w:tcPr>
            <w:tcW w:w="1309" w:type="dxa"/>
            <w:tcBorders>
              <w:top w:val="nil"/>
              <w:left w:val="nil"/>
              <w:bottom w:val="single" w:sz="4" w:space="0" w:color="auto"/>
              <w:right w:val="single" w:sz="4" w:space="0" w:color="auto"/>
            </w:tcBorders>
            <w:shd w:val="clear" w:color="auto" w:fill="auto"/>
            <w:noWrap/>
            <w:vAlign w:val="center"/>
          </w:tcPr>
          <w:p w14:paraId="559FBFE2" w14:textId="777D57BB" w:rsidR="00DB7014" w:rsidRPr="00631717"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103</w:t>
            </w:r>
          </w:p>
        </w:tc>
        <w:tc>
          <w:tcPr>
            <w:tcW w:w="1298" w:type="dxa"/>
            <w:tcBorders>
              <w:top w:val="nil"/>
              <w:left w:val="nil"/>
              <w:bottom w:val="single" w:sz="4" w:space="0" w:color="auto"/>
              <w:right w:val="single" w:sz="4" w:space="0" w:color="auto"/>
            </w:tcBorders>
            <w:shd w:val="clear" w:color="auto" w:fill="auto"/>
            <w:noWrap/>
            <w:vAlign w:val="center"/>
          </w:tcPr>
          <w:p w14:paraId="6C9129B3" w14:textId="516525C6" w:rsidR="00DB7014" w:rsidRPr="00631717"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68</w:t>
            </w:r>
          </w:p>
        </w:tc>
        <w:tc>
          <w:tcPr>
            <w:tcW w:w="1098" w:type="dxa"/>
            <w:tcBorders>
              <w:top w:val="nil"/>
              <w:left w:val="nil"/>
              <w:bottom w:val="single" w:sz="4" w:space="0" w:color="auto"/>
              <w:right w:val="single" w:sz="4" w:space="0" w:color="auto"/>
            </w:tcBorders>
            <w:shd w:val="clear" w:color="auto" w:fill="auto"/>
            <w:noWrap/>
            <w:vAlign w:val="center"/>
          </w:tcPr>
          <w:p w14:paraId="17F9A7C0" w14:textId="5E46181A" w:rsidR="00DB7014" w:rsidRPr="00631717"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2.7</w:t>
            </w:r>
          </w:p>
        </w:tc>
        <w:tc>
          <w:tcPr>
            <w:tcW w:w="1154" w:type="dxa"/>
            <w:tcBorders>
              <w:top w:val="nil"/>
              <w:left w:val="nil"/>
              <w:bottom w:val="single" w:sz="4" w:space="0" w:color="auto"/>
              <w:right w:val="single" w:sz="4" w:space="0" w:color="auto"/>
            </w:tcBorders>
            <w:shd w:val="clear" w:color="auto" w:fill="auto"/>
            <w:noWrap/>
            <w:vAlign w:val="center"/>
          </w:tcPr>
          <w:p w14:paraId="5FA51DA1" w14:textId="42178B5E" w:rsidR="00DB7014" w:rsidRPr="00631717"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1</w:t>
            </w:r>
          </w:p>
        </w:tc>
        <w:tc>
          <w:tcPr>
            <w:tcW w:w="1874" w:type="dxa"/>
            <w:tcBorders>
              <w:top w:val="nil"/>
              <w:left w:val="nil"/>
              <w:bottom w:val="single" w:sz="4" w:space="0" w:color="auto"/>
              <w:right w:val="single" w:sz="4" w:space="0" w:color="auto"/>
            </w:tcBorders>
            <w:vAlign w:val="center"/>
          </w:tcPr>
          <w:p w14:paraId="3EC39B4D" w14:textId="3992DE00" w:rsidR="00DB7014"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UPDRS-III (108)</w:t>
            </w:r>
          </w:p>
        </w:tc>
        <w:tc>
          <w:tcPr>
            <w:tcW w:w="1732" w:type="dxa"/>
            <w:tcBorders>
              <w:top w:val="nil"/>
              <w:left w:val="single" w:sz="4" w:space="0" w:color="auto"/>
              <w:bottom w:val="single" w:sz="4" w:space="0" w:color="auto"/>
              <w:right w:val="single" w:sz="4" w:space="0" w:color="auto"/>
            </w:tcBorders>
            <w:shd w:val="clear" w:color="auto" w:fill="auto"/>
            <w:noWrap/>
            <w:vAlign w:val="center"/>
          </w:tcPr>
          <w:p w14:paraId="5C6EA21F" w14:textId="084901AE" w:rsidR="00DB7014" w:rsidRDefault="00DB7014" w:rsidP="00DB7014">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Prevailing</w:t>
            </w:r>
            <w:proofErr w:type="spellEnd"/>
          </w:p>
        </w:tc>
        <w:tc>
          <w:tcPr>
            <w:tcW w:w="1642" w:type="dxa"/>
            <w:tcBorders>
              <w:top w:val="nil"/>
              <w:left w:val="nil"/>
              <w:bottom w:val="single" w:sz="4" w:space="0" w:color="auto"/>
              <w:right w:val="single" w:sz="4" w:space="0" w:color="auto"/>
            </w:tcBorders>
            <w:shd w:val="clear" w:color="auto" w:fill="auto"/>
            <w:noWrap/>
            <w:vAlign w:val="center"/>
          </w:tcPr>
          <w:p w14:paraId="2A46AEE4" w14:textId="0F741A46" w:rsidR="00DB7014" w:rsidRPr="00DB7014" w:rsidRDefault="00DB7014" w:rsidP="00DB7014">
            <w:pPr>
              <w:jc w:val="center"/>
              <w:rPr>
                <w:rFonts w:ascii="Calisto MT" w:hAnsi="Calisto MT" w:cs="Calibri"/>
                <w:color w:val="000000"/>
                <w:sz w:val="22"/>
                <w:szCs w:val="22"/>
                <w:lang w:val="fr-FR"/>
              </w:rPr>
            </w:pPr>
            <w:r w:rsidRPr="00DB7014">
              <w:rPr>
                <w:rFonts w:ascii="Calisto MT" w:hAnsi="Calisto MT" w:cs="Calibri"/>
                <w:color w:val="000000"/>
                <w:sz w:val="22"/>
                <w:szCs w:val="22"/>
                <w:lang w:val="fr-FR"/>
              </w:rPr>
              <w:t>-1.2</w:t>
            </w:r>
            <w:r w:rsidRPr="00DB7014">
              <w:rPr>
                <w:rFonts w:ascii="Calisto MT" w:hAnsi="Calisto MT" w:cs="Calibri"/>
                <w:color w:val="000000"/>
                <w:sz w:val="22"/>
                <w:szCs w:val="22"/>
                <w:lang w:val="en-AU"/>
              </w:rPr>
              <w:t>% p.a.</w:t>
            </w:r>
          </w:p>
        </w:tc>
      </w:tr>
      <w:tr w:rsidR="00FA1D1D" w:rsidRPr="00A42A33" w14:paraId="3A690552" w14:textId="77777777" w:rsidTr="00666823">
        <w:trPr>
          <w:trHeight w:val="348"/>
        </w:trPr>
        <w:tc>
          <w:tcPr>
            <w:tcW w:w="2453" w:type="dxa"/>
            <w:vMerge w:val="restart"/>
            <w:tcBorders>
              <w:top w:val="single" w:sz="4" w:space="0" w:color="auto"/>
              <w:left w:val="single" w:sz="8" w:space="0" w:color="auto"/>
              <w:right w:val="single" w:sz="4" w:space="0" w:color="auto"/>
            </w:tcBorders>
            <w:shd w:val="clear" w:color="auto" w:fill="auto"/>
            <w:noWrap/>
            <w:vAlign w:val="center"/>
          </w:tcPr>
          <w:p w14:paraId="366DD845" w14:textId="2CB714BE" w:rsidR="00FA1D1D" w:rsidRPr="00A42A33" w:rsidRDefault="00FA1D1D" w:rsidP="00DB7014">
            <w:pPr>
              <w:jc w:val="center"/>
              <w:rPr>
                <w:rFonts w:ascii="Calisto MT" w:hAnsi="Calisto MT" w:cs="Calibri"/>
                <w:color w:val="000000"/>
                <w:sz w:val="22"/>
                <w:szCs w:val="22"/>
              </w:rPr>
            </w:pPr>
            <w:r w:rsidRPr="00A42A33">
              <w:rPr>
                <w:rFonts w:ascii="Calisto MT" w:hAnsi="Calisto MT" w:cs="Calibri"/>
                <w:color w:val="000000"/>
                <w:sz w:val="22"/>
                <w:szCs w:val="22"/>
              </w:rPr>
              <w:t>Cilia, 2020</w:t>
            </w:r>
            <w:r w:rsidR="00877486">
              <w:rPr>
                <w:rFonts w:ascii="Calisto MT" w:hAnsi="Calisto MT" w:cs="Calibri"/>
                <w:color w:val="000000"/>
                <w:sz w:val="22"/>
                <w:szCs w:val="22"/>
                <w:lang w:val="fr-FR"/>
              </w:rPr>
              <w:t xml:space="preserve"> </w:t>
            </w:r>
            <w:r w:rsidR="00877486">
              <w:rPr>
                <w:rFonts w:ascii="Calisto MT" w:hAnsi="Calisto MT" w:cs="Calibri"/>
                <w:color w:val="000000"/>
                <w:sz w:val="22"/>
                <w:szCs w:val="22"/>
                <w:vertAlign w:val="superscript"/>
                <w:lang w:val="fr-FR"/>
              </w:rPr>
              <w:t>3</w:t>
            </w:r>
            <w:r w:rsidR="00B531AA">
              <w:rPr>
                <w:rFonts w:ascii="Calisto MT" w:hAnsi="Calisto MT" w:cs="Calibri"/>
                <w:color w:val="000000"/>
                <w:sz w:val="22"/>
                <w:szCs w:val="22"/>
                <w:vertAlign w:val="superscript"/>
                <w:lang w:val="fr-FR"/>
              </w:rPr>
              <w:t>2</w:t>
            </w:r>
          </w:p>
        </w:tc>
        <w:tc>
          <w:tcPr>
            <w:tcW w:w="1286" w:type="dxa"/>
            <w:vMerge w:val="restart"/>
            <w:tcBorders>
              <w:top w:val="nil"/>
              <w:left w:val="nil"/>
              <w:right w:val="single" w:sz="4" w:space="0" w:color="auto"/>
            </w:tcBorders>
            <w:vAlign w:val="center"/>
          </w:tcPr>
          <w:p w14:paraId="2F0E950D" w14:textId="60C843B0" w:rsidR="00FA1D1D" w:rsidRDefault="00FA1D1D"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R, M, S, C</w:t>
            </w:r>
          </w:p>
        </w:tc>
        <w:tc>
          <w:tcPr>
            <w:tcW w:w="1499" w:type="dxa"/>
            <w:vMerge w:val="restart"/>
            <w:tcBorders>
              <w:top w:val="nil"/>
              <w:left w:val="single" w:sz="4" w:space="0" w:color="auto"/>
              <w:right w:val="single" w:sz="4" w:space="0" w:color="auto"/>
            </w:tcBorders>
            <w:shd w:val="clear" w:color="auto" w:fill="auto"/>
            <w:noWrap/>
            <w:vAlign w:val="center"/>
          </w:tcPr>
          <w:p w14:paraId="5D78E039" w14:textId="7DD98F59" w:rsidR="00FA1D1D" w:rsidRDefault="00FA1D1D" w:rsidP="00DB7014">
            <w:pPr>
              <w:jc w:val="center"/>
              <w:rPr>
                <w:rFonts w:ascii="Calisto MT" w:hAnsi="Calisto MT" w:cs="Calibri"/>
                <w:color w:val="000000"/>
                <w:sz w:val="22"/>
                <w:szCs w:val="22"/>
              </w:rPr>
            </w:pPr>
            <w:r>
              <w:rPr>
                <w:rFonts w:ascii="Calisto MT" w:hAnsi="Calisto MT" w:cs="Calibri"/>
                <w:color w:val="000000"/>
                <w:sz w:val="22"/>
                <w:szCs w:val="22"/>
              </w:rPr>
              <w:t>Cohort</w:t>
            </w:r>
          </w:p>
        </w:tc>
        <w:tc>
          <w:tcPr>
            <w:tcW w:w="1309" w:type="dxa"/>
            <w:vMerge w:val="restart"/>
            <w:tcBorders>
              <w:top w:val="nil"/>
              <w:left w:val="nil"/>
              <w:right w:val="single" w:sz="4" w:space="0" w:color="auto"/>
            </w:tcBorders>
            <w:shd w:val="clear" w:color="auto" w:fill="auto"/>
            <w:noWrap/>
            <w:vAlign w:val="center"/>
          </w:tcPr>
          <w:p w14:paraId="013ED602" w14:textId="1E5D566D" w:rsidR="00FA1D1D" w:rsidRPr="00A42A33" w:rsidRDefault="00FA1D1D" w:rsidP="00DB7014">
            <w:pPr>
              <w:jc w:val="center"/>
              <w:rPr>
                <w:rFonts w:ascii="Calisto MT" w:hAnsi="Calisto MT" w:cs="Calibri"/>
                <w:color w:val="000000"/>
                <w:sz w:val="22"/>
                <w:szCs w:val="22"/>
              </w:rPr>
            </w:pPr>
            <w:r w:rsidRPr="00A42A33">
              <w:rPr>
                <w:rFonts w:ascii="Calisto MT" w:hAnsi="Calisto MT" w:cs="Calibri"/>
                <w:color w:val="000000"/>
                <w:sz w:val="22"/>
                <w:szCs w:val="22"/>
              </w:rPr>
              <w:t>30</w:t>
            </w:r>
          </w:p>
        </w:tc>
        <w:tc>
          <w:tcPr>
            <w:tcW w:w="1298" w:type="dxa"/>
            <w:vMerge w:val="restart"/>
            <w:tcBorders>
              <w:top w:val="nil"/>
              <w:left w:val="nil"/>
              <w:right w:val="single" w:sz="4" w:space="0" w:color="auto"/>
            </w:tcBorders>
            <w:shd w:val="clear" w:color="auto" w:fill="auto"/>
            <w:noWrap/>
            <w:vAlign w:val="center"/>
          </w:tcPr>
          <w:p w14:paraId="62A4C266" w14:textId="7DC94845" w:rsidR="00FA1D1D" w:rsidRPr="00A42A33" w:rsidRDefault="00FA1D1D" w:rsidP="00DB7014">
            <w:pPr>
              <w:jc w:val="center"/>
              <w:rPr>
                <w:rFonts w:ascii="Calisto MT" w:hAnsi="Calisto MT" w:cs="Calibri"/>
                <w:color w:val="000000"/>
                <w:sz w:val="22"/>
                <w:szCs w:val="22"/>
              </w:rPr>
            </w:pPr>
            <w:r w:rsidRPr="00A42A33">
              <w:rPr>
                <w:rFonts w:ascii="Calisto MT" w:hAnsi="Calisto MT" w:cs="Calibri"/>
                <w:color w:val="000000"/>
                <w:sz w:val="22"/>
                <w:szCs w:val="22"/>
              </w:rPr>
              <w:t>64</w:t>
            </w:r>
          </w:p>
        </w:tc>
        <w:tc>
          <w:tcPr>
            <w:tcW w:w="1098" w:type="dxa"/>
            <w:vMerge w:val="restart"/>
            <w:tcBorders>
              <w:top w:val="nil"/>
              <w:left w:val="nil"/>
              <w:right w:val="single" w:sz="4" w:space="0" w:color="auto"/>
            </w:tcBorders>
            <w:shd w:val="clear" w:color="auto" w:fill="auto"/>
            <w:noWrap/>
            <w:vAlign w:val="center"/>
          </w:tcPr>
          <w:p w14:paraId="65C29B52" w14:textId="2DE67382" w:rsidR="00FA1D1D" w:rsidRPr="00A42A33" w:rsidRDefault="00FA1D1D" w:rsidP="00DB7014">
            <w:pPr>
              <w:jc w:val="center"/>
              <w:rPr>
                <w:rFonts w:ascii="Calisto MT" w:hAnsi="Calisto MT" w:cs="Calibri"/>
                <w:color w:val="000000"/>
                <w:sz w:val="22"/>
                <w:szCs w:val="22"/>
              </w:rPr>
            </w:pPr>
            <w:r w:rsidRPr="00A42A33">
              <w:rPr>
                <w:rFonts w:ascii="Calisto MT" w:hAnsi="Calisto MT" w:cs="Calibri"/>
                <w:color w:val="000000"/>
                <w:sz w:val="22"/>
                <w:szCs w:val="22"/>
              </w:rPr>
              <w:t>7.1</w:t>
            </w:r>
          </w:p>
        </w:tc>
        <w:tc>
          <w:tcPr>
            <w:tcW w:w="1154" w:type="dxa"/>
            <w:vMerge w:val="restart"/>
            <w:tcBorders>
              <w:top w:val="nil"/>
              <w:left w:val="nil"/>
              <w:right w:val="single" w:sz="4" w:space="0" w:color="auto"/>
            </w:tcBorders>
            <w:shd w:val="clear" w:color="auto" w:fill="auto"/>
            <w:noWrap/>
            <w:vAlign w:val="center"/>
          </w:tcPr>
          <w:p w14:paraId="75CD7D0A" w14:textId="7CEA000A" w:rsidR="00FA1D1D" w:rsidRPr="00A42A33" w:rsidRDefault="00FA1D1D" w:rsidP="00DB7014">
            <w:pPr>
              <w:jc w:val="center"/>
              <w:rPr>
                <w:rFonts w:ascii="Calisto MT" w:hAnsi="Calisto MT" w:cs="Calibri"/>
                <w:color w:val="000000"/>
                <w:sz w:val="22"/>
                <w:szCs w:val="22"/>
              </w:rPr>
            </w:pPr>
            <w:r w:rsidRPr="00A42A33">
              <w:rPr>
                <w:rFonts w:ascii="Calisto MT" w:hAnsi="Calisto MT" w:cs="Calibri"/>
                <w:color w:val="000000"/>
                <w:sz w:val="22"/>
                <w:szCs w:val="22"/>
              </w:rPr>
              <w:t>2.0</w:t>
            </w:r>
          </w:p>
        </w:tc>
        <w:tc>
          <w:tcPr>
            <w:tcW w:w="1874" w:type="dxa"/>
            <w:vMerge w:val="restart"/>
            <w:tcBorders>
              <w:top w:val="nil"/>
              <w:left w:val="nil"/>
              <w:right w:val="single" w:sz="4" w:space="0" w:color="auto"/>
            </w:tcBorders>
            <w:vAlign w:val="center"/>
          </w:tcPr>
          <w:p w14:paraId="66AC9385" w14:textId="525B6636" w:rsidR="00FA1D1D" w:rsidRDefault="00FA1D1D"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UPDRS-III (108)</w:t>
            </w:r>
          </w:p>
        </w:tc>
        <w:tc>
          <w:tcPr>
            <w:tcW w:w="1732" w:type="dxa"/>
            <w:tcBorders>
              <w:top w:val="nil"/>
              <w:left w:val="single" w:sz="4" w:space="0" w:color="auto"/>
              <w:right w:val="single" w:sz="4" w:space="0" w:color="auto"/>
            </w:tcBorders>
            <w:shd w:val="clear" w:color="auto" w:fill="auto"/>
            <w:noWrap/>
            <w:vAlign w:val="center"/>
          </w:tcPr>
          <w:p w14:paraId="6742EA2F" w14:textId="35B53CB5" w:rsidR="00FA1D1D" w:rsidRPr="009031FC" w:rsidRDefault="00FA1D1D"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D10EE9">
              <w:rPr>
                <w:rFonts w:ascii="Calisto MT" w:hAnsi="Calisto MT" w:cs="Calibri"/>
                <w:color w:val="000000"/>
                <w:sz w:val="22"/>
                <w:szCs w:val="22"/>
                <w:lang w:val="fr-FR"/>
              </w:rPr>
              <w:t>ff</w:t>
            </w:r>
          </w:p>
        </w:tc>
        <w:tc>
          <w:tcPr>
            <w:tcW w:w="1642" w:type="dxa"/>
            <w:tcBorders>
              <w:top w:val="nil"/>
              <w:left w:val="nil"/>
              <w:right w:val="single" w:sz="4" w:space="0" w:color="auto"/>
            </w:tcBorders>
            <w:shd w:val="clear" w:color="auto" w:fill="auto"/>
            <w:noWrap/>
            <w:vAlign w:val="center"/>
          </w:tcPr>
          <w:p w14:paraId="75E3ACCC" w14:textId="7420B57C" w:rsidR="00FA1D1D" w:rsidRPr="00DB7014" w:rsidRDefault="00FA1D1D" w:rsidP="00DB7014">
            <w:pPr>
              <w:jc w:val="center"/>
              <w:rPr>
                <w:rFonts w:ascii="Calisto MT" w:hAnsi="Calisto MT" w:cs="Calibri"/>
                <w:color w:val="000000"/>
                <w:sz w:val="22"/>
                <w:szCs w:val="22"/>
              </w:rPr>
            </w:pPr>
            <w:r w:rsidRPr="00DB7014">
              <w:rPr>
                <w:rFonts w:ascii="Calisto MT" w:hAnsi="Calisto MT" w:cs="Calibri"/>
                <w:color w:val="000000"/>
                <w:sz w:val="22"/>
                <w:szCs w:val="22"/>
              </w:rPr>
              <w:t>3.4</w:t>
            </w:r>
            <w:r w:rsidRPr="00DB7014">
              <w:rPr>
                <w:rFonts w:ascii="Calisto MT" w:hAnsi="Calisto MT" w:cs="Calibri"/>
                <w:color w:val="000000"/>
                <w:sz w:val="22"/>
                <w:szCs w:val="22"/>
                <w:lang w:val="en-AU"/>
              </w:rPr>
              <w:t>% p.a.</w:t>
            </w:r>
          </w:p>
        </w:tc>
      </w:tr>
      <w:tr w:rsidR="00FA1D1D" w:rsidRPr="00A42A33" w14:paraId="339E9E75" w14:textId="77777777" w:rsidTr="00666823">
        <w:trPr>
          <w:trHeight w:val="348"/>
        </w:trPr>
        <w:tc>
          <w:tcPr>
            <w:tcW w:w="2453" w:type="dxa"/>
            <w:vMerge/>
            <w:tcBorders>
              <w:left w:val="single" w:sz="8" w:space="0" w:color="auto"/>
              <w:bottom w:val="single" w:sz="4" w:space="0" w:color="auto"/>
              <w:right w:val="single" w:sz="4" w:space="0" w:color="auto"/>
            </w:tcBorders>
            <w:shd w:val="clear" w:color="auto" w:fill="auto"/>
            <w:noWrap/>
            <w:vAlign w:val="center"/>
            <w:hideMark/>
          </w:tcPr>
          <w:p w14:paraId="3884BF2A" w14:textId="1E83771C" w:rsidR="00FA1D1D" w:rsidRPr="00A42A33" w:rsidRDefault="00FA1D1D" w:rsidP="00DB7014">
            <w:pPr>
              <w:jc w:val="center"/>
              <w:rPr>
                <w:rFonts w:ascii="Calisto MT" w:hAnsi="Calisto MT" w:cs="Calibri"/>
                <w:color w:val="000000"/>
                <w:sz w:val="22"/>
                <w:szCs w:val="22"/>
                <w:lang w:val="fr-FR"/>
              </w:rPr>
            </w:pPr>
          </w:p>
        </w:tc>
        <w:tc>
          <w:tcPr>
            <w:tcW w:w="1286" w:type="dxa"/>
            <w:vMerge/>
            <w:tcBorders>
              <w:left w:val="nil"/>
              <w:bottom w:val="single" w:sz="4" w:space="0" w:color="auto"/>
              <w:right w:val="single" w:sz="4" w:space="0" w:color="auto"/>
            </w:tcBorders>
            <w:vAlign w:val="center"/>
          </w:tcPr>
          <w:p w14:paraId="64029A17" w14:textId="609BB9B1" w:rsidR="00FA1D1D" w:rsidRPr="00A42A33" w:rsidDel="00064FBD" w:rsidRDefault="00FA1D1D" w:rsidP="00DB7014">
            <w:pPr>
              <w:jc w:val="center"/>
              <w:rPr>
                <w:rFonts w:ascii="Calisto MT" w:hAnsi="Calisto MT" w:cs="Calibri"/>
                <w:color w:val="000000"/>
                <w:sz w:val="22"/>
                <w:szCs w:val="22"/>
              </w:rPr>
            </w:pPr>
          </w:p>
        </w:tc>
        <w:tc>
          <w:tcPr>
            <w:tcW w:w="1499" w:type="dxa"/>
            <w:vMerge/>
            <w:tcBorders>
              <w:left w:val="single" w:sz="4" w:space="0" w:color="auto"/>
              <w:bottom w:val="single" w:sz="4" w:space="0" w:color="auto"/>
              <w:right w:val="single" w:sz="4" w:space="0" w:color="auto"/>
            </w:tcBorders>
            <w:shd w:val="clear" w:color="auto" w:fill="auto"/>
            <w:noWrap/>
            <w:vAlign w:val="center"/>
            <w:hideMark/>
          </w:tcPr>
          <w:p w14:paraId="57A67105" w14:textId="05CBBC63" w:rsidR="00FA1D1D" w:rsidRPr="00A42A33" w:rsidRDefault="00FA1D1D" w:rsidP="00DB7014">
            <w:pPr>
              <w:jc w:val="center"/>
              <w:rPr>
                <w:rFonts w:ascii="Calisto MT" w:hAnsi="Calisto MT" w:cs="Calibri"/>
                <w:color w:val="000000"/>
                <w:sz w:val="22"/>
                <w:szCs w:val="22"/>
              </w:rPr>
            </w:pPr>
          </w:p>
        </w:tc>
        <w:tc>
          <w:tcPr>
            <w:tcW w:w="1309" w:type="dxa"/>
            <w:vMerge/>
            <w:tcBorders>
              <w:left w:val="nil"/>
              <w:bottom w:val="single" w:sz="4" w:space="0" w:color="auto"/>
              <w:right w:val="single" w:sz="4" w:space="0" w:color="auto"/>
            </w:tcBorders>
            <w:shd w:val="clear" w:color="auto" w:fill="auto"/>
            <w:noWrap/>
            <w:vAlign w:val="center"/>
            <w:hideMark/>
          </w:tcPr>
          <w:p w14:paraId="274AA097" w14:textId="55A509D4" w:rsidR="00FA1D1D" w:rsidRPr="00A42A33" w:rsidRDefault="00FA1D1D" w:rsidP="00DB7014">
            <w:pPr>
              <w:jc w:val="center"/>
              <w:rPr>
                <w:rFonts w:ascii="Calisto MT" w:hAnsi="Calisto MT" w:cs="Calibri"/>
                <w:color w:val="000000"/>
                <w:sz w:val="22"/>
                <w:szCs w:val="22"/>
              </w:rPr>
            </w:pPr>
          </w:p>
        </w:tc>
        <w:tc>
          <w:tcPr>
            <w:tcW w:w="1298" w:type="dxa"/>
            <w:vMerge/>
            <w:tcBorders>
              <w:left w:val="nil"/>
              <w:bottom w:val="single" w:sz="4" w:space="0" w:color="auto"/>
              <w:right w:val="single" w:sz="4" w:space="0" w:color="auto"/>
            </w:tcBorders>
            <w:shd w:val="clear" w:color="auto" w:fill="auto"/>
            <w:noWrap/>
            <w:vAlign w:val="center"/>
            <w:hideMark/>
          </w:tcPr>
          <w:p w14:paraId="74FF772D" w14:textId="445BAA79" w:rsidR="00FA1D1D" w:rsidRPr="00A42A33" w:rsidRDefault="00FA1D1D" w:rsidP="00DB7014">
            <w:pPr>
              <w:jc w:val="center"/>
              <w:rPr>
                <w:rFonts w:ascii="Calisto MT" w:hAnsi="Calisto MT" w:cs="Calibri"/>
                <w:color w:val="000000"/>
                <w:sz w:val="22"/>
                <w:szCs w:val="22"/>
              </w:rPr>
            </w:pPr>
          </w:p>
        </w:tc>
        <w:tc>
          <w:tcPr>
            <w:tcW w:w="1098" w:type="dxa"/>
            <w:vMerge/>
            <w:tcBorders>
              <w:left w:val="nil"/>
              <w:bottom w:val="single" w:sz="4" w:space="0" w:color="auto"/>
              <w:right w:val="single" w:sz="4" w:space="0" w:color="auto"/>
            </w:tcBorders>
            <w:shd w:val="clear" w:color="auto" w:fill="auto"/>
            <w:noWrap/>
            <w:vAlign w:val="center"/>
            <w:hideMark/>
          </w:tcPr>
          <w:p w14:paraId="078BEDA4" w14:textId="6A8D67F9" w:rsidR="00FA1D1D" w:rsidRPr="00A42A33" w:rsidRDefault="00FA1D1D" w:rsidP="00DB7014">
            <w:pPr>
              <w:jc w:val="center"/>
              <w:rPr>
                <w:rFonts w:ascii="Calisto MT" w:hAnsi="Calisto MT" w:cs="Calibri"/>
                <w:color w:val="000000"/>
                <w:sz w:val="22"/>
                <w:szCs w:val="22"/>
              </w:rPr>
            </w:pPr>
          </w:p>
        </w:tc>
        <w:tc>
          <w:tcPr>
            <w:tcW w:w="1154" w:type="dxa"/>
            <w:vMerge/>
            <w:tcBorders>
              <w:left w:val="nil"/>
              <w:bottom w:val="single" w:sz="4" w:space="0" w:color="auto"/>
              <w:right w:val="single" w:sz="4" w:space="0" w:color="auto"/>
            </w:tcBorders>
            <w:shd w:val="clear" w:color="auto" w:fill="auto"/>
            <w:noWrap/>
            <w:vAlign w:val="center"/>
            <w:hideMark/>
          </w:tcPr>
          <w:p w14:paraId="1E285C76" w14:textId="361A46CD" w:rsidR="00FA1D1D" w:rsidRPr="00A42A33" w:rsidRDefault="00FA1D1D" w:rsidP="00DB7014">
            <w:pPr>
              <w:jc w:val="center"/>
              <w:rPr>
                <w:rFonts w:ascii="Calisto MT" w:hAnsi="Calisto MT" w:cs="Calibri"/>
                <w:color w:val="000000"/>
                <w:sz w:val="22"/>
                <w:szCs w:val="22"/>
              </w:rPr>
            </w:pPr>
          </w:p>
        </w:tc>
        <w:tc>
          <w:tcPr>
            <w:tcW w:w="1874" w:type="dxa"/>
            <w:vMerge/>
            <w:tcBorders>
              <w:left w:val="nil"/>
              <w:bottom w:val="single" w:sz="4" w:space="0" w:color="auto"/>
              <w:right w:val="single" w:sz="4" w:space="0" w:color="auto"/>
            </w:tcBorders>
            <w:vAlign w:val="center"/>
          </w:tcPr>
          <w:p w14:paraId="07D15646" w14:textId="034D815B" w:rsidR="00FA1D1D" w:rsidRDefault="00FA1D1D" w:rsidP="00DB7014">
            <w:pPr>
              <w:jc w:val="center"/>
              <w:rPr>
                <w:rFonts w:ascii="Calisto MT" w:hAnsi="Calisto MT" w:cs="Calibri"/>
                <w:color w:val="000000"/>
                <w:sz w:val="22"/>
                <w:szCs w:val="22"/>
                <w:lang w:val="fr-FR"/>
              </w:rPr>
            </w:pPr>
          </w:p>
        </w:tc>
        <w:tc>
          <w:tcPr>
            <w:tcW w:w="1732" w:type="dxa"/>
            <w:tcBorders>
              <w:top w:val="nil"/>
              <w:left w:val="single" w:sz="4" w:space="0" w:color="auto"/>
              <w:bottom w:val="single" w:sz="4" w:space="0" w:color="auto"/>
              <w:right w:val="single" w:sz="4" w:space="0" w:color="auto"/>
            </w:tcBorders>
            <w:shd w:val="clear" w:color="auto" w:fill="auto"/>
            <w:noWrap/>
            <w:vAlign w:val="center"/>
            <w:hideMark/>
          </w:tcPr>
          <w:p w14:paraId="0D6FD0F8" w14:textId="04E6C812" w:rsidR="00FA1D1D" w:rsidRPr="009031FC" w:rsidRDefault="00FA1D1D"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D10EE9">
              <w:rPr>
                <w:rFonts w:ascii="Calisto MT" w:hAnsi="Calisto MT" w:cs="Calibri"/>
                <w:color w:val="000000"/>
                <w:sz w:val="22"/>
                <w:szCs w:val="22"/>
                <w:lang w:val="fr-FR"/>
              </w:rPr>
              <w:t>n</w:t>
            </w:r>
          </w:p>
        </w:tc>
        <w:tc>
          <w:tcPr>
            <w:tcW w:w="1642" w:type="dxa"/>
            <w:tcBorders>
              <w:top w:val="nil"/>
              <w:left w:val="nil"/>
              <w:bottom w:val="single" w:sz="4" w:space="0" w:color="auto"/>
              <w:right w:val="single" w:sz="4" w:space="0" w:color="auto"/>
            </w:tcBorders>
            <w:shd w:val="clear" w:color="auto" w:fill="auto"/>
            <w:noWrap/>
            <w:vAlign w:val="center"/>
            <w:hideMark/>
          </w:tcPr>
          <w:p w14:paraId="1887FA6B" w14:textId="6518962F" w:rsidR="00FA1D1D" w:rsidRPr="00DB7014" w:rsidRDefault="00FA1D1D" w:rsidP="00DB7014">
            <w:pPr>
              <w:jc w:val="center"/>
              <w:rPr>
                <w:rFonts w:ascii="Calisto MT" w:hAnsi="Calisto MT" w:cs="Calibri"/>
                <w:color w:val="000000"/>
                <w:sz w:val="22"/>
                <w:szCs w:val="22"/>
                <w:lang w:val="fr-FR"/>
              </w:rPr>
            </w:pPr>
            <w:r w:rsidRPr="00DB7014">
              <w:rPr>
                <w:rFonts w:ascii="Calisto MT" w:hAnsi="Calisto MT" w:cs="Calibri"/>
                <w:color w:val="000000"/>
                <w:sz w:val="22"/>
                <w:szCs w:val="22"/>
                <w:lang w:val="fr-FR"/>
              </w:rPr>
              <w:t>1.3</w:t>
            </w:r>
            <w:r w:rsidRPr="00DB7014">
              <w:rPr>
                <w:rFonts w:ascii="Calisto MT" w:hAnsi="Calisto MT" w:cs="Calibri"/>
                <w:color w:val="000000"/>
                <w:sz w:val="22"/>
                <w:szCs w:val="22"/>
                <w:lang w:val="en-AU"/>
              </w:rPr>
              <w:t>% p.a.</w:t>
            </w:r>
          </w:p>
        </w:tc>
      </w:tr>
      <w:tr w:rsidR="00DB7014" w:rsidRPr="00A42A33" w14:paraId="5A48EB58" w14:textId="77777777" w:rsidTr="00666823">
        <w:trPr>
          <w:trHeight w:val="348"/>
        </w:trPr>
        <w:tc>
          <w:tcPr>
            <w:tcW w:w="2453"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5F12118" w14:textId="06A39272" w:rsidR="00DB7014" w:rsidRPr="00D3269D" w:rsidRDefault="00DB7014" w:rsidP="00DB7014">
            <w:pPr>
              <w:jc w:val="center"/>
              <w:rPr>
                <w:rFonts w:ascii="Calisto MT" w:hAnsi="Calisto MT" w:cs="Calibri"/>
                <w:color w:val="000000"/>
                <w:sz w:val="22"/>
                <w:szCs w:val="22"/>
                <w:lang w:val="fr-FR"/>
              </w:rPr>
            </w:pPr>
            <w:r w:rsidRPr="00024770">
              <w:rPr>
                <w:rFonts w:ascii="Calisto MT" w:hAnsi="Calisto MT" w:cs="Calibri"/>
                <w:color w:val="000000"/>
                <w:sz w:val="22"/>
                <w:szCs w:val="22"/>
                <w:lang w:val="fr-FR"/>
              </w:rPr>
              <w:t>Davidson</w:t>
            </w:r>
            <w:r>
              <w:rPr>
                <w:rFonts w:ascii="Calisto MT" w:hAnsi="Calisto MT" w:cs="Calibri"/>
                <w:color w:val="000000"/>
                <w:sz w:val="22"/>
                <w:szCs w:val="22"/>
                <w:lang w:val="fr-FR"/>
              </w:rPr>
              <w:t>, 2012</w:t>
            </w:r>
            <w:r w:rsidR="00877486">
              <w:rPr>
                <w:rFonts w:ascii="Calisto MT" w:hAnsi="Calisto MT" w:cs="Calibri"/>
                <w:color w:val="000000"/>
                <w:sz w:val="22"/>
                <w:szCs w:val="22"/>
                <w:lang w:val="fr-FR"/>
              </w:rPr>
              <w:t xml:space="preserve"> </w:t>
            </w:r>
            <w:r w:rsidR="00877486">
              <w:rPr>
                <w:rFonts w:ascii="Calisto MT" w:hAnsi="Calisto MT" w:cs="Calibri"/>
                <w:color w:val="000000"/>
                <w:sz w:val="22"/>
                <w:szCs w:val="22"/>
                <w:vertAlign w:val="superscript"/>
                <w:lang w:val="fr-FR"/>
              </w:rPr>
              <w:t>3</w:t>
            </w:r>
            <w:r w:rsidR="00B531AA">
              <w:rPr>
                <w:rFonts w:ascii="Calisto MT" w:hAnsi="Calisto MT" w:cs="Calibri"/>
                <w:color w:val="000000"/>
                <w:sz w:val="22"/>
                <w:szCs w:val="22"/>
                <w:vertAlign w:val="superscript"/>
                <w:lang w:val="fr-FR"/>
              </w:rPr>
              <w:t>3</w:t>
            </w:r>
          </w:p>
        </w:tc>
        <w:tc>
          <w:tcPr>
            <w:tcW w:w="1286" w:type="dxa"/>
            <w:tcBorders>
              <w:top w:val="nil"/>
              <w:left w:val="nil"/>
              <w:bottom w:val="single" w:sz="4" w:space="0" w:color="auto"/>
              <w:right w:val="single" w:sz="4" w:space="0" w:color="auto"/>
            </w:tcBorders>
            <w:vAlign w:val="center"/>
          </w:tcPr>
          <w:p w14:paraId="5E8F5D6C" w14:textId="1E0CF540" w:rsidR="00DB7014"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C</w:t>
            </w:r>
          </w:p>
        </w:tc>
        <w:tc>
          <w:tcPr>
            <w:tcW w:w="1499" w:type="dxa"/>
            <w:tcBorders>
              <w:top w:val="nil"/>
              <w:left w:val="single" w:sz="4" w:space="0" w:color="auto"/>
              <w:bottom w:val="single" w:sz="4" w:space="0" w:color="auto"/>
              <w:right w:val="single" w:sz="4" w:space="0" w:color="auto"/>
            </w:tcBorders>
            <w:shd w:val="clear" w:color="auto" w:fill="auto"/>
            <w:noWrap/>
            <w:vAlign w:val="center"/>
          </w:tcPr>
          <w:p w14:paraId="3CFFF1EB" w14:textId="4C352D96" w:rsidR="00DB7014" w:rsidRPr="00F52974" w:rsidDel="00064FBD"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Population</w:t>
            </w:r>
          </w:p>
        </w:tc>
        <w:tc>
          <w:tcPr>
            <w:tcW w:w="1309" w:type="dxa"/>
            <w:tcBorders>
              <w:top w:val="nil"/>
              <w:left w:val="nil"/>
              <w:bottom w:val="single" w:sz="4" w:space="0" w:color="auto"/>
              <w:right w:val="single" w:sz="4" w:space="0" w:color="auto"/>
            </w:tcBorders>
            <w:shd w:val="clear" w:color="auto" w:fill="auto"/>
            <w:noWrap/>
            <w:vAlign w:val="center"/>
          </w:tcPr>
          <w:p w14:paraId="41F09D9C" w14:textId="12E49102" w:rsidR="00DB7014" w:rsidRPr="00F52974"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133</w:t>
            </w:r>
          </w:p>
        </w:tc>
        <w:tc>
          <w:tcPr>
            <w:tcW w:w="1298" w:type="dxa"/>
            <w:tcBorders>
              <w:top w:val="nil"/>
              <w:left w:val="nil"/>
              <w:bottom w:val="single" w:sz="4" w:space="0" w:color="auto"/>
              <w:right w:val="single" w:sz="4" w:space="0" w:color="auto"/>
            </w:tcBorders>
            <w:shd w:val="clear" w:color="auto" w:fill="auto"/>
            <w:noWrap/>
            <w:vAlign w:val="center"/>
          </w:tcPr>
          <w:p w14:paraId="46DB5053" w14:textId="2E8E17F3" w:rsidR="00DB7014" w:rsidRPr="00F52974"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71</w:t>
            </w:r>
          </w:p>
        </w:tc>
        <w:tc>
          <w:tcPr>
            <w:tcW w:w="1098" w:type="dxa"/>
            <w:tcBorders>
              <w:top w:val="nil"/>
              <w:left w:val="nil"/>
              <w:bottom w:val="single" w:sz="4" w:space="0" w:color="auto"/>
              <w:right w:val="single" w:sz="4" w:space="0" w:color="auto"/>
            </w:tcBorders>
            <w:shd w:val="clear" w:color="auto" w:fill="auto"/>
            <w:noWrap/>
            <w:vAlign w:val="center"/>
          </w:tcPr>
          <w:p w14:paraId="66A55425" w14:textId="695E8E6C" w:rsidR="00DB7014" w:rsidRPr="00F52974" w:rsidRDefault="009A73C1" w:rsidP="00DB7014">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154" w:type="dxa"/>
            <w:tcBorders>
              <w:top w:val="nil"/>
              <w:left w:val="nil"/>
              <w:bottom w:val="single" w:sz="4" w:space="0" w:color="auto"/>
              <w:right w:val="single" w:sz="4" w:space="0" w:color="auto"/>
            </w:tcBorders>
            <w:shd w:val="clear" w:color="auto" w:fill="auto"/>
            <w:noWrap/>
            <w:vAlign w:val="center"/>
          </w:tcPr>
          <w:p w14:paraId="6F9A0108" w14:textId="6D59ADA4" w:rsidR="00DB7014" w:rsidRPr="00F52974"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1.0</w:t>
            </w:r>
          </w:p>
        </w:tc>
        <w:tc>
          <w:tcPr>
            <w:tcW w:w="1874" w:type="dxa"/>
            <w:tcBorders>
              <w:top w:val="nil"/>
              <w:left w:val="nil"/>
              <w:bottom w:val="single" w:sz="4" w:space="0" w:color="auto"/>
              <w:right w:val="single" w:sz="4" w:space="0" w:color="auto"/>
            </w:tcBorders>
            <w:vAlign w:val="center"/>
          </w:tcPr>
          <w:p w14:paraId="3F00BBA9" w14:textId="4F653113" w:rsidR="00DB7014"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UPDRS-III (108)</w:t>
            </w:r>
          </w:p>
        </w:tc>
        <w:tc>
          <w:tcPr>
            <w:tcW w:w="1732" w:type="dxa"/>
            <w:tcBorders>
              <w:top w:val="nil"/>
              <w:left w:val="single" w:sz="4" w:space="0" w:color="auto"/>
              <w:bottom w:val="single" w:sz="4" w:space="0" w:color="auto"/>
              <w:right w:val="single" w:sz="4" w:space="0" w:color="auto"/>
            </w:tcBorders>
            <w:shd w:val="clear" w:color="auto" w:fill="auto"/>
            <w:noWrap/>
            <w:vAlign w:val="center"/>
          </w:tcPr>
          <w:p w14:paraId="022677D6" w14:textId="6B8AB89F" w:rsidR="00DB7014" w:rsidRPr="00F52974" w:rsidRDefault="009A73C1" w:rsidP="00DB7014">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642" w:type="dxa"/>
            <w:tcBorders>
              <w:top w:val="nil"/>
              <w:left w:val="nil"/>
              <w:bottom w:val="single" w:sz="4" w:space="0" w:color="auto"/>
              <w:right w:val="single" w:sz="4" w:space="0" w:color="auto"/>
            </w:tcBorders>
            <w:shd w:val="clear" w:color="auto" w:fill="auto"/>
            <w:noWrap/>
            <w:vAlign w:val="center"/>
          </w:tcPr>
          <w:p w14:paraId="7E493A27" w14:textId="43D9A179" w:rsidR="00DB7014" w:rsidRPr="00F52974" w:rsidRDefault="009A73C1" w:rsidP="00DB7014">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r>
    </w:tbl>
    <w:p w14:paraId="1994963D" w14:textId="6C5ADF56" w:rsidR="00DB7014" w:rsidRDefault="007954AD" w:rsidP="007954AD">
      <w:pPr>
        <w:spacing w:before="120" w:line="480" w:lineRule="auto"/>
        <w:rPr>
          <w:b/>
          <w:bCs/>
          <w:i/>
          <w:iCs/>
        </w:rPr>
      </w:pPr>
      <w:r w:rsidRPr="007954AD">
        <w:rPr>
          <w:rFonts w:ascii="Calibri" w:hAnsi="Calibri" w:cs="Calibri"/>
          <w:b/>
          <w:bCs/>
        </w:rPr>
        <w:lastRenderedPageBreak/>
        <w:t>Suppl</w:t>
      </w:r>
      <w:proofErr w:type="spellStart"/>
      <w:r w:rsidRPr="007954AD">
        <w:rPr>
          <w:rFonts w:ascii="Calibri" w:hAnsi="Calibri" w:cs="Calibri"/>
          <w:b/>
          <w:bCs/>
          <w:lang w:val="en-AU"/>
        </w:rPr>
        <w:t>ementary</w:t>
      </w:r>
      <w:proofErr w:type="spellEnd"/>
      <w:r w:rsidRPr="007954AD">
        <w:rPr>
          <w:rFonts w:ascii="Calibri" w:hAnsi="Calibri" w:cs="Calibri"/>
          <w:b/>
          <w:bCs/>
        </w:rPr>
        <w:t xml:space="preserve"> </w:t>
      </w:r>
      <w:r w:rsidRPr="007954AD">
        <w:rPr>
          <w:rFonts w:ascii="Calibri" w:hAnsi="Calibri" w:cs="Calibri"/>
          <w:b/>
          <w:bCs/>
          <w:lang w:val="en-AU"/>
        </w:rPr>
        <w:t>T</w:t>
      </w:r>
      <w:r w:rsidRPr="007954AD">
        <w:rPr>
          <w:rFonts w:ascii="Calibri" w:hAnsi="Calibri" w:cs="Calibri"/>
          <w:b/>
          <w:bCs/>
        </w:rPr>
        <w:t xml:space="preserve">able </w:t>
      </w:r>
      <w:r w:rsidRPr="007954AD">
        <w:rPr>
          <w:rFonts w:ascii="Calibri" w:hAnsi="Calibri" w:cs="Calibri"/>
          <w:b/>
          <w:bCs/>
          <w:lang w:val="en-US"/>
        </w:rPr>
        <w:t xml:space="preserve">2 </w:t>
      </w:r>
      <w:r w:rsidRPr="007954AD">
        <w:rPr>
          <w:rFonts w:ascii="Calibri" w:hAnsi="Calibri" w:cs="Calibri"/>
          <w:lang w:val="en-US"/>
        </w:rPr>
        <w:t>(continued).</w:t>
      </w:r>
    </w:p>
    <w:tbl>
      <w:tblPr>
        <w:tblW w:w="15564" w:type="dxa"/>
        <w:tblInd w:w="-436" w:type="dxa"/>
        <w:tblLook w:val="04A0" w:firstRow="1" w:lastRow="0" w:firstColumn="1" w:lastColumn="0" w:noHBand="0" w:noVBand="1"/>
      </w:tblPr>
      <w:tblGrid>
        <w:gridCol w:w="2244"/>
        <w:gridCol w:w="1248"/>
        <w:gridCol w:w="1559"/>
        <w:gridCol w:w="1025"/>
        <w:gridCol w:w="1025"/>
        <w:gridCol w:w="1409"/>
        <w:gridCol w:w="1701"/>
        <w:gridCol w:w="2592"/>
        <w:gridCol w:w="1357"/>
        <w:gridCol w:w="1404"/>
      </w:tblGrid>
      <w:tr w:rsidR="00C05B97" w:rsidRPr="00A42A33" w14:paraId="12F17E93" w14:textId="77777777" w:rsidTr="00666823">
        <w:trPr>
          <w:trHeight w:val="1169"/>
        </w:trPr>
        <w:tc>
          <w:tcPr>
            <w:tcW w:w="2244" w:type="dxa"/>
            <w:tcBorders>
              <w:top w:val="single" w:sz="8" w:space="0" w:color="auto"/>
              <w:left w:val="single" w:sz="8" w:space="0" w:color="auto"/>
              <w:bottom w:val="double" w:sz="6" w:space="0" w:color="auto"/>
              <w:right w:val="single" w:sz="4" w:space="0" w:color="auto"/>
            </w:tcBorders>
            <w:shd w:val="clear" w:color="000000" w:fill="EDEDED"/>
            <w:vAlign w:val="center"/>
            <w:hideMark/>
          </w:tcPr>
          <w:p w14:paraId="26F27561" w14:textId="0E9622C6" w:rsidR="00DB7014" w:rsidRPr="00A42A33" w:rsidRDefault="00DB7014" w:rsidP="00DB7014">
            <w:pPr>
              <w:jc w:val="center"/>
              <w:rPr>
                <w:rFonts w:ascii="Calisto MT" w:hAnsi="Calisto MT" w:cs="Calibri"/>
                <w:b/>
                <w:bCs/>
                <w:color w:val="000000"/>
                <w:sz w:val="22"/>
                <w:szCs w:val="22"/>
              </w:rPr>
            </w:pPr>
            <w:r w:rsidRPr="00A42A33">
              <w:rPr>
                <w:rFonts w:ascii="Calisto MT" w:hAnsi="Calisto MT" w:cs="Calibri"/>
                <w:b/>
                <w:bCs/>
                <w:color w:val="000000"/>
                <w:sz w:val="22"/>
                <w:szCs w:val="22"/>
              </w:rPr>
              <w:t>Author, year</w:t>
            </w:r>
          </w:p>
        </w:tc>
        <w:tc>
          <w:tcPr>
            <w:tcW w:w="1248" w:type="dxa"/>
            <w:tcBorders>
              <w:top w:val="single" w:sz="8" w:space="0" w:color="auto"/>
              <w:left w:val="nil"/>
              <w:bottom w:val="double" w:sz="6" w:space="0" w:color="auto"/>
              <w:right w:val="single" w:sz="4" w:space="0" w:color="auto"/>
            </w:tcBorders>
            <w:shd w:val="clear" w:color="000000" w:fill="EDEDED"/>
            <w:vAlign w:val="center"/>
          </w:tcPr>
          <w:p w14:paraId="3E8DC535" w14:textId="6BB3F69A" w:rsidR="00DB7014" w:rsidRDefault="00DB7014" w:rsidP="00DB7014">
            <w:pPr>
              <w:jc w:val="center"/>
              <w:rPr>
                <w:rFonts w:ascii="Calisto MT" w:hAnsi="Calisto MT" w:cs="Calibri"/>
                <w:b/>
                <w:bCs/>
                <w:color w:val="000000"/>
                <w:sz w:val="22"/>
                <w:szCs w:val="22"/>
              </w:rPr>
            </w:pPr>
            <w:proofErr w:type="spellStart"/>
            <w:r>
              <w:rPr>
                <w:rFonts w:ascii="Calisto MT" w:hAnsi="Calisto MT" w:cs="Calibri"/>
                <w:b/>
                <w:bCs/>
                <w:color w:val="000000"/>
                <w:sz w:val="22"/>
                <w:szCs w:val="22"/>
                <w:lang w:val="fr-FR"/>
              </w:rPr>
              <w:t>Analysis</w:t>
            </w:r>
            <w:proofErr w:type="spellEnd"/>
          </w:p>
        </w:tc>
        <w:tc>
          <w:tcPr>
            <w:tcW w:w="1559" w:type="dxa"/>
            <w:tcBorders>
              <w:top w:val="single" w:sz="8" w:space="0" w:color="auto"/>
              <w:left w:val="single" w:sz="4" w:space="0" w:color="auto"/>
              <w:bottom w:val="double" w:sz="6" w:space="0" w:color="auto"/>
              <w:right w:val="single" w:sz="4" w:space="0" w:color="auto"/>
            </w:tcBorders>
            <w:shd w:val="clear" w:color="000000" w:fill="EDEDED"/>
            <w:vAlign w:val="center"/>
            <w:hideMark/>
          </w:tcPr>
          <w:p w14:paraId="5FD35A38" w14:textId="489B82AD" w:rsidR="00DB7014" w:rsidRPr="00A42A33" w:rsidRDefault="00DB7014" w:rsidP="00DB7014">
            <w:pPr>
              <w:jc w:val="center"/>
              <w:rPr>
                <w:rFonts w:ascii="Calisto MT" w:hAnsi="Calisto MT" w:cs="Calibri"/>
                <w:b/>
                <w:bCs/>
                <w:color w:val="000000"/>
                <w:sz w:val="22"/>
                <w:szCs w:val="22"/>
              </w:rPr>
            </w:pPr>
            <w:r>
              <w:rPr>
                <w:rFonts w:ascii="Calisto MT" w:hAnsi="Calisto MT" w:cs="Calibri"/>
                <w:b/>
                <w:bCs/>
                <w:color w:val="000000"/>
                <w:sz w:val="22"/>
                <w:szCs w:val="22"/>
              </w:rPr>
              <w:t>Study type</w:t>
            </w:r>
          </w:p>
        </w:tc>
        <w:tc>
          <w:tcPr>
            <w:tcW w:w="1025" w:type="dxa"/>
            <w:tcBorders>
              <w:top w:val="single" w:sz="8" w:space="0" w:color="auto"/>
              <w:left w:val="nil"/>
              <w:bottom w:val="double" w:sz="6" w:space="0" w:color="auto"/>
              <w:right w:val="single" w:sz="4" w:space="0" w:color="auto"/>
            </w:tcBorders>
            <w:shd w:val="clear" w:color="000000" w:fill="EDEDED"/>
            <w:vAlign w:val="center"/>
            <w:hideMark/>
          </w:tcPr>
          <w:p w14:paraId="4A38F9A0" w14:textId="0A24210F" w:rsidR="00DB7014" w:rsidRPr="00A42A33" w:rsidRDefault="00DB7014" w:rsidP="00DB7014">
            <w:pPr>
              <w:jc w:val="center"/>
              <w:rPr>
                <w:rFonts w:ascii="Calisto MT" w:hAnsi="Calisto MT" w:cs="Calibri"/>
                <w:b/>
                <w:bCs/>
                <w:color w:val="000000"/>
                <w:sz w:val="22"/>
                <w:szCs w:val="22"/>
              </w:rPr>
            </w:pPr>
            <w:r>
              <w:rPr>
                <w:rFonts w:ascii="Calisto MT" w:hAnsi="Calisto MT" w:cs="Calibri"/>
                <w:b/>
                <w:bCs/>
                <w:color w:val="000000"/>
                <w:sz w:val="22"/>
                <w:szCs w:val="22"/>
              </w:rPr>
              <w:t>Baseline sample size</w:t>
            </w:r>
          </w:p>
        </w:tc>
        <w:tc>
          <w:tcPr>
            <w:tcW w:w="1025" w:type="dxa"/>
            <w:tcBorders>
              <w:top w:val="single" w:sz="8" w:space="0" w:color="auto"/>
              <w:left w:val="nil"/>
              <w:bottom w:val="double" w:sz="6" w:space="0" w:color="auto"/>
              <w:right w:val="single" w:sz="4" w:space="0" w:color="auto"/>
            </w:tcBorders>
            <w:shd w:val="clear" w:color="000000" w:fill="EDEDED"/>
            <w:vAlign w:val="center"/>
            <w:hideMark/>
          </w:tcPr>
          <w:p w14:paraId="06CD3C74" w14:textId="70902230" w:rsidR="00DB7014" w:rsidRPr="00A42A33" w:rsidRDefault="00DB7014" w:rsidP="00DB7014">
            <w:pPr>
              <w:jc w:val="center"/>
              <w:rPr>
                <w:rFonts w:ascii="Calisto MT" w:hAnsi="Calisto MT" w:cs="Calibri"/>
                <w:b/>
                <w:bCs/>
                <w:color w:val="000000"/>
                <w:sz w:val="22"/>
                <w:szCs w:val="22"/>
              </w:rPr>
            </w:pPr>
            <w:r>
              <w:rPr>
                <w:rFonts w:ascii="Calisto MT" w:hAnsi="Calisto MT" w:cs="Calibri"/>
                <w:b/>
                <w:bCs/>
                <w:color w:val="000000"/>
                <w:sz w:val="22"/>
                <w:szCs w:val="22"/>
              </w:rPr>
              <w:t>Baseline age</w:t>
            </w:r>
            <w:r w:rsidRPr="00A42A33">
              <w:rPr>
                <w:rFonts w:ascii="Calisto MT" w:hAnsi="Calisto MT" w:cs="Calibri"/>
                <w:b/>
                <w:bCs/>
                <w:color w:val="000000"/>
                <w:sz w:val="22"/>
                <w:szCs w:val="22"/>
              </w:rPr>
              <w:t xml:space="preserve"> (y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1409" w:type="dxa"/>
            <w:tcBorders>
              <w:top w:val="single" w:sz="8" w:space="0" w:color="auto"/>
              <w:left w:val="nil"/>
              <w:bottom w:val="double" w:sz="6" w:space="0" w:color="auto"/>
              <w:right w:val="single" w:sz="4" w:space="0" w:color="auto"/>
            </w:tcBorders>
            <w:shd w:val="clear" w:color="000000" w:fill="EDEDED"/>
            <w:vAlign w:val="center"/>
            <w:hideMark/>
          </w:tcPr>
          <w:p w14:paraId="0A94F301" w14:textId="7CFA458D" w:rsidR="00DB7014" w:rsidRPr="00A42A33" w:rsidRDefault="00DB7014" w:rsidP="00DB7014">
            <w:pPr>
              <w:jc w:val="center"/>
              <w:rPr>
                <w:rFonts w:ascii="Calisto MT" w:hAnsi="Calisto MT" w:cs="Calibri"/>
                <w:b/>
                <w:bCs/>
                <w:color w:val="000000"/>
                <w:sz w:val="22"/>
                <w:szCs w:val="22"/>
              </w:rPr>
            </w:pPr>
            <w:r>
              <w:rPr>
                <w:rFonts w:ascii="Calisto MT" w:hAnsi="Calisto MT" w:cs="Calibri"/>
                <w:b/>
                <w:bCs/>
                <w:color w:val="000000"/>
                <w:sz w:val="22"/>
                <w:szCs w:val="22"/>
              </w:rPr>
              <w:t>Baseline PD duration</w:t>
            </w:r>
            <w:r w:rsidRPr="00A42A33">
              <w:rPr>
                <w:rFonts w:ascii="Calisto MT" w:hAnsi="Calisto MT" w:cs="Calibri"/>
                <w:b/>
                <w:bCs/>
                <w:color w:val="000000"/>
                <w:sz w:val="22"/>
                <w:szCs w:val="22"/>
              </w:rPr>
              <w:br/>
              <w:t>(y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1701" w:type="dxa"/>
            <w:tcBorders>
              <w:top w:val="single" w:sz="8" w:space="0" w:color="auto"/>
              <w:left w:val="nil"/>
              <w:bottom w:val="double" w:sz="6" w:space="0" w:color="auto"/>
              <w:right w:val="single" w:sz="4" w:space="0" w:color="auto"/>
            </w:tcBorders>
            <w:shd w:val="clear" w:color="000000" w:fill="EDEDED"/>
            <w:vAlign w:val="center"/>
            <w:hideMark/>
          </w:tcPr>
          <w:p w14:paraId="0F3B1E12" w14:textId="290C2F90" w:rsidR="00DB7014" w:rsidRPr="00A42A33" w:rsidRDefault="00DB7014" w:rsidP="00DB7014">
            <w:pPr>
              <w:jc w:val="center"/>
              <w:rPr>
                <w:rFonts w:ascii="Calisto MT" w:hAnsi="Calisto MT" w:cs="Calibri"/>
                <w:b/>
                <w:bCs/>
                <w:color w:val="000000"/>
                <w:sz w:val="22"/>
                <w:szCs w:val="22"/>
              </w:rPr>
            </w:pPr>
            <w:r w:rsidRPr="00A42A33">
              <w:rPr>
                <w:rFonts w:ascii="Calisto MT" w:hAnsi="Calisto MT" w:cs="Calibri"/>
                <w:b/>
                <w:bCs/>
                <w:color w:val="000000"/>
                <w:sz w:val="22"/>
                <w:szCs w:val="22"/>
              </w:rPr>
              <w:t>Study duration</w:t>
            </w:r>
            <w:r w:rsidRPr="00A42A33">
              <w:rPr>
                <w:rFonts w:ascii="Calisto MT" w:hAnsi="Calisto MT" w:cs="Calibri"/>
                <w:b/>
                <w:bCs/>
                <w:color w:val="000000"/>
                <w:sz w:val="22"/>
                <w:szCs w:val="22"/>
              </w:rPr>
              <w:br/>
              <w:t>(</w:t>
            </w:r>
            <w:r>
              <w:rPr>
                <w:rFonts w:ascii="Calisto MT" w:hAnsi="Calisto MT" w:cs="Calibri"/>
                <w:b/>
                <w:bCs/>
                <w:color w:val="000000"/>
                <w:sz w:val="22"/>
                <w:szCs w:val="22"/>
                <w:lang w:val="en-AU"/>
              </w:rPr>
              <w:t>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2592" w:type="dxa"/>
            <w:tcBorders>
              <w:top w:val="single" w:sz="8" w:space="0" w:color="auto"/>
              <w:left w:val="nil"/>
              <w:bottom w:val="double" w:sz="6" w:space="0" w:color="auto"/>
              <w:right w:val="single" w:sz="4" w:space="0" w:color="auto"/>
            </w:tcBorders>
            <w:shd w:val="clear" w:color="000000" w:fill="EDEDED"/>
            <w:vAlign w:val="center"/>
          </w:tcPr>
          <w:p w14:paraId="4FFD3372" w14:textId="60950F53" w:rsidR="00DB7014" w:rsidRPr="00A42A33" w:rsidRDefault="00DB7014" w:rsidP="00DB7014">
            <w:pPr>
              <w:jc w:val="center"/>
              <w:rPr>
                <w:rFonts w:ascii="Calisto MT" w:hAnsi="Calisto MT" w:cs="Calibri"/>
                <w:b/>
                <w:bCs/>
                <w:color w:val="000000"/>
                <w:sz w:val="22"/>
                <w:szCs w:val="22"/>
              </w:rPr>
            </w:pPr>
            <w:r w:rsidRPr="00A42A33">
              <w:rPr>
                <w:rFonts w:ascii="Calisto MT" w:hAnsi="Calisto MT" w:cs="Calibri"/>
                <w:b/>
                <w:bCs/>
                <w:color w:val="000000"/>
                <w:sz w:val="22"/>
                <w:szCs w:val="22"/>
              </w:rPr>
              <w:t>Motor scale (</w:t>
            </w:r>
            <w:r>
              <w:rPr>
                <w:rFonts w:ascii="Calisto MT" w:hAnsi="Calisto MT" w:cs="Calibri"/>
                <w:b/>
                <w:bCs/>
                <w:color w:val="000000"/>
                <w:sz w:val="22"/>
                <w:szCs w:val="22"/>
                <w:lang w:val="en-AU"/>
              </w:rPr>
              <w:t>maximum score</w:t>
            </w:r>
            <w:r w:rsidRPr="00A42A33">
              <w:rPr>
                <w:rFonts w:ascii="Calisto MT" w:hAnsi="Calisto MT" w:cs="Calibri"/>
                <w:b/>
                <w:bCs/>
                <w:color w:val="000000"/>
                <w:sz w:val="22"/>
                <w:szCs w:val="22"/>
              </w:rPr>
              <w:t>)</w:t>
            </w:r>
          </w:p>
        </w:tc>
        <w:tc>
          <w:tcPr>
            <w:tcW w:w="1357" w:type="dxa"/>
            <w:tcBorders>
              <w:top w:val="single" w:sz="8" w:space="0" w:color="auto"/>
              <w:left w:val="nil"/>
              <w:bottom w:val="double" w:sz="6" w:space="0" w:color="auto"/>
              <w:right w:val="single" w:sz="4" w:space="0" w:color="auto"/>
            </w:tcBorders>
            <w:shd w:val="clear" w:color="000000" w:fill="EDEDED"/>
            <w:vAlign w:val="center"/>
            <w:hideMark/>
          </w:tcPr>
          <w:p w14:paraId="69FD4E8F" w14:textId="69E3888B" w:rsidR="00DB7014" w:rsidRPr="00A42A33" w:rsidRDefault="00DB7014" w:rsidP="00DB7014">
            <w:pPr>
              <w:jc w:val="center"/>
              <w:rPr>
                <w:rFonts w:ascii="Calisto MT" w:hAnsi="Calisto MT" w:cs="Calibri"/>
                <w:b/>
                <w:bCs/>
                <w:color w:val="000000"/>
                <w:sz w:val="22"/>
                <w:szCs w:val="22"/>
              </w:rPr>
            </w:pPr>
            <w:r w:rsidRPr="00A42A33">
              <w:rPr>
                <w:rFonts w:ascii="Calisto MT" w:hAnsi="Calisto MT" w:cs="Calibri"/>
                <w:b/>
                <w:bCs/>
                <w:color w:val="000000"/>
                <w:sz w:val="22"/>
                <w:szCs w:val="22"/>
              </w:rPr>
              <w:t xml:space="preserve">Motor </w:t>
            </w:r>
            <w:r>
              <w:rPr>
                <w:rFonts w:ascii="Calisto MT" w:hAnsi="Calisto MT" w:cs="Calibri"/>
                <w:b/>
                <w:bCs/>
                <w:color w:val="000000"/>
                <w:sz w:val="22"/>
                <w:szCs w:val="22"/>
                <w:lang w:val="en-AU"/>
              </w:rPr>
              <w:t xml:space="preserve">assessment </w:t>
            </w:r>
            <w:r w:rsidRPr="00A42A33">
              <w:rPr>
                <w:rFonts w:ascii="Calisto MT" w:hAnsi="Calisto MT" w:cs="Calibri"/>
                <w:b/>
                <w:bCs/>
                <w:color w:val="000000"/>
                <w:sz w:val="22"/>
                <w:szCs w:val="22"/>
              </w:rPr>
              <w:t xml:space="preserve">in relation to </w:t>
            </w:r>
            <w:r>
              <w:rPr>
                <w:rFonts w:ascii="Calisto MT" w:hAnsi="Calisto MT" w:cs="Calibri"/>
                <w:b/>
                <w:bCs/>
                <w:color w:val="000000"/>
                <w:sz w:val="22"/>
                <w:szCs w:val="22"/>
                <w:lang w:val="en-AU"/>
              </w:rPr>
              <w:t>medication cycle</w:t>
            </w:r>
          </w:p>
        </w:tc>
        <w:tc>
          <w:tcPr>
            <w:tcW w:w="1404" w:type="dxa"/>
            <w:tcBorders>
              <w:top w:val="single" w:sz="4" w:space="0" w:color="auto"/>
              <w:left w:val="nil"/>
              <w:bottom w:val="double" w:sz="6" w:space="0" w:color="auto"/>
              <w:right w:val="single" w:sz="4" w:space="0" w:color="auto"/>
            </w:tcBorders>
            <w:shd w:val="clear" w:color="000000" w:fill="EDEDED"/>
            <w:vAlign w:val="center"/>
            <w:hideMark/>
          </w:tcPr>
          <w:p w14:paraId="66B2884F" w14:textId="77777777" w:rsidR="00DB7014" w:rsidRPr="009042E7" w:rsidRDefault="00DB7014" w:rsidP="00DB7014">
            <w:pPr>
              <w:rPr>
                <w:rFonts w:ascii="Calisto MT" w:hAnsi="Calisto MT" w:cs="Calibri"/>
                <w:b/>
                <w:bCs/>
                <w:color w:val="000000"/>
                <w:sz w:val="22"/>
                <w:szCs w:val="22"/>
                <w:lang w:val="en-AU"/>
              </w:rPr>
            </w:pPr>
            <w:r w:rsidRPr="00025FCB">
              <w:rPr>
                <w:rFonts w:ascii="Calisto MT" w:hAnsi="Calisto MT" w:cs="Calibri"/>
                <w:b/>
                <w:bCs/>
                <w:color w:val="000000"/>
                <w:sz w:val="22"/>
                <w:szCs w:val="22"/>
                <w:lang w:val="en-AU"/>
              </w:rPr>
              <w:t>Motor progression rate</w:t>
            </w:r>
          </w:p>
          <w:p w14:paraId="7F2A404B" w14:textId="522814CB" w:rsidR="00DB7014" w:rsidRPr="00A42A33" w:rsidRDefault="00DB7014" w:rsidP="00DB7014">
            <w:pPr>
              <w:jc w:val="center"/>
              <w:rPr>
                <w:rFonts w:ascii="Calisto MT" w:hAnsi="Calisto MT" w:cs="Calibri"/>
                <w:b/>
                <w:bCs/>
                <w:color w:val="000000"/>
                <w:sz w:val="22"/>
                <w:szCs w:val="22"/>
              </w:rPr>
            </w:pPr>
          </w:p>
        </w:tc>
      </w:tr>
      <w:tr w:rsidR="00C05B97" w:rsidRPr="00A42A33" w14:paraId="0DCBD1BC" w14:textId="77777777" w:rsidTr="00666823">
        <w:trPr>
          <w:trHeight w:val="340"/>
        </w:trPr>
        <w:tc>
          <w:tcPr>
            <w:tcW w:w="22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5919482" w14:textId="4C35D596" w:rsidR="00DB7014"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Davis, 2016</w:t>
            </w:r>
            <w:r w:rsidR="00877486">
              <w:rPr>
                <w:rFonts w:ascii="Calisto MT" w:hAnsi="Calisto MT" w:cs="Calibri"/>
                <w:color w:val="000000"/>
                <w:sz w:val="22"/>
                <w:szCs w:val="22"/>
                <w:vertAlign w:val="superscript"/>
                <w:lang w:val="fr-FR"/>
              </w:rPr>
              <w:t xml:space="preserve"> 10</w:t>
            </w:r>
            <w:r w:rsidR="00B531AA">
              <w:rPr>
                <w:rFonts w:ascii="Calisto MT" w:hAnsi="Calisto MT" w:cs="Calibri"/>
                <w:color w:val="000000"/>
                <w:sz w:val="22"/>
                <w:szCs w:val="22"/>
                <w:vertAlign w:val="superscript"/>
                <w:lang w:val="fr-FR"/>
              </w:rPr>
              <w:t>2</w:t>
            </w:r>
          </w:p>
        </w:tc>
        <w:tc>
          <w:tcPr>
            <w:tcW w:w="1248" w:type="dxa"/>
            <w:tcBorders>
              <w:top w:val="single" w:sz="4" w:space="0" w:color="auto"/>
              <w:left w:val="nil"/>
              <w:bottom w:val="single" w:sz="4" w:space="0" w:color="auto"/>
              <w:right w:val="single" w:sz="4" w:space="0" w:color="auto"/>
            </w:tcBorders>
            <w:vAlign w:val="center"/>
          </w:tcPr>
          <w:p w14:paraId="4CFB2787" w14:textId="77777777" w:rsidR="00DB7014" w:rsidRPr="00D32DEC"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R, 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839E3" w14:textId="77777777" w:rsidR="00DB7014" w:rsidRPr="00D32DEC" w:rsidRDefault="00DB7014" w:rsidP="00DB7014">
            <w:pPr>
              <w:jc w:val="center"/>
              <w:rPr>
                <w:rFonts w:ascii="Calisto MT" w:hAnsi="Calisto MT" w:cs="Calibri"/>
                <w:color w:val="000000"/>
                <w:sz w:val="22"/>
                <w:szCs w:val="22"/>
              </w:rPr>
            </w:pPr>
            <w:proofErr w:type="spellStart"/>
            <w:r>
              <w:rPr>
                <w:rFonts w:ascii="Calisto MT" w:hAnsi="Calisto MT" w:cs="Calibri"/>
                <w:color w:val="000000"/>
                <w:sz w:val="22"/>
                <w:szCs w:val="22"/>
                <w:lang w:val="fr-FR"/>
              </w:rPr>
              <w:t>Cohort</w:t>
            </w:r>
            <w:proofErr w:type="spellEnd"/>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54419D1E" w14:textId="77777777" w:rsidR="00DB7014" w:rsidRPr="00D32DEC"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733</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74357810" w14:textId="77777777" w:rsidR="00DB7014" w:rsidRPr="00D32DEC"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68</w:t>
            </w:r>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424BFACB" w14:textId="77777777" w:rsidR="00DB7014" w:rsidRPr="00D32DEC"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8.7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7E116AF" w14:textId="77777777" w:rsidR="00DB7014" w:rsidRPr="00D32DEC"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3.0</w:t>
            </w:r>
          </w:p>
        </w:tc>
        <w:tc>
          <w:tcPr>
            <w:tcW w:w="2592" w:type="dxa"/>
            <w:tcBorders>
              <w:top w:val="single" w:sz="4" w:space="0" w:color="auto"/>
              <w:left w:val="nil"/>
              <w:bottom w:val="single" w:sz="4" w:space="0" w:color="auto"/>
              <w:right w:val="single" w:sz="4" w:space="0" w:color="auto"/>
            </w:tcBorders>
            <w:vAlign w:val="center"/>
          </w:tcPr>
          <w:p w14:paraId="321D93AE" w14:textId="5179CE13" w:rsidR="00DB7014"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MDS-UPDRS-III (132)</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113028B8" w14:textId="10F09815" w:rsidR="00DB7014" w:rsidRPr="00D32DEC" w:rsidRDefault="00DB7014" w:rsidP="00DB7014">
            <w:pPr>
              <w:jc w:val="center"/>
              <w:rPr>
                <w:rFonts w:ascii="Calisto MT" w:hAnsi="Calisto MT" w:cs="Calibri"/>
                <w:color w:val="000000"/>
                <w:sz w:val="22"/>
                <w:szCs w:val="22"/>
                <w:highlight w:val="lightGray"/>
                <w:lang w:val="fr-FR"/>
              </w:rPr>
            </w:pPr>
            <w:proofErr w:type="spellStart"/>
            <w:r>
              <w:rPr>
                <w:rFonts w:ascii="Calisto MT" w:hAnsi="Calisto MT" w:cs="Calibri"/>
                <w:color w:val="000000"/>
                <w:sz w:val="22"/>
                <w:szCs w:val="22"/>
                <w:lang w:val="fr-FR"/>
              </w:rPr>
              <w:t>Prevailing</w:t>
            </w:r>
            <w:proofErr w:type="spellEnd"/>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590E1F18" w14:textId="437ED747" w:rsidR="00DB7014" w:rsidRPr="00D32DEC"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1.6</w:t>
            </w:r>
            <w:r w:rsidRPr="00DB7014">
              <w:rPr>
                <w:rFonts w:ascii="Calisto MT" w:hAnsi="Calisto MT" w:cs="Calibri"/>
                <w:color w:val="000000"/>
                <w:sz w:val="22"/>
                <w:szCs w:val="22"/>
                <w:lang w:val="en-AU"/>
              </w:rPr>
              <w:t>% p.a.</w:t>
            </w:r>
          </w:p>
        </w:tc>
      </w:tr>
      <w:tr w:rsidR="00C05B97" w:rsidRPr="00A42A33" w14:paraId="4163305F" w14:textId="77777777" w:rsidTr="00666823">
        <w:trPr>
          <w:trHeight w:val="340"/>
        </w:trPr>
        <w:tc>
          <w:tcPr>
            <w:tcW w:w="22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F39CFFE" w14:textId="484FC1D8" w:rsidR="00DB7014"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Deng, 2019</w:t>
            </w:r>
            <w:r w:rsidR="00877486">
              <w:rPr>
                <w:rFonts w:ascii="Calisto MT" w:hAnsi="Calisto MT" w:cs="Calibri"/>
                <w:color w:val="000000"/>
                <w:sz w:val="22"/>
                <w:szCs w:val="22"/>
                <w:lang w:val="fr-FR"/>
              </w:rPr>
              <w:t xml:space="preserve"> </w:t>
            </w:r>
            <w:r w:rsidR="00877486">
              <w:rPr>
                <w:rFonts w:ascii="Calisto MT" w:hAnsi="Calisto MT" w:cs="Calibri"/>
                <w:color w:val="000000"/>
                <w:sz w:val="22"/>
                <w:szCs w:val="22"/>
                <w:vertAlign w:val="superscript"/>
                <w:lang w:val="fr-FR"/>
              </w:rPr>
              <w:t>3</w:t>
            </w:r>
            <w:r w:rsidR="00B531AA">
              <w:rPr>
                <w:rFonts w:ascii="Calisto MT" w:hAnsi="Calisto MT" w:cs="Calibri"/>
                <w:color w:val="000000"/>
                <w:sz w:val="22"/>
                <w:szCs w:val="22"/>
                <w:vertAlign w:val="superscript"/>
                <w:lang w:val="fr-FR"/>
              </w:rPr>
              <w:t>4</w:t>
            </w:r>
          </w:p>
        </w:tc>
        <w:tc>
          <w:tcPr>
            <w:tcW w:w="1248" w:type="dxa"/>
            <w:tcBorders>
              <w:top w:val="single" w:sz="4" w:space="0" w:color="auto"/>
              <w:left w:val="nil"/>
              <w:bottom w:val="single" w:sz="4" w:space="0" w:color="auto"/>
              <w:right w:val="single" w:sz="4" w:space="0" w:color="auto"/>
            </w:tcBorders>
            <w:vAlign w:val="center"/>
          </w:tcPr>
          <w:p w14:paraId="47ED340A" w14:textId="77777777" w:rsidR="00DB7014" w:rsidRPr="00D32DEC"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24BA1" w14:textId="77777777" w:rsidR="00DB7014" w:rsidRPr="00D32DEC" w:rsidRDefault="00DB7014" w:rsidP="00DB7014">
            <w:pPr>
              <w:jc w:val="center"/>
              <w:rPr>
                <w:rFonts w:ascii="Calisto MT" w:hAnsi="Calisto MT" w:cs="Calibri"/>
                <w:color w:val="000000"/>
                <w:sz w:val="22"/>
                <w:szCs w:val="22"/>
              </w:rPr>
            </w:pPr>
            <w:r>
              <w:rPr>
                <w:rFonts w:ascii="Calisto MT" w:hAnsi="Calisto MT" w:cs="Calibri"/>
                <w:color w:val="000000"/>
                <w:sz w:val="22"/>
                <w:szCs w:val="22"/>
              </w:rPr>
              <w:t>Cohort</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774C642F" w14:textId="77777777" w:rsidR="00DB7014" w:rsidRPr="00D32DEC"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156</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48AC534A" w14:textId="77777777" w:rsidR="00DB7014" w:rsidRPr="00D32DEC"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65</w:t>
            </w:r>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16040D3C" w14:textId="77777777" w:rsidR="00DB7014" w:rsidRPr="00D32DEC"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0.2</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47C77FC" w14:textId="77777777" w:rsidR="00DB7014" w:rsidRPr="00D32DEC"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9.0</w:t>
            </w:r>
          </w:p>
        </w:tc>
        <w:tc>
          <w:tcPr>
            <w:tcW w:w="2592" w:type="dxa"/>
            <w:tcBorders>
              <w:top w:val="single" w:sz="4" w:space="0" w:color="auto"/>
              <w:left w:val="nil"/>
              <w:bottom w:val="single" w:sz="4" w:space="0" w:color="auto"/>
              <w:right w:val="single" w:sz="4" w:space="0" w:color="auto"/>
            </w:tcBorders>
            <w:vAlign w:val="center"/>
          </w:tcPr>
          <w:p w14:paraId="19825B05" w14:textId="48E39075"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2613D970" w14:textId="03163389" w:rsidR="00DB7014" w:rsidRPr="00D32DEC" w:rsidRDefault="00DB7014" w:rsidP="00DB7014">
            <w:pPr>
              <w:jc w:val="center"/>
              <w:rPr>
                <w:rFonts w:ascii="Calisto MT" w:hAnsi="Calisto MT" w:cs="Calibri"/>
                <w:color w:val="000000"/>
                <w:sz w:val="22"/>
                <w:szCs w:val="22"/>
                <w:highlight w:val="lightGray"/>
                <w:lang w:val="fr-FR"/>
              </w:rPr>
            </w:pPr>
            <w:r w:rsidRPr="00A42A33">
              <w:rPr>
                <w:rFonts w:ascii="Calisto MT" w:hAnsi="Calisto MT" w:cs="Calibri"/>
                <w:color w:val="000000"/>
                <w:sz w:val="22"/>
                <w:szCs w:val="22"/>
              </w:rPr>
              <w:t>O</w:t>
            </w:r>
            <w:r w:rsidR="00D10EE9">
              <w:rPr>
                <w:rFonts w:ascii="Calisto MT" w:hAnsi="Calisto MT" w:cs="Calibri"/>
                <w:color w:val="000000"/>
                <w:sz w:val="22"/>
                <w:szCs w:val="22"/>
                <w:lang w:val="fr-FR"/>
              </w:rPr>
              <w:t>n</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4AE15413" w14:textId="1B2B7DC1" w:rsidR="00DB7014" w:rsidRPr="00D32DEC"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1.0</w:t>
            </w:r>
            <w:r w:rsidRPr="00DB7014">
              <w:rPr>
                <w:rFonts w:ascii="Calisto MT" w:hAnsi="Calisto MT" w:cs="Calibri"/>
                <w:color w:val="000000"/>
                <w:sz w:val="22"/>
                <w:szCs w:val="22"/>
                <w:lang w:val="en-AU"/>
              </w:rPr>
              <w:t>% p.a.</w:t>
            </w:r>
          </w:p>
        </w:tc>
      </w:tr>
      <w:tr w:rsidR="00C05B97" w:rsidRPr="00A42A33" w14:paraId="0B00B6D9" w14:textId="77777777" w:rsidTr="00666823">
        <w:trPr>
          <w:trHeight w:val="340"/>
        </w:trPr>
        <w:tc>
          <w:tcPr>
            <w:tcW w:w="22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54393B1" w14:textId="36CC59F4" w:rsidR="00DB7014" w:rsidRPr="00D32DEC"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Devos, 2022</w:t>
            </w:r>
            <w:r w:rsidR="00877486">
              <w:rPr>
                <w:rFonts w:ascii="Calisto MT" w:hAnsi="Calisto MT" w:cs="Calibri"/>
                <w:color w:val="000000"/>
                <w:sz w:val="22"/>
                <w:szCs w:val="22"/>
                <w:lang w:val="fr-FR"/>
              </w:rPr>
              <w:t xml:space="preserve"> </w:t>
            </w:r>
            <w:r w:rsidR="00401612">
              <w:rPr>
                <w:rFonts w:ascii="Calisto MT" w:hAnsi="Calisto MT" w:cs="Calibri"/>
                <w:color w:val="000000"/>
                <w:sz w:val="22"/>
                <w:szCs w:val="22"/>
                <w:vertAlign w:val="superscript"/>
                <w:lang w:val="fr-FR"/>
              </w:rPr>
              <w:t>1</w:t>
            </w:r>
            <w:r w:rsidR="00F30181">
              <w:rPr>
                <w:rFonts w:ascii="Calisto MT" w:hAnsi="Calisto MT" w:cs="Calibri"/>
                <w:color w:val="000000"/>
                <w:sz w:val="22"/>
                <w:szCs w:val="22"/>
                <w:vertAlign w:val="superscript"/>
                <w:lang w:val="fr-FR"/>
              </w:rPr>
              <w:t>0</w:t>
            </w:r>
            <w:r w:rsidR="00B531AA">
              <w:rPr>
                <w:rFonts w:ascii="Calisto MT" w:hAnsi="Calisto MT" w:cs="Calibri"/>
                <w:color w:val="000000"/>
                <w:sz w:val="22"/>
                <w:szCs w:val="22"/>
                <w:vertAlign w:val="superscript"/>
                <w:lang w:val="fr-FR"/>
              </w:rPr>
              <w:t>8</w:t>
            </w:r>
          </w:p>
        </w:tc>
        <w:tc>
          <w:tcPr>
            <w:tcW w:w="1248" w:type="dxa"/>
            <w:tcBorders>
              <w:top w:val="single" w:sz="4" w:space="0" w:color="auto"/>
              <w:left w:val="nil"/>
              <w:bottom w:val="single" w:sz="4" w:space="0" w:color="auto"/>
              <w:right w:val="single" w:sz="4" w:space="0" w:color="auto"/>
            </w:tcBorders>
            <w:vAlign w:val="center"/>
          </w:tcPr>
          <w:p w14:paraId="5C85A559" w14:textId="77777777" w:rsidR="00DB7014" w:rsidRPr="00D32DEC"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51C14" w14:textId="77777777" w:rsidR="00DB7014" w:rsidRPr="00631717" w:rsidRDefault="00DB7014" w:rsidP="00DB7014">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Clinical</w:t>
            </w:r>
            <w:proofErr w:type="spellEnd"/>
            <w:r>
              <w:rPr>
                <w:rFonts w:ascii="Calisto MT" w:hAnsi="Calisto MT" w:cs="Calibri"/>
                <w:color w:val="000000"/>
                <w:sz w:val="22"/>
                <w:szCs w:val="22"/>
                <w:lang w:val="fr-FR"/>
              </w:rPr>
              <w:t xml:space="preserve"> trial</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40B2EF73" w14:textId="77777777" w:rsidR="00DB7014" w:rsidRPr="00D32DEC"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186</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2B98F3DB" w14:textId="77777777" w:rsidR="00DB7014" w:rsidRPr="00631717"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63</w:t>
            </w:r>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25CFF3AC" w14:textId="77777777" w:rsidR="00DB7014" w:rsidRPr="00D32DEC"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1.1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5C3E287" w14:textId="77777777" w:rsidR="00DB7014" w:rsidRPr="00631717"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0.7</w:t>
            </w:r>
          </w:p>
        </w:tc>
        <w:tc>
          <w:tcPr>
            <w:tcW w:w="2592" w:type="dxa"/>
            <w:tcBorders>
              <w:top w:val="single" w:sz="4" w:space="0" w:color="auto"/>
              <w:left w:val="nil"/>
              <w:bottom w:val="single" w:sz="4" w:space="0" w:color="auto"/>
              <w:right w:val="single" w:sz="4" w:space="0" w:color="auto"/>
            </w:tcBorders>
            <w:vAlign w:val="center"/>
          </w:tcPr>
          <w:p w14:paraId="1A35EAA9" w14:textId="5D29C560" w:rsidR="00DB7014"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MDS-UPDRS-III (132)</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36D6351A" w14:textId="2D79D9CB" w:rsidR="00DB7014" w:rsidRPr="00D32DEC" w:rsidRDefault="00DB7014" w:rsidP="00DB7014">
            <w:pPr>
              <w:jc w:val="center"/>
              <w:rPr>
                <w:rFonts w:ascii="Calisto MT" w:hAnsi="Calisto MT" w:cs="Calibri"/>
                <w:color w:val="000000"/>
                <w:sz w:val="22"/>
                <w:szCs w:val="22"/>
                <w:highlight w:val="lightGray"/>
                <w:lang w:val="fr-FR"/>
              </w:rPr>
            </w:pPr>
            <w:proofErr w:type="spellStart"/>
            <w:r>
              <w:rPr>
                <w:rFonts w:ascii="Calisto MT" w:hAnsi="Calisto MT" w:cs="Calibri"/>
                <w:color w:val="000000"/>
                <w:sz w:val="22"/>
                <w:szCs w:val="22"/>
                <w:lang w:val="fr-FR"/>
              </w:rPr>
              <w:t>U</w:t>
            </w:r>
            <w:r w:rsidRPr="00631717">
              <w:rPr>
                <w:rFonts w:ascii="Calisto MT" w:hAnsi="Calisto MT" w:cs="Calibri"/>
                <w:color w:val="000000"/>
                <w:sz w:val="22"/>
                <w:szCs w:val="22"/>
                <w:lang w:val="fr-FR"/>
              </w:rPr>
              <w:t>ntreated</w:t>
            </w:r>
            <w:proofErr w:type="spellEnd"/>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2A0E8B3F" w14:textId="22F419CB" w:rsidR="00DB7014" w:rsidRPr="00D32DEC"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4.4</w:t>
            </w:r>
            <w:r w:rsidRPr="00DB7014">
              <w:rPr>
                <w:rFonts w:ascii="Calisto MT" w:hAnsi="Calisto MT" w:cs="Calibri"/>
                <w:color w:val="000000"/>
                <w:sz w:val="22"/>
                <w:szCs w:val="22"/>
                <w:lang w:val="en-AU"/>
              </w:rPr>
              <w:t>% p.a.</w:t>
            </w:r>
          </w:p>
        </w:tc>
      </w:tr>
      <w:tr w:rsidR="00C05B97" w:rsidRPr="00A42A33" w14:paraId="0E2E1D49" w14:textId="77777777" w:rsidTr="00666823">
        <w:trPr>
          <w:trHeight w:val="340"/>
        </w:trPr>
        <w:tc>
          <w:tcPr>
            <w:tcW w:w="2244" w:type="dxa"/>
            <w:vMerge w:val="restart"/>
            <w:tcBorders>
              <w:top w:val="single" w:sz="4" w:space="0" w:color="auto"/>
              <w:left w:val="single" w:sz="8" w:space="0" w:color="auto"/>
              <w:right w:val="single" w:sz="4" w:space="0" w:color="auto"/>
            </w:tcBorders>
            <w:shd w:val="clear" w:color="auto" w:fill="auto"/>
            <w:noWrap/>
            <w:vAlign w:val="center"/>
          </w:tcPr>
          <w:p w14:paraId="357356D5" w14:textId="58A3C15A" w:rsidR="00DB7014" w:rsidRPr="00D32DEC"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Ding, 2016</w:t>
            </w:r>
            <w:r w:rsidR="00401612">
              <w:rPr>
                <w:rFonts w:ascii="Calisto MT" w:hAnsi="Calisto MT" w:cs="Calibri"/>
                <w:color w:val="000000"/>
                <w:sz w:val="22"/>
                <w:szCs w:val="22"/>
                <w:lang w:val="fr-FR"/>
              </w:rPr>
              <w:t xml:space="preserve"> </w:t>
            </w:r>
            <w:r w:rsidR="00401612">
              <w:rPr>
                <w:rFonts w:ascii="Calisto MT" w:hAnsi="Calisto MT" w:cs="Calibri"/>
                <w:color w:val="000000"/>
                <w:sz w:val="22"/>
                <w:szCs w:val="22"/>
                <w:vertAlign w:val="superscript"/>
                <w:lang w:val="fr-FR"/>
              </w:rPr>
              <w:t>3</w:t>
            </w:r>
            <w:r w:rsidR="00B531AA">
              <w:rPr>
                <w:rFonts w:ascii="Calisto MT" w:hAnsi="Calisto MT" w:cs="Calibri"/>
                <w:color w:val="000000"/>
                <w:sz w:val="22"/>
                <w:szCs w:val="22"/>
                <w:vertAlign w:val="superscript"/>
                <w:lang w:val="fr-FR"/>
              </w:rPr>
              <w:t>5</w:t>
            </w:r>
          </w:p>
        </w:tc>
        <w:tc>
          <w:tcPr>
            <w:tcW w:w="1248" w:type="dxa"/>
            <w:vMerge w:val="restart"/>
            <w:tcBorders>
              <w:top w:val="single" w:sz="4" w:space="0" w:color="auto"/>
              <w:left w:val="nil"/>
              <w:right w:val="single" w:sz="4" w:space="0" w:color="auto"/>
            </w:tcBorders>
            <w:vAlign w:val="center"/>
          </w:tcPr>
          <w:p w14:paraId="24D70578" w14:textId="77777777" w:rsidR="00DB7014" w:rsidRPr="00D32DEC"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R, M, S, C</w:t>
            </w:r>
          </w:p>
        </w:tc>
        <w:tc>
          <w:tcPr>
            <w:tcW w:w="1559" w:type="dxa"/>
            <w:vMerge w:val="restart"/>
            <w:tcBorders>
              <w:top w:val="single" w:sz="4" w:space="0" w:color="auto"/>
              <w:left w:val="single" w:sz="4" w:space="0" w:color="auto"/>
              <w:right w:val="single" w:sz="4" w:space="0" w:color="auto"/>
            </w:tcBorders>
            <w:shd w:val="clear" w:color="auto" w:fill="auto"/>
            <w:noWrap/>
            <w:vAlign w:val="center"/>
          </w:tcPr>
          <w:p w14:paraId="67F98922" w14:textId="77777777" w:rsidR="00DB7014" w:rsidRPr="00D32DEC" w:rsidRDefault="00DB7014" w:rsidP="00DB7014">
            <w:pPr>
              <w:jc w:val="center"/>
              <w:rPr>
                <w:rFonts w:ascii="Calisto MT" w:hAnsi="Calisto MT" w:cs="Calibri"/>
                <w:color w:val="000000"/>
                <w:sz w:val="22"/>
                <w:szCs w:val="22"/>
              </w:rPr>
            </w:pPr>
            <w:r>
              <w:rPr>
                <w:rFonts w:ascii="Calisto MT" w:hAnsi="Calisto MT" w:cs="Calibri"/>
                <w:color w:val="000000"/>
                <w:sz w:val="22"/>
                <w:szCs w:val="22"/>
              </w:rPr>
              <w:t>Cohort</w:t>
            </w:r>
          </w:p>
        </w:tc>
        <w:tc>
          <w:tcPr>
            <w:tcW w:w="1025" w:type="dxa"/>
            <w:vMerge w:val="restart"/>
            <w:tcBorders>
              <w:top w:val="single" w:sz="4" w:space="0" w:color="auto"/>
              <w:left w:val="nil"/>
              <w:right w:val="single" w:sz="4" w:space="0" w:color="auto"/>
            </w:tcBorders>
            <w:shd w:val="clear" w:color="auto" w:fill="auto"/>
            <w:noWrap/>
            <w:vAlign w:val="center"/>
          </w:tcPr>
          <w:p w14:paraId="6B0ED48F" w14:textId="77777777" w:rsidR="00DB7014" w:rsidRPr="00D32DEC"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34</w:t>
            </w:r>
          </w:p>
        </w:tc>
        <w:tc>
          <w:tcPr>
            <w:tcW w:w="1025" w:type="dxa"/>
            <w:vMerge w:val="restart"/>
            <w:tcBorders>
              <w:top w:val="single" w:sz="4" w:space="0" w:color="auto"/>
              <w:left w:val="nil"/>
              <w:right w:val="single" w:sz="4" w:space="0" w:color="auto"/>
            </w:tcBorders>
            <w:shd w:val="clear" w:color="auto" w:fill="auto"/>
            <w:noWrap/>
            <w:vAlign w:val="center"/>
          </w:tcPr>
          <w:p w14:paraId="32FD71C7" w14:textId="77777777" w:rsidR="00DB7014" w:rsidRPr="00D32DEC"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64</w:t>
            </w:r>
          </w:p>
        </w:tc>
        <w:tc>
          <w:tcPr>
            <w:tcW w:w="1409" w:type="dxa"/>
            <w:vMerge w:val="restart"/>
            <w:tcBorders>
              <w:top w:val="single" w:sz="4" w:space="0" w:color="auto"/>
              <w:left w:val="nil"/>
              <w:right w:val="single" w:sz="4" w:space="0" w:color="auto"/>
            </w:tcBorders>
            <w:shd w:val="clear" w:color="auto" w:fill="auto"/>
            <w:noWrap/>
            <w:vAlign w:val="center"/>
          </w:tcPr>
          <w:p w14:paraId="4002B47D" w14:textId="0F148696" w:rsidR="00DB7014" w:rsidRPr="001357ED" w:rsidRDefault="001357ED" w:rsidP="00DB7014">
            <w:pPr>
              <w:jc w:val="center"/>
              <w:rPr>
                <w:rFonts w:ascii="Calisto MT" w:hAnsi="Calisto MT" w:cs="Calibri"/>
                <w:color w:val="000000"/>
                <w:sz w:val="22"/>
                <w:szCs w:val="22"/>
                <w:lang w:val="fr-FR"/>
              </w:rPr>
            </w:pPr>
            <w:r w:rsidRPr="001F5FA6">
              <w:rPr>
                <w:rFonts w:ascii="Calisto MT" w:hAnsi="Calisto MT" w:cs="Calibri"/>
                <w:color w:val="000000"/>
                <w:sz w:val="22"/>
                <w:szCs w:val="22"/>
                <w:highlight w:val="yellow"/>
                <w:lang w:val="fr-FR"/>
              </w:rPr>
              <w:t>1.7</w:t>
            </w:r>
          </w:p>
        </w:tc>
        <w:tc>
          <w:tcPr>
            <w:tcW w:w="1701" w:type="dxa"/>
            <w:vMerge w:val="restart"/>
            <w:tcBorders>
              <w:top w:val="single" w:sz="4" w:space="0" w:color="auto"/>
              <w:left w:val="nil"/>
              <w:right w:val="single" w:sz="4" w:space="0" w:color="auto"/>
            </w:tcBorders>
            <w:shd w:val="clear" w:color="auto" w:fill="auto"/>
            <w:noWrap/>
            <w:vAlign w:val="center"/>
          </w:tcPr>
          <w:p w14:paraId="42D2E70B" w14:textId="77777777" w:rsidR="00DB7014" w:rsidRPr="00D32DEC"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20.3</w:t>
            </w:r>
          </w:p>
        </w:tc>
        <w:tc>
          <w:tcPr>
            <w:tcW w:w="2592" w:type="dxa"/>
            <w:vMerge w:val="restart"/>
            <w:tcBorders>
              <w:top w:val="single" w:sz="4" w:space="0" w:color="auto"/>
              <w:left w:val="nil"/>
              <w:right w:val="single" w:sz="4" w:space="0" w:color="auto"/>
            </w:tcBorders>
            <w:vAlign w:val="center"/>
          </w:tcPr>
          <w:p w14:paraId="141EAE84" w14:textId="4B66430D" w:rsidR="00DB7014" w:rsidRPr="00DB7014"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Mod Webster (36)</w:t>
            </w:r>
          </w:p>
        </w:tc>
        <w:tc>
          <w:tcPr>
            <w:tcW w:w="1357" w:type="dxa"/>
            <w:tcBorders>
              <w:top w:val="single" w:sz="4" w:space="0" w:color="auto"/>
              <w:left w:val="nil"/>
              <w:right w:val="single" w:sz="4" w:space="0" w:color="auto"/>
            </w:tcBorders>
            <w:shd w:val="clear" w:color="auto" w:fill="auto"/>
            <w:noWrap/>
            <w:vAlign w:val="center"/>
          </w:tcPr>
          <w:p w14:paraId="2FF65D59" w14:textId="2EECBEAE" w:rsidR="00DB7014" w:rsidRPr="00D32DEC" w:rsidRDefault="00DB7014" w:rsidP="00DB7014">
            <w:pPr>
              <w:jc w:val="center"/>
              <w:rPr>
                <w:rFonts w:ascii="Calisto MT" w:hAnsi="Calisto MT" w:cs="Calibri"/>
                <w:color w:val="000000"/>
                <w:sz w:val="22"/>
                <w:szCs w:val="22"/>
                <w:highlight w:val="lightGray"/>
                <w:lang w:val="fr-FR"/>
              </w:rPr>
            </w:pPr>
            <w:r>
              <w:rPr>
                <w:rFonts w:ascii="Calisto MT" w:hAnsi="Calisto MT" w:cs="Calibri"/>
                <w:color w:val="000000"/>
                <w:sz w:val="22"/>
                <w:szCs w:val="22"/>
                <w:lang w:val="fr-FR"/>
              </w:rPr>
              <w:t>O</w:t>
            </w:r>
            <w:r w:rsidR="00D10EE9">
              <w:rPr>
                <w:rFonts w:ascii="Calisto MT" w:hAnsi="Calisto MT" w:cs="Calibri"/>
                <w:color w:val="000000"/>
                <w:sz w:val="22"/>
                <w:szCs w:val="22"/>
                <w:lang w:val="fr-FR"/>
              </w:rPr>
              <w:t>ff</w:t>
            </w:r>
          </w:p>
        </w:tc>
        <w:tc>
          <w:tcPr>
            <w:tcW w:w="1404" w:type="dxa"/>
            <w:tcBorders>
              <w:top w:val="single" w:sz="4" w:space="0" w:color="auto"/>
              <w:left w:val="nil"/>
              <w:right w:val="single" w:sz="4" w:space="0" w:color="auto"/>
            </w:tcBorders>
            <w:shd w:val="clear" w:color="auto" w:fill="auto"/>
            <w:noWrap/>
            <w:vAlign w:val="center"/>
          </w:tcPr>
          <w:p w14:paraId="4555F894" w14:textId="098E4D8D" w:rsidR="00DB7014" w:rsidRPr="00D32DEC"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2.0</w:t>
            </w:r>
            <w:r w:rsidRPr="00DB7014">
              <w:rPr>
                <w:rFonts w:ascii="Calisto MT" w:hAnsi="Calisto MT" w:cs="Calibri"/>
                <w:color w:val="000000"/>
                <w:sz w:val="22"/>
                <w:szCs w:val="22"/>
                <w:lang w:val="en-AU"/>
              </w:rPr>
              <w:t>% p.a.</w:t>
            </w:r>
          </w:p>
        </w:tc>
      </w:tr>
      <w:tr w:rsidR="00C05B97" w:rsidRPr="00A42A33" w14:paraId="13759CEC" w14:textId="77777777" w:rsidTr="00666823">
        <w:trPr>
          <w:trHeight w:val="340"/>
        </w:trPr>
        <w:tc>
          <w:tcPr>
            <w:tcW w:w="2244" w:type="dxa"/>
            <w:vMerge/>
            <w:tcBorders>
              <w:left w:val="single" w:sz="8" w:space="0" w:color="auto"/>
              <w:bottom w:val="single" w:sz="4" w:space="0" w:color="auto"/>
              <w:right w:val="single" w:sz="4" w:space="0" w:color="auto"/>
            </w:tcBorders>
            <w:shd w:val="clear" w:color="auto" w:fill="auto"/>
            <w:noWrap/>
            <w:vAlign w:val="center"/>
          </w:tcPr>
          <w:p w14:paraId="1A2632FE" w14:textId="4447763C" w:rsidR="00DB7014" w:rsidRPr="00D32DEC" w:rsidRDefault="00DB7014" w:rsidP="00DB7014">
            <w:pPr>
              <w:jc w:val="center"/>
              <w:rPr>
                <w:rFonts w:ascii="Calisto MT" w:hAnsi="Calisto MT" w:cs="Calibri"/>
                <w:color w:val="000000"/>
                <w:sz w:val="22"/>
                <w:szCs w:val="22"/>
              </w:rPr>
            </w:pPr>
          </w:p>
        </w:tc>
        <w:tc>
          <w:tcPr>
            <w:tcW w:w="1248" w:type="dxa"/>
            <w:vMerge/>
            <w:tcBorders>
              <w:left w:val="nil"/>
              <w:bottom w:val="single" w:sz="4" w:space="0" w:color="auto"/>
              <w:right w:val="single" w:sz="4" w:space="0" w:color="auto"/>
            </w:tcBorders>
            <w:vAlign w:val="center"/>
          </w:tcPr>
          <w:p w14:paraId="467EF9F6" w14:textId="167988F4" w:rsidR="00DB7014" w:rsidRPr="00D32DEC" w:rsidRDefault="00DB7014" w:rsidP="00DB7014">
            <w:pPr>
              <w:jc w:val="center"/>
              <w:rPr>
                <w:rFonts w:ascii="Calisto MT" w:hAnsi="Calisto MT" w:cs="Calibri"/>
                <w:color w:val="000000"/>
                <w:sz w:val="22"/>
                <w:szCs w:val="22"/>
                <w:lang w:val="fr-FR"/>
              </w:rPr>
            </w:pPr>
          </w:p>
        </w:tc>
        <w:tc>
          <w:tcPr>
            <w:tcW w:w="1559" w:type="dxa"/>
            <w:vMerge/>
            <w:tcBorders>
              <w:left w:val="single" w:sz="4" w:space="0" w:color="auto"/>
              <w:bottom w:val="single" w:sz="4" w:space="0" w:color="auto"/>
              <w:right w:val="single" w:sz="4" w:space="0" w:color="auto"/>
            </w:tcBorders>
            <w:shd w:val="clear" w:color="auto" w:fill="auto"/>
            <w:noWrap/>
            <w:vAlign w:val="center"/>
          </w:tcPr>
          <w:p w14:paraId="10483B58" w14:textId="1F05E1E5" w:rsidR="00DB7014" w:rsidRPr="00D32DEC" w:rsidRDefault="00DB7014" w:rsidP="00DB7014">
            <w:pPr>
              <w:jc w:val="center"/>
              <w:rPr>
                <w:rFonts w:ascii="Calisto MT" w:hAnsi="Calisto MT" w:cs="Calibri"/>
                <w:color w:val="000000"/>
                <w:sz w:val="22"/>
                <w:szCs w:val="22"/>
              </w:rPr>
            </w:pPr>
          </w:p>
        </w:tc>
        <w:tc>
          <w:tcPr>
            <w:tcW w:w="1025" w:type="dxa"/>
            <w:vMerge/>
            <w:tcBorders>
              <w:left w:val="nil"/>
              <w:bottom w:val="single" w:sz="4" w:space="0" w:color="auto"/>
              <w:right w:val="single" w:sz="4" w:space="0" w:color="auto"/>
            </w:tcBorders>
            <w:shd w:val="clear" w:color="auto" w:fill="auto"/>
            <w:noWrap/>
            <w:vAlign w:val="center"/>
          </w:tcPr>
          <w:p w14:paraId="3E1964CD" w14:textId="3B3B382F" w:rsidR="00DB7014" w:rsidRPr="00D32DEC" w:rsidRDefault="00DB7014" w:rsidP="00DB7014">
            <w:pPr>
              <w:rPr>
                <w:rFonts w:ascii="Calisto MT" w:hAnsi="Calisto MT" w:cs="Calibri"/>
                <w:color w:val="000000"/>
                <w:sz w:val="22"/>
                <w:szCs w:val="22"/>
                <w:lang w:val="fr-FR"/>
              </w:rPr>
            </w:pPr>
          </w:p>
        </w:tc>
        <w:tc>
          <w:tcPr>
            <w:tcW w:w="1025" w:type="dxa"/>
            <w:vMerge/>
            <w:tcBorders>
              <w:left w:val="nil"/>
              <w:bottom w:val="single" w:sz="4" w:space="0" w:color="auto"/>
              <w:right w:val="single" w:sz="4" w:space="0" w:color="auto"/>
            </w:tcBorders>
            <w:shd w:val="clear" w:color="auto" w:fill="auto"/>
            <w:noWrap/>
            <w:vAlign w:val="center"/>
          </w:tcPr>
          <w:p w14:paraId="6F3CF166" w14:textId="0AD0A902" w:rsidR="00DB7014" w:rsidRPr="00D32DEC" w:rsidRDefault="00DB7014" w:rsidP="00DB7014">
            <w:pPr>
              <w:rPr>
                <w:rFonts w:ascii="Calisto MT" w:hAnsi="Calisto MT" w:cs="Calibri"/>
                <w:color w:val="000000"/>
                <w:sz w:val="22"/>
                <w:szCs w:val="22"/>
              </w:rPr>
            </w:pPr>
          </w:p>
        </w:tc>
        <w:tc>
          <w:tcPr>
            <w:tcW w:w="1409" w:type="dxa"/>
            <w:vMerge/>
            <w:tcBorders>
              <w:left w:val="nil"/>
              <w:bottom w:val="single" w:sz="4" w:space="0" w:color="auto"/>
              <w:right w:val="single" w:sz="4" w:space="0" w:color="auto"/>
            </w:tcBorders>
            <w:shd w:val="clear" w:color="auto" w:fill="auto"/>
            <w:noWrap/>
            <w:vAlign w:val="center"/>
          </w:tcPr>
          <w:p w14:paraId="1005C999" w14:textId="5222CF12" w:rsidR="00DB7014" w:rsidRPr="00D32DEC" w:rsidRDefault="00DB7014" w:rsidP="00DB7014">
            <w:pPr>
              <w:jc w:val="center"/>
              <w:rPr>
                <w:rFonts w:ascii="Calisto MT" w:hAnsi="Calisto MT" w:cs="Calibri"/>
                <w:color w:val="000000"/>
                <w:sz w:val="22"/>
                <w:szCs w:val="22"/>
                <w:lang w:val="fr-FR"/>
              </w:rPr>
            </w:pPr>
          </w:p>
        </w:tc>
        <w:tc>
          <w:tcPr>
            <w:tcW w:w="1701" w:type="dxa"/>
            <w:vMerge/>
            <w:tcBorders>
              <w:left w:val="nil"/>
              <w:bottom w:val="single" w:sz="4" w:space="0" w:color="auto"/>
              <w:right w:val="single" w:sz="4" w:space="0" w:color="auto"/>
            </w:tcBorders>
            <w:shd w:val="clear" w:color="auto" w:fill="auto"/>
            <w:noWrap/>
            <w:vAlign w:val="center"/>
          </w:tcPr>
          <w:p w14:paraId="4913A981" w14:textId="34C95B49" w:rsidR="00DB7014" w:rsidRPr="00D32DEC" w:rsidRDefault="00DB7014" w:rsidP="00DB7014">
            <w:pPr>
              <w:jc w:val="center"/>
              <w:rPr>
                <w:rFonts w:ascii="Calisto MT" w:hAnsi="Calisto MT" w:cs="Calibri"/>
                <w:color w:val="000000"/>
                <w:sz w:val="22"/>
                <w:szCs w:val="22"/>
              </w:rPr>
            </w:pPr>
          </w:p>
        </w:tc>
        <w:tc>
          <w:tcPr>
            <w:tcW w:w="2592" w:type="dxa"/>
            <w:vMerge/>
            <w:tcBorders>
              <w:left w:val="nil"/>
              <w:bottom w:val="single" w:sz="4" w:space="0" w:color="auto"/>
              <w:right w:val="single" w:sz="4" w:space="0" w:color="auto"/>
            </w:tcBorders>
            <w:vAlign w:val="center"/>
          </w:tcPr>
          <w:p w14:paraId="0D98D08C" w14:textId="4716A935" w:rsidR="00DB7014" w:rsidRDefault="00DB7014" w:rsidP="00DB7014">
            <w:pPr>
              <w:jc w:val="center"/>
              <w:rPr>
                <w:rFonts w:ascii="Calisto MT" w:hAnsi="Calisto MT" w:cs="Calibri"/>
                <w:color w:val="000000"/>
                <w:sz w:val="22"/>
                <w:szCs w:val="22"/>
                <w:lang w:val="fr-FR"/>
              </w:rPr>
            </w:pPr>
          </w:p>
        </w:tc>
        <w:tc>
          <w:tcPr>
            <w:tcW w:w="1357" w:type="dxa"/>
            <w:tcBorders>
              <w:left w:val="nil"/>
              <w:bottom w:val="single" w:sz="4" w:space="0" w:color="auto"/>
              <w:right w:val="single" w:sz="4" w:space="0" w:color="auto"/>
            </w:tcBorders>
            <w:shd w:val="clear" w:color="auto" w:fill="auto"/>
            <w:noWrap/>
            <w:vAlign w:val="center"/>
          </w:tcPr>
          <w:p w14:paraId="125A992D" w14:textId="4B5BDFB8" w:rsidR="00DB7014" w:rsidRPr="00D32DEC" w:rsidRDefault="00DB7014" w:rsidP="00DB7014">
            <w:pPr>
              <w:jc w:val="center"/>
              <w:rPr>
                <w:rFonts w:ascii="Calisto MT" w:hAnsi="Calisto MT" w:cs="Calibri"/>
                <w:color w:val="000000"/>
                <w:sz w:val="22"/>
                <w:szCs w:val="22"/>
                <w:highlight w:val="lightGray"/>
                <w:lang w:val="fr-FR"/>
              </w:rPr>
            </w:pPr>
            <w:r>
              <w:rPr>
                <w:rFonts w:ascii="Calisto MT" w:hAnsi="Calisto MT" w:cs="Calibri"/>
                <w:color w:val="000000"/>
                <w:sz w:val="22"/>
                <w:szCs w:val="22"/>
                <w:lang w:val="fr-FR"/>
              </w:rPr>
              <w:t>O</w:t>
            </w:r>
            <w:r w:rsidR="00D10EE9">
              <w:rPr>
                <w:rFonts w:ascii="Calisto MT" w:hAnsi="Calisto MT" w:cs="Calibri"/>
                <w:color w:val="000000"/>
                <w:sz w:val="22"/>
                <w:szCs w:val="22"/>
                <w:lang w:val="fr-FR"/>
              </w:rPr>
              <w:t>n</w:t>
            </w:r>
          </w:p>
        </w:tc>
        <w:tc>
          <w:tcPr>
            <w:tcW w:w="1404" w:type="dxa"/>
            <w:tcBorders>
              <w:left w:val="nil"/>
              <w:bottom w:val="single" w:sz="4" w:space="0" w:color="auto"/>
              <w:right w:val="single" w:sz="4" w:space="0" w:color="auto"/>
            </w:tcBorders>
            <w:shd w:val="clear" w:color="auto" w:fill="auto"/>
            <w:noWrap/>
            <w:vAlign w:val="center"/>
          </w:tcPr>
          <w:p w14:paraId="475E9B38" w14:textId="156D0ADA" w:rsidR="00DB7014" w:rsidRPr="00D32DEC"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1.3</w:t>
            </w:r>
            <w:r w:rsidRPr="00DB7014">
              <w:rPr>
                <w:rFonts w:ascii="Calisto MT" w:hAnsi="Calisto MT" w:cs="Calibri"/>
                <w:color w:val="000000"/>
                <w:sz w:val="22"/>
                <w:szCs w:val="22"/>
                <w:lang w:val="en-AU"/>
              </w:rPr>
              <w:t>% p.a.</w:t>
            </w:r>
          </w:p>
        </w:tc>
      </w:tr>
      <w:tr w:rsidR="00C37DBE" w:rsidRPr="00A42A33" w14:paraId="0591AF97" w14:textId="77777777" w:rsidTr="005106E1">
        <w:trPr>
          <w:trHeight w:val="340"/>
        </w:trPr>
        <w:tc>
          <w:tcPr>
            <w:tcW w:w="22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9BDD4C5" w14:textId="1D3D8020" w:rsidR="00C37DBE" w:rsidRPr="00A42A33" w:rsidRDefault="00C37DBE" w:rsidP="005106E1">
            <w:pPr>
              <w:jc w:val="center"/>
              <w:rPr>
                <w:rFonts w:ascii="Calisto MT" w:hAnsi="Calisto MT" w:cs="Calibri"/>
                <w:color w:val="000000"/>
                <w:sz w:val="22"/>
                <w:szCs w:val="22"/>
              </w:rPr>
            </w:pPr>
            <w:r>
              <w:rPr>
                <w:rFonts w:ascii="Calisto MT" w:hAnsi="Calisto MT" w:cs="Calibri"/>
                <w:color w:val="000000"/>
                <w:sz w:val="22"/>
                <w:szCs w:val="22"/>
                <w:lang w:val="fr-FR"/>
              </w:rPr>
              <w:t>Duarte F</w:t>
            </w:r>
            <w:r w:rsidRPr="00A42A33">
              <w:rPr>
                <w:rFonts w:ascii="Calisto MT" w:hAnsi="Calisto MT" w:cs="Calibri"/>
                <w:color w:val="000000"/>
                <w:sz w:val="22"/>
                <w:szCs w:val="22"/>
              </w:rPr>
              <w:t>olle, 2019</w:t>
            </w:r>
            <w:r>
              <w:rPr>
                <w:rFonts w:ascii="Calisto MT" w:hAnsi="Calisto MT" w:cs="Calibri"/>
                <w:color w:val="000000"/>
                <w:sz w:val="22"/>
                <w:szCs w:val="22"/>
                <w:lang w:val="fr-FR"/>
              </w:rPr>
              <w:t xml:space="preserve"> </w:t>
            </w:r>
            <w:r>
              <w:rPr>
                <w:rFonts w:ascii="Calisto MT" w:hAnsi="Calisto MT" w:cs="Calibri"/>
                <w:color w:val="000000"/>
                <w:sz w:val="22"/>
                <w:szCs w:val="22"/>
                <w:vertAlign w:val="superscript"/>
                <w:lang w:val="fr-FR"/>
              </w:rPr>
              <w:t>4</w:t>
            </w:r>
            <w:r w:rsidR="00B531AA">
              <w:rPr>
                <w:rFonts w:ascii="Calisto MT" w:hAnsi="Calisto MT" w:cs="Calibri"/>
                <w:color w:val="000000"/>
                <w:sz w:val="22"/>
                <w:szCs w:val="22"/>
                <w:vertAlign w:val="superscript"/>
                <w:lang w:val="fr-FR"/>
              </w:rPr>
              <w:t>1</w:t>
            </w:r>
          </w:p>
        </w:tc>
        <w:tc>
          <w:tcPr>
            <w:tcW w:w="1248" w:type="dxa"/>
            <w:tcBorders>
              <w:top w:val="single" w:sz="4" w:space="0" w:color="auto"/>
              <w:left w:val="nil"/>
              <w:bottom w:val="single" w:sz="4" w:space="0" w:color="auto"/>
              <w:right w:val="single" w:sz="4" w:space="0" w:color="auto"/>
            </w:tcBorders>
            <w:vAlign w:val="center"/>
          </w:tcPr>
          <w:p w14:paraId="02987325" w14:textId="77777777" w:rsidR="00C37DBE" w:rsidRDefault="00C37DBE" w:rsidP="005106E1">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6035F" w14:textId="77777777" w:rsidR="00C37DBE" w:rsidRPr="00A42A33" w:rsidRDefault="00C37DBE" w:rsidP="005106E1">
            <w:pPr>
              <w:jc w:val="center"/>
              <w:rPr>
                <w:rFonts w:ascii="Calisto MT" w:hAnsi="Calisto MT" w:cs="Calibri"/>
                <w:color w:val="000000"/>
                <w:sz w:val="22"/>
                <w:szCs w:val="22"/>
              </w:rPr>
            </w:pPr>
            <w:r>
              <w:rPr>
                <w:rFonts w:ascii="Calisto MT" w:hAnsi="Calisto MT" w:cs="Calibri"/>
                <w:color w:val="000000"/>
                <w:sz w:val="22"/>
                <w:szCs w:val="22"/>
              </w:rPr>
              <w:t>Cohort</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093C1E72" w14:textId="77777777" w:rsidR="00C37DBE" w:rsidRPr="00A42A33" w:rsidRDefault="00C37DBE" w:rsidP="005106E1">
            <w:pPr>
              <w:jc w:val="center"/>
              <w:rPr>
                <w:rFonts w:ascii="Calisto MT" w:hAnsi="Calisto MT" w:cs="Calibri"/>
                <w:color w:val="000000"/>
                <w:sz w:val="22"/>
                <w:szCs w:val="22"/>
              </w:rPr>
            </w:pPr>
            <w:r w:rsidRPr="00A42A33">
              <w:rPr>
                <w:rFonts w:ascii="Calisto MT" w:hAnsi="Calisto MT" w:cs="Calibri"/>
                <w:color w:val="000000"/>
                <w:sz w:val="22"/>
                <w:szCs w:val="22"/>
              </w:rPr>
              <w:t>776</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6268B81B" w14:textId="77777777" w:rsidR="00C37DBE" w:rsidRPr="00A42A33" w:rsidRDefault="00C37DBE" w:rsidP="005106E1">
            <w:pPr>
              <w:jc w:val="center"/>
              <w:rPr>
                <w:rFonts w:ascii="Calisto MT" w:hAnsi="Calisto MT" w:cs="Calibri"/>
                <w:color w:val="000000"/>
                <w:sz w:val="22"/>
                <w:szCs w:val="22"/>
              </w:rPr>
            </w:pPr>
            <w:r w:rsidRPr="00A42A33">
              <w:rPr>
                <w:rFonts w:ascii="Calisto MT" w:hAnsi="Calisto MT" w:cs="Calibri"/>
                <w:color w:val="000000"/>
                <w:sz w:val="22"/>
                <w:szCs w:val="22"/>
              </w:rPr>
              <w:t>71</w:t>
            </w:r>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666BC297" w14:textId="77777777" w:rsidR="00C37DBE" w:rsidRPr="00A42A33" w:rsidRDefault="00C37DBE" w:rsidP="005106E1">
            <w:pPr>
              <w:jc w:val="center"/>
              <w:rPr>
                <w:rFonts w:ascii="Calisto MT" w:hAnsi="Calisto MT" w:cs="Calibri"/>
                <w:color w:val="000000"/>
                <w:sz w:val="22"/>
                <w:szCs w:val="22"/>
              </w:rPr>
            </w:pPr>
            <w:r w:rsidRPr="00A42A33">
              <w:rPr>
                <w:rFonts w:ascii="Calisto MT" w:hAnsi="Calisto MT" w:cs="Calibri"/>
                <w:color w:val="000000"/>
                <w:sz w:val="22"/>
                <w:szCs w:val="22"/>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F151271" w14:textId="77777777" w:rsidR="00C37DBE" w:rsidRPr="00A42A33" w:rsidRDefault="00C37DBE" w:rsidP="005106E1">
            <w:pPr>
              <w:jc w:val="center"/>
              <w:rPr>
                <w:rFonts w:ascii="Calisto MT" w:hAnsi="Calisto MT" w:cs="Calibri"/>
                <w:color w:val="000000"/>
                <w:sz w:val="22"/>
                <w:szCs w:val="22"/>
              </w:rPr>
            </w:pPr>
            <w:r w:rsidRPr="00A42A33">
              <w:rPr>
                <w:rFonts w:ascii="Calisto MT" w:hAnsi="Calisto MT" w:cs="Calibri"/>
                <w:color w:val="000000"/>
                <w:sz w:val="22"/>
                <w:szCs w:val="22"/>
              </w:rPr>
              <w:t>3.4</w:t>
            </w:r>
          </w:p>
        </w:tc>
        <w:tc>
          <w:tcPr>
            <w:tcW w:w="2592" w:type="dxa"/>
            <w:tcBorders>
              <w:top w:val="single" w:sz="4" w:space="0" w:color="auto"/>
              <w:left w:val="nil"/>
              <w:bottom w:val="single" w:sz="4" w:space="0" w:color="auto"/>
              <w:right w:val="single" w:sz="4" w:space="0" w:color="auto"/>
            </w:tcBorders>
            <w:vAlign w:val="center"/>
          </w:tcPr>
          <w:p w14:paraId="76714EFE" w14:textId="77777777" w:rsidR="00C37DBE" w:rsidRPr="00A42A33" w:rsidRDefault="00C37DBE" w:rsidP="005106E1">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73F04D39" w14:textId="77777777" w:rsidR="00C37DBE" w:rsidRPr="00A42A33" w:rsidRDefault="00C37DBE" w:rsidP="005106E1">
            <w:pPr>
              <w:jc w:val="center"/>
              <w:rPr>
                <w:rFonts w:ascii="Calisto MT" w:hAnsi="Calisto MT" w:cs="Calibri"/>
                <w:color w:val="000000"/>
                <w:sz w:val="22"/>
                <w:szCs w:val="22"/>
              </w:rPr>
            </w:pPr>
            <w:r w:rsidRPr="00A42A33">
              <w:rPr>
                <w:rFonts w:ascii="Calisto MT" w:hAnsi="Calisto MT" w:cs="Calibri"/>
                <w:color w:val="000000"/>
                <w:sz w:val="22"/>
                <w:szCs w:val="22"/>
              </w:rPr>
              <w:t>O</w:t>
            </w:r>
            <w:proofErr w:type="spellStart"/>
            <w:r>
              <w:rPr>
                <w:rFonts w:ascii="Calisto MT" w:hAnsi="Calisto MT" w:cs="Calibri"/>
                <w:color w:val="000000"/>
                <w:sz w:val="22"/>
                <w:szCs w:val="22"/>
                <w:lang w:val="fr-FR"/>
              </w:rPr>
              <w:t>ff</w:t>
            </w:r>
            <w:proofErr w:type="spellEnd"/>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64CF7393" w14:textId="77777777" w:rsidR="00C37DBE" w:rsidRPr="00A42A33" w:rsidRDefault="00C37DBE" w:rsidP="005106E1">
            <w:pPr>
              <w:jc w:val="center"/>
              <w:rPr>
                <w:rFonts w:ascii="Calisto MT" w:hAnsi="Calisto MT" w:cs="Calibri"/>
                <w:color w:val="000000"/>
                <w:sz w:val="22"/>
                <w:szCs w:val="22"/>
              </w:rPr>
            </w:pPr>
            <w:r w:rsidRPr="00A42A33">
              <w:rPr>
                <w:rFonts w:ascii="Calisto MT" w:hAnsi="Calisto MT" w:cs="Calibri"/>
                <w:color w:val="000000"/>
                <w:sz w:val="22"/>
                <w:szCs w:val="22"/>
              </w:rPr>
              <w:t>0.0</w:t>
            </w:r>
            <w:r w:rsidRPr="00DB7014">
              <w:rPr>
                <w:rFonts w:ascii="Calisto MT" w:hAnsi="Calisto MT" w:cs="Calibri"/>
                <w:color w:val="000000"/>
                <w:sz w:val="22"/>
                <w:szCs w:val="22"/>
                <w:lang w:val="en-AU"/>
              </w:rPr>
              <w:t>% p.a.</w:t>
            </w:r>
          </w:p>
        </w:tc>
      </w:tr>
      <w:tr w:rsidR="00C05B97" w:rsidRPr="00A42A33" w14:paraId="492FD424" w14:textId="77777777" w:rsidTr="00666823">
        <w:trPr>
          <w:trHeight w:val="340"/>
        </w:trPr>
        <w:tc>
          <w:tcPr>
            <w:tcW w:w="22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211BA97" w14:textId="5B690AB7" w:rsidR="00DB7014" w:rsidRPr="00D32DEC"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Dupont, 1996</w:t>
            </w:r>
            <w:r w:rsidR="00401612">
              <w:rPr>
                <w:rFonts w:ascii="Calisto MT" w:hAnsi="Calisto MT" w:cs="Calibri"/>
                <w:color w:val="000000"/>
                <w:sz w:val="22"/>
                <w:szCs w:val="22"/>
                <w:lang w:val="fr-FR"/>
              </w:rPr>
              <w:t xml:space="preserve"> </w:t>
            </w:r>
            <w:r w:rsidR="00401612">
              <w:rPr>
                <w:rFonts w:ascii="Calisto MT" w:hAnsi="Calisto MT" w:cs="Calibri"/>
                <w:color w:val="000000"/>
                <w:sz w:val="22"/>
                <w:szCs w:val="22"/>
                <w:vertAlign w:val="superscript"/>
                <w:lang w:val="fr-FR"/>
              </w:rPr>
              <w:t>3</w:t>
            </w:r>
            <w:r w:rsidR="00B531AA">
              <w:rPr>
                <w:rFonts w:ascii="Calisto MT" w:hAnsi="Calisto MT" w:cs="Calibri"/>
                <w:color w:val="000000"/>
                <w:sz w:val="22"/>
                <w:szCs w:val="22"/>
                <w:vertAlign w:val="superscript"/>
                <w:lang w:val="fr-FR"/>
              </w:rPr>
              <w:t>6</w:t>
            </w:r>
          </w:p>
        </w:tc>
        <w:tc>
          <w:tcPr>
            <w:tcW w:w="1248" w:type="dxa"/>
            <w:tcBorders>
              <w:top w:val="single" w:sz="4" w:space="0" w:color="auto"/>
              <w:left w:val="nil"/>
              <w:bottom w:val="single" w:sz="4" w:space="0" w:color="auto"/>
              <w:right w:val="single" w:sz="4" w:space="0" w:color="auto"/>
            </w:tcBorders>
            <w:vAlign w:val="center"/>
          </w:tcPr>
          <w:p w14:paraId="1D2FF6D1" w14:textId="77777777" w:rsidR="00DB7014" w:rsidRPr="00D32DEC"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C8019" w14:textId="77777777" w:rsidR="00DB7014" w:rsidRPr="00D32DEC"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Clinical trial</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646B268E" w14:textId="77777777" w:rsidR="00DB7014" w:rsidRPr="00D32DEC"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69</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7DB30FDE" w14:textId="77777777" w:rsidR="00DB7014" w:rsidRPr="00D32DEC"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66</w:t>
            </w:r>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5974A245" w14:textId="77777777" w:rsidR="00DB7014" w:rsidRPr="00D32DEC"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2.7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A821D30" w14:textId="77777777" w:rsidR="00DB7014" w:rsidRPr="00D32DEC"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5.0</w:t>
            </w:r>
          </w:p>
        </w:tc>
        <w:tc>
          <w:tcPr>
            <w:tcW w:w="2592" w:type="dxa"/>
            <w:tcBorders>
              <w:top w:val="single" w:sz="4" w:space="0" w:color="auto"/>
              <w:left w:val="nil"/>
              <w:bottom w:val="single" w:sz="4" w:space="0" w:color="auto"/>
              <w:right w:val="single" w:sz="4" w:space="0" w:color="auto"/>
            </w:tcBorders>
            <w:vAlign w:val="center"/>
          </w:tcPr>
          <w:p w14:paraId="28361291" w14:textId="1F920AD3"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Webster (30)</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1CA69866" w14:textId="5E2FDA4F" w:rsidR="00DB7014" w:rsidRPr="00D32DEC" w:rsidRDefault="00DB7014" w:rsidP="00DB7014">
            <w:pPr>
              <w:jc w:val="center"/>
              <w:rPr>
                <w:rFonts w:ascii="Calisto MT" w:hAnsi="Calisto MT" w:cs="Calibri"/>
                <w:color w:val="000000"/>
                <w:sz w:val="22"/>
                <w:szCs w:val="22"/>
                <w:highlight w:val="lightGray"/>
                <w:lang w:val="fr-FR"/>
              </w:rPr>
            </w:pPr>
            <w:r w:rsidRPr="00A42A33">
              <w:rPr>
                <w:rFonts w:ascii="Calisto MT" w:hAnsi="Calisto MT" w:cs="Calibri"/>
                <w:color w:val="000000"/>
                <w:sz w:val="22"/>
                <w:szCs w:val="22"/>
              </w:rPr>
              <w:t>O</w:t>
            </w:r>
            <w:r w:rsidR="00D10EE9">
              <w:rPr>
                <w:rFonts w:ascii="Calisto MT" w:hAnsi="Calisto MT" w:cs="Calibri"/>
                <w:color w:val="000000"/>
                <w:sz w:val="22"/>
                <w:szCs w:val="22"/>
                <w:lang w:val="fr-FR"/>
              </w:rPr>
              <w:t>n</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0531239C" w14:textId="62F6BCBC" w:rsidR="00DB7014" w:rsidRPr="00D32DEC"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5.0</w:t>
            </w:r>
            <w:r w:rsidRPr="00DB7014">
              <w:rPr>
                <w:rFonts w:ascii="Calisto MT" w:hAnsi="Calisto MT" w:cs="Calibri"/>
                <w:color w:val="000000"/>
                <w:sz w:val="22"/>
                <w:szCs w:val="22"/>
                <w:lang w:val="en-AU"/>
              </w:rPr>
              <w:t>% p.a.</w:t>
            </w:r>
          </w:p>
        </w:tc>
      </w:tr>
      <w:tr w:rsidR="00FE7DB2" w:rsidRPr="00A42A33" w14:paraId="7D5609AC" w14:textId="77777777" w:rsidTr="00666823">
        <w:trPr>
          <w:trHeight w:val="340"/>
        </w:trPr>
        <w:tc>
          <w:tcPr>
            <w:tcW w:w="2244" w:type="dxa"/>
            <w:vMerge w:val="restart"/>
            <w:tcBorders>
              <w:top w:val="single" w:sz="4" w:space="0" w:color="auto"/>
              <w:left w:val="single" w:sz="8" w:space="0" w:color="auto"/>
              <w:right w:val="single" w:sz="4" w:space="0" w:color="auto"/>
            </w:tcBorders>
            <w:shd w:val="clear" w:color="auto" w:fill="auto"/>
            <w:noWrap/>
            <w:vAlign w:val="center"/>
          </w:tcPr>
          <w:p w14:paraId="4AEA32F5" w14:textId="67CCE612" w:rsidR="00FE7DB2" w:rsidRPr="00D32DEC" w:rsidRDefault="00FE7DB2" w:rsidP="00DB7014">
            <w:pPr>
              <w:jc w:val="center"/>
              <w:rPr>
                <w:rFonts w:ascii="Calisto MT" w:hAnsi="Calisto MT" w:cs="Calibri"/>
                <w:color w:val="000000"/>
                <w:sz w:val="22"/>
                <w:szCs w:val="22"/>
                <w:lang w:val="fr-FR"/>
              </w:rPr>
            </w:pPr>
            <w:r w:rsidRPr="00D32DEC">
              <w:rPr>
                <w:rFonts w:ascii="Calisto MT" w:hAnsi="Calisto MT" w:cs="Calibri"/>
                <w:color w:val="000000"/>
                <w:sz w:val="22"/>
                <w:szCs w:val="22"/>
              </w:rPr>
              <w:t>Eggers, 2012</w:t>
            </w:r>
            <w:r w:rsidR="00401612">
              <w:rPr>
                <w:rFonts w:ascii="Calisto MT" w:hAnsi="Calisto MT" w:cs="Calibri"/>
                <w:color w:val="000000"/>
                <w:sz w:val="22"/>
                <w:szCs w:val="22"/>
                <w:lang w:val="fr-FR"/>
              </w:rPr>
              <w:t xml:space="preserve"> </w:t>
            </w:r>
            <w:r w:rsidR="00401612">
              <w:rPr>
                <w:rFonts w:ascii="Calisto MT" w:hAnsi="Calisto MT" w:cs="Calibri"/>
                <w:color w:val="000000"/>
                <w:sz w:val="22"/>
                <w:szCs w:val="22"/>
                <w:vertAlign w:val="superscript"/>
                <w:lang w:val="fr-FR"/>
              </w:rPr>
              <w:t>3</w:t>
            </w:r>
            <w:r w:rsidR="00B531AA">
              <w:rPr>
                <w:rFonts w:ascii="Calisto MT" w:hAnsi="Calisto MT" w:cs="Calibri"/>
                <w:color w:val="000000"/>
                <w:sz w:val="22"/>
                <w:szCs w:val="22"/>
                <w:vertAlign w:val="superscript"/>
                <w:lang w:val="fr-FR"/>
              </w:rPr>
              <w:t>7</w:t>
            </w:r>
          </w:p>
        </w:tc>
        <w:tc>
          <w:tcPr>
            <w:tcW w:w="1248" w:type="dxa"/>
            <w:vMerge w:val="restart"/>
            <w:tcBorders>
              <w:top w:val="single" w:sz="4" w:space="0" w:color="auto"/>
              <w:left w:val="nil"/>
              <w:right w:val="single" w:sz="4" w:space="0" w:color="auto"/>
            </w:tcBorders>
            <w:vAlign w:val="center"/>
          </w:tcPr>
          <w:p w14:paraId="15B1BE98" w14:textId="77777777" w:rsidR="00FE7DB2" w:rsidRPr="00D32DEC" w:rsidRDefault="00FE7DB2" w:rsidP="00DB7014">
            <w:pPr>
              <w:jc w:val="center"/>
              <w:rPr>
                <w:rFonts w:ascii="Calisto MT" w:hAnsi="Calisto MT" w:cs="Calibri"/>
                <w:color w:val="000000"/>
                <w:sz w:val="22"/>
                <w:szCs w:val="22"/>
                <w:lang w:val="fr-FR"/>
              </w:rPr>
            </w:pPr>
            <w:r w:rsidRPr="00D32DEC">
              <w:rPr>
                <w:rFonts w:ascii="Calisto MT" w:hAnsi="Calisto MT" w:cs="Calibri"/>
                <w:color w:val="000000"/>
                <w:sz w:val="22"/>
                <w:szCs w:val="22"/>
                <w:lang w:val="fr-FR"/>
              </w:rPr>
              <w:t>R, M, S</w:t>
            </w:r>
          </w:p>
        </w:tc>
        <w:tc>
          <w:tcPr>
            <w:tcW w:w="1559" w:type="dxa"/>
            <w:vMerge w:val="restart"/>
            <w:tcBorders>
              <w:top w:val="single" w:sz="4" w:space="0" w:color="auto"/>
              <w:left w:val="single" w:sz="4" w:space="0" w:color="auto"/>
              <w:right w:val="single" w:sz="4" w:space="0" w:color="auto"/>
            </w:tcBorders>
            <w:shd w:val="clear" w:color="auto" w:fill="auto"/>
            <w:noWrap/>
            <w:vAlign w:val="center"/>
          </w:tcPr>
          <w:p w14:paraId="5EE97BAC" w14:textId="77777777" w:rsidR="00FE7DB2" w:rsidRPr="00D32DEC" w:rsidRDefault="00FE7DB2" w:rsidP="00DB7014">
            <w:pPr>
              <w:jc w:val="center"/>
              <w:rPr>
                <w:rFonts w:ascii="Calisto MT" w:hAnsi="Calisto MT" w:cs="Calibri"/>
                <w:color w:val="000000"/>
                <w:sz w:val="22"/>
                <w:szCs w:val="22"/>
              </w:rPr>
            </w:pPr>
            <w:r w:rsidRPr="00D32DEC">
              <w:rPr>
                <w:rFonts w:ascii="Calisto MT" w:hAnsi="Calisto MT" w:cs="Calibri"/>
                <w:color w:val="000000"/>
                <w:sz w:val="22"/>
                <w:szCs w:val="22"/>
              </w:rPr>
              <w:t>Cohort</w:t>
            </w:r>
          </w:p>
        </w:tc>
        <w:tc>
          <w:tcPr>
            <w:tcW w:w="1025" w:type="dxa"/>
            <w:vMerge w:val="restart"/>
            <w:tcBorders>
              <w:top w:val="single" w:sz="4" w:space="0" w:color="auto"/>
              <w:left w:val="nil"/>
              <w:right w:val="single" w:sz="4" w:space="0" w:color="auto"/>
            </w:tcBorders>
            <w:shd w:val="clear" w:color="auto" w:fill="auto"/>
            <w:noWrap/>
            <w:vAlign w:val="center"/>
          </w:tcPr>
          <w:p w14:paraId="3E3A6700" w14:textId="16D38386" w:rsidR="00FE7DB2" w:rsidRPr="00D32DEC" w:rsidRDefault="00FE7DB2"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27</w:t>
            </w:r>
          </w:p>
        </w:tc>
        <w:tc>
          <w:tcPr>
            <w:tcW w:w="1025" w:type="dxa"/>
            <w:vMerge w:val="restart"/>
            <w:tcBorders>
              <w:top w:val="single" w:sz="4" w:space="0" w:color="auto"/>
              <w:left w:val="nil"/>
              <w:right w:val="single" w:sz="4" w:space="0" w:color="auto"/>
            </w:tcBorders>
            <w:shd w:val="clear" w:color="auto" w:fill="auto"/>
            <w:noWrap/>
            <w:vAlign w:val="center"/>
          </w:tcPr>
          <w:p w14:paraId="618E4BF5" w14:textId="759569AE" w:rsidR="00FE7DB2" w:rsidRPr="00FE7DB2" w:rsidRDefault="00FE7DB2"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59</w:t>
            </w:r>
          </w:p>
        </w:tc>
        <w:tc>
          <w:tcPr>
            <w:tcW w:w="1409" w:type="dxa"/>
            <w:vMerge w:val="restart"/>
            <w:tcBorders>
              <w:top w:val="single" w:sz="4" w:space="0" w:color="auto"/>
              <w:left w:val="nil"/>
              <w:right w:val="single" w:sz="4" w:space="0" w:color="auto"/>
            </w:tcBorders>
            <w:shd w:val="clear" w:color="auto" w:fill="auto"/>
            <w:noWrap/>
            <w:vAlign w:val="center"/>
          </w:tcPr>
          <w:p w14:paraId="2B04D17E" w14:textId="6ADB62C7" w:rsidR="00FE7DB2" w:rsidRPr="00D32DEC" w:rsidRDefault="00FE7DB2"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3.8</w:t>
            </w:r>
          </w:p>
        </w:tc>
        <w:tc>
          <w:tcPr>
            <w:tcW w:w="1701" w:type="dxa"/>
            <w:vMerge w:val="restart"/>
            <w:tcBorders>
              <w:top w:val="single" w:sz="4" w:space="0" w:color="auto"/>
              <w:left w:val="nil"/>
              <w:right w:val="single" w:sz="4" w:space="0" w:color="auto"/>
            </w:tcBorders>
            <w:shd w:val="clear" w:color="auto" w:fill="auto"/>
            <w:noWrap/>
            <w:vAlign w:val="center"/>
          </w:tcPr>
          <w:p w14:paraId="72E5A04B" w14:textId="77777777" w:rsidR="00FE7DB2" w:rsidRPr="00D32DEC" w:rsidRDefault="00FE7DB2" w:rsidP="00DB7014">
            <w:pPr>
              <w:jc w:val="center"/>
              <w:rPr>
                <w:rFonts w:ascii="Calisto MT" w:hAnsi="Calisto MT" w:cs="Calibri"/>
                <w:color w:val="000000"/>
                <w:sz w:val="22"/>
                <w:szCs w:val="22"/>
              </w:rPr>
            </w:pPr>
            <w:r w:rsidRPr="00D32DEC">
              <w:rPr>
                <w:rFonts w:ascii="Calisto MT" w:hAnsi="Calisto MT" w:cs="Calibri"/>
                <w:color w:val="000000"/>
                <w:sz w:val="22"/>
                <w:szCs w:val="22"/>
              </w:rPr>
              <w:t>2.5</w:t>
            </w:r>
          </w:p>
        </w:tc>
        <w:tc>
          <w:tcPr>
            <w:tcW w:w="2592" w:type="dxa"/>
            <w:vMerge w:val="restart"/>
            <w:tcBorders>
              <w:top w:val="single" w:sz="4" w:space="0" w:color="auto"/>
              <w:left w:val="nil"/>
              <w:right w:val="single" w:sz="4" w:space="0" w:color="auto"/>
            </w:tcBorders>
            <w:vAlign w:val="center"/>
          </w:tcPr>
          <w:p w14:paraId="015E628C" w14:textId="40B60044" w:rsidR="00FE7DB2" w:rsidRPr="00631717" w:rsidRDefault="00FE7DB2" w:rsidP="00DB7014">
            <w:pPr>
              <w:jc w:val="center"/>
              <w:rPr>
                <w:rFonts w:ascii="Calisto MT" w:hAnsi="Calisto MT" w:cs="Calibri"/>
                <w:color w:val="000000"/>
                <w:sz w:val="22"/>
                <w:szCs w:val="22"/>
                <w:lang w:val="fr-FR"/>
              </w:rPr>
            </w:pPr>
            <w:r w:rsidRPr="00D32DEC">
              <w:rPr>
                <w:rFonts w:ascii="Calisto MT" w:hAnsi="Calisto MT" w:cs="Calibri"/>
                <w:color w:val="000000"/>
                <w:sz w:val="22"/>
                <w:szCs w:val="22"/>
              </w:rPr>
              <w:t>UPDRS-III (108)</w:t>
            </w:r>
          </w:p>
        </w:tc>
        <w:tc>
          <w:tcPr>
            <w:tcW w:w="1357" w:type="dxa"/>
            <w:tcBorders>
              <w:top w:val="single" w:sz="4" w:space="0" w:color="auto"/>
              <w:left w:val="nil"/>
              <w:right w:val="single" w:sz="4" w:space="0" w:color="auto"/>
            </w:tcBorders>
            <w:shd w:val="clear" w:color="auto" w:fill="auto"/>
            <w:noWrap/>
            <w:vAlign w:val="center"/>
          </w:tcPr>
          <w:p w14:paraId="6E434F0F" w14:textId="102E03F7" w:rsidR="00FE7DB2" w:rsidRPr="00631717" w:rsidRDefault="00FE7DB2" w:rsidP="00DB7014">
            <w:pPr>
              <w:jc w:val="center"/>
              <w:rPr>
                <w:rFonts w:ascii="Calisto MT" w:hAnsi="Calisto MT" w:cs="Calibri"/>
                <w:color w:val="000000"/>
                <w:sz w:val="22"/>
                <w:szCs w:val="22"/>
                <w:lang w:val="fr-FR"/>
              </w:rPr>
            </w:pPr>
            <w:r w:rsidRPr="00631717">
              <w:rPr>
                <w:rFonts w:ascii="Calisto MT" w:hAnsi="Calisto MT" w:cs="Calibri"/>
                <w:color w:val="000000"/>
                <w:sz w:val="22"/>
                <w:szCs w:val="22"/>
                <w:lang w:val="fr-FR"/>
              </w:rPr>
              <w:t>O</w:t>
            </w:r>
            <w:r w:rsidR="00D10EE9">
              <w:rPr>
                <w:rFonts w:ascii="Calisto MT" w:hAnsi="Calisto MT" w:cs="Calibri"/>
                <w:color w:val="000000"/>
                <w:sz w:val="22"/>
                <w:szCs w:val="22"/>
                <w:lang w:val="fr-FR"/>
              </w:rPr>
              <w:t>ff</w:t>
            </w:r>
            <w:r w:rsidRPr="00631717">
              <w:rPr>
                <w:rFonts w:ascii="Calisto MT" w:hAnsi="Calisto MT" w:cs="Calibri"/>
                <w:color w:val="000000"/>
                <w:sz w:val="22"/>
                <w:szCs w:val="22"/>
                <w:lang w:val="fr-FR"/>
              </w:rPr>
              <w:t xml:space="preserve"> </w:t>
            </w:r>
          </w:p>
        </w:tc>
        <w:tc>
          <w:tcPr>
            <w:tcW w:w="1404" w:type="dxa"/>
            <w:tcBorders>
              <w:top w:val="single" w:sz="4" w:space="0" w:color="auto"/>
              <w:left w:val="nil"/>
              <w:right w:val="single" w:sz="4" w:space="0" w:color="auto"/>
            </w:tcBorders>
            <w:shd w:val="clear" w:color="auto" w:fill="auto"/>
            <w:noWrap/>
            <w:vAlign w:val="center"/>
          </w:tcPr>
          <w:p w14:paraId="67B7481A" w14:textId="0A402273" w:rsidR="00FE7DB2" w:rsidRPr="00D32DEC" w:rsidRDefault="00FE7DB2" w:rsidP="00DB7014">
            <w:pPr>
              <w:jc w:val="center"/>
              <w:rPr>
                <w:rFonts w:ascii="Calisto MT" w:hAnsi="Calisto MT" w:cs="Calibri"/>
                <w:color w:val="000000"/>
                <w:sz w:val="22"/>
                <w:szCs w:val="22"/>
                <w:lang w:val="fr-FR"/>
              </w:rPr>
            </w:pPr>
            <w:r w:rsidRPr="00D32DEC">
              <w:rPr>
                <w:rFonts w:ascii="Calisto MT" w:hAnsi="Calisto MT" w:cs="Calibri"/>
                <w:color w:val="000000"/>
                <w:sz w:val="22"/>
                <w:szCs w:val="22"/>
                <w:lang w:val="fr-FR"/>
              </w:rPr>
              <w:t>1.</w:t>
            </w:r>
            <w:r>
              <w:rPr>
                <w:rFonts w:ascii="Calisto MT" w:hAnsi="Calisto MT" w:cs="Calibri"/>
                <w:color w:val="000000"/>
                <w:sz w:val="22"/>
                <w:szCs w:val="22"/>
                <w:lang w:val="fr-FR"/>
              </w:rPr>
              <w:t>8</w:t>
            </w:r>
            <w:r w:rsidRPr="00DB7014">
              <w:rPr>
                <w:rFonts w:ascii="Calisto MT" w:hAnsi="Calisto MT" w:cs="Calibri"/>
                <w:color w:val="000000"/>
                <w:sz w:val="22"/>
                <w:szCs w:val="22"/>
                <w:lang w:val="en-AU"/>
              </w:rPr>
              <w:t>% p.a.</w:t>
            </w:r>
          </w:p>
        </w:tc>
      </w:tr>
      <w:tr w:rsidR="00FE7DB2" w:rsidRPr="00A42A33" w14:paraId="2A7C7501" w14:textId="77777777" w:rsidTr="00666823">
        <w:trPr>
          <w:trHeight w:val="340"/>
        </w:trPr>
        <w:tc>
          <w:tcPr>
            <w:tcW w:w="2244" w:type="dxa"/>
            <w:vMerge/>
            <w:tcBorders>
              <w:left w:val="single" w:sz="8" w:space="0" w:color="auto"/>
              <w:bottom w:val="single" w:sz="4" w:space="0" w:color="auto"/>
              <w:right w:val="single" w:sz="4" w:space="0" w:color="auto"/>
            </w:tcBorders>
            <w:shd w:val="clear" w:color="auto" w:fill="auto"/>
            <w:noWrap/>
            <w:vAlign w:val="center"/>
          </w:tcPr>
          <w:p w14:paraId="68BE11D4" w14:textId="07AC655E" w:rsidR="00FE7DB2" w:rsidRPr="00D32DEC" w:rsidRDefault="00FE7DB2" w:rsidP="00DB7014">
            <w:pPr>
              <w:jc w:val="center"/>
              <w:rPr>
                <w:rFonts w:ascii="Calisto MT" w:hAnsi="Calisto MT" w:cs="Calibri"/>
                <w:color w:val="000000"/>
                <w:sz w:val="22"/>
                <w:szCs w:val="22"/>
              </w:rPr>
            </w:pPr>
          </w:p>
        </w:tc>
        <w:tc>
          <w:tcPr>
            <w:tcW w:w="1248" w:type="dxa"/>
            <w:vMerge/>
            <w:tcBorders>
              <w:left w:val="nil"/>
              <w:bottom w:val="single" w:sz="4" w:space="0" w:color="auto"/>
              <w:right w:val="single" w:sz="4" w:space="0" w:color="auto"/>
            </w:tcBorders>
            <w:vAlign w:val="center"/>
          </w:tcPr>
          <w:p w14:paraId="5EBEE614" w14:textId="788865D7" w:rsidR="00FE7DB2" w:rsidRPr="00D32DEC" w:rsidRDefault="00FE7DB2" w:rsidP="00DB7014">
            <w:pPr>
              <w:jc w:val="center"/>
              <w:rPr>
                <w:rFonts w:ascii="Calisto MT" w:hAnsi="Calisto MT" w:cs="Calibri"/>
                <w:color w:val="000000"/>
                <w:sz w:val="22"/>
                <w:szCs w:val="22"/>
                <w:lang w:val="fr-FR"/>
              </w:rPr>
            </w:pPr>
          </w:p>
        </w:tc>
        <w:tc>
          <w:tcPr>
            <w:tcW w:w="1559" w:type="dxa"/>
            <w:vMerge/>
            <w:tcBorders>
              <w:left w:val="single" w:sz="4" w:space="0" w:color="auto"/>
              <w:bottom w:val="single" w:sz="4" w:space="0" w:color="auto"/>
              <w:right w:val="single" w:sz="4" w:space="0" w:color="auto"/>
            </w:tcBorders>
            <w:shd w:val="clear" w:color="auto" w:fill="auto"/>
            <w:noWrap/>
            <w:vAlign w:val="center"/>
          </w:tcPr>
          <w:p w14:paraId="5C8D74F7" w14:textId="19053C4B" w:rsidR="00FE7DB2" w:rsidRPr="00D32DEC" w:rsidRDefault="00FE7DB2" w:rsidP="00DB7014">
            <w:pPr>
              <w:jc w:val="center"/>
              <w:rPr>
                <w:rFonts w:ascii="Calisto MT" w:hAnsi="Calisto MT" w:cs="Calibri"/>
                <w:color w:val="000000"/>
                <w:sz w:val="22"/>
                <w:szCs w:val="22"/>
              </w:rPr>
            </w:pPr>
          </w:p>
        </w:tc>
        <w:tc>
          <w:tcPr>
            <w:tcW w:w="1025" w:type="dxa"/>
            <w:vMerge/>
            <w:tcBorders>
              <w:left w:val="nil"/>
              <w:bottom w:val="single" w:sz="4" w:space="0" w:color="auto"/>
              <w:right w:val="single" w:sz="4" w:space="0" w:color="auto"/>
            </w:tcBorders>
            <w:shd w:val="clear" w:color="auto" w:fill="auto"/>
            <w:noWrap/>
            <w:vAlign w:val="center"/>
          </w:tcPr>
          <w:p w14:paraId="39CD108E" w14:textId="3A9575AA" w:rsidR="00FE7DB2" w:rsidRPr="00D32DEC" w:rsidRDefault="00FE7DB2" w:rsidP="00DB7014">
            <w:pPr>
              <w:jc w:val="center"/>
              <w:rPr>
                <w:rFonts w:ascii="Calisto MT" w:hAnsi="Calisto MT" w:cs="Calibri"/>
                <w:color w:val="000000"/>
                <w:sz w:val="22"/>
                <w:szCs w:val="22"/>
                <w:lang w:val="fr-FR"/>
              </w:rPr>
            </w:pPr>
          </w:p>
        </w:tc>
        <w:tc>
          <w:tcPr>
            <w:tcW w:w="1025" w:type="dxa"/>
            <w:vMerge/>
            <w:tcBorders>
              <w:left w:val="nil"/>
              <w:bottom w:val="single" w:sz="4" w:space="0" w:color="auto"/>
              <w:right w:val="single" w:sz="4" w:space="0" w:color="auto"/>
            </w:tcBorders>
            <w:shd w:val="clear" w:color="auto" w:fill="auto"/>
            <w:noWrap/>
            <w:vAlign w:val="center"/>
          </w:tcPr>
          <w:p w14:paraId="0B00F5D9" w14:textId="3CD8A7A8" w:rsidR="00FE7DB2" w:rsidRPr="00D32DEC" w:rsidRDefault="00FE7DB2" w:rsidP="00DB7014">
            <w:pPr>
              <w:jc w:val="center"/>
              <w:rPr>
                <w:rFonts w:ascii="Calisto MT" w:hAnsi="Calisto MT" w:cs="Calibri"/>
                <w:color w:val="000000"/>
                <w:sz w:val="22"/>
                <w:szCs w:val="22"/>
              </w:rPr>
            </w:pPr>
          </w:p>
        </w:tc>
        <w:tc>
          <w:tcPr>
            <w:tcW w:w="1409" w:type="dxa"/>
            <w:vMerge/>
            <w:tcBorders>
              <w:left w:val="nil"/>
              <w:bottom w:val="single" w:sz="4" w:space="0" w:color="auto"/>
              <w:right w:val="single" w:sz="4" w:space="0" w:color="auto"/>
            </w:tcBorders>
            <w:shd w:val="clear" w:color="auto" w:fill="auto"/>
            <w:noWrap/>
            <w:vAlign w:val="center"/>
          </w:tcPr>
          <w:p w14:paraId="3EE44CA4" w14:textId="03EF973B" w:rsidR="00FE7DB2" w:rsidRPr="00D32DEC" w:rsidRDefault="00FE7DB2" w:rsidP="00DB7014">
            <w:pPr>
              <w:jc w:val="center"/>
              <w:rPr>
                <w:rFonts w:ascii="Calisto MT" w:hAnsi="Calisto MT" w:cs="Calibri"/>
                <w:color w:val="000000"/>
                <w:sz w:val="22"/>
                <w:szCs w:val="22"/>
                <w:lang w:val="fr-FR"/>
              </w:rPr>
            </w:pPr>
          </w:p>
        </w:tc>
        <w:tc>
          <w:tcPr>
            <w:tcW w:w="1701" w:type="dxa"/>
            <w:vMerge/>
            <w:tcBorders>
              <w:left w:val="nil"/>
              <w:bottom w:val="single" w:sz="4" w:space="0" w:color="auto"/>
              <w:right w:val="single" w:sz="4" w:space="0" w:color="auto"/>
            </w:tcBorders>
            <w:shd w:val="clear" w:color="auto" w:fill="auto"/>
            <w:noWrap/>
            <w:vAlign w:val="center"/>
          </w:tcPr>
          <w:p w14:paraId="575CFC01" w14:textId="152E706B" w:rsidR="00FE7DB2" w:rsidRPr="00D32DEC" w:rsidRDefault="00FE7DB2" w:rsidP="00DB7014">
            <w:pPr>
              <w:jc w:val="center"/>
              <w:rPr>
                <w:rFonts w:ascii="Calisto MT" w:hAnsi="Calisto MT" w:cs="Calibri"/>
                <w:color w:val="000000"/>
                <w:sz w:val="22"/>
                <w:szCs w:val="22"/>
              </w:rPr>
            </w:pPr>
          </w:p>
        </w:tc>
        <w:tc>
          <w:tcPr>
            <w:tcW w:w="2592" w:type="dxa"/>
            <w:vMerge/>
            <w:tcBorders>
              <w:left w:val="nil"/>
              <w:bottom w:val="single" w:sz="4" w:space="0" w:color="auto"/>
              <w:right w:val="single" w:sz="4" w:space="0" w:color="auto"/>
            </w:tcBorders>
            <w:vAlign w:val="center"/>
          </w:tcPr>
          <w:p w14:paraId="55935D6E" w14:textId="49C13FF0" w:rsidR="00FE7DB2" w:rsidRPr="00631717" w:rsidRDefault="00FE7DB2" w:rsidP="00DB7014">
            <w:pPr>
              <w:jc w:val="center"/>
              <w:rPr>
                <w:rFonts w:ascii="Calisto MT" w:hAnsi="Calisto MT" w:cs="Calibri"/>
                <w:color w:val="000000"/>
                <w:sz w:val="22"/>
                <w:szCs w:val="22"/>
                <w:lang w:val="fr-FR"/>
              </w:rPr>
            </w:pPr>
          </w:p>
        </w:tc>
        <w:tc>
          <w:tcPr>
            <w:tcW w:w="1357" w:type="dxa"/>
            <w:tcBorders>
              <w:left w:val="nil"/>
              <w:bottom w:val="single" w:sz="4" w:space="0" w:color="auto"/>
              <w:right w:val="single" w:sz="4" w:space="0" w:color="auto"/>
            </w:tcBorders>
            <w:shd w:val="clear" w:color="auto" w:fill="auto"/>
            <w:noWrap/>
            <w:vAlign w:val="center"/>
          </w:tcPr>
          <w:p w14:paraId="253C96B2" w14:textId="505AC8BC" w:rsidR="00FE7DB2" w:rsidRPr="00631717" w:rsidRDefault="00FE7DB2" w:rsidP="00DB7014">
            <w:pPr>
              <w:jc w:val="center"/>
              <w:rPr>
                <w:rFonts w:ascii="Calisto MT" w:hAnsi="Calisto MT" w:cs="Calibri"/>
                <w:color w:val="000000"/>
                <w:sz w:val="22"/>
                <w:szCs w:val="22"/>
                <w:lang w:val="fr-FR"/>
              </w:rPr>
            </w:pPr>
            <w:r w:rsidRPr="00631717">
              <w:rPr>
                <w:rFonts w:ascii="Calisto MT" w:hAnsi="Calisto MT" w:cs="Calibri"/>
                <w:color w:val="000000"/>
                <w:sz w:val="22"/>
                <w:szCs w:val="22"/>
                <w:lang w:val="fr-FR"/>
              </w:rPr>
              <w:t>O</w:t>
            </w:r>
            <w:r w:rsidR="00D10EE9">
              <w:rPr>
                <w:rFonts w:ascii="Calisto MT" w:hAnsi="Calisto MT" w:cs="Calibri"/>
                <w:color w:val="000000"/>
                <w:sz w:val="22"/>
                <w:szCs w:val="22"/>
                <w:lang w:val="fr-FR"/>
              </w:rPr>
              <w:t>n</w:t>
            </w:r>
          </w:p>
        </w:tc>
        <w:tc>
          <w:tcPr>
            <w:tcW w:w="1404" w:type="dxa"/>
            <w:tcBorders>
              <w:left w:val="nil"/>
              <w:bottom w:val="single" w:sz="4" w:space="0" w:color="auto"/>
              <w:right w:val="single" w:sz="4" w:space="0" w:color="auto"/>
            </w:tcBorders>
            <w:shd w:val="clear" w:color="auto" w:fill="auto"/>
            <w:noWrap/>
            <w:vAlign w:val="center"/>
          </w:tcPr>
          <w:p w14:paraId="332EEE65" w14:textId="3F2D017E" w:rsidR="00FE7DB2" w:rsidRPr="00D32DEC" w:rsidRDefault="00FE7DB2" w:rsidP="00DB7014">
            <w:pPr>
              <w:jc w:val="center"/>
              <w:rPr>
                <w:rFonts w:ascii="Calisto MT" w:hAnsi="Calisto MT" w:cs="Calibri"/>
                <w:color w:val="000000"/>
                <w:sz w:val="22"/>
                <w:szCs w:val="22"/>
                <w:lang w:val="fr-FR"/>
              </w:rPr>
            </w:pPr>
            <w:r>
              <w:rPr>
                <w:rFonts w:ascii="Calisto MT" w:hAnsi="Calisto MT" w:cs="Calibri"/>
                <w:color w:val="000000"/>
                <w:sz w:val="22"/>
                <w:szCs w:val="22"/>
                <w:lang w:val="en-AU"/>
              </w:rPr>
              <w:t>1.2</w:t>
            </w:r>
            <w:r w:rsidRPr="00DB7014">
              <w:rPr>
                <w:rFonts w:ascii="Calisto MT" w:hAnsi="Calisto MT" w:cs="Calibri"/>
                <w:color w:val="000000"/>
                <w:sz w:val="22"/>
                <w:szCs w:val="22"/>
                <w:lang w:val="en-AU"/>
              </w:rPr>
              <w:t>% p.a.</w:t>
            </w:r>
          </w:p>
        </w:tc>
      </w:tr>
      <w:tr w:rsidR="00C05B97" w:rsidRPr="00A42A33" w14:paraId="60DA8B47" w14:textId="77777777" w:rsidTr="00666823">
        <w:trPr>
          <w:trHeight w:val="340"/>
        </w:trPr>
        <w:tc>
          <w:tcPr>
            <w:tcW w:w="22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6422879" w14:textId="3AA32757" w:rsidR="00DB7014"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 xml:space="preserve">Evans, </w:t>
            </w:r>
            <w:r>
              <w:rPr>
                <w:rFonts w:ascii="Calisto MT" w:hAnsi="Calisto MT" w:cs="Calibri"/>
                <w:color w:val="000000"/>
                <w:sz w:val="22"/>
                <w:szCs w:val="22"/>
                <w:lang w:val="fr-FR"/>
              </w:rPr>
              <w:t>2011</w:t>
            </w:r>
            <w:r w:rsidR="00401612">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3</w:t>
            </w:r>
            <w:r w:rsidR="00B531AA">
              <w:rPr>
                <w:rFonts w:ascii="Calisto MT" w:hAnsi="Calisto MT" w:cs="Calibri"/>
                <w:color w:val="000000"/>
                <w:sz w:val="22"/>
                <w:szCs w:val="22"/>
                <w:vertAlign w:val="superscript"/>
                <w:lang w:val="fr-FR"/>
              </w:rPr>
              <w:t>8</w:t>
            </w:r>
          </w:p>
        </w:tc>
        <w:tc>
          <w:tcPr>
            <w:tcW w:w="1248" w:type="dxa"/>
            <w:tcBorders>
              <w:top w:val="single" w:sz="4" w:space="0" w:color="auto"/>
              <w:left w:val="nil"/>
              <w:bottom w:val="single" w:sz="4" w:space="0" w:color="auto"/>
              <w:right w:val="single" w:sz="4" w:space="0" w:color="auto"/>
            </w:tcBorders>
            <w:vAlign w:val="center"/>
          </w:tcPr>
          <w:p w14:paraId="6317B0E7" w14:textId="77777777" w:rsidR="00DB7014"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A6D01" w14:textId="4DB21CC9" w:rsidR="00DB7014"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P</w:t>
            </w:r>
            <w:r w:rsidRPr="00A2060A">
              <w:rPr>
                <w:rFonts w:ascii="Calisto MT" w:hAnsi="Calisto MT" w:cs="Calibri"/>
                <w:color w:val="000000"/>
                <w:sz w:val="22"/>
                <w:szCs w:val="22"/>
              </w:rPr>
              <w:t>opulation</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22648619" w14:textId="77777777" w:rsidR="00DB7014"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122</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0579328B" w14:textId="217BE3FD" w:rsidR="00DB7014" w:rsidRPr="001F5FA6" w:rsidRDefault="00BD5363" w:rsidP="00DB7014">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1594C096" w14:textId="77777777" w:rsidR="00DB7014"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0.4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6ACF5EA" w14:textId="77777777" w:rsidR="00DB7014"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7.9</w:t>
            </w:r>
          </w:p>
        </w:tc>
        <w:tc>
          <w:tcPr>
            <w:tcW w:w="2592" w:type="dxa"/>
            <w:tcBorders>
              <w:top w:val="single" w:sz="4" w:space="0" w:color="auto"/>
              <w:left w:val="nil"/>
              <w:bottom w:val="single" w:sz="4" w:space="0" w:color="auto"/>
              <w:right w:val="single" w:sz="4" w:space="0" w:color="auto"/>
            </w:tcBorders>
            <w:vAlign w:val="center"/>
          </w:tcPr>
          <w:p w14:paraId="3AEE7C98" w14:textId="08822E6C"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3462C70F" w14:textId="270D235E" w:rsidR="00DB7014"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O</w:t>
            </w:r>
            <w:r w:rsidR="00D10EE9">
              <w:rPr>
                <w:rFonts w:ascii="Calisto MT" w:hAnsi="Calisto MT" w:cs="Calibri"/>
                <w:color w:val="000000"/>
                <w:sz w:val="22"/>
                <w:szCs w:val="22"/>
                <w:lang w:val="fr-FR"/>
              </w:rPr>
              <w:t>n</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3278D6F0" w14:textId="310D3E53" w:rsidR="00DB7014"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2.1</w:t>
            </w:r>
            <w:r w:rsidRPr="00DB7014">
              <w:rPr>
                <w:rFonts w:ascii="Calisto MT" w:hAnsi="Calisto MT" w:cs="Calibri"/>
                <w:color w:val="000000"/>
                <w:sz w:val="22"/>
                <w:szCs w:val="22"/>
                <w:lang w:val="en-AU"/>
              </w:rPr>
              <w:t>% p.a.</w:t>
            </w:r>
          </w:p>
        </w:tc>
      </w:tr>
      <w:tr w:rsidR="00C05B97" w:rsidRPr="00A42A33" w14:paraId="28563280" w14:textId="77777777" w:rsidTr="00666823">
        <w:trPr>
          <w:trHeight w:val="340"/>
        </w:trPr>
        <w:tc>
          <w:tcPr>
            <w:tcW w:w="22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B1E17AF" w14:textId="2029168A" w:rsidR="00DB7014" w:rsidRPr="00A42A33" w:rsidRDefault="00DB7014" w:rsidP="00DB7014">
            <w:pPr>
              <w:jc w:val="center"/>
              <w:rPr>
                <w:rFonts w:ascii="Calisto MT" w:hAnsi="Calisto MT" w:cs="Calibri"/>
                <w:color w:val="000000"/>
                <w:sz w:val="22"/>
                <w:szCs w:val="22"/>
              </w:rPr>
            </w:pPr>
            <w:proofErr w:type="spellStart"/>
            <w:r>
              <w:rPr>
                <w:rFonts w:ascii="Calisto MT" w:hAnsi="Calisto MT" w:cs="Calibri"/>
                <w:color w:val="000000"/>
                <w:sz w:val="22"/>
                <w:szCs w:val="22"/>
                <w:lang w:val="fr-FR"/>
              </w:rPr>
              <w:t>Fahn</w:t>
            </w:r>
            <w:proofErr w:type="spellEnd"/>
            <w:r>
              <w:rPr>
                <w:rFonts w:ascii="Calisto MT" w:hAnsi="Calisto MT" w:cs="Calibri"/>
                <w:color w:val="000000"/>
                <w:sz w:val="22"/>
                <w:szCs w:val="22"/>
                <w:lang w:val="fr-FR"/>
              </w:rPr>
              <w:t xml:space="preserve"> (</w:t>
            </w:r>
            <w:r>
              <w:rPr>
                <w:rFonts w:ascii="Calisto MT" w:hAnsi="Calisto MT" w:cs="Calibri"/>
                <w:color w:val="000000"/>
                <w:sz w:val="22"/>
                <w:szCs w:val="22"/>
              </w:rPr>
              <w:t>PSG</w:t>
            </w:r>
            <w:r>
              <w:rPr>
                <w:rFonts w:ascii="Calisto MT" w:hAnsi="Calisto MT" w:cs="Calibri"/>
                <w:color w:val="000000"/>
                <w:sz w:val="22"/>
                <w:szCs w:val="22"/>
                <w:lang w:val="fr-FR"/>
              </w:rPr>
              <w:t>)</w:t>
            </w:r>
            <w:r>
              <w:rPr>
                <w:rFonts w:ascii="Calisto MT" w:hAnsi="Calisto MT" w:cs="Calibri"/>
                <w:color w:val="000000"/>
                <w:sz w:val="22"/>
                <w:szCs w:val="22"/>
              </w:rPr>
              <w:t>, 2004</w:t>
            </w:r>
            <w:r w:rsidR="00401612">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3</w:t>
            </w:r>
            <w:r w:rsidR="00B531AA">
              <w:rPr>
                <w:rFonts w:ascii="Calisto MT" w:hAnsi="Calisto MT" w:cs="Calibri"/>
                <w:color w:val="000000"/>
                <w:sz w:val="22"/>
                <w:szCs w:val="22"/>
                <w:vertAlign w:val="superscript"/>
                <w:lang w:val="fr-FR"/>
              </w:rPr>
              <w:t>9</w:t>
            </w:r>
          </w:p>
        </w:tc>
        <w:tc>
          <w:tcPr>
            <w:tcW w:w="1248" w:type="dxa"/>
            <w:tcBorders>
              <w:top w:val="single" w:sz="4" w:space="0" w:color="auto"/>
              <w:left w:val="nil"/>
              <w:bottom w:val="single" w:sz="4" w:space="0" w:color="auto"/>
              <w:right w:val="single" w:sz="4" w:space="0" w:color="auto"/>
            </w:tcBorders>
            <w:vAlign w:val="center"/>
          </w:tcPr>
          <w:p w14:paraId="0C7F55D7" w14:textId="77777777" w:rsidR="00DB7014"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R, 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CD49A" w14:textId="77777777" w:rsidR="00DB7014" w:rsidRDefault="00DB7014" w:rsidP="00DB7014">
            <w:pPr>
              <w:jc w:val="center"/>
              <w:rPr>
                <w:rFonts w:ascii="Calisto MT" w:hAnsi="Calisto MT" w:cs="Calibri"/>
                <w:color w:val="000000"/>
                <w:sz w:val="22"/>
                <w:szCs w:val="22"/>
              </w:rPr>
            </w:pPr>
            <w:r>
              <w:rPr>
                <w:rFonts w:ascii="Calisto MT" w:hAnsi="Calisto MT" w:cs="Calibri"/>
                <w:color w:val="000000"/>
                <w:sz w:val="22"/>
                <w:szCs w:val="22"/>
              </w:rPr>
              <w:t>Clinical trial</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6344D3F6" w14:textId="77777777"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rPr>
              <w:t>90</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62847129" w14:textId="77777777"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rPr>
              <w:t>65</w:t>
            </w:r>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0DF62836" w14:textId="77777777"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rPr>
              <w:t>0.4</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7714BD3" w14:textId="77777777"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rPr>
              <w:t>0.8</w:t>
            </w:r>
          </w:p>
        </w:tc>
        <w:tc>
          <w:tcPr>
            <w:tcW w:w="2592" w:type="dxa"/>
            <w:tcBorders>
              <w:top w:val="single" w:sz="4" w:space="0" w:color="auto"/>
              <w:left w:val="nil"/>
              <w:bottom w:val="single" w:sz="4" w:space="0" w:color="auto"/>
              <w:right w:val="single" w:sz="4" w:space="0" w:color="auto"/>
            </w:tcBorders>
            <w:vAlign w:val="center"/>
          </w:tcPr>
          <w:p w14:paraId="1803148B" w14:textId="053B8A67" w:rsidR="00DB7014"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rPr>
              <w:t>UPDRS-III (108)</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1076BDF0" w14:textId="3416FB55"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U</w:t>
            </w:r>
            <w:r>
              <w:rPr>
                <w:rFonts w:ascii="Calisto MT" w:hAnsi="Calisto MT" w:cs="Calibri"/>
                <w:color w:val="000000"/>
                <w:sz w:val="22"/>
                <w:szCs w:val="22"/>
              </w:rPr>
              <w:t>ntreated</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512C3766" w14:textId="692D626D"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rPr>
              <w:t>6.9</w:t>
            </w:r>
            <w:r w:rsidRPr="00DB7014">
              <w:rPr>
                <w:rFonts w:ascii="Calisto MT" w:hAnsi="Calisto MT" w:cs="Calibri"/>
                <w:color w:val="000000"/>
                <w:sz w:val="22"/>
                <w:szCs w:val="22"/>
                <w:lang w:val="en-AU"/>
              </w:rPr>
              <w:t>% p.a.</w:t>
            </w:r>
          </w:p>
        </w:tc>
      </w:tr>
      <w:tr w:rsidR="00C05B97" w:rsidRPr="00A42A33" w14:paraId="56309B7E" w14:textId="77777777" w:rsidTr="00666823">
        <w:trPr>
          <w:trHeight w:val="340"/>
        </w:trPr>
        <w:tc>
          <w:tcPr>
            <w:tcW w:w="224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DDC284D" w14:textId="63526F1E" w:rsidR="00DB7014" w:rsidRPr="00A42A33" w:rsidRDefault="00DB7014" w:rsidP="00DB7014">
            <w:pPr>
              <w:jc w:val="center"/>
              <w:rPr>
                <w:rFonts w:ascii="Calisto MT" w:hAnsi="Calisto MT" w:cs="Calibri"/>
                <w:color w:val="000000"/>
                <w:sz w:val="22"/>
                <w:szCs w:val="22"/>
              </w:rPr>
            </w:pPr>
            <w:proofErr w:type="spellStart"/>
            <w:r>
              <w:rPr>
                <w:rFonts w:ascii="Calisto MT" w:hAnsi="Calisto MT" w:cs="Calibri"/>
                <w:color w:val="000000"/>
                <w:sz w:val="22"/>
                <w:szCs w:val="22"/>
                <w:lang w:val="fr-FR"/>
              </w:rPr>
              <w:t>Fereshtehnejad</w:t>
            </w:r>
            <w:proofErr w:type="spellEnd"/>
            <w:r>
              <w:rPr>
                <w:rFonts w:ascii="Calisto MT" w:hAnsi="Calisto MT" w:cs="Calibri"/>
                <w:color w:val="000000"/>
                <w:sz w:val="22"/>
                <w:szCs w:val="22"/>
                <w:lang w:val="fr-FR"/>
              </w:rPr>
              <w:t>, 2019</w:t>
            </w:r>
            <w:r w:rsidR="00401612">
              <w:rPr>
                <w:rFonts w:ascii="Calisto MT" w:hAnsi="Calisto MT" w:cs="Calibri"/>
                <w:color w:val="000000"/>
                <w:sz w:val="22"/>
                <w:szCs w:val="22"/>
                <w:lang w:val="fr-FR"/>
              </w:rPr>
              <w:t xml:space="preserve"> </w:t>
            </w:r>
            <w:r w:rsidR="00B531AA">
              <w:rPr>
                <w:rFonts w:ascii="Calisto MT" w:hAnsi="Calisto MT" w:cs="Calibri"/>
                <w:color w:val="000000"/>
                <w:sz w:val="22"/>
                <w:szCs w:val="22"/>
                <w:vertAlign w:val="superscript"/>
                <w:lang w:val="fr-FR"/>
              </w:rPr>
              <w:t>40</w:t>
            </w:r>
          </w:p>
        </w:tc>
        <w:tc>
          <w:tcPr>
            <w:tcW w:w="1248" w:type="dxa"/>
            <w:tcBorders>
              <w:top w:val="single" w:sz="4" w:space="0" w:color="auto"/>
              <w:left w:val="nil"/>
              <w:bottom w:val="single" w:sz="4" w:space="0" w:color="auto"/>
              <w:right w:val="single" w:sz="4" w:space="0" w:color="auto"/>
            </w:tcBorders>
            <w:vAlign w:val="center"/>
          </w:tcPr>
          <w:p w14:paraId="5202D69B" w14:textId="77777777" w:rsidR="00DB7014"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P</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FE0D5" w14:textId="77777777" w:rsidR="00DB7014" w:rsidRPr="008A0524" w:rsidRDefault="00DB7014" w:rsidP="00DB7014">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Cohort</w:t>
            </w:r>
            <w:proofErr w:type="spellEnd"/>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7A913420" w14:textId="77777777" w:rsidR="00DB7014" w:rsidRPr="008A0524"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lang w:val="fr-FR"/>
              </w:rPr>
              <w:t>154</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2F89AD48" w14:textId="28E61CEE" w:rsidR="00DB7014" w:rsidRPr="008A0524" w:rsidRDefault="00BD5363" w:rsidP="00DB7014">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4FC96E29" w14:textId="1EF09CE5" w:rsidR="00DB7014" w:rsidRPr="008A0524" w:rsidRDefault="00BD5363" w:rsidP="00DB7014">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D93EDE9" w14:textId="0FBFCD25" w:rsidR="00DB7014" w:rsidRPr="008A0524" w:rsidRDefault="00BD5363" w:rsidP="00DB7014">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2592" w:type="dxa"/>
            <w:tcBorders>
              <w:top w:val="single" w:sz="4" w:space="0" w:color="auto"/>
              <w:left w:val="nil"/>
              <w:bottom w:val="single" w:sz="4" w:space="0" w:color="auto"/>
              <w:right w:val="single" w:sz="4" w:space="0" w:color="auto"/>
            </w:tcBorders>
            <w:vAlign w:val="center"/>
          </w:tcPr>
          <w:p w14:paraId="7DE09262" w14:textId="5839487D" w:rsidR="00DB7014" w:rsidRDefault="00DB7014" w:rsidP="00DB7014">
            <w:pPr>
              <w:jc w:val="center"/>
              <w:rPr>
                <w:rFonts w:ascii="Calisto MT" w:hAnsi="Calisto MT" w:cs="Calibri"/>
                <w:color w:val="000000"/>
                <w:sz w:val="22"/>
                <w:szCs w:val="22"/>
                <w:lang w:val="fr-FR"/>
              </w:rPr>
            </w:pPr>
            <w:r>
              <w:rPr>
                <w:rFonts w:ascii="Calisto MT" w:hAnsi="Calisto MT" w:cs="Calibri"/>
                <w:color w:val="000000"/>
                <w:sz w:val="22"/>
                <w:szCs w:val="22"/>
              </w:rPr>
              <w:t>UPDRS-III (108)</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2F1B0DBD" w14:textId="4C2DB0A6" w:rsidR="00DB7014" w:rsidRPr="008A0524" w:rsidRDefault="009A73C1" w:rsidP="00DB7014">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404" w:type="dxa"/>
            <w:tcBorders>
              <w:top w:val="single" w:sz="4" w:space="0" w:color="auto"/>
              <w:left w:val="nil"/>
              <w:bottom w:val="single" w:sz="4" w:space="0" w:color="auto"/>
              <w:right w:val="single" w:sz="4" w:space="0" w:color="auto"/>
            </w:tcBorders>
            <w:shd w:val="clear" w:color="auto" w:fill="auto"/>
            <w:noWrap/>
            <w:vAlign w:val="center"/>
          </w:tcPr>
          <w:p w14:paraId="3C1A40B1" w14:textId="0FDEB097" w:rsidR="00DB7014" w:rsidRPr="008A0524" w:rsidRDefault="009A73C1" w:rsidP="00DB7014">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r>
      <w:tr w:rsidR="00C05B97" w:rsidRPr="00A42A33" w14:paraId="28B920A8" w14:textId="77777777" w:rsidTr="00666823">
        <w:trPr>
          <w:trHeight w:val="340"/>
        </w:trPr>
        <w:tc>
          <w:tcPr>
            <w:tcW w:w="224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CCC542" w14:textId="6C7DBA92" w:rsidR="00DB7014" w:rsidRPr="00A42A33"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Frazzitta, 2012</w:t>
            </w:r>
            <w:r w:rsidR="00401612">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4</w:t>
            </w:r>
            <w:r w:rsidR="00B531AA">
              <w:rPr>
                <w:rFonts w:ascii="Calisto MT" w:hAnsi="Calisto MT" w:cs="Calibri"/>
                <w:color w:val="000000"/>
                <w:sz w:val="22"/>
                <w:szCs w:val="22"/>
                <w:vertAlign w:val="superscript"/>
                <w:lang w:val="fr-FR"/>
              </w:rPr>
              <w:t>2</w:t>
            </w:r>
          </w:p>
        </w:tc>
        <w:tc>
          <w:tcPr>
            <w:tcW w:w="1248" w:type="dxa"/>
            <w:tcBorders>
              <w:top w:val="single" w:sz="4" w:space="0" w:color="auto"/>
              <w:left w:val="nil"/>
              <w:bottom w:val="single" w:sz="4" w:space="0" w:color="auto"/>
              <w:right w:val="single" w:sz="4" w:space="0" w:color="auto"/>
            </w:tcBorders>
            <w:vAlign w:val="center"/>
          </w:tcPr>
          <w:p w14:paraId="21B8502B" w14:textId="77777777"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83745"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Clinical trial</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059D2E02"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25</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14:paraId="79FAB154"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70</w:t>
            </w:r>
          </w:p>
        </w:tc>
        <w:tc>
          <w:tcPr>
            <w:tcW w:w="1409" w:type="dxa"/>
            <w:tcBorders>
              <w:top w:val="single" w:sz="4" w:space="0" w:color="auto"/>
              <w:left w:val="nil"/>
              <w:bottom w:val="single" w:sz="4" w:space="0" w:color="auto"/>
              <w:right w:val="single" w:sz="4" w:space="0" w:color="auto"/>
            </w:tcBorders>
            <w:shd w:val="clear" w:color="auto" w:fill="auto"/>
            <w:noWrap/>
            <w:vAlign w:val="center"/>
            <w:hideMark/>
          </w:tcPr>
          <w:p w14:paraId="2171E2F9"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9.0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91D1CE3"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1.0</w:t>
            </w:r>
          </w:p>
        </w:tc>
        <w:tc>
          <w:tcPr>
            <w:tcW w:w="2592" w:type="dxa"/>
            <w:tcBorders>
              <w:top w:val="single" w:sz="4" w:space="0" w:color="auto"/>
              <w:left w:val="nil"/>
              <w:bottom w:val="single" w:sz="4" w:space="0" w:color="auto"/>
              <w:right w:val="single" w:sz="4" w:space="0" w:color="auto"/>
            </w:tcBorders>
            <w:vAlign w:val="center"/>
          </w:tcPr>
          <w:p w14:paraId="27DCDBC0" w14:textId="6FB7906D"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357" w:type="dxa"/>
            <w:tcBorders>
              <w:top w:val="single" w:sz="4" w:space="0" w:color="auto"/>
              <w:left w:val="nil"/>
              <w:bottom w:val="single" w:sz="4" w:space="0" w:color="auto"/>
              <w:right w:val="single" w:sz="4" w:space="0" w:color="auto"/>
            </w:tcBorders>
            <w:shd w:val="clear" w:color="auto" w:fill="auto"/>
            <w:noWrap/>
            <w:vAlign w:val="center"/>
            <w:hideMark/>
          </w:tcPr>
          <w:p w14:paraId="5CE9ED4E" w14:textId="224EC969"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O</w:t>
            </w:r>
            <w:r w:rsidR="00D10EE9">
              <w:rPr>
                <w:rFonts w:ascii="Calisto MT" w:hAnsi="Calisto MT" w:cs="Calibri"/>
                <w:color w:val="000000"/>
                <w:sz w:val="22"/>
                <w:szCs w:val="22"/>
                <w:lang w:val="fr-FR"/>
              </w:rPr>
              <w:t>n</w:t>
            </w:r>
          </w:p>
        </w:tc>
        <w:tc>
          <w:tcPr>
            <w:tcW w:w="1404" w:type="dxa"/>
            <w:tcBorders>
              <w:top w:val="single" w:sz="4" w:space="0" w:color="auto"/>
              <w:left w:val="nil"/>
              <w:bottom w:val="single" w:sz="4" w:space="0" w:color="auto"/>
              <w:right w:val="single" w:sz="4" w:space="0" w:color="auto"/>
            </w:tcBorders>
            <w:shd w:val="clear" w:color="auto" w:fill="auto"/>
            <w:noWrap/>
            <w:vAlign w:val="center"/>
            <w:hideMark/>
          </w:tcPr>
          <w:p w14:paraId="14F2266F" w14:textId="6F2F7D1E"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5.6</w:t>
            </w:r>
            <w:r w:rsidRPr="00DB7014">
              <w:rPr>
                <w:rFonts w:ascii="Calisto MT" w:hAnsi="Calisto MT" w:cs="Calibri"/>
                <w:color w:val="000000"/>
                <w:sz w:val="22"/>
                <w:szCs w:val="22"/>
                <w:lang w:val="en-AU"/>
              </w:rPr>
              <w:t>% p.a.</w:t>
            </w:r>
          </w:p>
        </w:tc>
      </w:tr>
      <w:tr w:rsidR="00C05B97" w:rsidRPr="00A42A33" w14:paraId="63D88FA7" w14:textId="77777777" w:rsidTr="00666823">
        <w:trPr>
          <w:trHeight w:val="340"/>
        </w:trPr>
        <w:tc>
          <w:tcPr>
            <w:tcW w:w="2244" w:type="dxa"/>
            <w:tcBorders>
              <w:top w:val="nil"/>
              <w:left w:val="single" w:sz="8" w:space="0" w:color="auto"/>
              <w:bottom w:val="single" w:sz="4" w:space="0" w:color="auto"/>
              <w:right w:val="single" w:sz="4" w:space="0" w:color="auto"/>
            </w:tcBorders>
            <w:shd w:val="clear" w:color="auto" w:fill="auto"/>
            <w:noWrap/>
            <w:vAlign w:val="center"/>
            <w:hideMark/>
          </w:tcPr>
          <w:p w14:paraId="61268693" w14:textId="2E6B69BA" w:rsidR="00DB7014" w:rsidRPr="00A42A33"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Fu, 2022</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4</w:t>
            </w:r>
            <w:r w:rsidR="00B531AA">
              <w:rPr>
                <w:rFonts w:ascii="Calisto MT" w:hAnsi="Calisto MT" w:cs="Calibri"/>
                <w:color w:val="000000"/>
                <w:sz w:val="22"/>
                <w:szCs w:val="22"/>
                <w:vertAlign w:val="superscript"/>
                <w:lang w:val="fr-FR"/>
              </w:rPr>
              <w:t>3</w:t>
            </w:r>
          </w:p>
        </w:tc>
        <w:tc>
          <w:tcPr>
            <w:tcW w:w="1248" w:type="dxa"/>
            <w:tcBorders>
              <w:top w:val="nil"/>
              <w:left w:val="nil"/>
              <w:bottom w:val="single" w:sz="4" w:space="0" w:color="auto"/>
              <w:right w:val="single" w:sz="4" w:space="0" w:color="auto"/>
            </w:tcBorders>
            <w:vAlign w:val="center"/>
          </w:tcPr>
          <w:p w14:paraId="1E05A26D" w14:textId="77777777" w:rsidR="00DB7014" w:rsidRPr="00A42A33" w:rsidDel="00064FBD"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5934EE16" w14:textId="77777777"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rPr>
              <w:t>Cohort</w:t>
            </w:r>
          </w:p>
        </w:tc>
        <w:tc>
          <w:tcPr>
            <w:tcW w:w="1025" w:type="dxa"/>
            <w:tcBorders>
              <w:top w:val="nil"/>
              <w:left w:val="nil"/>
              <w:bottom w:val="single" w:sz="4" w:space="0" w:color="auto"/>
              <w:right w:val="single" w:sz="4" w:space="0" w:color="auto"/>
            </w:tcBorders>
            <w:shd w:val="clear" w:color="auto" w:fill="auto"/>
            <w:noWrap/>
            <w:vAlign w:val="center"/>
            <w:hideMark/>
          </w:tcPr>
          <w:p w14:paraId="5E9EAE90"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234</w:t>
            </w:r>
          </w:p>
        </w:tc>
        <w:tc>
          <w:tcPr>
            <w:tcW w:w="1025" w:type="dxa"/>
            <w:tcBorders>
              <w:top w:val="nil"/>
              <w:left w:val="nil"/>
              <w:bottom w:val="single" w:sz="4" w:space="0" w:color="auto"/>
              <w:right w:val="single" w:sz="4" w:space="0" w:color="auto"/>
            </w:tcBorders>
            <w:shd w:val="clear" w:color="auto" w:fill="auto"/>
            <w:noWrap/>
            <w:vAlign w:val="center"/>
            <w:hideMark/>
          </w:tcPr>
          <w:p w14:paraId="089BABB9"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66</w:t>
            </w:r>
          </w:p>
        </w:tc>
        <w:tc>
          <w:tcPr>
            <w:tcW w:w="1409" w:type="dxa"/>
            <w:tcBorders>
              <w:top w:val="nil"/>
              <w:left w:val="nil"/>
              <w:bottom w:val="single" w:sz="4" w:space="0" w:color="auto"/>
              <w:right w:val="single" w:sz="4" w:space="0" w:color="auto"/>
            </w:tcBorders>
            <w:shd w:val="clear" w:color="auto" w:fill="auto"/>
            <w:noWrap/>
            <w:vAlign w:val="center"/>
            <w:hideMark/>
          </w:tcPr>
          <w:p w14:paraId="571790C7"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hideMark/>
          </w:tcPr>
          <w:p w14:paraId="3E1A0174"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5.0</w:t>
            </w:r>
          </w:p>
        </w:tc>
        <w:tc>
          <w:tcPr>
            <w:tcW w:w="2592" w:type="dxa"/>
            <w:tcBorders>
              <w:top w:val="nil"/>
              <w:left w:val="nil"/>
              <w:bottom w:val="single" w:sz="4" w:space="0" w:color="auto"/>
              <w:right w:val="single" w:sz="4" w:space="0" w:color="auto"/>
            </w:tcBorders>
            <w:vAlign w:val="center"/>
          </w:tcPr>
          <w:p w14:paraId="6491986F" w14:textId="702C85CE"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357" w:type="dxa"/>
            <w:tcBorders>
              <w:top w:val="nil"/>
              <w:left w:val="nil"/>
              <w:bottom w:val="single" w:sz="4" w:space="0" w:color="auto"/>
              <w:right w:val="single" w:sz="4" w:space="0" w:color="auto"/>
            </w:tcBorders>
            <w:shd w:val="clear" w:color="auto" w:fill="auto"/>
            <w:noWrap/>
            <w:vAlign w:val="center"/>
            <w:hideMark/>
          </w:tcPr>
          <w:p w14:paraId="06B68CD8" w14:textId="6ECE2129"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O</w:t>
            </w:r>
            <w:r w:rsidR="00D10EE9">
              <w:rPr>
                <w:rFonts w:ascii="Calisto MT" w:hAnsi="Calisto MT" w:cs="Calibri"/>
                <w:color w:val="000000"/>
                <w:sz w:val="22"/>
                <w:szCs w:val="22"/>
                <w:lang w:val="fr-FR"/>
              </w:rPr>
              <w:t>n</w:t>
            </w:r>
          </w:p>
        </w:tc>
        <w:tc>
          <w:tcPr>
            <w:tcW w:w="1404" w:type="dxa"/>
            <w:tcBorders>
              <w:top w:val="nil"/>
              <w:left w:val="nil"/>
              <w:bottom w:val="single" w:sz="4" w:space="0" w:color="auto"/>
              <w:right w:val="single" w:sz="4" w:space="0" w:color="auto"/>
            </w:tcBorders>
            <w:shd w:val="clear" w:color="auto" w:fill="auto"/>
            <w:noWrap/>
            <w:vAlign w:val="center"/>
            <w:hideMark/>
          </w:tcPr>
          <w:p w14:paraId="2BD9F6AA" w14:textId="765E19FB" w:rsidR="00DB7014" w:rsidRPr="00A42A33" w:rsidRDefault="00DB7014" w:rsidP="00DB7014">
            <w:pPr>
              <w:jc w:val="center"/>
              <w:rPr>
                <w:rFonts w:ascii="Calisto MT" w:hAnsi="Calisto MT" w:cs="Calibri"/>
                <w:color w:val="000000"/>
                <w:sz w:val="22"/>
                <w:szCs w:val="22"/>
              </w:rPr>
            </w:pPr>
            <w:r w:rsidRPr="00357B66">
              <w:rPr>
                <w:rFonts w:ascii="Calisto MT" w:hAnsi="Calisto MT" w:cs="Calibri"/>
                <w:color w:val="000000"/>
                <w:sz w:val="22"/>
                <w:szCs w:val="22"/>
              </w:rPr>
              <w:t>0.4</w:t>
            </w:r>
            <w:r w:rsidRPr="00DB7014">
              <w:rPr>
                <w:rFonts w:ascii="Calisto MT" w:hAnsi="Calisto MT" w:cs="Calibri"/>
                <w:color w:val="000000"/>
                <w:sz w:val="22"/>
                <w:szCs w:val="22"/>
                <w:lang w:val="en-AU"/>
              </w:rPr>
              <w:t>% p.a.</w:t>
            </w:r>
          </w:p>
        </w:tc>
      </w:tr>
      <w:tr w:rsidR="00C05B97" w:rsidRPr="00A42A33" w14:paraId="5E9767A5" w14:textId="77777777" w:rsidTr="00666823">
        <w:trPr>
          <w:trHeight w:val="340"/>
        </w:trPr>
        <w:tc>
          <w:tcPr>
            <w:tcW w:w="2244" w:type="dxa"/>
            <w:tcBorders>
              <w:top w:val="nil"/>
              <w:left w:val="single" w:sz="8" w:space="0" w:color="auto"/>
              <w:bottom w:val="single" w:sz="4" w:space="0" w:color="auto"/>
              <w:right w:val="single" w:sz="4" w:space="0" w:color="auto"/>
            </w:tcBorders>
            <w:shd w:val="clear" w:color="auto" w:fill="auto"/>
            <w:noWrap/>
            <w:vAlign w:val="center"/>
            <w:hideMark/>
          </w:tcPr>
          <w:p w14:paraId="060BE6D8" w14:textId="69C3D39E" w:rsidR="00DB7014" w:rsidRPr="00A42A33" w:rsidRDefault="00DB7014" w:rsidP="00DB7014">
            <w:pPr>
              <w:jc w:val="center"/>
              <w:rPr>
                <w:rFonts w:ascii="Calisto MT" w:hAnsi="Calisto MT" w:cs="Calibri"/>
                <w:color w:val="000000"/>
                <w:sz w:val="22"/>
                <w:szCs w:val="22"/>
                <w:lang w:val="fr-FR"/>
              </w:rPr>
            </w:pPr>
            <w:r w:rsidRPr="00A42A33">
              <w:rPr>
                <w:rFonts w:ascii="Calisto MT" w:hAnsi="Calisto MT" w:cs="Calibri"/>
                <w:color w:val="000000"/>
                <w:sz w:val="22"/>
                <w:szCs w:val="22"/>
              </w:rPr>
              <w:t>Gago, 200</w:t>
            </w:r>
            <w:r>
              <w:rPr>
                <w:rFonts w:ascii="Calisto MT" w:hAnsi="Calisto MT" w:cs="Calibri"/>
                <w:color w:val="000000"/>
                <w:sz w:val="22"/>
                <w:szCs w:val="22"/>
                <w:lang w:val="fr-FR"/>
              </w:rPr>
              <w:t>9</w:t>
            </w:r>
            <w:r w:rsidR="00DB50CF">
              <w:rPr>
                <w:rFonts w:ascii="Calisto MT" w:hAnsi="Calisto MT" w:cs="Calibri"/>
                <w:color w:val="000000"/>
                <w:sz w:val="22"/>
                <w:szCs w:val="22"/>
                <w:lang w:val="fr-FR"/>
              </w:rPr>
              <w:t xml:space="preserve"> </w:t>
            </w:r>
            <w:r w:rsidR="00DB50CF" w:rsidRPr="00666823">
              <w:rPr>
                <w:rFonts w:ascii="Calisto MT" w:hAnsi="Calisto MT" w:cs="Calibri"/>
                <w:color w:val="000000"/>
                <w:sz w:val="22"/>
                <w:szCs w:val="22"/>
                <w:vertAlign w:val="superscript"/>
                <w:lang w:val="fr-FR"/>
              </w:rPr>
              <w:t>4</w:t>
            </w:r>
            <w:r w:rsidR="00B531AA">
              <w:rPr>
                <w:rFonts w:ascii="Calisto MT" w:hAnsi="Calisto MT" w:cs="Calibri"/>
                <w:color w:val="000000"/>
                <w:sz w:val="22"/>
                <w:szCs w:val="22"/>
                <w:vertAlign w:val="superscript"/>
                <w:lang w:val="fr-FR"/>
              </w:rPr>
              <w:t>4</w:t>
            </w:r>
          </w:p>
        </w:tc>
        <w:tc>
          <w:tcPr>
            <w:tcW w:w="1248" w:type="dxa"/>
            <w:tcBorders>
              <w:top w:val="nil"/>
              <w:left w:val="nil"/>
              <w:bottom w:val="single" w:sz="4" w:space="0" w:color="auto"/>
              <w:right w:val="single" w:sz="4" w:space="0" w:color="auto"/>
            </w:tcBorders>
            <w:vAlign w:val="center"/>
          </w:tcPr>
          <w:p w14:paraId="11A39289" w14:textId="77777777" w:rsidR="00DB7014" w:rsidRPr="00A42A33" w:rsidDel="00064FBD" w:rsidRDefault="00DB7014" w:rsidP="00DB7014">
            <w:pPr>
              <w:jc w:val="center"/>
              <w:rPr>
                <w:rFonts w:ascii="Calisto MT" w:hAnsi="Calisto MT" w:cs="Calibri"/>
                <w:color w:val="000000"/>
                <w:sz w:val="22"/>
                <w:szCs w:val="22"/>
              </w:rPr>
            </w:pPr>
            <w:r>
              <w:rPr>
                <w:rFonts w:ascii="Calisto MT" w:hAnsi="Calisto MT" w:cs="Calibri"/>
                <w:color w:val="000000"/>
                <w:sz w:val="22"/>
                <w:szCs w:val="22"/>
                <w:lang w:val="fr-FR"/>
              </w:rPr>
              <w:t>R, M</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B394FBC" w14:textId="77777777" w:rsidR="00DB7014" w:rsidRPr="00A42A33" w:rsidRDefault="00DB7014" w:rsidP="00DB7014">
            <w:pPr>
              <w:jc w:val="center"/>
              <w:rPr>
                <w:rFonts w:ascii="Calisto MT" w:hAnsi="Calisto MT" w:cs="Calibri"/>
                <w:color w:val="000000"/>
                <w:sz w:val="22"/>
                <w:szCs w:val="22"/>
              </w:rPr>
            </w:pPr>
            <w:r>
              <w:rPr>
                <w:rFonts w:ascii="Calisto MT" w:hAnsi="Calisto MT" w:cs="Calibri"/>
                <w:color w:val="000000"/>
                <w:sz w:val="22"/>
                <w:szCs w:val="22"/>
              </w:rPr>
              <w:t>Cohort</w:t>
            </w:r>
          </w:p>
        </w:tc>
        <w:tc>
          <w:tcPr>
            <w:tcW w:w="1025" w:type="dxa"/>
            <w:tcBorders>
              <w:top w:val="nil"/>
              <w:left w:val="nil"/>
              <w:bottom w:val="single" w:sz="4" w:space="0" w:color="auto"/>
              <w:right w:val="single" w:sz="4" w:space="0" w:color="auto"/>
            </w:tcBorders>
            <w:shd w:val="clear" w:color="auto" w:fill="auto"/>
            <w:noWrap/>
            <w:vAlign w:val="center"/>
            <w:hideMark/>
          </w:tcPr>
          <w:p w14:paraId="70B4C173"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24</w:t>
            </w:r>
          </w:p>
        </w:tc>
        <w:tc>
          <w:tcPr>
            <w:tcW w:w="1025" w:type="dxa"/>
            <w:tcBorders>
              <w:top w:val="nil"/>
              <w:left w:val="nil"/>
              <w:bottom w:val="single" w:sz="4" w:space="0" w:color="auto"/>
              <w:right w:val="single" w:sz="4" w:space="0" w:color="auto"/>
            </w:tcBorders>
            <w:shd w:val="clear" w:color="auto" w:fill="auto"/>
            <w:noWrap/>
            <w:vAlign w:val="center"/>
            <w:hideMark/>
          </w:tcPr>
          <w:p w14:paraId="616E5708"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64</w:t>
            </w:r>
          </w:p>
        </w:tc>
        <w:tc>
          <w:tcPr>
            <w:tcW w:w="1409" w:type="dxa"/>
            <w:tcBorders>
              <w:top w:val="nil"/>
              <w:left w:val="nil"/>
              <w:bottom w:val="single" w:sz="4" w:space="0" w:color="auto"/>
              <w:right w:val="single" w:sz="4" w:space="0" w:color="auto"/>
            </w:tcBorders>
            <w:shd w:val="clear" w:color="auto" w:fill="auto"/>
            <w:noWrap/>
            <w:vAlign w:val="center"/>
            <w:hideMark/>
          </w:tcPr>
          <w:p w14:paraId="610DAA4B"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5.0</w:t>
            </w:r>
          </w:p>
        </w:tc>
        <w:tc>
          <w:tcPr>
            <w:tcW w:w="1701" w:type="dxa"/>
            <w:tcBorders>
              <w:top w:val="nil"/>
              <w:left w:val="nil"/>
              <w:bottom w:val="single" w:sz="4" w:space="0" w:color="auto"/>
              <w:right w:val="single" w:sz="4" w:space="0" w:color="auto"/>
            </w:tcBorders>
            <w:shd w:val="clear" w:color="auto" w:fill="auto"/>
            <w:noWrap/>
            <w:vAlign w:val="center"/>
            <w:hideMark/>
          </w:tcPr>
          <w:p w14:paraId="644AD7A9" w14:textId="77777777"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6.0</w:t>
            </w:r>
          </w:p>
        </w:tc>
        <w:tc>
          <w:tcPr>
            <w:tcW w:w="2592" w:type="dxa"/>
            <w:tcBorders>
              <w:top w:val="nil"/>
              <w:left w:val="nil"/>
              <w:bottom w:val="single" w:sz="4" w:space="0" w:color="auto"/>
              <w:right w:val="single" w:sz="4" w:space="0" w:color="auto"/>
            </w:tcBorders>
            <w:vAlign w:val="center"/>
          </w:tcPr>
          <w:p w14:paraId="31E1939C" w14:textId="7716125D"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357" w:type="dxa"/>
            <w:tcBorders>
              <w:top w:val="nil"/>
              <w:left w:val="nil"/>
              <w:bottom w:val="single" w:sz="4" w:space="0" w:color="auto"/>
              <w:right w:val="single" w:sz="4" w:space="0" w:color="auto"/>
            </w:tcBorders>
            <w:shd w:val="clear" w:color="auto" w:fill="auto"/>
            <w:noWrap/>
            <w:vAlign w:val="center"/>
            <w:hideMark/>
          </w:tcPr>
          <w:p w14:paraId="26405520" w14:textId="4DB55C11"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Prevailing</w:t>
            </w:r>
          </w:p>
        </w:tc>
        <w:tc>
          <w:tcPr>
            <w:tcW w:w="1404" w:type="dxa"/>
            <w:tcBorders>
              <w:top w:val="nil"/>
              <w:left w:val="nil"/>
              <w:bottom w:val="single" w:sz="4" w:space="0" w:color="auto"/>
              <w:right w:val="single" w:sz="4" w:space="0" w:color="auto"/>
            </w:tcBorders>
            <w:shd w:val="clear" w:color="auto" w:fill="auto"/>
            <w:noWrap/>
            <w:vAlign w:val="center"/>
            <w:hideMark/>
          </w:tcPr>
          <w:p w14:paraId="7BB4B52D" w14:textId="131798EA" w:rsidR="00DB7014" w:rsidRPr="00A42A33" w:rsidRDefault="00DB7014" w:rsidP="00DB7014">
            <w:pPr>
              <w:jc w:val="center"/>
              <w:rPr>
                <w:rFonts w:ascii="Calisto MT" w:hAnsi="Calisto MT" w:cs="Calibri"/>
                <w:color w:val="000000"/>
                <w:sz w:val="22"/>
                <w:szCs w:val="22"/>
              </w:rPr>
            </w:pPr>
            <w:r w:rsidRPr="00A42A33">
              <w:rPr>
                <w:rFonts w:ascii="Calisto MT" w:hAnsi="Calisto MT" w:cs="Calibri"/>
                <w:color w:val="000000"/>
                <w:sz w:val="22"/>
                <w:szCs w:val="22"/>
              </w:rPr>
              <w:t>3.8</w:t>
            </w:r>
            <w:r w:rsidRPr="00DB7014">
              <w:rPr>
                <w:rFonts w:ascii="Calisto MT" w:hAnsi="Calisto MT" w:cs="Calibri"/>
                <w:color w:val="000000"/>
                <w:sz w:val="22"/>
                <w:szCs w:val="22"/>
                <w:lang w:val="en-AU"/>
              </w:rPr>
              <w:t>% p.a.</w:t>
            </w:r>
          </w:p>
        </w:tc>
      </w:tr>
      <w:tr w:rsidR="00D27B40" w14:paraId="7D767A01" w14:textId="77777777" w:rsidTr="00666823">
        <w:trPr>
          <w:trHeight w:val="340"/>
        </w:trPr>
        <w:tc>
          <w:tcPr>
            <w:tcW w:w="2244" w:type="dxa"/>
            <w:tcBorders>
              <w:top w:val="nil"/>
              <w:left w:val="single" w:sz="8" w:space="0" w:color="auto"/>
              <w:bottom w:val="single" w:sz="4" w:space="0" w:color="auto"/>
              <w:right w:val="single" w:sz="4" w:space="0" w:color="auto"/>
            </w:tcBorders>
            <w:shd w:val="clear" w:color="auto" w:fill="auto"/>
            <w:noWrap/>
            <w:vAlign w:val="center"/>
            <w:hideMark/>
          </w:tcPr>
          <w:p w14:paraId="4823A776" w14:textId="189A4671" w:rsidR="00D27B40" w:rsidRPr="00A42A33" w:rsidRDefault="00D27B40" w:rsidP="00025FCB">
            <w:pPr>
              <w:jc w:val="center"/>
              <w:rPr>
                <w:rFonts w:ascii="Calisto MT" w:hAnsi="Calisto MT" w:cs="Calibri"/>
                <w:color w:val="000000"/>
                <w:sz w:val="22"/>
                <w:szCs w:val="22"/>
              </w:rPr>
            </w:pPr>
            <w:r>
              <w:rPr>
                <w:rFonts w:ascii="Calisto MT" w:hAnsi="Calisto MT" w:cs="Calibri"/>
                <w:color w:val="000000"/>
                <w:sz w:val="22"/>
                <w:szCs w:val="22"/>
              </w:rPr>
              <w:t>García, 2022</w:t>
            </w:r>
            <w:r w:rsidR="00DB50CF">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8</w:t>
            </w:r>
            <w:r w:rsidR="00B531AA">
              <w:rPr>
                <w:rFonts w:ascii="Calisto MT" w:hAnsi="Calisto MT" w:cs="Calibri"/>
                <w:color w:val="000000"/>
                <w:sz w:val="22"/>
                <w:szCs w:val="22"/>
                <w:vertAlign w:val="superscript"/>
                <w:lang w:val="fr-FR"/>
              </w:rPr>
              <w:t>8</w:t>
            </w:r>
          </w:p>
        </w:tc>
        <w:tc>
          <w:tcPr>
            <w:tcW w:w="1248" w:type="dxa"/>
            <w:tcBorders>
              <w:top w:val="nil"/>
              <w:left w:val="nil"/>
              <w:bottom w:val="single" w:sz="4" w:space="0" w:color="auto"/>
              <w:right w:val="single" w:sz="4" w:space="0" w:color="auto"/>
            </w:tcBorders>
            <w:vAlign w:val="center"/>
          </w:tcPr>
          <w:p w14:paraId="1ADC2626" w14:textId="77777777" w:rsidR="00D27B40" w:rsidRDefault="00D27B40" w:rsidP="00025FCB">
            <w:pPr>
              <w:jc w:val="center"/>
              <w:rPr>
                <w:rFonts w:ascii="Calisto MT" w:hAnsi="Calisto MT" w:cs="Calibri"/>
                <w:color w:val="000000"/>
                <w:sz w:val="22"/>
                <w:szCs w:val="22"/>
                <w:lang w:val="fr-FR"/>
              </w:rPr>
            </w:pPr>
            <w:r>
              <w:rPr>
                <w:rFonts w:ascii="Calisto MT" w:hAnsi="Calisto MT" w:cs="Calibri"/>
                <w:color w:val="000000"/>
                <w:sz w:val="22"/>
                <w:szCs w:val="22"/>
                <w:lang w:val="fr-FR"/>
              </w:rPr>
              <w:t>R, M</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0AB02FD6"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Cohort</w:t>
            </w:r>
          </w:p>
        </w:tc>
        <w:tc>
          <w:tcPr>
            <w:tcW w:w="1025" w:type="dxa"/>
            <w:tcBorders>
              <w:top w:val="nil"/>
              <w:left w:val="nil"/>
              <w:bottom w:val="single" w:sz="4" w:space="0" w:color="auto"/>
              <w:right w:val="single" w:sz="4" w:space="0" w:color="auto"/>
            </w:tcBorders>
            <w:shd w:val="clear" w:color="auto" w:fill="auto"/>
            <w:noWrap/>
            <w:vAlign w:val="center"/>
            <w:hideMark/>
          </w:tcPr>
          <w:p w14:paraId="2427E8C7" w14:textId="77777777" w:rsidR="00D27B40" w:rsidRPr="00A42A33" w:rsidRDefault="00D27B40" w:rsidP="00025FCB">
            <w:pPr>
              <w:jc w:val="center"/>
              <w:rPr>
                <w:rFonts w:ascii="Calisto MT" w:hAnsi="Calisto MT" w:cs="Calibri"/>
                <w:color w:val="000000"/>
                <w:sz w:val="22"/>
                <w:szCs w:val="22"/>
              </w:rPr>
            </w:pPr>
            <w:r>
              <w:rPr>
                <w:rFonts w:ascii="Calisto MT" w:hAnsi="Calisto MT" w:cs="Calibri"/>
                <w:color w:val="000000"/>
                <w:sz w:val="22"/>
                <w:szCs w:val="22"/>
              </w:rPr>
              <w:t>511</w:t>
            </w:r>
          </w:p>
        </w:tc>
        <w:tc>
          <w:tcPr>
            <w:tcW w:w="1025" w:type="dxa"/>
            <w:tcBorders>
              <w:top w:val="nil"/>
              <w:left w:val="nil"/>
              <w:bottom w:val="single" w:sz="4" w:space="0" w:color="auto"/>
              <w:right w:val="single" w:sz="4" w:space="0" w:color="auto"/>
            </w:tcBorders>
            <w:shd w:val="clear" w:color="auto" w:fill="auto"/>
            <w:noWrap/>
            <w:vAlign w:val="center"/>
            <w:hideMark/>
          </w:tcPr>
          <w:p w14:paraId="2A19F170" w14:textId="77777777" w:rsidR="00D27B40" w:rsidRPr="00A42A33" w:rsidRDefault="00D27B40" w:rsidP="00025FCB">
            <w:pPr>
              <w:jc w:val="center"/>
              <w:rPr>
                <w:rFonts w:ascii="Calisto MT" w:hAnsi="Calisto MT" w:cs="Calibri"/>
                <w:color w:val="000000"/>
                <w:sz w:val="22"/>
                <w:szCs w:val="22"/>
              </w:rPr>
            </w:pPr>
            <w:r>
              <w:rPr>
                <w:rFonts w:ascii="Calisto MT" w:hAnsi="Calisto MT" w:cs="Calibri"/>
                <w:color w:val="000000"/>
                <w:sz w:val="22"/>
                <w:szCs w:val="22"/>
              </w:rPr>
              <w:t>63</w:t>
            </w:r>
          </w:p>
        </w:tc>
        <w:tc>
          <w:tcPr>
            <w:tcW w:w="1409" w:type="dxa"/>
            <w:tcBorders>
              <w:top w:val="nil"/>
              <w:left w:val="nil"/>
              <w:bottom w:val="single" w:sz="4" w:space="0" w:color="auto"/>
              <w:right w:val="single" w:sz="4" w:space="0" w:color="auto"/>
            </w:tcBorders>
            <w:shd w:val="clear" w:color="auto" w:fill="auto"/>
            <w:noWrap/>
            <w:vAlign w:val="center"/>
            <w:hideMark/>
          </w:tcPr>
          <w:p w14:paraId="405012AE" w14:textId="77777777" w:rsidR="00D27B40" w:rsidRPr="00A42A33" w:rsidRDefault="00D27B40" w:rsidP="00025FCB">
            <w:pPr>
              <w:jc w:val="center"/>
              <w:rPr>
                <w:rFonts w:ascii="Calisto MT" w:hAnsi="Calisto MT" w:cs="Calibri"/>
                <w:color w:val="000000"/>
                <w:sz w:val="22"/>
                <w:szCs w:val="22"/>
              </w:rPr>
            </w:pPr>
            <w:r>
              <w:rPr>
                <w:rFonts w:ascii="Calisto MT" w:hAnsi="Calisto MT" w:cs="Calibri"/>
                <w:color w:val="000000"/>
                <w:sz w:val="22"/>
                <w:szCs w:val="22"/>
              </w:rPr>
              <w:t>5.3</w:t>
            </w:r>
          </w:p>
        </w:tc>
        <w:tc>
          <w:tcPr>
            <w:tcW w:w="1701" w:type="dxa"/>
            <w:tcBorders>
              <w:top w:val="nil"/>
              <w:left w:val="nil"/>
              <w:bottom w:val="single" w:sz="4" w:space="0" w:color="auto"/>
              <w:right w:val="single" w:sz="4" w:space="0" w:color="auto"/>
            </w:tcBorders>
            <w:shd w:val="clear" w:color="auto" w:fill="auto"/>
            <w:noWrap/>
            <w:vAlign w:val="center"/>
            <w:hideMark/>
          </w:tcPr>
          <w:p w14:paraId="5AE97181" w14:textId="77777777" w:rsidR="00D27B40" w:rsidRPr="00A42A33" w:rsidRDefault="00D27B40" w:rsidP="00025FCB">
            <w:pPr>
              <w:jc w:val="center"/>
              <w:rPr>
                <w:rFonts w:ascii="Calisto MT" w:hAnsi="Calisto MT" w:cs="Calibri"/>
                <w:color w:val="000000"/>
                <w:sz w:val="22"/>
                <w:szCs w:val="22"/>
              </w:rPr>
            </w:pPr>
            <w:r>
              <w:rPr>
                <w:rFonts w:ascii="Calisto MT" w:hAnsi="Calisto MT" w:cs="Calibri"/>
                <w:color w:val="000000"/>
                <w:sz w:val="22"/>
                <w:szCs w:val="22"/>
              </w:rPr>
              <w:t>2.0</w:t>
            </w:r>
          </w:p>
        </w:tc>
        <w:tc>
          <w:tcPr>
            <w:tcW w:w="2592" w:type="dxa"/>
            <w:tcBorders>
              <w:top w:val="nil"/>
              <w:left w:val="nil"/>
              <w:bottom w:val="single" w:sz="4" w:space="0" w:color="auto"/>
              <w:right w:val="single" w:sz="4" w:space="0" w:color="auto"/>
            </w:tcBorders>
            <w:vAlign w:val="center"/>
          </w:tcPr>
          <w:p w14:paraId="48B448F7"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357" w:type="dxa"/>
            <w:tcBorders>
              <w:top w:val="nil"/>
              <w:left w:val="nil"/>
              <w:bottom w:val="single" w:sz="4" w:space="0" w:color="auto"/>
              <w:right w:val="single" w:sz="4" w:space="0" w:color="auto"/>
            </w:tcBorders>
            <w:shd w:val="clear" w:color="auto" w:fill="auto"/>
            <w:noWrap/>
            <w:vAlign w:val="center"/>
            <w:hideMark/>
          </w:tcPr>
          <w:p w14:paraId="4760032C" w14:textId="317A9F79" w:rsidR="00D27B40" w:rsidRPr="00A42A33" w:rsidRDefault="00D27B40" w:rsidP="00025FCB">
            <w:pPr>
              <w:jc w:val="center"/>
              <w:rPr>
                <w:rFonts w:ascii="Calisto MT" w:hAnsi="Calisto MT" w:cs="Calibri"/>
                <w:color w:val="000000"/>
                <w:sz w:val="22"/>
                <w:szCs w:val="22"/>
              </w:rPr>
            </w:pPr>
            <w:r>
              <w:rPr>
                <w:rFonts w:ascii="Calisto MT" w:hAnsi="Calisto MT" w:cs="Calibri"/>
                <w:color w:val="000000"/>
                <w:sz w:val="22"/>
                <w:szCs w:val="22"/>
              </w:rPr>
              <w:t>O</w:t>
            </w:r>
            <w:proofErr w:type="spellStart"/>
            <w:r w:rsidR="00D10EE9">
              <w:rPr>
                <w:rFonts w:ascii="Calisto MT" w:hAnsi="Calisto MT" w:cs="Calibri"/>
                <w:color w:val="000000"/>
                <w:sz w:val="22"/>
                <w:szCs w:val="22"/>
                <w:lang w:val="fr-FR"/>
              </w:rPr>
              <w:t>ff</w:t>
            </w:r>
            <w:proofErr w:type="spellEnd"/>
          </w:p>
        </w:tc>
        <w:tc>
          <w:tcPr>
            <w:tcW w:w="1404" w:type="dxa"/>
            <w:tcBorders>
              <w:top w:val="nil"/>
              <w:left w:val="nil"/>
              <w:bottom w:val="single" w:sz="4" w:space="0" w:color="auto"/>
              <w:right w:val="single" w:sz="4" w:space="0" w:color="auto"/>
            </w:tcBorders>
            <w:shd w:val="clear" w:color="auto" w:fill="auto"/>
            <w:noWrap/>
            <w:vAlign w:val="center"/>
            <w:hideMark/>
          </w:tcPr>
          <w:p w14:paraId="496687D9" w14:textId="77777777" w:rsidR="00D27B40" w:rsidRPr="00A42A33" w:rsidRDefault="00D27B40" w:rsidP="00025FCB">
            <w:pPr>
              <w:jc w:val="center"/>
              <w:rPr>
                <w:rFonts w:ascii="Calisto MT" w:hAnsi="Calisto MT" w:cs="Calibri"/>
                <w:color w:val="000000"/>
                <w:sz w:val="22"/>
                <w:szCs w:val="22"/>
              </w:rPr>
            </w:pPr>
            <w:r>
              <w:rPr>
                <w:rFonts w:ascii="Calisto MT" w:hAnsi="Calisto MT" w:cs="Calibri"/>
                <w:color w:val="000000"/>
                <w:sz w:val="22"/>
                <w:szCs w:val="22"/>
              </w:rPr>
              <w:t>1.5</w:t>
            </w:r>
            <w:r w:rsidRPr="00D27B40">
              <w:rPr>
                <w:rFonts w:ascii="Calisto MT" w:hAnsi="Calisto MT" w:cs="Calibri"/>
                <w:color w:val="000000"/>
                <w:sz w:val="22"/>
                <w:szCs w:val="22"/>
              </w:rPr>
              <w:t>% p.a.</w:t>
            </w:r>
          </w:p>
        </w:tc>
      </w:tr>
      <w:tr w:rsidR="00D27B40" w14:paraId="0DFD22A9" w14:textId="77777777" w:rsidTr="00666823">
        <w:trPr>
          <w:trHeight w:val="340"/>
        </w:trPr>
        <w:tc>
          <w:tcPr>
            <w:tcW w:w="2244" w:type="dxa"/>
            <w:tcBorders>
              <w:top w:val="nil"/>
              <w:left w:val="single" w:sz="8" w:space="0" w:color="auto"/>
              <w:bottom w:val="single" w:sz="4" w:space="0" w:color="auto"/>
              <w:right w:val="single" w:sz="4" w:space="0" w:color="auto"/>
            </w:tcBorders>
            <w:shd w:val="clear" w:color="auto" w:fill="auto"/>
            <w:noWrap/>
            <w:vAlign w:val="center"/>
            <w:hideMark/>
          </w:tcPr>
          <w:p w14:paraId="453360F7" w14:textId="718D220F" w:rsidR="00D27B40" w:rsidRPr="00A42A33" w:rsidRDefault="00D27B40" w:rsidP="00025FCB">
            <w:pPr>
              <w:jc w:val="center"/>
              <w:rPr>
                <w:rFonts w:ascii="Calisto MT" w:hAnsi="Calisto MT" w:cs="Calibri"/>
                <w:color w:val="000000"/>
                <w:sz w:val="22"/>
                <w:szCs w:val="22"/>
              </w:rPr>
            </w:pPr>
            <w:r w:rsidRPr="00A42A33">
              <w:rPr>
                <w:rFonts w:ascii="Calisto MT" w:hAnsi="Calisto MT" w:cs="Calibri"/>
                <w:color w:val="000000"/>
                <w:sz w:val="22"/>
                <w:szCs w:val="22"/>
              </w:rPr>
              <w:t>García-Ruiz, 2004</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4</w:t>
            </w:r>
            <w:r w:rsidR="00B531AA">
              <w:rPr>
                <w:rFonts w:ascii="Calisto MT" w:hAnsi="Calisto MT" w:cs="Calibri"/>
                <w:color w:val="000000"/>
                <w:sz w:val="22"/>
                <w:szCs w:val="22"/>
                <w:vertAlign w:val="superscript"/>
                <w:lang w:val="fr-FR"/>
              </w:rPr>
              <w:t>5</w:t>
            </w:r>
          </w:p>
        </w:tc>
        <w:tc>
          <w:tcPr>
            <w:tcW w:w="1248" w:type="dxa"/>
            <w:tcBorders>
              <w:top w:val="nil"/>
              <w:left w:val="nil"/>
              <w:bottom w:val="single" w:sz="4" w:space="0" w:color="auto"/>
              <w:right w:val="single" w:sz="4" w:space="0" w:color="auto"/>
            </w:tcBorders>
            <w:vAlign w:val="center"/>
          </w:tcPr>
          <w:p w14:paraId="5F1BAD15" w14:textId="7D4D5200" w:rsidR="00D27B40" w:rsidRDefault="00D27B40" w:rsidP="00025FCB">
            <w:pPr>
              <w:jc w:val="center"/>
              <w:rPr>
                <w:rFonts w:ascii="Calisto MT" w:hAnsi="Calisto MT" w:cs="Calibri"/>
                <w:color w:val="000000"/>
                <w:sz w:val="22"/>
                <w:szCs w:val="22"/>
                <w:lang w:val="fr-FR"/>
              </w:rPr>
            </w:pPr>
            <w:r>
              <w:rPr>
                <w:rFonts w:ascii="Calisto MT" w:hAnsi="Calisto MT" w:cs="Calibri"/>
                <w:color w:val="000000"/>
                <w:sz w:val="22"/>
                <w:szCs w:val="22"/>
                <w:lang w:val="fr-FR"/>
              </w:rPr>
              <w:t>R, M</w:t>
            </w:r>
            <w:r w:rsidR="008478B1">
              <w:rPr>
                <w:rFonts w:ascii="Calisto MT" w:hAnsi="Calisto MT" w:cs="Calibri"/>
                <w:color w:val="000000"/>
                <w:sz w:val="22"/>
                <w:szCs w:val="22"/>
                <w:lang w:val="fr-FR"/>
              </w:rPr>
              <w:t>, S</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3CBF82A"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Cohort</w:t>
            </w:r>
          </w:p>
        </w:tc>
        <w:tc>
          <w:tcPr>
            <w:tcW w:w="1025" w:type="dxa"/>
            <w:tcBorders>
              <w:top w:val="nil"/>
              <w:left w:val="nil"/>
              <w:bottom w:val="single" w:sz="4" w:space="0" w:color="auto"/>
              <w:right w:val="single" w:sz="4" w:space="0" w:color="auto"/>
            </w:tcBorders>
            <w:shd w:val="clear" w:color="auto" w:fill="auto"/>
            <w:noWrap/>
            <w:vAlign w:val="center"/>
            <w:hideMark/>
          </w:tcPr>
          <w:p w14:paraId="02FC2E91" w14:textId="77777777" w:rsidR="00D27B40" w:rsidRPr="00A42A33" w:rsidRDefault="00D27B40" w:rsidP="00025FCB">
            <w:pPr>
              <w:jc w:val="center"/>
              <w:rPr>
                <w:rFonts w:ascii="Calisto MT" w:hAnsi="Calisto MT" w:cs="Calibri"/>
                <w:color w:val="000000"/>
                <w:sz w:val="22"/>
                <w:szCs w:val="22"/>
              </w:rPr>
            </w:pPr>
            <w:r w:rsidRPr="00A42A33">
              <w:rPr>
                <w:rFonts w:ascii="Calisto MT" w:hAnsi="Calisto MT" w:cs="Calibri"/>
                <w:color w:val="000000"/>
                <w:sz w:val="22"/>
                <w:szCs w:val="22"/>
              </w:rPr>
              <w:t>59</w:t>
            </w:r>
          </w:p>
        </w:tc>
        <w:tc>
          <w:tcPr>
            <w:tcW w:w="1025" w:type="dxa"/>
            <w:tcBorders>
              <w:top w:val="nil"/>
              <w:left w:val="nil"/>
              <w:bottom w:val="single" w:sz="4" w:space="0" w:color="auto"/>
              <w:right w:val="single" w:sz="4" w:space="0" w:color="auto"/>
            </w:tcBorders>
            <w:shd w:val="clear" w:color="auto" w:fill="auto"/>
            <w:noWrap/>
            <w:vAlign w:val="center"/>
            <w:hideMark/>
          </w:tcPr>
          <w:p w14:paraId="1F9312D8" w14:textId="77777777" w:rsidR="00D27B40" w:rsidRPr="00A42A33" w:rsidRDefault="00D27B40" w:rsidP="00025FCB">
            <w:pPr>
              <w:jc w:val="center"/>
              <w:rPr>
                <w:rFonts w:ascii="Calisto MT" w:hAnsi="Calisto MT" w:cs="Calibri"/>
                <w:color w:val="000000"/>
                <w:sz w:val="22"/>
                <w:szCs w:val="22"/>
              </w:rPr>
            </w:pPr>
            <w:r w:rsidRPr="00A42A33">
              <w:rPr>
                <w:rFonts w:ascii="Calisto MT" w:hAnsi="Calisto MT" w:cs="Calibri"/>
                <w:color w:val="000000"/>
                <w:sz w:val="22"/>
                <w:szCs w:val="22"/>
              </w:rPr>
              <w:t>62</w:t>
            </w:r>
          </w:p>
        </w:tc>
        <w:tc>
          <w:tcPr>
            <w:tcW w:w="1409" w:type="dxa"/>
            <w:tcBorders>
              <w:top w:val="nil"/>
              <w:left w:val="nil"/>
              <w:bottom w:val="single" w:sz="4" w:space="0" w:color="auto"/>
              <w:right w:val="single" w:sz="4" w:space="0" w:color="auto"/>
            </w:tcBorders>
            <w:shd w:val="clear" w:color="auto" w:fill="auto"/>
            <w:noWrap/>
            <w:vAlign w:val="center"/>
            <w:hideMark/>
          </w:tcPr>
          <w:p w14:paraId="6846BBB7" w14:textId="6D2953FD" w:rsidR="00D27B40" w:rsidRPr="00A42A33" w:rsidRDefault="00BD5363" w:rsidP="00025FCB">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701" w:type="dxa"/>
            <w:tcBorders>
              <w:top w:val="nil"/>
              <w:left w:val="nil"/>
              <w:bottom w:val="single" w:sz="4" w:space="0" w:color="auto"/>
              <w:right w:val="single" w:sz="4" w:space="0" w:color="auto"/>
            </w:tcBorders>
            <w:shd w:val="clear" w:color="auto" w:fill="auto"/>
            <w:noWrap/>
            <w:vAlign w:val="center"/>
            <w:hideMark/>
          </w:tcPr>
          <w:p w14:paraId="7C9C44C0" w14:textId="77777777" w:rsidR="00D27B40" w:rsidRPr="00A42A33" w:rsidRDefault="00D27B40" w:rsidP="00025FCB">
            <w:pPr>
              <w:jc w:val="center"/>
              <w:rPr>
                <w:rFonts w:ascii="Calisto MT" w:hAnsi="Calisto MT" w:cs="Calibri"/>
                <w:color w:val="000000"/>
                <w:sz w:val="22"/>
                <w:szCs w:val="22"/>
              </w:rPr>
            </w:pPr>
            <w:r w:rsidRPr="00A42A33">
              <w:rPr>
                <w:rFonts w:ascii="Calisto MT" w:hAnsi="Calisto MT" w:cs="Calibri"/>
                <w:color w:val="000000"/>
                <w:sz w:val="22"/>
                <w:szCs w:val="22"/>
              </w:rPr>
              <w:t>5.0</w:t>
            </w:r>
          </w:p>
        </w:tc>
        <w:tc>
          <w:tcPr>
            <w:tcW w:w="2592" w:type="dxa"/>
            <w:tcBorders>
              <w:top w:val="nil"/>
              <w:left w:val="nil"/>
              <w:bottom w:val="single" w:sz="4" w:space="0" w:color="auto"/>
              <w:right w:val="single" w:sz="4" w:space="0" w:color="auto"/>
            </w:tcBorders>
            <w:vAlign w:val="center"/>
          </w:tcPr>
          <w:p w14:paraId="120681D3" w14:textId="77777777" w:rsidR="00D27B40" w:rsidRPr="00A42A33" w:rsidRDefault="00D27B40" w:rsidP="00025FCB">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357" w:type="dxa"/>
            <w:tcBorders>
              <w:top w:val="nil"/>
              <w:left w:val="nil"/>
              <w:bottom w:val="single" w:sz="4" w:space="0" w:color="auto"/>
              <w:right w:val="single" w:sz="4" w:space="0" w:color="auto"/>
            </w:tcBorders>
            <w:shd w:val="clear" w:color="auto" w:fill="auto"/>
            <w:noWrap/>
            <w:vAlign w:val="center"/>
            <w:hideMark/>
          </w:tcPr>
          <w:p w14:paraId="1EAF29BC" w14:textId="77777777" w:rsidR="00D27B40" w:rsidRPr="00A42A33" w:rsidRDefault="00D27B40" w:rsidP="00025FCB">
            <w:pPr>
              <w:jc w:val="center"/>
              <w:rPr>
                <w:rFonts w:ascii="Calisto MT" w:hAnsi="Calisto MT" w:cs="Calibri"/>
                <w:color w:val="000000"/>
                <w:sz w:val="22"/>
                <w:szCs w:val="22"/>
              </w:rPr>
            </w:pPr>
            <w:r w:rsidRPr="00A42A33">
              <w:rPr>
                <w:rFonts w:ascii="Calisto MT" w:hAnsi="Calisto MT" w:cs="Calibri"/>
                <w:color w:val="000000"/>
                <w:sz w:val="22"/>
                <w:szCs w:val="22"/>
              </w:rPr>
              <w:t>Prevailing</w:t>
            </w:r>
          </w:p>
        </w:tc>
        <w:tc>
          <w:tcPr>
            <w:tcW w:w="1404" w:type="dxa"/>
            <w:tcBorders>
              <w:top w:val="nil"/>
              <w:left w:val="nil"/>
              <w:bottom w:val="single" w:sz="4" w:space="0" w:color="auto"/>
              <w:right w:val="single" w:sz="4" w:space="0" w:color="auto"/>
            </w:tcBorders>
            <w:shd w:val="clear" w:color="auto" w:fill="auto"/>
            <w:noWrap/>
            <w:vAlign w:val="center"/>
            <w:hideMark/>
          </w:tcPr>
          <w:p w14:paraId="40E0DFF9" w14:textId="77777777" w:rsidR="00D27B40" w:rsidRPr="00A42A33" w:rsidRDefault="00D27B40" w:rsidP="00025FCB">
            <w:pPr>
              <w:jc w:val="center"/>
              <w:rPr>
                <w:rFonts w:ascii="Calisto MT" w:hAnsi="Calisto MT" w:cs="Calibri"/>
                <w:color w:val="000000"/>
                <w:sz w:val="22"/>
                <w:szCs w:val="22"/>
              </w:rPr>
            </w:pPr>
            <w:r w:rsidRPr="00A42A33">
              <w:rPr>
                <w:rFonts w:ascii="Calisto MT" w:hAnsi="Calisto MT" w:cs="Calibri"/>
                <w:color w:val="000000"/>
                <w:sz w:val="22"/>
                <w:szCs w:val="22"/>
              </w:rPr>
              <w:t>1.3</w:t>
            </w:r>
            <w:r w:rsidRPr="00D27B40">
              <w:rPr>
                <w:rFonts w:ascii="Calisto MT" w:hAnsi="Calisto MT" w:cs="Calibri"/>
                <w:color w:val="000000"/>
                <w:sz w:val="22"/>
                <w:szCs w:val="22"/>
              </w:rPr>
              <w:t>% p.a.</w:t>
            </w:r>
          </w:p>
        </w:tc>
      </w:tr>
    </w:tbl>
    <w:p w14:paraId="1B3BDE4A" w14:textId="77777777" w:rsidR="007954AD" w:rsidRDefault="007954AD" w:rsidP="007954AD">
      <w:pPr>
        <w:spacing w:before="120"/>
        <w:rPr>
          <w:b/>
          <w:bCs/>
          <w:i/>
          <w:iCs/>
        </w:rPr>
      </w:pPr>
    </w:p>
    <w:p w14:paraId="354B60EF" w14:textId="77777777" w:rsidR="007954AD" w:rsidRDefault="007954AD">
      <w:pPr>
        <w:rPr>
          <w:b/>
          <w:bCs/>
          <w:i/>
          <w:iCs/>
        </w:rPr>
      </w:pPr>
      <w:r>
        <w:rPr>
          <w:b/>
          <w:bCs/>
          <w:i/>
          <w:iCs/>
        </w:rPr>
        <w:br w:type="page"/>
      </w:r>
    </w:p>
    <w:p w14:paraId="0C6DA2FA" w14:textId="3170417D" w:rsidR="00A42A33" w:rsidRPr="007954AD" w:rsidRDefault="007954AD" w:rsidP="007954AD">
      <w:pPr>
        <w:spacing w:before="120" w:line="480" w:lineRule="auto"/>
        <w:rPr>
          <w:rFonts w:ascii="Calibri" w:hAnsi="Calibri" w:cs="Calibri"/>
          <w:lang w:val="en-US"/>
        </w:rPr>
      </w:pPr>
      <w:r w:rsidRPr="007954AD">
        <w:rPr>
          <w:rFonts w:ascii="Calibri" w:hAnsi="Calibri" w:cs="Calibri"/>
          <w:b/>
          <w:bCs/>
        </w:rPr>
        <w:lastRenderedPageBreak/>
        <w:t>Suppl</w:t>
      </w:r>
      <w:proofErr w:type="spellStart"/>
      <w:r w:rsidRPr="007954AD">
        <w:rPr>
          <w:rFonts w:ascii="Calibri" w:hAnsi="Calibri" w:cs="Calibri"/>
          <w:b/>
          <w:bCs/>
          <w:lang w:val="en-AU"/>
        </w:rPr>
        <w:t>ementary</w:t>
      </w:r>
      <w:proofErr w:type="spellEnd"/>
      <w:r w:rsidRPr="007954AD">
        <w:rPr>
          <w:rFonts w:ascii="Calibri" w:hAnsi="Calibri" w:cs="Calibri"/>
          <w:b/>
          <w:bCs/>
          <w:lang w:val="en-AU"/>
        </w:rPr>
        <w:t xml:space="preserve"> T</w:t>
      </w:r>
      <w:r w:rsidRPr="007954AD">
        <w:rPr>
          <w:rFonts w:ascii="Calibri" w:hAnsi="Calibri" w:cs="Calibri"/>
          <w:b/>
          <w:bCs/>
        </w:rPr>
        <w:t xml:space="preserve">able </w:t>
      </w:r>
      <w:r w:rsidRPr="007954AD">
        <w:rPr>
          <w:rFonts w:ascii="Calibri" w:hAnsi="Calibri" w:cs="Calibri"/>
          <w:b/>
          <w:bCs/>
          <w:lang w:val="en-US"/>
        </w:rPr>
        <w:t xml:space="preserve">2 </w:t>
      </w:r>
      <w:r w:rsidRPr="007954AD">
        <w:rPr>
          <w:rFonts w:ascii="Calibri" w:hAnsi="Calibri" w:cs="Calibri"/>
          <w:lang w:val="en-US"/>
        </w:rPr>
        <w:t>(continued</w:t>
      </w:r>
      <w:r w:rsidRPr="007954AD">
        <w:rPr>
          <w:rFonts w:ascii="Calibri" w:hAnsi="Calibri" w:cs="Calibri"/>
          <w:lang w:val="en-AU"/>
        </w:rPr>
        <w:t>).</w:t>
      </w:r>
      <w:r w:rsidRPr="007954AD">
        <w:rPr>
          <w:rFonts w:ascii="Calibri" w:hAnsi="Calibri" w:cs="Calibri"/>
        </w:rPr>
        <w:t xml:space="preserve"> </w:t>
      </w:r>
      <w:r w:rsidRPr="007954AD">
        <w:rPr>
          <w:rFonts w:ascii="Calibri" w:hAnsi="Calibri" w:cs="Calibri"/>
          <w:lang w:val="en-US"/>
        </w:rPr>
        <w:t xml:space="preserve">*Patients were assessed in both </w:t>
      </w:r>
      <w:r w:rsidR="00E32140">
        <w:rPr>
          <w:rFonts w:ascii="Calibri" w:hAnsi="Calibri" w:cs="Calibri"/>
          <w:i/>
          <w:iCs/>
          <w:lang w:val="en-US"/>
        </w:rPr>
        <w:t>off</w:t>
      </w:r>
      <w:r w:rsidR="00E32140" w:rsidRPr="007954AD">
        <w:rPr>
          <w:rFonts w:ascii="Calibri" w:hAnsi="Calibri" w:cs="Calibri"/>
          <w:lang w:val="en-US"/>
        </w:rPr>
        <w:t xml:space="preserve"> </w:t>
      </w:r>
      <w:r w:rsidRPr="007954AD">
        <w:rPr>
          <w:rFonts w:ascii="Calibri" w:hAnsi="Calibri" w:cs="Calibri"/>
          <w:lang w:val="en-US"/>
        </w:rPr>
        <w:t xml:space="preserve">and </w:t>
      </w:r>
      <w:r w:rsidR="00E32140">
        <w:rPr>
          <w:rFonts w:ascii="Calibri" w:hAnsi="Calibri" w:cs="Calibri"/>
          <w:i/>
          <w:iCs/>
          <w:lang w:val="en-US"/>
        </w:rPr>
        <w:t>on</w:t>
      </w:r>
      <w:r w:rsidR="00E32140" w:rsidRPr="007954AD">
        <w:rPr>
          <w:rFonts w:ascii="Calibri" w:hAnsi="Calibri" w:cs="Calibri"/>
          <w:lang w:val="en-US"/>
        </w:rPr>
        <w:t xml:space="preserve"> </w:t>
      </w:r>
      <w:r w:rsidRPr="007954AD">
        <w:rPr>
          <w:rFonts w:ascii="Calibri" w:hAnsi="Calibri" w:cs="Calibri"/>
          <w:lang w:val="en-US"/>
        </w:rPr>
        <w:t xml:space="preserve">state, but this was not defined </w:t>
      </w:r>
      <w:r w:rsidR="00E32140">
        <w:rPr>
          <w:rFonts w:ascii="Calibri" w:hAnsi="Calibri" w:cs="Calibri"/>
          <w:i/>
          <w:iCs/>
          <w:lang w:val="en-US"/>
        </w:rPr>
        <w:t xml:space="preserve">off </w:t>
      </w:r>
      <w:r w:rsidRPr="007954AD">
        <w:rPr>
          <w:rFonts w:ascii="Calibri" w:hAnsi="Calibri" w:cs="Calibri"/>
          <w:lang w:val="en-US"/>
        </w:rPr>
        <w:t xml:space="preserve">and </w:t>
      </w:r>
      <w:r w:rsidR="00E32140">
        <w:rPr>
          <w:rFonts w:ascii="Calibri" w:hAnsi="Calibri" w:cs="Calibri"/>
          <w:i/>
          <w:iCs/>
          <w:lang w:val="en-US"/>
        </w:rPr>
        <w:t>on</w:t>
      </w:r>
      <w:r w:rsidR="00E32140" w:rsidRPr="007954AD">
        <w:rPr>
          <w:rFonts w:ascii="Calibri" w:hAnsi="Calibri" w:cs="Calibri"/>
          <w:lang w:val="en-US"/>
        </w:rPr>
        <w:t xml:space="preserve"> </w:t>
      </w:r>
      <w:r w:rsidRPr="007954AD">
        <w:rPr>
          <w:rFonts w:ascii="Calibri" w:hAnsi="Calibri" w:cs="Calibri"/>
          <w:lang w:val="en-US"/>
        </w:rPr>
        <w:t xml:space="preserve">after </w:t>
      </w:r>
      <w:proofErr w:type="spellStart"/>
      <w:r w:rsidRPr="007954AD">
        <w:rPr>
          <w:rFonts w:ascii="Calibri" w:hAnsi="Calibri" w:cs="Calibri"/>
          <w:lang w:val="en-US"/>
        </w:rPr>
        <w:t>testdose</w:t>
      </w:r>
      <w:proofErr w:type="spellEnd"/>
      <w:r w:rsidRPr="007954AD">
        <w:rPr>
          <w:rFonts w:ascii="Calibri" w:hAnsi="Calibri" w:cs="Calibri"/>
          <w:lang w:val="en-US"/>
        </w:rPr>
        <w:t>.</w:t>
      </w:r>
    </w:p>
    <w:tbl>
      <w:tblPr>
        <w:tblW w:w="15310" w:type="dxa"/>
        <w:tblInd w:w="-294" w:type="dxa"/>
        <w:tblLayout w:type="fixed"/>
        <w:tblLook w:val="04A0" w:firstRow="1" w:lastRow="0" w:firstColumn="1" w:lastColumn="0" w:noHBand="0" w:noVBand="1"/>
      </w:tblPr>
      <w:tblGrid>
        <w:gridCol w:w="2411"/>
        <w:gridCol w:w="1559"/>
        <w:gridCol w:w="1417"/>
        <w:gridCol w:w="1134"/>
        <w:gridCol w:w="1051"/>
        <w:gridCol w:w="1165"/>
        <w:gridCol w:w="1165"/>
        <w:gridCol w:w="2431"/>
        <w:gridCol w:w="1559"/>
        <w:gridCol w:w="1418"/>
      </w:tblGrid>
      <w:tr w:rsidR="00FA1D1D" w14:paraId="5CD04890" w14:textId="77777777" w:rsidTr="00C62C83">
        <w:trPr>
          <w:trHeight w:val="1179"/>
        </w:trPr>
        <w:tc>
          <w:tcPr>
            <w:tcW w:w="2411" w:type="dxa"/>
            <w:tcBorders>
              <w:top w:val="single" w:sz="8" w:space="0" w:color="auto"/>
              <w:left w:val="single" w:sz="8" w:space="0" w:color="auto"/>
              <w:bottom w:val="double" w:sz="6" w:space="0" w:color="auto"/>
              <w:right w:val="single" w:sz="4" w:space="0" w:color="auto"/>
            </w:tcBorders>
            <w:shd w:val="clear" w:color="000000" w:fill="EDEDED"/>
            <w:vAlign w:val="center"/>
            <w:hideMark/>
          </w:tcPr>
          <w:p w14:paraId="64D6AED4" w14:textId="3ACDFCAE" w:rsidR="00FA1D1D"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Author, year</w:t>
            </w:r>
          </w:p>
        </w:tc>
        <w:tc>
          <w:tcPr>
            <w:tcW w:w="1559" w:type="dxa"/>
            <w:tcBorders>
              <w:top w:val="single" w:sz="8" w:space="0" w:color="auto"/>
              <w:left w:val="nil"/>
              <w:bottom w:val="double" w:sz="6" w:space="0" w:color="auto"/>
              <w:right w:val="single" w:sz="4" w:space="0" w:color="auto"/>
            </w:tcBorders>
            <w:shd w:val="clear" w:color="000000" w:fill="EDEDED"/>
            <w:vAlign w:val="center"/>
          </w:tcPr>
          <w:p w14:paraId="0FE3EDB9" w14:textId="0B636E0A" w:rsidR="00FA1D1D" w:rsidDel="00425B0E" w:rsidRDefault="00FA1D1D" w:rsidP="00FA1D1D">
            <w:pPr>
              <w:jc w:val="center"/>
              <w:rPr>
                <w:rFonts w:ascii="Calisto MT" w:hAnsi="Calisto MT" w:cs="Calibri"/>
                <w:b/>
                <w:bCs/>
                <w:color w:val="000000"/>
                <w:sz w:val="22"/>
                <w:szCs w:val="22"/>
              </w:rPr>
            </w:pPr>
            <w:proofErr w:type="spellStart"/>
            <w:r>
              <w:rPr>
                <w:rFonts w:ascii="Calisto MT" w:hAnsi="Calisto MT" w:cs="Calibri"/>
                <w:b/>
                <w:bCs/>
                <w:color w:val="000000"/>
                <w:sz w:val="22"/>
                <w:szCs w:val="22"/>
                <w:lang w:val="fr-FR"/>
              </w:rPr>
              <w:t>Analysis</w:t>
            </w:r>
            <w:proofErr w:type="spellEnd"/>
          </w:p>
        </w:tc>
        <w:tc>
          <w:tcPr>
            <w:tcW w:w="1417" w:type="dxa"/>
            <w:tcBorders>
              <w:top w:val="single" w:sz="8" w:space="0" w:color="auto"/>
              <w:left w:val="single" w:sz="4" w:space="0" w:color="auto"/>
              <w:bottom w:val="double" w:sz="6" w:space="0" w:color="auto"/>
              <w:right w:val="single" w:sz="4" w:space="0" w:color="auto"/>
            </w:tcBorders>
            <w:shd w:val="clear" w:color="000000" w:fill="EDEDED"/>
            <w:vAlign w:val="center"/>
            <w:hideMark/>
          </w:tcPr>
          <w:p w14:paraId="1AFDF154" w14:textId="03C48519" w:rsidR="00FA1D1D"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Study type</w:t>
            </w:r>
          </w:p>
        </w:tc>
        <w:tc>
          <w:tcPr>
            <w:tcW w:w="1134" w:type="dxa"/>
            <w:tcBorders>
              <w:top w:val="single" w:sz="8" w:space="0" w:color="auto"/>
              <w:left w:val="nil"/>
              <w:bottom w:val="double" w:sz="6" w:space="0" w:color="auto"/>
              <w:right w:val="single" w:sz="4" w:space="0" w:color="auto"/>
            </w:tcBorders>
            <w:shd w:val="clear" w:color="000000" w:fill="EDEDED"/>
            <w:vAlign w:val="center"/>
            <w:hideMark/>
          </w:tcPr>
          <w:p w14:paraId="1B1FF617" w14:textId="2532CEA6" w:rsidR="00FA1D1D"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Baseline sample size</w:t>
            </w:r>
          </w:p>
        </w:tc>
        <w:tc>
          <w:tcPr>
            <w:tcW w:w="1051" w:type="dxa"/>
            <w:tcBorders>
              <w:top w:val="single" w:sz="8" w:space="0" w:color="auto"/>
              <w:left w:val="nil"/>
              <w:bottom w:val="double" w:sz="6" w:space="0" w:color="auto"/>
              <w:right w:val="single" w:sz="4" w:space="0" w:color="auto"/>
            </w:tcBorders>
            <w:shd w:val="clear" w:color="000000" w:fill="EDEDED"/>
            <w:vAlign w:val="center"/>
            <w:hideMark/>
          </w:tcPr>
          <w:p w14:paraId="34308A47" w14:textId="61C9BDFF" w:rsidR="00FA1D1D"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Baseline age</w:t>
            </w:r>
            <w:r w:rsidRPr="00A42A33">
              <w:rPr>
                <w:rFonts w:ascii="Calisto MT" w:hAnsi="Calisto MT" w:cs="Calibri"/>
                <w:b/>
                <w:bCs/>
                <w:color w:val="000000"/>
                <w:sz w:val="22"/>
                <w:szCs w:val="22"/>
              </w:rPr>
              <w:t xml:space="preserve"> (y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1165" w:type="dxa"/>
            <w:tcBorders>
              <w:top w:val="single" w:sz="8" w:space="0" w:color="auto"/>
              <w:left w:val="nil"/>
              <w:bottom w:val="double" w:sz="6" w:space="0" w:color="auto"/>
              <w:right w:val="single" w:sz="4" w:space="0" w:color="auto"/>
            </w:tcBorders>
            <w:shd w:val="clear" w:color="000000" w:fill="EDEDED"/>
            <w:vAlign w:val="center"/>
            <w:hideMark/>
          </w:tcPr>
          <w:p w14:paraId="453588EE" w14:textId="758F0F1E" w:rsidR="00FA1D1D"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Baseline PD duration</w:t>
            </w:r>
            <w:r w:rsidRPr="00A42A33">
              <w:rPr>
                <w:rFonts w:ascii="Calisto MT" w:hAnsi="Calisto MT" w:cs="Calibri"/>
                <w:b/>
                <w:bCs/>
                <w:color w:val="000000"/>
                <w:sz w:val="22"/>
                <w:szCs w:val="22"/>
              </w:rPr>
              <w:br/>
              <w:t>(y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1165" w:type="dxa"/>
            <w:tcBorders>
              <w:top w:val="single" w:sz="8" w:space="0" w:color="auto"/>
              <w:left w:val="nil"/>
              <w:bottom w:val="double" w:sz="6" w:space="0" w:color="auto"/>
              <w:right w:val="single" w:sz="4" w:space="0" w:color="auto"/>
            </w:tcBorders>
            <w:shd w:val="clear" w:color="000000" w:fill="EDEDED"/>
            <w:vAlign w:val="center"/>
            <w:hideMark/>
          </w:tcPr>
          <w:p w14:paraId="31D2E2B6" w14:textId="2F476CF8" w:rsidR="00FA1D1D"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Study duration</w:t>
            </w:r>
            <w:r w:rsidRPr="00A42A33">
              <w:rPr>
                <w:rFonts w:ascii="Calisto MT" w:hAnsi="Calisto MT" w:cs="Calibri"/>
                <w:b/>
                <w:bCs/>
                <w:color w:val="000000"/>
                <w:sz w:val="22"/>
                <w:szCs w:val="22"/>
              </w:rPr>
              <w:br/>
              <w:t>(</w:t>
            </w:r>
            <w:r>
              <w:rPr>
                <w:rFonts w:ascii="Calisto MT" w:hAnsi="Calisto MT" w:cs="Calibri"/>
                <w:b/>
                <w:bCs/>
                <w:color w:val="000000"/>
                <w:sz w:val="22"/>
                <w:szCs w:val="22"/>
                <w:lang w:val="en-AU"/>
              </w:rPr>
              <w:t>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2431" w:type="dxa"/>
            <w:tcBorders>
              <w:top w:val="single" w:sz="8" w:space="0" w:color="auto"/>
              <w:left w:val="nil"/>
              <w:bottom w:val="double" w:sz="6" w:space="0" w:color="auto"/>
              <w:right w:val="single" w:sz="4" w:space="0" w:color="auto"/>
            </w:tcBorders>
            <w:shd w:val="clear" w:color="000000" w:fill="EDEDED"/>
            <w:vAlign w:val="center"/>
          </w:tcPr>
          <w:p w14:paraId="683C7779" w14:textId="61D1020E" w:rsidR="00FA1D1D" w:rsidRPr="00A42A33"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Motor scale (</w:t>
            </w:r>
            <w:r>
              <w:rPr>
                <w:rFonts w:ascii="Calisto MT" w:hAnsi="Calisto MT" w:cs="Calibri"/>
                <w:b/>
                <w:bCs/>
                <w:color w:val="000000"/>
                <w:sz w:val="22"/>
                <w:szCs w:val="22"/>
                <w:lang w:val="en-AU"/>
              </w:rPr>
              <w:t>maximum score</w:t>
            </w:r>
            <w:r w:rsidRPr="00A42A33">
              <w:rPr>
                <w:rFonts w:ascii="Calisto MT" w:hAnsi="Calisto MT" w:cs="Calibri"/>
                <w:b/>
                <w:bCs/>
                <w:color w:val="000000"/>
                <w:sz w:val="22"/>
                <w:szCs w:val="22"/>
              </w:rPr>
              <w:t>)</w:t>
            </w:r>
          </w:p>
        </w:tc>
        <w:tc>
          <w:tcPr>
            <w:tcW w:w="1559" w:type="dxa"/>
            <w:tcBorders>
              <w:top w:val="single" w:sz="8" w:space="0" w:color="auto"/>
              <w:left w:val="single" w:sz="4" w:space="0" w:color="auto"/>
              <w:bottom w:val="double" w:sz="6" w:space="0" w:color="auto"/>
              <w:right w:val="single" w:sz="4" w:space="0" w:color="auto"/>
            </w:tcBorders>
            <w:shd w:val="clear" w:color="000000" w:fill="EDEDED"/>
            <w:vAlign w:val="center"/>
            <w:hideMark/>
          </w:tcPr>
          <w:p w14:paraId="02502834" w14:textId="2A48B28C" w:rsidR="00FA1D1D"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 xml:space="preserve">Motor </w:t>
            </w:r>
            <w:r>
              <w:rPr>
                <w:rFonts w:ascii="Calisto MT" w:hAnsi="Calisto MT" w:cs="Calibri"/>
                <w:b/>
                <w:bCs/>
                <w:color w:val="000000"/>
                <w:sz w:val="22"/>
                <w:szCs w:val="22"/>
                <w:lang w:val="en-AU"/>
              </w:rPr>
              <w:t xml:space="preserve">assessment </w:t>
            </w:r>
            <w:r w:rsidRPr="00A42A33">
              <w:rPr>
                <w:rFonts w:ascii="Calisto MT" w:hAnsi="Calisto MT" w:cs="Calibri"/>
                <w:b/>
                <w:bCs/>
                <w:color w:val="000000"/>
                <w:sz w:val="22"/>
                <w:szCs w:val="22"/>
              </w:rPr>
              <w:t xml:space="preserve">in relation to </w:t>
            </w:r>
            <w:r>
              <w:rPr>
                <w:rFonts w:ascii="Calisto MT" w:hAnsi="Calisto MT" w:cs="Calibri"/>
                <w:b/>
                <w:bCs/>
                <w:color w:val="000000"/>
                <w:sz w:val="22"/>
                <w:szCs w:val="22"/>
                <w:lang w:val="en-AU"/>
              </w:rPr>
              <w:t>medication cycle</w:t>
            </w:r>
          </w:p>
        </w:tc>
        <w:tc>
          <w:tcPr>
            <w:tcW w:w="1418" w:type="dxa"/>
            <w:tcBorders>
              <w:top w:val="single" w:sz="4" w:space="0" w:color="auto"/>
              <w:left w:val="nil"/>
              <w:bottom w:val="double" w:sz="6" w:space="0" w:color="auto"/>
              <w:right w:val="single" w:sz="4" w:space="0" w:color="auto"/>
            </w:tcBorders>
            <w:shd w:val="clear" w:color="000000" w:fill="EDEDED"/>
            <w:vAlign w:val="center"/>
            <w:hideMark/>
          </w:tcPr>
          <w:p w14:paraId="206AE0CC" w14:textId="77777777" w:rsidR="00FA1D1D" w:rsidRPr="009042E7" w:rsidRDefault="00FA1D1D" w:rsidP="00FA1D1D">
            <w:pPr>
              <w:rPr>
                <w:rFonts w:ascii="Calisto MT" w:hAnsi="Calisto MT" w:cs="Calibri"/>
                <w:b/>
                <w:bCs/>
                <w:color w:val="000000"/>
                <w:sz w:val="22"/>
                <w:szCs w:val="22"/>
                <w:lang w:val="en-AU"/>
              </w:rPr>
            </w:pPr>
            <w:r w:rsidRPr="00025FCB">
              <w:rPr>
                <w:rFonts w:ascii="Calisto MT" w:hAnsi="Calisto MT" w:cs="Calibri"/>
                <w:b/>
                <w:bCs/>
                <w:color w:val="000000"/>
                <w:sz w:val="22"/>
                <w:szCs w:val="22"/>
                <w:lang w:val="en-AU"/>
              </w:rPr>
              <w:t>Motor progression rate</w:t>
            </w:r>
          </w:p>
          <w:p w14:paraId="424E9C55" w14:textId="41F66812" w:rsidR="00FA1D1D" w:rsidRDefault="00FA1D1D" w:rsidP="00FA1D1D">
            <w:pPr>
              <w:jc w:val="center"/>
              <w:rPr>
                <w:rFonts w:ascii="Calisto MT" w:hAnsi="Calisto MT" w:cs="Calibri"/>
                <w:b/>
                <w:bCs/>
                <w:color w:val="000000"/>
                <w:sz w:val="22"/>
                <w:szCs w:val="22"/>
              </w:rPr>
            </w:pPr>
          </w:p>
        </w:tc>
      </w:tr>
      <w:tr w:rsidR="00FA1D1D" w14:paraId="7C96D57C" w14:textId="77777777" w:rsidTr="00C62C83">
        <w:trPr>
          <w:trHeight w:val="343"/>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4F2BE87" w14:textId="3A8D1E05"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Helmy, 2022</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4</w:t>
            </w:r>
            <w:r w:rsidR="00B531AA">
              <w:rPr>
                <w:rFonts w:ascii="Calisto MT" w:hAnsi="Calisto MT" w:cs="Calibri"/>
                <w:color w:val="000000"/>
                <w:sz w:val="22"/>
                <w:szCs w:val="22"/>
                <w:vertAlign w:val="superscript"/>
                <w:lang w:val="fr-FR"/>
              </w:rPr>
              <w:t>6</w:t>
            </w:r>
          </w:p>
        </w:tc>
        <w:tc>
          <w:tcPr>
            <w:tcW w:w="1559" w:type="dxa"/>
            <w:tcBorders>
              <w:top w:val="single" w:sz="4" w:space="0" w:color="auto"/>
              <w:left w:val="nil"/>
              <w:bottom w:val="single" w:sz="4" w:space="0" w:color="auto"/>
              <w:right w:val="single" w:sz="4" w:space="0" w:color="auto"/>
            </w:tcBorders>
            <w:vAlign w:val="center"/>
          </w:tcPr>
          <w:p w14:paraId="6F83F797" w14:textId="1C60DA20"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w:t>
            </w:r>
            <w:r w:rsidR="008478B1">
              <w:rPr>
                <w:rFonts w:ascii="Calisto MT" w:hAnsi="Calisto MT" w:cs="Calibri"/>
                <w:color w:val="000000"/>
                <w:sz w:val="22"/>
                <w:szCs w:val="22"/>
                <w:lang w:val="fr-FR"/>
              </w:rPr>
              <w:t>, 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E3EB0" w14:textId="0E02C8AB" w:rsidR="00FA1D1D" w:rsidRPr="00A42A33"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77AFE5" w14:textId="1BD8F12F"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45</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67A3A261" w14:textId="6CA9603A"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57</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0B995A4E" w14:textId="38DD8E34"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4.9</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152A12F8" w14:textId="26A52168"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1.0</w:t>
            </w:r>
          </w:p>
        </w:tc>
        <w:tc>
          <w:tcPr>
            <w:tcW w:w="2431" w:type="dxa"/>
            <w:tcBorders>
              <w:top w:val="single" w:sz="4" w:space="0" w:color="auto"/>
              <w:left w:val="nil"/>
              <w:bottom w:val="single" w:sz="4" w:space="0" w:color="auto"/>
              <w:right w:val="single" w:sz="4" w:space="0" w:color="auto"/>
            </w:tcBorders>
            <w:vAlign w:val="center"/>
          </w:tcPr>
          <w:p w14:paraId="7D41BA7E" w14:textId="5ACD81CA"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MDS-UPDRS-III (132)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66327" w14:textId="5A3F808E"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O</w:t>
            </w:r>
            <w:proofErr w:type="spellStart"/>
            <w:r w:rsidR="00D10EE9">
              <w:rPr>
                <w:rFonts w:ascii="Calisto MT" w:hAnsi="Calisto MT" w:cs="Calibri"/>
                <w:color w:val="000000"/>
                <w:sz w:val="22"/>
                <w:szCs w:val="22"/>
                <w:lang w:val="fr-FR"/>
              </w:rPr>
              <w:t>ff</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E2640F5" w14:textId="0D10DDD3"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8.8</w:t>
            </w:r>
            <w:r w:rsidRPr="00DB7014">
              <w:rPr>
                <w:rFonts w:ascii="Calisto MT" w:hAnsi="Calisto MT" w:cs="Calibri"/>
                <w:color w:val="000000"/>
                <w:sz w:val="22"/>
                <w:szCs w:val="22"/>
                <w:lang w:val="en-AU"/>
              </w:rPr>
              <w:t>% p.a.</w:t>
            </w:r>
          </w:p>
        </w:tc>
      </w:tr>
      <w:tr w:rsidR="00FA1D1D" w14:paraId="7223F3AF" w14:textId="77777777" w:rsidTr="00C62C83">
        <w:trPr>
          <w:trHeight w:val="343"/>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111A797" w14:textId="52C575D7"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Hely, 1994</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4</w:t>
            </w:r>
            <w:r w:rsidR="00B531AA">
              <w:rPr>
                <w:rFonts w:ascii="Calisto MT" w:hAnsi="Calisto MT" w:cs="Calibri"/>
                <w:color w:val="000000"/>
                <w:sz w:val="22"/>
                <w:szCs w:val="22"/>
                <w:vertAlign w:val="superscript"/>
                <w:lang w:val="fr-FR"/>
              </w:rPr>
              <w:t>7</w:t>
            </w:r>
          </w:p>
        </w:tc>
        <w:tc>
          <w:tcPr>
            <w:tcW w:w="1559" w:type="dxa"/>
            <w:tcBorders>
              <w:top w:val="single" w:sz="4" w:space="0" w:color="auto"/>
              <w:left w:val="nil"/>
              <w:bottom w:val="single" w:sz="4" w:space="0" w:color="auto"/>
              <w:right w:val="single" w:sz="4" w:space="0" w:color="auto"/>
            </w:tcBorders>
            <w:vAlign w:val="center"/>
          </w:tcPr>
          <w:p w14:paraId="0D5729F8" w14:textId="397F378C" w:rsidR="00FA1D1D" w:rsidRPr="00A2060A"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C</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1C7F6" w14:textId="6082CA14"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Clinical trial</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912366" w14:textId="148F4167"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64</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5407E3A2" w14:textId="56CCC19E"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62</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4DB4A70D" w14:textId="082CA2E4"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2.1</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26797876" w14:textId="3371CC29"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5.0</w:t>
            </w:r>
          </w:p>
        </w:tc>
        <w:tc>
          <w:tcPr>
            <w:tcW w:w="2431" w:type="dxa"/>
            <w:tcBorders>
              <w:top w:val="single" w:sz="4" w:space="0" w:color="auto"/>
              <w:left w:val="nil"/>
              <w:bottom w:val="single" w:sz="4" w:space="0" w:color="auto"/>
              <w:right w:val="single" w:sz="4" w:space="0" w:color="auto"/>
            </w:tcBorders>
            <w:vAlign w:val="center"/>
          </w:tcPr>
          <w:p w14:paraId="57E03B22" w14:textId="18F915ED"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Mod Columbia (102)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F1F6F" w14:textId="5599572A"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Prevailing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F38D3D8" w14:textId="43680D0F"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1.6</w:t>
            </w:r>
            <w:r w:rsidRPr="00DB7014">
              <w:rPr>
                <w:rFonts w:ascii="Calisto MT" w:hAnsi="Calisto MT" w:cs="Calibri"/>
                <w:color w:val="000000"/>
                <w:sz w:val="22"/>
                <w:szCs w:val="22"/>
                <w:lang w:val="en-AU"/>
              </w:rPr>
              <w:t>% p.a.</w:t>
            </w:r>
          </w:p>
        </w:tc>
      </w:tr>
      <w:tr w:rsidR="00FA1D1D" w14:paraId="7FFBDB6C" w14:textId="77777777" w:rsidTr="00C62C83">
        <w:trPr>
          <w:trHeight w:val="343"/>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3062C63" w14:textId="7C4692A4"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Holden, 20</w:t>
            </w:r>
            <w:r>
              <w:rPr>
                <w:rFonts w:ascii="Calisto MT" w:hAnsi="Calisto MT" w:cs="Calibri"/>
                <w:color w:val="000000"/>
                <w:sz w:val="22"/>
                <w:szCs w:val="22"/>
                <w:lang w:val="fr-FR"/>
              </w:rPr>
              <w:t>18</w:t>
            </w:r>
            <w:r w:rsidR="00DB50CF">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4</w:t>
            </w:r>
            <w:r w:rsidR="00B531AA">
              <w:rPr>
                <w:rFonts w:ascii="Calisto MT" w:hAnsi="Calisto MT" w:cs="Calibri"/>
                <w:color w:val="000000"/>
                <w:sz w:val="22"/>
                <w:szCs w:val="22"/>
                <w:vertAlign w:val="superscript"/>
                <w:lang w:val="fr-FR"/>
              </w:rPr>
              <w:t>8</w:t>
            </w:r>
          </w:p>
        </w:tc>
        <w:tc>
          <w:tcPr>
            <w:tcW w:w="1559" w:type="dxa"/>
            <w:tcBorders>
              <w:top w:val="single" w:sz="4" w:space="0" w:color="auto"/>
              <w:left w:val="nil"/>
              <w:bottom w:val="single" w:sz="4" w:space="0" w:color="auto"/>
              <w:right w:val="single" w:sz="4" w:space="0" w:color="auto"/>
            </w:tcBorders>
            <w:vAlign w:val="center"/>
          </w:tcPr>
          <w:p w14:paraId="5EE1BC10" w14:textId="2CB12676" w:rsidR="00FA1D1D" w:rsidRPr="00A2060A"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89372" w14:textId="231D4613" w:rsidR="00FA1D1D" w:rsidRPr="00A2060A"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3D49E4" w14:textId="35160C23"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362</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0D4882A1" w14:textId="29DC6E43"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61</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31C802F3" w14:textId="65880785" w:rsidR="00FA1D1D" w:rsidRPr="001F5FA6" w:rsidRDefault="009A73C1" w:rsidP="00FA1D1D">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61260169" w14:textId="02D0278E"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5.0</w:t>
            </w:r>
          </w:p>
        </w:tc>
        <w:tc>
          <w:tcPr>
            <w:tcW w:w="2431" w:type="dxa"/>
            <w:tcBorders>
              <w:top w:val="single" w:sz="4" w:space="0" w:color="auto"/>
              <w:left w:val="nil"/>
              <w:bottom w:val="single" w:sz="4" w:space="0" w:color="auto"/>
              <w:right w:val="single" w:sz="4" w:space="0" w:color="auto"/>
            </w:tcBorders>
            <w:vAlign w:val="center"/>
          </w:tcPr>
          <w:p w14:paraId="2B44B96A" w14:textId="26CADC06"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MDS-UPDRS-III (132)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110E2" w14:textId="7F568731"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O</w:t>
            </w:r>
            <w:proofErr w:type="spellStart"/>
            <w:r w:rsidR="00D10EE9">
              <w:rPr>
                <w:rFonts w:ascii="Calisto MT" w:hAnsi="Calisto MT" w:cs="Calibri"/>
                <w:color w:val="000000"/>
                <w:sz w:val="22"/>
                <w:szCs w:val="22"/>
                <w:lang w:val="fr-FR"/>
              </w:rPr>
              <w:t>ff</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64A6B1B" w14:textId="6036B94F" w:rsidR="00FA1D1D" w:rsidRPr="00A2060A"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1.8</w:t>
            </w:r>
            <w:r w:rsidRPr="00DB7014">
              <w:rPr>
                <w:rFonts w:ascii="Calisto MT" w:hAnsi="Calisto MT" w:cs="Calibri"/>
                <w:color w:val="000000"/>
                <w:sz w:val="22"/>
                <w:szCs w:val="22"/>
                <w:lang w:val="en-AU"/>
              </w:rPr>
              <w:t>% p.a.</w:t>
            </w:r>
          </w:p>
        </w:tc>
      </w:tr>
      <w:tr w:rsidR="00FA1D1D" w14:paraId="1EC6090E" w14:textId="77777777" w:rsidTr="00C62C83">
        <w:trPr>
          <w:trHeight w:val="343"/>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6070C3B" w14:textId="3A74A01B" w:rsidR="00FA1D1D" w:rsidRDefault="00FA1D1D" w:rsidP="00FA1D1D">
            <w:pPr>
              <w:jc w:val="center"/>
              <w:rPr>
                <w:rFonts w:ascii="Calisto MT" w:hAnsi="Calisto MT" w:cs="Calibri"/>
                <w:color w:val="000000"/>
                <w:sz w:val="22"/>
                <w:szCs w:val="22"/>
                <w:lang w:val="fr-FR"/>
              </w:rPr>
            </w:pPr>
            <w:r w:rsidRPr="00A2060A">
              <w:rPr>
                <w:rFonts w:ascii="Calisto MT" w:hAnsi="Calisto MT" w:cs="Calibri"/>
                <w:color w:val="000000"/>
                <w:sz w:val="22"/>
                <w:szCs w:val="22"/>
              </w:rPr>
              <w:t>Holloway, 2004</w:t>
            </w:r>
            <w:r w:rsidR="00DB50CF">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4</w:t>
            </w:r>
            <w:r w:rsidR="00B531AA">
              <w:rPr>
                <w:rFonts w:ascii="Calisto MT" w:hAnsi="Calisto MT" w:cs="Calibri"/>
                <w:color w:val="000000"/>
                <w:sz w:val="22"/>
                <w:szCs w:val="22"/>
                <w:vertAlign w:val="superscript"/>
                <w:lang w:val="fr-FR"/>
              </w:rPr>
              <w:t>9</w:t>
            </w:r>
          </w:p>
        </w:tc>
        <w:tc>
          <w:tcPr>
            <w:tcW w:w="1559" w:type="dxa"/>
            <w:tcBorders>
              <w:top w:val="single" w:sz="4" w:space="0" w:color="auto"/>
              <w:left w:val="nil"/>
              <w:bottom w:val="single" w:sz="4" w:space="0" w:color="auto"/>
              <w:right w:val="single" w:sz="4" w:space="0" w:color="auto"/>
            </w:tcBorders>
            <w:vAlign w:val="center"/>
          </w:tcPr>
          <w:p w14:paraId="576CDA65" w14:textId="5CD932A3" w:rsidR="00FA1D1D" w:rsidRDefault="00FA1D1D" w:rsidP="00FA1D1D">
            <w:pPr>
              <w:jc w:val="center"/>
              <w:rPr>
                <w:rFonts w:ascii="Calisto MT" w:hAnsi="Calisto MT" w:cs="Calibri"/>
                <w:color w:val="000000"/>
                <w:sz w:val="22"/>
                <w:szCs w:val="22"/>
                <w:lang w:val="fr-FR"/>
              </w:rPr>
            </w:pPr>
            <w:r w:rsidRPr="00A2060A">
              <w:rPr>
                <w:rFonts w:ascii="Calisto MT" w:hAnsi="Calisto MT" w:cs="Calibri"/>
                <w:color w:val="000000"/>
                <w:sz w:val="22"/>
                <w:szCs w:val="22"/>
                <w:lang w:val="fr-FR"/>
              </w:rPr>
              <w:t>R, M, S, C</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33FEB" w14:textId="137891F3" w:rsidR="00FA1D1D" w:rsidRPr="00A42A33"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Clinical trial</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B7CB13" w14:textId="1383DEFD" w:rsidR="00FA1D1D" w:rsidRPr="00A42A33"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150</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36F6744A" w14:textId="450E3CDE" w:rsidR="00FA1D1D" w:rsidRPr="00A42A33"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61</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27D8134D" w14:textId="4E41E9E3" w:rsidR="00FA1D1D" w:rsidRPr="00A42A33"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1.8</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27693156" w14:textId="51B6901E" w:rsidR="00FA1D1D" w:rsidRPr="00A42A33"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4.0</w:t>
            </w:r>
          </w:p>
        </w:tc>
        <w:tc>
          <w:tcPr>
            <w:tcW w:w="2431" w:type="dxa"/>
            <w:tcBorders>
              <w:top w:val="single" w:sz="4" w:space="0" w:color="auto"/>
              <w:left w:val="nil"/>
              <w:bottom w:val="single" w:sz="4" w:space="0" w:color="auto"/>
              <w:right w:val="single" w:sz="4" w:space="0" w:color="auto"/>
            </w:tcBorders>
            <w:vAlign w:val="center"/>
          </w:tcPr>
          <w:p w14:paraId="70090E09" w14:textId="4F678B20" w:rsidR="00FA1D1D" w:rsidRPr="00A2060A"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UPDRS-III (108)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68B35" w14:textId="3B916673" w:rsidR="00FA1D1D" w:rsidRPr="00A42A33"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Prevailing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5C3ACB8" w14:textId="42CA81F8" w:rsidR="00FA1D1D" w:rsidRPr="00A42A33"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1.7</w:t>
            </w:r>
            <w:r w:rsidRPr="00DB7014">
              <w:rPr>
                <w:rFonts w:ascii="Calisto MT" w:hAnsi="Calisto MT" w:cs="Calibri"/>
                <w:color w:val="000000"/>
                <w:sz w:val="22"/>
                <w:szCs w:val="22"/>
                <w:lang w:val="en-AU"/>
              </w:rPr>
              <w:t>% p.a.</w:t>
            </w:r>
          </w:p>
        </w:tc>
      </w:tr>
      <w:tr w:rsidR="00C05B97" w14:paraId="5583146B" w14:textId="77777777" w:rsidTr="00C05B97">
        <w:trPr>
          <w:trHeight w:val="343"/>
        </w:trPr>
        <w:tc>
          <w:tcPr>
            <w:tcW w:w="2411" w:type="dxa"/>
            <w:vMerge w:val="restart"/>
            <w:tcBorders>
              <w:top w:val="single" w:sz="4" w:space="0" w:color="auto"/>
              <w:left w:val="single" w:sz="8" w:space="0" w:color="auto"/>
              <w:right w:val="single" w:sz="4" w:space="0" w:color="auto"/>
            </w:tcBorders>
            <w:shd w:val="clear" w:color="auto" w:fill="auto"/>
            <w:noWrap/>
            <w:vAlign w:val="center"/>
          </w:tcPr>
          <w:p w14:paraId="677A79BD" w14:textId="272EEF52" w:rsidR="00C05B97" w:rsidRDefault="00C05B97" w:rsidP="00FA1D1D">
            <w:pPr>
              <w:jc w:val="center"/>
              <w:rPr>
                <w:rFonts w:ascii="Calisto MT" w:hAnsi="Calisto MT" w:cs="Calibri"/>
                <w:color w:val="000000"/>
                <w:sz w:val="22"/>
                <w:szCs w:val="22"/>
                <w:lang w:val="fr-FR"/>
              </w:rPr>
            </w:pPr>
            <w:r w:rsidRPr="00A42A33">
              <w:rPr>
                <w:rFonts w:ascii="Calisto MT" w:hAnsi="Calisto MT" w:cs="Calibri"/>
                <w:color w:val="000000"/>
                <w:sz w:val="22"/>
                <w:szCs w:val="22"/>
              </w:rPr>
              <w:t>Hughes, 1994</w:t>
            </w:r>
            <w:r w:rsidR="00DB50CF">
              <w:rPr>
                <w:rFonts w:ascii="Calisto MT" w:hAnsi="Calisto MT" w:cs="Calibri"/>
                <w:color w:val="000000"/>
                <w:sz w:val="22"/>
                <w:szCs w:val="22"/>
                <w:lang w:val="fr-FR"/>
              </w:rPr>
              <w:t xml:space="preserve"> </w:t>
            </w:r>
            <w:r w:rsidR="00B531AA">
              <w:rPr>
                <w:rFonts w:ascii="Calisto MT" w:hAnsi="Calisto MT" w:cs="Calibri"/>
                <w:color w:val="000000"/>
                <w:sz w:val="22"/>
                <w:szCs w:val="22"/>
                <w:vertAlign w:val="superscript"/>
                <w:lang w:val="fr-FR"/>
              </w:rPr>
              <w:t>50</w:t>
            </w:r>
          </w:p>
        </w:tc>
        <w:tc>
          <w:tcPr>
            <w:tcW w:w="1559" w:type="dxa"/>
            <w:vMerge w:val="restart"/>
            <w:tcBorders>
              <w:top w:val="single" w:sz="4" w:space="0" w:color="auto"/>
              <w:left w:val="nil"/>
              <w:right w:val="single" w:sz="4" w:space="0" w:color="auto"/>
            </w:tcBorders>
            <w:vAlign w:val="center"/>
          </w:tcPr>
          <w:p w14:paraId="609D3175" w14:textId="67D09279" w:rsidR="00C05B97" w:rsidRDefault="00C05B97"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w:t>
            </w:r>
          </w:p>
        </w:tc>
        <w:tc>
          <w:tcPr>
            <w:tcW w:w="1417" w:type="dxa"/>
            <w:vMerge w:val="restart"/>
            <w:tcBorders>
              <w:top w:val="single" w:sz="4" w:space="0" w:color="auto"/>
              <w:left w:val="single" w:sz="4" w:space="0" w:color="auto"/>
              <w:right w:val="single" w:sz="4" w:space="0" w:color="auto"/>
            </w:tcBorders>
            <w:shd w:val="clear" w:color="auto" w:fill="auto"/>
            <w:noWrap/>
            <w:vAlign w:val="center"/>
          </w:tcPr>
          <w:p w14:paraId="097F41A1" w14:textId="47900CB0" w:rsidR="00C05B97" w:rsidRPr="00A42A33" w:rsidRDefault="00C05B97"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vMerge w:val="restart"/>
            <w:tcBorders>
              <w:top w:val="single" w:sz="4" w:space="0" w:color="auto"/>
              <w:left w:val="nil"/>
              <w:right w:val="single" w:sz="4" w:space="0" w:color="auto"/>
            </w:tcBorders>
            <w:shd w:val="clear" w:color="auto" w:fill="auto"/>
            <w:noWrap/>
            <w:vAlign w:val="center"/>
          </w:tcPr>
          <w:p w14:paraId="72057515" w14:textId="7C43A8E1" w:rsidR="00C05B97" w:rsidRPr="00A42A33" w:rsidRDefault="00C05B97" w:rsidP="00FA1D1D">
            <w:pPr>
              <w:jc w:val="center"/>
              <w:rPr>
                <w:rFonts w:ascii="Calisto MT" w:hAnsi="Calisto MT" w:cs="Calibri"/>
                <w:color w:val="000000"/>
                <w:sz w:val="22"/>
                <w:szCs w:val="22"/>
              </w:rPr>
            </w:pPr>
            <w:r w:rsidRPr="00A42A33">
              <w:rPr>
                <w:rFonts w:ascii="Calisto MT" w:hAnsi="Calisto MT" w:cs="Calibri"/>
                <w:color w:val="000000"/>
                <w:sz w:val="22"/>
                <w:szCs w:val="22"/>
              </w:rPr>
              <w:t>23</w:t>
            </w:r>
          </w:p>
        </w:tc>
        <w:tc>
          <w:tcPr>
            <w:tcW w:w="1051" w:type="dxa"/>
            <w:vMerge w:val="restart"/>
            <w:tcBorders>
              <w:top w:val="single" w:sz="4" w:space="0" w:color="auto"/>
              <w:left w:val="nil"/>
              <w:right w:val="single" w:sz="4" w:space="0" w:color="auto"/>
            </w:tcBorders>
            <w:shd w:val="clear" w:color="auto" w:fill="auto"/>
            <w:noWrap/>
            <w:vAlign w:val="center"/>
          </w:tcPr>
          <w:p w14:paraId="56699E4A" w14:textId="4AB2C3FD" w:rsidR="00C05B97" w:rsidRPr="00A42A33" w:rsidRDefault="00C05B97" w:rsidP="00FA1D1D">
            <w:pPr>
              <w:jc w:val="center"/>
              <w:rPr>
                <w:rFonts w:ascii="Calisto MT" w:hAnsi="Calisto MT" w:cs="Calibri"/>
                <w:color w:val="000000"/>
                <w:sz w:val="22"/>
                <w:szCs w:val="22"/>
              </w:rPr>
            </w:pPr>
            <w:r w:rsidRPr="00A42A33">
              <w:rPr>
                <w:rFonts w:ascii="Calisto MT" w:hAnsi="Calisto MT" w:cs="Calibri"/>
                <w:color w:val="000000"/>
                <w:sz w:val="22"/>
                <w:szCs w:val="22"/>
              </w:rPr>
              <w:t>57</w:t>
            </w:r>
          </w:p>
        </w:tc>
        <w:tc>
          <w:tcPr>
            <w:tcW w:w="1165" w:type="dxa"/>
            <w:vMerge w:val="restart"/>
            <w:tcBorders>
              <w:top w:val="single" w:sz="4" w:space="0" w:color="auto"/>
              <w:left w:val="nil"/>
              <w:right w:val="single" w:sz="4" w:space="0" w:color="auto"/>
            </w:tcBorders>
            <w:shd w:val="clear" w:color="auto" w:fill="auto"/>
            <w:noWrap/>
            <w:vAlign w:val="center"/>
          </w:tcPr>
          <w:p w14:paraId="2CEA59DF" w14:textId="47158B50" w:rsidR="00C05B97" w:rsidRPr="00A42A33" w:rsidRDefault="00C05B97" w:rsidP="00FA1D1D">
            <w:pPr>
              <w:jc w:val="center"/>
              <w:rPr>
                <w:rFonts w:ascii="Calisto MT" w:hAnsi="Calisto MT" w:cs="Calibri"/>
                <w:color w:val="000000"/>
                <w:sz w:val="22"/>
                <w:szCs w:val="22"/>
              </w:rPr>
            </w:pPr>
            <w:r w:rsidRPr="00A42A33">
              <w:rPr>
                <w:rFonts w:ascii="Calisto MT" w:hAnsi="Calisto MT" w:cs="Calibri"/>
                <w:color w:val="000000"/>
                <w:sz w:val="22"/>
                <w:szCs w:val="22"/>
              </w:rPr>
              <w:t>12.0</w:t>
            </w:r>
          </w:p>
        </w:tc>
        <w:tc>
          <w:tcPr>
            <w:tcW w:w="1165" w:type="dxa"/>
            <w:vMerge w:val="restart"/>
            <w:tcBorders>
              <w:top w:val="single" w:sz="4" w:space="0" w:color="auto"/>
              <w:left w:val="nil"/>
              <w:right w:val="single" w:sz="4" w:space="0" w:color="auto"/>
            </w:tcBorders>
            <w:shd w:val="clear" w:color="auto" w:fill="auto"/>
            <w:noWrap/>
            <w:vAlign w:val="center"/>
          </w:tcPr>
          <w:p w14:paraId="35868373" w14:textId="208E6411" w:rsidR="00C05B97" w:rsidRPr="00A42A33" w:rsidRDefault="00C05B97" w:rsidP="00FA1D1D">
            <w:pPr>
              <w:jc w:val="center"/>
              <w:rPr>
                <w:rFonts w:ascii="Calisto MT" w:hAnsi="Calisto MT" w:cs="Calibri"/>
                <w:color w:val="000000"/>
                <w:sz w:val="22"/>
                <w:szCs w:val="22"/>
              </w:rPr>
            </w:pPr>
            <w:r w:rsidRPr="00A42A33">
              <w:rPr>
                <w:rFonts w:ascii="Calisto MT" w:hAnsi="Calisto MT" w:cs="Calibri"/>
                <w:color w:val="000000"/>
                <w:sz w:val="22"/>
                <w:szCs w:val="22"/>
              </w:rPr>
              <w:t>3.1</w:t>
            </w:r>
          </w:p>
        </w:tc>
        <w:tc>
          <w:tcPr>
            <w:tcW w:w="2431" w:type="dxa"/>
            <w:vMerge w:val="restart"/>
            <w:tcBorders>
              <w:top w:val="single" w:sz="4" w:space="0" w:color="auto"/>
              <w:left w:val="nil"/>
              <w:right w:val="single" w:sz="4" w:space="0" w:color="auto"/>
            </w:tcBorders>
            <w:vAlign w:val="center"/>
          </w:tcPr>
          <w:p w14:paraId="255150EC" w14:textId="52512643" w:rsidR="00C05B97" w:rsidRDefault="00C05B97" w:rsidP="00FA1D1D">
            <w:pPr>
              <w:jc w:val="center"/>
              <w:rPr>
                <w:rFonts w:ascii="Calisto MT" w:hAnsi="Calisto MT" w:cs="Calibri"/>
                <w:color w:val="000000"/>
                <w:sz w:val="22"/>
                <w:szCs w:val="22"/>
                <w:lang w:val="fr-FR"/>
              </w:rPr>
            </w:pPr>
            <w:r w:rsidRPr="00A42A33">
              <w:rPr>
                <w:rFonts w:ascii="Calisto MT" w:hAnsi="Calisto MT" w:cs="Calibri"/>
                <w:color w:val="000000"/>
                <w:sz w:val="22"/>
                <w:szCs w:val="22"/>
              </w:rPr>
              <w:t>Mod Webster (36)</w:t>
            </w:r>
          </w:p>
        </w:tc>
        <w:tc>
          <w:tcPr>
            <w:tcW w:w="1559" w:type="dxa"/>
            <w:tcBorders>
              <w:top w:val="single" w:sz="4" w:space="0" w:color="auto"/>
              <w:left w:val="single" w:sz="4" w:space="0" w:color="auto"/>
              <w:right w:val="single" w:sz="4" w:space="0" w:color="auto"/>
            </w:tcBorders>
            <w:shd w:val="clear" w:color="auto" w:fill="auto"/>
            <w:noWrap/>
            <w:vAlign w:val="center"/>
          </w:tcPr>
          <w:p w14:paraId="046D988A" w14:textId="768C70C3" w:rsidR="00C05B97" w:rsidRPr="00D32DEC" w:rsidRDefault="00C05B97"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D10EE9">
              <w:rPr>
                <w:rFonts w:ascii="Calisto MT" w:hAnsi="Calisto MT" w:cs="Calibri"/>
                <w:color w:val="000000"/>
                <w:sz w:val="22"/>
                <w:szCs w:val="22"/>
                <w:lang w:val="fr-FR"/>
              </w:rPr>
              <w:t>ff</w:t>
            </w:r>
          </w:p>
        </w:tc>
        <w:tc>
          <w:tcPr>
            <w:tcW w:w="1418" w:type="dxa"/>
            <w:tcBorders>
              <w:top w:val="single" w:sz="4" w:space="0" w:color="auto"/>
              <w:left w:val="nil"/>
              <w:right w:val="single" w:sz="4" w:space="0" w:color="auto"/>
            </w:tcBorders>
            <w:shd w:val="clear" w:color="auto" w:fill="auto"/>
            <w:noWrap/>
            <w:vAlign w:val="center"/>
          </w:tcPr>
          <w:p w14:paraId="368CE03B" w14:textId="5A9AE7A2" w:rsidR="00C05B97" w:rsidRPr="00A42A33" w:rsidRDefault="00C05B97" w:rsidP="00FA1D1D">
            <w:pPr>
              <w:jc w:val="center"/>
              <w:rPr>
                <w:rFonts w:ascii="Calisto MT" w:hAnsi="Calisto MT" w:cs="Calibri"/>
                <w:color w:val="000000"/>
                <w:sz w:val="22"/>
                <w:szCs w:val="22"/>
              </w:rPr>
            </w:pPr>
            <w:r w:rsidRPr="00A42A33">
              <w:rPr>
                <w:rFonts w:ascii="Calisto MT" w:hAnsi="Calisto MT" w:cs="Calibri"/>
                <w:color w:val="000000"/>
                <w:sz w:val="22"/>
                <w:szCs w:val="22"/>
              </w:rPr>
              <w:t>4.5</w:t>
            </w:r>
            <w:r w:rsidRPr="00DB7014">
              <w:rPr>
                <w:rFonts w:ascii="Calisto MT" w:hAnsi="Calisto MT" w:cs="Calibri"/>
                <w:color w:val="000000"/>
                <w:sz w:val="22"/>
                <w:szCs w:val="22"/>
                <w:lang w:val="en-AU"/>
              </w:rPr>
              <w:t>% p.a.</w:t>
            </w:r>
          </w:p>
        </w:tc>
      </w:tr>
      <w:tr w:rsidR="00C05B97" w14:paraId="7A9C312A" w14:textId="77777777" w:rsidTr="00C05B97">
        <w:trPr>
          <w:trHeight w:val="343"/>
        </w:trPr>
        <w:tc>
          <w:tcPr>
            <w:tcW w:w="2411" w:type="dxa"/>
            <w:vMerge/>
            <w:tcBorders>
              <w:left w:val="single" w:sz="8" w:space="0" w:color="auto"/>
              <w:bottom w:val="single" w:sz="4" w:space="0" w:color="auto"/>
              <w:right w:val="single" w:sz="4" w:space="0" w:color="auto"/>
            </w:tcBorders>
            <w:shd w:val="clear" w:color="auto" w:fill="auto"/>
            <w:noWrap/>
            <w:vAlign w:val="center"/>
          </w:tcPr>
          <w:p w14:paraId="3BCC3D26" w14:textId="6101200F" w:rsidR="00C05B97" w:rsidRPr="00A42A33" w:rsidRDefault="00C05B97" w:rsidP="00FA1D1D">
            <w:pPr>
              <w:jc w:val="center"/>
              <w:rPr>
                <w:rFonts w:ascii="Calisto MT" w:hAnsi="Calisto MT" w:cs="Calibri"/>
                <w:color w:val="000000"/>
                <w:sz w:val="22"/>
                <w:szCs w:val="22"/>
              </w:rPr>
            </w:pPr>
          </w:p>
        </w:tc>
        <w:tc>
          <w:tcPr>
            <w:tcW w:w="1559" w:type="dxa"/>
            <w:vMerge/>
            <w:tcBorders>
              <w:left w:val="nil"/>
              <w:bottom w:val="single" w:sz="4" w:space="0" w:color="auto"/>
              <w:right w:val="single" w:sz="4" w:space="0" w:color="auto"/>
            </w:tcBorders>
            <w:vAlign w:val="center"/>
          </w:tcPr>
          <w:p w14:paraId="2552B864" w14:textId="1A158F27" w:rsidR="00C05B97" w:rsidRDefault="00C05B97" w:rsidP="00C05B97">
            <w:pPr>
              <w:rPr>
                <w:rFonts w:ascii="Calisto MT" w:hAnsi="Calisto MT" w:cs="Calibri"/>
                <w:color w:val="000000"/>
                <w:sz w:val="22"/>
                <w:szCs w:val="22"/>
                <w:lang w:val="fr-FR"/>
              </w:rPr>
            </w:pPr>
          </w:p>
        </w:tc>
        <w:tc>
          <w:tcPr>
            <w:tcW w:w="1417" w:type="dxa"/>
            <w:vMerge/>
            <w:tcBorders>
              <w:left w:val="single" w:sz="4" w:space="0" w:color="auto"/>
              <w:bottom w:val="single" w:sz="4" w:space="0" w:color="auto"/>
              <w:right w:val="single" w:sz="4" w:space="0" w:color="auto"/>
            </w:tcBorders>
            <w:shd w:val="clear" w:color="auto" w:fill="auto"/>
            <w:noWrap/>
            <w:vAlign w:val="center"/>
          </w:tcPr>
          <w:p w14:paraId="7178A925" w14:textId="2E33F39D" w:rsidR="00C05B97" w:rsidRDefault="00C05B97" w:rsidP="00FA1D1D">
            <w:pPr>
              <w:jc w:val="center"/>
              <w:rPr>
                <w:rFonts w:ascii="Calisto MT" w:hAnsi="Calisto MT" w:cs="Calibri"/>
                <w:color w:val="000000"/>
                <w:sz w:val="22"/>
                <w:szCs w:val="22"/>
              </w:rPr>
            </w:pPr>
          </w:p>
        </w:tc>
        <w:tc>
          <w:tcPr>
            <w:tcW w:w="1134" w:type="dxa"/>
            <w:vMerge/>
            <w:tcBorders>
              <w:left w:val="nil"/>
              <w:bottom w:val="single" w:sz="4" w:space="0" w:color="auto"/>
              <w:right w:val="single" w:sz="4" w:space="0" w:color="auto"/>
            </w:tcBorders>
            <w:shd w:val="clear" w:color="auto" w:fill="auto"/>
            <w:noWrap/>
            <w:vAlign w:val="center"/>
          </w:tcPr>
          <w:p w14:paraId="3CFDE1F5" w14:textId="7D840AE0" w:rsidR="00C05B97" w:rsidRPr="00A42A33" w:rsidRDefault="00C05B97" w:rsidP="00FA1D1D">
            <w:pPr>
              <w:jc w:val="center"/>
              <w:rPr>
                <w:rFonts w:ascii="Calisto MT" w:hAnsi="Calisto MT" w:cs="Calibri"/>
                <w:color w:val="000000"/>
                <w:sz w:val="22"/>
                <w:szCs w:val="22"/>
              </w:rPr>
            </w:pPr>
          </w:p>
        </w:tc>
        <w:tc>
          <w:tcPr>
            <w:tcW w:w="1051" w:type="dxa"/>
            <w:vMerge/>
            <w:tcBorders>
              <w:left w:val="nil"/>
              <w:bottom w:val="single" w:sz="4" w:space="0" w:color="auto"/>
              <w:right w:val="single" w:sz="4" w:space="0" w:color="auto"/>
            </w:tcBorders>
            <w:shd w:val="clear" w:color="auto" w:fill="auto"/>
            <w:noWrap/>
            <w:vAlign w:val="center"/>
          </w:tcPr>
          <w:p w14:paraId="72D25509" w14:textId="42DFBC35" w:rsidR="00C05B97" w:rsidRPr="00A42A33" w:rsidRDefault="00C05B97" w:rsidP="00FA1D1D">
            <w:pPr>
              <w:jc w:val="center"/>
              <w:rPr>
                <w:rFonts w:ascii="Calisto MT" w:hAnsi="Calisto MT" w:cs="Calibri"/>
                <w:color w:val="000000"/>
                <w:sz w:val="22"/>
                <w:szCs w:val="22"/>
              </w:rPr>
            </w:pPr>
          </w:p>
        </w:tc>
        <w:tc>
          <w:tcPr>
            <w:tcW w:w="1165" w:type="dxa"/>
            <w:vMerge/>
            <w:tcBorders>
              <w:left w:val="nil"/>
              <w:bottom w:val="single" w:sz="4" w:space="0" w:color="auto"/>
              <w:right w:val="single" w:sz="4" w:space="0" w:color="auto"/>
            </w:tcBorders>
            <w:shd w:val="clear" w:color="auto" w:fill="auto"/>
            <w:noWrap/>
            <w:vAlign w:val="center"/>
          </w:tcPr>
          <w:p w14:paraId="0A151CBB" w14:textId="078CA973" w:rsidR="00C05B97" w:rsidRPr="00A42A33" w:rsidRDefault="00C05B97" w:rsidP="00FA1D1D">
            <w:pPr>
              <w:jc w:val="center"/>
              <w:rPr>
                <w:rFonts w:ascii="Calisto MT" w:hAnsi="Calisto MT" w:cs="Calibri"/>
                <w:color w:val="000000"/>
                <w:sz w:val="22"/>
                <w:szCs w:val="22"/>
              </w:rPr>
            </w:pPr>
          </w:p>
        </w:tc>
        <w:tc>
          <w:tcPr>
            <w:tcW w:w="1165" w:type="dxa"/>
            <w:vMerge/>
            <w:tcBorders>
              <w:left w:val="nil"/>
              <w:bottom w:val="single" w:sz="4" w:space="0" w:color="auto"/>
              <w:right w:val="single" w:sz="4" w:space="0" w:color="auto"/>
            </w:tcBorders>
            <w:shd w:val="clear" w:color="auto" w:fill="auto"/>
            <w:noWrap/>
            <w:vAlign w:val="center"/>
          </w:tcPr>
          <w:p w14:paraId="66FBD8F8" w14:textId="0FF78DF5" w:rsidR="00C05B97" w:rsidRPr="00A42A33" w:rsidRDefault="00C05B97" w:rsidP="00FA1D1D">
            <w:pPr>
              <w:jc w:val="center"/>
              <w:rPr>
                <w:rFonts w:ascii="Calisto MT" w:hAnsi="Calisto MT" w:cs="Calibri"/>
                <w:color w:val="000000"/>
                <w:sz w:val="22"/>
                <w:szCs w:val="22"/>
              </w:rPr>
            </w:pPr>
          </w:p>
        </w:tc>
        <w:tc>
          <w:tcPr>
            <w:tcW w:w="2431" w:type="dxa"/>
            <w:vMerge/>
            <w:tcBorders>
              <w:left w:val="nil"/>
              <w:bottom w:val="single" w:sz="4" w:space="0" w:color="auto"/>
              <w:right w:val="single" w:sz="4" w:space="0" w:color="auto"/>
            </w:tcBorders>
            <w:vAlign w:val="center"/>
          </w:tcPr>
          <w:p w14:paraId="23A27EA9" w14:textId="5FC5ADEC" w:rsidR="00C05B97" w:rsidRDefault="00C05B97" w:rsidP="00FA1D1D">
            <w:pPr>
              <w:jc w:val="center"/>
              <w:rPr>
                <w:rFonts w:ascii="Calisto MT" w:hAnsi="Calisto MT" w:cs="Calibri"/>
                <w:color w:val="000000"/>
                <w:sz w:val="22"/>
                <w:szCs w:val="22"/>
                <w:lang w:val="fr-FR"/>
              </w:rPr>
            </w:pPr>
          </w:p>
        </w:tc>
        <w:tc>
          <w:tcPr>
            <w:tcW w:w="1559" w:type="dxa"/>
            <w:tcBorders>
              <w:left w:val="single" w:sz="4" w:space="0" w:color="auto"/>
              <w:bottom w:val="single" w:sz="4" w:space="0" w:color="auto"/>
              <w:right w:val="single" w:sz="4" w:space="0" w:color="auto"/>
            </w:tcBorders>
            <w:shd w:val="clear" w:color="auto" w:fill="auto"/>
            <w:noWrap/>
            <w:vAlign w:val="center"/>
          </w:tcPr>
          <w:p w14:paraId="66BF9448" w14:textId="04CED172" w:rsidR="00C05B97" w:rsidRPr="00D32DEC" w:rsidRDefault="00C05B97"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D10EE9">
              <w:rPr>
                <w:rFonts w:ascii="Calisto MT" w:hAnsi="Calisto MT" w:cs="Calibri"/>
                <w:color w:val="000000"/>
                <w:sz w:val="22"/>
                <w:szCs w:val="22"/>
                <w:lang w:val="fr-FR"/>
              </w:rPr>
              <w:t>n</w:t>
            </w:r>
          </w:p>
        </w:tc>
        <w:tc>
          <w:tcPr>
            <w:tcW w:w="1418" w:type="dxa"/>
            <w:tcBorders>
              <w:left w:val="nil"/>
              <w:bottom w:val="single" w:sz="4" w:space="0" w:color="auto"/>
              <w:right w:val="single" w:sz="4" w:space="0" w:color="auto"/>
            </w:tcBorders>
            <w:shd w:val="clear" w:color="auto" w:fill="auto"/>
            <w:noWrap/>
            <w:vAlign w:val="center"/>
          </w:tcPr>
          <w:p w14:paraId="0261BCFF" w14:textId="6E3A7DAA" w:rsidR="00C05B97" w:rsidRPr="00D32DEC" w:rsidRDefault="00C05B97" w:rsidP="00FA1D1D">
            <w:pPr>
              <w:jc w:val="center"/>
              <w:rPr>
                <w:rFonts w:ascii="Calisto MT" w:hAnsi="Calisto MT" w:cs="Calibri"/>
                <w:color w:val="000000"/>
                <w:sz w:val="22"/>
                <w:szCs w:val="22"/>
                <w:lang w:val="fr-FR"/>
              </w:rPr>
            </w:pPr>
            <w:r w:rsidRPr="00A42A33">
              <w:rPr>
                <w:rFonts w:ascii="Calisto MT" w:hAnsi="Calisto MT" w:cs="Calibri"/>
                <w:color w:val="000000"/>
                <w:sz w:val="22"/>
                <w:szCs w:val="22"/>
              </w:rPr>
              <w:t>4.</w:t>
            </w:r>
            <w:r>
              <w:rPr>
                <w:rFonts w:ascii="Calisto MT" w:hAnsi="Calisto MT" w:cs="Calibri"/>
                <w:color w:val="000000"/>
                <w:sz w:val="22"/>
                <w:szCs w:val="22"/>
                <w:lang w:val="fr-FR"/>
              </w:rPr>
              <w:t>3</w:t>
            </w:r>
            <w:r w:rsidRPr="00DB7014">
              <w:rPr>
                <w:rFonts w:ascii="Calisto MT" w:hAnsi="Calisto MT" w:cs="Calibri"/>
                <w:color w:val="000000"/>
                <w:sz w:val="22"/>
                <w:szCs w:val="22"/>
                <w:lang w:val="en-AU"/>
              </w:rPr>
              <w:t>% p.a.</w:t>
            </w:r>
          </w:p>
        </w:tc>
      </w:tr>
      <w:tr w:rsidR="00FA1D1D" w14:paraId="7DA390D6" w14:textId="77777777" w:rsidTr="00C62C83">
        <w:trPr>
          <w:trHeight w:val="343"/>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035BEFD" w14:textId="4E9FE984" w:rsidR="00FA1D1D" w:rsidRDefault="00FA1D1D" w:rsidP="00FA1D1D">
            <w:pPr>
              <w:jc w:val="center"/>
              <w:rPr>
                <w:rFonts w:ascii="Calisto MT" w:hAnsi="Calisto MT" w:cs="Calibri"/>
                <w:color w:val="000000"/>
                <w:sz w:val="22"/>
                <w:szCs w:val="22"/>
                <w:lang w:val="fr-FR"/>
              </w:rPr>
            </w:pPr>
            <w:r w:rsidRPr="00A42A33">
              <w:rPr>
                <w:rFonts w:ascii="Calisto MT" w:hAnsi="Calisto MT" w:cs="Calibri"/>
                <w:color w:val="000000"/>
                <w:sz w:val="22"/>
                <w:szCs w:val="22"/>
              </w:rPr>
              <w:t>Imarisio, 2022</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5</w:t>
            </w:r>
            <w:r w:rsidR="00B531AA">
              <w:rPr>
                <w:rFonts w:ascii="Calisto MT" w:hAnsi="Calisto MT" w:cs="Calibri"/>
                <w:color w:val="000000"/>
                <w:sz w:val="22"/>
                <w:szCs w:val="22"/>
                <w:vertAlign w:val="superscript"/>
                <w:lang w:val="fr-FR"/>
              </w:rPr>
              <w:t>1</w:t>
            </w:r>
          </w:p>
        </w:tc>
        <w:tc>
          <w:tcPr>
            <w:tcW w:w="1559" w:type="dxa"/>
            <w:tcBorders>
              <w:top w:val="single" w:sz="4" w:space="0" w:color="auto"/>
              <w:left w:val="nil"/>
              <w:bottom w:val="single" w:sz="4" w:space="0" w:color="auto"/>
              <w:right w:val="single" w:sz="4" w:space="0" w:color="auto"/>
            </w:tcBorders>
            <w:vAlign w:val="center"/>
          </w:tcPr>
          <w:p w14:paraId="38ECBE49" w14:textId="63C944ED"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CD035" w14:textId="3B663275" w:rsidR="00FA1D1D" w:rsidRPr="00A42A33"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DC6B5A" w14:textId="5AAA7DBB"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71</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410F3D54" w14:textId="59A656DC"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65</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00B08CFF" w14:textId="5D5F0D49"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5.2</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101DBF13" w14:textId="228DA1C8"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2.0</w:t>
            </w:r>
          </w:p>
        </w:tc>
        <w:tc>
          <w:tcPr>
            <w:tcW w:w="2431" w:type="dxa"/>
            <w:tcBorders>
              <w:top w:val="single" w:sz="4" w:space="0" w:color="auto"/>
              <w:left w:val="nil"/>
              <w:bottom w:val="single" w:sz="4" w:space="0" w:color="auto"/>
              <w:right w:val="single" w:sz="4" w:space="0" w:color="auto"/>
            </w:tcBorders>
            <w:vAlign w:val="center"/>
          </w:tcPr>
          <w:p w14:paraId="143A8D9F" w14:textId="3DD8F6AF"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MDS-UPDRS-III (132)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7E45D" w14:textId="3DA4882F"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Prevailing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B238B4B" w14:textId="47D87EA4"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0.6</w:t>
            </w:r>
            <w:r w:rsidRPr="00DB7014">
              <w:rPr>
                <w:rFonts w:ascii="Calisto MT" w:hAnsi="Calisto MT" w:cs="Calibri"/>
                <w:color w:val="000000"/>
                <w:sz w:val="22"/>
                <w:szCs w:val="22"/>
                <w:lang w:val="en-AU"/>
              </w:rPr>
              <w:t>% p.a.</w:t>
            </w:r>
          </w:p>
        </w:tc>
      </w:tr>
      <w:tr w:rsidR="00FA1D1D" w14:paraId="4A01132A" w14:textId="77777777" w:rsidTr="00C62C83">
        <w:trPr>
          <w:trHeight w:val="343"/>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84213E8" w14:textId="67CE46CA" w:rsidR="00FA1D1D" w:rsidRDefault="00FA1D1D" w:rsidP="00FA1D1D">
            <w:pPr>
              <w:jc w:val="center"/>
              <w:rPr>
                <w:rFonts w:ascii="Calisto MT" w:hAnsi="Calisto MT" w:cs="Calibri"/>
                <w:color w:val="000000"/>
                <w:sz w:val="22"/>
                <w:szCs w:val="22"/>
                <w:lang w:val="fr-FR"/>
              </w:rPr>
            </w:pPr>
            <w:r w:rsidRPr="00A42A33">
              <w:rPr>
                <w:rFonts w:ascii="Calisto MT" w:hAnsi="Calisto MT" w:cs="Calibri"/>
                <w:color w:val="000000"/>
                <w:sz w:val="22"/>
                <w:szCs w:val="22"/>
              </w:rPr>
              <w:t>Jankovic, 2001</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5</w:t>
            </w:r>
            <w:r w:rsidR="00B531AA">
              <w:rPr>
                <w:rFonts w:ascii="Calisto MT" w:hAnsi="Calisto MT" w:cs="Calibri"/>
                <w:color w:val="000000"/>
                <w:sz w:val="22"/>
                <w:szCs w:val="22"/>
                <w:vertAlign w:val="superscript"/>
                <w:lang w:val="fr-FR"/>
              </w:rPr>
              <w:t>2</w:t>
            </w:r>
          </w:p>
        </w:tc>
        <w:tc>
          <w:tcPr>
            <w:tcW w:w="1559" w:type="dxa"/>
            <w:tcBorders>
              <w:top w:val="single" w:sz="4" w:space="0" w:color="auto"/>
              <w:left w:val="nil"/>
              <w:bottom w:val="single" w:sz="4" w:space="0" w:color="auto"/>
              <w:right w:val="single" w:sz="4" w:space="0" w:color="auto"/>
            </w:tcBorders>
            <w:vAlign w:val="center"/>
          </w:tcPr>
          <w:p w14:paraId="4A028B44" w14:textId="168957CA"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57D54" w14:textId="6DC256F3" w:rsidR="00FA1D1D" w:rsidRPr="00A42A33"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C5E040" w14:textId="6F7EAB6A" w:rsidR="00D824C3" w:rsidRPr="00D43CE4" w:rsidRDefault="00D824C3"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297</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7B38BDD4" w14:textId="69830142" w:rsidR="00D824C3" w:rsidRPr="00D824C3" w:rsidRDefault="00D824C3" w:rsidP="00D824C3">
            <w:pPr>
              <w:jc w:val="center"/>
              <w:rPr>
                <w:rFonts w:ascii="Calisto MT" w:hAnsi="Calisto MT" w:cs="Calibri"/>
                <w:color w:val="000000"/>
                <w:sz w:val="22"/>
                <w:szCs w:val="22"/>
              </w:rPr>
            </w:pPr>
            <w:r>
              <w:rPr>
                <w:rFonts w:ascii="Calisto MT" w:hAnsi="Calisto MT" w:cs="Calibri"/>
                <w:color w:val="000000"/>
                <w:sz w:val="22"/>
                <w:szCs w:val="22"/>
                <w:lang w:val="fr-FR"/>
              </w:rPr>
              <w:t>61.6</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4AD77244" w14:textId="61D435A3" w:rsidR="00D824C3" w:rsidRPr="00D43CE4" w:rsidRDefault="00D824C3"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6.5</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4647651B" w14:textId="3FA0849A" w:rsidR="00D824C3" w:rsidRPr="00D824C3" w:rsidRDefault="00FA1D1D" w:rsidP="00D824C3">
            <w:pPr>
              <w:jc w:val="center"/>
              <w:rPr>
                <w:rFonts w:ascii="Calisto MT" w:hAnsi="Calisto MT" w:cs="Calibri"/>
                <w:color w:val="000000"/>
                <w:sz w:val="22"/>
                <w:szCs w:val="22"/>
              </w:rPr>
            </w:pPr>
            <w:r w:rsidRPr="00A42A33">
              <w:rPr>
                <w:rFonts w:ascii="Calisto MT" w:hAnsi="Calisto MT" w:cs="Calibri"/>
                <w:color w:val="000000"/>
                <w:sz w:val="22"/>
                <w:szCs w:val="22"/>
              </w:rPr>
              <w:t>6.4</w:t>
            </w:r>
          </w:p>
        </w:tc>
        <w:tc>
          <w:tcPr>
            <w:tcW w:w="2431" w:type="dxa"/>
            <w:tcBorders>
              <w:top w:val="single" w:sz="4" w:space="0" w:color="auto"/>
              <w:left w:val="nil"/>
              <w:bottom w:val="single" w:sz="4" w:space="0" w:color="auto"/>
              <w:right w:val="single" w:sz="4" w:space="0" w:color="auto"/>
            </w:tcBorders>
            <w:vAlign w:val="center"/>
          </w:tcPr>
          <w:p w14:paraId="33B5C77A" w14:textId="477C6ECA"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25727" w14:textId="7E7E81B5" w:rsidR="00FA1D1D" w:rsidRDefault="00D10EE9"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Off *</w:t>
            </w:r>
          </w:p>
          <w:p w14:paraId="3BFEA4CF" w14:textId="1B81CBE4" w:rsidR="00D10EE9" w:rsidRPr="00666823" w:rsidRDefault="00D10EE9"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On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F9A78A2" w14:textId="77777777" w:rsidR="00FA1D1D" w:rsidRDefault="00FA1D1D" w:rsidP="00FA1D1D">
            <w:pPr>
              <w:jc w:val="center"/>
              <w:rPr>
                <w:rFonts w:ascii="Calisto MT" w:hAnsi="Calisto MT" w:cs="Calibri"/>
                <w:color w:val="000000"/>
                <w:sz w:val="22"/>
                <w:szCs w:val="22"/>
                <w:lang w:val="en-AU"/>
              </w:rPr>
            </w:pPr>
            <w:r w:rsidRPr="00A42A33">
              <w:rPr>
                <w:rFonts w:ascii="Calisto MT" w:hAnsi="Calisto MT" w:cs="Calibri"/>
                <w:color w:val="000000"/>
                <w:sz w:val="22"/>
                <w:szCs w:val="22"/>
              </w:rPr>
              <w:t>1.3</w:t>
            </w:r>
            <w:r w:rsidRPr="00DB7014">
              <w:rPr>
                <w:rFonts w:ascii="Calisto MT" w:hAnsi="Calisto MT" w:cs="Calibri"/>
                <w:color w:val="000000"/>
                <w:sz w:val="22"/>
                <w:szCs w:val="22"/>
                <w:lang w:val="en-AU"/>
              </w:rPr>
              <w:t>% p.a.</w:t>
            </w:r>
          </w:p>
          <w:p w14:paraId="73C7908B" w14:textId="4A023FF2" w:rsidR="00D10EE9" w:rsidRPr="00A42A33" w:rsidRDefault="00D10EE9" w:rsidP="00FA1D1D">
            <w:pPr>
              <w:jc w:val="center"/>
              <w:rPr>
                <w:rFonts w:ascii="Calisto MT" w:hAnsi="Calisto MT" w:cs="Calibri"/>
                <w:color w:val="000000"/>
                <w:sz w:val="22"/>
                <w:szCs w:val="22"/>
              </w:rPr>
            </w:pPr>
            <w:r>
              <w:rPr>
                <w:rFonts w:ascii="Calisto MT" w:hAnsi="Calisto MT" w:cs="Calibri"/>
                <w:color w:val="000000"/>
                <w:sz w:val="22"/>
                <w:szCs w:val="22"/>
                <w:lang w:val="en-AU"/>
              </w:rPr>
              <w:t>0.7% p.a.</w:t>
            </w:r>
          </w:p>
        </w:tc>
      </w:tr>
      <w:tr w:rsidR="00FA1D1D" w14:paraId="5DCC8A8B" w14:textId="77777777" w:rsidTr="00C62C83">
        <w:trPr>
          <w:trHeight w:val="343"/>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44ED54B" w14:textId="251AA74D" w:rsidR="00FA1D1D" w:rsidRPr="00A42A33" w:rsidRDefault="00FA1D1D" w:rsidP="00FA1D1D">
            <w:pPr>
              <w:jc w:val="center"/>
              <w:rPr>
                <w:rFonts w:ascii="Calisto MT" w:hAnsi="Calisto MT" w:cs="Calibri"/>
                <w:color w:val="000000"/>
                <w:sz w:val="22"/>
                <w:szCs w:val="22"/>
              </w:rPr>
            </w:pPr>
            <w:proofErr w:type="spellStart"/>
            <w:r>
              <w:rPr>
                <w:rFonts w:ascii="Calisto MT" w:hAnsi="Calisto MT" w:cs="Calibri"/>
                <w:color w:val="000000"/>
                <w:sz w:val="22"/>
                <w:szCs w:val="22"/>
                <w:lang w:val="fr-FR"/>
              </w:rPr>
              <w:t>Joza</w:t>
            </w:r>
            <w:proofErr w:type="spellEnd"/>
            <w:r>
              <w:rPr>
                <w:rFonts w:ascii="Calisto MT" w:hAnsi="Calisto MT" w:cs="Calibri"/>
                <w:color w:val="000000"/>
                <w:sz w:val="22"/>
                <w:szCs w:val="22"/>
                <w:lang w:val="fr-FR"/>
              </w:rPr>
              <w:t>, 2023</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5</w:t>
            </w:r>
            <w:r w:rsidR="00B531AA">
              <w:rPr>
                <w:rFonts w:ascii="Calisto MT" w:hAnsi="Calisto MT" w:cs="Calibri"/>
                <w:color w:val="000000"/>
                <w:sz w:val="22"/>
                <w:szCs w:val="22"/>
                <w:vertAlign w:val="superscript"/>
                <w:lang w:val="fr-FR"/>
              </w:rPr>
              <w:t>3</w:t>
            </w:r>
          </w:p>
        </w:tc>
        <w:tc>
          <w:tcPr>
            <w:tcW w:w="1559" w:type="dxa"/>
            <w:tcBorders>
              <w:top w:val="single" w:sz="4" w:space="0" w:color="auto"/>
              <w:left w:val="nil"/>
              <w:bottom w:val="single" w:sz="4" w:space="0" w:color="auto"/>
              <w:right w:val="single" w:sz="4" w:space="0" w:color="auto"/>
            </w:tcBorders>
            <w:vAlign w:val="center"/>
          </w:tcPr>
          <w:p w14:paraId="7F5960B4" w14:textId="34365C67"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P</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FDE04" w14:textId="53EF524F" w:rsidR="00FA1D1D" w:rsidRPr="008A0524"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Cohort</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550644" w14:textId="6677738A" w:rsidR="00FA1D1D" w:rsidRPr="008A0524"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1160</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35DE04C5" w14:textId="2E9567D6" w:rsidR="00FA1D1D" w:rsidRPr="008A0524" w:rsidRDefault="009A73C1" w:rsidP="00FA1D1D">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2169B789" w14:textId="34BD5383" w:rsidR="00FA1D1D" w:rsidRPr="008A0524" w:rsidRDefault="009A73C1" w:rsidP="00FA1D1D">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6FB2CA06" w14:textId="480BFB68" w:rsidR="00FA1D1D" w:rsidRPr="008A0524"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3.3</w:t>
            </w:r>
          </w:p>
        </w:tc>
        <w:tc>
          <w:tcPr>
            <w:tcW w:w="2431" w:type="dxa"/>
            <w:tcBorders>
              <w:top w:val="single" w:sz="4" w:space="0" w:color="auto"/>
              <w:left w:val="nil"/>
              <w:bottom w:val="single" w:sz="4" w:space="0" w:color="auto"/>
              <w:right w:val="single" w:sz="4" w:space="0" w:color="auto"/>
            </w:tcBorders>
            <w:vAlign w:val="center"/>
          </w:tcPr>
          <w:p w14:paraId="5B716B4C" w14:textId="0BB325B6" w:rsidR="00FA1D1D" w:rsidRDefault="00FA1D1D" w:rsidP="00FA1D1D">
            <w:pPr>
              <w:jc w:val="center"/>
              <w:rPr>
                <w:rFonts w:ascii="Calisto MT" w:hAnsi="Calisto MT" w:cs="Calibri"/>
                <w:color w:val="000000"/>
                <w:sz w:val="22"/>
                <w:szCs w:val="22"/>
                <w:lang w:val="fr-FR"/>
              </w:rPr>
            </w:pPr>
            <w:r w:rsidRPr="00A42A33">
              <w:rPr>
                <w:rFonts w:ascii="Calisto MT" w:hAnsi="Calisto MT" w:cs="Calibri"/>
                <w:color w:val="000000"/>
                <w:sz w:val="22"/>
                <w:szCs w:val="22"/>
              </w:rPr>
              <w:t>MDS-UPDRS-III (132)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D3E6B" w14:textId="5E39891A" w:rsidR="00FA1D1D" w:rsidRPr="008A0524" w:rsidRDefault="009A73C1" w:rsidP="00FA1D1D">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3ABB85D" w14:textId="604D9358" w:rsidR="00FA1D1D" w:rsidRPr="008A0524" w:rsidRDefault="009A73C1" w:rsidP="00FA1D1D">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r>
      <w:tr w:rsidR="00FA1D1D" w14:paraId="56C2AD15" w14:textId="77777777" w:rsidTr="00C62C83">
        <w:trPr>
          <w:trHeight w:val="343"/>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4AF07CB" w14:textId="0A90FCD5"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Katzenschl</w:t>
            </w:r>
            <w:proofErr w:type="spellStart"/>
            <w:r>
              <w:rPr>
                <w:rFonts w:ascii="Calisto MT" w:hAnsi="Calisto MT" w:cs="Calibri"/>
                <w:color w:val="000000"/>
                <w:sz w:val="22"/>
                <w:szCs w:val="22"/>
                <w:lang w:val="fr-FR"/>
              </w:rPr>
              <w:t>age</w:t>
            </w:r>
            <w:proofErr w:type="spellEnd"/>
            <w:r w:rsidRPr="00A42A33">
              <w:rPr>
                <w:rFonts w:ascii="Calisto MT" w:hAnsi="Calisto MT" w:cs="Calibri"/>
                <w:color w:val="000000"/>
                <w:sz w:val="22"/>
                <w:szCs w:val="22"/>
              </w:rPr>
              <w:t>r, 2008</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5</w:t>
            </w:r>
            <w:r w:rsidR="00B531AA">
              <w:rPr>
                <w:rFonts w:ascii="Calisto MT" w:hAnsi="Calisto MT" w:cs="Calibri"/>
                <w:color w:val="000000"/>
                <w:sz w:val="22"/>
                <w:szCs w:val="22"/>
                <w:vertAlign w:val="superscript"/>
                <w:lang w:val="fr-FR"/>
              </w:rPr>
              <w:t>4</w:t>
            </w:r>
          </w:p>
        </w:tc>
        <w:tc>
          <w:tcPr>
            <w:tcW w:w="1559" w:type="dxa"/>
            <w:tcBorders>
              <w:top w:val="single" w:sz="4" w:space="0" w:color="auto"/>
              <w:left w:val="nil"/>
              <w:bottom w:val="single" w:sz="4" w:space="0" w:color="auto"/>
              <w:right w:val="single" w:sz="4" w:space="0" w:color="auto"/>
            </w:tcBorders>
            <w:vAlign w:val="center"/>
          </w:tcPr>
          <w:p w14:paraId="39CACE90" w14:textId="0B3354CC"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 C</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33FA8" w14:textId="4B48CA1C"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Clinical trial</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8DE599" w14:textId="427E7042"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249</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04AE090F" w14:textId="07A576E3"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57</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239E3C33" w14:textId="71CE8CF2"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1.6</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08782967" w14:textId="1C021FBF"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12.0</w:t>
            </w:r>
          </w:p>
        </w:tc>
        <w:tc>
          <w:tcPr>
            <w:tcW w:w="2431" w:type="dxa"/>
            <w:tcBorders>
              <w:top w:val="single" w:sz="4" w:space="0" w:color="auto"/>
              <w:left w:val="nil"/>
              <w:bottom w:val="single" w:sz="4" w:space="0" w:color="auto"/>
              <w:right w:val="single" w:sz="4" w:space="0" w:color="auto"/>
            </w:tcBorders>
            <w:vAlign w:val="center"/>
          </w:tcPr>
          <w:p w14:paraId="6B92BC17" w14:textId="72BA60ED"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Mod Webster (36)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902BA" w14:textId="6F885340"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Prevailing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2F04639" w14:textId="1A5D16B1"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2.4</w:t>
            </w:r>
            <w:r w:rsidRPr="00DB7014">
              <w:rPr>
                <w:rFonts w:ascii="Calisto MT" w:hAnsi="Calisto MT" w:cs="Calibri"/>
                <w:color w:val="000000"/>
                <w:sz w:val="22"/>
                <w:szCs w:val="22"/>
                <w:lang w:val="en-AU"/>
              </w:rPr>
              <w:t>% p.a.</w:t>
            </w:r>
          </w:p>
        </w:tc>
      </w:tr>
      <w:tr w:rsidR="00FA1D1D" w14:paraId="77511E65" w14:textId="77777777" w:rsidTr="00C62C83">
        <w:trPr>
          <w:trHeight w:val="343"/>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D626C21" w14:textId="77403245"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Kraus, 2005</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5</w:t>
            </w:r>
            <w:r w:rsidR="00B531AA">
              <w:rPr>
                <w:rFonts w:ascii="Calisto MT" w:hAnsi="Calisto MT" w:cs="Calibri"/>
                <w:color w:val="000000"/>
                <w:sz w:val="22"/>
                <w:szCs w:val="22"/>
                <w:vertAlign w:val="superscript"/>
                <w:lang w:val="fr-FR"/>
              </w:rPr>
              <w:t>5</w:t>
            </w:r>
          </w:p>
        </w:tc>
        <w:tc>
          <w:tcPr>
            <w:tcW w:w="1559" w:type="dxa"/>
            <w:tcBorders>
              <w:top w:val="single" w:sz="4" w:space="0" w:color="auto"/>
              <w:left w:val="nil"/>
              <w:bottom w:val="single" w:sz="4" w:space="0" w:color="auto"/>
              <w:right w:val="single" w:sz="4" w:space="0" w:color="auto"/>
            </w:tcBorders>
            <w:vAlign w:val="center"/>
          </w:tcPr>
          <w:p w14:paraId="53DB1949" w14:textId="364A18D5"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5E38F" w14:textId="53A77473" w:rsidR="00FA1D1D" w:rsidRPr="00A42A33"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D796DA" w14:textId="5A2B4E25"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411</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7BC301FB" w14:textId="4A61D0A2"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62</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033003C2" w14:textId="1B1A7C33" w:rsidR="00FA1D1D" w:rsidRPr="00A42A33" w:rsidRDefault="009A73C1" w:rsidP="00FA1D1D">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640CC978" w14:textId="4AF0A33E"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4.0</w:t>
            </w:r>
          </w:p>
        </w:tc>
        <w:tc>
          <w:tcPr>
            <w:tcW w:w="2431" w:type="dxa"/>
            <w:tcBorders>
              <w:top w:val="single" w:sz="4" w:space="0" w:color="auto"/>
              <w:left w:val="nil"/>
              <w:bottom w:val="single" w:sz="4" w:space="0" w:color="auto"/>
              <w:right w:val="single" w:sz="4" w:space="0" w:color="auto"/>
            </w:tcBorders>
            <w:vAlign w:val="center"/>
          </w:tcPr>
          <w:p w14:paraId="6DC1BFDF" w14:textId="73254B92"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Webster (30)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9EFF0" w14:textId="6CC32B4A"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Prevailing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E192FF2" w14:textId="003C3456"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2.0</w:t>
            </w:r>
            <w:r w:rsidRPr="00DB7014">
              <w:rPr>
                <w:rFonts w:ascii="Calisto MT" w:hAnsi="Calisto MT" w:cs="Calibri"/>
                <w:color w:val="000000"/>
                <w:sz w:val="22"/>
                <w:szCs w:val="22"/>
                <w:lang w:val="en-AU"/>
              </w:rPr>
              <w:t>% p.a.</w:t>
            </w:r>
          </w:p>
        </w:tc>
      </w:tr>
      <w:tr w:rsidR="00FA1D1D" w14:paraId="4E55ADFC" w14:textId="77777777" w:rsidTr="00C62C83">
        <w:trPr>
          <w:trHeight w:val="343"/>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F50AC3B" w14:textId="74D5786D" w:rsidR="00FA1D1D" w:rsidRPr="00705B58"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Lang, 2022</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1</w:t>
            </w:r>
            <w:r w:rsidR="00F30181">
              <w:rPr>
                <w:rFonts w:ascii="Calisto MT" w:hAnsi="Calisto MT" w:cs="Calibri"/>
                <w:color w:val="000000"/>
                <w:sz w:val="22"/>
                <w:szCs w:val="22"/>
                <w:vertAlign w:val="superscript"/>
                <w:lang w:val="fr-FR"/>
              </w:rPr>
              <w:t>0</w:t>
            </w:r>
            <w:r w:rsidR="00B531AA">
              <w:rPr>
                <w:rFonts w:ascii="Calisto MT" w:hAnsi="Calisto MT" w:cs="Calibri"/>
                <w:color w:val="000000"/>
                <w:sz w:val="22"/>
                <w:szCs w:val="22"/>
                <w:vertAlign w:val="superscript"/>
                <w:lang w:val="fr-FR"/>
              </w:rPr>
              <w:t>9</w:t>
            </w:r>
          </w:p>
        </w:tc>
        <w:tc>
          <w:tcPr>
            <w:tcW w:w="1559" w:type="dxa"/>
            <w:tcBorders>
              <w:top w:val="single" w:sz="4" w:space="0" w:color="auto"/>
              <w:left w:val="nil"/>
              <w:bottom w:val="single" w:sz="4" w:space="0" w:color="auto"/>
              <w:right w:val="single" w:sz="4" w:space="0" w:color="auto"/>
            </w:tcBorders>
            <w:vAlign w:val="center"/>
          </w:tcPr>
          <w:p w14:paraId="54EC4A58" w14:textId="5EE02901"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CF600" w14:textId="57EE11CE" w:rsidR="00FA1D1D" w:rsidRPr="006E4F32"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Clinical</w:t>
            </w:r>
            <w:proofErr w:type="spellEnd"/>
            <w:r>
              <w:rPr>
                <w:rFonts w:ascii="Calisto MT" w:hAnsi="Calisto MT" w:cs="Calibri"/>
                <w:color w:val="000000"/>
                <w:sz w:val="22"/>
                <w:szCs w:val="22"/>
                <w:lang w:val="fr-FR"/>
              </w:rPr>
              <w:t xml:space="preserve"> trial</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A62449" w14:textId="16E97AD6" w:rsidR="00FA1D1D" w:rsidRPr="006E4F32"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100</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08CAC689" w14:textId="7F5C7A31" w:rsidR="00FA1D1D" w:rsidRPr="006E4F32"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61</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662F2A38" w14:textId="4B4CFB6A" w:rsidR="00FA1D1D" w:rsidRPr="006E4F32"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0.7</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3A7385E1" w14:textId="0599578A" w:rsidR="00FA1D1D" w:rsidRPr="006E4F32"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1.0</w:t>
            </w:r>
          </w:p>
        </w:tc>
        <w:tc>
          <w:tcPr>
            <w:tcW w:w="2431" w:type="dxa"/>
            <w:tcBorders>
              <w:top w:val="single" w:sz="4" w:space="0" w:color="auto"/>
              <w:left w:val="nil"/>
              <w:bottom w:val="single" w:sz="4" w:space="0" w:color="auto"/>
              <w:right w:val="single" w:sz="4" w:space="0" w:color="auto"/>
            </w:tcBorders>
            <w:vAlign w:val="center"/>
          </w:tcPr>
          <w:p w14:paraId="15CAF32E" w14:textId="78D11A65" w:rsidR="00FA1D1D" w:rsidRDefault="00FA1D1D" w:rsidP="00FA1D1D">
            <w:pPr>
              <w:jc w:val="center"/>
              <w:rPr>
                <w:rFonts w:ascii="Calisto MT" w:hAnsi="Calisto MT" w:cs="Calibri"/>
                <w:color w:val="000000"/>
                <w:sz w:val="22"/>
                <w:szCs w:val="22"/>
                <w:lang w:val="fr-FR"/>
              </w:rPr>
            </w:pPr>
            <w:r w:rsidRPr="00A42A33">
              <w:rPr>
                <w:rFonts w:ascii="Calisto MT" w:hAnsi="Calisto MT" w:cs="Calibri"/>
                <w:color w:val="000000"/>
                <w:sz w:val="22"/>
                <w:szCs w:val="22"/>
              </w:rPr>
              <w:t>MDS-UPDRS-III (132)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3D2EA" w14:textId="12A4504E" w:rsidR="00FA1D1D" w:rsidRPr="006E4F32"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Untreated</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BF84402" w14:textId="5D773BDC" w:rsidR="00FA1D1D" w:rsidRPr="006E4F32"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4.6</w:t>
            </w:r>
            <w:r w:rsidRPr="00DB7014">
              <w:rPr>
                <w:rFonts w:ascii="Calisto MT" w:hAnsi="Calisto MT" w:cs="Calibri"/>
                <w:color w:val="000000"/>
                <w:sz w:val="22"/>
                <w:szCs w:val="22"/>
                <w:lang w:val="en-AU"/>
              </w:rPr>
              <w:t>% p.a.</w:t>
            </w:r>
          </w:p>
        </w:tc>
      </w:tr>
      <w:tr w:rsidR="00FA1D1D" w14:paraId="6EF39F67" w14:textId="77777777" w:rsidTr="00C62C83">
        <w:trPr>
          <w:trHeight w:val="343"/>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83546DA" w14:textId="3C79D513" w:rsidR="00FA1D1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Larsen, 1999</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5</w:t>
            </w:r>
            <w:r w:rsidR="00B531AA">
              <w:rPr>
                <w:rFonts w:ascii="Calisto MT" w:hAnsi="Calisto MT" w:cs="Calibri"/>
                <w:color w:val="000000"/>
                <w:sz w:val="22"/>
                <w:szCs w:val="22"/>
                <w:vertAlign w:val="superscript"/>
                <w:lang w:val="fr-FR"/>
              </w:rPr>
              <w:t>6</w:t>
            </w:r>
          </w:p>
        </w:tc>
        <w:tc>
          <w:tcPr>
            <w:tcW w:w="1559" w:type="dxa"/>
            <w:tcBorders>
              <w:top w:val="single" w:sz="4" w:space="0" w:color="auto"/>
              <w:left w:val="nil"/>
              <w:bottom w:val="single" w:sz="4" w:space="0" w:color="auto"/>
              <w:right w:val="single" w:sz="4" w:space="0" w:color="auto"/>
            </w:tcBorders>
            <w:vAlign w:val="center"/>
          </w:tcPr>
          <w:p w14:paraId="5EEC0876" w14:textId="4156AF8C"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 C</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D8CF5" w14:textId="2DF03DA4" w:rsidR="00FA1D1D" w:rsidDel="00064FB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Clinical trial</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E550AC" w14:textId="7479857B" w:rsidR="00FA1D1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81</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72549CC4" w14:textId="7502B5C5" w:rsidR="00FA1D1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64</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330EF394" w14:textId="04042A9A" w:rsidR="00FA1D1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2.0</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5FA34FA7" w14:textId="2EE2F5F1" w:rsidR="00FA1D1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5.0</w:t>
            </w:r>
          </w:p>
        </w:tc>
        <w:tc>
          <w:tcPr>
            <w:tcW w:w="2431" w:type="dxa"/>
            <w:tcBorders>
              <w:top w:val="single" w:sz="4" w:space="0" w:color="auto"/>
              <w:left w:val="nil"/>
              <w:bottom w:val="single" w:sz="4" w:space="0" w:color="auto"/>
              <w:right w:val="single" w:sz="4" w:space="0" w:color="auto"/>
            </w:tcBorders>
            <w:vAlign w:val="center"/>
          </w:tcPr>
          <w:p w14:paraId="1A790F7B" w14:textId="08EE865C"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3A02C" w14:textId="01CAC156" w:rsidR="00FA1D1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O</w:t>
            </w:r>
            <w:r w:rsidR="00D10EE9">
              <w:rPr>
                <w:rFonts w:ascii="Calisto MT" w:hAnsi="Calisto MT" w:cs="Calibri"/>
                <w:color w:val="000000"/>
                <w:sz w:val="22"/>
                <w:szCs w:val="22"/>
                <w:lang w:val="fr-FR"/>
              </w:rPr>
              <w:t>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5B43F78" w14:textId="504F73D2" w:rsidR="00FA1D1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2.0</w:t>
            </w:r>
            <w:r w:rsidRPr="00DB7014">
              <w:rPr>
                <w:rFonts w:ascii="Calisto MT" w:hAnsi="Calisto MT" w:cs="Calibri"/>
                <w:color w:val="000000"/>
                <w:sz w:val="22"/>
                <w:szCs w:val="22"/>
                <w:lang w:val="en-AU"/>
              </w:rPr>
              <w:t>% p.a.</w:t>
            </w:r>
          </w:p>
        </w:tc>
      </w:tr>
      <w:tr w:rsidR="00FA1D1D" w14:paraId="166C2547" w14:textId="77777777" w:rsidTr="00C62C83">
        <w:trPr>
          <w:trHeight w:val="343"/>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3005122" w14:textId="28F00DE6" w:rsidR="00FA1D1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Lenfeldt, 2013</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5</w:t>
            </w:r>
            <w:r w:rsidR="00B531AA">
              <w:rPr>
                <w:rFonts w:ascii="Calisto MT" w:hAnsi="Calisto MT" w:cs="Calibri"/>
                <w:color w:val="000000"/>
                <w:sz w:val="22"/>
                <w:szCs w:val="22"/>
                <w:vertAlign w:val="superscript"/>
                <w:lang w:val="fr-FR"/>
              </w:rPr>
              <w:t>7</w:t>
            </w:r>
          </w:p>
        </w:tc>
        <w:tc>
          <w:tcPr>
            <w:tcW w:w="1559" w:type="dxa"/>
            <w:tcBorders>
              <w:top w:val="single" w:sz="4" w:space="0" w:color="auto"/>
              <w:left w:val="nil"/>
              <w:bottom w:val="single" w:sz="4" w:space="0" w:color="auto"/>
              <w:right w:val="single" w:sz="4" w:space="0" w:color="auto"/>
            </w:tcBorders>
            <w:vAlign w:val="center"/>
          </w:tcPr>
          <w:p w14:paraId="0E3550F5" w14:textId="512304CD"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F850C" w14:textId="69BBCFF2" w:rsidR="00FA1D1D" w:rsidDel="00064FB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4FE020" w14:textId="7E77E0CC" w:rsidR="00FA1D1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66</w:t>
            </w:r>
          </w:p>
        </w:tc>
        <w:tc>
          <w:tcPr>
            <w:tcW w:w="1051" w:type="dxa"/>
            <w:tcBorders>
              <w:top w:val="single" w:sz="4" w:space="0" w:color="auto"/>
              <w:left w:val="nil"/>
              <w:bottom w:val="single" w:sz="4" w:space="0" w:color="auto"/>
              <w:right w:val="single" w:sz="4" w:space="0" w:color="auto"/>
            </w:tcBorders>
            <w:shd w:val="clear" w:color="auto" w:fill="auto"/>
            <w:noWrap/>
            <w:vAlign w:val="center"/>
          </w:tcPr>
          <w:p w14:paraId="1E55D909" w14:textId="57F7EA12" w:rsidR="00FA1D1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69</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5E73E497" w14:textId="621B7336" w:rsidR="00FA1D1D" w:rsidRDefault="009A73C1" w:rsidP="00FA1D1D">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165" w:type="dxa"/>
            <w:tcBorders>
              <w:top w:val="single" w:sz="4" w:space="0" w:color="auto"/>
              <w:left w:val="nil"/>
              <w:bottom w:val="single" w:sz="4" w:space="0" w:color="auto"/>
              <w:right w:val="single" w:sz="4" w:space="0" w:color="auto"/>
            </w:tcBorders>
            <w:shd w:val="clear" w:color="auto" w:fill="auto"/>
            <w:noWrap/>
            <w:vAlign w:val="center"/>
          </w:tcPr>
          <w:p w14:paraId="1F156926" w14:textId="6CD83D95" w:rsidR="00FA1D1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5.0</w:t>
            </w:r>
          </w:p>
        </w:tc>
        <w:tc>
          <w:tcPr>
            <w:tcW w:w="2431" w:type="dxa"/>
            <w:tcBorders>
              <w:top w:val="single" w:sz="4" w:space="0" w:color="auto"/>
              <w:left w:val="nil"/>
              <w:bottom w:val="single" w:sz="4" w:space="0" w:color="auto"/>
              <w:right w:val="single" w:sz="4" w:space="0" w:color="auto"/>
            </w:tcBorders>
            <w:vAlign w:val="center"/>
          </w:tcPr>
          <w:p w14:paraId="6FA4EB05" w14:textId="41A54007" w:rsidR="00FA1D1D" w:rsidRPr="00A42A33"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UPDRS-III (108)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F86B0" w14:textId="58FC5073" w:rsidR="00FA1D1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Prevailing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8036CA7" w14:textId="628D6CA2" w:rsidR="00FA1D1D" w:rsidRDefault="00FA1D1D" w:rsidP="00FA1D1D">
            <w:pPr>
              <w:jc w:val="center"/>
              <w:rPr>
                <w:rFonts w:ascii="Calisto MT" w:hAnsi="Calisto MT" w:cs="Calibri"/>
                <w:color w:val="000000"/>
                <w:sz w:val="22"/>
                <w:szCs w:val="22"/>
              </w:rPr>
            </w:pPr>
            <w:r w:rsidRPr="00A42A33">
              <w:rPr>
                <w:rFonts w:ascii="Calisto MT" w:hAnsi="Calisto MT" w:cs="Calibri"/>
                <w:color w:val="000000"/>
                <w:sz w:val="22"/>
                <w:szCs w:val="22"/>
              </w:rPr>
              <w:t>0.8</w:t>
            </w:r>
            <w:r w:rsidRPr="00DB7014">
              <w:rPr>
                <w:rFonts w:ascii="Calisto MT" w:hAnsi="Calisto MT" w:cs="Calibri"/>
                <w:color w:val="000000"/>
                <w:sz w:val="22"/>
                <w:szCs w:val="22"/>
                <w:lang w:val="en-AU"/>
              </w:rPr>
              <w:t>% p.a.</w:t>
            </w:r>
          </w:p>
        </w:tc>
      </w:tr>
      <w:tr w:rsidR="00FA1D1D" w14:paraId="2ACDE474" w14:textId="77777777" w:rsidTr="00C62C83">
        <w:trPr>
          <w:trHeight w:val="343"/>
        </w:trPr>
        <w:tc>
          <w:tcPr>
            <w:tcW w:w="241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570AD0" w14:textId="1C51FBC9" w:rsidR="00FA1D1D" w:rsidRPr="003B7120"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Lewis, 2020</w:t>
            </w:r>
            <w:r w:rsidR="00DB50CF">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5</w:t>
            </w:r>
            <w:r w:rsidR="00B531AA">
              <w:rPr>
                <w:rFonts w:ascii="Calisto MT" w:hAnsi="Calisto MT" w:cs="Calibri"/>
                <w:color w:val="000000"/>
                <w:sz w:val="22"/>
                <w:szCs w:val="22"/>
                <w:vertAlign w:val="superscript"/>
                <w:lang w:val="fr-FR"/>
              </w:rPr>
              <w:t>8</w:t>
            </w:r>
          </w:p>
        </w:tc>
        <w:tc>
          <w:tcPr>
            <w:tcW w:w="1559" w:type="dxa"/>
            <w:tcBorders>
              <w:top w:val="single" w:sz="4" w:space="0" w:color="auto"/>
              <w:left w:val="nil"/>
              <w:bottom w:val="single" w:sz="4" w:space="0" w:color="auto"/>
              <w:right w:val="single" w:sz="4" w:space="0" w:color="auto"/>
            </w:tcBorders>
            <w:vAlign w:val="center"/>
          </w:tcPr>
          <w:p w14:paraId="0AFA85B1" w14:textId="7A378527" w:rsidR="00FA1D1D" w:rsidDel="00064FBD"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R, M</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6B902" w14:textId="4BA65C38"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346DB3"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80</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5B613C20"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68</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3C4C7822"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3.8</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5CA98864"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3.0</w:t>
            </w:r>
          </w:p>
        </w:tc>
        <w:tc>
          <w:tcPr>
            <w:tcW w:w="2431" w:type="dxa"/>
            <w:tcBorders>
              <w:top w:val="single" w:sz="4" w:space="0" w:color="auto"/>
              <w:left w:val="nil"/>
              <w:bottom w:val="single" w:sz="4" w:space="0" w:color="auto"/>
              <w:right w:val="single" w:sz="4" w:space="0" w:color="auto"/>
            </w:tcBorders>
            <w:vAlign w:val="center"/>
          </w:tcPr>
          <w:p w14:paraId="360C9112" w14:textId="7B9626C1"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MDS-UPDRS-III (132)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24E93" w14:textId="7F1A256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O</w:t>
            </w:r>
            <w:r w:rsidR="00D10EE9">
              <w:rPr>
                <w:rFonts w:ascii="Calisto MT" w:hAnsi="Calisto MT" w:cs="Calibri"/>
                <w:color w:val="000000"/>
                <w:sz w:val="22"/>
                <w:szCs w:val="22"/>
                <w:lang w:val="fr-FR"/>
              </w:rPr>
              <w:t>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4E686CA" w14:textId="2F768383"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0.0</w:t>
            </w:r>
            <w:r w:rsidRPr="00DB7014">
              <w:rPr>
                <w:rFonts w:ascii="Calisto MT" w:hAnsi="Calisto MT" w:cs="Calibri"/>
                <w:color w:val="000000"/>
                <w:sz w:val="22"/>
                <w:szCs w:val="22"/>
                <w:lang w:val="en-AU"/>
              </w:rPr>
              <w:t>% p.a.</w:t>
            </w:r>
          </w:p>
        </w:tc>
      </w:tr>
      <w:tr w:rsidR="00FA1D1D" w14:paraId="393AC748" w14:textId="77777777" w:rsidTr="00C62C83">
        <w:trPr>
          <w:trHeight w:val="343"/>
        </w:trPr>
        <w:tc>
          <w:tcPr>
            <w:tcW w:w="2411" w:type="dxa"/>
            <w:tcBorders>
              <w:top w:val="nil"/>
              <w:left w:val="single" w:sz="8" w:space="0" w:color="auto"/>
              <w:bottom w:val="single" w:sz="4" w:space="0" w:color="auto"/>
              <w:right w:val="single" w:sz="4" w:space="0" w:color="auto"/>
            </w:tcBorders>
            <w:shd w:val="clear" w:color="auto" w:fill="auto"/>
            <w:noWrap/>
            <w:vAlign w:val="center"/>
            <w:hideMark/>
          </w:tcPr>
          <w:p w14:paraId="25B8FDBC" w14:textId="10350F96" w:rsidR="00FA1D1D" w:rsidRPr="003B7120"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Li, 201</w:t>
            </w:r>
            <w:r>
              <w:rPr>
                <w:rFonts w:ascii="Calisto MT" w:hAnsi="Calisto MT" w:cs="Calibri"/>
                <w:color w:val="000000"/>
                <w:sz w:val="22"/>
                <w:szCs w:val="22"/>
                <w:lang w:val="fr-FR"/>
              </w:rPr>
              <w:t>8</w:t>
            </w:r>
            <w:r w:rsidR="00DB50CF">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5</w:t>
            </w:r>
            <w:r w:rsidR="00B531AA">
              <w:rPr>
                <w:rFonts w:ascii="Calisto MT" w:hAnsi="Calisto MT" w:cs="Calibri"/>
                <w:color w:val="000000"/>
                <w:sz w:val="22"/>
                <w:szCs w:val="22"/>
                <w:vertAlign w:val="superscript"/>
                <w:lang w:val="fr-FR"/>
              </w:rPr>
              <w:t>9</w:t>
            </w:r>
          </w:p>
        </w:tc>
        <w:tc>
          <w:tcPr>
            <w:tcW w:w="1559" w:type="dxa"/>
            <w:tcBorders>
              <w:top w:val="nil"/>
              <w:left w:val="nil"/>
              <w:bottom w:val="single" w:sz="4" w:space="0" w:color="auto"/>
              <w:right w:val="single" w:sz="4" w:space="0" w:color="auto"/>
            </w:tcBorders>
            <w:vAlign w:val="center"/>
          </w:tcPr>
          <w:p w14:paraId="17C9B138" w14:textId="778C6100" w:rsidR="00FA1D1D" w:rsidDel="00064FBD"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4EAE492" w14:textId="7363E540"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hideMark/>
          </w:tcPr>
          <w:p w14:paraId="024F95A0"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23</w:t>
            </w:r>
          </w:p>
        </w:tc>
        <w:tc>
          <w:tcPr>
            <w:tcW w:w="1051" w:type="dxa"/>
            <w:tcBorders>
              <w:top w:val="nil"/>
              <w:left w:val="nil"/>
              <w:bottom w:val="single" w:sz="4" w:space="0" w:color="auto"/>
              <w:right w:val="single" w:sz="4" w:space="0" w:color="auto"/>
            </w:tcBorders>
            <w:shd w:val="clear" w:color="auto" w:fill="auto"/>
            <w:noWrap/>
            <w:vAlign w:val="center"/>
            <w:hideMark/>
          </w:tcPr>
          <w:p w14:paraId="422BD3C5"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55</w:t>
            </w:r>
          </w:p>
        </w:tc>
        <w:tc>
          <w:tcPr>
            <w:tcW w:w="1165" w:type="dxa"/>
            <w:tcBorders>
              <w:top w:val="nil"/>
              <w:left w:val="nil"/>
              <w:bottom w:val="single" w:sz="4" w:space="0" w:color="auto"/>
              <w:right w:val="single" w:sz="4" w:space="0" w:color="auto"/>
            </w:tcBorders>
            <w:shd w:val="clear" w:color="auto" w:fill="auto"/>
            <w:noWrap/>
            <w:vAlign w:val="center"/>
            <w:hideMark/>
          </w:tcPr>
          <w:p w14:paraId="266812B3"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5.6</w:t>
            </w:r>
          </w:p>
        </w:tc>
        <w:tc>
          <w:tcPr>
            <w:tcW w:w="1165" w:type="dxa"/>
            <w:tcBorders>
              <w:top w:val="nil"/>
              <w:left w:val="nil"/>
              <w:bottom w:val="single" w:sz="4" w:space="0" w:color="auto"/>
              <w:right w:val="single" w:sz="4" w:space="0" w:color="auto"/>
            </w:tcBorders>
            <w:shd w:val="clear" w:color="auto" w:fill="auto"/>
            <w:noWrap/>
            <w:vAlign w:val="center"/>
            <w:hideMark/>
          </w:tcPr>
          <w:p w14:paraId="01A21740"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1.6</w:t>
            </w:r>
          </w:p>
        </w:tc>
        <w:tc>
          <w:tcPr>
            <w:tcW w:w="2431" w:type="dxa"/>
            <w:tcBorders>
              <w:top w:val="nil"/>
              <w:left w:val="nil"/>
              <w:bottom w:val="single" w:sz="4" w:space="0" w:color="auto"/>
              <w:right w:val="single" w:sz="4" w:space="0" w:color="auto"/>
            </w:tcBorders>
            <w:vAlign w:val="center"/>
          </w:tcPr>
          <w:p w14:paraId="22E481E3" w14:textId="4A59AEA0"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262AAE5" w14:textId="5AC229F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O</w:t>
            </w:r>
            <w:proofErr w:type="spellStart"/>
            <w:r w:rsidR="00D10EE9">
              <w:rPr>
                <w:rFonts w:ascii="Calisto MT" w:hAnsi="Calisto MT" w:cs="Calibri"/>
                <w:color w:val="000000"/>
                <w:sz w:val="22"/>
                <w:szCs w:val="22"/>
                <w:lang w:val="fr-FR"/>
              </w:rPr>
              <w:t>ff</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92B326F" w14:textId="040D193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2.4</w:t>
            </w:r>
            <w:r w:rsidRPr="00DB7014">
              <w:rPr>
                <w:rFonts w:ascii="Calisto MT" w:hAnsi="Calisto MT" w:cs="Calibri"/>
                <w:color w:val="000000"/>
                <w:sz w:val="22"/>
                <w:szCs w:val="22"/>
                <w:lang w:val="en-AU"/>
              </w:rPr>
              <w:t>% p.a.</w:t>
            </w:r>
          </w:p>
        </w:tc>
      </w:tr>
      <w:tr w:rsidR="00D27B40" w14:paraId="7F3DD610" w14:textId="77777777" w:rsidTr="00D27B40">
        <w:trPr>
          <w:trHeight w:val="343"/>
        </w:trPr>
        <w:tc>
          <w:tcPr>
            <w:tcW w:w="2411" w:type="dxa"/>
            <w:tcBorders>
              <w:top w:val="nil"/>
              <w:left w:val="single" w:sz="8" w:space="0" w:color="auto"/>
              <w:bottom w:val="single" w:sz="4" w:space="0" w:color="auto"/>
              <w:right w:val="single" w:sz="4" w:space="0" w:color="auto"/>
            </w:tcBorders>
            <w:shd w:val="clear" w:color="auto" w:fill="auto"/>
            <w:noWrap/>
            <w:vAlign w:val="center"/>
            <w:hideMark/>
          </w:tcPr>
          <w:p w14:paraId="380DEFBE" w14:textId="5EA39E7E"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Lopez, 2010</w:t>
            </w:r>
            <w:r w:rsidR="00DB50CF">
              <w:rPr>
                <w:rFonts w:ascii="Calisto MT" w:hAnsi="Calisto MT" w:cs="Calibri"/>
                <w:color w:val="000000"/>
                <w:sz w:val="22"/>
                <w:szCs w:val="22"/>
                <w:lang w:val="fr-FR"/>
              </w:rPr>
              <w:t xml:space="preserve"> </w:t>
            </w:r>
            <w:r w:rsidR="00B531AA">
              <w:rPr>
                <w:rFonts w:ascii="Calisto MT" w:hAnsi="Calisto MT" w:cs="Calibri"/>
                <w:color w:val="000000"/>
                <w:sz w:val="22"/>
                <w:szCs w:val="22"/>
                <w:vertAlign w:val="superscript"/>
                <w:lang w:val="fr-FR"/>
              </w:rPr>
              <w:t>60</w:t>
            </w:r>
          </w:p>
        </w:tc>
        <w:tc>
          <w:tcPr>
            <w:tcW w:w="1559" w:type="dxa"/>
            <w:tcBorders>
              <w:top w:val="nil"/>
              <w:left w:val="nil"/>
              <w:bottom w:val="single" w:sz="4" w:space="0" w:color="auto"/>
              <w:right w:val="single" w:sz="4" w:space="0" w:color="auto"/>
            </w:tcBorders>
            <w:vAlign w:val="center"/>
          </w:tcPr>
          <w:p w14:paraId="09B31AED" w14:textId="77777777" w:rsidR="00D27B40" w:rsidRDefault="00D27B40" w:rsidP="00025FCB">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71CB3D7"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hideMark/>
          </w:tcPr>
          <w:p w14:paraId="632C0C5B"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64</w:t>
            </w:r>
          </w:p>
        </w:tc>
        <w:tc>
          <w:tcPr>
            <w:tcW w:w="1051" w:type="dxa"/>
            <w:tcBorders>
              <w:top w:val="nil"/>
              <w:left w:val="nil"/>
              <w:bottom w:val="single" w:sz="4" w:space="0" w:color="auto"/>
              <w:right w:val="single" w:sz="4" w:space="0" w:color="auto"/>
            </w:tcBorders>
            <w:shd w:val="clear" w:color="auto" w:fill="auto"/>
            <w:noWrap/>
            <w:vAlign w:val="center"/>
            <w:hideMark/>
          </w:tcPr>
          <w:p w14:paraId="2BE2E350" w14:textId="521FD1C8" w:rsidR="00D27B40" w:rsidRDefault="009A73C1" w:rsidP="00025FCB">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165" w:type="dxa"/>
            <w:tcBorders>
              <w:top w:val="nil"/>
              <w:left w:val="nil"/>
              <w:bottom w:val="single" w:sz="4" w:space="0" w:color="auto"/>
              <w:right w:val="single" w:sz="4" w:space="0" w:color="auto"/>
            </w:tcBorders>
            <w:shd w:val="clear" w:color="auto" w:fill="auto"/>
            <w:noWrap/>
            <w:vAlign w:val="center"/>
            <w:hideMark/>
          </w:tcPr>
          <w:p w14:paraId="3A374F40" w14:textId="29BFC677" w:rsidR="00D27B40" w:rsidRDefault="009A73C1" w:rsidP="00025FCB">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165" w:type="dxa"/>
            <w:tcBorders>
              <w:top w:val="nil"/>
              <w:left w:val="nil"/>
              <w:bottom w:val="single" w:sz="4" w:space="0" w:color="auto"/>
              <w:right w:val="single" w:sz="4" w:space="0" w:color="auto"/>
            </w:tcBorders>
            <w:shd w:val="clear" w:color="auto" w:fill="auto"/>
            <w:noWrap/>
            <w:vAlign w:val="center"/>
            <w:hideMark/>
          </w:tcPr>
          <w:p w14:paraId="76E82642"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10.0</w:t>
            </w:r>
          </w:p>
        </w:tc>
        <w:tc>
          <w:tcPr>
            <w:tcW w:w="2431" w:type="dxa"/>
            <w:tcBorders>
              <w:top w:val="nil"/>
              <w:left w:val="nil"/>
              <w:bottom w:val="single" w:sz="4" w:space="0" w:color="auto"/>
              <w:right w:val="single" w:sz="4" w:space="0" w:color="auto"/>
            </w:tcBorders>
            <w:vAlign w:val="center"/>
          </w:tcPr>
          <w:p w14:paraId="4310B447"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2E0DCD5"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418" w:type="dxa"/>
            <w:tcBorders>
              <w:top w:val="nil"/>
              <w:left w:val="nil"/>
              <w:bottom w:val="single" w:sz="4" w:space="0" w:color="auto"/>
              <w:right w:val="single" w:sz="4" w:space="0" w:color="auto"/>
            </w:tcBorders>
            <w:shd w:val="clear" w:color="auto" w:fill="auto"/>
            <w:noWrap/>
            <w:vAlign w:val="center"/>
            <w:hideMark/>
          </w:tcPr>
          <w:p w14:paraId="3784DDCD"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1.5</w:t>
            </w:r>
            <w:r w:rsidRPr="00D27B40">
              <w:rPr>
                <w:rFonts w:ascii="Calisto MT" w:hAnsi="Calisto MT" w:cs="Calibri"/>
                <w:color w:val="000000"/>
                <w:sz w:val="22"/>
                <w:szCs w:val="22"/>
              </w:rPr>
              <w:t>% p.a.</w:t>
            </w:r>
          </w:p>
        </w:tc>
      </w:tr>
      <w:tr w:rsidR="00D27B40" w14:paraId="4EC46C40" w14:textId="77777777" w:rsidTr="00D27B40">
        <w:trPr>
          <w:trHeight w:val="343"/>
        </w:trPr>
        <w:tc>
          <w:tcPr>
            <w:tcW w:w="2411" w:type="dxa"/>
            <w:tcBorders>
              <w:top w:val="nil"/>
              <w:left w:val="single" w:sz="8" w:space="0" w:color="auto"/>
              <w:bottom w:val="single" w:sz="4" w:space="0" w:color="auto"/>
              <w:right w:val="single" w:sz="4" w:space="0" w:color="auto"/>
            </w:tcBorders>
            <w:shd w:val="clear" w:color="auto" w:fill="auto"/>
            <w:noWrap/>
            <w:vAlign w:val="center"/>
            <w:hideMark/>
          </w:tcPr>
          <w:p w14:paraId="024A26CB" w14:textId="46044009"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Louis, 1999</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6</w:t>
            </w:r>
            <w:r w:rsidR="00B531AA">
              <w:rPr>
                <w:rFonts w:ascii="Calisto MT" w:hAnsi="Calisto MT" w:cs="Calibri"/>
                <w:color w:val="000000"/>
                <w:sz w:val="22"/>
                <w:szCs w:val="22"/>
                <w:vertAlign w:val="superscript"/>
                <w:lang w:val="fr-FR"/>
              </w:rPr>
              <w:t>1</w:t>
            </w:r>
          </w:p>
        </w:tc>
        <w:tc>
          <w:tcPr>
            <w:tcW w:w="1559" w:type="dxa"/>
            <w:tcBorders>
              <w:top w:val="nil"/>
              <w:left w:val="nil"/>
              <w:bottom w:val="single" w:sz="4" w:space="0" w:color="auto"/>
              <w:right w:val="single" w:sz="4" w:space="0" w:color="auto"/>
            </w:tcBorders>
            <w:vAlign w:val="center"/>
          </w:tcPr>
          <w:p w14:paraId="71BEDA56" w14:textId="77777777" w:rsidR="00D27B40" w:rsidRDefault="00D27B40" w:rsidP="00025FCB">
            <w:pPr>
              <w:jc w:val="center"/>
              <w:rPr>
                <w:rFonts w:ascii="Calisto MT" w:hAnsi="Calisto MT" w:cs="Calibri"/>
                <w:color w:val="000000"/>
                <w:sz w:val="22"/>
                <w:szCs w:val="22"/>
                <w:lang w:val="fr-FR"/>
              </w:rPr>
            </w:pPr>
            <w:r>
              <w:rPr>
                <w:rFonts w:ascii="Calisto MT" w:hAnsi="Calisto MT" w:cs="Calibri"/>
                <w:color w:val="000000"/>
                <w:sz w:val="22"/>
                <w:szCs w:val="22"/>
                <w:lang w:val="fr-FR"/>
              </w:rPr>
              <w:t>R</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1CB15F9"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hideMark/>
          </w:tcPr>
          <w:p w14:paraId="2716BE1C"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237</w:t>
            </w:r>
          </w:p>
        </w:tc>
        <w:tc>
          <w:tcPr>
            <w:tcW w:w="1051" w:type="dxa"/>
            <w:tcBorders>
              <w:top w:val="nil"/>
              <w:left w:val="nil"/>
              <w:bottom w:val="single" w:sz="4" w:space="0" w:color="auto"/>
              <w:right w:val="single" w:sz="4" w:space="0" w:color="auto"/>
            </w:tcBorders>
            <w:shd w:val="clear" w:color="auto" w:fill="auto"/>
            <w:noWrap/>
            <w:vAlign w:val="center"/>
            <w:hideMark/>
          </w:tcPr>
          <w:p w14:paraId="2E880B0B"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73</w:t>
            </w:r>
          </w:p>
        </w:tc>
        <w:tc>
          <w:tcPr>
            <w:tcW w:w="1165" w:type="dxa"/>
            <w:tcBorders>
              <w:top w:val="nil"/>
              <w:left w:val="nil"/>
              <w:bottom w:val="single" w:sz="4" w:space="0" w:color="auto"/>
              <w:right w:val="single" w:sz="4" w:space="0" w:color="auto"/>
            </w:tcBorders>
            <w:shd w:val="clear" w:color="auto" w:fill="auto"/>
            <w:noWrap/>
            <w:vAlign w:val="center"/>
            <w:hideMark/>
          </w:tcPr>
          <w:p w14:paraId="341C7ACA"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6.8</w:t>
            </w:r>
          </w:p>
        </w:tc>
        <w:tc>
          <w:tcPr>
            <w:tcW w:w="1165" w:type="dxa"/>
            <w:tcBorders>
              <w:top w:val="nil"/>
              <w:left w:val="nil"/>
              <w:bottom w:val="single" w:sz="4" w:space="0" w:color="auto"/>
              <w:right w:val="single" w:sz="4" w:space="0" w:color="auto"/>
            </w:tcBorders>
            <w:shd w:val="clear" w:color="auto" w:fill="auto"/>
            <w:noWrap/>
            <w:vAlign w:val="center"/>
            <w:hideMark/>
          </w:tcPr>
          <w:p w14:paraId="439F7066"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7.0</w:t>
            </w:r>
          </w:p>
        </w:tc>
        <w:tc>
          <w:tcPr>
            <w:tcW w:w="2431" w:type="dxa"/>
            <w:tcBorders>
              <w:top w:val="nil"/>
              <w:left w:val="nil"/>
              <w:bottom w:val="single" w:sz="4" w:space="0" w:color="auto"/>
              <w:right w:val="single" w:sz="4" w:space="0" w:color="auto"/>
            </w:tcBorders>
            <w:vAlign w:val="center"/>
          </w:tcPr>
          <w:p w14:paraId="56A7CACD"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modUPDRS-III</w:t>
            </w:r>
            <w:r w:rsidRPr="00D27B40">
              <w:rPr>
                <w:rFonts w:ascii="Calisto MT" w:hAnsi="Calisto MT" w:cs="Calibri"/>
                <w:color w:val="000000"/>
                <w:sz w:val="22"/>
                <w:szCs w:val="22"/>
              </w:rPr>
              <w:t xml:space="preserve"> (100)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E1BFAD4"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418" w:type="dxa"/>
            <w:tcBorders>
              <w:top w:val="nil"/>
              <w:left w:val="nil"/>
              <w:bottom w:val="single" w:sz="4" w:space="0" w:color="auto"/>
              <w:right w:val="single" w:sz="4" w:space="0" w:color="auto"/>
            </w:tcBorders>
            <w:shd w:val="clear" w:color="auto" w:fill="auto"/>
            <w:noWrap/>
            <w:vAlign w:val="center"/>
            <w:hideMark/>
          </w:tcPr>
          <w:p w14:paraId="1272877C" w14:textId="77777777" w:rsidR="00D27B40" w:rsidRDefault="00D27B40" w:rsidP="00025FCB">
            <w:pPr>
              <w:jc w:val="center"/>
              <w:rPr>
                <w:rFonts w:ascii="Calisto MT" w:hAnsi="Calisto MT" w:cs="Calibri"/>
                <w:color w:val="000000"/>
                <w:sz w:val="22"/>
                <w:szCs w:val="22"/>
              </w:rPr>
            </w:pPr>
            <w:r>
              <w:rPr>
                <w:rFonts w:ascii="Calisto MT" w:hAnsi="Calisto MT" w:cs="Calibri"/>
                <w:color w:val="000000"/>
                <w:sz w:val="22"/>
                <w:szCs w:val="22"/>
              </w:rPr>
              <w:t>1.5</w:t>
            </w:r>
            <w:r w:rsidRPr="00D27B40">
              <w:rPr>
                <w:rFonts w:ascii="Calisto MT" w:hAnsi="Calisto MT" w:cs="Calibri"/>
                <w:color w:val="000000"/>
                <w:sz w:val="22"/>
                <w:szCs w:val="22"/>
              </w:rPr>
              <w:t>% p.a.</w:t>
            </w:r>
          </w:p>
        </w:tc>
      </w:tr>
    </w:tbl>
    <w:p w14:paraId="24D26C03" w14:textId="77777777" w:rsidR="00D27B40" w:rsidRDefault="00D27B40">
      <w:pPr>
        <w:rPr>
          <w:i/>
          <w:iCs/>
        </w:rPr>
      </w:pPr>
      <w:r>
        <w:rPr>
          <w:i/>
          <w:iCs/>
        </w:rPr>
        <w:br w:type="page"/>
      </w:r>
    </w:p>
    <w:p w14:paraId="314F3CAB" w14:textId="79C5BDCE" w:rsidR="00B120CD" w:rsidRPr="007954AD" w:rsidRDefault="007954AD" w:rsidP="007954AD">
      <w:pPr>
        <w:spacing w:before="120" w:line="480" w:lineRule="auto"/>
        <w:rPr>
          <w:rFonts w:ascii="Calibri" w:hAnsi="Calibri" w:cs="Calibri"/>
        </w:rPr>
      </w:pPr>
      <w:r w:rsidRPr="007954AD">
        <w:rPr>
          <w:rFonts w:ascii="Calibri" w:hAnsi="Calibri" w:cs="Calibri"/>
          <w:b/>
          <w:bCs/>
        </w:rPr>
        <w:lastRenderedPageBreak/>
        <w:t>Suppl</w:t>
      </w:r>
      <w:proofErr w:type="spellStart"/>
      <w:r w:rsidRPr="007954AD">
        <w:rPr>
          <w:rFonts w:ascii="Calibri" w:hAnsi="Calibri" w:cs="Calibri"/>
          <w:b/>
          <w:bCs/>
          <w:lang w:val="en-AU"/>
        </w:rPr>
        <w:t>ementary</w:t>
      </w:r>
      <w:proofErr w:type="spellEnd"/>
      <w:r w:rsidRPr="007954AD">
        <w:rPr>
          <w:rFonts w:ascii="Calibri" w:hAnsi="Calibri" w:cs="Calibri"/>
          <w:b/>
          <w:bCs/>
          <w:lang w:val="en-AU"/>
        </w:rPr>
        <w:t xml:space="preserve"> T</w:t>
      </w:r>
      <w:r w:rsidRPr="007954AD">
        <w:rPr>
          <w:rFonts w:ascii="Calibri" w:hAnsi="Calibri" w:cs="Calibri"/>
          <w:b/>
          <w:bCs/>
        </w:rPr>
        <w:t xml:space="preserve">able </w:t>
      </w:r>
      <w:r w:rsidRPr="007954AD">
        <w:rPr>
          <w:rFonts w:ascii="Calibri" w:hAnsi="Calibri" w:cs="Calibri"/>
          <w:b/>
          <w:bCs/>
          <w:lang w:val="en-US"/>
        </w:rPr>
        <w:t xml:space="preserve">2 </w:t>
      </w:r>
      <w:r w:rsidRPr="007954AD">
        <w:rPr>
          <w:rFonts w:ascii="Calibri" w:hAnsi="Calibri" w:cs="Calibri"/>
          <w:lang w:val="en-US"/>
        </w:rPr>
        <w:t>(continued</w:t>
      </w:r>
      <w:r w:rsidRPr="007954AD">
        <w:rPr>
          <w:rFonts w:ascii="Calibri" w:hAnsi="Calibri" w:cs="Calibri"/>
          <w:lang w:val="en-AU"/>
        </w:rPr>
        <w:t>).</w:t>
      </w:r>
    </w:p>
    <w:tbl>
      <w:tblPr>
        <w:tblW w:w="15310" w:type="dxa"/>
        <w:tblInd w:w="-294" w:type="dxa"/>
        <w:tblLayout w:type="fixed"/>
        <w:tblLook w:val="04A0" w:firstRow="1" w:lastRow="0" w:firstColumn="1" w:lastColumn="0" w:noHBand="0" w:noVBand="1"/>
      </w:tblPr>
      <w:tblGrid>
        <w:gridCol w:w="2552"/>
        <w:gridCol w:w="1276"/>
        <w:gridCol w:w="1418"/>
        <w:gridCol w:w="1134"/>
        <w:gridCol w:w="1124"/>
        <w:gridCol w:w="1177"/>
        <w:gridCol w:w="1177"/>
        <w:gridCol w:w="2333"/>
        <w:gridCol w:w="1701"/>
        <w:gridCol w:w="1418"/>
      </w:tblGrid>
      <w:tr w:rsidR="00FA1D1D" w:rsidRPr="004C2CD1" w14:paraId="59A07B64" w14:textId="77777777" w:rsidTr="00C62C83">
        <w:trPr>
          <w:trHeight w:val="1138"/>
        </w:trPr>
        <w:tc>
          <w:tcPr>
            <w:tcW w:w="2552" w:type="dxa"/>
            <w:tcBorders>
              <w:top w:val="single" w:sz="8" w:space="0" w:color="auto"/>
              <w:left w:val="single" w:sz="8" w:space="0" w:color="auto"/>
              <w:bottom w:val="double" w:sz="6" w:space="0" w:color="auto"/>
              <w:right w:val="single" w:sz="4" w:space="0" w:color="auto"/>
            </w:tcBorders>
            <w:shd w:val="clear" w:color="000000" w:fill="EDEDED"/>
            <w:vAlign w:val="center"/>
            <w:hideMark/>
          </w:tcPr>
          <w:p w14:paraId="65982080" w14:textId="776C888A" w:rsidR="00FA1D1D" w:rsidRPr="004C2CD1"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Author, year</w:t>
            </w:r>
          </w:p>
        </w:tc>
        <w:tc>
          <w:tcPr>
            <w:tcW w:w="1276" w:type="dxa"/>
            <w:tcBorders>
              <w:top w:val="single" w:sz="8" w:space="0" w:color="auto"/>
              <w:left w:val="nil"/>
              <w:bottom w:val="double" w:sz="6" w:space="0" w:color="auto"/>
              <w:right w:val="single" w:sz="4" w:space="0" w:color="auto"/>
            </w:tcBorders>
            <w:shd w:val="clear" w:color="000000" w:fill="EDEDED"/>
            <w:vAlign w:val="center"/>
          </w:tcPr>
          <w:p w14:paraId="360A2A41" w14:textId="19BEFBD0" w:rsidR="00FA1D1D" w:rsidRPr="004C2CD1" w:rsidDel="00425B0E" w:rsidRDefault="00FA1D1D" w:rsidP="00FA1D1D">
            <w:pPr>
              <w:jc w:val="center"/>
              <w:rPr>
                <w:rFonts w:ascii="Calisto MT" w:hAnsi="Calisto MT" w:cs="Calibri"/>
                <w:b/>
                <w:bCs/>
                <w:color w:val="000000"/>
                <w:sz w:val="22"/>
                <w:szCs w:val="22"/>
              </w:rPr>
            </w:pPr>
            <w:proofErr w:type="spellStart"/>
            <w:r>
              <w:rPr>
                <w:rFonts w:ascii="Calisto MT" w:hAnsi="Calisto MT" w:cs="Calibri"/>
                <w:b/>
                <w:bCs/>
                <w:color w:val="000000"/>
                <w:sz w:val="22"/>
                <w:szCs w:val="22"/>
                <w:lang w:val="fr-FR"/>
              </w:rPr>
              <w:t>Analysis</w:t>
            </w:r>
            <w:proofErr w:type="spellEnd"/>
          </w:p>
        </w:tc>
        <w:tc>
          <w:tcPr>
            <w:tcW w:w="1418" w:type="dxa"/>
            <w:tcBorders>
              <w:top w:val="single" w:sz="8" w:space="0" w:color="auto"/>
              <w:left w:val="single" w:sz="4" w:space="0" w:color="auto"/>
              <w:bottom w:val="double" w:sz="6" w:space="0" w:color="auto"/>
              <w:right w:val="single" w:sz="4" w:space="0" w:color="auto"/>
            </w:tcBorders>
            <w:shd w:val="clear" w:color="000000" w:fill="EDEDED"/>
            <w:vAlign w:val="center"/>
            <w:hideMark/>
          </w:tcPr>
          <w:p w14:paraId="1823B202" w14:textId="4ECF20C5" w:rsidR="00FA1D1D" w:rsidRPr="004C2CD1"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Study type</w:t>
            </w:r>
          </w:p>
        </w:tc>
        <w:tc>
          <w:tcPr>
            <w:tcW w:w="1134" w:type="dxa"/>
            <w:tcBorders>
              <w:top w:val="single" w:sz="8" w:space="0" w:color="auto"/>
              <w:left w:val="nil"/>
              <w:bottom w:val="double" w:sz="6" w:space="0" w:color="auto"/>
              <w:right w:val="single" w:sz="4" w:space="0" w:color="auto"/>
            </w:tcBorders>
            <w:shd w:val="clear" w:color="000000" w:fill="EDEDED"/>
            <w:vAlign w:val="center"/>
            <w:hideMark/>
          </w:tcPr>
          <w:p w14:paraId="2C70B299" w14:textId="7B2906F8" w:rsidR="00FA1D1D" w:rsidRPr="004C2CD1"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Baseline sample size</w:t>
            </w:r>
          </w:p>
        </w:tc>
        <w:tc>
          <w:tcPr>
            <w:tcW w:w="1124" w:type="dxa"/>
            <w:tcBorders>
              <w:top w:val="single" w:sz="8" w:space="0" w:color="auto"/>
              <w:left w:val="nil"/>
              <w:bottom w:val="double" w:sz="6" w:space="0" w:color="auto"/>
              <w:right w:val="single" w:sz="4" w:space="0" w:color="auto"/>
            </w:tcBorders>
            <w:shd w:val="clear" w:color="000000" w:fill="EDEDED"/>
            <w:vAlign w:val="center"/>
            <w:hideMark/>
          </w:tcPr>
          <w:p w14:paraId="7A805013" w14:textId="70382CCE" w:rsidR="00FA1D1D" w:rsidRPr="004C2CD1"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Baseline age</w:t>
            </w:r>
            <w:r w:rsidRPr="00A42A33">
              <w:rPr>
                <w:rFonts w:ascii="Calisto MT" w:hAnsi="Calisto MT" w:cs="Calibri"/>
                <w:b/>
                <w:bCs/>
                <w:color w:val="000000"/>
                <w:sz w:val="22"/>
                <w:szCs w:val="22"/>
              </w:rPr>
              <w:t xml:space="preserve"> (y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1177" w:type="dxa"/>
            <w:tcBorders>
              <w:top w:val="single" w:sz="8" w:space="0" w:color="auto"/>
              <w:left w:val="nil"/>
              <w:bottom w:val="double" w:sz="6" w:space="0" w:color="auto"/>
              <w:right w:val="single" w:sz="4" w:space="0" w:color="auto"/>
            </w:tcBorders>
            <w:shd w:val="clear" w:color="000000" w:fill="EDEDED"/>
            <w:vAlign w:val="center"/>
            <w:hideMark/>
          </w:tcPr>
          <w:p w14:paraId="278CE775" w14:textId="01ECDDE2" w:rsidR="00FA1D1D" w:rsidRPr="004C2CD1"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Baseline PD duration</w:t>
            </w:r>
            <w:r w:rsidRPr="00A42A33">
              <w:rPr>
                <w:rFonts w:ascii="Calisto MT" w:hAnsi="Calisto MT" w:cs="Calibri"/>
                <w:b/>
                <w:bCs/>
                <w:color w:val="000000"/>
                <w:sz w:val="22"/>
                <w:szCs w:val="22"/>
              </w:rPr>
              <w:br/>
              <w:t>(y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1177" w:type="dxa"/>
            <w:tcBorders>
              <w:top w:val="single" w:sz="8" w:space="0" w:color="auto"/>
              <w:left w:val="nil"/>
              <w:bottom w:val="double" w:sz="6" w:space="0" w:color="auto"/>
              <w:right w:val="single" w:sz="4" w:space="0" w:color="auto"/>
            </w:tcBorders>
            <w:shd w:val="clear" w:color="000000" w:fill="EDEDED"/>
            <w:vAlign w:val="center"/>
            <w:hideMark/>
          </w:tcPr>
          <w:p w14:paraId="63984566" w14:textId="28DF7CD4" w:rsidR="00FA1D1D" w:rsidRPr="004C2CD1"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Study duration</w:t>
            </w:r>
            <w:r w:rsidRPr="00A42A33">
              <w:rPr>
                <w:rFonts w:ascii="Calisto MT" w:hAnsi="Calisto MT" w:cs="Calibri"/>
                <w:b/>
                <w:bCs/>
                <w:color w:val="000000"/>
                <w:sz w:val="22"/>
                <w:szCs w:val="22"/>
              </w:rPr>
              <w:br/>
              <w:t>(</w:t>
            </w:r>
            <w:r>
              <w:rPr>
                <w:rFonts w:ascii="Calisto MT" w:hAnsi="Calisto MT" w:cs="Calibri"/>
                <w:b/>
                <w:bCs/>
                <w:color w:val="000000"/>
                <w:sz w:val="22"/>
                <w:szCs w:val="22"/>
                <w:lang w:val="en-AU"/>
              </w:rPr>
              <w:t>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2333" w:type="dxa"/>
            <w:tcBorders>
              <w:top w:val="single" w:sz="8" w:space="0" w:color="auto"/>
              <w:left w:val="nil"/>
              <w:bottom w:val="double" w:sz="6" w:space="0" w:color="auto"/>
              <w:right w:val="single" w:sz="4" w:space="0" w:color="auto"/>
            </w:tcBorders>
            <w:shd w:val="clear" w:color="000000" w:fill="EDEDED"/>
            <w:vAlign w:val="center"/>
          </w:tcPr>
          <w:p w14:paraId="5AB3399A" w14:textId="007BE7EF" w:rsidR="00FA1D1D" w:rsidRPr="00A42A33"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Motor scale (</w:t>
            </w:r>
            <w:r>
              <w:rPr>
                <w:rFonts w:ascii="Calisto MT" w:hAnsi="Calisto MT" w:cs="Calibri"/>
                <w:b/>
                <w:bCs/>
                <w:color w:val="000000"/>
                <w:sz w:val="22"/>
                <w:szCs w:val="22"/>
                <w:lang w:val="en-AU"/>
              </w:rPr>
              <w:t>maximum score</w:t>
            </w:r>
            <w:r w:rsidRPr="00A42A33">
              <w:rPr>
                <w:rFonts w:ascii="Calisto MT" w:hAnsi="Calisto MT" w:cs="Calibri"/>
                <w:b/>
                <w:bCs/>
                <w:color w:val="000000"/>
                <w:sz w:val="22"/>
                <w:szCs w:val="22"/>
              </w:rPr>
              <w:t>)</w:t>
            </w:r>
          </w:p>
        </w:tc>
        <w:tc>
          <w:tcPr>
            <w:tcW w:w="1701" w:type="dxa"/>
            <w:tcBorders>
              <w:top w:val="single" w:sz="8" w:space="0" w:color="auto"/>
              <w:left w:val="single" w:sz="4" w:space="0" w:color="auto"/>
              <w:bottom w:val="double" w:sz="6" w:space="0" w:color="auto"/>
              <w:right w:val="single" w:sz="4" w:space="0" w:color="auto"/>
            </w:tcBorders>
            <w:shd w:val="clear" w:color="000000" w:fill="EDEDED"/>
            <w:vAlign w:val="center"/>
            <w:hideMark/>
          </w:tcPr>
          <w:p w14:paraId="63AB4859" w14:textId="2C7D7093" w:rsidR="00FA1D1D" w:rsidRPr="004C2CD1"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 xml:space="preserve">Motor </w:t>
            </w:r>
            <w:r>
              <w:rPr>
                <w:rFonts w:ascii="Calisto MT" w:hAnsi="Calisto MT" w:cs="Calibri"/>
                <w:b/>
                <w:bCs/>
                <w:color w:val="000000"/>
                <w:sz w:val="22"/>
                <w:szCs w:val="22"/>
                <w:lang w:val="en-AU"/>
              </w:rPr>
              <w:t xml:space="preserve">assessment </w:t>
            </w:r>
            <w:r w:rsidRPr="00A42A33">
              <w:rPr>
                <w:rFonts w:ascii="Calisto MT" w:hAnsi="Calisto MT" w:cs="Calibri"/>
                <w:b/>
                <w:bCs/>
                <w:color w:val="000000"/>
                <w:sz w:val="22"/>
                <w:szCs w:val="22"/>
              </w:rPr>
              <w:t xml:space="preserve">in relation to </w:t>
            </w:r>
            <w:r>
              <w:rPr>
                <w:rFonts w:ascii="Calisto MT" w:hAnsi="Calisto MT" w:cs="Calibri"/>
                <w:b/>
                <w:bCs/>
                <w:color w:val="000000"/>
                <w:sz w:val="22"/>
                <w:szCs w:val="22"/>
                <w:lang w:val="en-AU"/>
              </w:rPr>
              <w:t>medication cycle</w:t>
            </w:r>
          </w:p>
        </w:tc>
        <w:tc>
          <w:tcPr>
            <w:tcW w:w="1418" w:type="dxa"/>
            <w:tcBorders>
              <w:top w:val="single" w:sz="4" w:space="0" w:color="auto"/>
              <w:left w:val="nil"/>
              <w:bottom w:val="double" w:sz="6" w:space="0" w:color="auto"/>
              <w:right w:val="single" w:sz="4" w:space="0" w:color="auto"/>
            </w:tcBorders>
            <w:shd w:val="clear" w:color="000000" w:fill="EDEDED"/>
            <w:vAlign w:val="center"/>
            <w:hideMark/>
          </w:tcPr>
          <w:p w14:paraId="3D3D063E" w14:textId="77777777" w:rsidR="00FA1D1D" w:rsidRPr="009042E7" w:rsidRDefault="00FA1D1D" w:rsidP="00FA1D1D">
            <w:pPr>
              <w:rPr>
                <w:rFonts w:ascii="Calisto MT" w:hAnsi="Calisto MT" w:cs="Calibri"/>
                <w:b/>
                <w:bCs/>
                <w:color w:val="000000"/>
                <w:sz w:val="22"/>
                <w:szCs w:val="22"/>
                <w:lang w:val="en-AU"/>
              </w:rPr>
            </w:pPr>
            <w:r w:rsidRPr="00025FCB">
              <w:rPr>
                <w:rFonts w:ascii="Calisto MT" w:hAnsi="Calisto MT" w:cs="Calibri"/>
                <w:b/>
                <w:bCs/>
                <w:color w:val="000000"/>
                <w:sz w:val="22"/>
                <w:szCs w:val="22"/>
                <w:lang w:val="en-AU"/>
              </w:rPr>
              <w:t>Motor progression rate</w:t>
            </w:r>
          </w:p>
          <w:p w14:paraId="0F30AE6E" w14:textId="63548C72" w:rsidR="00FA1D1D" w:rsidRPr="004C2CD1" w:rsidRDefault="00FA1D1D" w:rsidP="00FA1D1D">
            <w:pPr>
              <w:jc w:val="center"/>
              <w:rPr>
                <w:rFonts w:ascii="Calisto MT" w:hAnsi="Calisto MT" w:cs="Calibri"/>
                <w:b/>
                <w:bCs/>
                <w:color w:val="000000"/>
                <w:sz w:val="22"/>
                <w:szCs w:val="22"/>
              </w:rPr>
            </w:pPr>
          </w:p>
        </w:tc>
      </w:tr>
      <w:tr w:rsidR="00FA1D1D" w14:paraId="650E08D8" w14:textId="77777777" w:rsidTr="00C62C83">
        <w:trPr>
          <w:trHeight w:val="360"/>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9B74CF0" w14:textId="2C196134"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Lubomski, 2022</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6</w:t>
            </w:r>
            <w:r w:rsidR="00B531AA">
              <w:rPr>
                <w:rFonts w:ascii="Calisto MT" w:hAnsi="Calisto MT" w:cs="Calibri"/>
                <w:color w:val="000000"/>
                <w:sz w:val="22"/>
                <w:szCs w:val="22"/>
                <w:vertAlign w:val="superscript"/>
                <w:lang w:val="fr-FR"/>
              </w:rPr>
              <w:t>2</w:t>
            </w:r>
          </w:p>
        </w:tc>
        <w:tc>
          <w:tcPr>
            <w:tcW w:w="1276" w:type="dxa"/>
            <w:tcBorders>
              <w:top w:val="single" w:sz="4" w:space="0" w:color="auto"/>
              <w:left w:val="nil"/>
              <w:bottom w:val="single" w:sz="4" w:space="0" w:color="auto"/>
              <w:right w:val="single" w:sz="4" w:space="0" w:color="auto"/>
            </w:tcBorders>
            <w:vAlign w:val="center"/>
          </w:tcPr>
          <w:p w14:paraId="780F6887" w14:textId="7D5C811B"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9FEFA" w14:textId="60D1DEBE"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Cohort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2780EF" w14:textId="6E5B1B7A"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82</w:t>
            </w: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268A0893" w14:textId="383A0C36"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67</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1877BF47" w14:textId="25F334E2"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8.6</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44F1D265" w14:textId="7E407D97"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1.0</w:t>
            </w:r>
          </w:p>
        </w:tc>
        <w:tc>
          <w:tcPr>
            <w:tcW w:w="2333" w:type="dxa"/>
            <w:tcBorders>
              <w:top w:val="single" w:sz="4" w:space="0" w:color="auto"/>
              <w:left w:val="nil"/>
              <w:bottom w:val="single" w:sz="4" w:space="0" w:color="auto"/>
              <w:right w:val="single" w:sz="4" w:space="0" w:color="auto"/>
            </w:tcBorders>
            <w:vAlign w:val="center"/>
          </w:tcPr>
          <w:p w14:paraId="051C8B14" w14:textId="7EC9C77D"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MDS-UPDRS-III (132)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15119" w14:textId="11DF9A1A"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O</w:t>
            </w:r>
            <w:r w:rsidR="00F42C5B">
              <w:rPr>
                <w:rFonts w:ascii="Calisto MT" w:hAnsi="Calisto MT" w:cs="Calibri"/>
                <w:color w:val="000000"/>
                <w:sz w:val="22"/>
                <w:szCs w:val="22"/>
                <w:lang w:val="fr-FR"/>
              </w:rPr>
              <w:t>n</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147A83C" w14:textId="33F0BE63"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4.</w:t>
            </w:r>
            <w:r w:rsidR="00FA1383">
              <w:rPr>
                <w:rFonts w:ascii="Calisto MT" w:hAnsi="Calisto MT" w:cs="Calibri"/>
                <w:color w:val="000000"/>
                <w:sz w:val="22"/>
                <w:szCs w:val="22"/>
                <w:lang w:val="fr-FR"/>
              </w:rPr>
              <w:t>5</w:t>
            </w:r>
            <w:r w:rsidRPr="00DB7014">
              <w:rPr>
                <w:rFonts w:ascii="Calisto MT" w:hAnsi="Calisto MT" w:cs="Calibri"/>
                <w:color w:val="000000"/>
                <w:sz w:val="22"/>
                <w:szCs w:val="22"/>
                <w:lang w:val="en-AU"/>
              </w:rPr>
              <w:t>% p.a.</w:t>
            </w:r>
          </w:p>
        </w:tc>
      </w:tr>
      <w:tr w:rsidR="00FA1D1D" w14:paraId="51B1FCF1" w14:textId="77777777" w:rsidTr="00C62C83">
        <w:trPr>
          <w:trHeight w:val="360"/>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9568F33" w14:textId="64B2C9C0"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Ludin, 1976</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6</w:t>
            </w:r>
            <w:r w:rsidR="00B531AA">
              <w:rPr>
                <w:rFonts w:ascii="Calisto MT" w:hAnsi="Calisto MT" w:cs="Calibri"/>
                <w:color w:val="000000"/>
                <w:sz w:val="22"/>
                <w:szCs w:val="22"/>
                <w:vertAlign w:val="superscript"/>
                <w:lang w:val="fr-FR"/>
              </w:rPr>
              <w:t>3</w:t>
            </w:r>
          </w:p>
        </w:tc>
        <w:tc>
          <w:tcPr>
            <w:tcW w:w="1276" w:type="dxa"/>
            <w:tcBorders>
              <w:top w:val="single" w:sz="4" w:space="0" w:color="auto"/>
              <w:left w:val="nil"/>
              <w:bottom w:val="single" w:sz="4" w:space="0" w:color="auto"/>
              <w:right w:val="single" w:sz="4" w:space="0" w:color="auto"/>
            </w:tcBorders>
            <w:vAlign w:val="center"/>
          </w:tcPr>
          <w:p w14:paraId="48C06CDF" w14:textId="6B6219FE"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 C</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D7C95" w14:textId="2D8C172A"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Cohort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41243E" w14:textId="726183B1"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35</w:t>
            </w: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2D181646" w14:textId="22060A8C"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56</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101B344E" w14:textId="3D2D90C8" w:rsidR="00FA1D1D" w:rsidRDefault="009A73C1" w:rsidP="00FA1D1D">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7EB242A3" w14:textId="1D124DD3"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3.0</w:t>
            </w:r>
          </w:p>
        </w:tc>
        <w:tc>
          <w:tcPr>
            <w:tcW w:w="2333" w:type="dxa"/>
            <w:tcBorders>
              <w:top w:val="single" w:sz="4" w:space="0" w:color="auto"/>
              <w:left w:val="nil"/>
              <w:bottom w:val="single" w:sz="4" w:space="0" w:color="auto"/>
              <w:right w:val="single" w:sz="4" w:space="0" w:color="auto"/>
            </w:tcBorders>
            <w:vAlign w:val="center"/>
          </w:tcPr>
          <w:p w14:paraId="0FA753D2" w14:textId="1DF70BC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Webster (30)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37129" w14:textId="331033FE"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Prevailing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4A4648B" w14:textId="778C4AB4"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4.5</w:t>
            </w:r>
            <w:r w:rsidRPr="00DB7014">
              <w:rPr>
                <w:rFonts w:ascii="Calisto MT" w:hAnsi="Calisto MT" w:cs="Calibri"/>
                <w:color w:val="000000"/>
                <w:sz w:val="22"/>
                <w:szCs w:val="22"/>
                <w:lang w:val="en-AU"/>
              </w:rPr>
              <w:t>% p.a.</w:t>
            </w:r>
          </w:p>
        </w:tc>
      </w:tr>
      <w:tr w:rsidR="00FA1D1D" w14:paraId="12FA5C54" w14:textId="77777777" w:rsidTr="00C62C83">
        <w:trPr>
          <w:trHeight w:val="360"/>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F35B526" w14:textId="39F2BDFE"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Maple-Gr</w:t>
            </w:r>
            <w:r w:rsidRPr="00705B58">
              <w:rPr>
                <w:rFonts w:ascii="Calisto MT" w:hAnsi="Calisto MT" w:cs="Calibri"/>
                <w:color w:val="000000"/>
                <w:sz w:val="22"/>
                <w:szCs w:val="22"/>
              </w:rPr>
              <w:t>ø</w:t>
            </w:r>
            <w:proofErr w:type="spellStart"/>
            <w:r>
              <w:rPr>
                <w:rFonts w:ascii="Calisto MT" w:hAnsi="Calisto MT" w:cs="Calibri"/>
                <w:color w:val="000000"/>
                <w:sz w:val="22"/>
                <w:szCs w:val="22"/>
                <w:lang w:val="fr-FR"/>
              </w:rPr>
              <w:t>dem</w:t>
            </w:r>
            <w:proofErr w:type="spellEnd"/>
            <w:r>
              <w:rPr>
                <w:rFonts w:ascii="Calisto MT" w:hAnsi="Calisto MT" w:cs="Calibri"/>
                <w:color w:val="000000"/>
                <w:sz w:val="22"/>
                <w:szCs w:val="22"/>
                <w:lang w:val="fr-FR"/>
              </w:rPr>
              <w:t>, 2021</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10</w:t>
            </w:r>
            <w:r w:rsidR="00B531AA">
              <w:rPr>
                <w:rFonts w:ascii="Calisto MT" w:hAnsi="Calisto MT" w:cs="Calibri"/>
                <w:color w:val="000000"/>
                <w:sz w:val="22"/>
                <w:szCs w:val="22"/>
                <w:vertAlign w:val="superscript"/>
                <w:lang w:val="fr-FR"/>
              </w:rPr>
              <w:t>4</w:t>
            </w:r>
          </w:p>
        </w:tc>
        <w:tc>
          <w:tcPr>
            <w:tcW w:w="1276" w:type="dxa"/>
            <w:tcBorders>
              <w:top w:val="single" w:sz="4" w:space="0" w:color="auto"/>
              <w:left w:val="nil"/>
              <w:bottom w:val="single" w:sz="4" w:space="0" w:color="auto"/>
              <w:right w:val="single" w:sz="4" w:space="0" w:color="auto"/>
            </w:tcBorders>
            <w:vAlign w:val="center"/>
          </w:tcPr>
          <w:p w14:paraId="2A736DEA" w14:textId="4068E372"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4C6E32" w14:textId="15E0B3C6"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Population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2C32E0" w14:textId="1A126913"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440</w:t>
            </w: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5EA8BCD9" w14:textId="289C0438"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70</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0A61CC3E" w14:textId="79B057BB"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2.1</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64E52037" w14:textId="7D2289FB"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7</w:t>
            </w:r>
          </w:p>
        </w:tc>
        <w:tc>
          <w:tcPr>
            <w:tcW w:w="2333" w:type="dxa"/>
            <w:tcBorders>
              <w:top w:val="single" w:sz="4" w:space="0" w:color="auto"/>
              <w:left w:val="nil"/>
              <w:bottom w:val="single" w:sz="4" w:space="0" w:color="auto"/>
              <w:right w:val="single" w:sz="4" w:space="0" w:color="auto"/>
            </w:tcBorders>
            <w:vAlign w:val="center"/>
          </w:tcPr>
          <w:p w14:paraId="46E60A65" w14:textId="298BDDC9"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UPDRS-III (108)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1D8F0" w14:textId="214749C7" w:rsidR="00FA1D1D"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Prevailing</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AB4BE6E" w14:textId="169D1407"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1.3</w:t>
            </w:r>
            <w:r w:rsidRPr="00DB7014">
              <w:rPr>
                <w:rFonts w:ascii="Calisto MT" w:hAnsi="Calisto MT" w:cs="Calibri"/>
                <w:color w:val="000000"/>
                <w:sz w:val="22"/>
                <w:szCs w:val="22"/>
                <w:lang w:val="en-AU"/>
              </w:rPr>
              <w:t>% p.a.</w:t>
            </w:r>
          </w:p>
        </w:tc>
      </w:tr>
      <w:tr w:rsidR="00FA1D1D" w14:paraId="5CE0A618" w14:textId="77777777" w:rsidTr="00C62C83">
        <w:trPr>
          <w:trHeight w:val="360"/>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426ED4B" w14:textId="306F7AB0" w:rsidR="00FA1D1D" w:rsidRPr="00666823" w:rsidRDefault="00FA1D1D" w:rsidP="00FA1D1D">
            <w:pPr>
              <w:jc w:val="center"/>
              <w:rPr>
                <w:rFonts w:ascii="Calisto MT" w:hAnsi="Calisto MT" w:cs="Calibri"/>
                <w:color w:val="000000"/>
                <w:sz w:val="22"/>
                <w:szCs w:val="22"/>
                <w:vertAlign w:val="superscript"/>
                <w:lang w:val="fr-FR"/>
              </w:rPr>
            </w:pPr>
            <w:r>
              <w:rPr>
                <w:rFonts w:ascii="Calisto MT" w:hAnsi="Calisto MT" w:cs="Calibri"/>
                <w:color w:val="000000"/>
                <w:sz w:val="22"/>
                <w:szCs w:val="22"/>
                <w:lang w:val="fr-FR"/>
              </w:rPr>
              <w:t>Melzer, 2015</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1</w:t>
            </w:r>
            <w:r w:rsidR="00B531AA">
              <w:rPr>
                <w:rFonts w:ascii="Calisto MT" w:hAnsi="Calisto MT" w:cs="Calibri"/>
                <w:color w:val="000000"/>
                <w:sz w:val="22"/>
                <w:szCs w:val="22"/>
                <w:vertAlign w:val="superscript"/>
                <w:lang w:val="fr-FR"/>
              </w:rPr>
              <w:t>10</w:t>
            </w:r>
          </w:p>
        </w:tc>
        <w:tc>
          <w:tcPr>
            <w:tcW w:w="1276" w:type="dxa"/>
            <w:tcBorders>
              <w:top w:val="single" w:sz="4" w:space="0" w:color="auto"/>
              <w:left w:val="nil"/>
              <w:bottom w:val="single" w:sz="4" w:space="0" w:color="auto"/>
              <w:right w:val="single" w:sz="4" w:space="0" w:color="auto"/>
            </w:tcBorders>
            <w:vAlign w:val="center"/>
          </w:tcPr>
          <w:p w14:paraId="546A14BC" w14:textId="05DB65F5"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A5CDF" w14:textId="3A3E0650" w:rsidR="00FA1D1D"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Cohort</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B9920F" w14:textId="008C3FED"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23</w:t>
            </w: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68250205" w14:textId="789290C5"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70</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6ECB58F9" w14:textId="094BC92C"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5.6</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0A213C86" w14:textId="29C8D8FE"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1</w:t>
            </w:r>
          </w:p>
        </w:tc>
        <w:tc>
          <w:tcPr>
            <w:tcW w:w="2333" w:type="dxa"/>
            <w:tcBorders>
              <w:top w:val="single" w:sz="4" w:space="0" w:color="auto"/>
              <w:left w:val="nil"/>
              <w:bottom w:val="single" w:sz="4" w:space="0" w:color="auto"/>
              <w:right w:val="single" w:sz="4" w:space="0" w:color="auto"/>
            </w:tcBorders>
            <w:vAlign w:val="center"/>
          </w:tcPr>
          <w:p w14:paraId="11016119" w14:textId="75C83199"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MDS-UPDRS-III (132)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BA218" w14:textId="022999E4" w:rsidR="00FA1D1D"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Prevailing</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0DE57F2" w14:textId="35C49968"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-1.4</w:t>
            </w:r>
            <w:r w:rsidRPr="00DB7014">
              <w:rPr>
                <w:rFonts w:ascii="Calisto MT" w:hAnsi="Calisto MT" w:cs="Calibri"/>
                <w:color w:val="000000"/>
                <w:sz w:val="22"/>
                <w:szCs w:val="22"/>
                <w:lang w:val="en-AU"/>
              </w:rPr>
              <w:t>% p.a.</w:t>
            </w:r>
          </w:p>
        </w:tc>
      </w:tr>
      <w:tr w:rsidR="00480C55" w14:paraId="17AAD00F" w14:textId="77777777" w:rsidTr="00480C55">
        <w:trPr>
          <w:trHeight w:val="360"/>
        </w:trPr>
        <w:tc>
          <w:tcPr>
            <w:tcW w:w="2552" w:type="dxa"/>
            <w:vMerge w:val="restart"/>
            <w:tcBorders>
              <w:top w:val="single" w:sz="4" w:space="0" w:color="auto"/>
              <w:left w:val="single" w:sz="8" w:space="0" w:color="auto"/>
              <w:right w:val="single" w:sz="4" w:space="0" w:color="auto"/>
            </w:tcBorders>
            <w:shd w:val="clear" w:color="auto" w:fill="auto"/>
            <w:noWrap/>
            <w:vAlign w:val="center"/>
          </w:tcPr>
          <w:p w14:paraId="480F33D4" w14:textId="3FC27B5E" w:rsidR="00480C55" w:rsidRDefault="00480C55" w:rsidP="00FA1D1D">
            <w:pPr>
              <w:jc w:val="center"/>
              <w:rPr>
                <w:rFonts w:ascii="Calisto MT" w:hAnsi="Calisto MT" w:cs="Calibri"/>
                <w:color w:val="000000"/>
                <w:sz w:val="22"/>
                <w:szCs w:val="22"/>
                <w:lang w:val="fr-FR"/>
              </w:rPr>
            </w:pPr>
            <w:r>
              <w:rPr>
                <w:rFonts w:ascii="Calisto MT" w:hAnsi="Calisto MT" w:cs="Calibri"/>
                <w:color w:val="000000"/>
                <w:sz w:val="22"/>
                <w:szCs w:val="22"/>
              </w:rPr>
              <w:t>Merola, 2016</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6</w:t>
            </w:r>
            <w:r w:rsidR="00B531AA">
              <w:rPr>
                <w:rFonts w:ascii="Calisto MT" w:hAnsi="Calisto MT" w:cs="Calibri"/>
                <w:color w:val="000000"/>
                <w:sz w:val="22"/>
                <w:szCs w:val="22"/>
                <w:vertAlign w:val="superscript"/>
                <w:lang w:val="fr-FR"/>
              </w:rPr>
              <w:t>4</w:t>
            </w:r>
          </w:p>
        </w:tc>
        <w:tc>
          <w:tcPr>
            <w:tcW w:w="1276" w:type="dxa"/>
            <w:vMerge w:val="restart"/>
            <w:tcBorders>
              <w:top w:val="single" w:sz="4" w:space="0" w:color="auto"/>
              <w:left w:val="nil"/>
              <w:right w:val="single" w:sz="4" w:space="0" w:color="auto"/>
            </w:tcBorders>
            <w:vAlign w:val="center"/>
          </w:tcPr>
          <w:p w14:paraId="0A441FA4" w14:textId="66E4643E" w:rsidR="00480C55" w:rsidRDefault="00480C55"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8" w:type="dxa"/>
            <w:vMerge w:val="restart"/>
            <w:tcBorders>
              <w:top w:val="single" w:sz="4" w:space="0" w:color="auto"/>
              <w:left w:val="single" w:sz="4" w:space="0" w:color="auto"/>
              <w:right w:val="single" w:sz="4" w:space="0" w:color="auto"/>
            </w:tcBorders>
            <w:shd w:val="clear" w:color="auto" w:fill="auto"/>
            <w:noWrap/>
            <w:vAlign w:val="center"/>
          </w:tcPr>
          <w:p w14:paraId="727E7EF6" w14:textId="62E68E4E" w:rsidR="00480C55" w:rsidRDefault="00480C55" w:rsidP="00FA1D1D">
            <w:pPr>
              <w:jc w:val="center"/>
              <w:rPr>
                <w:rFonts w:ascii="Calisto MT" w:hAnsi="Calisto MT" w:cs="Calibri"/>
                <w:color w:val="000000"/>
                <w:sz w:val="22"/>
                <w:szCs w:val="22"/>
                <w:lang w:val="fr-FR"/>
              </w:rPr>
            </w:pPr>
            <w:r>
              <w:rPr>
                <w:rFonts w:ascii="Calisto MT" w:hAnsi="Calisto MT" w:cs="Calibri"/>
                <w:color w:val="000000"/>
                <w:sz w:val="22"/>
                <w:szCs w:val="22"/>
              </w:rPr>
              <w:t>Cohort</w:t>
            </w:r>
          </w:p>
        </w:tc>
        <w:tc>
          <w:tcPr>
            <w:tcW w:w="1134" w:type="dxa"/>
            <w:vMerge w:val="restart"/>
            <w:tcBorders>
              <w:top w:val="single" w:sz="4" w:space="0" w:color="auto"/>
              <w:left w:val="nil"/>
              <w:right w:val="single" w:sz="4" w:space="0" w:color="auto"/>
            </w:tcBorders>
            <w:shd w:val="clear" w:color="auto" w:fill="auto"/>
            <w:noWrap/>
            <w:vAlign w:val="center"/>
          </w:tcPr>
          <w:p w14:paraId="79D99FE5" w14:textId="41EE378E" w:rsidR="00480C55" w:rsidRDefault="00480C55" w:rsidP="00FA1D1D">
            <w:pPr>
              <w:jc w:val="center"/>
              <w:rPr>
                <w:rFonts w:ascii="Calisto MT" w:hAnsi="Calisto MT" w:cs="Calibri"/>
                <w:color w:val="000000"/>
                <w:sz w:val="22"/>
                <w:szCs w:val="22"/>
                <w:lang w:val="fr-FR"/>
              </w:rPr>
            </w:pPr>
            <w:r>
              <w:rPr>
                <w:rFonts w:ascii="Calisto MT" w:hAnsi="Calisto MT" w:cs="Calibri"/>
                <w:color w:val="000000"/>
                <w:sz w:val="22"/>
                <w:szCs w:val="22"/>
              </w:rPr>
              <w:t>20</w:t>
            </w:r>
          </w:p>
        </w:tc>
        <w:tc>
          <w:tcPr>
            <w:tcW w:w="1124" w:type="dxa"/>
            <w:vMerge w:val="restart"/>
            <w:tcBorders>
              <w:top w:val="single" w:sz="4" w:space="0" w:color="auto"/>
              <w:left w:val="nil"/>
              <w:right w:val="single" w:sz="4" w:space="0" w:color="auto"/>
            </w:tcBorders>
            <w:shd w:val="clear" w:color="auto" w:fill="auto"/>
            <w:noWrap/>
            <w:vAlign w:val="center"/>
          </w:tcPr>
          <w:p w14:paraId="2CD8100D" w14:textId="6AD607AB" w:rsidR="00480C55" w:rsidRDefault="00480C55" w:rsidP="00FA1D1D">
            <w:pPr>
              <w:jc w:val="center"/>
              <w:rPr>
                <w:rFonts w:ascii="Calisto MT" w:hAnsi="Calisto MT" w:cs="Calibri"/>
                <w:color w:val="000000"/>
                <w:sz w:val="22"/>
                <w:szCs w:val="22"/>
                <w:lang w:val="fr-FR"/>
              </w:rPr>
            </w:pPr>
            <w:r>
              <w:rPr>
                <w:rFonts w:ascii="Calisto MT" w:hAnsi="Calisto MT" w:cs="Calibri"/>
                <w:color w:val="000000"/>
                <w:sz w:val="22"/>
                <w:szCs w:val="22"/>
              </w:rPr>
              <w:t>62</w:t>
            </w:r>
          </w:p>
        </w:tc>
        <w:tc>
          <w:tcPr>
            <w:tcW w:w="1177" w:type="dxa"/>
            <w:vMerge w:val="restart"/>
            <w:tcBorders>
              <w:top w:val="single" w:sz="4" w:space="0" w:color="auto"/>
              <w:left w:val="nil"/>
              <w:right w:val="single" w:sz="4" w:space="0" w:color="auto"/>
            </w:tcBorders>
            <w:shd w:val="clear" w:color="auto" w:fill="auto"/>
            <w:noWrap/>
            <w:vAlign w:val="center"/>
          </w:tcPr>
          <w:p w14:paraId="77EC7FF0" w14:textId="2FF11718" w:rsidR="00480C55" w:rsidRDefault="00480C55" w:rsidP="00FA1D1D">
            <w:pPr>
              <w:jc w:val="center"/>
              <w:rPr>
                <w:rFonts w:ascii="Calisto MT" w:hAnsi="Calisto MT" w:cs="Calibri"/>
                <w:color w:val="000000"/>
                <w:sz w:val="22"/>
                <w:szCs w:val="22"/>
                <w:lang w:val="fr-FR"/>
              </w:rPr>
            </w:pPr>
            <w:r>
              <w:rPr>
                <w:rFonts w:ascii="Calisto MT" w:hAnsi="Calisto MT" w:cs="Calibri"/>
                <w:color w:val="000000"/>
                <w:sz w:val="22"/>
                <w:szCs w:val="22"/>
              </w:rPr>
              <w:t>14.1</w:t>
            </w:r>
          </w:p>
        </w:tc>
        <w:tc>
          <w:tcPr>
            <w:tcW w:w="1177" w:type="dxa"/>
            <w:vMerge w:val="restart"/>
            <w:tcBorders>
              <w:top w:val="single" w:sz="4" w:space="0" w:color="auto"/>
              <w:left w:val="nil"/>
              <w:right w:val="single" w:sz="4" w:space="0" w:color="auto"/>
            </w:tcBorders>
            <w:shd w:val="clear" w:color="auto" w:fill="auto"/>
            <w:noWrap/>
            <w:vAlign w:val="center"/>
          </w:tcPr>
          <w:p w14:paraId="46F50363" w14:textId="4F0FC3D1" w:rsidR="00480C55" w:rsidRDefault="00480C55" w:rsidP="00FA1D1D">
            <w:pPr>
              <w:jc w:val="center"/>
              <w:rPr>
                <w:rFonts w:ascii="Calisto MT" w:hAnsi="Calisto MT" w:cs="Calibri"/>
                <w:color w:val="000000"/>
                <w:sz w:val="22"/>
                <w:szCs w:val="22"/>
                <w:lang w:val="fr-FR"/>
              </w:rPr>
            </w:pPr>
            <w:r>
              <w:rPr>
                <w:rFonts w:ascii="Calisto MT" w:hAnsi="Calisto MT" w:cs="Calibri"/>
                <w:color w:val="000000"/>
                <w:sz w:val="22"/>
                <w:szCs w:val="22"/>
              </w:rPr>
              <w:t>5.1</w:t>
            </w:r>
          </w:p>
        </w:tc>
        <w:tc>
          <w:tcPr>
            <w:tcW w:w="2333" w:type="dxa"/>
            <w:vMerge w:val="restart"/>
            <w:tcBorders>
              <w:top w:val="single" w:sz="4" w:space="0" w:color="auto"/>
              <w:left w:val="nil"/>
              <w:right w:val="single" w:sz="4" w:space="0" w:color="auto"/>
            </w:tcBorders>
            <w:vAlign w:val="center"/>
          </w:tcPr>
          <w:p w14:paraId="22743EB1" w14:textId="1C23A2A9" w:rsidR="00480C55" w:rsidRDefault="00480C55"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701" w:type="dxa"/>
            <w:tcBorders>
              <w:top w:val="single" w:sz="4" w:space="0" w:color="auto"/>
              <w:left w:val="single" w:sz="4" w:space="0" w:color="auto"/>
              <w:right w:val="single" w:sz="4" w:space="0" w:color="auto"/>
            </w:tcBorders>
            <w:shd w:val="clear" w:color="auto" w:fill="auto"/>
            <w:noWrap/>
            <w:vAlign w:val="center"/>
          </w:tcPr>
          <w:p w14:paraId="408FC7B4" w14:textId="7D3F7745" w:rsidR="00480C55" w:rsidRPr="00480C55" w:rsidRDefault="00480C55"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F42C5B">
              <w:rPr>
                <w:rFonts w:ascii="Calisto MT" w:hAnsi="Calisto MT" w:cs="Calibri"/>
                <w:color w:val="000000"/>
                <w:sz w:val="22"/>
                <w:szCs w:val="22"/>
                <w:lang w:val="fr-FR"/>
              </w:rPr>
              <w:t>ff</w:t>
            </w:r>
          </w:p>
        </w:tc>
        <w:tc>
          <w:tcPr>
            <w:tcW w:w="1418" w:type="dxa"/>
            <w:tcBorders>
              <w:top w:val="single" w:sz="4" w:space="0" w:color="auto"/>
              <w:left w:val="nil"/>
              <w:right w:val="single" w:sz="4" w:space="0" w:color="auto"/>
            </w:tcBorders>
            <w:shd w:val="clear" w:color="auto" w:fill="auto"/>
            <w:noWrap/>
            <w:vAlign w:val="center"/>
          </w:tcPr>
          <w:p w14:paraId="317CB14E" w14:textId="66ED6500" w:rsidR="00480C55" w:rsidRDefault="00480C55" w:rsidP="00FA1D1D">
            <w:pPr>
              <w:jc w:val="center"/>
              <w:rPr>
                <w:rFonts w:ascii="Calisto MT" w:hAnsi="Calisto MT" w:cs="Calibri"/>
                <w:color w:val="000000"/>
                <w:sz w:val="22"/>
                <w:szCs w:val="22"/>
                <w:lang w:val="fr-FR"/>
              </w:rPr>
            </w:pPr>
            <w:r>
              <w:rPr>
                <w:rFonts w:ascii="Calisto MT" w:hAnsi="Calisto MT" w:cs="Calibri"/>
                <w:color w:val="000000"/>
                <w:sz w:val="22"/>
                <w:szCs w:val="22"/>
              </w:rPr>
              <w:t>2.5</w:t>
            </w:r>
            <w:r w:rsidRPr="00DB7014">
              <w:rPr>
                <w:rFonts w:ascii="Calisto MT" w:hAnsi="Calisto MT" w:cs="Calibri"/>
                <w:color w:val="000000"/>
                <w:sz w:val="22"/>
                <w:szCs w:val="22"/>
                <w:lang w:val="en-AU"/>
              </w:rPr>
              <w:t>% p.a.</w:t>
            </w:r>
          </w:p>
        </w:tc>
      </w:tr>
      <w:tr w:rsidR="00480C55" w14:paraId="109AF528" w14:textId="77777777" w:rsidTr="00480C55">
        <w:trPr>
          <w:trHeight w:val="360"/>
        </w:trPr>
        <w:tc>
          <w:tcPr>
            <w:tcW w:w="2552" w:type="dxa"/>
            <w:vMerge/>
            <w:tcBorders>
              <w:left w:val="single" w:sz="8" w:space="0" w:color="auto"/>
              <w:bottom w:val="single" w:sz="4" w:space="0" w:color="auto"/>
              <w:right w:val="single" w:sz="4" w:space="0" w:color="auto"/>
            </w:tcBorders>
            <w:shd w:val="clear" w:color="auto" w:fill="auto"/>
            <w:noWrap/>
            <w:vAlign w:val="center"/>
          </w:tcPr>
          <w:p w14:paraId="5CBF4712" w14:textId="77777777" w:rsidR="00480C55" w:rsidRDefault="00480C55" w:rsidP="00FA1D1D">
            <w:pPr>
              <w:jc w:val="center"/>
              <w:rPr>
                <w:rFonts w:ascii="Calisto MT" w:hAnsi="Calisto MT" w:cs="Calibri"/>
                <w:color w:val="000000"/>
                <w:sz w:val="22"/>
                <w:szCs w:val="22"/>
              </w:rPr>
            </w:pPr>
          </w:p>
        </w:tc>
        <w:tc>
          <w:tcPr>
            <w:tcW w:w="1276" w:type="dxa"/>
            <w:vMerge/>
            <w:tcBorders>
              <w:left w:val="nil"/>
              <w:bottom w:val="single" w:sz="4" w:space="0" w:color="auto"/>
              <w:right w:val="single" w:sz="4" w:space="0" w:color="auto"/>
            </w:tcBorders>
            <w:vAlign w:val="center"/>
          </w:tcPr>
          <w:p w14:paraId="311670EE" w14:textId="77777777" w:rsidR="00480C55" w:rsidRDefault="00480C55" w:rsidP="00FA1D1D">
            <w:pPr>
              <w:jc w:val="center"/>
              <w:rPr>
                <w:rFonts w:ascii="Calisto MT" w:hAnsi="Calisto MT" w:cs="Calibri"/>
                <w:color w:val="000000"/>
                <w:sz w:val="22"/>
                <w:szCs w:val="22"/>
                <w:lang w:val="fr-FR"/>
              </w:rPr>
            </w:pPr>
          </w:p>
        </w:tc>
        <w:tc>
          <w:tcPr>
            <w:tcW w:w="1418" w:type="dxa"/>
            <w:vMerge/>
            <w:tcBorders>
              <w:left w:val="single" w:sz="4" w:space="0" w:color="auto"/>
              <w:bottom w:val="single" w:sz="4" w:space="0" w:color="auto"/>
              <w:right w:val="single" w:sz="4" w:space="0" w:color="auto"/>
            </w:tcBorders>
            <w:shd w:val="clear" w:color="auto" w:fill="auto"/>
            <w:noWrap/>
            <w:vAlign w:val="center"/>
          </w:tcPr>
          <w:p w14:paraId="44F729CF" w14:textId="77777777" w:rsidR="00480C55" w:rsidRDefault="00480C55" w:rsidP="00FA1D1D">
            <w:pPr>
              <w:jc w:val="center"/>
              <w:rPr>
                <w:rFonts w:ascii="Calisto MT" w:hAnsi="Calisto MT" w:cs="Calibri"/>
                <w:color w:val="000000"/>
                <w:sz w:val="22"/>
                <w:szCs w:val="22"/>
              </w:rPr>
            </w:pPr>
          </w:p>
        </w:tc>
        <w:tc>
          <w:tcPr>
            <w:tcW w:w="1134" w:type="dxa"/>
            <w:vMerge/>
            <w:tcBorders>
              <w:left w:val="nil"/>
              <w:bottom w:val="single" w:sz="4" w:space="0" w:color="auto"/>
              <w:right w:val="single" w:sz="4" w:space="0" w:color="auto"/>
            </w:tcBorders>
            <w:shd w:val="clear" w:color="auto" w:fill="auto"/>
            <w:noWrap/>
            <w:vAlign w:val="center"/>
          </w:tcPr>
          <w:p w14:paraId="590BD1C0" w14:textId="77777777" w:rsidR="00480C55" w:rsidRDefault="00480C55" w:rsidP="00FA1D1D">
            <w:pPr>
              <w:jc w:val="center"/>
              <w:rPr>
                <w:rFonts w:ascii="Calisto MT" w:hAnsi="Calisto MT" w:cs="Calibri"/>
                <w:color w:val="000000"/>
                <w:sz w:val="22"/>
                <w:szCs w:val="22"/>
              </w:rPr>
            </w:pPr>
          </w:p>
        </w:tc>
        <w:tc>
          <w:tcPr>
            <w:tcW w:w="1124" w:type="dxa"/>
            <w:vMerge/>
            <w:tcBorders>
              <w:left w:val="nil"/>
              <w:bottom w:val="single" w:sz="4" w:space="0" w:color="auto"/>
              <w:right w:val="single" w:sz="4" w:space="0" w:color="auto"/>
            </w:tcBorders>
            <w:shd w:val="clear" w:color="auto" w:fill="auto"/>
            <w:noWrap/>
            <w:vAlign w:val="center"/>
          </w:tcPr>
          <w:p w14:paraId="357A8DA4" w14:textId="77777777" w:rsidR="00480C55" w:rsidRDefault="00480C55" w:rsidP="00FA1D1D">
            <w:pPr>
              <w:jc w:val="center"/>
              <w:rPr>
                <w:rFonts w:ascii="Calisto MT" w:hAnsi="Calisto MT" w:cs="Calibri"/>
                <w:color w:val="000000"/>
                <w:sz w:val="22"/>
                <w:szCs w:val="22"/>
              </w:rPr>
            </w:pPr>
          </w:p>
        </w:tc>
        <w:tc>
          <w:tcPr>
            <w:tcW w:w="1177" w:type="dxa"/>
            <w:vMerge/>
            <w:tcBorders>
              <w:left w:val="nil"/>
              <w:bottom w:val="single" w:sz="4" w:space="0" w:color="auto"/>
              <w:right w:val="single" w:sz="4" w:space="0" w:color="auto"/>
            </w:tcBorders>
            <w:shd w:val="clear" w:color="auto" w:fill="auto"/>
            <w:noWrap/>
            <w:vAlign w:val="center"/>
          </w:tcPr>
          <w:p w14:paraId="39988CB8" w14:textId="77777777" w:rsidR="00480C55" w:rsidRDefault="00480C55" w:rsidP="00FA1D1D">
            <w:pPr>
              <w:jc w:val="center"/>
              <w:rPr>
                <w:rFonts w:ascii="Calisto MT" w:hAnsi="Calisto MT" w:cs="Calibri"/>
                <w:color w:val="000000"/>
                <w:sz w:val="22"/>
                <w:szCs w:val="22"/>
              </w:rPr>
            </w:pPr>
          </w:p>
        </w:tc>
        <w:tc>
          <w:tcPr>
            <w:tcW w:w="1177" w:type="dxa"/>
            <w:vMerge/>
            <w:tcBorders>
              <w:left w:val="nil"/>
              <w:bottom w:val="single" w:sz="4" w:space="0" w:color="auto"/>
              <w:right w:val="single" w:sz="4" w:space="0" w:color="auto"/>
            </w:tcBorders>
            <w:shd w:val="clear" w:color="auto" w:fill="auto"/>
            <w:noWrap/>
            <w:vAlign w:val="center"/>
          </w:tcPr>
          <w:p w14:paraId="2C5B34E7" w14:textId="77777777" w:rsidR="00480C55" w:rsidRDefault="00480C55" w:rsidP="00FA1D1D">
            <w:pPr>
              <w:jc w:val="center"/>
              <w:rPr>
                <w:rFonts w:ascii="Calisto MT" w:hAnsi="Calisto MT" w:cs="Calibri"/>
                <w:color w:val="000000"/>
                <w:sz w:val="22"/>
                <w:szCs w:val="22"/>
              </w:rPr>
            </w:pPr>
          </w:p>
        </w:tc>
        <w:tc>
          <w:tcPr>
            <w:tcW w:w="2333" w:type="dxa"/>
            <w:vMerge/>
            <w:tcBorders>
              <w:left w:val="nil"/>
              <w:bottom w:val="single" w:sz="4" w:space="0" w:color="auto"/>
              <w:right w:val="single" w:sz="4" w:space="0" w:color="auto"/>
            </w:tcBorders>
            <w:vAlign w:val="center"/>
          </w:tcPr>
          <w:p w14:paraId="42095563" w14:textId="77777777" w:rsidR="00480C55" w:rsidRDefault="00480C55" w:rsidP="00FA1D1D">
            <w:pPr>
              <w:jc w:val="center"/>
              <w:rPr>
                <w:rFonts w:ascii="Calisto MT" w:hAnsi="Calisto MT" w:cs="Calibri"/>
                <w:color w:val="000000"/>
                <w:sz w:val="22"/>
                <w:szCs w:val="22"/>
              </w:rPr>
            </w:pPr>
          </w:p>
        </w:tc>
        <w:tc>
          <w:tcPr>
            <w:tcW w:w="1701" w:type="dxa"/>
            <w:tcBorders>
              <w:left w:val="single" w:sz="4" w:space="0" w:color="auto"/>
              <w:bottom w:val="single" w:sz="4" w:space="0" w:color="auto"/>
              <w:right w:val="single" w:sz="4" w:space="0" w:color="auto"/>
            </w:tcBorders>
            <w:shd w:val="clear" w:color="auto" w:fill="auto"/>
            <w:noWrap/>
            <w:vAlign w:val="center"/>
          </w:tcPr>
          <w:p w14:paraId="7B1D9E23" w14:textId="06CF95DE" w:rsidR="00480C55" w:rsidRPr="00480C55" w:rsidRDefault="00480C55"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F42C5B">
              <w:rPr>
                <w:rFonts w:ascii="Calisto MT" w:hAnsi="Calisto MT" w:cs="Calibri"/>
                <w:color w:val="000000"/>
                <w:sz w:val="22"/>
                <w:szCs w:val="22"/>
                <w:lang w:val="fr-FR"/>
              </w:rPr>
              <w:t>n</w:t>
            </w:r>
          </w:p>
        </w:tc>
        <w:tc>
          <w:tcPr>
            <w:tcW w:w="1418" w:type="dxa"/>
            <w:tcBorders>
              <w:left w:val="nil"/>
              <w:bottom w:val="single" w:sz="4" w:space="0" w:color="auto"/>
              <w:right w:val="single" w:sz="4" w:space="0" w:color="auto"/>
            </w:tcBorders>
            <w:shd w:val="clear" w:color="auto" w:fill="auto"/>
            <w:noWrap/>
            <w:vAlign w:val="center"/>
          </w:tcPr>
          <w:p w14:paraId="3A48A97D" w14:textId="7ABB8EEA" w:rsidR="00480C55" w:rsidRPr="00480C55" w:rsidRDefault="00480C55"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 xml:space="preserve">0.9% </w:t>
            </w:r>
            <w:proofErr w:type="spellStart"/>
            <w:r>
              <w:rPr>
                <w:rFonts w:ascii="Calisto MT" w:hAnsi="Calisto MT" w:cs="Calibri"/>
                <w:color w:val="000000"/>
                <w:sz w:val="22"/>
                <w:szCs w:val="22"/>
                <w:lang w:val="fr-FR"/>
              </w:rPr>
              <w:t>p.a</w:t>
            </w:r>
            <w:proofErr w:type="spellEnd"/>
            <w:r>
              <w:rPr>
                <w:rFonts w:ascii="Calisto MT" w:hAnsi="Calisto MT" w:cs="Calibri"/>
                <w:color w:val="000000"/>
                <w:sz w:val="22"/>
                <w:szCs w:val="22"/>
                <w:lang w:val="fr-FR"/>
              </w:rPr>
              <w:t>.</w:t>
            </w:r>
          </w:p>
        </w:tc>
      </w:tr>
      <w:tr w:rsidR="00FA1D1D" w14:paraId="5B0A2BB6" w14:textId="77777777" w:rsidTr="00C62C83">
        <w:trPr>
          <w:trHeight w:val="360"/>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C1F9186" w14:textId="23039F4A"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Miller-Patterson, 2020</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6</w:t>
            </w:r>
            <w:r w:rsidR="00B531AA">
              <w:rPr>
                <w:rFonts w:ascii="Calisto MT" w:hAnsi="Calisto MT" w:cs="Calibri"/>
                <w:color w:val="000000"/>
                <w:sz w:val="22"/>
                <w:szCs w:val="22"/>
                <w:vertAlign w:val="superscript"/>
                <w:lang w:val="fr-FR"/>
              </w:rPr>
              <w:t>5</w:t>
            </w:r>
          </w:p>
        </w:tc>
        <w:tc>
          <w:tcPr>
            <w:tcW w:w="1276" w:type="dxa"/>
            <w:tcBorders>
              <w:top w:val="single" w:sz="4" w:space="0" w:color="auto"/>
              <w:left w:val="nil"/>
              <w:bottom w:val="single" w:sz="4" w:space="0" w:color="auto"/>
              <w:right w:val="single" w:sz="4" w:space="0" w:color="auto"/>
            </w:tcBorders>
            <w:vAlign w:val="center"/>
          </w:tcPr>
          <w:p w14:paraId="021E84BF" w14:textId="14340BE8" w:rsidR="00FA1D1D" w:rsidRPr="004C2CD1"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P</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7364D" w14:textId="56049ED5"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Population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4B1A8A" w14:textId="751AA8CD" w:rsidR="00FA1D1D" w:rsidRPr="008A0524"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205</w:t>
            </w: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4A46068F" w14:textId="6EDB83C4" w:rsidR="00FA1D1D" w:rsidRPr="008A0524"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83</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7B768166" w14:textId="1818226C" w:rsidR="00FA1D1D" w:rsidRPr="008A0524" w:rsidRDefault="009A73C1" w:rsidP="00FA1D1D">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0C4F2403" w14:textId="777C0FC1" w:rsidR="00FA1D1D" w:rsidRPr="008A0524"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3.8</w:t>
            </w:r>
          </w:p>
        </w:tc>
        <w:tc>
          <w:tcPr>
            <w:tcW w:w="2333" w:type="dxa"/>
            <w:tcBorders>
              <w:top w:val="single" w:sz="4" w:space="0" w:color="auto"/>
              <w:left w:val="nil"/>
              <w:bottom w:val="single" w:sz="4" w:space="0" w:color="auto"/>
              <w:right w:val="single" w:sz="4" w:space="0" w:color="auto"/>
            </w:tcBorders>
            <w:vAlign w:val="center"/>
          </w:tcPr>
          <w:p w14:paraId="6C6F4103" w14:textId="1E23EC69"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UPDRS-III (108)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5479A" w14:textId="70ED53EF" w:rsidR="00FA1D1D" w:rsidRPr="008A0524" w:rsidRDefault="009A73C1" w:rsidP="00FA1D1D">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5578EB3" w14:textId="5BB9FBB2" w:rsidR="00FA1D1D" w:rsidRPr="008A0524" w:rsidRDefault="009A73C1" w:rsidP="00FA1D1D">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r>
      <w:tr w:rsidR="00FA1D1D" w14:paraId="32E41DEC" w14:textId="77777777" w:rsidTr="00C62C83">
        <w:trPr>
          <w:trHeight w:val="360"/>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52D2F59" w14:textId="5D02A110" w:rsidR="00FA1D1D" w:rsidRPr="004C2CD1" w:rsidRDefault="00FA1D1D" w:rsidP="00FA1D1D">
            <w:pPr>
              <w:jc w:val="center"/>
              <w:rPr>
                <w:rFonts w:ascii="Calisto MT" w:hAnsi="Calisto MT" w:cs="Calibri"/>
                <w:color w:val="000000"/>
                <w:sz w:val="22"/>
                <w:szCs w:val="22"/>
              </w:rPr>
            </w:pPr>
            <w:proofErr w:type="spellStart"/>
            <w:r w:rsidRPr="00024770">
              <w:rPr>
                <w:rFonts w:ascii="Calisto MT" w:hAnsi="Calisto MT" w:cs="Calibri"/>
                <w:color w:val="000000"/>
                <w:sz w:val="22"/>
                <w:szCs w:val="22"/>
                <w:lang w:val="fr-FR"/>
              </w:rPr>
              <w:t>Moccia</w:t>
            </w:r>
            <w:proofErr w:type="spellEnd"/>
            <w:r w:rsidRPr="00024770">
              <w:rPr>
                <w:rFonts w:ascii="Calisto MT" w:hAnsi="Calisto MT" w:cs="Calibri"/>
                <w:color w:val="000000"/>
                <w:sz w:val="22"/>
                <w:szCs w:val="22"/>
                <w:lang w:val="fr-FR"/>
              </w:rPr>
              <w:t>, 2016</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6</w:t>
            </w:r>
            <w:r w:rsidR="00B531AA">
              <w:rPr>
                <w:rFonts w:ascii="Calisto MT" w:hAnsi="Calisto MT" w:cs="Calibri"/>
                <w:color w:val="000000"/>
                <w:sz w:val="22"/>
                <w:szCs w:val="22"/>
                <w:vertAlign w:val="superscript"/>
                <w:lang w:val="fr-FR"/>
              </w:rPr>
              <w:t>6</w:t>
            </w:r>
          </w:p>
        </w:tc>
        <w:tc>
          <w:tcPr>
            <w:tcW w:w="1276" w:type="dxa"/>
            <w:tcBorders>
              <w:top w:val="single" w:sz="4" w:space="0" w:color="auto"/>
              <w:left w:val="nil"/>
              <w:bottom w:val="single" w:sz="4" w:space="0" w:color="auto"/>
              <w:right w:val="single" w:sz="4" w:space="0" w:color="auto"/>
            </w:tcBorders>
            <w:vAlign w:val="center"/>
          </w:tcPr>
          <w:p w14:paraId="117E5335" w14:textId="7E71827E" w:rsidR="00FA1D1D" w:rsidRPr="004C2CD1" w:rsidRDefault="00FA1D1D" w:rsidP="00FA1D1D">
            <w:pPr>
              <w:jc w:val="center"/>
              <w:rPr>
                <w:rFonts w:ascii="Calisto MT" w:hAnsi="Calisto MT" w:cs="Calibri"/>
                <w:color w:val="000000"/>
                <w:sz w:val="22"/>
                <w:szCs w:val="22"/>
                <w:lang w:val="fr-FR"/>
              </w:rPr>
            </w:pPr>
            <w:r w:rsidRPr="00024770">
              <w:rPr>
                <w:rFonts w:ascii="Calisto MT" w:hAnsi="Calisto MT" w:cs="Calibri"/>
                <w:color w:val="000000"/>
                <w:sz w:val="22"/>
                <w:szCs w:val="22"/>
                <w:lang w:val="fr-FR"/>
              </w:rPr>
              <w:t>R, M, 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AE4FB" w14:textId="63A80F63" w:rsidR="00FA1D1D" w:rsidRPr="004C2CD1" w:rsidRDefault="00FA1D1D" w:rsidP="00FA1D1D">
            <w:pPr>
              <w:jc w:val="center"/>
              <w:rPr>
                <w:rFonts w:ascii="Calisto MT" w:hAnsi="Calisto MT" w:cs="Calibri"/>
                <w:color w:val="000000"/>
                <w:sz w:val="22"/>
                <w:szCs w:val="22"/>
              </w:rPr>
            </w:pPr>
            <w:proofErr w:type="spellStart"/>
            <w:r>
              <w:rPr>
                <w:rFonts w:ascii="Calisto MT" w:hAnsi="Calisto MT" w:cs="Calibri"/>
                <w:color w:val="000000"/>
                <w:sz w:val="22"/>
                <w:szCs w:val="22"/>
                <w:lang w:val="fr-FR"/>
              </w:rPr>
              <w:t>Cohort</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3F4B05" w14:textId="41632D4B"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79</w:t>
            </w: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012DF6DB" w14:textId="14CD7868"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64</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5B63E295" w14:textId="2990DF50"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1.2</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21F862B8" w14:textId="35D3B603"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4</w:t>
            </w:r>
          </w:p>
        </w:tc>
        <w:tc>
          <w:tcPr>
            <w:tcW w:w="2333" w:type="dxa"/>
            <w:tcBorders>
              <w:top w:val="single" w:sz="4" w:space="0" w:color="auto"/>
              <w:left w:val="nil"/>
              <w:bottom w:val="single" w:sz="4" w:space="0" w:color="auto"/>
              <w:right w:val="single" w:sz="4" w:space="0" w:color="auto"/>
            </w:tcBorders>
            <w:vAlign w:val="center"/>
          </w:tcPr>
          <w:p w14:paraId="33A8DBE4" w14:textId="633148C4"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UPDRS-III (108)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0040F" w14:textId="210EBD10"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O</w:t>
            </w:r>
            <w:r w:rsidR="00F42C5B">
              <w:rPr>
                <w:rFonts w:ascii="Calisto MT" w:hAnsi="Calisto MT" w:cs="Calibri"/>
                <w:color w:val="000000"/>
                <w:sz w:val="22"/>
                <w:szCs w:val="22"/>
                <w:lang w:val="fr-FR"/>
              </w:rPr>
              <w:t>ff</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B29851A" w14:textId="64E89410"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1.7</w:t>
            </w:r>
            <w:r w:rsidRPr="00DB7014">
              <w:rPr>
                <w:rFonts w:ascii="Calisto MT" w:hAnsi="Calisto MT" w:cs="Calibri"/>
                <w:color w:val="000000"/>
                <w:sz w:val="22"/>
                <w:szCs w:val="22"/>
                <w:lang w:val="en-AU"/>
              </w:rPr>
              <w:t>% p.a.</w:t>
            </w:r>
          </w:p>
        </w:tc>
      </w:tr>
      <w:tr w:rsidR="00FA1D1D" w14:paraId="68EF8FA2" w14:textId="77777777" w:rsidTr="00C62C83">
        <w:trPr>
          <w:trHeight w:val="360"/>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56564D9" w14:textId="48E9D215"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rPr>
              <w:t>Mollenhauer, 201</w:t>
            </w:r>
            <w:r>
              <w:rPr>
                <w:rFonts w:ascii="Calisto MT" w:hAnsi="Calisto MT" w:cs="Calibri"/>
                <w:color w:val="000000"/>
                <w:sz w:val="22"/>
                <w:szCs w:val="22"/>
                <w:lang w:val="fr-FR"/>
              </w:rPr>
              <w:t>9</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6</w:t>
            </w:r>
            <w:r w:rsidR="00B531AA">
              <w:rPr>
                <w:rFonts w:ascii="Calisto MT" w:hAnsi="Calisto MT" w:cs="Calibri"/>
                <w:color w:val="000000"/>
                <w:sz w:val="22"/>
                <w:szCs w:val="22"/>
                <w:vertAlign w:val="superscript"/>
                <w:lang w:val="fr-FR"/>
              </w:rPr>
              <w:t>7</w:t>
            </w:r>
          </w:p>
        </w:tc>
        <w:tc>
          <w:tcPr>
            <w:tcW w:w="1276" w:type="dxa"/>
            <w:tcBorders>
              <w:top w:val="single" w:sz="4" w:space="0" w:color="auto"/>
              <w:left w:val="nil"/>
              <w:bottom w:val="single" w:sz="4" w:space="0" w:color="auto"/>
              <w:right w:val="single" w:sz="4" w:space="0" w:color="auto"/>
            </w:tcBorders>
            <w:vAlign w:val="center"/>
          </w:tcPr>
          <w:p w14:paraId="6DDA888F" w14:textId="317265A4" w:rsidR="00FA1D1D" w:rsidRPr="004C2CD1"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5CAD6" w14:textId="456BC77C" w:rsidR="00FA1D1D" w:rsidRPr="00C05B97"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Cohort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335B5F" w14:textId="28797E38"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rPr>
              <w:t>135</w:t>
            </w: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6D450714" w14:textId="57EBDFEB"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rPr>
              <w:t>65</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0C2D739E" w14:textId="08F9CFE2" w:rsidR="00FA1D1D" w:rsidRPr="004C2CD1" w:rsidRDefault="009A73C1" w:rsidP="00FA1D1D">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46B936B6" w14:textId="2A2B55B2"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rPr>
              <w:t>4.0</w:t>
            </w:r>
          </w:p>
        </w:tc>
        <w:tc>
          <w:tcPr>
            <w:tcW w:w="2333" w:type="dxa"/>
            <w:tcBorders>
              <w:top w:val="single" w:sz="4" w:space="0" w:color="auto"/>
              <w:left w:val="nil"/>
              <w:bottom w:val="single" w:sz="4" w:space="0" w:color="auto"/>
              <w:right w:val="single" w:sz="4" w:space="0" w:color="auto"/>
            </w:tcBorders>
            <w:vAlign w:val="center"/>
          </w:tcPr>
          <w:p w14:paraId="11BD2AD4" w14:textId="74C1721F"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MDS-UPDRS-III (132)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4B471" w14:textId="70088402"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9980B1F" w14:textId="1A7B689C"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rPr>
              <w:t>1.4</w:t>
            </w:r>
            <w:r w:rsidRPr="00DB7014">
              <w:rPr>
                <w:rFonts w:ascii="Calisto MT" w:hAnsi="Calisto MT" w:cs="Calibri"/>
                <w:color w:val="000000"/>
                <w:sz w:val="22"/>
                <w:szCs w:val="22"/>
                <w:lang w:val="en-AU"/>
              </w:rPr>
              <w:t>% p.a.</w:t>
            </w:r>
          </w:p>
        </w:tc>
      </w:tr>
      <w:tr w:rsidR="00FA1D1D" w14:paraId="0C0EFCCA" w14:textId="77777777" w:rsidTr="00C05B97">
        <w:trPr>
          <w:trHeight w:val="360"/>
        </w:trPr>
        <w:tc>
          <w:tcPr>
            <w:tcW w:w="2552" w:type="dxa"/>
            <w:vMerge w:val="restart"/>
            <w:tcBorders>
              <w:top w:val="single" w:sz="4" w:space="0" w:color="auto"/>
              <w:left w:val="single" w:sz="8" w:space="0" w:color="auto"/>
              <w:right w:val="single" w:sz="4" w:space="0" w:color="auto"/>
            </w:tcBorders>
            <w:shd w:val="clear" w:color="auto" w:fill="auto"/>
            <w:noWrap/>
            <w:vAlign w:val="center"/>
          </w:tcPr>
          <w:p w14:paraId="2F22A865" w14:textId="4D2D3F5A"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rPr>
              <w:t>Muslimovi</w:t>
            </w:r>
            <w:r w:rsidRPr="00A2060A">
              <w:rPr>
                <w:rFonts w:ascii="Cambria" w:hAnsi="Cambria" w:cs="Cambria"/>
                <w:color w:val="000000"/>
                <w:sz w:val="22"/>
                <w:szCs w:val="22"/>
              </w:rPr>
              <w:t>ć</w:t>
            </w:r>
            <w:r>
              <w:rPr>
                <w:rFonts w:ascii="Calisto MT" w:hAnsi="Calisto MT" w:cs="Calibri"/>
                <w:color w:val="000000"/>
                <w:sz w:val="22"/>
                <w:szCs w:val="22"/>
              </w:rPr>
              <w:t>, 2009</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1</w:t>
            </w:r>
            <w:r w:rsidR="00B531AA">
              <w:rPr>
                <w:rFonts w:ascii="Calisto MT" w:hAnsi="Calisto MT" w:cs="Calibri"/>
                <w:color w:val="000000"/>
                <w:sz w:val="22"/>
                <w:szCs w:val="22"/>
                <w:vertAlign w:val="superscript"/>
                <w:lang w:val="fr-FR"/>
              </w:rPr>
              <w:t>4</w:t>
            </w:r>
          </w:p>
        </w:tc>
        <w:tc>
          <w:tcPr>
            <w:tcW w:w="1276" w:type="dxa"/>
            <w:vMerge w:val="restart"/>
            <w:tcBorders>
              <w:top w:val="single" w:sz="4" w:space="0" w:color="auto"/>
              <w:left w:val="nil"/>
              <w:right w:val="single" w:sz="4" w:space="0" w:color="auto"/>
            </w:tcBorders>
            <w:vAlign w:val="center"/>
          </w:tcPr>
          <w:p w14:paraId="5FA2F325" w14:textId="642D95CE" w:rsidR="00FA1D1D" w:rsidRPr="004C2CD1"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8" w:type="dxa"/>
            <w:tcBorders>
              <w:top w:val="single" w:sz="4" w:space="0" w:color="auto"/>
              <w:left w:val="single" w:sz="4" w:space="0" w:color="auto"/>
              <w:right w:val="single" w:sz="4" w:space="0" w:color="auto"/>
            </w:tcBorders>
            <w:shd w:val="clear" w:color="auto" w:fill="auto"/>
            <w:noWrap/>
            <w:vAlign w:val="center"/>
          </w:tcPr>
          <w:p w14:paraId="0956C516" w14:textId="2AB52C6F" w:rsidR="00FA1D1D" w:rsidRPr="00C05B97"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Cohort</w:t>
            </w:r>
            <w:r>
              <w:rPr>
                <w:rFonts w:ascii="Calisto MT" w:hAnsi="Calisto MT" w:cs="Calibri"/>
                <w:color w:val="000000"/>
                <w:sz w:val="22"/>
                <w:szCs w:val="22"/>
                <w:lang w:val="fr-FR"/>
              </w:rPr>
              <w:t xml:space="preserve"> </w:t>
            </w:r>
            <w:r w:rsidR="001F7E63">
              <w:rPr>
                <w:rFonts w:ascii="Calisto MT" w:hAnsi="Calisto MT" w:cs="Calibri"/>
                <w:color w:val="000000"/>
                <w:sz w:val="22"/>
                <w:szCs w:val="22"/>
                <w:lang w:val="fr-FR"/>
              </w:rPr>
              <w:br/>
            </w:r>
            <w:r>
              <w:rPr>
                <w:rFonts w:ascii="Calisto MT" w:hAnsi="Calisto MT" w:cs="Calibri"/>
                <w:color w:val="000000"/>
                <w:sz w:val="22"/>
                <w:szCs w:val="22"/>
                <w:lang w:val="fr-FR"/>
              </w:rPr>
              <w:t xml:space="preserve">(new </w:t>
            </w:r>
            <w:proofErr w:type="spellStart"/>
            <w:r>
              <w:rPr>
                <w:rFonts w:ascii="Calisto MT" w:hAnsi="Calisto MT" w:cs="Calibri"/>
                <w:color w:val="000000"/>
                <w:sz w:val="22"/>
                <w:szCs w:val="22"/>
                <w:lang w:val="fr-FR"/>
              </w:rPr>
              <w:t>onset</w:t>
            </w:r>
            <w:proofErr w:type="spellEnd"/>
            <w:r>
              <w:rPr>
                <w:rFonts w:ascii="Calisto MT" w:hAnsi="Calisto MT" w:cs="Calibri"/>
                <w:color w:val="000000"/>
                <w:sz w:val="22"/>
                <w:szCs w:val="22"/>
                <w:lang w:val="fr-FR"/>
              </w:rPr>
              <w:t>)</w:t>
            </w:r>
          </w:p>
        </w:tc>
        <w:tc>
          <w:tcPr>
            <w:tcW w:w="1134" w:type="dxa"/>
            <w:tcBorders>
              <w:top w:val="single" w:sz="4" w:space="0" w:color="auto"/>
              <w:left w:val="nil"/>
              <w:right w:val="single" w:sz="4" w:space="0" w:color="auto"/>
            </w:tcBorders>
            <w:shd w:val="clear" w:color="auto" w:fill="auto"/>
            <w:noWrap/>
            <w:vAlign w:val="center"/>
          </w:tcPr>
          <w:p w14:paraId="60D38D05" w14:textId="6DBF5F13" w:rsidR="00FA1D1D" w:rsidRPr="00357B66"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116</w:t>
            </w:r>
          </w:p>
        </w:tc>
        <w:tc>
          <w:tcPr>
            <w:tcW w:w="1124" w:type="dxa"/>
            <w:tcBorders>
              <w:top w:val="single" w:sz="4" w:space="0" w:color="auto"/>
              <w:left w:val="nil"/>
              <w:right w:val="single" w:sz="4" w:space="0" w:color="auto"/>
            </w:tcBorders>
            <w:shd w:val="clear" w:color="auto" w:fill="auto"/>
            <w:noWrap/>
            <w:vAlign w:val="center"/>
          </w:tcPr>
          <w:p w14:paraId="2ED5E337" w14:textId="200E4251" w:rsidR="00FA1D1D" w:rsidRPr="00357B66"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65</w:t>
            </w:r>
          </w:p>
        </w:tc>
        <w:tc>
          <w:tcPr>
            <w:tcW w:w="1177" w:type="dxa"/>
            <w:tcBorders>
              <w:top w:val="single" w:sz="4" w:space="0" w:color="auto"/>
              <w:left w:val="nil"/>
              <w:right w:val="single" w:sz="4" w:space="0" w:color="auto"/>
            </w:tcBorders>
            <w:shd w:val="clear" w:color="auto" w:fill="auto"/>
            <w:noWrap/>
            <w:vAlign w:val="center"/>
          </w:tcPr>
          <w:p w14:paraId="5E7A8C1F" w14:textId="7DE8CA9B" w:rsidR="00FA1D1D" w:rsidRPr="00357B66"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1.5</w:t>
            </w:r>
          </w:p>
        </w:tc>
        <w:tc>
          <w:tcPr>
            <w:tcW w:w="1177" w:type="dxa"/>
            <w:tcBorders>
              <w:top w:val="single" w:sz="4" w:space="0" w:color="auto"/>
              <w:left w:val="nil"/>
              <w:right w:val="single" w:sz="4" w:space="0" w:color="auto"/>
            </w:tcBorders>
            <w:shd w:val="clear" w:color="auto" w:fill="auto"/>
            <w:noWrap/>
            <w:vAlign w:val="center"/>
          </w:tcPr>
          <w:p w14:paraId="1E5E649E" w14:textId="7B86D661" w:rsidR="00FA1D1D" w:rsidRPr="00357B66"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3.0</w:t>
            </w:r>
          </w:p>
        </w:tc>
        <w:tc>
          <w:tcPr>
            <w:tcW w:w="2333" w:type="dxa"/>
            <w:tcBorders>
              <w:top w:val="single" w:sz="4" w:space="0" w:color="auto"/>
              <w:left w:val="nil"/>
              <w:right w:val="single" w:sz="4" w:space="0" w:color="auto"/>
            </w:tcBorders>
            <w:vAlign w:val="center"/>
          </w:tcPr>
          <w:p w14:paraId="00CA3800" w14:textId="0ED686B7"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UPDRS-III (108)</w:t>
            </w:r>
          </w:p>
        </w:tc>
        <w:tc>
          <w:tcPr>
            <w:tcW w:w="1701" w:type="dxa"/>
            <w:tcBorders>
              <w:top w:val="single" w:sz="4" w:space="0" w:color="auto"/>
              <w:left w:val="single" w:sz="4" w:space="0" w:color="auto"/>
              <w:right w:val="single" w:sz="4" w:space="0" w:color="auto"/>
            </w:tcBorders>
            <w:shd w:val="clear" w:color="auto" w:fill="auto"/>
            <w:noWrap/>
            <w:vAlign w:val="center"/>
          </w:tcPr>
          <w:p w14:paraId="2646D5B2" w14:textId="13CB8602" w:rsidR="00FA1D1D" w:rsidRPr="00357B66"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F42C5B">
              <w:rPr>
                <w:rFonts w:ascii="Calisto MT" w:hAnsi="Calisto MT" w:cs="Calibri"/>
                <w:color w:val="000000"/>
                <w:sz w:val="22"/>
                <w:szCs w:val="22"/>
                <w:lang w:val="fr-FR"/>
              </w:rPr>
              <w:t>n</w:t>
            </w:r>
          </w:p>
        </w:tc>
        <w:tc>
          <w:tcPr>
            <w:tcW w:w="1418" w:type="dxa"/>
            <w:tcBorders>
              <w:top w:val="single" w:sz="4" w:space="0" w:color="auto"/>
              <w:left w:val="nil"/>
              <w:right w:val="single" w:sz="4" w:space="0" w:color="auto"/>
            </w:tcBorders>
            <w:shd w:val="clear" w:color="auto" w:fill="auto"/>
            <w:noWrap/>
            <w:vAlign w:val="center"/>
          </w:tcPr>
          <w:p w14:paraId="167B1CDD" w14:textId="418DD2F5" w:rsidR="00FA1D1D" w:rsidRPr="00357B66"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2.5</w:t>
            </w:r>
            <w:r w:rsidRPr="00DB7014">
              <w:rPr>
                <w:rFonts w:ascii="Calisto MT" w:hAnsi="Calisto MT" w:cs="Calibri"/>
                <w:color w:val="000000"/>
                <w:sz w:val="22"/>
                <w:szCs w:val="22"/>
                <w:lang w:val="en-AU"/>
              </w:rPr>
              <w:t>% p.a.</w:t>
            </w:r>
          </w:p>
        </w:tc>
      </w:tr>
      <w:tr w:rsidR="00FA1D1D" w14:paraId="6AFE1CB2" w14:textId="77777777" w:rsidTr="00C05B97">
        <w:trPr>
          <w:trHeight w:val="360"/>
        </w:trPr>
        <w:tc>
          <w:tcPr>
            <w:tcW w:w="2552" w:type="dxa"/>
            <w:vMerge/>
            <w:tcBorders>
              <w:left w:val="single" w:sz="8" w:space="0" w:color="auto"/>
              <w:bottom w:val="single" w:sz="4" w:space="0" w:color="auto"/>
              <w:right w:val="single" w:sz="4" w:space="0" w:color="auto"/>
            </w:tcBorders>
            <w:shd w:val="clear" w:color="auto" w:fill="auto"/>
            <w:noWrap/>
            <w:vAlign w:val="center"/>
          </w:tcPr>
          <w:p w14:paraId="41237F01" w14:textId="4AE4C042" w:rsidR="00FA1D1D" w:rsidRDefault="00FA1D1D" w:rsidP="00FA1D1D">
            <w:pPr>
              <w:jc w:val="center"/>
              <w:rPr>
                <w:rFonts w:ascii="Calisto MT" w:hAnsi="Calisto MT" w:cs="Calibri"/>
                <w:color w:val="000000"/>
                <w:sz w:val="22"/>
                <w:szCs w:val="22"/>
              </w:rPr>
            </w:pPr>
          </w:p>
        </w:tc>
        <w:tc>
          <w:tcPr>
            <w:tcW w:w="1276" w:type="dxa"/>
            <w:vMerge/>
            <w:tcBorders>
              <w:left w:val="nil"/>
              <w:bottom w:val="single" w:sz="4" w:space="0" w:color="auto"/>
              <w:right w:val="single" w:sz="4" w:space="0" w:color="auto"/>
            </w:tcBorders>
            <w:vAlign w:val="center"/>
          </w:tcPr>
          <w:p w14:paraId="09CC30FE" w14:textId="7BF2E556" w:rsidR="00FA1D1D" w:rsidRDefault="00FA1D1D" w:rsidP="00FA1D1D">
            <w:pPr>
              <w:jc w:val="center"/>
              <w:rPr>
                <w:rFonts w:ascii="Calisto MT" w:hAnsi="Calisto MT" w:cs="Calibri"/>
                <w:color w:val="000000"/>
                <w:sz w:val="22"/>
                <w:szCs w:val="22"/>
                <w:lang w:val="fr-FR"/>
              </w:rPr>
            </w:pPr>
          </w:p>
        </w:tc>
        <w:tc>
          <w:tcPr>
            <w:tcW w:w="1418" w:type="dxa"/>
            <w:tcBorders>
              <w:left w:val="single" w:sz="4" w:space="0" w:color="auto"/>
              <w:bottom w:val="single" w:sz="4" w:space="0" w:color="auto"/>
              <w:right w:val="single" w:sz="4" w:space="0" w:color="auto"/>
            </w:tcBorders>
            <w:shd w:val="clear" w:color="auto" w:fill="auto"/>
            <w:noWrap/>
            <w:vAlign w:val="center"/>
          </w:tcPr>
          <w:p w14:paraId="79803BC3" w14:textId="264DCA84" w:rsidR="00FA1D1D" w:rsidRPr="00C05B97"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Cohort</w:t>
            </w:r>
            <w:r>
              <w:rPr>
                <w:rFonts w:ascii="Calisto MT" w:hAnsi="Calisto MT" w:cs="Calibri"/>
                <w:color w:val="000000"/>
                <w:sz w:val="22"/>
                <w:szCs w:val="22"/>
                <w:lang w:val="fr-FR"/>
              </w:rPr>
              <w:t xml:space="preserve"> (</w:t>
            </w:r>
            <w:proofErr w:type="spellStart"/>
            <w:r>
              <w:rPr>
                <w:rFonts w:ascii="Calisto MT" w:hAnsi="Calisto MT" w:cs="Calibri"/>
                <w:color w:val="000000"/>
                <w:sz w:val="22"/>
                <w:szCs w:val="22"/>
                <w:lang w:val="fr-FR"/>
              </w:rPr>
              <w:t>established</w:t>
            </w:r>
            <w:proofErr w:type="spellEnd"/>
            <w:r>
              <w:rPr>
                <w:rFonts w:ascii="Calisto MT" w:hAnsi="Calisto MT" w:cs="Calibri"/>
                <w:color w:val="000000"/>
                <w:sz w:val="22"/>
                <w:szCs w:val="22"/>
                <w:lang w:val="fr-FR"/>
              </w:rPr>
              <w:t>)</w:t>
            </w:r>
          </w:p>
        </w:tc>
        <w:tc>
          <w:tcPr>
            <w:tcW w:w="1134" w:type="dxa"/>
            <w:tcBorders>
              <w:left w:val="nil"/>
              <w:bottom w:val="single" w:sz="4" w:space="0" w:color="auto"/>
              <w:right w:val="single" w:sz="4" w:space="0" w:color="auto"/>
            </w:tcBorders>
            <w:shd w:val="clear" w:color="auto" w:fill="auto"/>
            <w:noWrap/>
            <w:vAlign w:val="center"/>
          </w:tcPr>
          <w:p w14:paraId="4781B095" w14:textId="13B37A88"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64</w:t>
            </w:r>
          </w:p>
        </w:tc>
        <w:tc>
          <w:tcPr>
            <w:tcW w:w="1124" w:type="dxa"/>
            <w:tcBorders>
              <w:left w:val="nil"/>
              <w:bottom w:val="single" w:sz="4" w:space="0" w:color="auto"/>
              <w:right w:val="single" w:sz="4" w:space="0" w:color="auto"/>
            </w:tcBorders>
            <w:shd w:val="clear" w:color="auto" w:fill="auto"/>
            <w:noWrap/>
            <w:vAlign w:val="center"/>
          </w:tcPr>
          <w:p w14:paraId="55603100" w14:textId="677062AF"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65</w:t>
            </w:r>
          </w:p>
        </w:tc>
        <w:tc>
          <w:tcPr>
            <w:tcW w:w="1177" w:type="dxa"/>
            <w:tcBorders>
              <w:left w:val="nil"/>
              <w:bottom w:val="single" w:sz="4" w:space="0" w:color="auto"/>
              <w:right w:val="single" w:sz="4" w:space="0" w:color="auto"/>
            </w:tcBorders>
            <w:shd w:val="clear" w:color="auto" w:fill="auto"/>
            <w:noWrap/>
            <w:vAlign w:val="center"/>
          </w:tcPr>
          <w:p w14:paraId="6644A3EA" w14:textId="5D86C50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6.4</w:t>
            </w:r>
          </w:p>
        </w:tc>
        <w:tc>
          <w:tcPr>
            <w:tcW w:w="1177" w:type="dxa"/>
            <w:tcBorders>
              <w:left w:val="nil"/>
              <w:bottom w:val="single" w:sz="4" w:space="0" w:color="auto"/>
              <w:right w:val="single" w:sz="4" w:space="0" w:color="auto"/>
            </w:tcBorders>
            <w:shd w:val="clear" w:color="auto" w:fill="auto"/>
            <w:noWrap/>
            <w:vAlign w:val="center"/>
          </w:tcPr>
          <w:p w14:paraId="72513CD1" w14:textId="2A37C895" w:rsidR="00FA1D1D" w:rsidRPr="00C62C83" w:rsidRDefault="00C62C83"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3.0</w:t>
            </w:r>
          </w:p>
        </w:tc>
        <w:tc>
          <w:tcPr>
            <w:tcW w:w="2333" w:type="dxa"/>
            <w:tcBorders>
              <w:left w:val="nil"/>
              <w:bottom w:val="single" w:sz="4" w:space="0" w:color="auto"/>
              <w:right w:val="single" w:sz="4" w:space="0" w:color="auto"/>
            </w:tcBorders>
            <w:vAlign w:val="center"/>
          </w:tcPr>
          <w:p w14:paraId="025DE527" w14:textId="0F15B889" w:rsidR="00FA1D1D" w:rsidRDefault="00C62C83"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701" w:type="dxa"/>
            <w:tcBorders>
              <w:left w:val="single" w:sz="4" w:space="0" w:color="auto"/>
              <w:bottom w:val="single" w:sz="4" w:space="0" w:color="auto"/>
              <w:right w:val="single" w:sz="4" w:space="0" w:color="auto"/>
            </w:tcBorders>
            <w:shd w:val="clear" w:color="auto" w:fill="auto"/>
            <w:noWrap/>
            <w:vAlign w:val="center"/>
          </w:tcPr>
          <w:p w14:paraId="319724F3" w14:textId="01E0ACB5"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O</w:t>
            </w:r>
            <w:r w:rsidR="00F42C5B">
              <w:rPr>
                <w:rFonts w:ascii="Calisto MT" w:hAnsi="Calisto MT" w:cs="Calibri"/>
                <w:color w:val="000000"/>
                <w:sz w:val="22"/>
                <w:szCs w:val="22"/>
                <w:lang w:val="fr-FR"/>
              </w:rPr>
              <w:t>n</w:t>
            </w:r>
          </w:p>
        </w:tc>
        <w:tc>
          <w:tcPr>
            <w:tcW w:w="1418" w:type="dxa"/>
            <w:tcBorders>
              <w:left w:val="nil"/>
              <w:bottom w:val="single" w:sz="4" w:space="0" w:color="auto"/>
              <w:right w:val="single" w:sz="4" w:space="0" w:color="auto"/>
            </w:tcBorders>
            <w:shd w:val="clear" w:color="auto" w:fill="auto"/>
            <w:noWrap/>
            <w:vAlign w:val="center"/>
          </w:tcPr>
          <w:p w14:paraId="296035D6" w14:textId="1FD8D3B0"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0.6</w:t>
            </w:r>
            <w:r w:rsidRPr="00DB7014">
              <w:rPr>
                <w:rFonts w:ascii="Calisto MT" w:hAnsi="Calisto MT" w:cs="Calibri"/>
                <w:color w:val="000000"/>
                <w:sz w:val="22"/>
                <w:szCs w:val="22"/>
                <w:lang w:val="en-AU"/>
              </w:rPr>
              <w:t>% p.a.</w:t>
            </w:r>
          </w:p>
        </w:tc>
      </w:tr>
      <w:tr w:rsidR="00FA1D1D" w14:paraId="5ADC3837" w14:textId="77777777" w:rsidTr="00C62C83">
        <w:trPr>
          <w:trHeight w:val="360"/>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C2CFD6D" w14:textId="5BE443B9"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Myllylä, 1992</w:t>
            </w:r>
            <w:r w:rsidR="00DB50CF">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6</w:t>
            </w:r>
            <w:r w:rsidR="00B531AA">
              <w:rPr>
                <w:rFonts w:ascii="Calisto MT" w:hAnsi="Calisto MT" w:cs="Calibri"/>
                <w:color w:val="000000"/>
                <w:sz w:val="22"/>
                <w:szCs w:val="22"/>
                <w:vertAlign w:val="superscript"/>
                <w:lang w:val="fr-FR"/>
              </w:rPr>
              <w:t>8</w:t>
            </w:r>
          </w:p>
        </w:tc>
        <w:tc>
          <w:tcPr>
            <w:tcW w:w="1276" w:type="dxa"/>
            <w:tcBorders>
              <w:top w:val="single" w:sz="4" w:space="0" w:color="auto"/>
              <w:left w:val="nil"/>
              <w:bottom w:val="single" w:sz="4" w:space="0" w:color="auto"/>
              <w:right w:val="single" w:sz="4" w:space="0" w:color="auto"/>
            </w:tcBorders>
            <w:vAlign w:val="center"/>
          </w:tcPr>
          <w:p w14:paraId="0502FD77" w14:textId="4BC3AF1D" w:rsidR="00FA1D1D" w:rsidRPr="004C2CD1" w:rsidRDefault="00FA1D1D" w:rsidP="00FA1D1D">
            <w:pPr>
              <w:jc w:val="center"/>
              <w:rPr>
                <w:rFonts w:ascii="Calisto MT" w:hAnsi="Calisto MT" w:cs="Calibri"/>
                <w:color w:val="000000"/>
                <w:sz w:val="22"/>
                <w:szCs w:val="22"/>
                <w:lang w:val="fr-FR"/>
              </w:rPr>
            </w:pPr>
            <w:r w:rsidRPr="004C2CD1">
              <w:rPr>
                <w:rFonts w:ascii="Calisto MT" w:hAnsi="Calisto MT" w:cs="Calibri"/>
                <w:color w:val="000000"/>
                <w:sz w:val="22"/>
                <w:szCs w:val="22"/>
                <w:lang w:val="fr-FR"/>
              </w:rPr>
              <w:t>R, M, 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280EA" w14:textId="2D21B604"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Clinical trial</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6D8842C" w14:textId="01508010"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25</w:t>
            </w: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1B536CCB" w14:textId="084D99AB"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61</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6A81754B" w14:textId="240CDCE9"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1.8</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037DBE61" w14:textId="1C83A6EF"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1.0</w:t>
            </w:r>
          </w:p>
        </w:tc>
        <w:tc>
          <w:tcPr>
            <w:tcW w:w="2333" w:type="dxa"/>
            <w:tcBorders>
              <w:top w:val="single" w:sz="4" w:space="0" w:color="auto"/>
              <w:left w:val="nil"/>
              <w:bottom w:val="single" w:sz="4" w:space="0" w:color="auto"/>
              <w:right w:val="single" w:sz="4" w:space="0" w:color="auto"/>
            </w:tcBorders>
            <w:vAlign w:val="center"/>
          </w:tcPr>
          <w:p w14:paraId="3C841E24" w14:textId="21CD270C" w:rsidR="00FA1D1D" w:rsidRDefault="00FA1D1D" w:rsidP="00FA1D1D">
            <w:pPr>
              <w:jc w:val="center"/>
              <w:rPr>
                <w:rFonts w:ascii="Calisto MT" w:hAnsi="Calisto MT" w:cs="Calibri"/>
                <w:color w:val="000000"/>
                <w:sz w:val="22"/>
                <w:szCs w:val="22"/>
                <w:lang w:val="fr-FR"/>
              </w:rPr>
            </w:pPr>
            <w:r w:rsidRPr="004C2CD1">
              <w:rPr>
                <w:rFonts w:ascii="Calisto MT" w:hAnsi="Calisto MT" w:cs="Calibri"/>
                <w:color w:val="000000"/>
                <w:sz w:val="22"/>
                <w:szCs w:val="22"/>
              </w:rPr>
              <w:t>CURS (100)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D3395" w14:textId="672CCB67" w:rsidR="00FA1D1D" w:rsidRPr="004C2CD1"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U</w:t>
            </w:r>
            <w:r w:rsidRPr="004C2CD1">
              <w:rPr>
                <w:rFonts w:ascii="Calisto MT" w:hAnsi="Calisto MT" w:cs="Calibri"/>
                <w:color w:val="000000"/>
                <w:sz w:val="22"/>
                <w:szCs w:val="22"/>
              </w:rPr>
              <w:t>ntreated</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DE87BA4" w14:textId="4E34BB64"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6.7</w:t>
            </w:r>
            <w:r w:rsidRPr="00DB7014">
              <w:rPr>
                <w:rFonts w:ascii="Calisto MT" w:hAnsi="Calisto MT" w:cs="Calibri"/>
                <w:color w:val="000000"/>
                <w:sz w:val="22"/>
                <w:szCs w:val="22"/>
                <w:lang w:val="en-AU"/>
              </w:rPr>
              <w:t>% p.a.</w:t>
            </w:r>
          </w:p>
        </w:tc>
      </w:tr>
      <w:tr w:rsidR="00FA1D1D" w14:paraId="3E539F1C" w14:textId="77777777" w:rsidTr="00C62C83">
        <w:trPr>
          <w:trHeight w:val="360"/>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F5AA734" w14:textId="5F06FCDA"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Myllylä, 1995</w:t>
            </w:r>
            <w:r w:rsidR="00DB50CF">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6</w:t>
            </w:r>
            <w:r w:rsidR="00B531AA">
              <w:rPr>
                <w:rFonts w:ascii="Calisto MT" w:hAnsi="Calisto MT" w:cs="Calibri"/>
                <w:color w:val="000000"/>
                <w:sz w:val="22"/>
                <w:szCs w:val="22"/>
                <w:vertAlign w:val="superscript"/>
                <w:lang w:val="fr-FR"/>
              </w:rPr>
              <w:t>9</w:t>
            </w:r>
          </w:p>
        </w:tc>
        <w:tc>
          <w:tcPr>
            <w:tcW w:w="1276" w:type="dxa"/>
            <w:tcBorders>
              <w:top w:val="single" w:sz="4" w:space="0" w:color="auto"/>
              <w:left w:val="nil"/>
              <w:bottom w:val="single" w:sz="4" w:space="0" w:color="auto"/>
              <w:right w:val="single" w:sz="4" w:space="0" w:color="auto"/>
            </w:tcBorders>
            <w:vAlign w:val="center"/>
          </w:tcPr>
          <w:p w14:paraId="73CD4AC8" w14:textId="7910E836" w:rsidR="00FA1D1D" w:rsidRPr="004C2CD1" w:rsidRDefault="00FA1D1D" w:rsidP="00FA1D1D">
            <w:pPr>
              <w:jc w:val="center"/>
              <w:rPr>
                <w:rFonts w:ascii="Calisto MT" w:hAnsi="Calisto MT" w:cs="Calibri"/>
                <w:color w:val="000000"/>
                <w:sz w:val="22"/>
                <w:szCs w:val="22"/>
                <w:lang w:val="fr-FR"/>
              </w:rPr>
            </w:pPr>
            <w:r w:rsidRPr="004C2CD1">
              <w:rPr>
                <w:rFonts w:ascii="Calisto MT" w:hAnsi="Calisto MT" w:cs="Calibri"/>
                <w:color w:val="000000"/>
                <w:sz w:val="22"/>
                <w:szCs w:val="22"/>
                <w:lang w:val="fr-FR"/>
              </w:rPr>
              <w:t>R, M, S, C</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AD325" w14:textId="18A95C3A"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Clinical trial</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42E8EB" w14:textId="3443D33F"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21</w:t>
            </w: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20EE34DF" w14:textId="290BD7E1"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60</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6D6F1D02" w14:textId="46658ADC"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1.7</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5AB8D94D" w14:textId="408CF5A2"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2.0</w:t>
            </w:r>
          </w:p>
        </w:tc>
        <w:tc>
          <w:tcPr>
            <w:tcW w:w="2333" w:type="dxa"/>
            <w:tcBorders>
              <w:top w:val="single" w:sz="4" w:space="0" w:color="auto"/>
              <w:left w:val="nil"/>
              <w:bottom w:val="single" w:sz="4" w:space="0" w:color="auto"/>
              <w:right w:val="single" w:sz="4" w:space="0" w:color="auto"/>
            </w:tcBorders>
            <w:vAlign w:val="center"/>
          </w:tcPr>
          <w:p w14:paraId="12990311" w14:textId="565FC5CF"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CURS (100)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53751" w14:textId="33850EE4" w:rsidR="00FA1D1D" w:rsidRPr="004C2CD1"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Prevailing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27F7261" w14:textId="0B0DC643" w:rsidR="00FA1D1D" w:rsidRDefault="00FA1D1D" w:rsidP="00FA1D1D">
            <w:pPr>
              <w:jc w:val="center"/>
              <w:rPr>
                <w:rFonts w:ascii="Calisto MT" w:hAnsi="Calisto MT" w:cs="Calibri"/>
                <w:color w:val="000000"/>
                <w:sz w:val="22"/>
                <w:szCs w:val="22"/>
              </w:rPr>
            </w:pPr>
            <w:r w:rsidRPr="004C2CD1">
              <w:rPr>
                <w:rFonts w:ascii="Calisto MT" w:hAnsi="Calisto MT" w:cs="Calibri"/>
                <w:color w:val="000000"/>
                <w:sz w:val="22"/>
                <w:szCs w:val="22"/>
              </w:rPr>
              <w:t>3.2</w:t>
            </w:r>
            <w:r w:rsidRPr="00DB7014">
              <w:rPr>
                <w:rFonts w:ascii="Calisto MT" w:hAnsi="Calisto MT" w:cs="Calibri"/>
                <w:color w:val="000000"/>
                <w:sz w:val="22"/>
                <w:szCs w:val="22"/>
                <w:lang w:val="en-AU"/>
              </w:rPr>
              <w:t>% p.a.</w:t>
            </w:r>
          </w:p>
        </w:tc>
      </w:tr>
      <w:tr w:rsidR="00FA1D1D" w14:paraId="0365A743" w14:textId="77777777" w:rsidTr="00C62C83">
        <w:trPr>
          <w:trHeight w:val="360"/>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ADE88B9" w14:textId="2A1F1F9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Ng, 2015</w:t>
            </w:r>
            <w:r w:rsidR="00DB50CF">
              <w:rPr>
                <w:rFonts w:ascii="Calisto MT" w:hAnsi="Calisto MT" w:cs="Calibri"/>
                <w:color w:val="000000"/>
                <w:sz w:val="22"/>
                <w:szCs w:val="22"/>
                <w:lang w:val="fr-FR"/>
              </w:rPr>
              <w:t xml:space="preserve"> </w:t>
            </w:r>
            <w:r w:rsidR="00B531AA">
              <w:rPr>
                <w:rFonts w:ascii="Calisto MT" w:hAnsi="Calisto MT" w:cs="Calibri"/>
                <w:color w:val="000000"/>
                <w:sz w:val="22"/>
                <w:szCs w:val="22"/>
                <w:vertAlign w:val="superscript"/>
                <w:lang w:val="fr-FR"/>
              </w:rPr>
              <w:t>70</w:t>
            </w:r>
          </w:p>
        </w:tc>
        <w:tc>
          <w:tcPr>
            <w:tcW w:w="1276" w:type="dxa"/>
            <w:tcBorders>
              <w:top w:val="single" w:sz="4" w:space="0" w:color="auto"/>
              <w:left w:val="nil"/>
              <w:bottom w:val="single" w:sz="4" w:space="0" w:color="auto"/>
              <w:right w:val="single" w:sz="4" w:space="0" w:color="auto"/>
            </w:tcBorders>
            <w:vAlign w:val="center"/>
          </w:tcPr>
          <w:p w14:paraId="46302DC6" w14:textId="16A10FF9"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8D57A" w14:textId="3BEE88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028D47" w14:textId="48F6223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81</w:t>
            </w: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64F29C1B" w14:textId="258C2BF1"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65</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4A5BA44E" w14:textId="0D7E95B8"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5.4</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38BB1EC6" w14:textId="4C426D2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1.5</w:t>
            </w:r>
          </w:p>
        </w:tc>
        <w:tc>
          <w:tcPr>
            <w:tcW w:w="2333" w:type="dxa"/>
            <w:tcBorders>
              <w:top w:val="single" w:sz="4" w:space="0" w:color="auto"/>
              <w:left w:val="nil"/>
              <w:bottom w:val="single" w:sz="4" w:space="0" w:color="auto"/>
              <w:right w:val="single" w:sz="4" w:space="0" w:color="auto"/>
            </w:tcBorders>
            <w:vAlign w:val="center"/>
          </w:tcPr>
          <w:p w14:paraId="04AB7095" w14:textId="333476D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874FB" w14:textId="13176C8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6E17C2D" w14:textId="2BF89E6D"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0.9</w:t>
            </w:r>
            <w:r w:rsidRPr="00DB7014">
              <w:rPr>
                <w:rFonts w:ascii="Calisto MT" w:hAnsi="Calisto MT" w:cs="Calibri"/>
                <w:color w:val="000000"/>
                <w:sz w:val="22"/>
                <w:szCs w:val="22"/>
                <w:lang w:val="en-AU"/>
              </w:rPr>
              <w:t>% p.a.</w:t>
            </w:r>
          </w:p>
        </w:tc>
      </w:tr>
      <w:tr w:rsidR="00FA1D1D" w14:paraId="69D91FFC" w14:textId="77777777" w:rsidTr="00C62C83">
        <w:trPr>
          <w:trHeight w:val="360"/>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86B5605" w14:textId="4BDFD0B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O'Suilleabhain, 200</w:t>
            </w:r>
            <w:r w:rsidR="00FB2DB0">
              <w:rPr>
                <w:rFonts w:ascii="Calisto MT" w:hAnsi="Calisto MT" w:cs="Calibri"/>
                <w:color w:val="000000"/>
                <w:sz w:val="22"/>
                <w:szCs w:val="22"/>
                <w:lang w:val="fr-FR"/>
              </w:rPr>
              <w:t>6</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7</w:t>
            </w:r>
            <w:r w:rsidR="00B531AA">
              <w:rPr>
                <w:rFonts w:ascii="Calisto MT" w:hAnsi="Calisto MT" w:cs="Calibri"/>
                <w:color w:val="000000"/>
                <w:sz w:val="22"/>
                <w:szCs w:val="22"/>
                <w:vertAlign w:val="superscript"/>
                <w:lang w:val="fr-FR"/>
              </w:rPr>
              <w:t>1</w:t>
            </w:r>
          </w:p>
        </w:tc>
        <w:tc>
          <w:tcPr>
            <w:tcW w:w="1276" w:type="dxa"/>
            <w:tcBorders>
              <w:top w:val="single" w:sz="4" w:space="0" w:color="auto"/>
              <w:left w:val="nil"/>
              <w:bottom w:val="single" w:sz="4" w:space="0" w:color="auto"/>
              <w:right w:val="single" w:sz="4" w:space="0" w:color="auto"/>
            </w:tcBorders>
            <w:vAlign w:val="center"/>
          </w:tcPr>
          <w:p w14:paraId="38CFCF30" w14:textId="14479FF4"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C4852" w14:textId="1ACFFF0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7F2A22" w14:textId="3877698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79</w:t>
            </w: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7D804AF7" w14:textId="58189D3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65</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3DC8E628" w14:textId="4354F94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3.7</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5F32731B" w14:textId="2DEC545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2.0</w:t>
            </w:r>
          </w:p>
        </w:tc>
        <w:tc>
          <w:tcPr>
            <w:tcW w:w="2333" w:type="dxa"/>
            <w:tcBorders>
              <w:top w:val="single" w:sz="4" w:space="0" w:color="auto"/>
              <w:left w:val="nil"/>
              <w:bottom w:val="single" w:sz="4" w:space="0" w:color="auto"/>
              <w:right w:val="single" w:sz="4" w:space="0" w:color="auto"/>
            </w:tcBorders>
            <w:vAlign w:val="center"/>
          </w:tcPr>
          <w:p w14:paraId="7404E011" w14:textId="7EC09588"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6C633" w14:textId="400AA91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71DB5EE" w14:textId="18BD4F2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0.3</w:t>
            </w:r>
            <w:r w:rsidRPr="00DB7014">
              <w:rPr>
                <w:rFonts w:ascii="Calisto MT" w:hAnsi="Calisto MT" w:cs="Calibri"/>
                <w:color w:val="000000"/>
                <w:sz w:val="22"/>
                <w:szCs w:val="22"/>
                <w:lang w:val="en-AU"/>
              </w:rPr>
              <w:t>% p.a.</w:t>
            </w:r>
          </w:p>
        </w:tc>
      </w:tr>
      <w:tr w:rsidR="00FA1D1D" w14:paraId="727868AF" w14:textId="77777777" w:rsidTr="00C62C83">
        <w:trPr>
          <w:trHeight w:val="360"/>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162C630" w14:textId="6457601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Oertel, 2006</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7</w:t>
            </w:r>
            <w:r w:rsidR="00B531AA">
              <w:rPr>
                <w:rFonts w:ascii="Calisto MT" w:hAnsi="Calisto MT" w:cs="Calibri"/>
                <w:color w:val="000000"/>
                <w:sz w:val="22"/>
                <w:szCs w:val="22"/>
                <w:vertAlign w:val="superscript"/>
                <w:lang w:val="fr-FR"/>
              </w:rPr>
              <w:t>2</w:t>
            </w:r>
          </w:p>
        </w:tc>
        <w:tc>
          <w:tcPr>
            <w:tcW w:w="1276" w:type="dxa"/>
            <w:tcBorders>
              <w:top w:val="single" w:sz="4" w:space="0" w:color="auto"/>
              <w:left w:val="nil"/>
              <w:bottom w:val="single" w:sz="4" w:space="0" w:color="auto"/>
              <w:right w:val="single" w:sz="4" w:space="0" w:color="auto"/>
            </w:tcBorders>
            <w:vAlign w:val="center"/>
          </w:tcPr>
          <w:p w14:paraId="3559E160" w14:textId="6C268208"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 C</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7F3B8" w14:textId="1C575A9B"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Clinical trial</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BDBD80" w14:textId="5E3B9CC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146</w:t>
            </w:r>
          </w:p>
        </w:tc>
        <w:tc>
          <w:tcPr>
            <w:tcW w:w="1124" w:type="dxa"/>
            <w:tcBorders>
              <w:top w:val="single" w:sz="4" w:space="0" w:color="auto"/>
              <w:left w:val="nil"/>
              <w:bottom w:val="single" w:sz="4" w:space="0" w:color="auto"/>
              <w:right w:val="single" w:sz="4" w:space="0" w:color="auto"/>
            </w:tcBorders>
            <w:shd w:val="clear" w:color="auto" w:fill="auto"/>
            <w:noWrap/>
            <w:vAlign w:val="center"/>
          </w:tcPr>
          <w:p w14:paraId="591BA14E" w14:textId="2FFAB8DE"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59</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140803F5" w14:textId="72A8BA02" w:rsidR="00FA1D1D" w:rsidRDefault="009A73C1" w:rsidP="00FA1D1D">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177" w:type="dxa"/>
            <w:tcBorders>
              <w:top w:val="single" w:sz="4" w:space="0" w:color="auto"/>
              <w:left w:val="nil"/>
              <w:bottom w:val="single" w:sz="4" w:space="0" w:color="auto"/>
              <w:right w:val="single" w:sz="4" w:space="0" w:color="auto"/>
            </w:tcBorders>
            <w:shd w:val="clear" w:color="auto" w:fill="auto"/>
            <w:noWrap/>
            <w:vAlign w:val="center"/>
          </w:tcPr>
          <w:p w14:paraId="128C8095" w14:textId="5CEADA6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3.0</w:t>
            </w:r>
          </w:p>
        </w:tc>
        <w:tc>
          <w:tcPr>
            <w:tcW w:w="2333" w:type="dxa"/>
            <w:tcBorders>
              <w:top w:val="single" w:sz="4" w:space="0" w:color="auto"/>
              <w:left w:val="nil"/>
              <w:bottom w:val="single" w:sz="4" w:space="0" w:color="auto"/>
              <w:right w:val="single" w:sz="4" w:space="0" w:color="auto"/>
            </w:tcBorders>
            <w:vAlign w:val="center"/>
          </w:tcPr>
          <w:p w14:paraId="0EC0225E" w14:textId="3D358AC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D9EE9" w14:textId="7A14E5C8"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CE11892" w14:textId="14E0E52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1.3</w:t>
            </w:r>
            <w:r w:rsidRPr="00DB7014">
              <w:rPr>
                <w:rFonts w:ascii="Calisto MT" w:hAnsi="Calisto MT" w:cs="Calibri"/>
                <w:color w:val="000000"/>
                <w:sz w:val="22"/>
                <w:szCs w:val="22"/>
                <w:lang w:val="en-AU"/>
              </w:rPr>
              <w:t>% p.a.</w:t>
            </w:r>
          </w:p>
        </w:tc>
      </w:tr>
      <w:tr w:rsidR="00FA1D1D" w14:paraId="310BD8D6" w14:textId="77777777" w:rsidTr="00C62C83">
        <w:trPr>
          <w:trHeight w:val="360"/>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CF13C7" w14:textId="070F0BA2" w:rsidR="00FA1D1D" w:rsidRPr="003B7120"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Olanow, 1995</w:t>
            </w:r>
            <w:r w:rsidR="00DB50CF">
              <w:rPr>
                <w:rFonts w:ascii="Calisto MT" w:hAnsi="Calisto MT" w:cs="Calibri"/>
                <w:color w:val="000000"/>
                <w:sz w:val="22"/>
                <w:szCs w:val="22"/>
                <w:lang w:val="fr-FR"/>
              </w:rPr>
              <w:t xml:space="preserve"> </w:t>
            </w:r>
            <w:r w:rsidR="00DB50CF" w:rsidRPr="00666823">
              <w:rPr>
                <w:rFonts w:ascii="Calisto MT" w:hAnsi="Calisto MT" w:cs="Calibri"/>
                <w:color w:val="000000"/>
                <w:sz w:val="22"/>
                <w:szCs w:val="22"/>
                <w:vertAlign w:val="superscript"/>
                <w:lang w:val="fr-FR"/>
              </w:rPr>
              <w:t>7</w:t>
            </w:r>
            <w:r w:rsidR="00B531AA">
              <w:rPr>
                <w:rFonts w:ascii="Calisto MT" w:hAnsi="Calisto MT" w:cs="Calibri"/>
                <w:color w:val="000000"/>
                <w:sz w:val="22"/>
                <w:szCs w:val="22"/>
                <w:vertAlign w:val="superscript"/>
                <w:lang w:val="fr-FR"/>
              </w:rPr>
              <w:t>3</w:t>
            </w:r>
          </w:p>
        </w:tc>
        <w:tc>
          <w:tcPr>
            <w:tcW w:w="1276" w:type="dxa"/>
            <w:tcBorders>
              <w:top w:val="single" w:sz="4" w:space="0" w:color="auto"/>
              <w:left w:val="nil"/>
              <w:bottom w:val="single" w:sz="4" w:space="0" w:color="auto"/>
              <w:right w:val="single" w:sz="4" w:space="0" w:color="auto"/>
            </w:tcBorders>
            <w:vAlign w:val="center"/>
          </w:tcPr>
          <w:p w14:paraId="0F1C46F3" w14:textId="3ED4330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R, M, S, C</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68234" w14:textId="3F03C7FF"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Clinical trial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12DAE40"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21</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6082B147"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66</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10D7DD71"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3.0</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4456FA10"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1.0</w:t>
            </w:r>
          </w:p>
        </w:tc>
        <w:tc>
          <w:tcPr>
            <w:tcW w:w="2333" w:type="dxa"/>
            <w:tcBorders>
              <w:top w:val="single" w:sz="4" w:space="0" w:color="auto"/>
              <w:left w:val="nil"/>
              <w:bottom w:val="single" w:sz="4" w:space="0" w:color="auto"/>
              <w:right w:val="single" w:sz="4" w:space="0" w:color="auto"/>
            </w:tcBorders>
            <w:vAlign w:val="center"/>
          </w:tcPr>
          <w:p w14:paraId="3D42596A" w14:textId="4A19BE3F"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412A0" w14:textId="7BF33B9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6511E7F" w14:textId="0556D270"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0.5</w:t>
            </w:r>
            <w:r w:rsidRPr="00DB7014">
              <w:rPr>
                <w:rFonts w:ascii="Calisto MT" w:hAnsi="Calisto MT" w:cs="Calibri"/>
                <w:color w:val="000000"/>
                <w:sz w:val="22"/>
                <w:szCs w:val="22"/>
                <w:lang w:val="en-AU"/>
              </w:rPr>
              <w:t>% p.a.</w:t>
            </w:r>
          </w:p>
        </w:tc>
      </w:tr>
    </w:tbl>
    <w:p w14:paraId="30E0A4A2" w14:textId="49322BBB" w:rsidR="00A42A33" w:rsidRPr="007954AD" w:rsidRDefault="007954AD" w:rsidP="007954AD">
      <w:pPr>
        <w:spacing w:before="120" w:line="480" w:lineRule="auto"/>
        <w:rPr>
          <w:rFonts w:ascii="Calibri" w:hAnsi="Calibri" w:cs="Calibri"/>
        </w:rPr>
      </w:pPr>
      <w:r w:rsidRPr="007954AD">
        <w:rPr>
          <w:rFonts w:ascii="Calibri" w:hAnsi="Calibri" w:cs="Calibri"/>
          <w:b/>
          <w:bCs/>
        </w:rPr>
        <w:lastRenderedPageBreak/>
        <w:t>Supp</w:t>
      </w:r>
      <w:proofErr w:type="spellStart"/>
      <w:r w:rsidRPr="007954AD">
        <w:rPr>
          <w:rFonts w:ascii="Calibri" w:hAnsi="Calibri" w:cs="Calibri"/>
          <w:b/>
          <w:bCs/>
          <w:lang w:val="en-AU"/>
        </w:rPr>
        <w:t>lementary</w:t>
      </w:r>
      <w:proofErr w:type="spellEnd"/>
      <w:r w:rsidRPr="007954AD">
        <w:rPr>
          <w:rFonts w:ascii="Calibri" w:hAnsi="Calibri" w:cs="Calibri"/>
          <w:b/>
          <w:bCs/>
          <w:lang w:val="en-AU"/>
        </w:rPr>
        <w:t xml:space="preserve"> T</w:t>
      </w:r>
      <w:r w:rsidRPr="007954AD">
        <w:rPr>
          <w:rFonts w:ascii="Calibri" w:hAnsi="Calibri" w:cs="Calibri"/>
          <w:b/>
          <w:bCs/>
        </w:rPr>
        <w:t xml:space="preserve">able </w:t>
      </w:r>
      <w:r w:rsidRPr="007954AD">
        <w:rPr>
          <w:rFonts w:ascii="Calibri" w:hAnsi="Calibri" w:cs="Calibri"/>
          <w:b/>
          <w:bCs/>
          <w:lang w:val="en-US"/>
        </w:rPr>
        <w:t xml:space="preserve">2 </w:t>
      </w:r>
      <w:r w:rsidRPr="007954AD">
        <w:rPr>
          <w:rFonts w:ascii="Calibri" w:hAnsi="Calibri" w:cs="Calibri"/>
          <w:lang w:val="en-US"/>
        </w:rPr>
        <w:t>(continued)</w:t>
      </w:r>
      <w:r w:rsidRPr="007954AD">
        <w:rPr>
          <w:rFonts w:ascii="Calibri" w:hAnsi="Calibri" w:cs="Calibri"/>
          <w:lang w:val="en-AU"/>
        </w:rPr>
        <w:t>.</w:t>
      </w:r>
    </w:p>
    <w:tbl>
      <w:tblPr>
        <w:tblW w:w="15026" w:type="dxa"/>
        <w:tblInd w:w="-152" w:type="dxa"/>
        <w:tblLayout w:type="fixed"/>
        <w:tblLook w:val="04A0" w:firstRow="1" w:lastRow="0" w:firstColumn="1" w:lastColumn="0" w:noHBand="0" w:noVBand="1"/>
      </w:tblPr>
      <w:tblGrid>
        <w:gridCol w:w="2127"/>
        <w:gridCol w:w="1417"/>
        <w:gridCol w:w="1418"/>
        <w:gridCol w:w="1134"/>
        <w:gridCol w:w="1134"/>
        <w:gridCol w:w="1697"/>
        <w:gridCol w:w="1041"/>
        <w:gridCol w:w="2081"/>
        <w:gridCol w:w="1560"/>
        <w:gridCol w:w="1417"/>
      </w:tblGrid>
      <w:tr w:rsidR="00FA1D1D" w14:paraId="6C890E4A" w14:textId="77777777" w:rsidTr="00C62C83">
        <w:trPr>
          <w:trHeight w:val="1462"/>
        </w:trPr>
        <w:tc>
          <w:tcPr>
            <w:tcW w:w="2127" w:type="dxa"/>
            <w:tcBorders>
              <w:top w:val="single" w:sz="8" w:space="0" w:color="auto"/>
              <w:left w:val="single" w:sz="8" w:space="0" w:color="auto"/>
              <w:bottom w:val="double" w:sz="6" w:space="0" w:color="auto"/>
              <w:right w:val="single" w:sz="4" w:space="0" w:color="auto"/>
            </w:tcBorders>
            <w:shd w:val="clear" w:color="000000" w:fill="EDEDED"/>
            <w:vAlign w:val="center"/>
            <w:hideMark/>
          </w:tcPr>
          <w:p w14:paraId="2529FC5E" w14:textId="4ECA515A" w:rsidR="00FA1D1D"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Author, year</w:t>
            </w:r>
          </w:p>
        </w:tc>
        <w:tc>
          <w:tcPr>
            <w:tcW w:w="1417" w:type="dxa"/>
            <w:tcBorders>
              <w:top w:val="single" w:sz="8" w:space="0" w:color="auto"/>
              <w:left w:val="nil"/>
              <w:bottom w:val="double" w:sz="6" w:space="0" w:color="auto"/>
              <w:right w:val="single" w:sz="4" w:space="0" w:color="auto"/>
            </w:tcBorders>
            <w:shd w:val="clear" w:color="000000" w:fill="EDEDED"/>
            <w:vAlign w:val="center"/>
          </w:tcPr>
          <w:p w14:paraId="577E1EDB" w14:textId="429FBCF1" w:rsidR="00FA1D1D" w:rsidDel="00425B0E" w:rsidRDefault="00FA1D1D" w:rsidP="00FA1D1D">
            <w:pPr>
              <w:jc w:val="center"/>
              <w:rPr>
                <w:rFonts w:ascii="Calisto MT" w:hAnsi="Calisto MT" w:cs="Calibri"/>
                <w:b/>
                <w:bCs/>
                <w:color w:val="000000"/>
                <w:sz w:val="22"/>
                <w:szCs w:val="22"/>
              </w:rPr>
            </w:pPr>
            <w:proofErr w:type="spellStart"/>
            <w:r>
              <w:rPr>
                <w:rFonts w:ascii="Calisto MT" w:hAnsi="Calisto MT" w:cs="Calibri"/>
                <w:b/>
                <w:bCs/>
                <w:color w:val="000000"/>
                <w:sz w:val="22"/>
                <w:szCs w:val="22"/>
                <w:lang w:val="fr-FR"/>
              </w:rPr>
              <w:t>Analysis</w:t>
            </w:r>
            <w:proofErr w:type="spellEnd"/>
          </w:p>
        </w:tc>
        <w:tc>
          <w:tcPr>
            <w:tcW w:w="1418" w:type="dxa"/>
            <w:tcBorders>
              <w:top w:val="single" w:sz="8" w:space="0" w:color="auto"/>
              <w:left w:val="single" w:sz="4" w:space="0" w:color="auto"/>
              <w:bottom w:val="double" w:sz="6" w:space="0" w:color="auto"/>
              <w:right w:val="single" w:sz="4" w:space="0" w:color="auto"/>
            </w:tcBorders>
            <w:shd w:val="clear" w:color="000000" w:fill="EDEDED"/>
            <w:vAlign w:val="center"/>
            <w:hideMark/>
          </w:tcPr>
          <w:p w14:paraId="56C36668" w14:textId="05203BD3" w:rsidR="00FA1D1D"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Study type</w:t>
            </w:r>
          </w:p>
        </w:tc>
        <w:tc>
          <w:tcPr>
            <w:tcW w:w="1134" w:type="dxa"/>
            <w:tcBorders>
              <w:top w:val="single" w:sz="8" w:space="0" w:color="auto"/>
              <w:left w:val="nil"/>
              <w:bottom w:val="double" w:sz="6" w:space="0" w:color="auto"/>
              <w:right w:val="single" w:sz="4" w:space="0" w:color="auto"/>
            </w:tcBorders>
            <w:shd w:val="clear" w:color="000000" w:fill="EDEDED"/>
            <w:vAlign w:val="center"/>
            <w:hideMark/>
          </w:tcPr>
          <w:p w14:paraId="213C8FD4" w14:textId="40A3D210" w:rsidR="00FA1D1D"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Baseline sample size</w:t>
            </w:r>
          </w:p>
        </w:tc>
        <w:tc>
          <w:tcPr>
            <w:tcW w:w="1134" w:type="dxa"/>
            <w:tcBorders>
              <w:top w:val="single" w:sz="8" w:space="0" w:color="auto"/>
              <w:left w:val="nil"/>
              <w:bottom w:val="double" w:sz="6" w:space="0" w:color="auto"/>
              <w:right w:val="single" w:sz="4" w:space="0" w:color="auto"/>
            </w:tcBorders>
            <w:shd w:val="clear" w:color="000000" w:fill="EDEDED"/>
            <w:vAlign w:val="center"/>
            <w:hideMark/>
          </w:tcPr>
          <w:p w14:paraId="2B668F02" w14:textId="63488880" w:rsidR="00FA1D1D"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Baseline age</w:t>
            </w:r>
            <w:r w:rsidRPr="00A42A33">
              <w:rPr>
                <w:rFonts w:ascii="Calisto MT" w:hAnsi="Calisto MT" w:cs="Calibri"/>
                <w:b/>
                <w:bCs/>
                <w:color w:val="000000"/>
                <w:sz w:val="22"/>
                <w:szCs w:val="22"/>
              </w:rPr>
              <w:t xml:space="preserve"> (y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1697" w:type="dxa"/>
            <w:tcBorders>
              <w:top w:val="single" w:sz="8" w:space="0" w:color="auto"/>
              <w:left w:val="nil"/>
              <w:bottom w:val="double" w:sz="6" w:space="0" w:color="auto"/>
              <w:right w:val="single" w:sz="4" w:space="0" w:color="auto"/>
            </w:tcBorders>
            <w:shd w:val="clear" w:color="000000" w:fill="EDEDED"/>
            <w:vAlign w:val="center"/>
            <w:hideMark/>
          </w:tcPr>
          <w:p w14:paraId="18891526" w14:textId="2C6F6F87" w:rsidR="00FA1D1D"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Baseline PD duration</w:t>
            </w:r>
            <w:r w:rsidRPr="00A42A33">
              <w:rPr>
                <w:rFonts w:ascii="Calisto MT" w:hAnsi="Calisto MT" w:cs="Calibri"/>
                <w:b/>
                <w:bCs/>
                <w:color w:val="000000"/>
                <w:sz w:val="22"/>
                <w:szCs w:val="22"/>
              </w:rPr>
              <w:br/>
              <w:t>(y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1041" w:type="dxa"/>
            <w:tcBorders>
              <w:top w:val="single" w:sz="8" w:space="0" w:color="auto"/>
              <w:left w:val="nil"/>
              <w:bottom w:val="double" w:sz="6" w:space="0" w:color="auto"/>
              <w:right w:val="single" w:sz="4" w:space="0" w:color="auto"/>
            </w:tcBorders>
            <w:shd w:val="clear" w:color="000000" w:fill="EDEDED"/>
            <w:vAlign w:val="center"/>
            <w:hideMark/>
          </w:tcPr>
          <w:p w14:paraId="5DFD08FA" w14:textId="7B9CDE73" w:rsidR="00FA1D1D"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Study duration</w:t>
            </w:r>
            <w:r w:rsidRPr="00A42A33">
              <w:rPr>
                <w:rFonts w:ascii="Calisto MT" w:hAnsi="Calisto MT" w:cs="Calibri"/>
                <w:b/>
                <w:bCs/>
                <w:color w:val="000000"/>
                <w:sz w:val="22"/>
                <w:szCs w:val="22"/>
              </w:rPr>
              <w:br/>
              <w:t>(</w:t>
            </w:r>
            <w:r>
              <w:rPr>
                <w:rFonts w:ascii="Calisto MT" w:hAnsi="Calisto MT" w:cs="Calibri"/>
                <w:b/>
                <w:bCs/>
                <w:color w:val="000000"/>
                <w:sz w:val="22"/>
                <w:szCs w:val="22"/>
                <w:lang w:val="en-AU"/>
              </w:rPr>
              <w:t>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2081" w:type="dxa"/>
            <w:tcBorders>
              <w:top w:val="single" w:sz="8" w:space="0" w:color="auto"/>
              <w:left w:val="nil"/>
              <w:bottom w:val="double" w:sz="6" w:space="0" w:color="auto"/>
              <w:right w:val="single" w:sz="4" w:space="0" w:color="auto"/>
            </w:tcBorders>
            <w:shd w:val="clear" w:color="000000" w:fill="EDEDED"/>
            <w:vAlign w:val="center"/>
          </w:tcPr>
          <w:p w14:paraId="5A469905" w14:textId="6F576308" w:rsidR="00FA1D1D" w:rsidRPr="00A42A33"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Motor scale (</w:t>
            </w:r>
            <w:r>
              <w:rPr>
                <w:rFonts w:ascii="Calisto MT" w:hAnsi="Calisto MT" w:cs="Calibri"/>
                <w:b/>
                <w:bCs/>
                <w:color w:val="000000"/>
                <w:sz w:val="22"/>
                <w:szCs w:val="22"/>
                <w:lang w:val="en-AU"/>
              </w:rPr>
              <w:t>maximum score</w:t>
            </w:r>
            <w:r w:rsidRPr="00A42A33">
              <w:rPr>
                <w:rFonts w:ascii="Calisto MT" w:hAnsi="Calisto MT" w:cs="Calibri"/>
                <w:b/>
                <w:bCs/>
                <w:color w:val="000000"/>
                <w:sz w:val="22"/>
                <w:szCs w:val="22"/>
              </w:rPr>
              <w:t>)</w:t>
            </w:r>
          </w:p>
        </w:tc>
        <w:tc>
          <w:tcPr>
            <w:tcW w:w="1560" w:type="dxa"/>
            <w:tcBorders>
              <w:top w:val="single" w:sz="8" w:space="0" w:color="auto"/>
              <w:left w:val="single" w:sz="4" w:space="0" w:color="auto"/>
              <w:bottom w:val="double" w:sz="6" w:space="0" w:color="auto"/>
              <w:right w:val="single" w:sz="4" w:space="0" w:color="auto"/>
            </w:tcBorders>
            <w:shd w:val="clear" w:color="000000" w:fill="EDEDED"/>
            <w:vAlign w:val="center"/>
            <w:hideMark/>
          </w:tcPr>
          <w:p w14:paraId="4F4E452C" w14:textId="067F0D6A" w:rsidR="00FA1D1D"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 xml:space="preserve">Motor </w:t>
            </w:r>
            <w:r>
              <w:rPr>
                <w:rFonts w:ascii="Calisto MT" w:hAnsi="Calisto MT" w:cs="Calibri"/>
                <w:b/>
                <w:bCs/>
                <w:color w:val="000000"/>
                <w:sz w:val="22"/>
                <w:szCs w:val="22"/>
                <w:lang w:val="en-AU"/>
              </w:rPr>
              <w:t xml:space="preserve">assessment </w:t>
            </w:r>
            <w:r w:rsidRPr="00A42A33">
              <w:rPr>
                <w:rFonts w:ascii="Calisto MT" w:hAnsi="Calisto MT" w:cs="Calibri"/>
                <w:b/>
                <w:bCs/>
                <w:color w:val="000000"/>
                <w:sz w:val="22"/>
                <w:szCs w:val="22"/>
              </w:rPr>
              <w:t xml:space="preserve">in relation to </w:t>
            </w:r>
            <w:r>
              <w:rPr>
                <w:rFonts w:ascii="Calisto MT" w:hAnsi="Calisto MT" w:cs="Calibri"/>
                <w:b/>
                <w:bCs/>
                <w:color w:val="000000"/>
                <w:sz w:val="22"/>
                <w:szCs w:val="22"/>
                <w:lang w:val="en-AU"/>
              </w:rPr>
              <w:t>medication cycle</w:t>
            </w:r>
          </w:p>
        </w:tc>
        <w:tc>
          <w:tcPr>
            <w:tcW w:w="1417" w:type="dxa"/>
            <w:tcBorders>
              <w:top w:val="single" w:sz="4" w:space="0" w:color="auto"/>
              <w:left w:val="nil"/>
              <w:bottom w:val="double" w:sz="6" w:space="0" w:color="auto"/>
              <w:right w:val="single" w:sz="4" w:space="0" w:color="auto"/>
            </w:tcBorders>
            <w:shd w:val="clear" w:color="000000" w:fill="EDEDED"/>
            <w:vAlign w:val="center"/>
            <w:hideMark/>
          </w:tcPr>
          <w:p w14:paraId="1FE2B6BA" w14:textId="77777777" w:rsidR="00FA1D1D" w:rsidRPr="009042E7" w:rsidRDefault="00FA1D1D" w:rsidP="00FA1D1D">
            <w:pPr>
              <w:rPr>
                <w:rFonts w:ascii="Calisto MT" w:hAnsi="Calisto MT" w:cs="Calibri"/>
                <w:b/>
                <w:bCs/>
                <w:color w:val="000000"/>
                <w:sz w:val="22"/>
                <w:szCs w:val="22"/>
                <w:lang w:val="en-AU"/>
              </w:rPr>
            </w:pPr>
            <w:r w:rsidRPr="00025FCB">
              <w:rPr>
                <w:rFonts w:ascii="Calisto MT" w:hAnsi="Calisto MT" w:cs="Calibri"/>
                <w:b/>
                <w:bCs/>
                <w:color w:val="000000"/>
                <w:sz w:val="22"/>
                <w:szCs w:val="22"/>
                <w:lang w:val="en-AU"/>
              </w:rPr>
              <w:t>Motor progression rate</w:t>
            </w:r>
          </w:p>
          <w:p w14:paraId="450BB0C3" w14:textId="53325760" w:rsidR="00FA1D1D" w:rsidRDefault="00FA1D1D" w:rsidP="00FA1D1D">
            <w:pPr>
              <w:jc w:val="center"/>
              <w:rPr>
                <w:rFonts w:ascii="Calisto MT" w:hAnsi="Calisto MT" w:cs="Calibri"/>
                <w:b/>
                <w:bCs/>
                <w:color w:val="000000"/>
                <w:sz w:val="22"/>
                <w:szCs w:val="22"/>
              </w:rPr>
            </w:pPr>
          </w:p>
        </w:tc>
      </w:tr>
      <w:tr w:rsidR="00FA1D1D" w14:paraId="3F17E274"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3C1592E6" w14:textId="673E0A2F"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Olanow, 2006</w:t>
            </w:r>
            <w:r w:rsidR="00DB50CF">
              <w:rPr>
                <w:rFonts w:ascii="Calisto MT" w:hAnsi="Calisto MT" w:cs="Calibri"/>
                <w:color w:val="000000"/>
                <w:sz w:val="22"/>
                <w:szCs w:val="22"/>
                <w:lang w:val="fr-FR"/>
              </w:rPr>
              <w:t xml:space="preserve"> </w:t>
            </w:r>
            <w:r w:rsidR="00DB50CF">
              <w:rPr>
                <w:rFonts w:ascii="Calisto MT" w:hAnsi="Calisto MT" w:cs="Calibri"/>
                <w:color w:val="000000"/>
                <w:sz w:val="22"/>
                <w:szCs w:val="22"/>
                <w:vertAlign w:val="superscript"/>
                <w:lang w:val="fr-FR"/>
              </w:rPr>
              <w:t>7</w:t>
            </w:r>
            <w:r w:rsidR="00B531AA">
              <w:rPr>
                <w:rFonts w:ascii="Calisto MT" w:hAnsi="Calisto MT" w:cs="Calibri"/>
                <w:color w:val="000000"/>
                <w:sz w:val="22"/>
                <w:szCs w:val="22"/>
                <w:vertAlign w:val="superscript"/>
                <w:lang w:val="fr-FR"/>
              </w:rPr>
              <w:t>4</w:t>
            </w:r>
          </w:p>
        </w:tc>
        <w:tc>
          <w:tcPr>
            <w:tcW w:w="1417" w:type="dxa"/>
            <w:tcBorders>
              <w:top w:val="nil"/>
              <w:left w:val="nil"/>
              <w:bottom w:val="single" w:sz="4" w:space="0" w:color="auto"/>
              <w:right w:val="single" w:sz="4" w:space="0" w:color="auto"/>
            </w:tcBorders>
            <w:vAlign w:val="center"/>
          </w:tcPr>
          <w:p w14:paraId="22B14631" w14:textId="005EE10E"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05DE87F7" w14:textId="52EC797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Clinical trial</w:t>
            </w:r>
          </w:p>
        </w:tc>
        <w:tc>
          <w:tcPr>
            <w:tcW w:w="1134" w:type="dxa"/>
            <w:tcBorders>
              <w:top w:val="nil"/>
              <w:left w:val="nil"/>
              <w:bottom w:val="single" w:sz="4" w:space="0" w:color="auto"/>
              <w:right w:val="single" w:sz="4" w:space="0" w:color="auto"/>
            </w:tcBorders>
            <w:shd w:val="clear" w:color="auto" w:fill="auto"/>
            <w:noWrap/>
            <w:vAlign w:val="center"/>
          </w:tcPr>
          <w:p w14:paraId="4512D11E" w14:textId="54FC26C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71</w:t>
            </w:r>
          </w:p>
        </w:tc>
        <w:tc>
          <w:tcPr>
            <w:tcW w:w="1134" w:type="dxa"/>
            <w:tcBorders>
              <w:top w:val="nil"/>
              <w:left w:val="nil"/>
              <w:bottom w:val="single" w:sz="4" w:space="0" w:color="auto"/>
              <w:right w:val="single" w:sz="4" w:space="0" w:color="auto"/>
            </w:tcBorders>
            <w:shd w:val="clear" w:color="auto" w:fill="auto"/>
            <w:noWrap/>
            <w:vAlign w:val="center"/>
          </w:tcPr>
          <w:p w14:paraId="7DED4330" w14:textId="6868FED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61</w:t>
            </w:r>
          </w:p>
        </w:tc>
        <w:tc>
          <w:tcPr>
            <w:tcW w:w="1697" w:type="dxa"/>
            <w:tcBorders>
              <w:top w:val="nil"/>
              <w:left w:val="nil"/>
              <w:bottom w:val="single" w:sz="4" w:space="0" w:color="auto"/>
              <w:right w:val="single" w:sz="4" w:space="0" w:color="auto"/>
            </w:tcBorders>
            <w:shd w:val="clear" w:color="auto" w:fill="auto"/>
            <w:noWrap/>
            <w:vAlign w:val="center"/>
          </w:tcPr>
          <w:p w14:paraId="123779BB" w14:textId="1F04F6FD"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0.9</w:t>
            </w:r>
          </w:p>
        </w:tc>
        <w:tc>
          <w:tcPr>
            <w:tcW w:w="1041" w:type="dxa"/>
            <w:tcBorders>
              <w:top w:val="nil"/>
              <w:left w:val="nil"/>
              <w:bottom w:val="single" w:sz="4" w:space="0" w:color="auto"/>
              <w:right w:val="single" w:sz="4" w:space="0" w:color="auto"/>
            </w:tcBorders>
            <w:shd w:val="clear" w:color="auto" w:fill="auto"/>
            <w:noWrap/>
            <w:vAlign w:val="center"/>
          </w:tcPr>
          <w:p w14:paraId="7545C6FC" w14:textId="1C8417F0"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1.0</w:t>
            </w:r>
          </w:p>
        </w:tc>
        <w:tc>
          <w:tcPr>
            <w:tcW w:w="2081" w:type="dxa"/>
            <w:tcBorders>
              <w:top w:val="nil"/>
              <w:left w:val="nil"/>
              <w:bottom w:val="single" w:sz="4" w:space="0" w:color="auto"/>
              <w:right w:val="single" w:sz="4" w:space="0" w:color="auto"/>
            </w:tcBorders>
            <w:vAlign w:val="center"/>
          </w:tcPr>
          <w:p w14:paraId="1E34F1EB" w14:textId="739486C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0EF9967" w14:textId="616942CF"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Prevailing</w:t>
            </w:r>
          </w:p>
        </w:tc>
        <w:tc>
          <w:tcPr>
            <w:tcW w:w="1417" w:type="dxa"/>
            <w:tcBorders>
              <w:top w:val="nil"/>
              <w:left w:val="nil"/>
              <w:bottom w:val="single" w:sz="4" w:space="0" w:color="auto"/>
              <w:right w:val="single" w:sz="4" w:space="0" w:color="auto"/>
            </w:tcBorders>
            <w:shd w:val="clear" w:color="auto" w:fill="auto"/>
            <w:noWrap/>
            <w:vAlign w:val="center"/>
          </w:tcPr>
          <w:p w14:paraId="771D6E28" w14:textId="2FD28E6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4.8</w:t>
            </w:r>
            <w:r w:rsidRPr="00DB7014">
              <w:rPr>
                <w:rFonts w:ascii="Calisto MT" w:hAnsi="Calisto MT" w:cs="Calibri"/>
                <w:color w:val="000000"/>
                <w:sz w:val="22"/>
                <w:szCs w:val="22"/>
                <w:lang w:val="en-AU"/>
              </w:rPr>
              <w:t>% p.a.</w:t>
            </w:r>
          </w:p>
        </w:tc>
      </w:tr>
      <w:tr w:rsidR="00FA1D1D" w14:paraId="62C28113"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312C97A9" w14:textId="5219A017"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Ou, 2021</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7</w:t>
            </w:r>
            <w:r w:rsidR="00B531AA">
              <w:rPr>
                <w:rFonts w:ascii="Calisto MT" w:hAnsi="Calisto MT" w:cs="Calibri"/>
                <w:color w:val="000000"/>
                <w:sz w:val="22"/>
                <w:szCs w:val="22"/>
                <w:vertAlign w:val="superscript"/>
                <w:lang w:val="fr-FR"/>
              </w:rPr>
              <w:t>5</w:t>
            </w:r>
          </w:p>
        </w:tc>
        <w:tc>
          <w:tcPr>
            <w:tcW w:w="1417" w:type="dxa"/>
            <w:tcBorders>
              <w:top w:val="nil"/>
              <w:left w:val="nil"/>
              <w:bottom w:val="single" w:sz="4" w:space="0" w:color="auto"/>
              <w:right w:val="single" w:sz="4" w:space="0" w:color="auto"/>
            </w:tcBorders>
            <w:vAlign w:val="center"/>
          </w:tcPr>
          <w:p w14:paraId="16C30863" w14:textId="3597D6C8"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53257736" w14:textId="1D17978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tcPr>
          <w:p w14:paraId="5F5B23C3" w14:textId="2D1D5DA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224</w:t>
            </w:r>
          </w:p>
        </w:tc>
        <w:tc>
          <w:tcPr>
            <w:tcW w:w="1134" w:type="dxa"/>
            <w:tcBorders>
              <w:top w:val="nil"/>
              <w:left w:val="nil"/>
              <w:bottom w:val="single" w:sz="4" w:space="0" w:color="auto"/>
              <w:right w:val="single" w:sz="4" w:space="0" w:color="auto"/>
            </w:tcBorders>
            <w:shd w:val="clear" w:color="auto" w:fill="auto"/>
            <w:noWrap/>
            <w:vAlign w:val="center"/>
          </w:tcPr>
          <w:p w14:paraId="4677E52D" w14:textId="5A9EA54F"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58</w:t>
            </w:r>
          </w:p>
        </w:tc>
        <w:tc>
          <w:tcPr>
            <w:tcW w:w="1697" w:type="dxa"/>
            <w:tcBorders>
              <w:top w:val="nil"/>
              <w:left w:val="nil"/>
              <w:bottom w:val="single" w:sz="4" w:space="0" w:color="auto"/>
              <w:right w:val="single" w:sz="4" w:space="0" w:color="auto"/>
            </w:tcBorders>
            <w:shd w:val="clear" w:color="auto" w:fill="auto"/>
            <w:noWrap/>
            <w:vAlign w:val="center"/>
          </w:tcPr>
          <w:p w14:paraId="009FDA6D" w14:textId="1338B925"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1.5</w:t>
            </w:r>
          </w:p>
        </w:tc>
        <w:tc>
          <w:tcPr>
            <w:tcW w:w="1041" w:type="dxa"/>
            <w:tcBorders>
              <w:top w:val="nil"/>
              <w:left w:val="nil"/>
              <w:bottom w:val="single" w:sz="4" w:space="0" w:color="auto"/>
              <w:right w:val="single" w:sz="4" w:space="0" w:color="auto"/>
            </w:tcBorders>
            <w:shd w:val="clear" w:color="auto" w:fill="auto"/>
            <w:noWrap/>
            <w:vAlign w:val="center"/>
          </w:tcPr>
          <w:p w14:paraId="0F8B2A5E" w14:textId="0223741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3.0</w:t>
            </w:r>
          </w:p>
        </w:tc>
        <w:tc>
          <w:tcPr>
            <w:tcW w:w="2081" w:type="dxa"/>
            <w:tcBorders>
              <w:top w:val="nil"/>
              <w:left w:val="nil"/>
              <w:bottom w:val="single" w:sz="4" w:space="0" w:color="auto"/>
              <w:right w:val="single" w:sz="4" w:space="0" w:color="auto"/>
            </w:tcBorders>
            <w:vAlign w:val="center"/>
          </w:tcPr>
          <w:p w14:paraId="3556AB6D" w14:textId="2402F32F"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8E5166A" w14:textId="70317B5E"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Prevailing</w:t>
            </w:r>
          </w:p>
        </w:tc>
        <w:tc>
          <w:tcPr>
            <w:tcW w:w="1417" w:type="dxa"/>
            <w:tcBorders>
              <w:top w:val="nil"/>
              <w:left w:val="nil"/>
              <w:bottom w:val="single" w:sz="4" w:space="0" w:color="auto"/>
              <w:right w:val="single" w:sz="4" w:space="0" w:color="auto"/>
            </w:tcBorders>
            <w:shd w:val="clear" w:color="auto" w:fill="auto"/>
            <w:noWrap/>
            <w:vAlign w:val="center"/>
          </w:tcPr>
          <w:p w14:paraId="20F499F1" w14:textId="3325532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1.8</w:t>
            </w:r>
            <w:r w:rsidRPr="00DB7014">
              <w:rPr>
                <w:rFonts w:ascii="Calisto MT" w:hAnsi="Calisto MT" w:cs="Calibri"/>
                <w:color w:val="000000"/>
                <w:sz w:val="22"/>
                <w:szCs w:val="22"/>
                <w:lang w:val="en-AU"/>
              </w:rPr>
              <w:t>% p.a.</w:t>
            </w:r>
          </w:p>
        </w:tc>
      </w:tr>
      <w:tr w:rsidR="00FA1D1D" w14:paraId="7E30CC88"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05858FF5" w14:textId="3C1F653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 xml:space="preserve">Pagano, </w:t>
            </w:r>
            <w:r w:rsidR="00F64C33">
              <w:rPr>
                <w:rFonts w:ascii="Calisto MT" w:hAnsi="Calisto MT" w:cs="Calibri"/>
                <w:color w:val="000000"/>
                <w:sz w:val="22"/>
                <w:szCs w:val="22"/>
                <w:lang w:val="fr-FR"/>
              </w:rPr>
              <w:t xml:space="preserve">2022 </w:t>
            </w:r>
            <w:r w:rsidR="00666823" w:rsidRPr="00666823">
              <w:rPr>
                <w:rFonts w:ascii="Calisto MT" w:hAnsi="Calisto MT" w:cs="Calibri"/>
                <w:color w:val="000000"/>
                <w:sz w:val="22"/>
                <w:szCs w:val="22"/>
                <w:vertAlign w:val="superscript"/>
                <w:lang w:val="fr-FR"/>
              </w:rPr>
              <w:t>10</w:t>
            </w:r>
            <w:r w:rsidR="00B531AA">
              <w:rPr>
                <w:rFonts w:ascii="Calisto MT" w:hAnsi="Calisto MT" w:cs="Calibri"/>
                <w:color w:val="000000"/>
                <w:sz w:val="22"/>
                <w:szCs w:val="22"/>
                <w:vertAlign w:val="superscript"/>
                <w:lang w:val="fr-FR"/>
              </w:rPr>
              <w:t>7</w:t>
            </w:r>
          </w:p>
        </w:tc>
        <w:tc>
          <w:tcPr>
            <w:tcW w:w="1417" w:type="dxa"/>
            <w:tcBorders>
              <w:top w:val="nil"/>
              <w:left w:val="nil"/>
              <w:bottom w:val="single" w:sz="4" w:space="0" w:color="auto"/>
              <w:right w:val="single" w:sz="4" w:space="0" w:color="auto"/>
            </w:tcBorders>
            <w:vAlign w:val="center"/>
          </w:tcPr>
          <w:p w14:paraId="6FF053A9" w14:textId="79981D34"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1C67A4B" w14:textId="2BD86601" w:rsidR="00FA1D1D" w:rsidRPr="00B120CD"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Clinical</w:t>
            </w:r>
            <w:proofErr w:type="spellEnd"/>
            <w:r>
              <w:rPr>
                <w:rFonts w:ascii="Calisto MT" w:hAnsi="Calisto MT" w:cs="Calibri"/>
                <w:color w:val="000000"/>
                <w:sz w:val="22"/>
                <w:szCs w:val="22"/>
                <w:lang w:val="fr-FR"/>
              </w:rPr>
              <w:t xml:space="preserve"> trial</w:t>
            </w:r>
          </w:p>
        </w:tc>
        <w:tc>
          <w:tcPr>
            <w:tcW w:w="1134" w:type="dxa"/>
            <w:tcBorders>
              <w:top w:val="nil"/>
              <w:left w:val="nil"/>
              <w:bottom w:val="single" w:sz="4" w:space="0" w:color="auto"/>
              <w:right w:val="single" w:sz="4" w:space="0" w:color="auto"/>
            </w:tcBorders>
            <w:shd w:val="clear" w:color="auto" w:fill="auto"/>
            <w:noWrap/>
            <w:vAlign w:val="center"/>
          </w:tcPr>
          <w:p w14:paraId="664E91D8" w14:textId="4E50889E" w:rsidR="00FA1D1D" w:rsidRPr="00B120C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105</w:t>
            </w:r>
          </w:p>
        </w:tc>
        <w:tc>
          <w:tcPr>
            <w:tcW w:w="1134" w:type="dxa"/>
            <w:tcBorders>
              <w:top w:val="nil"/>
              <w:left w:val="nil"/>
              <w:bottom w:val="single" w:sz="4" w:space="0" w:color="auto"/>
              <w:right w:val="single" w:sz="4" w:space="0" w:color="auto"/>
            </w:tcBorders>
            <w:shd w:val="clear" w:color="auto" w:fill="auto"/>
            <w:noWrap/>
            <w:vAlign w:val="center"/>
          </w:tcPr>
          <w:p w14:paraId="6F3DFC62" w14:textId="4D134850" w:rsidR="00FA1D1D" w:rsidRPr="00B120C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60</w:t>
            </w:r>
          </w:p>
        </w:tc>
        <w:tc>
          <w:tcPr>
            <w:tcW w:w="1697" w:type="dxa"/>
            <w:tcBorders>
              <w:top w:val="nil"/>
              <w:left w:val="nil"/>
              <w:bottom w:val="single" w:sz="4" w:space="0" w:color="auto"/>
              <w:right w:val="single" w:sz="4" w:space="0" w:color="auto"/>
            </w:tcBorders>
            <w:shd w:val="clear" w:color="auto" w:fill="auto"/>
            <w:noWrap/>
            <w:vAlign w:val="center"/>
          </w:tcPr>
          <w:p w14:paraId="3808318A" w14:textId="6C140058" w:rsidR="00FA1D1D" w:rsidRPr="00B120C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0.8</w:t>
            </w:r>
          </w:p>
        </w:tc>
        <w:tc>
          <w:tcPr>
            <w:tcW w:w="1041" w:type="dxa"/>
            <w:tcBorders>
              <w:top w:val="nil"/>
              <w:left w:val="nil"/>
              <w:bottom w:val="single" w:sz="4" w:space="0" w:color="auto"/>
              <w:right w:val="single" w:sz="4" w:space="0" w:color="auto"/>
            </w:tcBorders>
            <w:shd w:val="clear" w:color="auto" w:fill="auto"/>
            <w:noWrap/>
            <w:vAlign w:val="center"/>
          </w:tcPr>
          <w:p w14:paraId="2D61513A" w14:textId="565E2468" w:rsidR="00FA1D1D" w:rsidRPr="00B120C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1</w:t>
            </w:r>
          </w:p>
        </w:tc>
        <w:tc>
          <w:tcPr>
            <w:tcW w:w="2081" w:type="dxa"/>
            <w:tcBorders>
              <w:top w:val="nil"/>
              <w:left w:val="nil"/>
              <w:bottom w:val="single" w:sz="4" w:space="0" w:color="auto"/>
              <w:right w:val="single" w:sz="4" w:space="0" w:color="auto"/>
            </w:tcBorders>
            <w:vAlign w:val="center"/>
          </w:tcPr>
          <w:p w14:paraId="3BA6B43D" w14:textId="20380DCB"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MDS-UPDRS-III (132)</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975EC99" w14:textId="58FB4C30" w:rsidR="00FA1D1D"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Untreated</w:t>
            </w:r>
            <w:proofErr w:type="spellEnd"/>
          </w:p>
        </w:tc>
        <w:tc>
          <w:tcPr>
            <w:tcW w:w="1417" w:type="dxa"/>
            <w:tcBorders>
              <w:top w:val="nil"/>
              <w:left w:val="nil"/>
              <w:bottom w:val="single" w:sz="4" w:space="0" w:color="auto"/>
              <w:right w:val="single" w:sz="4" w:space="0" w:color="auto"/>
            </w:tcBorders>
            <w:shd w:val="clear" w:color="auto" w:fill="auto"/>
            <w:noWrap/>
            <w:vAlign w:val="center"/>
          </w:tcPr>
          <w:p w14:paraId="53C9C253" w14:textId="6C6F2B7F" w:rsidR="00FA1D1D" w:rsidRPr="00B120C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4.2</w:t>
            </w:r>
            <w:r w:rsidRPr="00DB7014">
              <w:rPr>
                <w:rFonts w:ascii="Calisto MT" w:hAnsi="Calisto MT" w:cs="Calibri"/>
                <w:color w:val="000000"/>
                <w:sz w:val="22"/>
                <w:szCs w:val="22"/>
                <w:lang w:val="en-AU"/>
              </w:rPr>
              <w:t>% p.a.</w:t>
            </w:r>
          </w:p>
        </w:tc>
      </w:tr>
      <w:tr w:rsidR="00FA1D1D" w14:paraId="6B387AC6"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106F2075" w14:textId="1B7B37DE"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Palermo, 2021</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7</w:t>
            </w:r>
            <w:r w:rsidR="00B531AA">
              <w:rPr>
                <w:rFonts w:ascii="Calisto MT" w:hAnsi="Calisto MT" w:cs="Calibri"/>
                <w:color w:val="000000"/>
                <w:sz w:val="22"/>
                <w:szCs w:val="22"/>
                <w:vertAlign w:val="superscript"/>
                <w:lang w:val="fr-FR"/>
              </w:rPr>
              <w:t>6</w:t>
            </w:r>
          </w:p>
        </w:tc>
        <w:tc>
          <w:tcPr>
            <w:tcW w:w="1417" w:type="dxa"/>
            <w:tcBorders>
              <w:top w:val="nil"/>
              <w:left w:val="nil"/>
              <w:bottom w:val="single" w:sz="4" w:space="0" w:color="auto"/>
              <w:right w:val="single" w:sz="4" w:space="0" w:color="auto"/>
            </w:tcBorders>
            <w:vAlign w:val="center"/>
          </w:tcPr>
          <w:p w14:paraId="123CD5C4" w14:textId="03B50DA6"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2E16897" w14:textId="53D9394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tcPr>
          <w:p w14:paraId="5C763F06" w14:textId="4F7807F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104</w:t>
            </w:r>
          </w:p>
        </w:tc>
        <w:tc>
          <w:tcPr>
            <w:tcW w:w="1134" w:type="dxa"/>
            <w:tcBorders>
              <w:top w:val="nil"/>
              <w:left w:val="nil"/>
              <w:bottom w:val="single" w:sz="4" w:space="0" w:color="auto"/>
              <w:right w:val="single" w:sz="4" w:space="0" w:color="auto"/>
            </w:tcBorders>
            <w:shd w:val="clear" w:color="auto" w:fill="auto"/>
            <w:noWrap/>
            <w:vAlign w:val="center"/>
          </w:tcPr>
          <w:p w14:paraId="3F5C9EAC" w14:textId="4DF4E5AC" w:rsidR="00FA1D1D" w:rsidRDefault="009A73C1" w:rsidP="00FA1D1D">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697" w:type="dxa"/>
            <w:tcBorders>
              <w:top w:val="nil"/>
              <w:left w:val="nil"/>
              <w:bottom w:val="single" w:sz="4" w:space="0" w:color="auto"/>
              <w:right w:val="single" w:sz="4" w:space="0" w:color="auto"/>
            </w:tcBorders>
            <w:shd w:val="clear" w:color="auto" w:fill="auto"/>
            <w:noWrap/>
            <w:vAlign w:val="center"/>
          </w:tcPr>
          <w:p w14:paraId="5F400FFD" w14:textId="471BD691" w:rsidR="00FA1D1D" w:rsidRDefault="009A73C1" w:rsidP="00FA1D1D">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041" w:type="dxa"/>
            <w:tcBorders>
              <w:top w:val="nil"/>
              <w:left w:val="nil"/>
              <w:bottom w:val="single" w:sz="4" w:space="0" w:color="auto"/>
              <w:right w:val="single" w:sz="4" w:space="0" w:color="auto"/>
            </w:tcBorders>
            <w:shd w:val="clear" w:color="auto" w:fill="auto"/>
            <w:noWrap/>
            <w:vAlign w:val="center"/>
          </w:tcPr>
          <w:p w14:paraId="37B23F24" w14:textId="0445BA0B"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4.0</w:t>
            </w:r>
          </w:p>
        </w:tc>
        <w:tc>
          <w:tcPr>
            <w:tcW w:w="2081" w:type="dxa"/>
            <w:tcBorders>
              <w:top w:val="nil"/>
              <w:left w:val="nil"/>
              <w:bottom w:val="single" w:sz="4" w:space="0" w:color="auto"/>
              <w:right w:val="single" w:sz="4" w:space="0" w:color="auto"/>
            </w:tcBorders>
            <w:vAlign w:val="center"/>
          </w:tcPr>
          <w:p w14:paraId="6BBBDDB4" w14:textId="2175F5A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MDS-UPDRS-III (132)</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C2D26F0" w14:textId="1DD7CEB9"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O</w:t>
            </w:r>
            <w:proofErr w:type="spellStart"/>
            <w:r w:rsidR="00F42C5B">
              <w:rPr>
                <w:rFonts w:ascii="Calisto MT" w:hAnsi="Calisto MT" w:cs="Calibri"/>
                <w:color w:val="000000"/>
                <w:sz w:val="22"/>
                <w:szCs w:val="22"/>
                <w:lang w:val="fr-FR"/>
              </w:rPr>
              <w:t>ff</w:t>
            </w:r>
            <w:proofErr w:type="spellEnd"/>
          </w:p>
        </w:tc>
        <w:tc>
          <w:tcPr>
            <w:tcW w:w="1417" w:type="dxa"/>
            <w:tcBorders>
              <w:top w:val="nil"/>
              <w:left w:val="nil"/>
              <w:bottom w:val="single" w:sz="4" w:space="0" w:color="auto"/>
              <w:right w:val="single" w:sz="4" w:space="0" w:color="auto"/>
            </w:tcBorders>
            <w:shd w:val="clear" w:color="auto" w:fill="auto"/>
            <w:noWrap/>
            <w:vAlign w:val="center"/>
          </w:tcPr>
          <w:p w14:paraId="39116410" w14:textId="1BBA1A2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1.2</w:t>
            </w:r>
            <w:r w:rsidRPr="00DB7014">
              <w:rPr>
                <w:rFonts w:ascii="Calisto MT" w:hAnsi="Calisto MT" w:cs="Calibri"/>
                <w:color w:val="000000"/>
                <w:sz w:val="22"/>
                <w:szCs w:val="22"/>
                <w:lang w:val="en-AU"/>
              </w:rPr>
              <w:t>% p.a.</w:t>
            </w:r>
          </w:p>
        </w:tc>
      </w:tr>
      <w:tr w:rsidR="00FA1D1D" w14:paraId="0A25D3E7"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1D6D5A5C" w14:textId="611AF24C"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themeColor="text1"/>
                <w:sz w:val="22"/>
                <w:szCs w:val="22"/>
              </w:rPr>
              <w:t>P</w:t>
            </w:r>
            <w:r w:rsidRPr="00A2060A">
              <w:rPr>
                <w:rFonts w:ascii="Calisto MT" w:hAnsi="Calisto MT" w:cs="Arial"/>
                <w:color w:val="000000" w:themeColor="text1"/>
                <w:sz w:val="21"/>
                <w:szCs w:val="21"/>
                <w:shd w:val="clear" w:color="auto" w:fill="FFFFFF"/>
              </w:rPr>
              <w:t>å</w:t>
            </w:r>
            <w:r w:rsidRPr="00A2060A">
              <w:rPr>
                <w:rFonts w:ascii="Calisto MT" w:hAnsi="Calisto MT" w:cs="Calibri"/>
                <w:color w:val="000000" w:themeColor="text1"/>
                <w:sz w:val="22"/>
                <w:szCs w:val="22"/>
              </w:rPr>
              <w:t>lh</w:t>
            </w:r>
            <w:proofErr w:type="spellStart"/>
            <w:r w:rsidRPr="00A2060A">
              <w:rPr>
                <w:rFonts w:ascii="Calisto MT" w:hAnsi="Calisto MT" w:cs="Calibri"/>
                <w:color w:val="000000" w:themeColor="text1"/>
                <w:sz w:val="22"/>
                <w:szCs w:val="22"/>
                <w:lang w:val="fr-FR"/>
              </w:rPr>
              <w:t>age</w:t>
            </w:r>
            <w:proofErr w:type="spellEnd"/>
            <w:r w:rsidRPr="00A2060A">
              <w:rPr>
                <w:rFonts w:ascii="Calisto MT" w:hAnsi="Calisto MT" w:cs="Calibri"/>
                <w:color w:val="000000" w:themeColor="text1"/>
                <w:sz w:val="22"/>
                <w:szCs w:val="22"/>
              </w:rPr>
              <w:t>n, 1998</w:t>
            </w:r>
            <w:r w:rsidR="00666823">
              <w:rPr>
                <w:rFonts w:ascii="Calisto MT" w:hAnsi="Calisto MT" w:cs="Calibri"/>
                <w:color w:val="000000" w:themeColor="text1"/>
                <w:sz w:val="22"/>
                <w:szCs w:val="22"/>
                <w:lang w:val="fr-FR"/>
              </w:rPr>
              <w:t xml:space="preserve"> </w:t>
            </w:r>
            <w:r w:rsidR="00F30181">
              <w:rPr>
                <w:rFonts w:ascii="Calisto MT" w:hAnsi="Calisto MT" w:cs="Calibri"/>
                <w:color w:val="000000" w:themeColor="text1"/>
                <w:sz w:val="22"/>
                <w:szCs w:val="22"/>
                <w:vertAlign w:val="superscript"/>
                <w:lang w:val="fr-FR"/>
              </w:rPr>
              <w:t>7</w:t>
            </w:r>
            <w:r w:rsidR="00B531AA">
              <w:rPr>
                <w:rFonts w:ascii="Calisto MT" w:hAnsi="Calisto MT" w:cs="Calibri"/>
                <w:color w:val="000000" w:themeColor="text1"/>
                <w:sz w:val="22"/>
                <w:szCs w:val="22"/>
                <w:vertAlign w:val="superscript"/>
                <w:lang w:val="fr-FR"/>
              </w:rPr>
              <w:t>8</w:t>
            </w:r>
          </w:p>
        </w:tc>
        <w:tc>
          <w:tcPr>
            <w:tcW w:w="1417" w:type="dxa"/>
            <w:tcBorders>
              <w:top w:val="nil"/>
              <w:left w:val="nil"/>
              <w:bottom w:val="single" w:sz="4" w:space="0" w:color="auto"/>
              <w:right w:val="single" w:sz="4" w:space="0" w:color="auto"/>
            </w:tcBorders>
            <w:vAlign w:val="center"/>
          </w:tcPr>
          <w:p w14:paraId="0730447B" w14:textId="61E5785B" w:rsidR="00FA1D1D" w:rsidRDefault="00FA1D1D" w:rsidP="00FA1D1D">
            <w:pPr>
              <w:jc w:val="center"/>
              <w:rPr>
                <w:rFonts w:ascii="Calisto MT" w:hAnsi="Calisto MT" w:cs="Calibri"/>
                <w:color w:val="000000"/>
                <w:sz w:val="22"/>
                <w:szCs w:val="22"/>
                <w:lang w:val="fr-FR"/>
              </w:rPr>
            </w:pPr>
            <w:r w:rsidRPr="00A2060A">
              <w:rPr>
                <w:rFonts w:ascii="Calisto MT" w:hAnsi="Calisto MT" w:cs="Calibri"/>
                <w:color w:val="000000"/>
                <w:sz w:val="22"/>
                <w:szCs w:val="22"/>
                <w:lang w:val="fr-FR"/>
              </w:rPr>
              <w:t>R, M</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61BFD9FB" w14:textId="3B473232"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Clinical trial</w:t>
            </w:r>
          </w:p>
        </w:tc>
        <w:tc>
          <w:tcPr>
            <w:tcW w:w="1134" w:type="dxa"/>
            <w:tcBorders>
              <w:top w:val="nil"/>
              <w:left w:val="nil"/>
              <w:bottom w:val="single" w:sz="4" w:space="0" w:color="auto"/>
              <w:right w:val="single" w:sz="4" w:space="0" w:color="auto"/>
            </w:tcBorders>
            <w:shd w:val="clear" w:color="auto" w:fill="auto"/>
            <w:noWrap/>
            <w:vAlign w:val="center"/>
          </w:tcPr>
          <w:p w14:paraId="181A4DF9" w14:textId="355D7AA9"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76</w:t>
            </w:r>
          </w:p>
        </w:tc>
        <w:tc>
          <w:tcPr>
            <w:tcW w:w="1134" w:type="dxa"/>
            <w:tcBorders>
              <w:top w:val="nil"/>
              <w:left w:val="nil"/>
              <w:bottom w:val="single" w:sz="4" w:space="0" w:color="auto"/>
              <w:right w:val="single" w:sz="4" w:space="0" w:color="auto"/>
            </w:tcBorders>
            <w:shd w:val="clear" w:color="auto" w:fill="auto"/>
            <w:noWrap/>
            <w:vAlign w:val="center"/>
          </w:tcPr>
          <w:p w14:paraId="442E107D" w14:textId="5E377EB5"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64</w:t>
            </w:r>
          </w:p>
        </w:tc>
        <w:tc>
          <w:tcPr>
            <w:tcW w:w="1697" w:type="dxa"/>
            <w:tcBorders>
              <w:top w:val="nil"/>
              <w:left w:val="nil"/>
              <w:bottom w:val="single" w:sz="4" w:space="0" w:color="auto"/>
              <w:right w:val="single" w:sz="4" w:space="0" w:color="auto"/>
            </w:tcBorders>
            <w:shd w:val="clear" w:color="auto" w:fill="auto"/>
            <w:noWrap/>
            <w:vAlign w:val="center"/>
          </w:tcPr>
          <w:p w14:paraId="363B6CBE" w14:textId="1204D361"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1.9</w:t>
            </w:r>
          </w:p>
        </w:tc>
        <w:tc>
          <w:tcPr>
            <w:tcW w:w="1041" w:type="dxa"/>
            <w:tcBorders>
              <w:top w:val="nil"/>
              <w:left w:val="nil"/>
              <w:bottom w:val="single" w:sz="4" w:space="0" w:color="auto"/>
              <w:right w:val="single" w:sz="4" w:space="0" w:color="auto"/>
            </w:tcBorders>
            <w:shd w:val="clear" w:color="auto" w:fill="auto"/>
            <w:noWrap/>
            <w:vAlign w:val="center"/>
          </w:tcPr>
          <w:p w14:paraId="20C78CFE" w14:textId="5E2DD9BF"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1.0</w:t>
            </w:r>
          </w:p>
        </w:tc>
        <w:tc>
          <w:tcPr>
            <w:tcW w:w="2081" w:type="dxa"/>
            <w:tcBorders>
              <w:top w:val="nil"/>
              <w:left w:val="nil"/>
              <w:bottom w:val="single" w:sz="4" w:space="0" w:color="auto"/>
              <w:right w:val="single" w:sz="4" w:space="0" w:color="auto"/>
            </w:tcBorders>
            <w:vAlign w:val="center"/>
          </w:tcPr>
          <w:p w14:paraId="0FC1FB94" w14:textId="455E818E" w:rsidR="00FA1D1D" w:rsidRDefault="00FA1D1D" w:rsidP="00FA1D1D">
            <w:pPr>
              <w:jc w:val="center"/>
              <w:rPr>
                <w:rFonts w:ascii="Calisto MT" w:hAnsi="Calisto MT" w:cs="Calibri"/>
                <w:color w:val="000000"/>
                <w:sz w:val="22"/>
                <w:szCs w:val="22"/>
                <w:lang w:val="fr-FR"/>
              </w:rPr>
            </w:pPr>
            <w:r w:rsidRPr="00A2060A">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278A931" w14:textId="21352B11"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U</w:t>
            </w:r>
            <w:r w:rsidRPr="00A2060A">
              <w:rPr>
                <w:rFonts w:ascii="Calisto MT" w:hAnsi="Calisto MT" w:cs="Calibri"/>
                <w:color w:val="000000"/>
                <w:sz w:val="22"/>
                <w:szCs w:val="22"/>
              </w:rPr>
              <w:t>ntreated</w:t>
            </w:r>
          </w:p>
        </w:tc>
        <w:tc>
          <w:tcPr>
            <w:tcW w:w="1417" w:type="dxa"/>
            <w:tcBorders>
              <w:top w:val="nil"/>
              <w:left w:val="nil"/>
              <w:bottom w:val="single" w:sz="4" w:space="0" w:color="auto"/>
              <w:right w:val="single" w:sz="4" w:space="0" w:color="auto"/>
            </w:tcBorders>
            <w:shd w:val="clear" w:color="auto" w:fill="auto"/>
            <w:noWrap/>
            <w:vAlign w:val="center"/>
          </w:tcPr>
          <w:p w14:paraId="2B62D8D9" w14:textId="1DA9F2C9"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2.4</w:t>
            </w:r>
            <w:r w:rsidRPr="00DB7014">
              <w:rPr>
                <w:rFonts w:ascii="Calisto MT" w:hAnsi="Calisto MT" w:cs="Calibri"/>
                <w:color w:val="000000"/>
                <w:sz w:val="22"/>
                <w:szCs w:val="22"/>
                <w:lang w:val="en-AU"/>
              </w:rPr>
              <w:t>% p.a.</w:t>
            </w:r>
          </w:p>
        </w:tc>
      </w:tr>
      <w:tr w:rsidR="00FA1D1D" w14:paraId="36A55A1D"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3C0BC226" w14:textId="61CE45B8"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themeColor="text1"/>
                <w:sz w:val="22"/>
                <w:szCs w:val="22"/>
                <w:lang w:val="fr-FR"/>
              </w:rPr>
              <w:t>P</w:t>
            </w:r>
            <w:r w:rsidRPr="00A2060A">
              <w:rPr>
                <w:rFonts w:ascii="Calisto MT" w:hAnsi="Calisto MT" w:cs="Arial"/>
                <w:color w:val="000000" w:themeColor="text1"/>
                <w:sz w:val="21"/>
                <w:szCs w:val="21"/>
                <w:shd w:val="clear" w:color="auto" w:fill="FFFFFF"/>
              </w:rPr>
              <w:t>å</w:t>
            </w:r>
            <w:proofErr w:type="spellStart"/>
            <w:r w:rsidRPr="00A2060A">
              <w:rPr>
                <w:rFonts w:ascii="Calisto MT" w:hAnsi="Calisto MT" w:cs="Calibri"/>
                <w:color w:val="000000" w:themeColor="text1"/>
                <w:sz w:val="22"/>
                <w:szCs w:val="22"/>
                <w:lang w:val="fr-FR"/>
              </w:rPr>
              <w:t>lhagen</w:t>
            </w:r>
            <w:proofErr w:type="spellEnd"/>
            <w:r w:rsidRPr="00A2060A">
              <w:rPr>
                <w:rFonts w:ascii="Calisto MT" w:hAnsi="Calisto MT" w:cs="Calibri"/>
                <w:color w:val="000000" w:themeColor="text1"/>
                <w:sz w:val="22"/>
                <w:szCs w:val="22"/>
              </w:rPr>
              <w:t>, 2007</w:t>
            </w:r>
            <w:r w:rsidR="00666823">
              <w:rPr>
                <w:rFonts w:ascii="Calisto MT" w:hAnsi="Calisto MT" w:cs="Calibri"/>
                <w:color w:val="000000" w:themeColor="text1"/>
                <w:sz w:val="22"/>
                <w:szCs w:val="22"/>
                <w:lang w:val="fr-FR"/>
              </w:rPr>
              <w:t xml:space="preserve"> </w:t>
            </w:r>
            <w:r w:rsidR="00666823">
              <w:rPr>
                <w:rFonts w:ascii="Calisto MT" w:hAnsi="Calisto MT" w:cs="Calibri"/>
                <w:color w:val="000000" w:themeColor="text1"/>
                <w:sz w:val="22"/>
                <w:szCs w:val="22"/>
                <w:vertAlign w:val="superscript"/>
                <w:lang w:val="fr-FR"/>
              </w:rPr>
              <w:t>7</w:t>
            </w:r>
            <w:r w:rsidR="00B531AA">
              <w:rPr>
                <w:rFonts w:ascii="Calisto MT" w:hAnsi="Calisto MT" w:cs="Calibri"/>
                <w:color w:val="000000" w:themeColor="text1"/>
                <w:sz w:val="22"/>
                <w:szCs w:val="22"/>
                <w:vertAlign w:val="superscript"/>
                <w:lang w:val="fr-FR"/>
              </w:rPr>
              <w:t>7</w:t>
            </w:r>
          </w:p>
        </w:tc>
        <w:tc>
          <w:tcPr>
            <w:tcW w:w="1417" w:type="dxa"/>
            <w:tcBorders>
              <w:top w:val="nil"/>
              <w:left w:val="nil"/>
              <w:bottom w:val="single" w:sz="4" w:space="0" w:color="auto"/>
              <w:right w:val="single" w:sz="4" w:space="0" w:color="auto"/>
            </w:tcBorders>
            <w:vAlign w:val="center"/>
          </w:tcPr>
          <w:p w14:paraId="2A23FFF3" w14:textId="291B5654" w:rsidR="00FA1D1D" w:rsidRDefault="00FA1D1D" w:rsidP="00FA1D1D">
            <w:pPr>
              <w:jc w:val="center"/>
              <w:rPr>
                <w:rFonts w:ascii="Calisto MT" w:hAnsi="Calisto MT" w:cs="Calibri"/>
                <w:color w:val="000000"/>
                <w:sz w:val="22"/>
                <w:szCs w:val="22"/>
                <w:lang w:val="fr-FR"/>
              </w:rPr>
            </w:pPr>
            <w:r w:rsidRPr="00A2060A">
              <w:rPr>
                <w:rFonts w:ascii="Calisto MT" w:hAnsi="Calisto MT" w:cs="Calibri"/>
                <w:color w:val="000000"/>
                <w:sz w:val="22"/>
                <w:szCs w:val="22"/>
                <w:lang w:val="fr-FR"/>
              </w:rPr>
              <w:t>R, M, S, C</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421EE671" w14:textId="18CBA8E3"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Clinical trial</w:t>
            </w:r>
          </w:p>
        </w:tc>
        <w:tc>
          <w:tcPr>
            <w:tcW w:w="1134" w:type="dxa"/>
            <w:tcBorders>
              <w:top w:val="nil"/>
              <w:left w:val="nil"/>
              <w:bottom w:val="single" w:sz="4" w:space="0" w:color="auto"/>
              <w:right w:val="single" w:sz="4" w:space="0" w:color="auto"/>
            </w:tcBorders>
            <w:shd w:val="clear" w:color="auto" w:fill="auto"/>
            <w:noWrap/>
            <w:vAlign w:val="center"/>
          </w:tcPr>
          <w:p w14:paraId="367B5CBC" w14:textId="581AD42C"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68</w:t>
            </w:r>
          </w:p>
        </w:tc>
        <w:tc>
          <w:tcPr>
            <w:tcW w:w="1134" w:type="dxa"/>
            <w:tcBorders>
              <w:top w:val="nil"/>
              <w:left w:val="nil"/>
              <w:bottom w:val="single" w:sz="4" w:space="0" w:color="auto"/>
              <w:right w:val="single" w:sz="4" w:space="0" w:color="auto"/>
            </w:tcBorders>
            <w:shd w:val="clear" w:color="auto" w:fill="auto"/>
            <w:noWrap/>
            <w:vAlign w:val="center"/>
          </w:tcPr>
          <w:p w14:paraId="35A1706A" w14:textId="184A6F4F"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64</w:t>
            </w:r>
          </w:p>
        </w:tc>
        <w:tc>
          <w:tcPr>
            <w:tcW w:w="1697" w:type="dxa"/>
            <w:tcBorders>
              <w:top w:val="nil"/>
              <w:left w:val="nil"/>
              <w:bottom w:val="single" w:sz="4" w:space="0" w:color="auto"/>
              <w:right w:val="single" w:sz="4" w:space="0" w:color="auto"/>
            </w:tcBorders>
            <w:shd w:val="clear" w:color="auto" w:fill="auto"/>
            <w:noWrap/>
            <w:vAlign w:val="center"/>
          </w:tcPr>
          <w:p w14:paraId="0D625D5D" w14:textId="7A9CDC93"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1.9</w:t>
            </w:r>
          </w:p>
        </w:tc>
        <w:tc>
          <w:tcPr>
            <w:tcW w:w="1041" w:type="dxa"/>
            <w:tcBorders>
              <w:top w:val="nil"/>
              <w:left w:val="nil"/>
              <w:bottom w:val="single" w:sz="4" w:space="0" w:color="auto"/>
              <w:right w:val="single" w:sz="4" w:space="0" w:color="auto"/>
            </w:tcBorders>
            <w:shd w:val="clear" w:color="auto" w:fill="auto"/>
            <w:noWrap/>
            <w:vAlign w:val="center"/>
          </w:tcPr>
          <w:p w14:paraId="11A47DDF" w14:textId="6EC6DA0D"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6.5</w:t>
            </w:r>
          </w:p>
        </w:tc>
        <w:tc>
          <w:tcPr>
            <w:tcW w:w="2081" w:type="dxa"/>
            <w:tcBorders>
              <w:top w:val="nil"/>
              <w:left w:val="nil"/>
              <w:bottom w:val="single" w:sz="4" w:space="0" w:color="auto"/>
              <w:right w:val="single" w:sz="4" w:space="0" w:color="auto"/>
            </w:tcBorders>
            <w:vAlign w:val="center"/>
          </w:tcPr>
          <w:p w14:paraId="7E3252CA" w14:textId="559CF5A8" w:rsidR="00FA1D1D" w:rsidRPr="00A2060A"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E7D999E" w14:textId="333CBF11" w:rsidR="00FA1D1D" w:rsidRDefault="00FA1D1D" w:rsidP="00FA1D1D">
            <w:pPr>
              <w:jc w:val="center"/>
              <w:rPr>
                <w:rFonts w:ascii="Calisto MT" w:hAnsi="Calisto MT" w:cs="Calibri"/>
                <w:color w:val="000000"/>
                <w:sz w:val="22"/>
                <w:szCs w:val="22"/>
                <w:lang w:val="fr-FR"/>
              </w:rPr>
            </w:pPr>
            <w:r w:rsidRPr="00A2060A">
              <w:rPr>
                <w:rFonts w:ascii="Calisto MT" w:hAnsi="Calisto MT" w:cs="Calibri"/>
                <w:color w:val="000000"/>
                <w:sz w:val="22"/>
                <w:szCs w:val="22"/>
              </w:rPr>
              <w:t>O</w:t>
            </w:r>
            <w:r w:rsidR="00F42C5B">
              <w:rPr>
                <w:rFonts w:ascii="Calisto MT" w:hAnsi="Calisto MT" w:cs="Calibri"/>
                <w:color w:val="000000"/>
                <w:sz w:val="22"/>
                <w:szCs w:val="22"/>
                <w:lang w:val="fr-FR"/>
              </w:rPr>
              <w:t>n</w:t>
            </w:r>
          </w:p>
        </w:tc>
        <w:tc>
          <w:tcPr>
            <w:tcW w:w="1417" w:type="dxa"/>
            <w:tcBorders>
              <w:top w:val="nil"/>
              <w:left w:val="nil"/>
              <w:bottom w:val="single" w:sz="4" w:space="0" w:color="auto"/>
              <w:right w:val="single" w:sz="4" w:space="0" w:color="auto"/>
            </w:tcBorders>
            <w:shd w:val="clear" w:color="auto" w:fill="auto"/>
            <w:noWrap/>
            <w:vAlign w:val="center"/>
          </w:tcPr>
          <w:p w14:paraId="093E5090" w14:textId="0ACDDFF3"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2.4</w:t>
            </w:r>
            <w:r w:rsidRPr="00DB7014">
              <w:rPr>
                <w:rFonts w:ascii="Calisto MT" w:hAnsi="Calisto MT" w:cs="Calibri"/>
                <w:color w:val="000000"/>
                <w:sz w:val="22"/>
                <w:szCs w:val="22"/>
                <w:lang w:val="en-AU"/>
              </w:rPr>
              <w:t>% p.a.</w:t>
            </w:r>
          </w:p>
        </w:tc>
      </w:tr>
      <w:tr w:rsidR="00FA1D1D" w14:paraId="062ADE88"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2BBA9339" w14:textId="4155843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 xml:space="preserve">Pilotto, </w:t>
            </w:r>
            <w:r>
              <w:rPr>
                <w:rFonts w:ascii="Calisto MT" w:hAnsi="Calisto MT" w:cs="Calibri"/>
                <w:color w:val="000000"/>
                <w:sz w:val="22"/>
                <w:szCs w:val="22"/>
                <w:lang w:val="fr-FR"/>
              </w:rPr>
              <w:t>2021</w:t>
            </w:r>
            <w:r w:rsidR="00666823">
              <w:rPr>
                <w:rFonts w:ascii="Calisto MT" w:hAnsi="Calisto MT" w:cs="Calibri"/>
                <w:color w:val="000000"/>
                <w:sz w:val="22"/>
                <w:szCs w:val="22"/>
                <w:lang w:val="fr-FR"/>
              </w:rPr>
              <w:t xml:space="preserve"> </w:t>
            </w:r>
            <w:r w:rsidR="00B531AA">
              <w:rPr>
                <w:rFonts w:ascii="Calisto MT" w:hAnsi="Calisto MT" w:cs="Calibri"/>
                <w:color w:val="000000"/>
                <w:sz w:val="22"/>
                <w:szCs w:val="22"/>
                <w:vertAlign w:val="superscript"/>
                <w:lang w:val="fr-FR"/>
              </w:rPr>
              <w:t>100</w:t>
            </w:r>
          </w:p>
        </w:tc>
        <w:tc>
          <w:tcPr>
            <w:tcW w:w="1417" w:type="dxa"/>
            <w:tcBorders>
              <w:top w:val="nil"/>
              <w:left w:val="nil"/>
              <w:bottom w:val="single" w:sz="4" w:space="0" w:color="auto"/>
              <w:right w:val="single" w:sz="4" w:space="0" w:color="auto"/>
            </w:tcBorders>
            <w:vAlign w:val="center"/>
          </w:tcPr>
          <w:p w14:paraId="2FAECA0C" w14:textId="7778AD1C"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5F8A0E1E" w14:textId="6B96150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tcPr>
          <w:p w14:paraId="4E4C73FB" w14:textId="77B202D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92</w:t>
            </w:r>
          </w:p>
        </w:tc>
        <w:tc>
          <w:tcPr>
            <w:tcW w:w="1134" w:type="dxa"/>
            <w:tcBorders>
              <w:top w:val="nil"/>
              <w:left w:val="nil"/>
              <w:bottom w:val="single" w:sz="4" w:space="0" w:color="auto"/>
              <w:right w:val="single" w:sz="4" w:space="0" w:color="auto"/>
            </w:tcBorders>
            <w:shd w:val="clear" w:color="auto" w:fill="auto"/>
            <w:noWrap/>
            <w:vAlign w:val="center"/>
          </w:tcPr>
          <w:p w14:paraId="660A5147" w14:textId="0324B73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66</w:t>
            </w:r>
          </w:p>
        </w:tc>
        <w:tc>
          <w:tcPr>
            <w:tcW w:w="1697" w:type="dxa"/>
            <w:tcBorders>
              <w:top w:val="nil"/>
              <w:left w:val="nil"/>
              <w:bottom w:val="single" w:sz="4" w:space="0" w:color="auto"/>
              <w:right w:val="single" w:sz="4" w:space="0" w:color="auto"/>
            </w:tcBorders>
            <w:shd w:val="clear" w:color="auto" w:fill="auto"/>
            <w:noWrap/>
            <w:vAlign w:val="center"/>
          </w:tcPr>
          <w:p w14:paraId="34DCFC9E" w14:textId="3295BE9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5.5</w:t>
            </w:r>
          </w:p>
        </w:tc>
        <w:tc>
          <w:tcPr>
            <w:tcW w:w="1041" w:type="dxa"/>
            <w:tcBorders>
              <w:top w:val="nil"/>
              <w:left w:val="nil"/>
              <w:bottom w:val="single" w:sz="4" w:space="0" w:color="auto"/>
              <w:right w:val="single" w:sz="4" w:space="0" w:color="auto"/>
            </w:tcBorders>
            <w:shd w:val="clear" w:color="auto" w:fill="auto"/>
            <w:noWrap/>
            <w:vAlign w:val="center"/>
          </w:tcPr>
          <w:p w14:paraId="1CD3FB7D" w14:textId="35BD0870"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2.0</w:t>
            </w:r>
          </w:p>
        </w:tc>
        <w:tc>
          <w:tcPr>
            <w:tcW w:w="2081" w:type="dxa"/>
            <w:tcBorders>
              <w:top w:val="nil"/>
              <w:left w:val="nil"/>
              <w:bottom w:val="single" w:sz="4" w:space="0" w:color="auto"/>
              <w:right w:val="single" w:sz="4" w:space="0" w:color="auto"/>
            </w:tcBorders>
            <w:vAlign w:val="center"/>
          </w:tcPr>
          <w:p w14:paraId="4D150278" w14:textId="01891C68"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MDS-UPDRS-III (132)</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B63A5D5" w14:textId="6B9EFB21"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Prevailing</w:t>
            </w:r>
          </w:p>
        </w:tc>
        <w:tc>
          <w:tcPr>
            <w:tcW w:w="1417" w:type="dxa"/>
            <w:tcBorders>
              <w:top w:val="nil"/>
              <w:left w:val="nil"/>
              <w:bottom w:val="single" w:sz="4" w:space="0" w:color="auto"/>
              <w:right w:val="single" w:sz="4" w:space="0" w:color="auto"/>
            </w:tcBorders>
            <w:shd w:val="clear" w:color="auto" w:fill="auto"/>
            <w:noWrap/>
            <w:vAlign w:val="center"/>
          </w:tcPr>
          <w:p w14:paraId="3720F384" w14:textId="211F978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0.9</w:t>
            </w:r>
            <w:r w:rsidRPr="00DB7014">
              <w:rPr>
                <w:rFonts w:ascii="Calisto MT" w:hAnsi="Calisto MT" w:cs="Calibri"/>
                <w:color w:val="000000"/>
                <w:sz w:val="22"/>
                <w:szCs w:val="22"/>
                <w:lang w:val="en-AU"/>
              </w:rPr>
              <w:t>% p.a.</w:t>
            </w:r>
          </w:p>
        </w:tc>
      </w:tr>
      <w:tr w:rsidR="00FA1D1D" w14:paraId="5BAB5A8F" w14:textId="77777777" w:rsidTr="00C05B97">
        <w:trPr>
          <w:trHeight w:val="363"/>
        </w:trPr>
        <w:tc>
          <w:tcPr>
            <w:tcW w:w="2127" w:type="dxa"/>
            <w:vMerge w:val="restart"/>
            <w:tcBorders>
              <w:top w:val="nil"/>
              <w:left w:val="single" w:sz="8" w:space="0" w:color="auto"/>
              <w:right w:val="single" w:sz="4" w:space="0" w:color="auto"/>
            </w:tcBorders>
            <w:shd w:val="clear" w:color="auto" w:fill="auto"/>
            <w:noWrap/>
            <w:vAlign w:val="center"/>
          </w:tcPr>
          <w:p w14:paraId="282A5A27" w14:textId="08BD8900"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Pirker, 2003</w:t>
            </w:r>
            <w:r w:rsidR="00666823">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7</w:t>
            </w:r>
            <w:r w:rsidR="00B531AA">
              <w:rPr>
                <w:rFonts w:ascii="Calisto MT" w:hAnsi="Calisto MT" w:cs="Calibri"/>
                <w:color w:val="000000"/>
                <w:sz w:val="22"/>
                <w:szCs w:val="22"/>
                <w:vertAlign w:val="superscript"/>
                <w:lang w:val="fr-FR"/>
              </w:rPr>
              <w:t>9</w:t>
            </w:r>
          </w:p>
        </w:tc>
        <w:tc>
          <w:tcPr>
            <w:tcW w:w="1417" w:type="dxa"/>
            <w:vMerge w:val="restart"/>
            <w:tcBorders>
              <w:top w:val="nil"/>
              <w:left w:val="nil"/>
              <w:right w:val="single" w:sz="4" w:space="0" w:color="auto"/>
            </w:tcBorders>
            <w:vAlign w:val="center"/>
          </w:tcPr>
          <w:p w14:paraId="7BD15C70" w14:textId="74457BD7"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8" w:type="dxa"/>
            <w:vMerge w:val="restart"/>
            <w:tcBorders>
              <w:top w:val="nil"/>
              <w:left w:val="single" w:sz="4" w:space="0" w:color="auto"/>
              <w:right w:val="single" w:sz="4" w:space="0" w:color="auto"/>
            </w:tcBorders>
            <w:shd w:val="clear" w:color="auto" w:fill="auto"/>
            <w:noWrap/>
            <w:vAlign w:val="center"/>
          </w:tcPr>
          <w:p w14:paraId="29D41F76" w14:textId="28ACEDE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vMerge w:val="restart"/>
            <w:tcBorders>
              <w:top w:val="nil"/>
              <w:left w:val="nil"/>
              <w:right w:val="single" w:sz="4" w:space="0" w:color="auto"/>
            </w:tcBorders>
            <w:shd w:val="clear" w:color="auto" w:fill="auto"/>
            <w:noWrap/>
            <w:vAlign w:val="center"/>
          </w:tcPr>
          <w:p w14:paraId="49C7C590" w14:textId="0D2F881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21</w:t>
            </w:r>
          </w:p>
        </w:tc>
        <w:tc>
          <w:tcPr>
            <w:tcW w:w="1134" w:type="dxa"/>
            <w:vMerge w:val="restart"/>
            <w:tcBorders>
              <w:top w:val="nil"/>
              <w:left w:val="nil"/>
              <w:right w:val="single" w:sz="4" w:space="0" w:color="auto"/>
            </w:tcBorders>
            <w:shd w:val="clear" w:color="auto" w:fill="auto"/>
            <w:noWrap/>
            <w:vAlign w:val="center"/>
          </w:tcPr>
          <w:p w14:paraId="0FF2FB09" w14:textId="7383C326"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56</w:t>
            </w:r>
          </w:p>
        </w:tc>
        <w:tc>
          <w:tcPr>
            <w:tcW w:w="1697" w:type="dxa"/>
            <w:vMerge w:val="restart"/>
            <w:tcBorders>
              <w:top w:val="nil"/>
              <w:left w:val="nil"/>
              <w:right w:val="single" w:sz="4" w:space="0" w:color="auto"/>
            </w:tcBorders>
            <w:shd w:val="clear" w:color="auto" w:fill="auto"/>
            <w:noWrap/>
            <w:vAlign w:val="center"/>
          </w:tcPr>
          <w:p w14:paraId="779533F3" w14:textId="20E273E1"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2.4</w:t>
            </w:r>
          </w:p>
        </w:tc>
        <w:tc>
          <w:tcPr>
            <w:tcW w:w="1041" w:type="dxa"/>
            <w:vMerge w:val="restart"/>
            <w:tcBorders>
              <w:top w:val="nil"/>
              <w:left w:val="nil"/>
              <w:right w:val="single" w:sz="4" w:space="0" w:color="auto"/>
            </w:tcBorders>
            <w:shd w:val="clear" w:color="auto" w:fill="auto"/>
            <w:noWrap/>
            <w:vAlign w:val="center"/>
          </w:tcPr>
          <w:p w14:paraId="31F6ED82" w14:textId="2A8447F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5.3</w:t>
            </w:r>
          </w:p>
        </w:tc>
        <w:tc>
          <w:tcPr>
            <w:tcW w:w="2081" w:type="dxa"/>
            <w:vMerge w:val="restart"/>
            <w:tcBorders>
              <w:top w:val="nil"/>
              <w:left w:val="nil"/>
              <w:right w:val="single" w:sz="4" w:space="0" w:color="auto"/>
            </w:tcBorders>
            <w:vAlign w:val="center"/>
          </w:tcPr>
          <w:p w14:paraId="10B9120C" w14:textId="04136441"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UPDRS-III (108)</w:t>
            </w:r>
          </w:p>
        </w:tc>
        <w:tc>
          <w:tcPr>
            <w:tcW w:w="1560" w:type="dxa"/>
            <w:tcBorders>
              <w:top w:val="nil"/>
              <w:left w:val="single" w:sz="4" w:space="0" w:color="auto"/>
              <w:right w:val="single" w:sz="4" w:space="0" w:color="auto"/>
            </w:tcBorders>
            <w:shd w:val="clear" w:color="auto" w:fill="auto"/>
            <w:noWrap/>
            <w:vAlign w:val="center"/>
          </w:tcPr>
          <w:p w14:paraId="69027435" w14:textId="35876312"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F42C5B">
              <w:rPr>
                <w:rFonts w:ascii="Calisto MT" w:hAnsi="Calisto MT" w:cs="Calibri"/>
                <w:color w:val="000000"/>
                <w:sz w:val="22"/>
                <w:szCs w:val="22"/>
                <w:lang w:val="fr-FR"/>
              </w:rPr>
              <w:t>ff</w:t>
            </w:r>
          </w:p>
        </w:tc>
        <w:tc>
          <w:tcPr>
            <w:tcW w:w="1417" w:type="dxa"/>
            <w:tcBorders>
              <w:top w:val="nil"/>
              <w:left w:val="nil"/>
              <w:right w:val="single" w:sz="4" w:space="0" w:color="auto"/>
            </w:tcBorders>
            <w:shd w:val="clear" w:color="auto" w:fill="auto"/>
            <w:noWrap/>
            <w:vAlign w:val="center"/>
          </w:tcPr>
          <w:p w14:paraId="5A3C7041" w14:textId="67B1801B"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2.8</w:t>
            </w:r>
            <w:r w:rsidRPr="00DB7014">
              <w:rPr>
                <w:rFonts w:ascii="Calisto MT" w:hAnsi="Calisto MT" w:cs="Calibri"/>
                <w:color w:val="000000"/>
                <w:sz w:val="22"/>
                <w:szCs w:val="22"/>
                <w:lang w:val="en-AU"/>
              </w:rPr>
              <w:t>% p.a.</w:t>
            </w:r>
          </w:p>
        </w:tc>
      </w:tr>
      <w:tr w:rsidR="00FA1D1D" w14:paraId="3253962F" w14:textId="77777777" w:rsidTr="00C62C83">
        <w:trPr>
          <w:trHeight w:val="363"/>
        </w:trPr>
        <w:tc>
          <w:tcPr>
            <w:tcW w:w="2127" w:type="dxa"/>
            <w:vMerge/>
            <w:tcBorders>
              <w:left w:val="single" w:sz="8" w:space="0" w:color="auto"/>
              <w:bottom w:val="single" w:sz="4" w:space="0" w:color="auto"/>
              <w:right w:val="single" w:sz="4" w:space="0" w:color="auto"/>
            </w:tcBorders>
            <w:shd w:val="clear" w:color="auto" w:fill="auto"/>
            <w:noWrap/>
            <w:vAlign w:val="center"/>
          </w:tcPr>
          <w:p w14:paraId="154103B9" w14:textId="63990C82" w:rsidR="00FA1D1D" w:rsidRDefault="00FA1D1D" w:rsidP="00FA1D1D">
            <w:pPr>
              <w:jc w:val="center"/>
              <w:rPr>
                <w:rFonts w:ascii="Calisto MT" w:hAnsi="Calisto MT" w:cs="Calibri"/>
                <w:color w:val="000000"/>
                <w:sz w:val="22"/>
                <w:szCs w:val="22"/>
              </w:rPr>
            </w:pPr>
          </w:p>
        </w:tc>
        <w:tc>
          <w:tcPr>
            <w:tcW w:w="1417" w:type="dxa"/>
            <w:vMerge/>
            <w:tcBorders>
              <w:left w:val="nil"/>
              <w:bottom w:val="single" w:sz="4" w:space="0" w:color="auto"/>
              <w:right w:val="single" w:sz="4" w:space="0" w:color="auto"/>
            </w:tcBorders>
            <w:vAlign w:val="center"/>
          </w:tcPr>
          <w:p w14:paraId="7A3880AF" w14:textId="6E919BB0" w:rsidR="00FA1D1D" w:rsidRDefault="00FA1D1D" w:rsidP="00FA1D1D">
            <w:pPr>
              <w:jc w:val="center"/>
              <w:rPr>
                <w:rFonts w:ascii="Calisto MT" w:hAnsi="Calisto MT" w:cs="Calibri"/>
                <w:color w:val="000000"/>
                <w:sz w:val="22"/>
                <w:szCs w:val="22"/>
                <w:lang w:val="fr-FR"/>
              </w:rPr>
            </w:pPr>
          </w:p>
        </w:tc>
        <w:tc>
          <w:tcPr>
            <w:tcW w:w="1418" w:type="dxa"/>
            <w:vMerge/>
            <w:tcBorders>
              <w:left w:val="single" w:sz="4" w:space="0" w:color="auto"/>
              <w:bottom w:val="single" w:sz="4" w:space="0" w:color="auto"/>
              <w:right w:val="single" w:sz="4" w:space="0" w:color="auto"/>
            </w:tcBorders>
            <w:shd w:val="clear" w:color="auto" w:fill="auto"/>
            <w:noWrap/>
            <w:vAlign w:val="center"/>
          </w:tcPr>
          <w:p w14:paraId="64ADA76B" w14:textId="32F2C94C" w:rsidR="00FA1D1D" w:rsidRDefault="00FA1D1D" w:rsidP="00FA1D1D">
            <w:pPr>
              <w:jc w:val="center"/>
              <w:rPr>
                <w:rFonts w:ascii="Calisto MT" w:hAnsi="Calisto MT" w:cs="Calibri"/>
                <w:color w:val="000000"/>
                <w:sz w:val="22"/>
                <w:szCs w:val="22"/>
              </w:rPr>
            </w:pPr>
          </w:p>
        </w:tc>
        <w:tc>
          <w:tcPr>
            <w:tcW w:w="1134" w:type="dxa"/>
            <w:vMerge/>
            <w:tcBorders>
              <w:left w:val="nil"/>
              <w:bottom w:val="single" w:sz="4" w:space="0" w:color="auto"/>
              <w:right w:val="single" w:sz="4" w:space="0" w:color="auto"/>
            </w:tcBorders>
            <w:shd w:val="clear" w:color="auto" w:fill="auto"/>
            <w:noWrap/>
            <w:vAlign w:val="center"/>
          </w:tcPr>
          <w:p w14:paraId="74FC98A6" w14:textId="5F779EA0" w:rsidR="00FA1D1D" w:rsidRDefault="00FA1D1D" w:rsidP="00FA1D1D">
            <w:pPr>
              <w:jc w:val="center"/>
              <w:rPr>
                <w:rFonts w:ascii="Calisto MT" w:hAnsi="Calisto MT" w:cs="Calibri"/>
                <w:color w:val="000000"/>
                <w:sz w:val="22"/>
                <w:szCs w:val="22"/>
              </w:rPr>
            </w:pPr>
          </w:p>
        </w:tc>
        <w:tc>
          <w:tcPr>
            <w:tcW w:w="1134" w:type="dxa"/>
            <w:vMerge/>
            <w:tcBorders>
              <w:left w:val="nil"/>
              <w:bottom w:val="single" w:sz="4" w:space="0" w:color="auto"/>
              <w:right w:val="single" w:sz="4" w:space="0" w:color="auto"/>
            </w:tcBorders>
            <w:shd w:val="clear" w:color="auto" w:fill="auto"/>
            <w:noWrap/>
            <w:vAlign w:val="center"/>
          </w:tcPr>
          <w:p w14:paraId="1978FDE9" w14:textId="19B5FCE7" w:rsidR="00FA1D1D" w:rsidRDefault="00FA1D1D" w:rsidP="00FA1D1D">
            <w:pPr>
              <w:jc w:val="center"/>
              <w:rPr>
                <w:rFonts w:ascii="Calisto MT" w:hAnsi="Calisto MT" w:cs="Calibri"/>
                <w:color w:val="000000"/>
                <w:sz w:val="22"/>
                <w:szCs w:val="22"/>
              </w:rPr>
            </w:pPr>
          </w:p>
        </w:tc>
        <w:tc>
          <w:tcPr>
            <w:tcW w:w="1697" w:type="dxa"/>
            <w:vMerge/>
            <w:tcBorders>
              <w:left w:val="nil"/>
              <w:bottom w:val="single" w:sz="4" w:space="0" w:color="auto"/>
              <w:right w:val="single" w:sz="4" w:space="0" w:color="auto"/>
            </w:tcBorders>
            <w:shd w:val="clear" w:color="auto" w:fill="auto"/>
            <w:noWrap/>
            <w:vAlign w:val="center"/>
          </w:tcPr>
          <w:p w14:paraId="51B192CF" w14:textId="41970A3A" w:rsidR="00FA1D1D" w:rsidRDefault="00FA1D1D" w:rsidP="00FA1D1D">
            <w:pPr>
              <w:jc w:val="center"/>
              <w:rPr>
                <w:rFonts w:ascii="Calisto MT" w:hAnsi="Calisto MT" w:cs="Calibri"/>
                <w:color w:val="000000"/>
                <w:sz w:val="22"/>
                <w:szCs w:val="22"/>
              </w:rPr>
            </w:pPr>
          </w:p>
        </w:tc>
        <w:tc>
          <w:tcPr>
            <w:tcW w:w="1041" w:type="dxa"/>
            <w:vMerge/>
            <w:tcBorders>
              <w:left w:val="nil"/>
              <w:bottom w:val="single" w:sz="4" w:space="0" w:color="auto"/>
              <w:right w:val="single" w:sz="4" w:space="0" w:color="auto"/>
            </w:tcBorders>
            <w:shd w:val="clear" w:color="auto" w:fill="auto"/>
            <w:noWrap/>
            <w:vAlign w:val="center"/>
          </w:tcPr>
          <w:p w14:paraId="2459EDC3" w14:textId="50AD9BC8" w:rsidR="00FA1D1D" w:rsidRDefault="00FA1D1D" w:rsidP="00FA1D1D">
            <w:pPr>
              <w:jc w:val="center"/>
              <w:rPr>
                <w:rFonts w:ascii="Calisto MT" w:hAnsi="Calisto MT" w:cs="Calibri"/>
                <w:color w:val="000000"/>
                <w:sz w:val="22"/>
                <w:szCs w:val="22"/>
              </w:rPr>
            </w:pPr>
          </w:p>
        </w:tc>
        <w:tc>
          <w:tcPr>
            <w:tcW w:w="2081" w:type="dxa"/>
            <w:vMerge/>
            <w:tcBorders>
              <w:left w:val="nil"/>
              <w:bottom w:val="single" w:sz="4" w:space="0" w:color="auto"/>
              <w:right w:val="single" w:sz="4" w:space="0" w:color="auto"/>
            </w:tcBorders>
            <w:vAlign w:val="center"/>
          </w:tcPr>
          <w:p w14:paraId="4B42819E" w14:textId="55F051D1" w:rsidR="00FA1D1D" w:rsidRDefault="00FA1D1D" w:rsidP="00FA1D1D">
            <w:pPr>
              <w:jc w:val="center"/>
              <w:rPr>
                <w:rFonts w:ascii="Calisto MT" w:hAnsi="Calisto MT" w:cs="Calibri"/>
                <w:color w:val="000000"/>
                <w:sz w:val="22"/>
                <w:szCs w:val="22"/>
                <w:lang w:val="fr-FR"/>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9030E29" w14:textId="25F06B1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O</w:t>
            </w:r>
            <w:r w:rsidR="00F42C5B">
              <w:rPr>
                <w:rFonts w:ascii="Calisto MT" w:hAnsi="Calisto MT" w:cs="Calibri"/>
                <w:color w:val="000000"/>
                <w:sz w:val="22"/>
                <w:szCs w:val="22"/>
                <w:lang w:val="fr-FR"/>
              </w:rPr>
              <w:t>n</w:t>
            </w:r>
          </w:p>
        </w:tc>
        <w:tc>
          <w:tcPr>
            <w:tcW w:w="1417" w:type="dxa"/>
            <w:tcBorders>
              <w:top w:val="nil"/>
              <w:left w:val="nil"/>
              <w:bottom w:val="single" w:sz="4" w:space="0" w:color="auto"/>
              <w:right w:val="single" w:sz="4" w:space="0" w:color="auto"/>
            </w:tcBorders>
            <w:shd w:val="clear" w:color="auto" w:fill="auto"/>
            <w:noWrap/>
            <w:vAlign w:val="center"/>
          </w:tcPr>
          <w:p w14:paraId="25045592" w14:textId="6045103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w:t>
            </w:r>
            <w:r>
              <w:rPr>
                <w:rFonts w:ascii="Calisto MT" w:hAnsi="Calisto MT" w:cs="Calibri"/>
                <w:color w:val="000000"/>
                <w:sz w:val="22"/>
                <w:szCs w:val="22"/>
                <w:lang w:val="fr-FR"/>
              </w:rPr>
              <w:t>4</w:t>
            </w:r>
            <w:r w:rsidRPr="00DB7014">
              <w:rPr>
                <w:rFonts w:ascii="Calisto MT" w:hAnsi="Calisto MT" w:cs="Calibri"/>
                <w:color w:val="000000"/>
                <w:sz w:val="22"/>
                <w:szCs w:val="22"/>
                <w:lang w:val="en-AU"/>
              </w:rPr>
              <w:t>% p.a.</w:t>
            </w:r>
          </w:p>
        </w:tc>
      </w:tr>
      <w:tr w:rsidR="00FA1D1D" w14:paraId="62624E56"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4EFE96A7" w14:textId="6A3D6AC3"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Rascol, 2000</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8</w:t>
            </w:r>
            <w:r w:rsidR="00B531AA">
              <w:rPr>
                <w:rFonts w:ascii="Calisto MT" w:hAnsi="Calisto MT" w:cs="Calibri"/>
                <w:color w:val="000000"/>
                <w:sz w:val="22"/>
                <w:szCs w:val="22"/>
                <w:vertAlign w:val="superscript"/>
                <w:lang w:val="fr-FR"/>
              </w:rPr>
              <w:t>1</w:t>
            </w:r>
          </w:p>
        </w:tc>
        <w:tc>
          <w:tcPr>
            <w:tcW w:w="1417" w:type="dxa"/>
            <w:tcBorders>
              <w:top w:val="nil"/>
              <w:left w:val="nil"/>
              <w:bottom w:val="single" w:sz="4" w:space="0" w:color="auto"/>
              <w:right w:val="single" w:sz="4" w:space="0" w:color="auto"/>
            </w:tcBorders>
            <w:vAlign w:val="center"/>
          </w:tcPr>
          <w:p w14:paraId="17E656F1" w14:textId="13C6CD95"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 C</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AA21FF5" w14:textId="4CC97E0E"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Clinical trial</w:t>
            </w:r>
          </w:p>
        </w:tc>
        <w:tc>
          <w:tcPr>
            <w:tcW w:w="1134" w:type="dxa"/>
            <w:tcBorders>
              <w:top w:val="nil"/>
              <w:left w:val="nil"/>
              <w:bottom w:val="single" w:sz="4" w:space="0" w:color="auto"/>
              <w:right w:val="single" w:sz="4" w:space="0" w:color="auto"/>
            </w:tcBorders>
            <w:shd w:val="clear" w:color="auto" w:fill="auto"/>
            <w:noWrap/>
            <w:vAlign w:val="center"/>
          </w:tcPr>
          <w:p w14:paraId="38B0F3FD" w14:textId="68F5D060"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89</w:t>
            </w:r>
          </w:p>
        </w:tc>
        <w:tc>
          <w:tcPr>
            <w:tcW w:w="1134" w:type="dxa"/>
            <w:tcBorders>
              <w:top w:val="nil"/>
              <w:left w:val="nil"/>
              <w:bottom w:val="single" w:sz="4" w:space="0" w:color="auto"/>
              <w:right w:val="single" w:sz="4" w:space="0" w:color="auto"/>
            </w:tcBorders>
            <w:shd w:val="clear" w:color="auto" w:fill="auto"/>
            <w:noWrap/>
            <w:vAlign w:val="center"/>
          </w:tcPr>
          <w:p w14:paraId="778CFFA8" w14:textId="3947E54B"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63</w:t>
            </w:r>
          </w:p>
        </w:tc>
        <w:tc>
          <w:tcPr>
            <w:tcW w:w="1697" w:type="dxa"/>
            <w:tcBorders>
              <w:top w:val="nil"/>
              <w:left w:val="nil"/>
              <w:bottom w:val="single" w:sz="4" w:space="0" w:color="auto"/>
              <w:right w:val="single" w:sz="4" w:space="0" w:color="auto"/>
            </w:tcBorders>
            <w:shd w:val="clear" w:color="auto" w:fill="auto"/>
            <w:noWrap/>
            <w:vAlign w:val="center"/>
          </w:tcPr>
          <w:p w14:paraId="7738CC8F" w14:textId="16342FB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2.4</w:t>
            </w:r>
          </w:p>
        </w:tc>
        <w:tc>
          <w:tcPr>
            <w:tcW w:w="1041" w:type="dxa"/>
            <w:tcBorders>
              <w:top w:val="nil"/>
              <w:left w:val="nil"/>
              <w:bottom w:val="single" w:sz="4" w:space="0" w:color="auto"/>
              <w:right w:val="single" w:sz="4" w:space="0" w:color="auto"/>
            </w:tcBorders>
            <w:shd w:val="clear" w:color="auto" w:fill="auto"/>
            <w:noWrap/>
            <w:vAlign w:val="center"/>
          </w:tcPr>
          <w:p w14:paraId="590C85CE" w14:textId="6B180FB1"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5.0</w:t>
            </w:r>
          </w:p>
        </w:tc>
        <w:tc>
          <w:tcPr>
            <w:tcW w:w="2081" w:type="dxa"/>
            <w:tcBorders>
              <w:top w:val="nil"/>
              <w:left w:val="nil"/>
              <w:bottom w:val="single" w:sz="4" w:space="0" w:color="auto"/>
              <w:right w:val="single" w:sz="4" w:space="0" w:color="auto"/>
            </w:tcBorders>
            <w:vAlign w:val="center"/>
          </w:tcPr>
          <w:p w14:paraId="517A999C" w14:textId="647B7E03"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076136A" w14:textId="51735B18"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417" w:type="dxa"/>
            <w:tcBorders>
              <w:top w:val="nil"/>
              <w:left w:val="nil"/>
              <w:bottom w:val="single" w:sz="4" w:space="0" w:color="auto"/>
              <w:right w:val="single" w:sz="4" w:space="0" w:color="auto"/>
            </w:tcBorders>
            <w:shd w:val="clear" w:color="auto" w:fill="auto"/>
            <w:noWrap/>
            <w:vAlign w:val="center"/>
          </w:tcPr>
          <w:p w14:paraId="407BA47E" w14:textId="26B78711"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0.8</w:t>
            </w:r>
            <w:r w:rsidRPr="00DB7014">
              <w:rPr>
                <w:rFonts w:ascii="Calisto MT" w:hAnsi="Calisto MT" w:cs="Calibri"/>
                <w:color w:val="000000"/>
                <w:sz w:val="22"/>
                <w:szCs w:val="22"/>
                <w:lang w:val="en-AU"/>
              </w:rPr>
              <w:t>% p.a.</w:t>
            </w:r>
          </w:p>
        </w:tc>
      </w:tr>
      <w:tr w:rsidR="00FA1D1D" w14:paraId="5BD95497"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1243AFBF" w14:textId="5135A9A8"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Rascol, 2011</w:t>
            </w:r>
            <w:r w:rsidR="00666823">
              <w:rPr>
                <w:rFonts w:ascii="Calisto MT" w:hAnsi="Calisto MT" w:cs="Calibri"/>
                <w:color w:val="000000"/>
                <w:sz w:val="22"/>
                <w:szCs w:val="22"/>
                <w:lang w:val="fr-FR"/>
              </w:rPr>
              <w:t xml:space="preserve"> </w:t>
            </w:r>
            <w:r w:rsidR="00F64C33">
              <w:rPr>
                <w:rFonts w:ascii="Calisto MT" w:hAnsi="Calisto MT" w:cs="Calibri"/>
                <w:color w:val="000000"/>
                <w:sz w:val="22"/>
                <w:szCs w:val="22"/>
                <w:vertAlign w:val="superscript"/>
                <w:lang w:val="fr-FR"/>
              </w:rPr>
              <w:t>5</w:t>
            </w:r>
          </w:p>
        </w:tc>
        <w:tc>
          <w:tcPr>
            <w:tcW w:w="1417" w:type="dxa"/>
            <w:tcBorders>
              <w:top w:val="nil"/>
              <w:left w:val="nil"/>
              <w:bottom w:val="single" w:sz="4" w:space="0" w:color="auto"/>
              <w:right w:val="single" w:sz="4" w:space="0" w:color="auto"/>
            </w:tcBorders>
            <w:vAlign w:val="center"/>
          </w:tcPr>
          <w:p w14:paraId="49B9E650" w14:textId="1EEB1EB2"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BC5602D" w14:textId="3D055B7F"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Clinical trial</w:t>
            </w:r>
          </w:p>
        </w:tc>
        <w:tc>
          <w:tcPr>
            <w:tcW w:w="1134" w:type="dxa"/>
            <w:tcBorders>
              <w:top w:val="nil"/>
              <w:left w:val="nil"/>
              <w:bottom w:val="single" w:sz="4" w:space="0" w:color="auto"/>
              <w:right w:val="single" w:sz="4" w:space="0" w:color="auto"/>
            </w:tcBorders>
            <w:shd w:val="clear" w:color="auto" w:fill="auto"/>
            <w:noWrap/>
            <w:vAlign w:val="center"/>
          </w:tcPr>
          <w:p w14:paraId="5E07ABBC" w14:textId="1193DFE5"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588</w:t>
            </w:r>
          </w:p>
        </w:tc>
        <w:tc>
          <w:tcPr>
            <w:tcW w:w="1134" w:type="dxa"/>
            <w:tcBorders>
              <w:top w:val="nil"/>
              <w:left w:val="nil"/>
              <w:bottom w:val="single" w:sz="4" w:space="0" w:color="auto"/>
              <w:right w:val="single" w:sz="4" w:space="0" w:color="auto"/>
            </w:tcBorders>
            <w:shd w:val="clear" w:color="auto" w:fill="auto"/>
            <w:noWrap/>
            <w:vAlign w:val="center"/>
          </w:tcPr>
          <w:p w14:paraId="67544235" w14:textId="120365C6" w:rsidR="00FA1D1D" w:rsidRDefault="009A73C1" w:rsidP="00FA1D1D">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697" w:type="dxa"/>
            <w:tcBorders>
              <w:top w:val="nil"/>
              <w:left w:val="nil"/>
              <w:bottom w:val="single" w:sz="4" w:space="0" w:color="auto"/>
              <w:right w:val="single" w:sz="4" w:space="0" w:color="auto"/>
            </w:tcBorders>
            <w:shd w:val="clear" w:color="auto" w:fill="auto"/>
            <w:noWrap/>
            <w:vAlign w:val="center"/>
          </w:tcPr>
          <w:p w14:paraId="267CCF36" w14:textId="27642264" w:rsidR="00FA1D1D" w:rsidRDefault="009A73C1" w:rsidP="00FA1D1D">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041" w:type="dxa"/>
            <w:tcBorders>
              <w:top w:val="nil"/>
              <w:left w:val="nil"/>
              <w:bottom w:val="single" w:sz="4" w:space="0" w:color="auto"/>
              <w:right w:val="single" w:sz="4" w:space="0" w:color="auto"/>
            </w:tcBorders>
            <w:shd w:val="clear" w:color="auto" w:fill="auto"/>
            <w:noWrap/>
            <w:vAlign w:val="center"/>
          </w:tcPr>
          <w:p w14:paraId="1D2609EF" w14:textId="286AD25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0.7</w:t>
            </w:r>
          </w:p>
        </w:tc>
        <w:tc>
          <w:tcPr>
            <w:tcW w:w="2081" w:type="dxa"/>
            <w:tcBorders>
              <w:top w:val="nil"/>
              <w:left w:val="nil"/>
              <w:bottom w:val="single" w:sz="4" w:space="0" w:color="auto"/>
              <w:right w:val="single" w:sz="4" w:space="0" w:color="auto"/>
            </w:tcBorders>
            <w:vAlign w:val="center"/>
          </w:tcPr>
          <w:p w14:paraId="7BA6A00D" w14:textId="709E340B"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757DBF5" w14:textId="6763D31B"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U</w:t>
            </w:r>
            <w:r>
              <w:rPr>
                <w:rFonts w:ascii="Calisto MT" w:hAnsi="Calisto MT" w:cs="Calibri"/>
                <w:color w:val="000000"/>
                <w:sz w:val="22"/>
                <w:szCs w:val="22"/>
              </w:rPr>
              <w:t>ntreated</w:t>
            </w:r>
          </w:p>
        </w:tc>
        <w:tc>
          <w:tcPr>
            <w:tcW w:w="1417" w:type="dxa"/>
            <w:tcBorders>
              <w:top w:val="nil"/>
              <w:left w:val="nil"/>
              <w:bottom w:val="single" w:sz="4" w:space="0" w:color="auto"/>
              <w:right w:val="single" w:sz="4" w:space="0" w:color="auto"/>
            </w:tcBorders>
            <w:shd w:val="clear" w:color="auto" w:fill="auto"/>
            <w:noWrap/>
            <w:vAlign w:val="center"/>
          </w:tcPr>
          <w:p w14:paraId="2D4F721C" w14:textId="0A6C6960"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1.9</w:t>
            </w:r>
            <w:r w:rsidRPr="00DB7014">
              <w:rPr>
                <w:rFonts w:ascii="Calisto MT" w:hAnsi="Calisto MT" w:cs="Calibri"/>
                <w:color w:val="000000"/>
                <w:sz w:val="22"/>
                <w:szCs w:val="22"/>
                <w:lang w:val="en-AU"/>
              </w:rPr>
              <w:t>% p.a.</w:t>
            </w:r>
          </w:p>
        </w:tc>
      </w:tr>
      <w:tr w:rsidR="00FA1D1D" w14:paraId="507C93C4"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6A956D3A" w14:textId="12BA84AD"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Ravina, 2012</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8</w:t>
            </w:r>
            <w:r w:rsidR="00B531AA">
              <w:rPr>
                <w:rFonts w:ascii="Calisto MT" w:hAnsi="Calisto MT" w:cs="Calibri"/>
                <w:color w:val="000000"/>
                <w:sz w:val="22"/>
                <w:szCs w:val="22"/>
                <w:vertAlign w:val="superscript"/>
                <w:lang w:val="fr-FR"/>
              </w:rPr>
              <w:t>2</w:t>
            </w:r>
          </w:p>
        </w:tc>
        <w:tc>
          <w:tcPr>
            <w:tcW w:w="1417" w:type="dxa"/>
            <w:tcBorders>
              <w:top w:val="nil"/>
              <w:left w:val="nil"/>
              <w:bottom w:val="single" w:sz="4" w:space="0" w:color="auto"/>
              <w:right w:val="single" w:sz="4" w:space="0" w:color="auto"/>
            </w:tcBorders>
            <w:vAlign w:val="center"/>
          </w:tcPr>
          <w:p w14:paraId="018C3419" w14:textId="32620909"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AB75761" w14:textId="760166B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tcPr>
          <w:p w14:paraId="66A01C33" w14:textId="2ECEB9D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491</w:t>
            </w:r>
          </w:p>
        </w:tc>
        <w:tc>
          <w:tcPr>
            <w:tcW w:w="1134" w:type="dxa"/>
            <w:tcBorders>
              <w:top w:val="nil"/>
              <w:left w:val="nil"/>
              <w:bottom w:val="single" w:sz="4" w:space="0" w:color="auto"/>
              <w:right w:val="single" w:sz="4" w:space="0" w:color="auto"/>
            </w:tcBorders>
            <w:shd w:val="clear" w:color="auto" w:fill="auto"/>
            <w:noWrap/>
            <w:vAlign w:val="center"/>
          </w:tcPr>
          <w:p w14:paraId="2766AE6A" w14:textId="4BBC903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60</w:t>
            </w:r>
          </w:p>
        </w:tc>
        <w:tc>
          <w:tcPr>
            <w:tcW w:w="1697" w:type="dxa"/>
            <w:tcBorders>
              <w:top w:val="nil"/>
              <w:left w:val="nil"/>
              <w:bottom w:val="single" w:sz="4" w:space="0" w:color="auto"/>
              <w:right w:val="single" w:sz="4" w:space="0" w:color="auto"/>
            </w:tcBorders>
            <w:shd w:val="clear" w:color="auto" w:fill="auto"/>
            <w:noWrap/>
            <w:vAlign w:val="center"/>
          </w:tcPr>
          <w:p w14:paraId="293DE2D7" w14:textId="1BF5C51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0.8</w:t>
            </w:r>
          </w:p>
        </w:tc>
        <w:tc>
          <w:tcPr>
            <w:tcW w:w="1041" w:type="dxa"/>
            <w:tcBorders>
              <w:top w:val="nil"/>
              <w:left w:val="nil"/>
              <w:bottom w:val="single" w:sz="4" w:space="0" w:color="auto"/>
              <w:right w:val="single" w:sz="4" w:space="0" w:color="auto"/>
            </w:tcBorders>
            <w:shd w:val="clear" w:color="auto" w:fill="auto"/>
            <w:noWrap/>
            <w:vAlign w:val="center"/>
          </w:tcPr>
          <w:p w14:paraId="46340CC6" w14:textId="3E9773F3"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5.5</w:t>
            </w:r>
          </w:p>
        </w:tc>
        <w:tc>
          <w:tcPr>
            <w:tcW w:w="2081" w:type="dxa"/>
            <w:tcBorders>
              <w:top w:val="nil"/>
              <w:left w:val="nil"/>
              <w:bottom w:val="single" w:sz="4" w:space="0" w:color="auto"/>
              <w:right w:val="single" w:sz="4" w:space="0" w:color="auto"/>
            </w:tcBorders>
            <w:vAlign w:val="center"/>
          </w:tcPr>
          <w:p w14:paraId="2086AAF8" w14:textId="003F8CF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5DAEA62" w14:textId="42570C7B"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417" w:type="dxa"/>
            <w:tcBorders>
              <w:top w:val="nil"/>
              <w:left w:val="nil"/>
              <w:bottom w:val="single" w:sz="4" w:space="0" w:color="auto"/>
              <w:right w:val="single" w:sz="4" w:space="0" w:color="auto"/>
            </w:tcBorders>
            <w:shd w:val="clear" w:color="auto" w:fill="auto"/>
            <w:noWrap/>
            <w:vAlign w:val="center"/>
          </w:tcPr>
          <w:p w14:paraId="2BFAD2FA" w14:textId="10FE89FD"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0.8</w:t>
            </w:r>
            <w:r w:rsidRPr="00DB7014">
              <w:rPr>
                <w:rFonts w:ascii="Calisto MT" w:hAnsi="Calisto MT" w:cs="Calibri"/>
                <w:color w:val="000000"/>
                <w:sz w:val="22"/>
                <w:szCs w:val="22"/>
                <w:lang w:val="en-AU"/>
              </w:rPr>
              <w:t>% p.a.</w:t>
            </w:r>
          </w:p>
        </w:tc>
      </w:tr>
      <w:tr w:rsidR="00FA1D1D" w14:paraId="3EE160A5"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1A78DD90" w14:textId="188090E1"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Reinoso, 2014</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8</w:t>
            </w:r>
            <w:r w:rsidR="00B531AA">
              <w:rPr>
                <w:rFonts w:ascii="Calisto MT" w:hAnsi="Calisto MT" w:cs="Calibri"/>
                <w:color w:val="000000"/>
                <w:sz w:val="22"/>
                <w:szCs w:val="22"/>
                <w:vertAlign w:val="superscript"/>
                <w:lang w:val="fr-FR"/>
              </w:rPr>
              <w:t>3</w:t>
            </w:r>
          </w:p>
        </w:tc>
        <w:tc>
          <w:tcPr>
            <w:tcW w:w="1417" w:type="dxa"/>
            <w:tcBorders>
              <w:top w:val="nil"/>
              <w:left w:val="nil"/>
              <w:bottom w:val="single" w:sz="4" w:space="0" w:color="auto"/>
              <w:right w:val="single" w:sz="4" w:space="0" w:color="auto"/>
            </w:tcBorders>
            <w:vAlign w:val="center"/>
          </w:tcPr>
          <w:p w14:paraId="29D88D32" w14:textId="2A0764C1"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73AD6D42" w14:textId="78B11C9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tcPr>
          <w:p w14:paraId="5F4582B9" w14:textId="3DA212C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576</w:t>
            </w:r>
          </w:p>
        </w:tc>
        <w:tc>
          <w:tcPr>
            <w:tcW w:w="1134" w:type="dxa"/>
            <w:tcBorders>
              <w:top w:val="nil"/>
              <w:left w:val="nil"/>
              <w:bottom w:val="single" w:sz="4" w:space="0" w:color="auto"/>
              <w:right w:val="single" w:sz="4" w:space="0" w:color="auto"/>
            </w:tcBorders>
            <w:shd w:val="clear" w:color="auto" w:fill="auto"/>
            <w:noWrap/>
            <w:vAlign w:val="center"/>
          </w:tcPr>
          <w:p w14:paraId="08B4D5E4" w14:textId="0DB78BB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64</w:t>
            </w:r>
          </w:p>
        </w:tc>
        <w:tc>
          <w:tcPr>
            <w:tcW w:w="1697" w:type="dxa"/>
            <w:tcBorders>
              <w:top w:val="nil"/>
              <w:left w:val="nil"/>
              <w:bottom w:val="single" w:sz="4" w:space="0" w:color="auto"/>
              <w:right w:val="single" w:sz="4" w:space="0" w:color="auto"/>
            </w:tcBorders>
            <w:shd w:val="clear" w:color="auto" w:fill="auto"/>
            <w:noWrap/>
            <w:vAlign w:val="center"/>
          </w:tcPr>
          <w:p w14:paraId="1C7E47C6" w14:textId="4788186A" w:rsidR="00FA1D1D" w:rsidRDefault="009A73C1" w:rsidP="00FA1D1D">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041" w:type="dxa"/>
            <w:tcBorders>
              <w:top w:val="nil"/>
              <w:left w:val="nil"/>
              <w:bottom w:val="single" w:sz="4" w:space="0" w:color="auto"/>
              <w:right w:val="single" w:sz="4" w:space="0" w:color="auto"/>
            </w:tcBorders>
            <w:shd w:val="clear" w:color="auto" w:fill="auto"/>
            <w:noWrap/>
            <w:vAlign w:val="center"/>
          </w:tcPr>
          <w:p w14:paraId="33943665" w14:textId="591F86B5"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9.0</w:t>
            </w:r>
          </w:p>
        </w:tc>
        <w:tc>
          <w:tcPr>
            <w:tcW w:w="2081" w:type="dxa"/>
            <w:tcBorders>
              <w:top w:val="nil"/>
              <w:left w:val="nil"/>
              <w:bottom w:val="single" w:sz="4" w:space="0" w:color="auto"/>
              <w:right w:val="single" w:sz="4" w:space="0" w:color="auto"/>
            </w:tcBorders>
            <w:vAlign w:val="center"/>
          </w:tcPr>
          <w:p w14:paraId="30A43AAF" w14:textId="210FF36B"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7F794C3" w14:textId="38B75716"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O</w:t>
            </w:r>
            <w:r w:rsidR="00F42C5B">
              <w:rPr>
                <w:rFonts w:ascii="Calisto MT" w:hAnsi="Calisto MT" w:cs="Calibri"/>
                <w:color w:val="000000"/>
                <w:sz w:val="22"/>
                <w:szCs w:val="22"/>
                <w:lang w:val="fr-FR"/>
              </w:rPr>
              <w:t>n</w:t>
            </w:r>
          </w:p>
        </w:tc>
        <w:tc>
          <w:tcPr>
            <w:tcW w:w="1417" w:type="dxa"/>
            <w:tcBorders>
              <w:top w:val="nil"/>
              <w:left w:val="nil"/>
              <w:bottom w:val="single" w:sz="4" w:space="0" w:color="auto"/>
              <w:right w:val="single" w:sz="4" w:space="0" w:color="auto"/>
            </w:tcBorders>
            <w:shd w:val="clear" w:color="auto" w:fill="auto"/>
            <w:noWrap/>
            <w:vAlign w:val="center"/>
          </w:tcPr>
          <w:p w14:paraId="7C9D7012" w14:textId="501939AE"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1.2</w:t>
            </w:r>
            <w:r w:rsidRPr="00DB7014">
              <w:rPr>
                <w:rFonts w:ascii="Calisto MT" w:hAnsi="Calisto MT" w:cs="Calibri"/>
                <w:color w:val="000000"/>
                <w:sz w:val="22"/>
                <w:szCs w:val="22"/>
                <w:lang w:val="en-AU"/>
              </w:rPr>
              <w:t>% p.a.</w:t>
            </w:r>
          </w:p>
        </w:tc>
      </w:tr>
      <w:tr w:rsidR="00FA1D1D" w14:paraId="18155E12"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5AE2D8ED" w14:textId="1742CBC7"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Rinne, 1997</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8</w:t>
            </w:r>
            <w:r w:rsidR="00B531AA">
              <w:rPr>
                <w:rFonts w:ascii="Calisto MT" w:hAnsi="Calisto MT" w:cs="Calibri"/>
                <w:color w:val="000000"/>
                <w:sz w:val="22"/>
                <w:szCs w:val="22"/>
                <w:vertAlign w:val="superscript"/>
                <w:lang w:val="fr-FR"/>
              </w:rPr>
              <w:t>4</w:t>
            </w:r>
          </w:p>
        </w:tc>
        <w:tc>
          <w:tcPr>
            <w:tcW w:w="1417" w:type="dxa"/>
            <w:tcBorders>
              <w:top w:val="nil"/>
              <w:left w:val="nil"/>
              <w:bottom w:val="single" w:sz="4" w:space="0" w:color="auto"/>
              <w:right w:val="single" w:sz="4" w:space="0" w:color="auto"/>
            </w:tcBorders>
            <w:vAlign w:val="center"/>
          </w:tcPr>
          <w:p w14:paraId="4BA8E3A6" w14:textId="6C783487" w:rsidR="00FA1D1D" w:rsidRDefault="00FA1D1D" w:rsidP="00FA1D1D">
            <w:pPr>
              <w:jc w:val="center"/>
              <w:rPr>
                <w:rFonts w:ascii="Calisto MT" w:hAnsi="Calisto MT" w:cs="Calibri"/>
                <w:color w:val="000000"/>
                <w:sz w:val="22"/>
                <w:szCs w:val="22"/>
                <w:lang w:val="fr-FR"/>
              </w:rPr>
            </w:pPr>
            <w:r w:rsidRPr="00024770">
              <w:rPr>
                <w:rFonts w:ascii="Calisto MT" w:hAnsi="Calisto MT" w:cs="Calibri"/>
                <w:color w:val="000000"/>
                <w:sz w:val="22"/>
                <w:szCs w:val="22"/>
                <w:lang w:val="fr-FR"/>
              </w:rPr>
              <w:t>C</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29323232" w14:textId="5A841487"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Clinical trial</w:t>
            </w:r>
          </w:p>
        </w:tc>
        <w:tc>
          <w:tcPr>
            <w:tcW w:w="1134" w:type="dxa"/>
            <w:tcBorders>
              <w:top w:val="nil"/>
              <w:left w:val="nil"/>
              <w:bottom w:val="single" w:sz="4" w:space="0" w:color="auto"/>
              <w:right w:val="single" w:sz="4" w:space="0" w:color="auto"/>
            </w:tcBorders>
            <w:shd w:val="clear" w:color="auto" w:fill="auto"/>
            <w:noWrap/>
            <w:vAlign w:val="center"/>
          </w:tcPr>
          <w:p w14:paraId="05BC684E" w14:textId="1814780E"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205</w:t>
            </w:r>
          </w:p>
        </w:tc>
        <w:tc>
          <w:tcPr>
            <w:tcW w:w="1134" w:type="dxa"/>
            <w:tcBorders>
              <w:top w:val="nil"/>
              <w:left w:val="nil"/>
              <w:bottom w:val="single" w:sz="4" w:space="0" w:color="auto"/>
              <w:right w:val="single" w:sz="4" w:space="0" w:color="auto"/>
            </w:tcBorders>
            <w:shd w:val="clear" w:color="auto" w:fill="auto"/>
            <w:noWrap/>
            <w:vAlign w:val="center"/>
          </w:tcPr>
          <w:p w14:paraId="27FA3E65" w14:textId="644E71F9"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63</w:t>
            </w:r>
          </w:p>
        </w:tc>
        <w:tc>
          <w:tcPr>
            <w:tcW w:w="1697" w:type="dxa"/>
            <w:tcBorders>
              <w:top w:val="nil"/>
              <w:left w:val="nil"/>
              <w:bottom w:val="single" w:sz="4" w:space="0" w:color="auto"/>
              <w:right w:val="single" w:sz="4" w:space="0" w:color="auto"/>
            </w:tcBorders>
            <w:shd w:val="clear" w:color="auto" w:fill="auto"/>
            <w:noWrap/>
            <w:vAlign w:val="center"/>
          </w:tcPr>
          <w:p w14:paraId="46387C29" w14:textId="307742D6"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2.0</w:t>
            </w:r>
          </w:p>
        </w:tc>
        <w:tc>
          <w:tcPr>
            <w:tcW w:w="1041" w:type="dxa"/>
            <w:tcBorders>
              <w:top w:val="nil"/>
              <w:left w:val="nil"/>
              <w:bottom w:val="single" w:sz="4" w:space="0" w:color="auto"/>
              <w:right w:val="single" w:sz="4" w:space="0" w:color="auto"/>
            </w:tcBorders>
            <w:shd w:val="clear" w:color="auto" w:fill="auto"/>
            <w:noWrap/>
            <w:vAlign w:val="center"/>
          </w:tcPr>
          <w:p w14:paraId="00001813" w14:textId="6A4BDC5D" w:rsidR="00FA1D1D" w:rsidRDefault="00FA1D1D" w:rsidP="00FA1D1D">
            <w:pPr>
              <w:jc w:val="center"/>
              <w:rPr>
                <w:rFonts w:ascii="Calisto MT" w:hAnsi="Calisto MT" w:cs="Calibri"/>
                <w:color w:val="000000"/>
                <w:sz w:val="22"/>
                <w:szCs w:val="22"/>
              </w:rPr>
            </w:pPr>
            <w:r w:rsidRPr="00A2060A">
              <w:rPr>
                <w:rFonts w:ascii="Calisto MT" w:hAnsi="Calisto MT" w:cs="Calibri"/>
                <w:color w:val="000000"/>
                <w:sz w:val="22"/>
                <w:szCs w:val="22"/>
              </w:rPr>
              <w:t>1.0</w:t>
            </w:r>
          </w:p>
        </w:tc>
        <w:tc>
          <w:tcPr>
            <w:tcW w:w="2081" w:type="dxa"/>
            <w:tcBorders>
              <w:top w:val="nil"/>
              <w:left w:val="nil"/>
              <w:bottom w:val="single" w:sz="4" w:space="0" w:color="auto"/>
              <w:right w:val="single" w:sz="4" w:space="0" w:color="auto"/>
            </w:tcBorders>
            <w:vAlign w:val="center"/>
          </w:tcPr>
          <w:p w14:paraId="783AE3D4" w14:textId="7BFA03DF" w:rsidR="00FA1D1D" w:rsidRPr="00A2060A"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EA848F3" w14:textId="4B1D7C4A" w:rsidR="00FA1D1D" w:rsidRDefault="009A73C1" w:rsidP="00FA1D1D">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417" w:type="dxa"/>
            <w:tcBorders>
              <w:top w:val="nil"/>
              <w:left w:val="nil"/>
              <w:bottom w:val="single" w:sz="4" w:space="0" w:color="auto"/>
              <w:right w:val="single" w:sz="4" w:space="0" w:color="auto"/>
            </w:tcBorders>
            <w:shd w:val="clear" w:color="auto" w:fill="auto"/>
            <w:noWrap/>
            <w:vAlign w:val="center"/>
          </w:tcPr>
          <w:p w14:paraId="52942327" w14:textId="4535FE4C" w:rsidR="00FA1D1D" w:rsidRDefault="009A73C1" w:rsidP="00FA1D1D">
            <w:pPr>
              <w:jc w:val="center"/>
              <w:rPr>
                <w:rFonts w:ascii="Calisto MT" w:hAnsi="Calisto MT" w:cs="Calibri"/>
                <w:color w:val="000000"/>
                <w:sz w:val="22"/>
                <w:szCs w:val="22"/>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r>
      <w:tr w:rsidR="00FA1D1D" w14:paraId="51504B99"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5D40B1C8" w14:textId="78904211"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Rinne, 1998</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8</w:t>
            </w:r>
            <w:r w:rsidR="00B531AA">
              <w:rPr>
                <w:rFonts w:ascii="Calisto MT" w:hAnsi="Calisto MT" w:cs="Calibri"/>
                <w:color w:val="000000"/>
                <w:sz w:val="22"/>
                <w:szCs w:val="22"/>
                <w:vertAlign w:val="superscript"/>
                <w:lang w:val="fr-FR"/>
              </w:rPr>
              <w:t>5</w:t>
            </w:r>
          </w:p>
        </w:tc>
        <w:tc>
          <w:tcPr>
            <w:tcW w:w="1417" w:type="dxa"/>
            <w:tcBorders>
              <w:top w:val="nil"/>
              <w:left w:val="nil"/>
              <w:bottom w:val="single" w:sz="4" w:space="0" w:color="auto"/>
              <w:right w:val="single" w:sz="4" w:space="0" w:color="auto"/>
            </w:tcBorders>
            <w:vAlign w:val="center"/>
          </w:tcPr>
          <w:p w14:paraId="15F13860" w14:textId="1E5E347F"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C</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620C71DF" w14:textId="1F10A62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Clinical trial</w:t>
            </w:r>
          </w:p>
        </w:tc>
        <w:tc>
          <w:tcPr>
            <w:tcW w:w="1134" w:type="dxa"/>
            <w:tcBorders>
              <w:top w:val="nil"/>
              <w:left w:val="nil"/>
              <w:bottom w:val="single" w:sz="4" w:space="0" w:color="auto"/>
              <w:right w:val="single" w:sz="4" w:space="0" w:color="auto"/>
            </w:tcBorders>
            <w:shd w:val="clear" w:color="auto" w:fill="auto"/>
            <w:noWrap/>
            <w:vAlign w:val="center"/>
          </w:tcPr>
          <w:p w14:paraId="12795E4B" w14:textId="5CC2307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204</w:t>
            </w:r>
          </w:p>
        </w:tc>
        <w:tc>
          <w:tcPr>
            <w:tcW w:w="1134" w:type="dxa"/>
            <w:tcBorders>
              <w:top w:val="nil"/>
              <w:left w:val="nil"/>
              <w:bottom w:val="single" w:sz="4" w:space="0" w:color="auto"/>
              <w:right w:val="single" w:sz="4" w:space="0" w:color="auto"/>
            </w:tcBorders>
            <w:shd w:val="clear" w:color="auto" w:fill="auto"/>
            <w:noWrap/>
            <w:vAlign w:val="center"/>
          </w:tcPr>
          <w:p w14:paraId="55231466" w14:textId="20C9C4A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61</w:t>
            </w:r>
          </w:p>
        </w:tc>
        <w:tc>
          <w:tcPr>
            <w:tcW w:w="1697" w:type="dxa"/>
            <w:tcBorders>
              <w:top w:val="nil"/>
              <w:left w:val="nil"/>
              <w:bottom w:val="single" w:sz="4" w:space="0" w:color="auto"/>
              <w:right w:val="single" w:sz="4" w:space="0" w:color="auto"/>
            </w:tcBorders>
            <w:shd w:val="clear" w:color="auto" w:fill="auto"/>
            <w:noWrap/>
            <w:vAlign w:val="center"/>
          </w:tcPr>
          <w:p w14:paraId="3DD26CE3" w14:textId="7789434E"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1.9</w:t>
            </w:r>
          </w:p>
        </w:tc>
        <w:tc>
          <w:tcPr>
            <w:tcW w:w="1041" w:type="dxa"/>
            <w:tcBorders>
              <w:top w:val="nil"/>
              <w:left w:val="nil"/>
              <w:bottom w:val="single" w:sz="4" w:space="0" w:color="auto"/>
              <w:right w:val="single" w:sz="4" w:space="0" w:color="auto"/>
            </w:tcBorders>
            <w:shd w:val="clear" w:color="auto" w:fill="auto"/>
            <w:noWrap/>
            <w:vAlign w:val="center"/>
          </w:tcPr>
          <w:p w14:paraId="4CA82684" w14:textId="67E7F9F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4.0</w:t>
            </w:r>
          </w:p>
        </w:tc>
        <w:tc>
          <w:tcPr>
            <w:tcW w:w="2081" w:type="dxa"/>
            <w:tcBorders>
              <w:top w:val="nil"/>
              <w:left w:val="nil"/>
              <w:bottom w:val="single" w:sz="4" w:space="0" w:color="auto"/>
              <w:right w:val="single" w:sz="4" w:space="0" w:color="auto"/>
            </w:tcBorders>
            <w:vAlign w:val="center"/>
          </w:tcPr>
          <w:p w14:paraId="593C869D" w14:textId="41736C7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9DA7EED" w14:textId="0643270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417" w:type="dxa"/>
            <w:tcBorders>
              <w:top w:val="nil"/>
              <w:left w:val="nil"/>
              <w:bottom w:val="single" w:sz="4" w:space="0" w:color="auto"/>
              <w:right w:val="single" w:sz="4" w:space="0" w:color="auto"/>
            </w:tcBorders>
            <w:shd w:val="clear" w:color="auto" w:fill="auto"/>
            <w:noWrap/>
            <w:vAlign w:val="center"/>
          </w:tcPr>
          <w:p w14:paraId="19E3C02D" w14:textId="50ED8DAF"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2.0</w:t>
            </w:r>
            <w:r w:rsidRPr="00DB7014">
              <w:rPr>
                <w:rFonts w:ascii="Calisto MT" w:hAnsi="Calisto MT" w:cs="Calibri"/>
                <w:color w:val="000000"/>
                <w:sz w:val="22"/>
                <w:szCs w:val="22"/>
                <w:lang w:val="en-AU"/>
              </w:rPr>
              <w:t>% p.a.</w:t>
            </w:r>
          </w:p>
        </w:tc>
      </w:tr>
      <w:tr w:rsidR="00FA1D1D" w14:paraId="7BFC9A55"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tcPr>
          <w:p w14:paraId="56D57A15" w14:textId="51438FE5" w:rsidR="00FA1D1D" w:rsidRPr="00705B58" w:rsidRDefault="00FA1D1D" w:rsidP="00FA1D1D">
            <w:pPr>
              <w:jc w:val="center"/>
              <w:rPr>
                <w:rFonts w:ascii="Calisto MT" w:hAnsi="Calisto MT" w:cs="Calibri"/>
                <w:color w:val="000000"/>
                <w:sz w:val="22"/>
                <w:szCs w:val="22"/>
                <w:lang w:val="fr-FR"/>
              </w:rPr>
            </w:pPr>
            <w:r w:rsidRPr="00BC0B7D">
              <w:rPr>
                <w:rFonts w:ascii="Calisto MT" w:hAnsi="Calisto MT" w:cs="Calibri"/>
                <w:color w:val="000000"/>
                <w:sz w:val="22"/>
                <w:szCs w:val="22"/>
                <w:lang w:val="fr-FR"/>
              </w:rPr>
              <w:t>Ritz,</w:t>
            </w:r>
            <w:r>
              <w:rPr>
                <w:rFonts w:ascii="Calisto MT" w:hAnsi="Calisto MT" w:cs="Calibri"/>
                <w:color w:val="000000"/>
                <w:sz w:val="22"/>
                <w:szCs w:val="22"/>
                <w:lang w:val="fr-FR"/>
              </w:rPr>
              <w:t xml:space="preserve"> 2012</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10</w:t>
            </w:r>
            <w:r w:rsidR="00B531AA">
              <w:rPr>
                <w:rFonts w:ascii="Calisto MT" w:hAnsi="Calisto MT" w:cs="Calibri"/>
                <w:color w:val="000000"/>
                <w:sz w:val="22"/>
                <w:szCs w:val="22"/>
                <w:vertAlign w:val="superscript"/>
                <w:lang w:val="fr-FR"/>
              </w:rPr>
              <w:t>6</w:t>
            </w:r>
          </w:p>
        </w:tc>
        <w:tc>
          <w:tcPr>
            <w:tcW w:w="1417" w:type="dxa"/>
            <w:tcBorders>
              <w:top w:val="nil"/>
              <w:left w:val="nil"/>
              <w:bottom w:val="single" w:sz="4" w:space="0" w:color="auto"/>
              <w:right w:val="single" w:sz="4" w:space="0" w:color="auto"/>
            </w:tcBorders>
            <w:vAlign w:val="center"/>
          </w:tcPr>
          <w:p w14:paraId="56B96001" w14:textId="6B7C8027"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w:t>
            </w:r>
          </w:p>
        </w:tc>
        <w:tc>
          <w:tcPr>
            <w:tcW w:w="1418" w:type="dxa"/>
            <w:tcBorders>
              <w:top w:val="nil"/>
              <w:left w:val="single" w:sz="4" w:space="0" w:color="auto"/>
              <w:bottom w:val="single" w:sz="4" w:space="0" w:color="auto"/>
              <w:right w:val="single" w:sz="4" w:space="0" w:color="auto"/>
            </w:tcBorders>
            <w:shd w:val="clear" w:color="auto" w:fill="auto"/>
            <w:noWrap/>
            <w:vAlign w:val="center"/>
          </w:tcPr>
          <w:p w14:paraId="20A4E12E" w14:textId="4B5A887C" w:rsidR="00FA1D1D" w:rsidRPr="00B120C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Population</w:t>
            </w:r>
          </w:p>
        </w:tc>
        <w:tc>
          <w:tcPr>
            <w:tcW w:w="1134" w:type="dxa"/>
            <w:tcBorders>
              <w:top w:val="nil"/>
              <w:left w:val="nil"/>
              <w:bottom w:val="single" w:sz="4" w:space="0" w:color="auto"/>
              <w:right w:val="single" w:sz="4" w:space="0" w:color="auto"/>
            </w:tcBorders>
            <w:shd w:val="clear" w:color="auto" w:fill="auto"/>
            <w:noWrap/>
            <w:vAlign w:val="center"/>
          </w:tcPr>
          <w:p w14:paraId="705F5AE1" w14:textId="62A185C6" w:rsidR="00FA1D1D" w:rsidRPr="00B120C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222</w:t>
            </w:r>
          </w:p>
        </w:tc>
        <w:tc>
          <w:tcPr>
            <w:tcW w:w="1134" w:type="dxa"/>
            <w:tcBorders>
              <w:top w:val="nil"/>
              <w:left w:val="nil"/>
              <w:bottom w:val="single" w:sz="4" w:space="0" w:color="auto"/>
              <w:right w:val="single" w:sz="4" w:space="0" w:color="auto"/>
            </w:tcBorders>
            <w:shd w:val="clear" w:color="auto" w:fill="auto"/>
            <w:noWrap/>
            <w:vAlign w:val="center"/>
          </w:tcPr>
          <w:p w14:paraId="152E5A49" w14:textId="360C41D7" w:rsidR="00FA1D1D" w:rsidRPr="00B120C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69</w:t>
            </w:r>
          </w:p>
        </w:tc>
        <w:tc>
          <w:tcPr>
            <w:tcW w:w="1697" w:type="dxa"/>
            <w:tcBorders>
              <w:top w:val="nil"/>
              <w:left w:val="nil"/>
              <w:bottom w:val="single" w:sz="4" w:space="0" w:color="auto"/>
              <w:right w:val="single" w:sz="4" w:space="0" w:color="auto"/>
            </w:tcBorders>
            <w:shd w:val="clear" w:color="auto" w:fill="auto"/>
            <w:noWrap/>
            <w:vAlign w:val="center"/>
          </w:tcPr>
          <w:p w14:paraId="2E4A4F41" w14:textId="327019E1" w:rsidR="00FA1D1D" w:rsidRPr="00B120C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1.9</w:t>
            </w:r>
          </w:p>
        </w:tc>
        <w:tc>
          <w:tcPr>
            <w:tcW w:w="1041" w:type="dxa"/>
            <w:tcBorders>
              <w:top w:val="nil"/>
              <w:left w:val="nil"/>
              <w:bottom w:val="single" w:sz="4" w:space="0" w:color="auto"/>
              <w:right w:val="single" w:sz="4" w:space="0" w:color="auto"/>
            </w:tcBorders>
            <w:shd w:val="clear" w:color="auto" w:fill="auto"/>
            <w:noWrap/>
            <w:vAlign w:val="center"/>
          </w:tcPr>
          <w:p w14:paraId="73CF34F2" w14:textId="4074526A" w:rsidR="00FA1D1D" w:rsidRPr="00B120C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5.1</w:t>
            </w:r>
          </w:p>
        </w:tc>
        <w:tc>
          <w:tcPr>
            <w:tcW w:w="2081" w:type="dxa"/>
            <w:tcBorders>
              <w:top w:val="nil"/>
              <w:left w:val="nil"/>
              <w:bottom w:val="single" w:sz="4" w:space="0" w:color="auto"/>
              <w:right w:val="single" w:sz="4" w:space="0" w:color="auto"/>
            </w:tcBorders>
            <w:vAlign w:val="center"/>
          </w:tcPr>
          <w:p w14:paraId="19547F50" w14:textId="0415AF3C"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F2F1AED" w14:textId="098B0217" w:rsidR="00FA1D1D" w:rsidRPr="00B120C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F42C5B">
              <w:rPr>
                <w:rFonts w:ascii="Calisto MT" w:hAnsi="Calisto MT" w:cs="Calibri"/>
                <w:color w:val="000000"/>
                <w:sz w:val="22"/>
                <w:szCs w:val="22"/>
                <w:lang w:val="fr-FR"/>
              </w:rPr>
              <w:t>ff</w:t>
            </w:r>
          </w:p>
        </w:tc>
        <w:tc>
          <w:tcPr>
            <w:tcW w:w="1417" w:type="dxa"/>
            <w:tcBorders>
              <w:top w:val="nil"/>
              <w:left w:val="nil"/>
              <w:bottom w:val="single" w:sz="4" w:space="0" w:color="auto"/>
              <w:right w:val="single" w:sz="4" w:space="0" w:color="auto"/>
            </w:tcBorders>
            <w:shd w:val="clear" w:color="auto" w:fill="auto"/>
            <w:noWrap/>
            <w:vAlign w:val="center"/>
          </w:tcPr>
          <w:p w14:paraId="2675459F" w14:textId="6467FBBC" w:rsidR="00FA1D1D" w:rsidRPr="00B120C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2.4</w:t>
            </w:r>
            <w:r w:rsidRPr="00DB7014">
              <w:rPr>
                <w:rFonts w:ascii="Calisto MT" w:hAnsi="Calisto MT" w:cs="Calibri"/>
                <w:color w:val="000000"/>
                <w:sz w:val="22"/>
                <w:szCs w:val="22"/>
                <w:lang w:val="en-AU"/>
              </w:rPr>
              <w:t>% p.a.</w:t>
            </w:r>
          </w:p>
        </w:tc>
      </w:tr>
      <w:tr w:rsidR="00FA1D1D" w14:paraId="564AFA44" w14:textId="77777777" w:rsidTr="00C62C83">
        <w:trPr>
          <w:trHeight w:val="363"/>
        </w:trPr>
        <w:tc>
          <w:tcPr>
            <w:tcW w:w="2127" w:type="dxa"/>
            <w:tcBorders>
              <w:top w:val="nil"/>
              <w:left w:val="single" w:sz="8" w:space="0" w:color="auto"/>
              <w:bottom w:val="single" w:sz="4" w:space="0" w:color="auto"/>
              <w:right w:val="single" w:sz="4" w:space="0" w:color="auto"/>
            </w:tcBorders>
            <w:shd w:val="clear" w:color="auto" w:fill="auto"/>
            <w:noWrap/>
            <w:vAlign w:val="center"/>
            <w:hideMark/>
          </w:tcPr>
          <w:p w14:paraId="234656DF" w14:textId="27F4187D" w:rsidR="00FA1D1D" w:rsidRPr="00F83FDF"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Ryu, 2022</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8</w:t>
            </w:r>
            <w:r w:rsidR="00B531AA">
              <w:rPr>
                <w:rFonts w:ascii="Calisto MT" w:hAnsi="Calisto MT" w:cs="Calibri"/>
                <w:color w:val="000000"/>
                <w:sz w:val="22"/>
                <w:szCs w:val="22"/>
                <w:vertAlign w:val="superscript"/>
                <w:lang w:val="fr-FR"/>
              </w:rPr>
              <w:t>6</w:t>
            </w:r>
          </w:p>
        </w:tc>
        <w:tc>
          <w:tcPr>
            <w:tcW w:w="1417" w:type="dxa"/>
            <w:tcBorders>
              <w:top w:val="nil"/>
              <w:left w:val="nil"/>
              <w:bottom w:val="single" w:sz="4" w:space="0" w:color="auto"/>
              <w:right w:val="single" w:sz="4" w:space="0" w:color="auto"/>
            </w:tcBorders>
            <w:vAlign w:val="center"/>
          </w:tcPr>
          <w:p w14:paraId="2F4B333E" w14:textId="7092622F" w:rsidR="00FA1D1D" w:rsidDel="00064FBD"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C7F701E" w14:textId="7E076D5B"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hideMark/>
          </w:tcPr>
          <w:p w14:paraId="1FFD1733"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4B6FD35F"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65</w:t>
            </w:r>
          </w:p>
        </w:tc>
        <w:tc>
          <w:tcPr>
            <w:tcW w:w="1697" w:type="dxa"/>
            <w:tcBorders>
              <w:top w:val="nil"/>
              <w:left w:val="nil"/>
              <w:bottom w:val="single" w:sz="4" w:space="0" w:color="auto"/>
              <w:right w:val="single" w:sz="4" w:space="0" w:color="auto"/>
            </w:tcBorders>
            <w:shd w:val="clear" w:color="auto" w:fill="auto"/>
            <w:noWrap/>
            <w:vAlign w:val="center"/>
            <w:hideMark/>
          </w:tcPr>
          <w:p w14:paraId="1C0CC72B"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0.7</w:t>
            </w:r>
          </w:p>
        </w:tc>
        <w:tc>
          <w:tcPr>
            <w:tcW w:w="1041" w:type="dxa"/>
            <w:tcBorders>
              <w:top w:val="nil"/>
              <w:left w:val="nil"/>
              <w:bottom w:val="single" w:sz="4" w:space="0" w:color="auto"/>
              <w:right w:val="single" w:sz="4" w:space="0" w:color="auto"/>
            </w:tcBorders>
            <w:shd w:val="clear" w:color="auto" w:fill="auto"/>
            <w:noWrap/>
            <w:vAlign w:val="center"/>
            <w:hideMark/>
          </w:tcPr>
          <w:p w14:paraId="3141866D"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3.1</w:t>
            </w:r>
          </w:p>
        </w:tc>
        <w:tc>
          <w:tcPr>
            <w:tcW w:w="2081" w:type="dxa"/>
            <w:tcBorders>
              <w:top w:val="nil"/>
              <w:left w:val="nil"/>
              <w:bottom w:val="single" w:sz="4" w:space="0" w:color="auto"/>
              <w:right w:val="single" w:sz="4" w:space="0" w:color="auto"/>
            </w:tcBorders>
            <w:vAlign w:val="center"/>
          </w:tcPr>
          <w:p w14:paraId="26D7F555" w14:textId="4EF050A3"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9CEDA37" w14:textId="59A4EAFE"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417" w:type="dxa"/>
            <w:tcBorders>
              <w:top w:val="nil"/>
              <w:left w:val="nil"/>
              <w:bottom w:val="single" w:sz="4" w:space="0" w:color="auto"/>
              <w:right w:val="single" w:sz="4" w:space="0" w:color="auto"/>
            </w:tcBorders>
            <w:shd w:val="clear" w:color="auto" w:fill="auto"/>
            <w:noWrap/>
            <w:vAlign w:val="center"/>
            <w:hideMark/>
          </w:tcPr>
          <w:p w14:paraId="49B59612" w14:textId="32CD06F0"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1.2</w:t>
            </w:r>
            <w:r w:rsidRPr="00DB7014">
              <w:rPr>
                <w:rFonts w:ascii="Calisto MT" w:hAnsi="Calisto MT" w:cs="Calibri"/>
                <w:color w:val="000000"/>
                <w:sz w:val="22"/>
                <w:szCs w:val="22"/>
                <w:lang w:val="en-AU"/>
              </w:rPr>
              <w:t>% p.a.</w:t>
            </w:r>
          </w:p>
        </w:tc>
      </w:tr>
    </w:tbl>
    <w:p w14:paraId="0BECEF15" w14:textId="290523EA" w:rsidR="00D32DEC" w:rsidRPr="007954AD" w:rsidRDefault="007954AD" w:rsidP="007954AD">
      <w:pPr>
        <w:spacing w:before="120" w:line="480" w:lineRule="auto"/>
        <w:rPr>
          <w:rFonts w:ascii="Calibri" w:hAnsi="Calibri" w:cs="Calibri"/>
        </w:rPr>
      </w:pPr>
      <w:r w:rsidRPr="007954AD">
        <w:rPr>
          <w:rFonts w:ascii="Calibri" w:hAnsi="Calibri" w:cs="Calibri"/>
          <w:b/>
          <w:bCs/>
        </w:rPr>
        <w:lastRenderedPageBreak/>
        <w:t>Supp</w:t>
      </w:r>
      <w:proofErr w:type="spellStart"/>
      <w:r w:rsidRPr="007954AD">
        <w:rPr>
          <w:rFonts w:ascii="Calibri" w:hAnsi="Calibri" w:cs="Calibri"/>
          <w:b/>
          <w:bCs/>
          <w:lang w:val="en-AU"/>
        </w:rPr>
        <w:t>lementary</w:t>
      </w:r>
      <w:proofErr w:type="spellEnd"/>
      <w:r w:rsidRPr="007954AD">
        <w:rPr>
          <w:rFonts w:ascii="Calibri" w:hAnsi="Calibri" w:cs="Calibri"/>
          <w:b/>
          <w:bCs/>
          <w:lang w:val="en-AU"/>
        </w:rPr>
        <w:t xml:space="preserve"> T</w:t>
      </w:r>
      <w:r w:rsidRPr="007954AD">
        <w:rPr>
          <w:rFonts w:ascii="Calibri" w:hAnsi="Calibri" w:cs="Calibri"/>
          <w:b/>
          <w:bCs/>
        </w:rPr>
        <w:t xml:space="preserve">able </w:t>
      </w:r>
      <w:r w:rsidRPr="007954AD">
        <w:rPr>
          <w:rFonts w:ascii="Calibri" w:hAnsi="Calibri" w:cs="Calibri"/>
          <w:b/>
          <w:bCs/>
          <w:lang w:val="en-US"/>
        </w:rPr>
        <w:t xml:space="preserve">2 </w:t>
      </w:r>
      <w:r w:rsidRPr="007954AD">
        <w:rPr>
          <w:rFonts w:ascii="Calibri" w:hAnsi="Calibri" w:cs="Calibri"/>
          <w:lang w:val="en-US"/>
        </w:rPr>
        <w:t>(continued)</w:t>
      </w:r>
      <w:r w:rsidRPr="007954AD">
        <w:rPr>
          <w:rFonts w:ascii="Calibri" w:hAnsi="Calibri" w:cs="Calibri"/>
          <w:lang w:val="en-AU"/>
        </w:rPr>
        <w:t>.</w:t>
      </w:r>
    </w:p>
    <w:tbl>
      <w:tblPr>
        <w:tblW w:w="14884" w:type="dxa"/>
        <w:tblInd w:w="-152" w:type="dxa"/>
        <w:tblLayout w:type="fixed"/>
        <w:tblLook w:val="04A0" w:firstRow="1" w:lastRow="0" w:firstColumn="1" w:lastColumn="0" w:noHBand="0" w:noVBand="1"/>
      </w:tblPr>
      <w:tblGrid>
        <w:gridCol w:w="2410"/>
        <w:gridCol w:w="993"/>
        <w:gridCol w:w="1417"/>
        <w:gridCol w:w="1134"/>
        <w:gridCol w:w="1123"/>
        <w:gridCol w:w="1850"/>
        <w:gridCol w:w="1041"/>
        <w:gridCol w:w="2081"/>
        <w:gridCol w:w="1560"/>
        <w:gridCol w:w="1275"/>
      </w:tblGrid>
      <w:tr w:rsidR="00FA1D1D" w14:paraId="41CDCAE0" w14:textId="77777777" w:rsidTr="000B7DE5">
        <w:trPr>
          <w:trHeight w:val="1462"/>
        </w:trPr>
        <w:tc>
          <w:tcPr>
            <w:tcW w:w="2410" w:type="dxa"/>
            <w:tcBorders>
              <w:top w:val="single" w:sz="8" w:space="0" w:color="auto"/>
              <w:left w:val="single" w:sz="8" w:space="0" w:color="auto"/>
              <w:bottom w:val="double" w:sz="6" w:space="0" w:color="auto"/>
              <w:right w:val="single" w:sz="4" w:space="0" w:color="auto"/>
            </w:tcBorders>
            <w:shd w:val="clear" w:color="000000" w:fill="EDEDED"/>
            <w:vAlign w:val="center"/>
            <w:hideMark/>
          </w:tcPr>
          <w:p w14:paraId="2A7FE799" w14:textId="14A7B47C" w:rsidR="00FA1D1D"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Author, year</w:t>
            </w:r>
          </w:p>
        </w:tc>
        <w:tc>
          <w:tcPr>
            <w:tcW w:w="993" w:type="dxa"/>
            <w:tcBorders>
              <w:top w:val="single" w:sz="8" w:space="0" w:color="auto"/>
              <w:left w:val="nil"/>
              <w:bottom w:val="double" w:sz="6" w:space="0" w:color="auto"/>
              <w:right w:val="single" w:sz="4" w:space="0" w:color="auto"/>
            </w:tcBorders>
            <w:shd w:val="clear" w:color="000000" w:fill="EDEDED"/>
            <w:vAlign w:val="center"/>
          </w:tcPr>
          <w:p w14:paraId="07E494AE" w14:textId="00C3AEB3" w:rsidR="00FA1D1D" w:rsidDel="00425B0E" w:rsidRDefault="00FA1D1D" w:rsidP="00FA1D1D">
            <w:pPr>
              <w:jc w:val="center"/>
              <w:rPr>
                <w:rFonts w:ascii="Calisto MT" w:hAnsi="Calisto MT" w:cs="Calibri"/>
                <w:b/>
                <w:bCs/>
                <w:color w:val="000000"/>
                <w:sz w:val="22"/>
                <w:szCs w:val="22"/>
              </w:rPr>
            </w:pPr>
            <w:proofErr w:type="spellStart"/>
            <w:r>
              <w:rPr>
                <w:rFonts w:ascii="Calisto MT" w:hAnsi="Calisto MT" w:cs="Calibri"/>
                <w:b/>
                <w:bCs/>
                <w:color w:val="000000"/>
                <w:sz w:val="22"/>
                <w:szCs w:val="22"/>
                <w:lang w:val="fr-FR"/>
              </w:rPr>
              <w:t>Analysis</w:t>
            </w:r>
            <w:proofErr w:type="spellEnd"/>
          </w:p>
        </w:tc>
        <w:tc>
          <w:tcPr>
            <w:tcW w:w="1417" w:type="dxa"/>
            <w:tcBorders>
              <w:top w:val="single" w:sz="8" w:space="0" w:color="auto"/>
              <w:left w:val="single" w:sz="4" w:space="0" w:color="auto"/>
              <w:bottom w:val="double" w:sz="6" w:space="0" w:color="auto"/>
              <w:right w:val="single" w:sz="4" w:space="0" w:color="auto"/>
            </w:tcBorders>
            <w:shd w:val="clear" w:color="000000" w:fill="EDEDED"/>
            <w:vAlign w:val="center"/>
            <w:hideMark/>
          </w:tcPr>
          <w:p w14:paraId="67287E3F" w14:textId="6E11BE99" w:rsidR="00FA1D1D"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Study type</w:t>
            </w:r>
          </w:p>
        </w:tc>
        <w:tc>
          <w:tcPr>
            <w:tcW w:w="1134" w:type="dxa"/>
            <w:tcBorders>
              <w:top w:val="single" w:sz="8" w:space="0" w:color="auto"/>
              <w:left w:val="nil"/>
              <w:bottom w:val="double" w:sz="6" w:space="0" w:color="auto"/>
              <w:right w:val="single" w:sz="4" w:space="0" w:color="auto"/>
            </w:tcBorders>
            <w:shd w:val="clear" w:color="000000" w:fill="EDEDED"/>
            <w:vAlign w:val="center"/>
            <w:hideMark/>
          </w:tcPr>
          <w:p w14:paraId="17802915" w14:textId="39C9EEEA" w:rsidR="00FA1D1D"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Baseline sample size</w:t>
            </w:r>
          </w:p>
        </w:tc>
        <w:tc>
          <w:tcPr>
            <w:tcW w:w="1123" w:type="dxa"/>
            <w:tcBorders>
              <w:top w:val="single" w:sz="8" w:space="0" w:color="auto"/>
              <w:left w:val="nil"/>
              <w:bottom w:val="double" w:sz="6" w:space="0" w:color="auto"/>
              <w:right w:val="single" w:sz="4" w:space="0" w:color="auto"/>
            </w:tcBorders>
            <w:shd w:val="clear" w:color="000000" w:fill="EDEDED"/>
            <w:vAlign w:val="center"/>
            <w:hideMark/>
          </w:tcPr>
          <w:p w14:paraId="2AB4B736" w14:textId="028772B7" w:rsidR="00FA1D1D"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Baseline age</w:t>
            </w:r>
            <w:r w:rsidRPr="00A42A33">
              <w:rPr>
                <w:rFonts w:ascii="Calisto MT" w:hAnsi="Calisto MT" w:cs="Calibri"/>
                <w:b/>
                <w:bCs/>
                <w:color w:val="000000"/>
                <w:sz w:val="22"/>
                <w:szCs w:val="22"/>
              </w:rPr>
              <w:t xml:space="preserve"> (y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1850" w:type="dxa"/>
            <w:tcBorders>
              <w:top w:val="single" w:sz="8" w:space="0" w:color="auto"/>
              <w:left w:val="nil"/>
              <w:bottom w:val="double" w:sz="6" w:space="0" w:color="auto"/>
              <w:right w:val="single" w:sz="4" w:space="0" w:color="auto"/>
            </w:tcBorders>
            <w:shd w:val="clear" w:color="000000" w:fill="EDEDED"/>
            <w:vAlign w:val="center"/>
            <w:hideMark/>
          </w:tcPr>
          <w:p w14:paraId="71E56F60" w14:textId="3F29006F" w:rsidR="00FA1D1D" w:rsidRDefault="00FA1D1D" w:rsidP="00FA1D1D">
            <w:pPr>
              <w:jc w:val="center"/>
              <w:rPr>
                <w:rFonts w:ascii="Calisto MT" w:hAnsi="Calisto MT" w:cs="Calibri"/>
                <w:b/>
                <w:bCs/>
                <w:color w:val="000000"/>
                <w:sz w:val="22"/>
                <w:szCs w:val="22"/>
              </w:rPr>
            </w:pPr>
            <w:r>
              <w:rPr>
                <w:rFonts w:ascii="Calisto MT" w:hAnsi="Calisto MT" w:cs="Calibri"/>
                <w:b/>
                <w:bCs/>
                <w:color w:val="000000"/>
                <w:sz w:val="22"/>
                <w:szCs w:val="22"/>
              </w:rPr>
              <w:t>Baseline PD duration</w:t>
            </w:r>
            <w:r w:rsidRPr="00A42A33">
              <w:rPr>
                <w:rFonts w:ascii="Calisto MT" w:hAnsi="Calisto MT" w:cs="Calibri"/>
                <w:b/>
                <w:bCs/>
                <w:color w:val="000000"/>
                <w:sz w:val="22"/>
                <w:szCs w:val="22"/>
              </w:rPr>
              <w:br/>
              <w:t>(y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1041" w:type="dxa"/>
            <w:tcBorders>
              <w:top w:val="single" w:sz="8" w:space="0" w:color="auto"/>
              <w:left w:val="nil"/>
              <w:bottom w:val="double" w:sz="6" w:space="0" w:color="auto"/>
              <w:right w:val="single" w:sz="4" w:space="0" w:color="auto"/>
            </w:tcBorders>
            <w:shd w:val="clear" w:color="000000" w:fill="EDEDED"/>
            <w:vAlign w:val="center"/>
            <w:hideMark/>
          </w:tcPr>
          <w:p w14:paraId="09EEB123" w14:textId="064396E9" w:rsidR="00FA1D1D"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Study duration</w:t>
            </w:r>
            <w:r w:rsidRPr="00A42A33">
              <w:rPr>
                <w:rFonts w:ascii="Calisto MT" w:hAnsi="Calisto MT" w:cs="Calibri"/>
                <w:b/>
                <w:bCs/>
                <w:color w:val="000000"/>
                <w:sz w:val="22"/>
                <w:szCs w:val="22"/>
              </w:rPr>
              <w:br/>
              <w:t>(</w:t>
            </w:r>
            <w:r>
              <w:rPr>
                <w:rFonts w:ascii="Calisto MT" w:hAnsi="Calisto MT" w:cs="Calibri"/>
                <w:b/>
                <w:bCs/>
                <w:color w:val="000000"/>
                <w:sz w:val="22"/>
                <w:szCs w:val="22"/>
                <w:lang w:val="en-AU"/>
              </w:rPr>
              <w:t>y</w:t>
            </w:r>
            <w:r w:rsidR="00ED372B">
              <w:rPr>
                <w:rFonts w:ascii="Calisto MT" w:hAnsi="Calisto MT" w:cs="Calibri"/>
                <w:b/>
                <w:bCs/>
                <w:color w:val="000000"/>
                <w:sz w:val="22"/>
                <w:szCs w:val="22"/>
                <w:lang w:val="en-AU"/>
              </w:rPr>
              <w:t>ea</w:t>
            </w:r>
            <w:r>
              <w:rPr>
                <w:rFonts w:ascii="Calisto MT" w:hAnsi="Calisto MT" w:cs="Calibri"/>
                <w:b/>
                <w:bCs/>
                <w:color w:val="000000"/>
                <w:sz w:val="22"/>
                <w:szCs w:val="22"/>
                <w:lang w:val="en-AU"/>
              </w:rPr>
              <w:t>rs</w:t>
            </w:r>
            <w:r w:rsidRPr="00A42A33">
              <w:rPr>
                <w:rFonts w:ascii="Calisto MT" w:hAnsi="Calisto MT" w:cs="Calibri"/>
                <w:b/>
                <w:bCs/>
                <w:color w:val="000000"/>
                <w:sz w:val="22"/>
                <w:szCs w:val="22"/>
              </w:rPr>
              <w:t>)</w:t>
            </w:r>
          </w:p>
        </w:tc>
        <w:tc>
          <w:tcPr>
            <w:tcW w:w="2081" w:type="dxa"/>
            <w:tcBorders>
              <w:top w:val="single" w:sz="8" w:space="0" w:color="auto"/>
              <w:left w:val="nil"/>
              <w:bottom w:val="double" w:sz="6" w:space="0" w:color="auto"/>
              <w:right w:val="single" w:sz="4" w:space="0" w:color="auto"/>
            </w:tcBorders>
            <w:shd w:val="clear" w:color="000000" w:fill="EDEDED"/>
            <w:vAlign w:val="center"/>
          </w:tcPr>
          <w:p w14:paraId="790B5160" w14:textId="11FBC50A" w:rsidR="00FA1D1D" w:rsidRPr="00A42A33"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Motor scale (</w:t>
            </w:r>
            <w:r>
              <w:rPr>
                <w:rFonts w:ascii="Calisto MT" w:hAnsi="Calisto MT" w:cs="Calibri"/>
                <w:b/>
                <w:bCs/>
                <w:color w:val="000000"/>
                <w:sz w:val="22"/>
                <w:szCs w:val="22"/>
                <w:lang w:val="en-AU"/>
              </w:rPr>
              <w:t>maximum score</w:t>
            </w:r>
            <w:r w:rsidRPr="00A42A33">
              <w:rPr>
                <w:rFonts w:ascii="Calisto MT" w:hAnsi="Calisto MT" w:cs="Calibri"/>
                <w:b/>
                <w:bCs/>
                <w:color w:val="000000"/>
                <w:sz w:val="22"/>
                <w:szCs w:val="22"/>
              </w:rPr>
              <w:t>)</w:t>
            </w:r>
          </w:p>
        </w:tc>
        <w:tc>
          <w:tcPr>
            <w:tcW w:w="1560" w:type="dxa"/>
            <w:tcBorders>
              <w:top w:val="single" w:sz="8" w:space="0" w:color="auto"/>
              <w:left w:val="single" w:sz="4" w:space="0" w:color="auto"/>
              <w:bottom w:val="double" w:sz="6" w:space="0" w:color="auto"/>
              <w:right w:val="single" w:sz="4" w:space="0" w:color="auto"/>
            </w:tcBorders>
            <w:shd w:val="clear" w:color="000000" w:fill="EDEDED"/>
            <w:vAlign w:val="center"/>
            <w:hideMark/>
          </w:tcPr>
          <w:p w14:paraId="250E378D" w14:textId="02C2D3FF" w:rsidR="00FA1D1D" w:rsidRDefault="00FA1D1D" w:rsidP="00FA1D1D">
            <w:pPr>
              <w:jc w:val="center"/>
              <w:rPr>
                <w:rFonts w:ascii="Calisto MT" w:hAnsi="Calisto MT" w:cs="Calibri"/>
                <w:b/>
                <w:bCs/>
                <w:color w:val="000000"/>
                <w:sz w:val="22"/>
                <w:szCs w:val="22"/>
              </w:rPr>
            </w:pPr>
            <w:r w:rsidRPr="00A42A33">
              <w:rPr>
                <w:rFonts w:ascii="Calisto MT" w:hAnsi="Calisto MT" w:cs="Calibri"/>
                <w:b/>
                <w:bCs/>
                <w:color w:val="000000"/>
                <w:sz w:val="22"/>
                <w:szCs w:val="22"/>
              </w:rPr>
              <w:t xml:space="preserve">Motor </w:t>
            </w:r>
            <w:r>
              <w:rPr>
                <w:rFonts w:ascii="Calisto MT" w:hAnsi="Calisto MT" w:cs="Calibri"/>
                <w:b/>
                <w:bCs/>
                <w:color w:val="000000"/>
                <w:sz w:val="22"/>
                <w:szCs w:val="22"/>
                <w:lang w:val="en-AU"/>
              </w:rPr>
              <w:t xml:space="preserve">assessment </w:t>
            </w:r>
            <w:r w:rsidRPr="00A42A33">
              <w:rPr>
                <w:rFonts w:ascii="Calisto MT" w:hAnsi="Calisto MT" w:cs="Calibri"/>
                <w:b/>
                <w:bCs/>
                <w:color w:val="000000"/>
                <w:sz w:val="22"/>
                <w:szCs w:val="22"/>
              </w:rPr>
              <w:t xml:space="preserve">in relation to </w:t>
            </w:r>
            <w:r>
              <w:rPr>
                <w:rFonts w:ascii="Calisto MT" w:hAnsi="Calisto MT" w:cs="Calibri"/>
                <w:b/>
                <w:bCs/>
                <w:color w:val="000000"/>
                <w:sz w:val="22"/>
                <w:szCs w:val="22"/>
                <w:lang w:val="en-AU"/>
              </w:rPr>
              <w:t>medication cycle</w:t>
            </w:r>
          </w:p>
        </w:tc>
        <w:tc>
          <w:tcPr>
            <w:tcW w:w="1275" w:type="dxa"/>
            <w:tcBorders>
              <w:top w:val="single" w:sz="4" w:space="0" w:color="auto"/>
              <w:left w:val="nil"/>
              <w:bottom w:val="double" w:sz="6" w:space="0" w:color="auto"/>
              <w:right w:val="single" w:sz="4" w:space="0" w:color="auto"/>
            </w:tcBorders>
            <w:shd w:val="clear" w:color="000000" w:fill="EDEDED"/>
            <w:vAlign w:val="center"/>
            <w:hideMark/>
          </w:tcPr>
          <w:p w14:paraId="22E50FEA" w14:textId="77777777" w:rsidR="00FA1D1D" w:rsidRPr="009042E7" w:rsidRDefault="00FA1D1D" w:rsidP="00FA1D1D">
            <w:pPr>
              <w:rPr>
                <w:rFonts w:ascii="Calisto MT" w:hAnsi="Calisto MT" w:cs="Calibri"/>
                <w:b/>
                <w:bCs/>
                <w:color w:val="000000"/>
                <w:sz w:val="22"/>
                <w:szCs w:val="22"/>
                <w:lang w:val="en-AU"/>
              </w:rPr>
            </w:pPr>
            <w:r w:rsidRPr="00025FCB">
              <w:rPr>
                <w:rFonts w:ascii="Calisto MT" w:hAnsi="Calisto MT" w:cs="Calibri"/>
                <w:b/>
                <w:bCs/>
                <w:color w:val="000000"/>
                <w:sz w:val="22"/>
                <w:szCs w:val="22"/>
                <w:lang w:val="en-AU"/>
              </w:rPr>
              <w:t>Motor progression rate</w:t>
            </w:r>
          </w:p>
          <w:p w14:paraId="1D2C2680" w14:textId="7ABCE3AE" w:rsidR="00FA1D1D" w:rsidRDefault="00FA1D1D" w:rsidP="00FA1D1D">
            <w:pPr>
              <w:jc w:val="center"/>
              <w:rPr>
                <w:rFonts w:ascii="Calisto MT" w:hAnsi="Calisto MT" w:cs="Calibri"/>
                <w:b/>
                <w:bCs/>
                <w:color w:val="000000"/>
                <w:sz w:val="22"/>
                <w:szCs w:val="22"/>
              </w:rPr>
            </w:pPr>
          </w:p>
        </w:tc>
      </w:tr>
      <w:tr w:rsidR="00FA1D1D" w14:paraId="0520C96C"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tcPr>
          <w:p w14:paraId="249B6ED6" w14:textId="5A5C3426"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Santaella, 2020</w:t>
            </w:r>
            <w:r w:rsidR="00666823">
              <w:rPr>
                <w:rFonts w:ascii="Calisto MT" w:hAnsi="Calisto MT" w:cs="Calibri"/>
                <w:color w:val="000000"/>
                <w:sz w:val="22"/>
                <w:szCs w:val="22"/>
                <w:lang w:val="fr-FR"/>
              </w:rPr>
              <w:t xml:space="preserve"> </w:t>
            </w:r>
            <w:r w:rsidR="00666823" w:rsidRPr="00666823">
              <w:rPr>
                <w:rFonts w:ascii="Calisto MT" w:hAnsi="Calisto MT" w:cs="Calibri"/>
                <w:color w:val="000000"/>
                <w:sz w:val="22"/>
                <w:szCs w:val="22"/>
                <w:vertAlign w:val="superscript"/>
                <w:lang w:val="fr-FR"/>
              </w:rPr>
              <w:t>8</w:t>
            </w:r>
            <w:r w:rsidR="00B531AA">
              <w:rPr>
                <w:rFonts w:ascii="Calisto MT" w:hAnsi="Calisto MT" w:cs="Calibri"/>
                <w:color w:val="000000"/>
                <w:sz w:val="22"/>
                <w:szCs w:val="22"/>
                <w:vertAlign w:val="superscript"/>
                <w:lang w:val="fr-FR"/>
              </w:rPr>
              <w:t>7</w:t>
            </w:r>
          </w:p>
        </w:tc>
        <w:tc>
          <w:tcPr>
            <w:tcW w:w="993" w:type="dxa"/>
            <w:tcBorders>
              <w:top w:val="nil"/>
              <w:left w:val="nil"/>
              <w:bottom w:val="single" w:sz="4" w:space="0" w:color="auto"/>
              <w:right w:val="single" w:sz="4" w:space="0" w:color="auto"/>
            </w:tcBorders>
            <w:vAlign w:val="center"/>
          </w:tcPr>
          <w:p w14:paraId="79F7BF73" w14:textId="52064538" w:rsidR="00FA1D1D" w:rsidRPr="00B120CD" w:rsidRDefault="00FA1D1D" w:rsidP="00FA1D1D">
            <w:pPr>
              <w:jc w:val="center"/>
              <w:rPr>
                <w:rFonts w:ascii="Calisto MT" w:hAnsi="Calisto MT" w:cs="Calibri"/>
                <w:color w:val="000000"/>
                <w:sz w:val="22"/>
                <w:szCs w:val="22"/>
                <w:lang w:val="en-US"/>
              </w:rPr>
            </w:pPr>
            <w:r>
              <w:rPr>
                <w:rFonts w:ascii="Calisto MT" w:hAnsi="Calisto MT" w:cs="Calibri"/>
                <w:color w:val="000000"/>
                <w:sz w:val="22"/>
                <w:szCs w:val="22"/>
                <w:lang w:val="fr-FR"/>
              </w:rPr>
              <w:t>R, M</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0788DB6" w14:textId="559A5CD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tcPr>
          <w:p w14:paraId="1BE142A1" w14:textId="1DE7B836"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46</w:t>
            </w:r>
          </w:p>
        </w:tc>
        <w:tc>
          <w:tcPr>
            <w:tcW w:w="1123" w:type="dxa"/>
            <w:tcBorders>
              <w:top w:val="nil"/>
              <w:left w:val="nil"/>
              <w:bottom w:val="single" w:sz="4" w:space="0" w:color="auto"/>
              <w:right w:val="single" w:sz="4" w:space="0" w:color="auto"/>
            </w:tcBorders>
            <w:shd w:val="clear" w:color="auto" w:fill="auto"/>
            <w:noWrap/>
            <w:vAlign w:val="center"/>
          </w:tcPr>
          <w:p w14:paraId="2BC5E737" w14:textId="5D92B3E0"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58</w:t>
            </w:r>
          </w:p>
        </w:tc>
        <w:tc>
          <w:tcPr>
            <w:tcW w:w="1850" w:type="dxa"/>
            <w:tcBorders>
              <w:top w:val="nil"/>
              <w:left w:val="nil"/>
              <w:bottom w:val="single" w:sz="4" w:space="0" w:color="auto"/>
              <w:right w:val="single" w:sz="4" w:space="0" w:color="auto"/>
            </w:tcBorders>
            <w:shd w:val="clear" w:color="auto" w:fill="auto"/>
            <w:noWrap/>
            <w:vAlign w:val="center"/>
          </w:tcPr>
          <w:p w14:paraId="624402D1" w14:textId="600B846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3.0</w:t>
            </w:r>
          </w:p>
        </w:tc>
        <w:tc>
          <w:tcPr>
            <w:tcW w:w="1041" w:type="dxa"/>
            <w:tcBorders>
              <w:top w:val="nil"/>
              <w:left w:val="nil"/>
              <w:bottom w:val="single" w:sz="4" w:space="0" w:color="auto"/>
              <w:right w:val="single" w:sz="4" w:space="0" w:color="auto"/>
            </w:tcBorders>
            <w:shd w:val="clear" w:color="auto" w:fill="auto"/>
            <w:noWrap/>
            <w:vAlign w:val="center"/>
          </w:tcPr>
          <w:p w14:paraId="662D03F5" w14:textId="34E3FA3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3.0</w:t>
            </w:r>
          </w:p>
        </w:tc>
        <w:tc>
          <w:tcPr>
            <w:tcW w:w="2081" w:type="dxa"/>
            <w:tcBorders>
              <w:top w:val="nil"/>
              <w:left w:val="nil"/>
              <w:bottom w:val="single" w:sz="4" w:space="0" w:color="auto"/>
              <w:right w:val="single" w:sz="4" w:space="0" w:color="auto"/>
            </w:tcBorders>
            <w:vAlign w:val="center"/>
          </w:tcPr>
          <w:p w14:paraId="57534D39" w14:textId="317E4A6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7FDCDC1" w14:textId="4B1900B8"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O</w:t>
            </w:r>
            <w:proofErr w:type="spellStart"/>
            <w:r w:rsidR="00F42C5B">
              <w:rPr>
                <w:rFonts w:ascii="Calisto MT" w:hAnsi="Calisto MT" w:cs="Calibri"/>
                <w:color w:val="000000"/>
                <w:sz w:val="22"/>
                <w:szCs w:val="22"/>
                <w:lang w:val="fr-FR"/>
              </w:rPr>
              <w:t>ff</w:t>
            </w:r>
            <w:proofErr w:type="spellEnd"/>
          </w:p>
        </w:tc>
        <w:tc>
          <w:tcPr>
            <w:tcW w:w="1275" w:type="dxa"/>
            <w:tcBorders>
              <w:top w:val="nil"/>
              <w:left w:val="nil"/>
              <w:bottom w:val="single" w:sz="4" w:space="0" w:color="auto"/>
              <w:right w:val="single" w:sz="4" w:space="0" w:color="auto"/>
            </w:tcBorders>
            <w:shd w:val="clear" w:color="auto" w:fill="auto"/>
            <w:noWrap/>
            <w:vAlign w:val="center"/>
          </w:tcPr>
          <w:p w14:paraId="2A3D1A25" w14:textId="65CA053F"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0.5</w:t>
            </w:r>
            <w:r w:rsidRPr="00DB7014">
              <w:rPr>
                <w:rFonts w:ascii="Calisto MT" w:hAnsi="Calisto MT" w:cs="Calibri"/>
                <w:color w:val="000000"/>
                <w:sz w:val="22"/>
                <w:szCs w:val="22"/>
                <w:lang w:val="en-AU"/>
              </w:rPr>
              <w:t>% p.a.</w:t>
            </w:r>
          </w:p>
        </w:tc>
      </w:tr>
      <w:tr w:rsidR="00FA1D1D" w14:paraId="3D65F989"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tcPr>
          <w:p w14:paraId="33759FD7" w14:textId="1E496D40"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Schenkman, 2018</w:t>
            </w:r>
            <w:r w:rsidR="00666823">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8</w:t>
            </w:r>
            <w:r w:rsidR="00B531AA">
              <w:rPr>
                <w:rFonts w:ascii="Calisto MT" w:hAnsi="Calisto MT" w:cs="Calibri"/>
                <w:color w:val="000000"/>
                <w:sz w:val="22"/>
                <w:szCs w:val="22"/>
                <w:vertAlign w:val="superscript"/>
                <w:lang w:val="fr-FR"/>
              </w:rPr>
              <w:t>9</w:t>
            </w:r>
          </w:p>
        </w:tc>
        <w:tc>
          <w:tcPr>
            <w:tcW w:w="993" w:type="dxa"/>
            <w:tcBorders>
              <w:top w:val="nil"/>
              <w:left w:val="nil"/>
              <w:bottom w:val="single" w:sz="4" w:space="0" w:color="auto"/>
              <w:right w:val="single" w:sz="4" w:space="0" w:color="auto"/>
            </w:tcBorders>
            <w:vAlign w:val="center"/>
          </w:tcPr>
          <w:p w14:paraId="4281CDFA" w14:textId="70266E97"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08C7C59E" w14:textId="0D6D8F9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Clinical trial</w:t>
            </w:r>
          </w:p>
        </w:tc>
        <w:tc>
          <w:tcPr>
            <w:tcW w:w="1134" w:type="dxa"/>
            <w:tcBorders>
              <w:top w:val="nil"/>
              <w:left w:val="nil"/>
              <w:bottom w:val="single" w:sz="4" w:space="0" w:color="auto"/>
              <w:right w:val="single" w:sz="4" w:space="0" w:color="auto"/>
            </w:tcBorders>
            <w:shd w:val="clear" w:color="auto" w:fill="auto"/>
            <w:noWrap/>
            <w:vAlign w:val="center"/>
          </w:tcPr>
          <w:p w14:paraId="72F4F10C" w14:textId="3F297921"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40</w:t>
            </w:r>
          </w:p>
        </w:tc>
        <w:tc>
          <w:tcPr>
            <w:tcW w:w="1123" w:type="dxa"/>
            <w:tcBorders>
              <w:top w:val="nil"/>
              <w:left w:val="nil"/>
              <w:bottom w:val="single" w:sz="4" w:space="0" w:color="auto"/>
              <w:right w:val="single" w:sz="4" w:space="0" w:color="auto"/>
            </w:tcBorders>
            <w:shd w:val="clear" w:color="auto" w:fill="auto"/>
            <w:noWrap/>
            <w:vAlign w:val="center"/>
          </w:tcPr>
          <w:p w14:paraId="39D05178" w14:textId="3518BD75"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64</w:t>
            </w:r>
          </w:p>
        </w:tc>
        <w:tc>
          <w:tcPr>
            <w:tcW w:w="1850" w:type="dxa"/>
            <w:tcBorders>
              <w:top w:val="nil"/>
              <w:left w:val="nil"/>
              <w:bottom w:val="single" w:sz="4" w:space="0" w:color="auto"/>
              <w:right w:val="single" w:sz="4" w:space="0" w:color="auto"/>
            </w:tcBorders>
            <w:shd w:val="clear" w:color="auto" w:fill="auto"/>
            <w:noWrap/>
            <w:vAlign w:val="center"/>
          </w:tcPr>
          <w:p w14:paraId="07D24908" w14:textId="1128FC83"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0.4</w:t>
            </w:r>
          </w:p>
        </w:tc>
        <w:tc>
          <w:tcPr>
            <w:tcW w:w="1041" w:type="dxa"/>
            <w:tcBorders>
              <w:top w:val="nil"/>
              <w:left w:val="nil"/>
              <w:bottom w:val="single" w:sz="4" w:space="0" w:color="auto"/>
              <w:right w:val="single" w:sz="4" w:space="0" w:color="auto"/>
            </w:tcBorders>
            <w:shd w:val="clear" w:color="auto" w:fill="auto"/>
            <w:noWrap/>
            <w:vAlign w:val="center"/>
          </w:tcPr>
          <w:p w14:paraId="2948629E" w14:textId="6C6BDA3F"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0.5</w:t>
            </w:r>
          </w:p>
        </w:tc>
        <w:tc>
          <w:tcPr>
            <w:tcW w:w="2081" w:type="dxa"/>
            <w:tcBorders>
              <w:top w:val="nil"/>
              <w:left w:val="nil"/>
              <w:bottom w:val="single" w:sz="4" w:space="0" w:color="auto"/>
              <w:right w:val="single" w:sz="4" w:space="0" w:color="auto"/>
            </w:tcBorders>
            <w:vAlign w:val="center"/>
          </w:tcPr>
          <w:p w14:paraId="231C28BB" w14:textId="54F8A775"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MDS-UPDRS-III (132)</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8FC0F67" w14:textId="31C664F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275" w:type="dxa"/>
            <w:tcBorders>
              <w:top w:val="nil"/>
              <w:left w:val="nil"/>
              <w:bottom w:val="single" w:sz="4" w:space="0" w:color="auto"/>
              <w:right w:val="single" w:sz="4" w:space="0" w:color="auto"/>
            </w:tcBorders>
            <w:shd w:val="clear" w:color="auto" w:fill="auto"/>
            <w:noWrap/>
            <w:vAlign w:val="center"/>
          </w:tcPr>
          <w:p w14:paraId="50613CCA" w14:textId="1743C63F"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4.</w:t>
            </w:r>
            <w:r w:rsidR="00FA1383">
              <w:rPr>
                <w:rFonts w:ascii="Calisto MT" w:hAnsi="Calisto MT" w:cs="Calibri"/>
                <w:color w:val="000000"/>
                <w:sz w:val="22"/>
                <w:szCs w:val="22"/>
                <w:lang w:val="fr-FR"/>
              </w:rPr>
              <w:t>8</w:t>
            </w:r>
            <w:r w:rsidRPr="00DB7014">
              <w:rPr>
                <w:rFonts w:ascii="Calisto MT" w:hAnsi="Calisto MT" w:cs="Calibri"/>
                <w:color w:val="000000"/>
                <w:sz w:val="22"/>
                <w:szCs w:val="22"/>
                <w:lang w:val="en-AU"/>
              </w:rPr>
              <w:t>% p.a.</w:t>
            </w:r>
          </w:p>
        </w:tc>
      </w:tr>
      <w:tr w:rsidR="00FA1D1D" w14:paraId="791CAA9C"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tcPr>
          <w:p w14:paraId="20907ACE" w14:textId="01F0E2C1"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Schrag, 2007</w:t>
            </w:r>
            <w:r w:rsidR="00666823">
              <w:rPr>
                <w:rFonts w:ascii="Calisto MT" w:hAnsi="Calisto MT" w:cs="Calibri"/>
                <w:color w:val="000000"/>
                <w:sz w:val="22"/>
                <w:szCs w:val="22"/>
                <w:lang w:val="fr-FR"/>
              </w:rPr>
              <w:t xml:space="preserve"> </w:t>
            </w:r>
            <w:r w:rsidR="00B531AA">
              <w:rPr>
                <w:rFonts w:ascii="Calisto MT" w:hAnsi="Calisto MT" w:cs="Calibri"/>
                <w:color w:val="000000"/>
                <w:sz w:val="22"/>
                <w:szCs w:val="22"/>
                <w:vertAlign w:val="superscript"/>
                <w:lang w:val="fr-FR"/>
              </w:rPr>
              <w:t>90</w:t>
            </w:r>
          </w:p>
        </w:tc>
        <w:tc>
          <w:tcPr>
            <w:tcW w:w="993" w:type="dxa"/>
            <w:tcBorders>
              <w:top w:val="nil"/>
              <w:left w:val="nil"/>
              <w:bottom w:val="single" w:sz="4" w:space="0" w:color="auto"/>
              <w:right w:val="single" w:sz="4" w:space="0" w:color="auto"/>
            </w:tcBorders>
            <w:vAlign w:val="center"/>
          </w:tcPr>
          <w:p w14:paraId="61C3F1A6" w14:textId="2150B114"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51A4BB7" w14:textId="2FA60BF5"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tcPr>
          <w:p w14:paraId="4CD78039" w14:textId="1025789E"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145</w:t>
            </w:r>
          </w:p>
        </w:tc>
        <w:tc>
          <w:tcPr>
            <w:tcW w:w="1123" w:type="dxa"/>
            <w:tcBorders>
              <w:top w:val="nil"/>
              <w:left w:val="nil"/>
              <w:bottom w:val="single" w:sz="4" w:space="0" w:color="auto"/>
              <w:right w:val="single" w:sz="4" w:space="0" w:color="auto"/>
            </w:tcBorders>
            <w:shd w:val="clear" w:color="auto" w:fill="auto"/>
            <w:noWrap/>
            <w:vAlign w:val="center"/>
          </w:tcPr>
          <w:p w14:paraId="025EF542" w14:textId="08910B3C"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67</w:t>
            </w:r>
          </w:p>
        </w:tc>
        <w:tc>
          <w:tcPr>
            <w:tcW w:w="1850" w:type="dxa"/>
            <w:tcBorders>
              <w:top w:val="nil"/>
              <w:left w:val="nil"/>
              <w:bottom w:val="single" w:sz="4" w:space="0" w:color="auto"/>
              <w:right w:val="single" w:sz="4" w:space="0" w:color="auto"/>
            </w:tcBorders>
            <w:shd w:val="clear" w:color="auto" w:fill="auto"/>
            <w:noWrap/>
            <w:vAlign w:val="center"/>
          </w:tcPr>
          <w:p w14:paraId="0FF3A3B2" w14:textId="3F68BB5D"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9.3</w:t>
            </w:r>
          </w:p>
        </w:tc>
        <w:tc>
          <w:tcPr>
            <w:tcW w:w="1041" w:type="dxa"/>
            <w:tcBorders>
              <w:top w:val="nil"/>
              <w:left w:val="nil"/>
              <w:bottom w:val="single" w:sz="4" w:space="0" w:color="auto"/>
              <w:right w:val="single" w:sz="4" w:space="0" w:color="auto"/>
            </w:tcBorders>
            <w:shd w:val="clear" w:color="auto" w:fill="auto"/>
            <w:noWrap/>
            <w:vAlign w:val="center"/>
          </w:tcPr>
          <w:p w14:paraId="10DB986B" w14:textId="2FE8ABF6"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1.0</w:t>
            </w:r>
          </w:p>
        </w:tc>
        <w:tc>
          <w:tcPr>
            <w:tcW w:w="2081" w:type="dxa"/>
            <w:tcBorders>
              <w:top w:val="nil"/>
              <w:left w:val="nil"/>
              <w:bottom w:val="single" w:sz="4" w:space="0" w:color="auto"/>
              <w:right w:val="single" w:sz="4" w:space="0" w:color="auto"/>
            </w:tcBorders>
            <w:vAlign w:val="center"/>
          </w:tcPr>
          <w:p w14:paraId="39097369" w14:textId="623D1821"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373068E" w14:textId="0A534EFA"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Prevailing</w:t>
            </w:r>
          </w:p>
        </w:tc>
        <w:tc>
          <w:tcPr>
            <w:tcW w:w="1275" w:type="dxa"/>
            <w:tcBorders>
              <w:top w:val="nil"/>
              <w:left w:val="nil"/>
              <w:bottom w:val="single" w:sz="4" w:space="0" w:color="auto"/>
              <w:right w:val="single" w:sz="4" w:space="0" w:color="auto"/>
            </w:tcBorders>
            <w:shd w:val="clear" w:color="auto" w:fill="auto"/>
            <w:noWrap/>
            <w:vAlign w:val="center"/>
          </w:tcPr>
          <w:p w14:paraId="71B99F2E" w14:textId="1B36239E"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2.7</w:t>
            </w:r>
            <w:r w:rsidRPr="00DB7014">
              <w:rPr>
                <w:rFonts w:ascii="Calisto MT" w:hAnsi="Calisto MT" w:cs="Calibri"/>
                <w:color w:val="000000"/>
                <w:sz w:val="22"/>
                <w:szCs w:val="22"/>
                <w:lang w:val="en-AU"/>
              </w:rPr>
              <w:t>% p.a.</w:t>
            </w:r>
          </w:p>
        </w:tc>
      </w:tr>
      <w:tr w:rsidR="00FA1D1D" w14:paraId="655F0A3A"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tcPr>
          <w:p w14:paraId="4C707AF7" w14:textId="1137C9ED"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Schreiner, 2019</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9</w:t>
            </w:r>
            <w:r w:rsidR="00B531AA">
              <w:rPr>
                <w:rFonts w:ascii="Calisto MT" w:hAnsi="Calisto MT" w:cs="Calibri"/>
                <w:color w:val="000000"/>
                <w:sz w:val="22"/>
                <w:szCs w:val="22"/>
                <w:vertAlign w:val="superscript"/>
                <w:lang w:val="fr-FR"/>
              </w:rPr>
              <w:t>1</w:t>
            </w:r>
          </w:p>
        </w:tc>
        <w:tc>
          <w:tcPr>
            <w:tcW w:w="993" w:type="dxa"/>
            <w:tcBorders>
              <w:top w:val="nil"/>
              <w:left w:val="nil"/>
              <w:bottom w:val="single" w:sz="4" w:space="0" w:color="auto"/>
              <w:right w:val="single" w:sz="4" w:space="0" w:color="auto"/>
            </w:tcBorders>
            <w:vAlign w:val="center"/>
          </w:tcPr>
          <w:p w14:paraId="122A241C" w14:textId="0871226D"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5B7F97F" w14:textId="774273DB"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tcPr>
          <w:p w14:paraId="2DEB673D" w14:textId="4B63849B"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129</w:t>
            </w:r>
          </w:p>
        </w:tc>
        <w:tc>
          <w:tcPr>
            <w:tcW w:w="1123" w:type="dxa"/>
            <w:tcBorders>
              <w:top w:val="nil"/>
              <w:left w:val="nil"/>
              <w:bottom w:val="single" w:sz="4" w:space="0" w:color="auto"/>
              <w:right w:val="single" w:sz="4" w:space="0" w:color="auto"/>
            </w:tcBorders>
            <w:shd w:val="clear" w:color="auto" w:fill="auto"/>
            <w:noWrap/>
            <w:vAlign w:val="center"/>
          </w:tcPr>
          <w:p w14:paraId="3AE44A6E" w14:textId="43E3054D"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63</w:t>
            </w:r>
          </w:p>
        </w:tc>
        <w:tc>
          <w:tcPr>
            <w:tcW w:w="1850" w:type="dxa"/>
            <w:tcBorders>
              <w:top w:val="nil"/>
              <w:left w:val="nil"/>
              <w:bottom w:val="single" w:sz="4" w:space="0" w:color="auto"/>
              <w:right w:val="single" w:sz="4" w:space="0" w:color="auto"/>
            </w:tcBorders>
            <w:shd w:val="clear" w:color="auto" w:fill="auto"/>
            <w:noWrap/>
            <w:vAlign w:val="center"/>
          </w:tcPr>
          <w:p w14:paraId="63082B6F" w14:textId="774F3063"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5.4</w:t>
            </w:r>
          </w:p>
        </w:tc>
        <w:tc>
          <w:tcPr>
            <w:tcW w:w="1041" w:type="dxa"/>
            <w:tcBorders>
              <w:top w:val="nil"/>
              <w:left w:val="nil"/>
              <w:bottom w:val="single" w:sz="4" w:space="0" w:color="auto"/>
              <w:right w:val="single" w:sz="4" w:space="0" w:color="auto"/>
            </w:tcBorders>
            <w:shd w:val="clear" w:color="auto" w:fill="auto"/>
            <w:noWrap/>
            <w:vAlign w:val="center"/>
          </w:tcPr>
          <w:p w14:paraId="4B773A7C" w14:textId="340048DE"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4.6</w:t>
            </w:r>
          </w:p>
        </w:tc>
        <w:tc>
          <w:tcPr>
            <w:tcW w:w="2081" w:type="dxa"/>
            <w:tcBorders>
              <w:top w:val="nil"/>
              <w:left w:val="nil"/>
              <w:bottom w:val="single" w:sz="4" w:space="0" w:color="auto"/>
              <w:right w:val="single" w:sz="4" w:space="0" w:color="auto"/>
            </w:tcBorders>
            <w:vAlign w:val="center"/>
          </w:tcPr>
          <w:p w14:paraId="3F673F5A" w14:textId="5CD3A80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80B75DF" w14:textId="3A9D4B87"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Prevailing</w:t>
            </w:r>
          </w:p>
        </w:tc>
        <w:tc>
          <w:tcPr>
            <w:tcW w:w="1275" w:type="dxa"/>
            <w:tcBorders>
              <w:top w:val="nil"/>
              <w:left w:val="nil"/>
              <w:bottom w:val="single" w:sz="4" w:space="0" w:color="auto"/>
              <w:right w:val="single" w:sz="4" w:space="0" w:color="auto"/>
            </w:tcBorders>
            <w:shd w:val="clear" w:color="auto" w:fill="auto"/>
            <w:noWrap/>
            <w:vAlign w:val="center"/>
          </w:tcPr>
          <w:p w14:paraId="1AF2882E" w14:textId="5B68DE33"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1.0</w:t>
            </w:r>
            <w:r w:rsidRPr="00DB7014">
              <w:rPr>
                <w:rFonts w:ascii="Calisto MT" w:hAnsi="Calisto MT" w:cs="Calibri"/>
                <w:color w:val="000000"/>
                <w:sz w:val="22"/>
                <w:szCs w:val="22"/>
                <w:lang w:val="en-AU"/>
              </w:rPr>
              <w:t>% p.a.</w:t>
            </w:r>
          </w:p>
        </w:tc>
      </w:tr>
      <w:tr w:rsidR="00FA1D1D" w14:paraId="149A6236"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tcPr>
          <w:p w14:paraId="0F95CA1C" w14:textId="244A4B57" w:rsidR="00FA1D1D"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Shoulson</w:t>
            </w:r>
            <w:proofErr w:type="spellEnd"/>
            <w:r>
              <w:rPr>
                <w:rFonts w:ascii="Calisto MT" w:hAnsi="Calisto MT" w:cs="Calibri"/>
                <w:color w:val="000000"/>
                <w:sz w:val="22"/>
                <w:szCs w:val="22"/>
                <w:lang w:val="fr-FR"/>
              </w:rPr>
              <w:t>, 2007</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10</w:t>
            </w:r>
            <w:r w:rsidR="00B531AA">
              <w:rPr>
                <w:rFonts w:ascii="Calisto MT" w:hAnsi="Calisto MT" w:cs="Calibri"/>
                <w:color w:val="000000"/>
                <w:sz w:val="22"/>
                <w:szCs w:val="22"/>
                <w:vertAlign w:val="superscript"/>
                <w:lang w:val="fr-FR"/>
              </w:rPr>
              <w:t>3</w:t>
            </w:r>
          </w:p>
        </w:tc>
        <w:tc>
          <w:tcPr>
            <w:tcW w:w="993" w:type="dxa"/>
            <w:tcBorders>
              <w:top w:val="nil"/>
              <w:left w:val="nil"/>
              <w:bottom w:val="single" w:sz="4" w:space="0" w:color="auto"/>
              <w:right w:val="single" w:sz="4" w:space="0" w:color="auto"/>
            </w:tcBorders>
            <w:vAlign w:val="center"/>
          </w:tcPr>
          <w:p w14:paraId="007740FC" w14:textId="487256DC"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A04A87C" w14:textId="1A848C4E" w:rsidR="00FA1D1D"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Clinical</w:t>
            </w:r>
            <w:proofErr w:type="spellEnd"/>
            <w:r>
              <w:rPr>
                <w:rFonts w:ascii="Calisto MT" w:hAnsi="Calisto MT" w:cs="Calibri"/>
                <w:color w:val="000000"/>
                <w:sz w:val="22"/>
                <w:szCs w:val="22"/>
                <w:lang w:val="fr-FR"/>
              </w:rPr>
              <w:t xml:space="preserve"> trial</w:t>
            </w:r>
          </w:p>
        </w:tc>
        <w:tc>
          <w:tcPr>
            <w:tcW w:w="1134" w:type="dxa"/>
            <w:tcBorders>
              <w:top w:val="nil"/>
              <w:left w:val="nil"/>
              <w:bottom w:val="single" w:sz="4" w:space="0" w:color="auto"/>
              <w:right w:val="single" w:sz="4" w:space="0" w:color="auto"/>
            </w:tcBorders>
            <w:shd w:val="clear" w:color="auto" w:fill="auto"/>
            <w:noWrap/>
            <w:vAlign w:val="center"/>
          </w:tcPr>
          <w:p w14:paraId="1FC08BF2" w14:textId="03A9463F"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191</w:t>
            </w:r>
          </w:p>
        </w:tc>
        <w:tc>
          <w:tcPr>
            <w:tcW w:w="1123" w:type="dxa"/>
            <w:tcBorders>
              <w:top w:val="nil"/>
              <w:left w:val="nil"/>
              <w:bottom w:val="single" w:sz="4" w:space="0" w:color="auto"/>
              <w:right w:val="single" w:sz="4" w:space="0" w:color="auto"/>
            </w:tcBorders>
            <w:shd w:val="clear" w:color="auto" w:fill="auto"/>
            <w:noWrap/>
            <w:vAlign w:val="center"/>
          </w:tcPr>
          <w:p w14:paraId="38C57B56" w14:textId="50BA2CEF"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60</w:t>
            </w:r>
          </w:p>
        </w:tc>
        <w:tc>
          <w:tcPr>
            <w:tcW w:w="1850" w:type="dxa"/>
            <w:tcBorders>
              <w:top w:val="nil"/>
              <w:left w:val="nil"/>
              <w:bottom w:val="single" w:sz="4" w:space="0" w:color="auto"/>
              <w:right w:val="single" w:sz="4" w:space="0" w:color="auto"/>
            </w:tcBorders>
            <w:shd w:val="clear" w:color="auto" w:fill="auto"/>
            <w:noWrap/>
            <w:vAlign w:val="center"/>
          </w:tcPr>
          <w:p w14:paraId="0B196378" w14:textId="7B50BE59"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0.9</w:t>
            </w:r>
          </w:p>
        </w:tc>
        <w:tc>
          <w:tcPr>
            <w:tcW w:w="1041" w:type="dxa"/>
            <w:tcBorders>
              <w:top w:val="nil"/>
              <w:left w:val="nil"/>
              <w:bottom w:val="single" w:sz="4" w:space="0" w:color="auto"/>
              <w:right w:val="single" w:sz="4" w:space="0" w:color="auto"/>
            </w:tcBorders>
            <w:shd w:val="clear" w:color="auto" w:fill="auto"/>
            <w:noWrap/>
            <w:vAlign w:val="center"/>
          </w:tcPr>
          <w:p w14:paraId="6809A22C" w14:textId="74CB350F"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1.8</w:t>
            </w:r>
          </w:p>
        </w:tc>
        <w:tc>
          <w:tcPr>
            <w:tcW w:w="2081" w:type="dxa"/>
            <w:tcBorders>
              <w:top w:val="nil"/>
              <w:left w:val="nil"/>
              <w:bottom w:val="single" w:sz="4" w:space="0" w:color="auto"/>
              <w:right w:val="single" w:sz="4" w:space="0" w:color="auto"/>
            </w:tcBorders>
            <w:vAlign w:val="center"/>
          </w:tcPr>
          <w:p w14:paraId="5F23ED47" w14:textId="3EE18F39"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49F58EF" w14:textId="76F63A35" w:rsidR="00FA1D1D"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Prevailing</w:t>
            </w:r>
            <w:proofErr w:type="spellEnd"/>
          </w:p>
        </w:tc>
        <w:tc>
          <w:tcPr>
            <w:tcW w:w="1275" w:type="dxa"/>
            <w:tcBorders>
              <w:top w:val="nil"/>
              <w:left w:val="nil"/>
              <w:bottom w:val="single" w:sz="4" w:space="0" w:color="auto"/>
              <w:right w:val="single" w:sz="4" w:space="0" w:color="auto"/>
            </w:tcBorders>
            <w:shd w:val="clear" w:color="auto" w:fill="auto"/>
            <w:noWrap/>
            <w:vAlign w:val="center"/>
          </w:tcPr>
          <w:p w14:paraId="75713F68" w14:textId="3C8C5856"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2.9</w:t>
            </w:r>
            <w:r w:rsidRPr="00DB7014">
              <w:rPr>
                <w:rFonts w:ascii="Calisto MT" w:hAnsi="Calisto MT" w:cs="Calibri"/>
                <w:color w:val="000000"/>
                <w:sz w:val="22"/>
                <w:szCs w:val="22"/>
                <w:lang w:val="en-AU"/>
              </w:rPr>
              <w:t>% p.a.</w:t>
            </w:r>
          </w:p>
        </w:tc>
      </w:tr>
      <w:tr w:rsidR="00FA1D1D" w14:paraId="3B582F80"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tcPr>
          <w:p w14:paraId="5A2758AD" w14:textId="51390299" w:rsidR="00FA1D1D"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Shoulson</w:t>
            </w:r>
            <w:proofErr w:type="spellEnd"/>
            <w:r>
              <w:rPr>
                <w:rFonts w:ascii="Calisto MT" w:hAnsi="Calisto MT" w:cs="Calibri"/>
                <w:color w:val="000000"/>
                <w:sz w:val="22"/>
                <w:szCs w:val="22"/>
                <w:lang w:val="fr-FR"/>
              </w:rPr>
              <w:t xml:space="preserve"> (PSG), 1989</w:t>
            </w:r>
            <w:r w:rsidR="00666823">
              <w:rPr>
                <w:rFonts w:ascii="Calisto MT" w:hAnsi="Calisto MT" w:cs="Calibri"/>
                <w:color w:val="000000"/>
                <w:sz w:val="22"/>
                <w:szCs w:val="22"/>
                <w:lang w:val="fr-FR"/>
              </w:rPr>
              <w:t xml:space="preserve"> </w:t>
            </w:r>
            <w:r w:rsidR="00F64C33">
              <w:rPr>
                <w:rFonts w:ascii="Calisto MT" w:hAnsi="Calisto MT" w:cs="Calibri"/>
                <w:color w:val="000000"/>
                <w:sz w:val="22"/>
                <w:szCs w:val="22"/>
                <w:vertAlign w:val="superscript"/>
                <w:lang w:val="fr-FR"/>
              </w:rPr>
              <w:t>4</w:t>
            </w:r>
          </w:p>
        </w:tc>
        <w:tc>
          <w:tcPr>
            <w:tcW w:w="993" w:type="dxa"/>
            <w:tcBorders>
              <w:top w:val="nil"/>
              <w:left w:val="nil"/>
              <w:bottom w:val="single" w:sz="4" w:space="0" w:color="auto"/>
              <w:right w:val="single" w:sz="4" w:space="0" w:color="auto"/>
            </w:tcBorders>
            <w:vAlign w:val="center"/>
          </w:tcPr>
          <w:p w14:paraId="3281BBFE" w14:textId="6F1A017F"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 xml:space="preserve">R, M, </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615BC44" w14:textId="53B85A06"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Clinical trial</w:t>
            </w:r>
          </w:p>
        </w:tc>
        <w:tc>
          <w:tcPr>
            <w:tcW w:w="1134" w:type="dxa"/>
            <w:tcBorders>
              <w:top w:val="nil"/>
              <w:left w:val="nil"/>
              <w:bottom w:val="single" w:sz="4" w:space="0" w:color="auto"/>
              <w:right w:val="single" w:sz="4" w:space="0" w:color="auto"/>
            </w:tcBorders>
            <w:shd w:val="clear" w:color="auto" w:fill="auto"/>
            <w:noWrap/>
            <w:vAlign w:val="center"/>
          </w:tcPr>
          <w:p w14:paraId="7AE450FF" w14:textId="62627FCE"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401</w:t>
            </w:r>
          </w:p>
        </w:tc>
        <w:tc>
          <w:tcPr>
            <w:tcW w:w="1123" w:type="dxa"/>
            <w:tcBorders>
              <w:top w:val="nil"/>
              <w:left w:val="nil"/>
              <w:bottom w:val="single" w:sz="4" w:space="0" w:color="auto"/>
              <w:right w:val="single" w:sz="4" w:space="0" w:color="auto"/>
            </w:tcBorders>
            <w:shd w:val="clear" w:color="auto" w:fill="auto"/>
            <w:noWrap/>
            <w:vAlign w:val="center"/>
          </w:tcPr>
          <w:p w14:paraId="24042DBD" w14:textId="77CDE3B0"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61</w:t>
            </w:r>
          </w:p>
        </w:tc>
        <w:tc>
          <w:tcPr>
            <w:tcW w:w="1850" w:type="dxa"/>
            <w:tcBorders>
              <w:top w:val="nil"/>
              <w:left w:val="nil"/>
              <w:bottom w:val="single" w:sz="4" w:space="0" w:color="auto"/>
              <w:right w:val="single" w:sz="4" w:space="0" w:color="auto"/>
            </w:tcBorders>
            <w:shd w:val="clear" w:color="auto" w:fill="auto"/>
            <w:noWrap/>
            <w:vAlign w:val="center"/>
          </w:tcPr>
          <w:p w14:paraId="4F5B831A" w14:textId="30A4DFAF"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2.2</w:t>
            </w:r>
          </w:p>
        </w:tc>
        <w:tc>
          <w:tcPr>
            <w:tcW w:w="1041" w:type="dxa"/>
            <w:tcBorders>
              <w:top w:val="nil"/>
              <w:left w:val="nil"/>
              <w:bottom w:val="single" w:sz="4" w:space="0" w:color="auto"/>
              <w:right w:val="single" w:sz="4" w:space="0" w:color="auto"/>
            </w:tcBorders>
            <w:shd w:val="clear" w:color="auto" w:fill="auto"/>
            <w:noWrap/>
            <w:vAlign w:val="center"/>
          </w:tcPr>
          <w:p w14:paraId="04C15550" w14:textId="40260315"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1.0</w:t>
            </w:r>
          </w:p>
        </w:tc>
        <w:tc>
          <w:tcPr>
            <w:tcW w:w="2081" w:type="dxa"/>
            <w:tcBorders>
              <w:top w:val="nil"/>
              <w:left w:val="nil"/>
              <w:bottom w:val="single" w:sz="4" w:space="0" w:color="auto"/>
              <w:right w:val="single" w:sz="4" w:space="0" w:color="auto"/>
            </w:tcBorders>
            <w:vAlign w:val="center"/>
          </w:tcPr>
          <w:p w14:paraId="7B8C14F8" w14:textId="6E405B84"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7F2A1E0" w14:textId="00529789"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U</w:t>
            </w:r>
            <w:r>
              <w:rPr>
                <w:rFonts w:ascii="Calisto MT" w:hAnsi="Calisto MT" w:cs="Calibri"/>
                <w:color w:val="000000"/>
                <w:sz w:val="22"/>
                <w:szCs w:val="22"/>
              </w:rPr>
              <w:t>ntreated</w:t>
            </w:r>
          </w:p>
        </w:tc>
        <w:tc>
          <w:tcPr>
            <w:tcW w:w="1275" w:type="dxa"/>
            <w:tcBorders>
              <w:top w:val="nil"/>
              <w:left w:val="nil"/>
              <w:bottom w:val="single" w:sz="4" w:space="0" w:color="auto"/>
              <w:right w:val="single" w:sz="4" w:space="0" w:color="auto"/>
            </w:tcBorders>
            <w:shd w:val="clear" w:color="auto" w:fill="auto"/>
            <w:noWrap/>
            <w:vAlign w:val="center"/>
          </w:tcPr>
          <w:p w14:paraId="58A7E064" w14:textId="175E26AF"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7.9</w:t>
            </w:r>
            <w:r w:rsidRPr="00DB7014">
              <w:rPr>
                <w:rFonts w:ascii="Calisto MT" w:hAnsi="Calisto MT" w:cs="Calibri"/>
                <w:color w:val="000000"/>
                <w:sz w:val="22"/>
                <w:szCs w:val="22"/>
                <w:lang w:val="en-AU"/>
              </w:rPr>
              <w:t>% p.a.</w:t>
            </w:r>
          </w:p>
        </w:tc>
      </w:tr>
      <w:tr w:rsidR="00FA1D1D" w14:paraId="77724BBC"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tcPr>
          <w:p w14:paraId="65CDEA9B" w14:textId="1325980D" w:rsidR="00FA1D1D"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Siderowf</w:t>
            </w:r>
            <w:proofErr w:type="spellEnd"/>
            <w:r>
              <w:rPr>
                <w:rFonts w:ascii="Calisto MT" w:hAnsi="Calisto MT" w:cs="Calibri"/>
                <w:color w:val="000000"/>
                <w:sz w:val="22"/>
                <w:szCs w:val="22"/>
                <w:lang w:val="fr-FR"/>
              </w:rPr>
              <w:t>, 2020</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9</w:t>
            </w:r>
            <w:r w:rsidR="00B531AA">
              <w:rPr>
                <w:rFonts w:ascii="Calisto MT" w:hAnsi="Calisto MT" w:cs="Calibri"/>
                <w:color w:val="000000"/>
                <w:sz w:val="22"/>
                <w:szCs w:val="22"/>
                <w:vertAlign w:val="superscript"/>
                <w:lang w:val="fr-FR"/>
              </w:rPr>
              <w:t>2</w:t>
            </w:r>
          </w:p>
        </w:tc>
        <w:tc>
          <w:tcPr>
            <w:tcW w:w="993" w:type="dxa"/>
            <w:tcBorders>
              <w:top w:val="nil"/>
              <w:left w:val="nil"/>
              <w:bottom w:val="single" w:sz="4" w:space="0" w:color="auto"/>
              <w:right w:val="single" w:sz="4" w:space="0" w:color="auto"/>
            </w:tcBorders>
            <w:vAlign w:val="center"/>
          </w:tcPr>
          <w:p w14:paraId="27AE2E80" w14:textId="77777777"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P</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03AB772" w14:textId="739D1208" w:rsidR="00FA1D1D" w:rsidRPr="008A0524" w:rsidRDefault="00FA1D1D" w:rsidP="00FA1D1D">
            <w:pPr>
              <w:jc w:val="center"/>
              <w:rPr>
                <w:rFonts w:ascii="Calisto MT" w:hAnsi="Calisto MT" w:cs="Calibri"/>
                <w:color w:val="000000"/>
                <w:sz w:val="22"/>
                <w:szCs w:val="22"/>
                <w:lang w:val="fr-FR"/>
              </w:rPr>
            </w:pPr>
            <w:proofErr w:type="spellStart"/>
            <w:r>
              <w:rPr>
                <w:rFonts w:ascii="Calisto MT" w:hAnsi="Calisto MT" w:cs="Calibri"/>
                <w:color w:val="000000"/>
                <w:sz w:val="22"/>
                <w:szCs w:val="22"/>
                <w:lang w:val="fr-FR"/>
              </w:rPr>
              <w:t>Cohort</w:t>
            </w:r>
            <w:proofErr w:type="spellEnd"/>
          </w:p>
        </w:tc>
        <w:tc>
          <w:tcPr>
            <w:tcW w:w="1134" w:type="dxa"/>
            <w:tcBorders>
              <w:top w:val="nil"/>
              <w:left w:val="nil"/>
              <w:bottom w:val="single" w:sz="4" w:space="0" w:color="auto"/>
              <w:right w:val="single" w:sz="4" w:space="0" w:color="auto"/>
            </w:tcBorders>
            <w:shd w:val="clear" w:color="auto" w:fill="auto"/>
            <w:noWrap/>
            <w:vAlign w:val="center"/>
          </w:tcPr>
          <w:p w14:paraId="479C6D2D" w14:textId="2B6F36A5" w:rsidR="00FA1D1D" w:rsidRPr="008A0524"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303</w:t>
            </w:r>
          </w:p>
        </w:tc>
        <w:tc>
          <w:tcPr>
            <w:tcW w:w="1123" w:type="dxa"/>
            <w:tcBorders>
              <w:top w:val="nil"/>
              <w:left w:val="nil"/>
              <w:bottom w:val="single" w:sz="4" w:space="0" w:color="auto"/>
              <w:right w:val="single" w:sz="4" w:space="0" w:color="auto"/>
            </w:tcBorders>
            <w:shd w:val="clear" w:color="auto" w:fill="auto"/>
            <w:noWrap/>
            <w:vAlign w:val="center"/>
          </w:tcPr>
          <w:p w14:paraId="57152C3E" w14:textId="4369742A" w:rsidR="00FA1D1D" w:rsidRPr="008A0524" w:rsidRDefault="009A73C1" w:rsidP="00FA1D1D">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850" w:type="dxa"/>
            <w:tcBorders>
              <w:top w:val="nil"/>
              <w:left w:val="nil"/>
              <w:bottom w:val="single" w:sz="4" w:space="0" w:color="auto"/>
              <w:right w:val="single" w:sz="4" w:space="0" w:color="auto"/>
            </w:tcBorders>
            <w:shd w:val="clear" w:color="auto" w:fill="auto"/>
            <w:noWrap/>
            <w:vAlign w:val="center"/>
          </w:tcPr>
          <w:p w14:paraId="624F18A5" w14:textId="3F9A3ED5" w:rsidR="00FA1D1D" w:rsidRPr="008A0524" w:rsidRDefault="009A73C1" w:rsidP="00FA1D1D">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041" w:type="dxa"/>
            <w:tcBorders>
              <w:top w:val="nil"/>
              <w:left w:val="nil"/>
              <w:bottom w:val="single" w:sz="4" w:space="0" w:color="auto"/>
              <w:right w:val="single" w:sz="4" w:space="0" w:color="auto"/>
            </w:tcBorders>
            <w:shd w:val="clear" w:color="auto" w:fill="auto"/>
            <w:noWrap/>
            <w:vAlign w:val="center"/>
          </w:tcPr>
          <w:p w14:paraId="0F714EC8" w14:textId="5D0CF4BD" w:rsidR="00FA1D1D" w:rsidRPr="008A0524"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6.3</w:t>
            </w:r>
          </w:p>
        </w:tc>
        <w:tc>
          <w:tcPr>
            <w:tcW w:w="2081" w:type="dxa"/>
            <w:tcBorders>
              <w:top w:val="nil"/>
              <w:left w:val="nil"/>
              <w:bottom w:val="single" w:sz="4" w:space="0" w:color="auto"/>
              <w:right w:val="single" w:sz="4" w:space="0" w:color="auto"/>
            </w:tcBorders>
            <w:vAlign w:val="center"/>
          </w:tcPr>
          <w:p w14:paraId="44928D82" w14:textId="2446F6DA" w:rsidR="00FA1D1D" w:rsidRDefault="00D824C3"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8E80429" w14:textId="1B694779" w:rsidR="00FA1D1D" w:rsidRPr="008A0524" w:rsidRDefault="009A73C1" w:rsidP="00FA1D1D">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c>
          <w:tcPr>
            <w:tcW w:w="1275" w:type="dxa"/>
            <w:tcBorders>
              <w:top w:val="nil"/>
              <w:left w:val="nil"/>
              <w:bottom w:val="single" w:sz="4" w:space="0" w:color="auto"/>
              <w:right w:val="single" w:sz="4" w:space="0" w:color="auto"/>
            </w:tcBorders>
            <w:shd w:val="clear" w:color="auto" w:fill="auto"/>
            <w:noWrap/>
            <w:vAlign w:val="center"/>
          </w:tcPr>
          <w:p w14:paraId="005C7E9F" w14:textId="30E7BB7C" w:rsidR="00FA1D1D" w:rsidRPr="008A0524" w:rsidRDefault="009A73C1" w:rsidP="00FA1D1D">
            <w:pPr>
              <w:jc w:val="center"/>
              <w:rPr>
                <w:rFonts w:ascii="Calisto MT" w:hAnsi="Calisto MT" w:cs="Calibri"/>
                <w:color w:val="000000"/>
                <w:sz w:val="22"/>
                <w:szCs w:val="22"/>
                <w:lang w:val="fr-FR"/>
              </w:rPr>
            </w:pPr>
            <w:proofErr w:type="gramStart"/>
            <w:r>
              <w:rPr>
                <w:rFonts w:ascii="Calisto MT" w:hAnsi="Calisto MT" w:cs="Calibri"/>
                <w:color w:val="000000"/>
                <w:sz w:val="22"/>
                <w:szCs w:val="22"/>
                <w:lang w:val="fr-FR"/>
              </w:rPr>
              <w:t>n</w:t>
            </w:r>
            <w:proofErr w:type="gramEnd"/>
            <w:r>
              <w:rPr>
                <w:rFonts w:ascii="Calisto MT" w:hAnsi="Calisto MT" w:cs="Calibri"/>
                <w:color w:val="000000"/>
                <w:sz w:val="22"/>
                <w:szCs w:val="22"/>
                <w:lang w:val="fr-FR"/>
              </w:rPr>
              <w:t>/a</w:t>
            </w:r>
          </w:p>
        </w:tc>
      </w:tr>
      <w:tr w:rsidR="00FA1D1D" w14:paraId="583B7AC5"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tcPr>
          <w:p w14:paraId="76D0716B" w14:textId="5178D1A6" w:rsidR="00FA1D1D" w:rsidRDefault="00FA1D1D" w:rsidP="00FA1D1D">
            <w:pPr>
              <w:jc w:val="center"/>
              <w:rPr>
                <w:rFonts w:ascii="Calisto MT" w:hAnsi="Calisto MT" w:cs="Calibri"/>
                <w:color w:val="000000"/>
                <w:sz w:val="22"/>
                <w:szCs w:val="22"/>
              </w:rPr>
            </w:pPr>
            <w:proofErr w:type="spellStart"/>
            <w:r>
              <w:rPr>
                <w:rFonts w:ascii="Calisto MT" w:hAnsi="Calisto MT" w:cs="Calibri"/>
                <w:color w:val="000000"/>
                <w:sz w:val="22"/>
                <w:szCs w:val="22"/>
                <w:lang w:val="fr-FR"/>
              </w:rPr>
              <w:t>Simuni</w:t>
            </w:r>
            <w:proofErr w:type="spellEnd"/>
            <w:r>
              <w:rPr>
                <w:rFonts w:ascii="Calisto MT" w:hAnsi="Calisto MT" w:cs="Calibri"/>
                <w:color w:val="000000"/>
                <w:sz w:val="22"/>
                <w:szCs w:val="22"/>
                <w:lang w:val="fr-FR"/>
              </w:rPr>
              <w:t xml:space="preserve"> (NINDS)</w:t>
            </w:r>
            <w:r>
              <w:rPr>
                <w:rFonts w:ascii="Calisto MT" w:hAnsi="Calisto MT" w:cs="Calibri"/>
                <w:color w:val="000000"/>
                <w:sz w:val="22"/>
                <w:szCs w:val="22"/>
              </w:rPr>
              <w:t>, 2015</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9</w:t>
            </w:r>
            <w:r w:rsidR="00B531AA">
              <w:rPr>
                <w:rFonts w:ascii="Calisto MT" w:hAnsi="Calisto MT" w:cs="Calibri"/>
                <w:color w:val="000000"/>
                <w:sz w:val="22"/>
                <w:szCs w:val="22"/>
                <w:vertAlign w:val="superscript"/>
                <w:lang w:val="fr-FR"/>
              </w:rPr>
              <w:t>3</w:t>
            </w:r>
          </w:p>
        </w:tc>
        <w:tc>
          <w:tcPr>
            <w:tcW w:w="993" w:type="dxa"/>
            <w:tcBorders>
              <w:top w:val="nil"/>
              <w:left w:val="nil"/>
              <w:bottom w:val="single" w:sz="4" w:space="0" w:color="auto"/>
              <w:right w:val="single" w:sz="4" w:space="0" w:color="auto"/>
            </w:tcBorders>
            <w:vAlign w:val="center"/>
          </w:tcPr>
          <w:p w14:paraId="359C0358" w14:textId="77777777"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D3908FB" w14:textId="77777777" w:rsidR="00FA1D1D" w:rsidDel="00064FB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Clinical trial</w:t>
            </w:r>
          </w:p>
        </w:tc>
        <w:tc>
          <w:tcPr>
            <w:tcW w:w="1134" w:type="dxa"/>
            <w:tcBorders>
              <w:top w:val="nil"/>
              <w:left w:val="nil"/>
              <w:bottom w:val="single" w:sz="4" w:space="0" w:color="auto"/>
              <w:right w:val="single" w:sz="4" w:space="0" w:color="auto"/>
            </w:tcBorders>
            <w:shd w:val="clear" w:color="auto" w:fill="auto"/>
            <w:noWrap/>
            <w:vAlign w:val="center"/>
          </w:tcPr>
          <w:p w14:paraId="501A5FFF"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71</w:t>
            </w:r>
          </w:p>
        </w:tc>
        <w:tc>
          <w:tcPr>
            <w:tcW w:w="1123" w:type="dxa"/>
            <w:tcBorders>
              <w:top w:val="nil"/>
              <w:left w:val="nil"/>
              <w:bottom w:val="single" w:sz="4" w:space="0" w:color="auto"/>
              <w:right w:val="single" w:sz="4" w:space="0" w:color="auto"/>
            </w:tcBorders>
            <w:shd w:val="clear" w:color="auto" w:fill="auto"/>
            <w:noWrap/>
            <w:vAlign w:val="center"/>
          </w:tcPr>
          <w:p w14:paraId="1EE1992C"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59</w:t>
            </w:r>
          </w:p>
        </w:tc>
        <w:tc>
          <w:tcPr>
            <w:tcW w:w="1850" w:type="dxa"/>
            <w:tcBorders>
              <w:top w:val="nil"/>
              <w:left w:val="nil"/>
              <w:bottom w:val="single" w:sz="4" w:space="0" w:color="auto"/>
              <w:right w:val="single" w:sz="4" w:space="0" w:color="auto"/>
            </w:tcBorders>
            <w:shd w:val="clear" w:color="auto" w:fill="auto"/>
            <w:noWrap/>
            <w:vAlign w:val="center"/>
          </w:tcPr>
          <w:p w14:paraId="4FBDF72A"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2.3</w:t>
            </w:r>
          </w:p>
        </w:tc>
        <w:tc>
          <w:tcPr>
            <w:tcW w:w="1041" w:type="dxa"/>
            <w:tcBorders>
              <w:top w:val="nil"/>
              <w:left w:val="nil"/>
              <w:bottom w:val="single" w:sz="4" w:space="0" w:color="auto"/>
              <w:right w:val="single" w:sz="4" w:space="0" w:color="auto"/>
            </w:tcBorders>
            <w:shd w:val="clear" w:color="auto" w:fill="auto"/>
            <w:noWrap/>
            <w:vAlign w:val="center"/>
          </w:tcPr>
          <w:p w14:paraId="45BFD95A"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0.8</w:t>
            </w:r>
          </w:p>
        </w:tc>
        <w:tc>
          <w:tcPr>
            <w:tcW w:w="2081" w:type="dxa"/>
            <w:tcBorders>
              <w:top w:val="nil"/>
              <w:left w:val="nil"/>
              <w:bottom w:val="single" w:sz="4" w:space="0" w:color="auto"/>
              <w:right w:val="single" w:sz="4" w:space="0" w:color="auto"/>
            </w:tcBorders>
            <w:vAlign w:val="center"/>
          </w:tcPr>
          <w:p w14:paraId="7FE084F9" w14:textId="49039213"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C023C64" w14:textId="454B96AF"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275" w:type="dxa"/>
            <w:tcBorders>
              <w:top w:val="nil"/>
              <w:left w:val="nil"/>
              <w:bottom w:val="single" w:sz="4" w:space="0" w:color="auto"/>
              <w:right w:val="single" w:sz="4" w:space="0" w:color="auto"/>
            </w:tcBorders>
            <w:shd w:val="clear" w:color="auto" w:fill="auto"/>
            <w:noWrap/>
            <w:vAlign w:val="center"/>
          </w:tcPr>
          <w:p w14:paraId="51C6F1EA" w14:textId="639AE24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4.2</w:t>
            </w:r>
            <w:r w:rsidRPr="00DB7014">
              <w:rPr>
                <w:rFonts w:ascii="Calisto MT" w:hAnsi="Calisto MT" w:cs="Calibri"/>
                <w:color w:val="000000"/>
                <w:sz w:val="22"/>
                <w:szCs w:val="22"/>
                <w:lang w:val="en-AU"/>
              </w:rPr>
              <w:t>% p.a.</w:t>
            </w:r>
          </w:p>
        </w:tc>
      </w:tr>
      <w:tr w:rsidR="00FA1D1D" w14:paraId="33D019A8"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tcPr>
          <w:p w14:paraId="5B63ECBD" w14:textId="230FBFF2" w:rsidR="00FA1D1D" w:rsidRDefault="00FA1D1D" w:rsidP="00FA1D1D">
            <w:pPr>
              <w:jc w:val="center"/>
              <w:rPr>
                <w:rFonts w:ascii="Calisto MT" w:hAnsi="Calisto MT" w:cs="Calibri"/>
                <w:color w:val="000000"/>
                <w:sz w:val="22"/>
                <w:szCs w:val="22"/>
              </w:rPr>
            </w:pPr>
            <w:proofErr w:type="spellStart"/>
            <w:r>
              <w:rPr>
                <w:rFonts w:ascii="Calisto MT" w:hAnsi="Calisto MT" w:cs="Calibri"/>
                <w:color w:val="000000"/>
                <w:sz w:val="22"/>
                <w:szCs w:val="22"/>
                <w:lang w:val="fr-FR"/>
              </w:rPr>
              <w:t>Simuni</w:t>
            </w:r>
            <w:proofErr w:type="spellEnd"/>
            <w:r>
              <w:rPr>
                <w:rFonts w:ascii="Calisto MT" w:hAnsi="Calisto MT" w:cs="Calibri"/>
                <w:color w:val="000000"/>
                <w:sz w:val="22"/>
                <w:szCs w:val="22"/>
                <w:lang w:val="fr-FR"/>
              </w:rPr>
              <w:t xml:space="preserve"> (</w:t>
            </w:r>
            <w:r>
              <w:rPr>
                <w:rFonts w:ascii="Calisto MT" w:hAnsi="Calisto MT" w:cs="Calibri"/>
                <w:color w:val="000000"/>
                <w:sz w:val="22"/>
                <w:szCs w:val="22"/>
              </w:rPr>
              <w:t>PSG</w:t>
            </w:r>
            <w:r>
              <w:rPr>
                <w:rFonts w:ascii="Calisto MT" w:hAnsi="Calisto MT" w:cs="Calibri"/>
                <w:color w:val="000000"/>
                <w:sz w:val="22"/>
                <w:szCs w:val="22"/>
                <w:lang w:val="fr-FR"/>
              </w:rPr>
              <w:t>)</w:t>
            </w:r>
            <w:r>
              <w:rPr>
                <w:rFonts w:ascii="Calisto MT" w:hAnsi="Calisto MT" w:cs="Calibri"/>
                <w:color w:val="000000"/>
                <w:sz w:val="22"/>
                <w:szCs w:val="22"/>
              </w:rPr>
              <w:t>, 2020</w:t>
            </w:r>
            <w:r w:rsidR="00666823">
              <w:rPr>
                <w:rFonts w:ascii="Calisto MT" w:hAnsi="Calisto MT" w:cs="Calibri"/>
                <w:color w:val="000000"/>
                <w:sz w:val="22"/>
                <w:szCs w:val="22"/>
                <w:lang w:val="fr-FR"/>
              </w:rPr>
              <w:t xml:space="preserve"> </w:t>
            </w:r>
            <w:r w:rsidR="00B531AA">
              <w:rPr>
                <w:rFonts w:ascii="Calisto MT" w:hAnsi="Calisto MT" w:cs="Calibri"/>
                <w:color w:val="000000"/>
                <w:sz w:val="22"/>
                <w:szCs w:val="22"/>
                <w:vertAlign w:val="superscript"/>
                <w:lang w:val="fr-FR"/>
              </w:rPr>
              <w:t>80</w:t>
            </w:r>
          </w:p>
        </w:tc>
        <w:tc>
          <w:tcPr>
            <w:tcW w:w="993" w:type="dxa"/>
            <w:tcBorders>
              <w:top w:val="nil"/>
              <w:left w:val="nil"/>
              <w:bottom w:val="single" w:sz="4" w:space="0" w:color="auto"/>
              <w:right w:val="single" w:sz="4" w:space="0" w:color="auto"/>
            </w:tcBorders>
            <w:vAlign w:val="center"/>
          </w:tcPr>
          <w:p w14:paraId="237DE6B4" w14:textId="5EB5807E" w:rsidR="00FA1D1D"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R, M, S</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0084B47" w14:textId="740F510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Clinical trial</w:t>
            </w:r>
          </w:p>
        </w:tc>
        <w:tc>
          <w:tcPr>
            <w:tcW w:w="1134" w:type="dxa"/>
            <w:tcBorders>
              <w:top w:val="nil"/>
              <w:left w:val="nil"/>
              <w:bottom w:val="single" w:sz="4" w:space="0" w:color="auto"/>
              <w:right w:val="single" w:sz="4" w:space="0" w:color="auto"/>
            </w:tcBorders>
            <w:shd w:val="clear" w:color="auto" w:fill="auto"/>
            <w:noWrap/>
            <w:vAlign w:val="center"/>
          </w:tcPr>
          <w:p w14:paraId="493CABFF" w14:textId="0AA4E2B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166</w:t>
            </w:r>
          </w:p>
        </w:tc>
        <w:tc>
          <w:tcPr>
            <w:tcW w:w="1123" w:type="dxa"/>
            <w:tcBorders>
              <w:top w:val="nil"/>
              <w:left w:val="nil"/>
              <w:bottom w:val="single" w:sz="4" w:space="0" w:color="auto"/>
              <w:right w:val="single" w:sz="4" w:space="0" w:color="auto"/>
            </w:tcBorders>
            <w:shd w:val="clear" w:color="auto" w:fill="auto"/>
            <w:noWrap/>
            <w:vAlign w:val="center"/>
          </w:tcPr>
          <w:p w14:paraId="379F413C" w14:textId="729A90DF"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62</w:t>
            </w:r>
          </w:p>
        </w:tc>
        <w:tc>
          <w:tcPr>
            <w:tcW w:w="1850" w:type="dxa"/>
            <w:tcBorders>
              <w:top w:val="nil"/>
              <w:left w:val="nil"/>
              <w:bottom w:val="single" w:sz="4" w:space="0" w:color="auto"/>
              <w:right w:val="single" w:sz="4" w:space="0" w:color="auto"/>
            </w:tcBorders>
            <w:shd w:val="clear" w:color="auto" w:fill="auto"/>
            <w:noWrap/>
            <w:vAlign w:val="center"/>
          </w:tcPr>
          <w:p w14:paraId="73966E57" w14:textId="2EB4A7A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0.9</w:t>
            </w:r>
          </w:p>
        </w:tc>
        <w:tc>
          <w:tcPr>
            <w:tcW w:w="1041" w:type="dxa"/>
            <w:tcBorders>
              <w:top w:val="nil"/>
              <w:left w:val="nil"/>
              <w:bottom w:val="single" w:sz="4" w:space="0" w:color="auto"/>
              <w:right w:val="single" w:sz="4" w:space="0" w:color="auto"/>
            </w:tcBorders>
            <w:shd w:val="clear" w:color="auto" w:fill="auto"/>
            <w:noWrap/>
            <w:vAlign w:val="center"/>
          </w:tcPr>
          <w:p w14:paraId="6D13EDBF" w14:textId="6390C068"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3.0</w:t>
            </w:r>
          </w:p>
        </w:tc>
        <w:tc>
          <w:tcPr>
            <w:tcW w:w="2081" w:type="dxa"/>
            <w:tcBorders>
              <w:top w:val="nil"/>
              <w:left w:val="nil"/>
              <w:bottom w:val="single" w:sz="4" w:space="0" w:color="auto"/>
              <w:right w:val="single" w:sz="4" w:space="0" w:color="auto"/>
            </w:tcBorders>
            <w:vAlign w:val="center"/>
          </w:tcPr>
          <w:p w14:paraId="16EF5141" w14:textId="2907CBF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094B90A" w14:textId="5F9015B6"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O</w:t>
            </w:r>
            <w:proofErr w:type="spellStart"/>
            <w:r w:rsidR="00F42C5B">
              <w:rPr>
                <w:rFonts w:ascii="Calisto MT" w:hAnsi="Calisto MT" w:cs="Calibri"/>
                <w:color w:val="000000"/>
                <w:sz w:val="22"/>
                <w:szCs w:val="22"/>
                <w:lang w:val="fr-FR"/>
              </w:rPr>
              <w:t>ff</w:t>
            </w:r>
            <w:proofErr w:type="spellEnd"/>
          </w:p>
        </w:tc>
        <w:tc>
          <w:tcPr>
            <w:tcW w:w="1275" w:type="dxa"/>
            <w:tcBorders>
              <w:top w:val="nil"/>
              <w:left w:val="nil"/>
              <w:bottom w:val="single" w:sz="4" w:space="0" w:color="auto"/>
              <w:right w:val="single" w:sz="4" w:space="0" w:color="auto"/>
            </w:tcBorders>
            <w:shd w:val="clear" w:color="auto" w:fill="auto"/>
            <w:noWrap/>
            <w:vAlign w:val="center"/>
          </w:tcPr>
          <w:p w14:paraId="083351A7" w14:textId="1BAACB8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1.4</w:t>
            </w:r>
            <w:r w:rsidRPr="00DB7014">
              <w:rPr>
                <w:rFonts w:ascii="Calisto MT" w:hAnsi="Calisto MT" w:cs="Calibri"/>
                <w:color w:val="000000"/>
                <w:sz w:val="22"/>
                <w:szCs w:val="22"/>
                <w:lang w:val="en-AU"/>
              </w:rPr>
              <w:t>% p.a.</w:t>
            </w:r>
          </w:p>
        </w:tc>
      </w:tr>
      <w:tr w:rsidR="00FA1D1D" w14:paraId="1AD4FB43"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hideMark/>
          </w:tcPr>
          <w:p w14:paraId="7CE1AC75" w14:textId="2E437D4F" w:rsidR="00FA1D1D" w:rsidRPr="00F83FDF"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Sleeman, 2017</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9</w:t>
            </w:r>
            <w:r w:rsidR="00B531AA">
              <w:rPr>
                <w:rFonts w:ascii="Calisto MT" w:hAnsi="Calisto MT" w:cs="Calibri"/>
                <w:color w:val="000000"/>
                <w:sz w:val="22"/>
                <w:szCs w:val="22"/>
                <w:vertAlign w:val="superscript"/>
                <w:lang w:val="fr-FR"/>
              </w:rPr>
              <w:t>4</w:t>
            </w:r>
          </w:p>
        </w:tc>
        <w:tc>
          <w:tcPr>
            <w:tcW w:w="993" w:type="dxa"/>
            <w:tcBorders>
              <w:top w:val="nil"/>
              <w:left w:val="nil"/>
              <w:bottom w:val="single" w:sz="4" w:space="0" w:color="auto"/>
              <w:right w:val="single" w:sz="4" w:space="0" w:color="auto"/>
            </w:tcBorders>
            <w:vAlign w:val="center"/>
          </w:tcPr>
          <w:p w14:paraId="78A1FCFC" w14:textId="77777777" w:rsidR="00FA1D1D" w:rsidDel="00064FBD"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97352BE"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hideMark/>
          </w:tcPr>
          <w:p w14:paraId="583A4553"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145</w:t>
            </w:r>
          </w:p>
        </w:tc>
        <w:tc>
          <w:tcPr>
            <w:tcW w:w="1123" w:type="dxa"/>
            <w:tcBorders>
              <w:top w:val="nil"/>
              <w:left w:val="nil"/>
              <w:bottom w:val="single" w:sz="4" w:space="0" w:color="auto"/>
              <w:right w:val="single" w:sz="4" w:space="0" w:color="auto"/>
            </w:tcBorders>
            <w:shd w:val="clear" w:color="auto" w:fill="auto"/>
            <w:noWrap/>
            <w:vAlign w:val="center"/>
            <w:hideMark/>
          </w:tcPr>
          <w:p w14:paraId="4E825632"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66</w:t>
            </w:r>
          </w:p>
        </w:tc>
        <w:tc>
          <w:tcPr>
            <w:tcW w:w="1850" w:type="dxa"/>
            <w:tcBorders>
              <w:top w:val="nil"/>
              <w:left w:val="nil"/>
              <w:bottom w:val="single" w:sz="4" w:space="0" w:color="auto"/>
              <w:right w:val="single" w:sz="4" w:space="0" w:color="auto"/>
            </w:tcBorders>
            <w:shd w:val="clear" w:color="auto" w:fill="auto"/>
            <w:noWrap/>
            <w:vAlign w:val="center"/>
            <w:hideMark/>
          </w:tcPr>
          <w:p w14:paraId="79319C38"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0.5</w:t>
            </w:r>
          </w:p>
        </w:tc>
        <w:tc>
          <w:tcPr>
            <w:tcW w:w="1041" w:type="dxa"/>
            <w:tcBorders>
              <w:top w:val="nil"/>
              <w:left w:val="nil"/>
              <w:bottom w:val="single" w:sz="4" w:space="0" w:color="auto"/>
              <w:right w:val="single" w:sz="4" w:space="0" w:color="auto"/>
            </w:tcBorders>
            <w:shd w:val="clear" w:color="auto" w:fill="auto"/>
            <w:noWrap/>
            <w:vAlign w:val="center"/>
            <w:hideMark/>
          </w:tcPr>
          <w:p w14:paraId="7F430B4C"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3.0</w:t>
            </w:r>
          </w:p>
        </w:tc>
        <w:tc>
          <w:tcPr>
            <w:tcW w:w="2081" w:type="dxa"/>
            <w:tcBorders>
              <w:top w:val="nil"/>
              <w:left w:val="nil"/>
              <w:bottom w:val="single" w:sz="4" w:space="0" w:color="auto"/>
              <w:right w:val="single" w:sz="4" w:space="0" w:color="auto"/>
            </w:tcBorders>
            <w:vAlign w:val="center"/>
          </w:tcPr>
          <w:p w14:paraId="672104FB" w14:textId="2B281C7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MDS-UPDRS-III (132)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1565A9" w14:textId="760CE10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275" w:type="dxa"/>
            <w:tcBorders>
              <w:top w:val="nil"/>
              <w:left w:val="nil"/>
              <w:bottom w:val="single" w:sz="4" w:space="0" w:color="auto"/>
              <w:right w:val="single" w:sz="4" w:space="0" w:color="auto"/>
            </w:tcBorders>
            <w:shd w:val="clear" w:color="auto" w:fill="auto"/>
            <w:noWrap/>
            <w:vAlign w:val="center"/>
            <w:hideMark/>
          </w:tcPr>
          <w:p w14:paraId="723949E6" w14:textId="615E3B2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2.9</w:t>
            </w:r>
            <w:r w:rsidRPr="00DB7014">
              <w:rPr>
                <w:rFonts w:ascii="Calisto MT" w:hAnsi="Calisto MT" w:cs="Calibri"/>
                <w:color w:val="000000"/>
                <w:sz w:val="22"/>
                <w:szCs w:val="22"/>
                <w:lang w:val="en-AU"/>
              </w:rPr>
              <w:t>% p.a.</w:t>
            </w:r>
          </w:p>
        </w:tc>
      </w:tr>
      <w:tr w:rsidR="00FA1D1D" w14:paraId="534DF041"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hideMark/>
          </w:tcPr>
          <w:p w14:paraId="77B7F2CF" w14:textId="6E2B03BB" w:rsidR="00FA1D1D" w:rsidRPr="00F83FDF"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Suzuki, 2013</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9</w:t>
            </w:r>
            <w:r w:rsidR="00B531AA">
              <w:rPr>
                <w:rFonts w:ascii="Calisto MT" w:hAnsi="Calisto MT" w:cs="Calibri"/>
                <w:color w:val="000000"/>
                <w:sz w:val="22"/>
                <w:szCs w:val="22"/>
                <w:vertAlign w:val="superscript"/>
                <w:lang w:val="fr-FR"/>
              </w:rPr>
              <w:t>5</w:t>
            </w:r>
          </w:p>
        </w:tc>
        <w:tc>
          <w:tcPr>
            <w:tcW w:w="993" w:type="dxa"/>
            <w:tcBorders>
              <w:top w:val="nil"/>
              <w:left w:val="nil"/>
              <w:bottom w:val="single" w:sz="4" w:space="0" w:color="auto"/>
              <w:right w:val="single" w:sz="4" w:space="0" w:color="auto"/>
            </w:tcBorders>
            <w:vAlign w:val="center"/>
          </w:tcPr>
          <w:p w14:paraId="66EAD540"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R, M</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A03E139"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Clinical trial</w:t>
            </w:r>
          </w:p>
        </w:tc>
        <w:tc>
          <w:tcPr>
            <w:tcW w:w="1134" w:type="dxa"/>
            <w:tcBorders>
              <w:top w:val="nil"/>
              <w:left w:val="nil"/>
              <w:bottom w:val="single" w:sz="4" w:space="0" w:color="auto"/>
              <w:right w:val="single" w:sz="4" w:space="0" w:color="auto"/>
            </w:tcBorders>
            <w:shd w:val="clear" w:color="auto" w:fill="auto"/>
            <w:noWrap/>
            <w:vAlign w:val="center"/>
            <w:hideMark/>
          </w:tcPr>
          <w:p w14:paraId="61E433E7"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58</w:t>
            </w:r>
          </w:p>
        </w:tc>
        <w:tc>
          <w:tcPr>
            <w:tcW w:w="1123" w:type="dxa"/>
            <w:tcBorders>
              <w:top w:val="nil"/>
              <w:left w:val="nil"/>
              <w:bottom w:val="single" w:sz="4" w:space="0" w:color="auto"/>
              <w:right w:val="single" w:sz="4" w:space="0" w:color="auto"/>
            </w:tcBorders>
            <w:shd w:val="clear" w:color="auto" w:fill="auto"/>
            <w:noWrap/>
            <w:vAlign w:val="center"/>
            <w:hideMark/>
          </w:tcPr>
          <w:p w14:paraId="0AA809DA"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71</w:t>
            </w:r>
          </w:p>
        </w:tc>
        <w:tc>
          <w:tcPr>
            <w:tcW w:w="1850" w:type="dxa"/>
            <w:tcBorders>
              <w:top w:val="nil"/>
              <w:left w:val="nil"/>
              <w:bottom w:val="single" w:sz="4" w:space="0" w:color="auto"/>
              <w:right w:val="single" w:sz="4" w:space="0" w:color="auto"/>
            </w:tcBorders>
            <w:shd w:val="clear" w:color="auto" w:fill="auto"/>
            <w:noWrap/>
            <w:vAlign w:val="center"/>
            <w:hideMark/>
          </w:tcPr>
          <w:p w14:paraId="6B8E9701"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1.1</w:t>
            </w:r>
          </w:p>
        </w:tc>
        <w:tc>
          <w:tcPr>
            <w:tcW w:w="1041" w:type="dxa"/>
            <w:tcBorders>
              <w:top w:val="nil"/>
              <w:left w:val="nil"/>
              <w:bottom w:val="single" w:sz="4" w:space="0" w:color="auto"/>
              <w:right w:val="single" w:sz="4" w:space="0" w:color="auto"/>
            </w:tcBorders>
            <w:shd w:val="clear" w:color="auto" w:fill="auto"/>
            <w:noWrap/>
            <w:vAlign w:val="center"/>
            <w:hideMark/>
          </w:tcPr>
          <w:p w14:paraId="58440503"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1.0</w:t>
            </w:r>
          </w:p>
        </w:tc>
        <w:tc>
          <w:tcPr>
            <w:tcW w:w="2081" w:type="dxa"/>
            <w:tcBorders>
              <w:top w:val="nil"/>
              <w:left w:val="nil"/>
              <w:bottom w:val="single" w:sz="4" w:space="0" w:color="auto"/>
              <w:right w:val="single" w:sz="4" w:space="0" w:color="auto"/>
            </w:tcBorders>
            <w:vAlign w:val="center"/>
          </w:tcPr>
          <w:p w14:paraId="5387A1D4" w14:textId="3CD7FBDC"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4812379" w14:textId="78C909BD"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275" w:type="dxa"/>
            <w:tcBorders>
              <w:top w:val="nil"/>
              <w:left w:val="nil"/>
              <w:bottom w:val="single" w:sz="4" w:space="0" w:color="auto"/>
              <w:right w:val="single" w:sz="4" w:space="0" w:color="auto"/>
            </w:tcBorders>
            <w:shd w:val="clear" w:color="auto" w:fill="auto"/>
            <w:noWrap/>
            <w:vAlign w:val="center"/>
            <w:hideMark/>
          </w:tcPr>
          <w:p w14:paraId="4D3A5EA6" w14:textId="770FB4E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1.0</w:t>
            </w:r>
            <w:r w:rsidRPr="00DB7014">
              <w:rPr>
                <w:rFonts w:ascii="Calisto MT" w:hAnsi="Calisto MT" w:cs="Calibri"/>
                <w:color w:val="000000"/>
                <w:sz w:val="22"/>
                <w:szCs w:val="22"/>
                <w:lang w:val="en-AU"/>
              </w:rPr>
              <w:t>% p.a.</w:t>
            </w:r>
          </w:p>
        </w:tc>
      </w:tr>
      <w:tr w:rsidR="00FA1D1D" w14:paraId="092BB2EA"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hideMark/>
          </w:tcPr>
          <w:p w14:paraId="7006C14E" w14:textId="033B1A71" w:rsidR="00FA1D1D" w:rsidRPr="00F83FDF"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Velseboer, 2013</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9</w:t>
            </w:r>
            <w:r w:rsidR="00B531AA">
              <w:rPr>
                <w:rFonts w:ascii="Calisto MT" w:hAnsi="Calisto MT" w:cs="Calibri"/>
                <w:color w:val="000000"/>
                <w:sz w:val="22"/>
                <w:szCs w:val="22"/>
                <w:vertAlign w:val="superscript"/>
                <w:lang w:val="fr-FR"/>
              </w:rPr>
              <w:t>6</w:t>
            </w:r>
          </w:p>
        </w:tc>
        <w:tc>
          <w:tcPr>
            <w:tcW w:w="993" w:type="dxa"/>
            <w:tcBorders>
              <w:top w:val="nil"/>
              <w:left w:val="nil"/>
              <w:bottom w:val="single" w:sz="4" w:space="0" w:color="auto"/>
              <w:right w:val="single" w:sz="4" w:space="0" w:color="auto"/>
            </w:tcBorders>
            <w:vAlign w:val="center"/>
          </w:tcPr>
          <w:p w14:paraId="4E32C96B" w14:textId="77777777" w:rsidR="00FA1D1D" w:rsidDel="00064FBD"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D65DFEC"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hideMark/>
          </w:tcPr>
          <w:p w14:paraId="184C103E"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129</w:t>
            </w:r>
          </w:p>
        </w:tc>
        <w:tc>
          <w:tcPr>
            <w:tcW w:w="1123" w:type="dxa"/>
            <w:tcBorders>
              <w:top w:val="nil"/>
              <w:left w:val="nil"/>
              <w:bottom w:val="single" w:sz="4" w:space="0" w:color="auto"/>
              <w:right w:val="single" w:sz="4" w:space="0" w:color="auto"/>
            </w:tcBorders>
            <w:shd w:val="clear" w:color="auto" w:fill="auto"/>
            <w:noWrap/>
            <w:vAlign w:val="center"/>
            <w:hideMark/>
          </w:tcPr>
          <w:p w14:paraId="3917D425"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67</w:t>
            </w:r>
          </w:p>
        </w:tc>
        <w:tc>
          <w:tcPr>
            <w:tcW w:w="1850" w:type="dxa"/>
            <w:tcBorders>
              <w:top w:val="nil"/>
              <w:left w:val="nil"/>
              <w:bottom w:val="single" w:sz="4" w:space="0" w:color="auto"/>
              <w:right w:val="single" w:sz="4" w:space="0" w:color="auto"/>
            </w:tcBorders>
            <w:shd w:val="clear" w:color="auto" w:fill="auto"/>
            <w:noWrap/>
            <w:vAlign w:val="center"/>
            <w:hideMark/>
          </w:tcPr>
          <w:p w14:paraId="62325D11"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1.7</w:t>
            </w:r>
          </w:p>
        </w:tc>
        <w:tc>
          <w:tcPr>
            <w:tcW w:w="1041" w:type="dxa"/>
            <w:tcBorders>
              <w:top w:val="nil"/>
              <w:left w:val="nil"/>
              <w:bottom w:val="single" w:sz="4" w:space="0" w:color="auto"/>
              <w:right w:val="single" w:sz="4" w:space="0" w:color="auto"/>
            </w:tcBorders>
            <w:shd w:val="clear" w:color="auto" w:fill="auto"/>
            <w:noWrap/>
            <w:vAlign w:val="center"/>
            <w:hideMark/>
          </w:tcPr>
          <w:p w14:paraId="412935E9"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5.0</w:t>
            </w:r>
          </w:p>
        </w:tc>
        <w:tc>
          <w:tcPr>
            <w:tcW w:w="2081" w:type="dxa"/>
            <w:tcBorders>
              <w:top w:val="nil"/>
              <w:left w:val="nil"/>
              <w:bottom w:val="single" w:sz="4" w:space="0" w:color="auto"/>
              <w:right w:val="single" w:sz="4" w:space="0" w:color="auto"/>
            </w:tcBorders>
            <w:vAlign w:val="center"/>
          </w:tcPr>
          <w:p w14:paraId="6FE0F5D9" w14:textId="44E5F47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505F23A" w14:textId="155819C2"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275" w:type="dxa"/>
            <w:tcBorders>
              <w:top w:val="nil"/>
              <w:left w:val="nil"/>
              <w:bottom w:val="single" w:sz="4" w:space="0" w:color="auto"/>
              <w:right w:val="single" w:sz="4" w:space="0" w:color="auto"/>
            </w:tcBorders>
            <w:shd w:val="clear" w:color="auto" w:fill="auto"/>
            <w:noWrap/>
            <w:vAlign w:val="center"/>
            <w:hideMark/>
          </w:tcPr>
          <w:p w14:paraId="686F1955" w14:textId="140F37CD"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2.0</w:t>
            </w:r>
            <w:r w:rsidRPr="00DB7014">
              <w:rPr>
                <w:rFonts w:ascii="Calisto MT" w:hAnsi="Calisto MT" w:cs="Calibri"/>
                <w:color w:val="000000"/>
                <w:sz w:val="22"/>
                <w:szCs w:val="22"/>
                <w:lang w:val="en-AU"/>
              </w:rPr>
              <w:t>% p.a.</w:t>
            </w:r>
          </w:p>
        </w:tc>
      </w:tr>
      <w:tr w:rsidR="00FA1D1D" w14:paraId="77341111"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hideMark/>
          </w:tcPr>
          <w:p w14:paraId="6C7B7719" w14:textId="0D721E1F" w:rsidR="00FA1D1D" w:rsidRPr="00F83FDF"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Vogt, 2011</w:t>
            </w:r>
            <w:r w:rsidR="00666823">
              <w:rPr>
                <w:rFonts w:ascii="Calisto MT" w:hAnsi="Calisto MT" w:cs="Calibri"/>
                <w:color w:val="000000"/>
                <w:sz w:val="22"/>
                <w:szCs w:val="22"/>
                <w:lang w:val="fr-FR"/>
              </w:rPr>
              <w:t xml:space="preserve"> </w:t>
            </w:r>
            <w:r w:rsidR="00666823">
              <w:rPr>
                <w:rFonts w:ascii="Calisto MT" w:hAnsi="Calisto MT" w:cs="Calibri"/>
                <w:color w:val="000000"/>
                <w:sz w:val="22"/>
                <w:szCs w:val="22"/>
                <w:vertAlign w:val="superscript"/>
                <w:lang w:val="fr-FR"/>
              </w:rPr>
              <w:t>9</w:t>
            </w:r>
            <w:r w:rsidR="00B531AA">
              <w:rPr>
                <w:rFonts w:ascii="Calisto MT" w:hAnsi="Calisto MT" w:cs="Calibri"/>
                <w:color w:val="000000"/>
                <w:sz w:val="22"/>
                <w:szCs w:val="22"/>
                <w:vertAlign w:val="superscript"/>
                <w:lang w:val="fr-FR"/>
              </w:rPr>
              <w:t>7</w:t>
            </w:r>
          </w:p>
        </w:tc>
        <w:tc>
          <w:tcPr>
            <w:tcW w:w="993" w:type="dxa"/>
            <w:tcBorders>
              <w:top w:val="nil"/>
              <w:left w:val="nil"/>
              <w:bottom w:val="single" w:sz="4" w:space="0" w:color="auto"/>
              <w:right w:val="single" w:sz="4" w:space="0" w:color="auto"/>
            </w:tcBorders>
            <w:vAlign w:val="center"/>
          </w:tcPr>
          <w:p w14:paraId="5794EDD8" w14:textId="77777777" w:rsidR="00FA1D1D" w:rsidDel="00064FBD"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77569BD"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hideMark/>
          </w:tcPr>
          <w:p w14:paraId="3E662B36"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44</w:t>
            </w:r>
          </w:p>
        </w:tc>
        <w:tc>
          <w:tcPr>
            <w:tcW w:w="1123" w:type="dxa"/>
            <w:tcBorders>
              <w:top w:val="nil"/>
              <w:left w:val="nil"/>
              <w:bottom w:val="single" w:sz="4" w:space="0" w:color="auto"/>
              <w:right w:val="single" w:sz="4" w:space="0" w:color="auto"/>
            </w:tcBorders>
            <w:shd w:val="clear" w:color="auto" w:fill="auto"/>
            <w:noWrap/>
            <w:vAlign w:val="center"/>
            <w:hideMark/>
          </w:tcPr>
          <w:p w14:paraId="70948F41"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59</w:t>
            </w:r>
          </w:p>
        </w:tc>
        <w:tc>
          <w:tcPr>
            <w:tcW w:w="1850" w:type="dxa"/>
            <w:tcBorders>
              <w:top w:val="nil"/>
              <w:left w:val="nil"/>
              <w:bottom w:val="single" w:sz="4" w:space="0" w:color="auto"/>
              <w:right w:val="single" w:sz="4" w:space="0" w:color="auto"/>
            </w:tcBorders>
            <w:shd w:val="clear" w:color="auto" w:fill="auto"/>
            <w:noWrap/>
            <w:vAlign w:val="center"/>
            <w:hideMark/>
          </w:tcPr>
          <w:p w14:paraId="0E48AC40"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2.0</w:t>
            </w:r>
          </w:p>
        </w:tc>
        <w:tc>
          <w:tcPr>
            <w:tcW w:w="1041" w:type="dxa"/>
            <w:tcBorders>
              <w:top w:val="nil"/>
              <w:left w:val="nil"/>
              <w:bottom w:val="single" w:sz="4" w:space="0" w:color="auto"/>
              <w:right w:val="single" w:sz="4" w:space="0" w:color="auto"/>
            </w:tcBorders>
            <w:shd w:val="clear" w:color="auto" w:fill="auto"/>
            <w:noWrap/>
            <w:vAlign w:val="center"/>
            <w:hideMark/>
          </w:tcPr>
          <w:p w14:paraId="1504BB7D"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3.7</w:t>
            </w:r>
          </w:p>
        </w:tc>
        <w:tc>
          <w:tcPr>
            <w:tcW w:w="2081" w:type="dxa"/>
            <w:tcBorders>
              <w:top w:val="nil"/>
              <w:left w:val="nil"/>
              <w:bottom w:val="single" w:sz="4" w:space="0" w:color="auto"/>
              <w:right w:val="single" w:sz="4" w:space="0" w:color="auto"/>
            </w:tcBorders>
            <w:vAlign w:val="center"/>
          </w:tcPr>
          <w:p w14:paraId="73D11946" w14:textId="44E09FB9"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UPDRS-III (108)</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19972A3" w14:textId="6A1CBFA4"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O</w:t>
            </w:r>
            <w:proofErr w:type="spellStart"/>
            <w:r w:rsidR="00F42C5B">
              <w:rPr>
                <w:rFonts w:ascii="Calisto MT" w:hAnsi="Calisto MT" w:cs="Calibri"/>
                <w:color w:val="000000"/>
                <w:sz w:val="22"/>
                <w:szCs w:val="22"/>
                <w:lang w:val="fr-FR"/>
              </w:rPr>
              <w:t>ff</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0F1D6EE5" w14:textId="6F3C5A30"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2.6</w:t>
            </w:r>
            <w:r w:rsidRPr="00DB7014">
              <w:rPr>
                <w:rFonts w:ascii="Calisto MT" w:hAnsi="Calisto MT" w:cs="Calibri"/>
                <w:color w:val="000000"/>
                <w:sz w:val="22"/>
                <w:szCs w:val="22"/>
                <w:lang w:val="en-AU"/>
              </w:rPr>
              <w:t>% p.a.</w:t>
            </w:r>
          </w:p>
        </w:tc>
      </w:tr>
      <w:tr w:rsidR="00FA1D1D" w14:paraId="5D789567" w14:textId="77777777" w:rsidTr="000B7DE5">
        <w:trPr>
          <w:trHeight w:val="363"/>
        </w:trPr>
        <w:tc>
          <w:tcPr>
            <w:tcW w:w="2410" w:type="dxa"/>
            <w:tcBorders>
              <w:top w:val="nil"/>
              <w:left w:val="single" w:sz="8" w:space="0" w:color="auto"/>
              <w:bottom w:val="single" w:sz="4" w:space="0" w:color="auto"/>
              <w:right w:val="single" w:sz="4" w:space="0" w:color="auto"/>
            </w:tcBorders>
            <w:shd w:val="clear" w:color="auto" w:fill="auto"/>
            <w:noWrap/>
            <w:vAlign w:val="center"/>
            <w:hideMark/>
          </w:tcPr>
          <w:p w14:paraId="237FBD20" w14:textId="6DFA4029" w:rsidR="00FA1D1D" w:rsidRPr="00F83FDF" w:rsidRDefault="00FA1D1D" w:rsidP="00FA1D1D">
            <w:pPr>
              <w:jc w:val="center"/>
              <w:rPr>
                <w:rFonts w:ascii="Calisto MT" w:hAnsi="Calisto MT" w:cs="Calibri"/>
                <w:color w:val="000000"/>
                <w:sz w:val="22"/>
                <w:szCs w:val="22"/>
                <w:lang w:val="fr-FR"/>
              </w:rPr>
            </w:pPr>
            <w:r>
              <w:rPr>
                <w:rFonts w:ascii="Calisto MT" w:hAnsi="Calisto MT" w:cs="Calibri"/>
                <w:color w:val="000000"/>
                <w:sz w:val="22"/>
                <w:szCs w:val="22"/>
              </w:rPr>
              <w:t xml:space="preserve">Yu, </w:t>
            </w:r>
            <w:r w:rsidR="00FB2DB0">
              <w:rPr>
                <w:rFonts w:ascii="Calisto MT" w:hAnsi="Calisto MT" w:cs="Calibri"/>
                <w:color w:val="000000"/>
                <w:sz w:val="22"/>
                <w:szCs w:val="22"/>
              </w:rPr>
              <w:t>20</w:t>
            </w:r>
            <w:r w:rsidR="00FB2DB0">
              <w:rPr>
                <w:rFonts w:ascii="Calisto MT" w:hAnsi="Calisto MT" w:cs="Calibri"/>
                <w:color w:val="000000"/>
                <w:sz w:val="22"/>
                <w:szCs w:val="22"/>
                <w:lang w:val="fr-FR"/>
              </w:rPr>
              <w:t xml:space="preserve">20 </w:t>
            </w:r>
            <w:r w:rsidR="00F30181">
              <w:rPr>
                <w:rFonts w:ascii="Calisto MT" w:hAnsi="Calisto MT" w:cs="Calibri"/>
                <w:color w:val="000000"/>
                <w:sz w:val="22"/>
                <w:szCs w:val="22"/>
                <w:vertAlign w:val="superscript"/>
                <w:lang w:val="fr-FR"/>
              </w:rPr>
              <w:t>9</w:t>
            </w:r>
            <w:r w:rsidR="00B531AA">
              <w:rPr>
                <w:rFonts w:ascii="Calisto MT" w:hAnsi="Calisto MT" w:cs="Calibri"/>
                <w:color w:val="000000"/>
                <w:sz w:val="22"/>
                <w:szCs w:val="22"/>
                <w:vertAlign w:val="superscript"/>
                <w:lang w:val="fr-FR"/>
              </w:rPr>
              <w:t>8</w:t>
            </w:r>
          </w:p>
        </w:tc>
        <w:tc>
          <w:tcPr>
            <w:tcW w:w="993" w:type="dxa"/>
            <w:tcBorders>
              <w:top w:val="nil"/>
              <w:left w:val="nil"/>
              <w:bottom w:val="single" w:sz="4" w:space="0" w:color="auto"/>
              <w:right w:val="single" w:sz="4" w:space="0" w:color="auto"/>
            </w:tcBorders>
            <w:vAlign w:val="center"/>
          </w:tcPr>
          <w:p w14:paraId="76874984" w14:textId="77777777" w:rsidR="00FA1D1D" w:rsidDel="00064FBD" w:rsidRDefault="00FA1D1D" w:rsidP="00FA1D1D">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F1C4570"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Cohort</w:t>
            </w:r>
          </w:p>
        </w:tc>
        <w:tc>
          <w:tcPr>
            <w:tcW w:w="1134" w:type="dxa"/>
            <w:tcBorders>
              <w:top w:val="nil"/>
              <w:left w:val="nil"/>
              <w:bottom w:val="single" w:sz="4" w:space="0" w:color="auto"/>
              <w:right w:val="single" w:sz="4" w:space="0" w:color="auto"/>
            </w:tcBorders>
            <w:shd w:val="clear" w:color="auto" w:fill="auto"/>
            <w:noWrap/>
            <w:vAlign w:val="center"/>
            <w:hideMark/>
          </w:tcPr>
          <w:p w14:paraId="3AA0B686"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246</w:t>
            </w:r>
          </w:p>
        </w:tc>
        <w:tc>
          <w:tcPr>
            <w:tcW w:w="1123" w:type="dxa"/>
            <w:tcBorders>
              <w:top w:val="nil"/>
              <w:left w:val="nil"/>
              <w:bottom w:val="single" w:sz="4" w:space="0" w:color="auto"/>
              <w:right w:val="single" w:sz="4" w:space="0" w:color="auto"/>
            </w:tcBorders>
            <w:shd w:val="clear" w:color="auto" w:fill="auto"/>
            <w:noWrap/>
            <w:vAlign w:val="center"/>
            <w:hideMark/>
          </w:tcPr>
          <w:p w14:paraId="42870E8B"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57</w:t>
            </w:r>
          </w:p>
        </w:tc>
        <w:tc>
          <w:tcPr>
            <w:tcW w:w="1850" w:type="dxa"/>
            <w:tcBorders>
              <w:top w:val="nil"/>
              <w:left w:val="nil"/>
              <w:bottom w:val="single" w:sz="4" w:space="0" w:color="auto"/>
              <w:right w:val="single" w:sz="4" w:space="0" w:color="auto"/>
            </w:tcBorders>
            <w:shd w:val="clear" w:color="auto" w:fill="auto"/>
            <w:noWrap/>
            <w:vAlign w:val="center"/>
            <w:hideMark/>
          </w:tcPr>
          <w:p w14:paraId="5245B87F"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4.8</w:t>
            </w:r>
          </w:p>
        </w:tc>
        <w:tc>
          <w:tcPr>
            <w:tcW w:w="1041" w:type="dxa"/>
            <w:tcBorders>
              <w:top w:val="nil"/>
              <w:left w:val="nil"/>
              <w:bottom w:val="single" w:sz="4" w:space="0" w:color="auto"/>
              <w:right w:val="single" w:sz="4" w:space="0" w:color="auto"/>
            </w:tcBorders>
            <w:shd w:val="clear" w:color="auto" w:fill="auto"/>
            <w:noWrap/>
            <w:vAlign w:val="center"/>
            <w:hideMark/>
          </w:tcPr>
          <w:p w14:paraId="57C3BD59" w14:textId="77777777"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2.0</w:t>
            </w:r>
          </w:p>
        </w:tc>
        <w:tc>
          <w:tcPr>
            <w:tcW w:w="2081" w:type="dxa"/>
            <w:tcBorders>
              <w:top w:val="nil"/>
              <w:left w:val="nil"/>
              <w:bottom w:val="single" w:sz="4" w:space="0" w:color="auto"/>
              <w:right w:val="single" w:sz="4" w:space="0" w:color="auto"/>
            </w:tcBorders>
            <w:vAlign w:val="center"/>
          </w:tcPr>
          <w:p w14:paraId="6153AB42" w14:textId="785C46E8"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MDS-UPDRS-III (132)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B43D7AD" w14:textId="37C37B08"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Prevailing</w:t>
            </w:r>
          </w:p>
        </w:tc>
        <w:tc>
          <w:tcPr>
            <w:tcW w:w="1275" w:type="dxa"/>
            <w:tcBorders>
              <w:top w:val="nil"/>
              <w:left w:val="nil"/>
              <w:bottom w:val="single" w:sz="4" w:space="0" w:color="auto"/>
              <w:right w:val="single" w:sz="4" w:space="0" w:color="auto"/>
            </w:tcBorders>
            <w:shd w:val="clear" w:color="auto" w:fill="auto"/>
            <w:noWrap/>
            <w:vAlign w:val="center"/>
            <w:hideMark/>
          </w:tcPr>
          <w:p w14:paraId="0BC3469C" w14:textId="20E2200A" w:rsidR="00FA1D1D" w:rsidRDefault="00FA1D1D" w:rsidP="00FA1D1D">
            <w:pPr>
              <w:jc w:val="center"/>
              <w:rPr>
                <w:rFonts w:ascii="Calisto MT" w:hAnsi="Calisto MT" w:cs="Calibri"/>
                <w:color w:val="000000"/>
                <w:sz w:val="22"/>
                <w:szCs w:val="22"/>
              </w:rPr>
            </w:pPr>
            <w:r>
              <w:rPr>
                <w:rFonts w:ascii="Calisto MT" w:hAnsi="Calisto MT" w:cs="Calibri"/>
                <w:color w:val="000000"/>
                <w:sz w:val="22"/>
                <w:szCs w:val="22"/>
              </w:rPr>
              <w:t>1.7</w:t>
            </w:r>
            <w:r w:rsidRPr="00DB7014">
              <w:rPr>
                <w:rFonts w:ascii="Calisto MT" w:hAnsi="Calisto MT" w:cs="Calibri"/>
                <w:color w:val="000000"/>
                <w:sz w:val="22"/>
                <w:szCs w:val="22"/>
                <w:lang w:val="en-AU"/>
              </w:rPr>
              <w:t>% p.a.</w:t>
            </w:r>
          </w:p>
        </w:tc>
      </w:tr>
      <w:tr w:rsidR="00C62C83" w14:paraId="10AD3A4A" w14:textId="77777777" w:rsidTr="000B7DE5">
        <w:trPr>
          <w:trHeight w:val="363"/>
        </w:trPr>
        <w:tc>
          <w:tcPr>
            <w:tcW w:w="2410" w:type="dxa"/>
            <w:vMerge w:val="restart"/>
            <w:tcBorders>
              <w:top w:val="nil"/>
              <w:left w:val="single" w:sz="8" w:space="0" w:color="auto"/>
              <w:right w:val="single" w:sz="4" w:space="0" w:color="auto"/>
            </w:tcBorders>
            <w:shd w:val="clear" w:color="auto" w:fill="auto"/>
            <w:noWrap/>
            <w:vAlign w:val="center"/>
            <w:hideMark/>
          </w:tcPr>
          <w:p w14:paraId="76087C3D" w14:textId="347C5EE1" w:rsidR="00C62C83" w:rsidRPr="00F83FDF" w:rsidRDefault="00C62C83" w:rsidP="00FA1D1D">
            <w:pPr>
              <w:jc w:val="center"/>
              <w:rPr>
                <w:rFonts w:ascii="Calisto MT" w:hAnsi="Calisto MT" w:cs="Calibri"/>
                <w:color w:val="000000"/>
                <w:sz w:val="22"/>
                <w:szCs w:val="22"/>
                <w:lang w:val="fr-FR"/>
              </w:rPr>
            </w:pPr>
            <w:r>
              <w:rPr>
                <w:rFonts w:ascii="Calisto MT" w:hAnsi="Calisto MT" w:cs="Calibri"/>
                <w:color w:val="000000"/>
                <w:sz w:val="22"/>
                <w:szCs w:val="22"/>
              </w:rPr>
              <w:t>Zangaglia, 2009</w:t>
            </w:r>
            <w:r w:rsidR="00666823">
              <w:rPr>
                <w:rFonts w:ascii="Calisto MT" w:hAnsi="Calisto MT" w:cs="Calibri"/>
                <w:color w:val="000000"/>
                <w:sz w:val="22"/>
                <w:szCs w:val="22"/>
                <w:lang w:val="fr-FR"/>
              </w:rPr>
              <w:t xml:space="preserve"> </w:t>
            </w:r>
            <w:r w:rsidR="00F30181">
              <w:rPr>
                <w:rFonts w:ascii="Calisto MT" w:hAnsi="Calisto MT" w:cs="Calibri"/>
                <w:color w:val="000000"/>
                <w:sz w:val="22"/>
                <w:szCs w:val="22"/>
                <w:vertAlign w:val="superscript"/>
                <w:lang w:val="fr-FR"/>
              </w:rPr>
              <w:t>9</w:t>
            </w:r>
            <w:r w:rsidR="00B531AA">
              <w:rPr>
                <w:rFonts w:ascii="Calisto MT" w:hAnsi="Calisto MT" w:cs="Calibri"/>
                <w:color w:val="000000"/>
                <w:sz w:val="22"/>
                <w:szCs w:val="22"/>
                <w:vertAlign w:val="superscript"/>
                <w:lang w:val="fr-FR"/>
              </w:rPr>
              <w:t>9</w:t>
            </w:r>
          </w:p>
        </w:tc>
        <w:tc>
          <w:tcPr>
            <w:tcW w:w="993" w:type="dxa"/>
            <w:vMerge w:val="restart"/>
            <w:tcBorders>
              <w:top w:val="nil"/>
              <w:left w:val="nil"/>
              <w:right w:val="single" w:sz="4" w:space="0" w:color="auto"/>
            </w:tcBorders>
            <w:vAlign w:val="center"/>
          </w:tcPr>
          <w:p w14:paraId="3E93189C" w14:textId="77777777" w:rsidR="00C62C83" w:rsidRDefault="00C62C83" w:rsidP="00FA1D1D">
            <w:pPr>
              <w:jc w:val="center"/>
              <w:rPr>
                <w:rFonts w:ascii="Calisto MT" w:hAnsi="Calisto MT" w:cs="Calibri"/>
                <w:color w:val="000000"/>
                <w:sz w:val="22"/>
                <w:szCs w:val="22"/>
              </w:rPr>
            </w:pPr>
            <w:r>
              <w:rPr>
                <w:rFonts w:ascii="Calisto MT" w:hAnsi="Calisto MT" w:cs="Calibri"/>
                <w:color w:val="000000"/>
                <w:sz w:val="22"/>
                <w:szCs w:val="22"/>
                <w:lang w:val="fr-FR"/>
              </w:rPr>
              <w:t>R, M, S</w:t>
            </w:r>
          </w:p>
        </w:tc>
        <w:tc>
          <w:tcPr>
            <w:tcW w:w="1417" w:type="dxa"/>
            <w:vMerge w:val="restart"/>
            <w:tcBorders>
              <w:top w:val="nil"/>
              <w:left w:val="single" w:sz="4" w:space="0" w:color="auto"/>
              <w:right w:val="single" w:sz="4" w:space="0" w:color="auto"/>
            </w:tcBorders>
            <w:shd w:val="clear" w:color="auto" w:fill="auto"/>
            <w:noWrap/>
            <w:vAlign w:val="center"/>
            <w:hideMark/>
          </w:tcPr>
          <w:p w14:paraId="2C23FA74" w14:textId="77777777" w:rsidR="00C62C83" w:rsidRDefault="00C62C83" w:rsidP="00FA1D1D">
            <w:pPr>
              <w:jc w:val="center"/>
              <w:rPr>
                <w:rFonts w:ascii="Calisto MT" w:hAnsi="Calisto MT" w:cs="Calibri"/>
                <w:color w:val="000000"/>
                <w:sz w:val="22"/>
                <w:szCs w:val="22"/>
              </w:rPr>
            </w:pPr>
            <w:r>
              <w:rPr>
                <w:rFonts w:ascii="Calisto MT" w:hAnsi="Calisto MT" w:cs="Calibri"/>
                <w:color w:val="000000"/>
                <w:sz w:val="22"/>
                <w:szCs w:val="22"/>
              </w:rPr>
              <w:t>Clinical trial</w:t>
            </w:r>
          </w:p>
        </w:tc>
        <w:tc>
          <w:tcPr>
            <w:tcW w:w="1134" w:type="dxa"/>
            <w:vMerge w:val="restart"/>
            <w:tcBorders>
              <w:top w:val="nil"/>
              <w:left w:val="nil"/>
              <w:right w:val="single" w:sz="4" w:space="0" w:color="auto"/>
            </w:tcBorders>
            <w:shd w:val="clear" w:color="auto" w:fill="auto"/>
            <w:noWrap/>
            <w:vAlign w:val="center"/>
            <w:hideMark/>
          </w:tcPr>
          <w:p w14:paraId="7B4C0F8D" w14:textId="77777777" w:rsidR="00C62C83" w:rsidRDefault="00C62C83" w:rsidP="00FA1D1D">
            <w:pPr>
              <w:jc w:val="center"/>
              <w:rPr>
                <w:rFonts w:ascii="Calisto MT" w:hAnsi="Calisto MT" w:cs="Calibri"/>
                <w:color w:val="000000"/>
                <w:sz w:val="22"/>
                <w:szCs w:val="22"/>
              </w:rPr>
            </w:pPr>
            <w:r>
              <w:rPr>
                <w:rFonts w:ascii="Calisto MT" w:hAnsi="Calisto MT" w:cs="Calibri"/>
                <w:color w:val="000000"/>
                <w:sz w:val="22"/>
                <w:szCs w:val="22"/>
              </w:rPr>
              <w:t>33</w:t>
            </w:r>
          </w:p>
        </w:tc>
        <w:tc>
          <w:tcPr>
            <w:tcW w:w="1123" w:type="dxa"/>
            <w:vMerge w:val="restart"/>
            <w:tcBorders>
              <w:top w:val="nil"/>
              <w:left w:val="nil"/>
              <w:right w:val="single" w:sz="4" w:space="0" w:color="auto"/>
            </w:tcBorders>
            <w:shd w:val="clear" w:color="auto" w:fill="auto"/>
            <w:noWrap/>
            <w:vAlign w:val="center"/>
            <w:hideMark/>
          </w:tcPr>
          <w:p w14:paraId="2FFD8524" w14:textId="77777777" w:rsidR="00C62C83" w:rsidRDefault="00C62C83" w:rsidP="00FA1D1D">
            <w:pPr>
              <w:jc w:val="center"/>
              <w:rPr>
                <w:rFonts w:ascii="Calisto MT" w:hAnsi="Calisto MT" w:cs="Calibri"/>
                <w:color w:val="000000"/>
                <w:sz w:val="22"/>
                <w:szCs w:val="22"/>
              </w:rPr>
            </w:pPr>
            <w:r>
              <w:rPr>
                <w:rFonts w:ascii="Calisto MT" w:hAnsi="Calisto MT" w:cs="Calibri"/>
                <w:color w:val="000000"/>
                <w:sz w:val="22"/>
                <w:szCs w:val="22"/>
              </w:rPr>
              <w:t>63</w:t>
            </w:r>
          </w:p>
        </w:tc>
        <w:tc>
          <w:tcPr>
            <w:tcW w:w="1850" w:type="dxa"/>
            <w:vMerge w:val="restart"/>
            <w:tcBorders>
              <w:top w:val="nil"/>
              <w:left w:val="nil"/>
              <w:right w:val="single" w:sz="4" w:space="0" w:color="auto"/>
            </w:tcBorders>
            <w:shd w:val="clear" w:color="auto" w:fill="auto"/>
            <w:noWrap/>
            <w:vAlign w:val="center"/>
            <w:hideMark/>
          </w:tcPr>
          <w:p w14:paraId="2BE985BA" w14:textId="77777777" w:rsidR="00C62C83" w:rsidRDefault="00C62C83" w:rsidP="00FA1D1D">
            <w:pPr>
              <w:jc w:val="center"/>
              <w:rPr>
                <w:rFonts w:ascii="Calisto MT" w:hAnsi="Calisto MT" w:cs="Calibri"/>
                <w:color w:val="000000"/>
                <w:sz w:val="22"/>
                <w:szCs w:val="22"/>
              </w:rPr>
            </w:pPr>
            <w:r>
              <w:rPr>
                <w:rFonts w:ascii="Calisto MT" w:hAnsi="Calisto MT" w:cs="Calibri"/>
                <w:color w:val="000000"/>
                <w:sz w:val="22"/>
                <w:szCs w:val="22"/>
              </w:rPr>
              <w:t>10.0</w:t>
            </w:r>
          </w:p>
        </w:tc>
        <w:tc>
          <w:tcPr>
            <w:tcW w:w="1041" w:type="dxa"/>
            <w:vMerge w:val="restart"/>
            <w:tcBorders>
              <w:top w:val="nil"/>
              <w:left w:val="nil"/>
              <w:right w:val="single" w:sz="4" w:space="0" w:color="auto"/>
            </w:tcBorders>
            <w:shd w:val="clear" w:color="auto" w:fill="auto"/>
            <w:noWrap/>
            <w:vAlign w:val="center"/>
            <w:hideMark/>
          </w:tcPr>
          <w:p w14:paraId="38BC0DA2" w14:textId="77777777" w:rsidR="00C62C83" w:rsidRDefault="00C62C83" w:rsidP="00FA1D1D">
            <w:pPr>
              <w:jc w:val="center"/>
              <w:rPr>
                <w:rFonts w:ascii="Calisto MT" w:hAnsi="Calisto MT" w:cs="Calibri"/>
                <w:color w:val="000000"/>
                <w:sz w:val="22"/>
                <w:szCs w:val="22"/>
              </w:rPr>
            </w:pPr>
            <w:r>
              <w:rPr>
                <w:rFonts w:ascii="Calisto MT" w:hAnsi="Calisto MT" w:cs="Calibri"/>
                <w:color w:val="000000"/>
                <w:sz w:val="22"/>
                <w:szCs w:val="22"/>
              </w:rPr>
              <w:t>3.0</w:t>
            </w:r>
          </w:p>
        </w:tc>
        <w:tc>
          <w:tcPr>
            <w:tcW w:w="2081" w:type="dxa"/>
            <w:vMerge w:val="restart"/>
            <w:tcBorders>
              <w:top w:val="nil"/>
              <w:left w:val="nil"/>
              <w:right w:val="single" w:sz="4" w:space="0" w:color="auto"/>
            </w:tcBorders>
            <w:vAlign w:val="center"/>
          </w:tcPr>
          <w:p w14:paraId="1C2CF8E5" w14:textId="07193629" w:rsidR="00C62C83" w:rsidRDefault="00C62C83" w:rsidP="00FA1D1D">
            <w:pPr>
              <w:jc w:val="center"/>
              <w:rPr>
                <w:rFonts w:ascii="Calisto MT" w:hAnsi="Calisto MT" w:cs="Calibri"/>
                <w:color w:val="000000"/>
                <w:sz w:val="22"/>
                <w:szCs w:val="22"/>
                <w:lang w:val="fr-FR"/>
              </w:rPr>
            </w:pPr>
            <w:r>
              <w:rPr>
                <w:rFonts w:ascii="Calisto MT" w:hAnsi="Calisto MT" w:cs="Calibri"/>
                <w:color w:val="000000"/>
                <w:sz w:val="22"/>
                <w:szCs w:val="22"/>
              </w:rPr>
              <w:t>UPDRS-III (108)</w:t>
            </w:r>
          </w:p>
        </w:tc>
        <w:tc>
          <w:tcPr>
            <w:tcW w:w="1560" w:type="dxa"/>
            <w:tcBorders>
              <w:top w:val="nil"/>
              <w:left w:val="single" w:sz="4" w:space="0" w:color="auto"/>
              <w:right w:val="single" w:sz="4" w:space="0" w:color="auto"/>
            </w:tcBorders>
            <w:shd w:val="clear" w:color="auto" w:fill="auto"/>
            <w:noWrap/>
            <w:vAlign w:val="center"/>
            <w:hideMark/>
          </w:tcPr>
          <w:p w14:paraId="2163CA42" w14:textId="11EF495A" w:rsidR="00C62C83" w:rsidRPr="00D32DEC" w:rsidRDefault="00C62C83"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F42C5B">
              <w:rPr>
                <w:rFonts w:ascii="Calisto MT" w:hAnsi="Calisto MT" w:cs="Calibri"/>
                <w:color w:val="000000"/>
                <w:sz w:val="22"/>
                <w:szCs w:val="22"/>
                <w:lang w:val="fr-FR"/>
              </w:rPr>
              <w:t>ff</w:t>
            </w:r>
          </w:p>
        </w:tc>
        <w:tc>
          <w:tcPr>
            <w:tcW w:w="1275" w:type="dxa"/>
            <w:tcBorders>
              <w:top w:val="nil"/>
              <w:left w:val="nil"/>
              <w:right w:val="single" w:sz="4" w:space="0" w:color="auto"/>
            </w:tcBorders>
            <w:shd w:val="clear" w:color="auto" w:fill="auto"/>
            <w:noWrap/>
            <w:vAlign w:val="center"/>
            <w:hideMark/>
          </w:tcPr>
          <w:p w14:paraId="6857F05E" w14:textId="41063C44" w:rsidR="00C62C83" w:rsidRDefault="00C62C83" w:rsidP="00FA1D1D">
            <w:pPr>
              <w:jc w:val="center"/>
              <w:rPr>
                <w:rFonts w:ascii="Calisto MT" w:hAnsi="Calisto MT" w:cs="Calibri"/>
                <w:color w:val="000000"/>
                <w:sz w:val="22"/>
                <w:szCs w:val="22"/>
              </w:rPr>
            </w:pPr>
            <w:r>
              <w:rPr>
                <w:rFonts w:ascii="Calisto MT" w:hAnsi="Calisto MT" w:cs="Calibri"/>
                <w:color w:val="000000"/>
                <w:sz w:val="22"/>
                <w:szCs w:val="22"/>
              </w:rPr>
              <w:t>1.7</w:t>
            </w:r>
            <w:r w:rsidRPr="00DB7014">
              <w:rPr>
                <w:rFonts w:ascii="Calisto MT" w:hAnsi="Calisto MT" w:cs="Calibri"/>
                <w:color w:val="000000"/>
                <w:sz w:val="22"/>
                <w:szCs w:val="22"/>
                <w:lang w:val="en-AU"/>
              </w:rPr>
              <w:t>% p.a.</w:t>
            </w:r>
          </w:p>
        </w:tc>
      </w:tr>
      <w:tr w:rsidR="00C62C83" w14:paraId="52E0F88E" w14:textId="77777777" w:rsidTr="000B7DE5">
        <w:trPr>
          <w:trHeight w:val="363"/>
        </w:trPr>
        <w:tc>
          <w:tcPr>
            <w:tcW w:w="2410" w:type="dxa"/>
            <w:vMerge/>
            <w:tcBorders>
              <w:left w:val="single" w:sz="8" w:space="0" w:color="auto"/>
              <w:bottom w:val="single" w:sz="4" w:space="0" w:color="auto"/>
              <w:right w:val="single" w:sz="4" w:space="0" w:color="auto"/>
            </w:tcBorders>
            <w:shd w:val="clear" w:color="auto" w:fill="auto"/>
            <w:noWrap/>
            <w:vAlign w:val="center"/>
          </w:tcPr>
          <w:p w14:paraId="60A1F130" w14:textId="10F483E5" w:rsidR="00C62C83" w:rsidRDefault="00C62C83" w:rsidP="00FA1D1D">
            <w:pPr>
              <w:jc w:val="center"/>
              <w:rPr>
                <w:rFonts w:ascii="Calisto MT" w:hAnsi="Calisto MT" w:cs="Calibri"/>
                <w:color w:val="000000"/>
                <w:sz w:val="22"/>
                <w:szCs w:val="22"/>
              </w:rPr>
            </w:pPr>
          </w:p>
        </w:tc>
        <w:tc>
          <w:tcPr>
            <w:tcW w:w="993" w:type="dxa"/>
            <w:vMerge/>
            <w:tcBorders>
              <w:left w:val="nil"/>
              <w:bottom w:val="single" w:sz="4" w:space="0" w:color="auto"/>
              <w:right w:val="single" w:sz="4" w:space="0" w:color="auto"/>
            </w:tcBorders>
            <w:vAlign w:val="center"/>
          </w:tcPr>
          <w:p w14:paraId="3FAEA324" w14:textId="7BFC94A0" w:rsidR="00C62C83" w:rsidRDefault="00C62C83" w:rsidP="00FA1D1D">
            <w:pPr>
              <w:jc w:val="center"/>
              <w:rPr>
                <w:rFonts w:ascii="Calisto MT" w:hAnsi="Calisto MT" w:cs="Calibri"/>
                <w:color w:val="000000"/>
                <w:sz w:val="22"/>
                <w:szCs w:val="22"/>
                <w:lang w:val="fr-FR"/>
              </w:rPr>
            </w:pPr>
          </w:p>
        </w:tc>
        <w:tc>
          <w:tcPr>
            <w:tcW w:w="1417" w:type="dxa"/>
            <w:vMerge/>
            <w:tcBorders>
              <w:left w:val="single" w:sz="4" w:space="0" w:color="auto"/>
              <w:bottom w:val="single" w:sz="4" w:space="0" w:color="auto"/>
              <w:right w:val="single" w:sz="4" w:space="0" w:color="auto"/>
            </w:tcBorders>
            <w:shd w:val="clear" w:color="auto" w:fill="auto"/>
            <w:noWrap/>
            <w:vAlign w:val="center"/>
          </w:tcPr>
          <w:p w14:paraId="29B57AB7" w14:textId="086820DE" w:rsidR="00C62C83" w:rsidRDefault="00C62C83" w:rsidP="00FA1D1D">
            <w:pPr>
              <w:jc w:val="center"/>
              <w:rPr>
                <w:rFonts w:ascii="Calisto MT" w:hAnsi="Calisto MT" w:cs="Calibri"/>
                <w:color w:val="000000"/>
                <w:sz w:val="22"/>
                <w:szCs w:val="22"/>
              </w:rPr>
            </w:pPr>
          </w:p>
        </w:tc>
        <w:tc>
          <w:tcPr>
            <w:tcW w:w="1134" w:type="dxa"/>
            <w:vMerge/>
            <w:tcBorders>
              <w:left w:val="nil"/>
              <w:bottom w:val="single" w:sz="4" w:space="0" w:color="auto"/>
              <w:right w:val="single" w:sz="4" w:space="0" w:color="auto"/>
            </w:tcBorders>
            <w:shd w:val="clear" w:color="auto" w:fill="auto"/>
            <w:noWrap/>
            <w:vAlign w:val="center"/>
          </w:tcPr>
          <w:p w14:paraId="323181C4" w14:textId="59A66D9D" w:rsidR="00C62C83" w:rsidRDefault="00C62C83" w:rsidP="00FA1D1D">
            <w:pPr>
              <w:jc w:val="center"/>
              <w:rPr>
                <w:rFonts w:ascii="Calisto MT" w:hAnsi="Calisto MT" w:cs="Calibri"/>
                <w:color w:val="000000"/>
                <w:sz w:val="22"/>
                <w:szCs w:val="22"/>
              </w:rPr>
            </w:pPr>
          </w:p>
        </w:tc>
        <w:tc>
          <w:tcPr>
            <w:tcW w:w="1123" w:type="dxa"/>
            <w:vMerge/>
            <w:tcBorders>
              <w:left w:val="nil"/>
              <w:bottom w:val="single" w:sz="4" w:space="0" w:color="auto"/>
              <w:right w:val="single" w:sz="4" w:space="0" w:color="auto"/>
            </w:tcBorders>
            <w:shd w:val="clear" w:color="auto" w:fill="auto"/>
            <w:noWrap/>
            <w:vAlign w:val="center"/>
          </w:tcPr>
          <w:p w14:paraId="304C1A64" w14:textId="58CE61E2" w:rsidR="00C62C83" w:rsidRDefault="00C62C83" w:rsidP="00FA1D1D">
            <w:pPr>
              <w:jc w:val="center"/>
              <w:rPr>
                <w:rFonts w:ascii="Calisto MT" w:hAnsi="Calisto MT" w:cs="Calibri"/>
                <w:color w:val="000000"/>
                <w:sz w:val="22"/>
                <w:szCs w:val="22"/>
              </w:rPr>
            </w:pPr>
          </w:p>
        </w:tc>
        <w:tc>
          <w:tcPr>
            <w:tcW w:w="1850" w:type="dxa"/>
            <w:vMerge/>
            <w:tcBorders>
              <w:left w:val="nil"/>
              <w:bottom w:val="single" w:sz="4" w:space="0" w:color="auto"/>
              <w:right w:val="single" w:sz="4" w:space="0" w:color="auto"/>
            </w:tcBorders>
            <w:shd w:val="clear" w:color="auto" w:fill="auto"/>
            <w:noWrap/>
            <w:vAlign w:val="center"/>
          </w:tcPr>
          <w:p w14:paraId="729D2E2A" w14:textId="3E9CDE3D" w:rsidR="00C62C83" w:rsidRDefault="00C62C83" w:rsidP="00FA1D1D">
            <w:pPr>
              <w:jc w:val="center"/>
              <w:rPr>
                <w:rFonts w:ascii="Calisto MT" w:hAnsi="Calisto MT" w:cs="Calibri"/>
                <w:color w:val="000000"/>
                <w:sz w:val="22"/>
                <w:szCs w:val="22"/>
              </w:rPr>
            </w:pPr>
          </w:p>
        </w:tc>
        <w:tc>
          <w:tcPr>
            <w:tcW w:w="1041" w:type="dxa"/>
            <w:vMerge/>
            <w:tcBorders>
              <w:left w:val="nil"/>
              <w:bottom w:val="single" w:sz="4" w:space="0" w:color="auto"/>
              <w:right w:val="single" w:sz="4" w:space="0" w:color="auto"/>
            </w:tcBorders>
            <w:shd w:val="clear" w:color="auto" w:fill="auto"/>
            <w:noWrap/>
            <w:vAlign w:val="center"/>
          </w:tcPr>
          <w:p w14:paraId="1300F82C" w14:textId="4853A004" w:rsidR="00C62C83" w:rsidRDefault="00C62C83" w:rsidP="00FA1D1D">
            <w:pPr>
              <w:jc w:val="center"/>
              <w:rPr>
                <w:rFonts w:ascii="Calisto MT" w:hAnsi="Calisto MT" w:cs="Calibri"/>
                <w:color w:val="000000"/>
                <w:sz w:val="22"/>
                <w:szCs w:val="22"/>
              </w:rPr>
            </w:pPr>
          </w:p>
        </w:tc>
        <w:tc>
          <w:tcPr>
            <w:tcW w:w="2081" w:type="dxa"/>
            <w:vMerge/>
            <w:tcBorders>
              <w:left w:val="nil"/>
              <w:bottom w:val="single" w:sz="4" w:space="0" w:color="auto"/>
              <w:right w:val="single" w:sz="4" w:space="0" w:color="auto"/>
            </w:tcBorders>
            <w:vAlign w:val="center"/>
          </w:tcPr>
          <w:p w14:paraId="53615974" w14:textId="508CED06" w:rsidR="00C62C83" w:rsidRDefault="00C62C83" w:rsidP="00FA1D1D">
            <w:pPr>
              <w:jc w:val="center"/>
              <w:rPr>
                <w:rFonts w:ascii="Calisto MT" w:hAnsi="Calisto MT" w:cs="Calibri"/>
                <w:color w:val="000000"/>
                <w:sz w:val="22"/>
                <w:szCs w:val="22"/>
                <w:lang w:val="fr-FR"/>
              </w:rPr>
            </w:pPr>
          </w:p>
        </w:tc>
        <w:tc>
          <w:tcPr>
            <w:tcW w:w="1560" w:type="dxa"/>
            <w:tcBorders>
              <w:left w:val="single" w:sz="4" w:space="0" w:color="auto"/>
              <w:bottom w:val="single" w:sz="4" w:space="0" w:color="auto"/>
              <w:right w:val="single" w:sz="4" w:space="0" w:color="auto"/>
            </w:tcBorders>
            <w:shd w:val="clear" w:color="auto" w:fill="auto"/>
            <w:noWrap/>
            <w:vAlign w:val="center"/>
          </w:tcPr>
          <w:p w14:paraId="273D6DA7" w14:textId="23DDAB6F" w:rsidR="00C62C83" w:rsidRPr="00D32DEC" w:rsidRDefault="00C62C83" w:rsidP="00FA1D1D">
            <w:pPr>
              <w:jc w:val="center"/>
              <w:rPr>
                <w:rFonts w:ascii="Calisto MT" w:hAnsi="Calisto MT" w:cs="Calibri"/>
                <w:color w:val="000000"/>
                <w:sz w:val="22"/>
                <w:szCs w:val="22"/>
                <w:lang w:val="fr-FR"/>
              </w:rPr>
            </w:pPr>
            <w:r>
              <w:rPr>
                <w:rFonts w:ascii="Calisto MT" w:hAnsi="Calisto MT" w:cs="Calibri"/>
                <w:color w:val="000000"/>
                <w:sz w:val="22"/>
                <w:szCs w:val="22"/>
                <w:lang w:val="fr-FR"/>
              </w:rPr>
              <w:t>O</w:t>
            </w:r>
            <w:r w:rsidR="00F42C5B">
              <w:rPr>
                <w:rFonts w:ascii="Calisto MT" w:hAnsi="Calisto MT" w:cs="Calibri"/>
                <w:color w:val="000000"/>
                <w:sz w:val="22"/>
                <w:szCs w:val="22"/>
                <w:lang w:val="fr-FR"/>
              </w:rPr>
              <w:t>n</w:t>
            </w:r>
          </w:p>
        </w:tc>
        <w:tc>
          <w:tcPr>
            <w:tcW w:w="1275" w:type="dxa"/>
            <w:tcBorders>
              <w:left w:val="nil"/>
              <w:bottom w:val="single" w:sz="4" w:space="0" w:color="auto"/>
              <w:right w:val="single" w:sz="4" w:space="0" w:color="auto"/>
            </w:tcBorders>
            <w:shd w:val="clear" w:color="auto" w:fill="auto"/>
            <w:noWrap/>
            <w:vAlign w:val="center"/>
          </w:tcPr>
          <w:p w14:paraId="0FE803A8" w14:textId="081F6E6D" w:rsidR="00C62C83" w:rsidRPr="00D32DEC" w:rsidRDefault="00C62C83" w:rsidP="00FA1D1D">
            <w:pPr>
              <w:jc w:val="center"/>
              <w:rPr>
                <w:rFonts w:ascii="Calisto MT" w:hAnsi="Calisto MT" w:cs="Calibri"/>
                <w:color w:val="000000"/>
                <w:sz w:val="22"/>
                <w:szCs w:val="22"/>
                <w:lang w:val="fr-FR"/>
              </w:rPr>
            </w:pPr>
            <w:r>
              <w:rPr>
                <w:rFonts w:ascii="Calisto MT" w:hAnsi="Calisto MT" w:cs="Calibri"/>
                <w:color w:val="000000"/>
                <w:sz w:val="22"/>
                <w:szCs w:val="22"/>
              </w:rPr>
              <w:t>1.</w:t>
            </w:r>
            <w:r>
              <w:rPr>
                <w:rFonts w:ascii="Calisto MT" w:hAnsi="Calisto MT" w:cs="Calibri"/>
                <w:color w:val="000000"/>
                <w:sz w:val="22"/>
                <w:szCs w:val="22"/>
                <w:lang w:val="fr-FR"/>
              </w:rPr>
              <w:t>4</w:t>
            </w:r>
            <w:r w:rsidRPr="00DB7014">
              <w:rPr>
                <w:rFonts w:ascii="Calisto MT" w:hAnsi="Calisto MT" w:cs="Calibri"/>
                <w:color w:val="000000"/>
                <w:sz w:val="22"/>
                <w:szCs w:val="22"/>
                <w:lang w:val="en-AU"/>
              </w:rPr>
              <w:t>% p.a.</w:t>
            </w:r>
          </w:p>
        </w:tc>
      </w:tr>
    </w:tbl>
    <w:p w14:paraId="53967D4F" w14:textId="21C6D7D3" w:rsidR="00A42A33" w:rsidRDefault="00A42A33" w:rsidP="007954AD"/>
    <w:sectPr w:rsidR="00A42A33" w:rsidSect="007954A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135A4"/>
    <w:multiLevelType w:val="hybridMultilevel"/>
    <w:tmpl w:val="14045716"/>
    <w:lvl w:ilvl="0" w:tplc="73527ECE">
      <w:start w:val="1"/>
      <w:numFmt w:val="bullet"/>
      <w:lvlText w:val="-"/>
      <w:lvlJc w:val="left"/>
      <w:pPr>
        <w:ind w:left="720" w:hanging="360"/>
      </w:pPr>
      <w:rPr>
        <w:rFonts w:ascii="Calisto MT" w:eastAsia="Times New Roman" w:hAnsi="Calisto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406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33"/>
    <w:rsid w:val="00024770"/>
    <w:rsid w:val="0002648E"/>
    <w:rsid w:val="00064FBD"/>
    <w:rsid w:val="000A3260"/>
    <w:rsid w:val="000A6D57"/>
    <w:rsid w:val="000B040C"/>
    <w:rsid w:val="000B7DE5"/>
    <w:rsid w:val="000C1C80"/>
    <w:rsid w:val="000C63B1"/>
    <w:rsid w:val="000D3C20"/>
    <w:rsid w:val="00125AF5"/>
    <w:rsid w:val="001357ED"/>
    <w:rsid w:val="001A47EB"/>
    <w:rsid w:val="001C1E1E"/>
    <w:rsid w:val="001F239D"/>
    <w:rsid w:val="001F287A"/>
    <w:rsid w:val="001F3637"/>
    <w:rsid w:val="001F5FA6"/>
    <w:rsid w:val="001F7E63"/>
    <w:rsid w:val="002172DC"/>
    <w:rsid w:val="002438B6"/>
    <w:rsid w:val="00247765"/>
    <w:rsid w:val="002F152E"/>
    <w:rsid w:val="00300AE1"/>
    <w:rsid w:val="003470D1"/>
    <w:rsid w:val="00357B66"/>
    <w:rsid w:val="00387C2D"/>
    <w:rsid w:val="003B0DBB"/>
    <w:rsid w:val="003B7120"/>
    <w:rsid w:val="003E31FC"/>
    <w:rsid w:val="00401612"/>
    <w:rsid w:val="0040641A"/>
    <w:rsid w:val="004148DF"/>
    <w:rsid w:val="00416B13"/>
    <w:rsid w:val="00425B0E"/>
    <w:rsid w:val="00463732"/>
    <w:rsid w:val="00480C55"/>
    <w:rsid w:val="004955B2"/>
    <w:rsid w:val="004C2CD1"/>
    <w:rsid w:val="00511C10"/>
    <w:rsid w:val="005850B4"/>
    <w:rsid w:val="005C4C38"/>
    <w:rsid w:val="00631717"/>
    <w:rsid w:val="00634FF3"/>
    <w:rsid w:val="0063740F"/>
    <w:rsid w:val="00642AA6"/>
    <w:rsid w:val="00644674"/>
    <w:rsid w:val="00652167"/>
    <w:rsid w:val="00652464"/>
    <w:rsid w:val="00666823"/>
    <w:rsid w:val="00684E61"/>
    <w:rsid w:val="006906B8"/>
    <w:rsid w:val="006C3675"/>
    <w:rsid w:val="006E4F32"/>
    <w:rsid w:val="006F2396"/>
    <w:rsid w:val="00705B58"/>
    <w:rsid w:val="00740A29"/>
    <w:rsid w:val="007954AD"/>
    <w:rsid w:val="00796D2A"/>
    <w:rsid w:val="007F7480"/>
    <w:rsid w:val="00804A2C"/>
    <w:rsid w:val="008478B1"/>
    <w:rsid w:val="00877486"/>
    <w:rsid w:val="00892F18"/>
    <w:rsid w:val="008A0524"/>
    <w:rsid w:val="008B5364"/>
    <w:rsid w:val="009031FC"/>
    <w:rsid w:val="009042E7"/>
    <w:rsid w:val="00932CF8"/>
    <w:rsid w:val="0096509D"/>
    <w:rsid w:val="009A73C1"/>
    <w:rsid w:val="009C1EBB"/>
    <w:rsid w:val="009E1F8C"/>
    <w:rsid w:val="00A2060A"/>
    <w:rsid w:val="00A25FA2"/>
    <w:rsid w:val="00A42A33"/>
    <w:rsid w:val="00A7307B"/>
    <w:rsid w:val="00A93B3E"/>
    <w:rsid w:val="00AB2B47"/>
    <w:rsid w:val="00AC0F08"/>
    <w:rsid w:val="00B120CD"/>
    <w:rsid w:val="00B27115"/>
    <w:rsid w:val="00B332F3"/>
    <w:rsid w:val="00B531AA"/>
    <w:rsid w:val="00B54918"/>
    <w:rsid w:val="00B83D0D"/>
    <w:rsid w:val="00B91F13"/>
    <w:rsid w:val="00BB021D"/>
    <w:rsid w:val="00BC0B7D"/>
    <w:rsid w:val="00BD38BE"/>
    <w:rsid w:val="00BD5363"/>
    <w:rsid w:val="00C003AA"/>
    <w:rsid w:val="00C05B97"/>
    <w:rsid w:val="00C2248B"/>
    <w:rsid w:val="00C37DBE"/>
    <w:rsid w:val="00C50449"/>
    <w:rsid w:val="00C62C83"/>
    <w:rsid w:val="00C821AB"/>
    <w:rsid w:val="00C86646"/>
    <w:rsid w:val="00C9304C"/>
    <w:rsid w:val="00CB0DC2"/>
    <w:rsid w:val="00CE4381"/>
    <w:rsid w:val="00D10EE9"/>
    <w:rsid w:val="00D140D4"/>
    <w:rsid w:val="00D27B40"/>
    <w:rsid w:val="00D3269D"/>
    <w:rsid w:val="00D32DEC"/>
    <w:rsid w:val="00D43CE4"/>
    <w:rsid w:val="00D474E4"/>
    <w:rsid w:val="00D53BC1"/>
    <w:rsid w:val="00D824C3"/>
    <w:rsid w:val="00D92699"/>
    <w:rsid w:val="00DB50CF"/>
    <w:rsid w:val="00DB7014"/>
    <w:rsid w:val="00E32140"/>
    <w:rsid w:val="00E533BD"/>
    <w:rsid w:val="00E56026"/>
    <w:rsid w:val="00E70437"/>
    <w:rsid w:val="00E73021"/>
    <w:rsid w:val="00EB49DA"/>
    <w:rsid w:val="00ED372B"/>
    <w:rsid w:val="00EF6630"/>
    <w:rsid w:val="00F2182C"/>
    <w:rsid w:val="00F30181"/>
    <w:rsid w:val="00F42C5B"/>
    <w:rsid w:val="00F46BF3"/>
    <w:rsid w:val="00F52974"/>
    <w:rsid w:val="00F64C33"/>
    <w:rsid w:val="00F73A62"/>
    <w:rsid w:val="00F83FDF"/>
    <w:rsid w:val="00FA0877"/>
    <w:rsid w:val="00FA1383"/>
    <w:rsid w:val="00FA1D1D"/>
    <w:rsid w:val="00FB2DB0"/>
    <w:rsid w:val="00FD4407"/>
    <w:rsid w:val="00FE0BF1"/>
    <w:rsid w:val="00FE1A28"/>
    <w:rsid w:val="00FE7DB2"/>
    <w:rsid w:val="00FF31EE"/>
    <w:rsid w:val="00FF344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A9EC"/>
  <w15:docId w15:val="{4898FFF4-9FB3-3149-A1DB-E94F7571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13"/>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182C"/>
    <w:rPr>
      <w:color w:val="808080"/>
    </w:rPr>
  </w:style>
  <w:style w:type="paragraph" w:styleId="ListParagraph">
    <w:name w:val="List Paragraph"/>
    <w:basedOn w:val="Normal"/>
    <w:uiPriority w:val="34"/>
    <w:qFormat/>
    <w:rsid w:val="00D140D4"/>
    <w:pPr>
      <w:ind w:left="720"/>
      <w:contextualSpacing/>
    </w:pPr>
  </w:style>
  <w:style w:type="character" w:styleId="CommentReference">
    <w:name w:val="annotation reference"/>
    <w:basedOn w:val="DefaultParagraphFont"/>
    <w:uiPriority w:val="99"/>
    <w:semiHidden/>
    <w:unhideWhenUsed/>
    <w:rsid w:val="005850B4"/>
    <w:rPr>
      <w:sz w:val="16"/>
      <w:szCs w:val="16"/>
    </w:rPr>
  </w:style>
  <w:style w:type="paragraph" w:styleId="CommentText">
    <w:name w:val="annotation text"/>
    <w:basedOn w:val="Normal"/>
    <w:link w:val="CommentTextChar"/>
    <w:uiPriority w:val="99"/>
    <w:semiHidden/>
    <w:unhideWhenUsed/>
    <w:rsid w:val="005850B4"/>
    <w:rPr>
      <w:sz w:val="20"/>
      <w:szCs w:val="20"/>
    </w:rPr>
  </w:style>
  <w:style w:type="character" w:customStyle="1" w:styleId="CommentTextChar">
    <w:name w:val="Comment Text Char"/>
    <w:basedOn w:val="DefaultParagraphFont"/>
    <w:link w:val="CommentText"/>
    <w:uiPriority w:val="99"/>
    <w:semiHidden/>
    <w:rsid w:val="005850B4"/>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850B4"/>
    <w:rPr>
      <w:b/>
      <w:bCs/>
    </w:rPr>
  </w:style>
  <w:style w:type="character" w:customStyle="1" w:styleId="CommentSubjectChar">
    <w:name w:val="Comment Subject Char"/>
    <w:basedOn w:val="CommentTextChar"/>
    <w:link w:val="CommentSubject"/>
    <w:uiPriority w:val="99"/>
    <w:semiHidden/>
    <w:rsid w:val="005850B4"/>
    <w:rPr>
      <w:rFonts w:ascii="Times New Roman" w:eastAsia="Times New Roman" w:hAnsi="Times New Roman" w:cs="Times New Roman"/>
      <w:b/>
      <w:bCs/>
      <w:kern w:val="0"/>
      <w:sz w:val="20"/>
      <w:szCs w:val="20"/>
      <w:lang w:eastAsia="en-GB"/>
      <w14:ligatures w14:val="none"/>
    </w:rPr>
  </w:style>
  <w:style w:type="character" w:customStyle="1" w:styleId="None">
    <w:name w:val="None"/>
    <w:rsid w:val="00FF31EE"/>
  </w:style>
  <w:style w:type="paragraph" w:styleId="Revision">
    <w:name w:val="Revision"/>
    <w:hidden/>
    <w:uiPriority w:val="99"/>
    <w:semiHidden/>
    <w:rsid w:val="00D474E4"/>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836">
      <w:bodyDiv w:val="1"/>
      <w:marLeft w:val="0"/>
      <w:marRight w:val="0"/>
      <w:marTop w:val="0"/>
      <w:marBottom w:val="0"/>
      <w:divBdr>
        <w:top w:val="none" w:sz="0" w:space="0" w:color="auto"/>
        <w:left w:val="none" w:sz="0" w:space="0" w:color="auto"/>
        <w:bottom w:val="none" w:sz="0" w:space="0" w:color="auto"/>
        <w:right w:val="none" w:sz="0" w:space="0" w:color="auto"/>
      </w:divBdr>
      <w:divsChild>
        <w:div w:id="1974730">
          <w:marLeft w:val="640"/>
          <w:marRight w:val="0"/>
          <w:marTop w:val="0"/>
          <w:marBottom w:val="0"/>
          <w:divBdr>
            <w:top w:val="none" w:sz="0" w:space="0" w:color="auto"/>
            <w:left w:val="none" w:sz="0" w:space="0" w:color="auto"/>
            <w:bottom w:val="none" w:sz="0" w:space="0" w:color="auto"/>
            <w:right w:val="none" w:sz="0" w:space="0" w:color="auto"/>
          </w:divBdr>
        </w:div>
        <w:div w:id="93215229">
          <w:marLeft w:val="640"/>
          <w:marRight w:val="0"/>
          <w:marTop w:val="0"/>
          <w:marBottom w:val="0"/>
          <w:divBdr>
            <w:top w:val="none" w:sz="0" w:space="0" w:color="auto"/>
            <w:left w:val="none" w:sz="0" w:space="0" w:color="auto"/>
            <w:bottom w:val="none" w:sz="0" w:space="0" w:color="auto"/>
            <w:right w:val="none" w:sz="0" w:space="0" w:color="auto"/>
          </w:divBdr>
        </w:div>
        <w:div w:id="130026945">
          <w:marLeft w:val="640"/>
          <w:marRight w:val="0"/>
          <w:marTop w:val="0"/>
          <w:marBottom w:val="0"/>
          <w:divBdr>
            <w:top w:val="none" w:sz="0" w:space="0" w:color="auto"/>
            <w:left w:val="none" w:sz="0" w:space="0" w:color="auto"/>
            <w:bottom w:val="none" w:sz="0" w:space="0" w:color="auto"/>
            <w:right w:val="none" w:sz="0" w:space="0" w:color="auto"/>
          </w:divBdr>
        </w:div>
        <w:div w:id="164395535">
          <w:marLeft w:val="640"/>
          <w:marRight w:val="0"/>
          <w:marTop w:val="0"/>
          <w:marBottom w:val="0"/>
          <w:divBdr>
            <w:top w:val="none" w:sz="0" w:space="0" w:color="auto"/>
            <w:left w:val="none" w:sz="0" w:space="0" w:color="auto"/>
            <w:bottom w:val="none" w:sz="0" w:space="0" w:color="auto"/>
            <w:right w:val="none" w:sz="0" w:space="0" w:color="auto"/>
          </w:divBdr>
        </w:div>
        <w:div w:id="180048065">
          <w:marLeft w:val="640"/>
          <w:marRight w:val="0"/>
          <w:marTop w:val="0"/>
          <w:marBottom w:val="0"/>
          <w:divBdr>
            <w:top w:val="none" w:sz="0" w:space="0" w:color="auto"/>
            <w:left w:val="none" w:sz="0" w:space="0" w:color="auto"/>
            <w:bottom w:val="none" w:sz="0" w:space="0" w:color="auto"/>
            <w:right w:val="none" w:sz="0" w:space="0" w:color="auto"/>
          </w:divBdr>
        </w:div>
        <w:div w:id="186020342">
          <w:marLeft w:val="640"/>
          <w:marRight w:val="0"/>
          <w:marTop w:val="0"/>
          <w:marBottom w:val="0"/>
          <w:divBdr>
            <w:top w:val="none" w:sz="0" w:space="0" w:color="auto"/>
            <w:left w:val="none" w:sz="0" w:space="0" w:color="auto"/>
            <w:bottom w:val="none" w:sz="0" w:space="0" w:color="auto"/>
            <w:right w:val="none" w:sz="0" w:space="0" w:color="auto"/>
          </w:divBdr>
        </w:div>
        <w:div w:id="217861066">
          <w:marLeft w:val="640"/>
          <w:marRight w:val="0"/>
          <w:marTop w:val="0"/>
          <w:marBottom w:val="0"/>
          <w:divBdr>
            <w:top w:val="none" w:sz="0" w:space="0" w:color="auto"/>
            <w:left w:val="none" w:sz="0" w:space="0" w:color="auto"/>
            <w:bottom w:val="none" w:sz="0" w:space="0" w:color="auto"/>
            <w:right w:val="none" w:sz="0" w:space="0" w:color="auto"/>
          </w:divBdr>
        </w:div>
        <w:div w:id="235286817">
          <w:marLeft w:val="640"/>
          <w:marRight w:val="0"/>
          <w:marTop w:val="0"/>
          <w:marBottom w:val="0"/>
          <w:divBdr>
            <w:top w:val="none" w:sz="0" w:space="0" w:color="auto"/>
            <w:left w:val="none" w:sz="0" w:space="0" w:color="auto"/>
            <w:bottom w:val="none" w:sz="0" w:space="0" w:color="auto"/>
            <w:right w:val="none" w:sz="0" w:space="0" w:color="auto"/>
          </w:divBdr>
        </w:div>
        <w:div w:id="275258932">
          <w:marLeft w:val="640"/>
          <w:marRight w:val="0"/>
          <w:marTop w:val="0"/>
          <w:marBottom w:val="0"/>
          <w:divBdr>
            <w:top w:val="none" w:sz="0" w:space="0" w:color="auto"/>
            <w:left w:val="none" w:sz="0" w:space="0" w:color="auto"/>
            <w:bottom w:val="none" w:sz="0" w:space="0" w:color="auto"/>
            <w:right w:val="none" w:sz="0" w:space="0" w:color="auto"/>
          </w:divBdr>
        </w:div>
        <w:div w:id="288365185">
          <w:marLeft w:val="640"/>
          <w:marRight w:val="0"/>
          <w:marTop w:val="0"/>
          <w:marBottom w:val="0"/>
          <w:divBdr>
            <w:top w:val="none" w:sz="0" w:space="0" w:color="auto"/>
            <w:left w:val="none" w:sz="0" w:space="0" w:color="auto"/>
            <w:bottom w:val="none" w:sz="0" w:space="0" w:color="auto"/>
            <w:right w:val="none" w:sz="0" w:space="0" w:color="auto"/>
          </w:divBdr>
        </w:div>
        <w:div w:id="318191024">
          <w:marLeft w:val="640"/>
          <w:marRight w:val="0"/>
          <w:marTop w:val="0"/>
          <w:marBottom w:val="0"/>
          <w:divBdr>
            <w:top w:val="none" w:sz="0" w:space="0" w:color="auto"/>
            <w:left w:val="none" w:sz="0" w:space="0" w:color="auto"/>
            <w:bottom w:val="none" w:sz="0" w:space="0" w:color="auto"/>
            <w:right w:val="none" w:sz="0" w:space="0" w:color="auto"/>
          </w:divBdr>
        </w:div>
        <w:div w:id="324821038">
          <w:marLeft w:val="640"/>
          <w:marRight w:val="0"/>
          <w:marTop w:val="0"/>
          <w:marBottom w:val="0"/>
          <w:divBdr>
            <w:top w:val="none" w:sz="0" w:space="0" w:color="auto"/>
            <w:left w:val="none" w:sz="0" w:space="0" w:color="auto"/>
            <w:bottom w:val="none" w:sz="0" w:space="0" w:color="auto"/>
            <w:right w:val="none" w:sz="0" w:space="0" w:color="auto"/>
          </w:divBdr>
        </w:div>
        <w:div w:id="336346215">
          <w:marLeft w:val="640"/>
          <w:marRight w:val="0"/>
          <w:marTop w:val="0"/>
          <w:marBottom w:val="0"/>
          <w:divBdr>
            <w:top w:val="none" w:sz="0" w:space="0" w:color="auto"/>
            <w:left w:val="none" w:sz="0" w:space="0" w:color="auto"/>
            <w:bottom w:val="none" w:sz="0" w:space="0" w:color="auto"/>
            <w:right w:val="none" w:sz="0" w:space="0" w:color="auto"/>
          </w:divBdr>
        </w:div>
        <w:div w:id="442068181">
          <w:marLeft w:val="640"/>
          <w:marRight w:val="0"/>
          <w:marTop w:val="0"/>
          <w:marBottom w:val="0"/>
          <w:divBdr>
            <w:top w:val="none" w:sz="0" w:space="0" w:color="auto"/>
            <w:left w:val="none" w:sz="0" w:space="0" w:color="auto"/>
            <w:bottom w:val="none" w:sz="0" w:space="0" w:color="auto"/>
            <w:right w:val="none" w:sz="0" w:space="0" w:color="auto"/>
          </w:divBdr>
        </w:div>
        <w:div w:id="454493633">
          <w:marLeft w:val="640"/>
          <w:marRight w:val="0"/>
          <w:marTop w:val="0"/>
          <w:marBottom w:val="0"/>
          <w:divBdr>
            <w:top w:val="none" w:sz="0" w:space="0" w:color="auto"/>
            <w:left w:val="none" w:sz="0" w:space="0" w:color="auto"/>
            <w:bottom w:val="none" w:sz="0" w:space="0" w:color="auto"/>
            <w:right w:val="none" w:sz="0" w:space="0" w:color="auto"/>
          </w:divBdr>
        </w:div>
        <w:div w:id="463541889">
          <w:marLeft w:val="640"/>
          <w:marRight w:val="0"/>
          <w:marTop w:val="0"/>
          <w:marBottom w:val="0"/>
          <w:divBdr>
            <w:top w:val="none" w:sz="0" w:space="0" w:color="auto"/>
            <w:left w:val="none" w:sz="0" w:space="0" w:color="auto"/>
            <w:bottom w:val="none" w:sz="0" w:space="0" w:color="auto"/>
            <w:right w:val="none" w:sz="0" w:space="0" w:color="auto"/>
          </w:divBdr>
        </w:div>
        <w:div w:id="478424493">
          <w:marLeft w:val="640"/>
          <w:marRight w:val="0"/>
          <w:marTop w:val="0"/>
          <w:marBottom w:val="0"/>
          <w:divBdr>
            <w:top w:val="none" w:sz="0" w:space="0" w:color="auto"/>
            <w:left w:val="none" w:sz="0" w:space="0" w:color="auto"/>
            <w:bottom w:val="none" w:sz="0" w:space="0" w:color="auto"/>
            <w:right w:val="none" w:sz="0" w:space="0" w:color="auto"/>
          </w:divBdr>
        </w:div>
        <w:div w:id="491720939">
          <w:marLeft w:val="640"/>
          <w:marRight w:val="0"/>
          <w:marTop w:val="0"/>
          <w:marBottom w:val="0"/>
          <w:divBdr>
            <w:top w:val="none" w:sz="0" w:space="0" w:color="auto"/>
            <w:left w:val="none" w:sz="0" w:space="0" w:color="auto"/>
            <w:bottom w:val="none" w:sz="0" w:space="0" w:color="auto"/>
            <w:right w:val="none" w:sz="0" w:space="0" w:color="auto"/>
          </w:divBdr>
        </w:div>
        <w:div w:id="492844230">
          <w:marLeft w:val="640"/>
          <w:marRight w:val="0"/>
          <w:marTop w:val="0"/>
          <w:marBottom w:val="0"/>
          <w:divBdr>
            <w:top w:val="none" w:sz="0" w:space="0" w:color="auto"/>
            <w:left w:val="none" w:sz="0" w:space="0" w:color="auto"/>
            <w:bottom w:val="none" w:sz="0" w:space="0" w:color="auto"/>
            <w:right w:val="none" w:sz="0" w:space="0" w:color="auto"/>
          </w:divBdr>
        </w:div>
        <w:div w:id="534074431">
          <w:marLeft w:val="640"/>
          <w:marRight w:val="0"/>
          <w:marTop w:val="0"/>
          <w:marBottom w:val="0"/>
          <w:divBdr>
            <w:top w:val="none" w:sz="0" w:space="0" w:color="auto"/>
            <w:left w:val="none" w:sz="0" w:space="0" w:color="auto"/>
            <w:bottom w:val="none" w:sz="0" w:space="0" w:color="auto"/>
            <w:right w:val="none" w:sz="0" w:space="0" w:color="auto"/>
          </w:divBdr>
        </w:div>
        <w:div w:id="571163062">
          <w:marLeft w:val="640"/>
          <w:marRight w:val="0"/>
          <w:marTop w:val="0"/>
          <w:marBottom w:val="0"/>
          <w:divBdr>
            <w:top w:val="none" w:sz="0" w:space="0" w:color="auto"/>
            <w:left w:val="none" w:sz="0" w:space="0" w:color="auto"/>
            <w:bottom w:val="none" w:sz="0" w:space="0" w:color="auto"/>
            <w:right w:val="none" w:sz="0" w:space="0" w:color="auto"/>
          </w:divBdr>
        </w:div>
        <w:div w:id="599603297">
          <w:marLeft w:val="640"/>
          <w:marRight w:val="0"/>
          <w:marTop w:val="0"/>
          <w:marBottom w:val="0"/>
          <w:divBdr>
            <w:top w:val="none" w:sz="0" w:space="0" w:color="auto"/>
            <w:left w:val="none" w:sz="0" w:space="0" w:color="auto"/>
            <w:bottom w:val="none" w:sz="0" w:space="0" w:color="auto"/>
            <w:right w:val="none" w:sz="0" w:space="0" w:color="auto"/>
          </w:divBdr>
        </w:div>
        <w:div w:id="613287461">
          <w:marLeft w:val="640"/>
          <w:marRight w:val="0"/>
          <w:marTop w:val="0"/>
          <w:marBottom w:val="0"/>
          <w:divBdr>
            <w:top w:val="none" w:sz="0" w:space="0" w:color="auto"/>
            <w:left w:val="none" w:sz="0" w:space="0" w:color="auto"/>
            <w:bottom w:val="none" w:sz="0" w:space="0" w:color="auto"/>
            <w:right w:val="none" w:sz="0" w:space="0" w:color="auto"/>
          </w:divBdr>
        </w:div>
        <w:div w:id="617026071">
          <w:marLeft w:val="640"/>
          <w:marRight w:val="0"/>
          <w:marTop w:val="0"/>
          <w:marBottom w:val="0"/>
          <w:divBdr>
            <w:top w:val="none" w:sz="0" w:space="0" w:color="auto"/>
            <w:left w:val="none" w:sz="0" w:space="0" w:color="auto"/>
            <w:bottom w:val="none" w:sz="0" w:space="0" w:color="auto"/>
            <w:right w:val="none" w:sz="0" w:space="0" w:color="auto"/>
          </w:divBdr>
        </w:div>
        <w:div w:id="636640845">
          <w:marLeft w:val="640"/>
          <w:marRight w:val="0"/>
          <w:marTop w:val="0"/>
          <w:marBottom w:val="0"/>
          <w:divBdr>
            <w:top w:val="none" w:sz="0" w:space="0" w:color="auto"/>
            <w:left w:val="none" w:sz="0" w:space="0" w:color="auto"/>
            <w:bottom w:val="none" w:sz="0" w:space="0" w:color="auto"/>
            <w:right w:val="none" w:sz="0" w:space="0" w:color="auto"/>
          </w:divBdr>
        </w:div>
        <w:div w:id="656539682">
          <w:marLeft w:val="640"/>
          <w:marRight w:val="0"/>
          <w:marTop w:val="0"/>
          <w:marBottom w:val="0"/>
          <w:divBdr>
            <w:top w:val="none" w:sz="0" w:space="0" w:color="auto"/>
            <w:left w:val="none" w:sz="0" w:space="0" w:color="auto"/>
            <w:bottom w:val="none" w:sz="0" w:space="0" w:color="auto"/>
            <w:right w:val="none" w:sz="0" w:space="0" w:color="auto"/>
          </w:divBdr>
        </w:div>
        <w:div w:id="657879247">
          <w:marLeft w:val="640"/>
          <w:marRight w:val="0"/>
          <w:marTop w:val="0"/>
          <w:marBottom w:val="0"/>
          <w:divBdr>
            <w:top w:val="none" w:sz="0" w:space="0" w:color="auto"/>
            <w:left w:val="none" w:sz="0" w:space="0" w:color="auto"/>
            <w:bottom w:val="none" w:sz="0" w:space="0" w:color="auto"/>
            <w:right w:val="none" w:sz="0" w:space="0" w:color="auto"/>
          </w:divBdr>
        </w:div>
        <w:div w:id="732579001">
          <w:marLeft w:val="640"/>
          <w:marRight w:val="0"/>
          <w:marTop w:val="0"/>
          <w:marBottom w:val="0"/>
          <w:divBdr>
            <w:top w:val="none" w:sz="0" w:space="0" w:color="auto"/>
            <w:left w:val="none" w:sz="0" w:space="0" w:color="auto"/>
            <w:bottom w:val="none" w:sz="0" w:space="0" w:color="auto"/>
            <w:right w:val="none" w:sz="0" w:space="0" w:color="auto"/>
          </w:divBdr>
        </w:div>
        <w:div w:id="753089174">
          <w:marLeft w:val="640"/>
          <w:marRight w:val="0"/>
          <w:marTop w:val="0"/>
          <w:marBottom w:val="0"/>
          <w:divBdr>
            <w:top w:val="none" w:sz="0" w:space="0" w:color="auto"/>
            <w:left w:val="none" w:sz="0" w:space="0" w:color="auto"/>
            <w:bottom w:val="none" w:sz="0" w:space="0" w:color="auto"/>
            <w:right w:val="none" w:sz="0" w:space="0" w:color="auto"/>
          </w:divBdr>
        </w:div>
        <w:div w:id="773214069">
          <w:marLeft w:val="640"/>
          <w:marRight w:val="0"/>
          <w:marTop w:val="0"/>
          <w:marBottom w:val="0"/>
          <w:divBdr>
            <w:top w:val="none" w:sz="0" w:space="0" w:color="auto"/>
            <w:left w:val="none" w:sz="0" w:space="0" w:color="auto"/>
            <w:bottom w:val="none" w:sz="0" w:space="0" w:color="auto"/>
            <w:right w:val="none" w:sz="0" w:space="0" w:color="auto"/>
          </w:divBdr>
        </w:div>
        <w:div w:id="916013252">
          <w:marLeft w:val="640"/>
          <w:marRight w:val="0"/>
          <w:marTop w:val="0"/>
          <w:marBottom w:val="0"/>
          <w:divBdr>
            <w:top w:val="none" w:sz="0" w:space="0" w:color="auto"/>
            <w:left w:val="none" w:sz="0" w:space="0" w:color="auto"/>
            <w:bottom w:val="none" w:sz="0" w:space="0" w:color="auto"/>
            <w:right w:val="none" w:sz="0" w:space="0" w:color="auto"/>
          </w:divBdr>
        </w:div>
        <w:div w:id="950362236">
          <w:marLeft w:val="640"/>
          <w:marRight w:val="0"/>
          <w:marTop w:val="0"/>
          <w:marBottom w:val="0"/>
          <w:divBdr>
            <w:top w:val="none" w:sz="0" w:space="0" w:color="auto"/>
            <w:left w:val="none" w:sz="0" w:space="0" w:color="auto"/>
            <w:bottom w:val="none" w:sz="0" w:space="0" w:color="auto"/>
            <w:right w:val="none" w:sz="0" w:space="0" w:color="auto"/>
          </w:divBdr>
        </w:div>
        <w:div w:id="1025136461">
          <w:marLeft w:val="640"/>
          <w:marRight w:val="0"/>
          <w:marTop w:val="0"/>
          <w:marBottom w:val="0"/>
          <w:divBdr>
            <w:top w:val="none" w:sz="0" w:space="0" w:color="auto"/>
            <w:left w:val="none" w:sz="0" w:space="0" w:color="auto"/>
            <w:bottom w:val="none" w:sz="0" w:space="0" w:color="auto"/>
            <w:right w:val="none" w:sz="0" w:space="0" w:color="auto"/>
          </w:divBdr>
        </w:div>
        <w:div w:id="1061515107">
          <w:marLeft w:val="640"/>
          <w:marRight w:val="0"/>
          <w:marTop w:val="0"/>
          <w:marBottom w:val="0"/>
          <w:divBdr>
            <w:top w:val="none" w:sz="0" w:space="0" w:color="auto"/>
            <w:left w:val="none" w:sz="0" w:space="0" w:color="auto"/>
            <w:bottom w:val="none" w:sz="0" w:space="0" w:color="auto"/>
            <w:right w:val="none" w:sz="0" w:space="0" w:color="auto"/>
          </w:divBdr>
        </w:div>
        <w:div w:id="1066614180">
          <w:marLeft w:val="640"/>
          <w:marRight w:val="0"/>
          <w:marTop w:val="0"/>
          <w:marBottom w:val="0"/>
          <w:divBdr>
            <w:top w:val="none" w:sz="0" w:space="0" w:color="auto"/>
            <w:left w:val="none" w:sz="0" w:space="0" w:color="auto"/>
            <w:bottom w:val="none" w:sz="0" w:space="0" w:color="auto"/>
            <w:right w:val="none" w:sz="0" w:space="0" w:color="auto"/>
          </w:divBdr>
        </w:div>
        <w:div w:id="1153065538">
          <w:marLeft w:val="640"/>
          <w:marRight w:val="0"/>
          <w:marTop w:val="0"/>
          <w:marBottom w:val="0"/>
          <w:divBdr>
            <w:top w:val="none" w:sz="0" w:space="0" w:color="auto"/>
            <w:left w:val="none" w:sz="0" w:space="0" w:color="auto"/>
            <w:bottom w:val="none" w:sz="0" w:space="0" w:color="auto"/>
            <w:right w:val="none" w:sz="0" w:space="0" w:color="auto"/>
          </w:divBdr>
        </w:div>
        <w:div w:id="1156799698">
          <w:marLeft w:val="640"/>
          <w:marRight w:val="0"/>
          <w:marTop w:val="0"/>
          <w:marBottom w:val="0"/>
          <w:divBdr>
            <w:top w:val="none" w:sz="0" w:space="0" w:color="auto"/>
            <w:left w:val="none" w:sz="0" w:space="0" w:color="auto"/>
            <w:bottom w:val="none" w:sz="0" w:space="0" w:color="auto"/>
            <w:right w:val="none" w:sz="0" w:space="0" w:color="auto"/>
          </w:divBdr>
        </w:div>
        <w:div w:id="1171605162">
          <w:marLeft w:val="640"/>
          <w:marRight w:val="0"/>
          <w:marTop w:val="0"/>
          <w:marBottom w:val="0"/>
          <w:divBdr>
            <w:top w:val="none" w:sz="0" w:space="0" w:color="auto"/>
            <w:left w:val="none" w:sz="0" w:space="0" w:color="auto"/>
            <w:bottom w:val="none" w:sz="0" w:space="0" w:color="auto"/>
            <w:right w:val="none" w:sz="0" w:space="0" w:color="auto"/>
          </w:divBdr>
        </w:div>
        <w:div w:id="1187868851">
          <w:marLeft w:val="640"/>
          <w:marRight w:val="0"/>
          <w:marTop w:val="0"/>
          <w:marBottom w:val="0"/>
          <w:divBdr>
            <w:top w:val="none" w:sz="0" w:space="0" w:color="auto"/>
            <w:left w:val="none" w:sz="0" w:space="0" w:color="auto"/>
            <w:bottom w:val="none" w:sz="0" w:space="0" w:color="auto"/>
            <w:right w:val="none" w:sz="0" w:space="0" w:color="auto"/>
          </w:divBdr>
        </w:div>
        <w:div w:id="1195577480">
          <w:marLeft w:val="640"/>
          <w:marRight w:val="0"/>
          <w:marTop w:val="0"/>
          <w:marBottom w:val="0"/>
          <w:divBdr>
            <w:top w:val="none" w:sz="0" w:space="0" w:color="auto"/>
            <w:left w:val="none" w:sz="0" w:space="0" w:color="auto"/>
            <w:bottom w:val="none" w:sz="0" w:space="0" w:color="auto"/>
            <w:right w:val="none" w:sz="0" w:space="0" w:color="auto"/>
          </w:divBdr>
        </w:div>
        <w:div w:id="1209299894">
          <w:marLeft w:val="640"/>
          <w:marRight w:val="0"/>
          <w:marTop w:val="0"/>
          <w:marBottom w:val="0"/>
          <w:divBdr>
            <w:top w:val="none" w:sz="0" w:space="0" w:color="auto"/>
            <w:left w:val="none" w:sz="0" w:space="0" w:color="auto"/>
            <w:bottom w:val="none" w:sz="0" w:space="0" w:color="auto"/>
            <w:right w:val="none" w:sz="0" w:space="0" w:color="auto"/>
          </w:divBdr>
        </w:div>
        <w:div w:id="1229730779">
          <w:marLeft w:val="640"/>
          <w:marRight w:val="0"/>
          <w:marTop w:val="0"/>
          <w:marBottom w:val="0"/>
          <w:divBdr>
            <w:top w:val="none" w:sz="0" w:space="0" w:color="auto"/>
            <w:left w:val="none" w:sz="0" w:space="0" w:color="auto"/>
            <w:bottom w:val="none" w:sz="0" w:space="0" w:color="auto"/>
            <w:right w:val="none" w:sz="0" w:space="0" w:color="auto"/>
          </w:divBdr>
        </w:div>
        <w:div w:id="1236014909">
          <w:marLeft w:val="640"/>
          <w:marRight w:val="0"/>
          <w:marTop w:val="0"/>
          <w:marBottom w:val="0"/>
          <w:divBdr>
            <w:top w:val="none" w:sz="0" w:space="0" w:color="auto"/>
            <w:left w:val="none" w:sz="0" w:space="0" w:color="auto"/>
            <w:bottom w:val="none" w:sz="0" w:space="0" w:color="auto"/>
            <w:right w:val="none" w:sz="0" w:space="0" w:color="auto"/>
          </w:divBdr>
        </w:div>
        <w:div w:id="1248222648">
          <w:marLeft w:val="640"/>
          <w:marRight w:val="0"/>
          <w:marTop w:val="0"/>
          <w:marBottom w:val="0"/>
          <w:divBdr>
            <w:top w:val="none" w:sz="0" w:space="0" w:color="auto"/>
            <w:left w:val="none" w:sz="0" w:space="0" w:color="auto"/>
            <w:bottom w:val="none" w:sz="0" w:space="0" w:color="auto"/>
            <w:right w:val="none" w:sz="0" w:space="0" w:color="auto"/>
          </w:divBdr>
        </w:div>
        <w:div w:id="1262184895">
          <w:marLeft w:val="640"/>
          <w:marRight w:val="0"/>
          <w:marTop w:val="0"/>
          <w:marBottom w:val="0"/>
          <w:divBdr>
            <w:top w:val="none" w:sz="0" w:space="0" w:color="auto"/>
            <w:left w:val="none" w:sz="0" w:space="0" w:color="auto"/>
            <w:bottom w:val="none" w:sz="0" w:space="0" w:color="auto"/>
            <w:right w:val="none" w:sz="0" w:space="0" w:color="auto"/>
          </w:divBdr>
        </w:div>
        <w:div w:id="1284732873">
          <w:marLeft w:val="640"/>
          <w:marRight w:val="0"/>
          <w:marTop w:val="0"/>
          <w:marBottom w:val="0"/>
          <w:divBdr>
            <w:top w:val="none" w:sz="0" w:space="0" w:color="auto"/>
            <w:left w:val="none" w:sz="0" w:space="0" w:color="auto"/>
            <w:bottom w:val="none" w:sz="0" w:space="0" w:color="auto"/>
            <w:right w:val="none" w:sz="0" w:space="0" w:color="auto"/>
          </w:divBdr>
        </w:div>
        <w:div w:id="1302229145">
          <w:marLeft w:val="640"/>
          <w:marRight w:val="0"/>
          <w:marTop w:val="0"/>
          <w:marBottom w:val="0"/>
          <w:divBdr>
            <w:top w:val="none" w:sz="0" w:space="0" w:color="auto"/>
            <w:left w:val="none" w:sz="0" w:space="0" w:color="auto"/>
            <w:bottom w:val="none" w:sz="0" w:space="0" w:color="auto"/>
            <w:right w:val="none" w:sz="0" w:space="0" w:color="auto"/>
          </w:divBdr>
        </w:div>
        <w:div w:id="1317219463">
          <w:marLeft w:val="640"/>
          <w:marRight w:val="0"/>
          <w:marTop w:val="0"/>
          <w:marBottom w:val="0"/>
          <w:divBdr>
            <w:top w:val="none" w:sz="0" w:space="0" w:color="auto"/>
            <w:left w:val="none" w:sz="0" w:space="0" w:color="auto"/>
            <w:bottom w:val="none" w:sz="0" w:space="0" w:color="auto"/>
            <w:right w:val="none" w:sz="0" w:space="0" w:color="auto"/>
          </w:divBdr>
        </w:div>
        <w:div w:id="1367560802">
          <w:marLeft w:val="640"/>
          <w:marRight w:val="0"/>
          <w:marTop w:val="0"/>
          <w:marBottom w:val="0"/>
          <w:divBdr>
            <w:top w:val="none" w:sz="0" w:space="0" w:color="auto"/>
            <w:left w:val="none" w:sz="0" w:space="0" w:color="auto"/>
            <w:bottom w:val="none" w:sz="0" w:space="0" w:color="auto"/>
            <w:right w:val="none" w:sz="0" w:space="0" w:color="auto"/>
          </w:divBdr>
        </w:div>
        <w:div w:id="1375273974">
          <w:marLeft w:val="640"/>
          <w:marRight w:val="0"/>
          <w:marTop w:val="0"/>
          <w:marBottom w:val="0"/>
          <w:divBdr>
            <w:top w:val="none" w:sz="0" w:space="0" w:color="auto"/>
            <w:left w:val="none" w:sz="0" w:space="0" w:color="auto"/>
            <w:bottom w:val="none" w:sz="0" w:space="0" w:color="auto"/>
            <w:right w:val="none" w:sz="0" w:space="0" w:color="auto"/>
          </w:divBdr>
        </w:div>
        <w:div w:id="1389259295">
          <w:marLeft w:val="640"/>
          <w:marRight w:val="0"/>
          <w:marTop w:val="0"/>
          <w:marBottom w:val="0"/>
          <w:divBdr>
            <w:top w:val="none" w:sz="0" w:space="0" w:color="auto"/>
            <w:left w:val="none" w:sz="0" w:space="0" w:color="auto"/>
            <w:bottom w:val="none" w:sz="0" w:space="0" w:color="auto"/>
            <w:right w:val="none" w:sz="0" w:space="0" w:color="auto"/>
          </w:divBdr>
        </w:div>
        <w:div w:id="1408571438">
          <w:marLeft w:val="640"/>
          <w:marRight w:val="0"/>
          <w:marTop w:val="0"/>
          <w:marBottom w:val="0"/>
          <w:divBdr>
            <w:top w:val="none" w:sz="0" w:space="0" w:color="auto"/>
            <w:left w:val="none" w:sz="0" w:space="0" w:color="auto"/>
            <w:bottom w:val="none" w:sz="0" w:space="0" w:color="auto"/>
            <w:right w:val="none" w:sz="0" w:space="0" w:color="auto"/>
          </w:divBdr>
        </w:div>
        <w:div w:id="1419978652">
          <w:marLeft w:val="640"/>
          <w:marRight w:val="0"/>
          <w:marTop w:val="0"/>
          <w:marBottom w:val="0"/>
          <w:divBdr>
            <w:top w:val="none" w:sz="0" w:space="0" w:color="auto"/>
            <w:left w:val="none" w:sz="0" w:space="0" w:color="auto"/>
            <w:bottom w:val="none" w:sz="0" w:space="0" w:color="auto"/>
            <w:right w:val="none" w:sz="0" w:space="0" w:color="auto"/>
          </w:divBdr>
        </w:div>
        <w:div w:id="1419983531">
          <w:marLeft w:val="640"/>
          <w:marRight w:val="0"/>
          <w:marTop w:val="0"/>
          <w:marBottom w:val="0"/>
          <w:divBdr>
            <w:top w:val="none" w:sz="0" w:space="0" w:color="auto"/>
            <w:left w:val="none" w:sz="0" w:space="0" w:color="auto"/>
            <w:bottom w:val="none" w:sz="0" w:space="0" w:color="auto"/>
            <w:right w:val="none" w:sz="0" w:space="0" w:color="auto"/>
          </w:divBdr>
        </w:div>
        <w:div w:id="1430807766">
          <w:marLeft w:val="640"/>
          <w:marRight w:val="0"/>
          <w:marTop w:val="0"/>
          <w:marBottom w:val="0"/>
          <w:divBdr>
            <w:top w:val="none" w:sz="0" w:space="0" w:color="auto"/>
            <w:left w:val="none" w:sz="0" w:space="0" w:color="auto"/>
            <w:bottom w:val="none" w:sz="0" w:space="0" w:color="auto"/>
            <w:right w:val="none" w:sz="0" w:space="0" w:color="auto"/>
          </w:divBdr>
        </w:div>
        <w:div w:id="1433545538">
          <w:marLeft w:val="640"/>
          <w:marRight w:val="0"/>
          <w:marTop w:val="0"/>
          <w:marBottom w:val="0"/>
          <w:divBdr>
            <w:top w:val="none" w:sz="0" w:space="0" w:color="auto"/>
            <w:left w:val="none" w:sz="0" w:space="0" w:color="auto"/>
            <w:bottom w:val="none" w:sz="0" w:space="0" w:color="auto"/>
            <w:right w:val="none" w:sz="0" w:space="0" w:color="auto"/>
          </w:divBdr>
        </w:div>
        <w:div w:id="1469275701">
          <w:marLeft w:val="640"/>
          <w:marRight w:val="0"/>
          <w:marTop w:val="0"/>
          <w:marBottom w:val="0"/>
          <w:divBdr>
            <w:top w:val="none" w:sz="0" w:space="0" w:color="auto"/>
            <w:left w:val="none" w:sz="0" w:space="0" w:color="auto"/>
            <w:bottom w:val="none" w:sz="0" w:space="0" w:color="auto"/>
            <w:right w:val="none" w:sz="0" w:space="0" w:color="auto"/>
          </w:divBdr>
        </w:div>
        <w:div w:id="1473132854">
          <w:marLeft w:val="640"/>
          <w:marRight w:val="0"/>
          <w:marTop w:val="0"/>
          <w:marBottom w:val="0"/>
          <w:divBdr>
            <w:top w:val="none" w:sz="0" w:space="0" w:color="auto"/>
            <w:left w:val="none" w:sz="0" w:space="0" w:color="auto"/>
            <w:bottom w:val="none" w:sz="0" w:space="0" w:color="auto"/>
            <w:right w:val="none" w:sz="0" w:space="0" w:color="auto"/>
          </w:divBdr>
        </w:div>
        <w:div w:id="1483546235">
          <w:marLeft w:val="640"/>
          <w:marRight w:val="0"/>
          <w:marTop w:val="0"/>
          <w:marBottom w:val="0"/>
          <w:divBdr>
            <w:top w:val="none" w:sz="0" w:space="0" w:color="auto"/>
            <w:left w:val="none" w:sz="0" w:space="0" w:color="auto"/>
            <w:bottom w:val="none" w:sz="0" w:space="0" w:color="auto"/>
            <w:right w:val="none" w:sz="0" w:space="0" w:color="auto"/>
          </w:divBdr>
        </w:div>
        <w:div w:id="1510564400">
          <w:marLeft w:val="640"/>
          <w:marRight w:val="0"/>
          <w:marTop w:val="0"/>
          <w:marBottom w:val="0"/>
          <w:divBdr>
            <w:top w:val="none" w:sz="0" w:space="0" w:color="auto"/>
            <w:left w:val="none" w:sz="0" w:space="0" w:color="auto"/>
            <w:bottom w:val="none" w:sz="0" w:space="0" w:color="auto"/>
            <w:right w:val="none" w:sz="0" w:space="0" w:color="auto"/>
          </w:divBdr>
        </w:div>
        <w:div w:id="1521047250">
          <w:marLeft w:val="640"/>
          <w:marRight w:val="0"/>
          <w:marTop w:val="0"/>
          <w:marBottom w:val="0"/>
          <w:divBdr>
            <w:top w:val="none" w:sz="0" w:space="0" w:color="auto"/>
            <w:left w:val="none" w:sz="0" w:space="0" w:color="auto"/>
            <w:bottom w:val="none" w:sz="0" w:space="0" w:color="auto"/>
            <w:right w:val="none" w:sz="0" w:space="0" w:color="auto"/>
          </w:divBdr>
        </w:div>
        <w:div w:id="1528450023">
          <w:marLeft w:val="640"/>
          <w:marRight w:val="0"/>
          <w:marTop w:val="0"/>
          <w:marBottom w:val="0"/>
          <w:divBdr>
            <w:top w:val="none" w:sz="0" w:space="0" w:color="auto"/>
            <w:left w:val="none" w:sz="0" w:space="0" w:color="auto"/>
            <w:bottom w:val="none" w:sz="0" w:space="0" w:color="auto"/>
            <w:right w:val="none" w:sz="0" w:space="0" w:color="auto"/>
          </w:divBdr>
        </w:div>
        <w:div w:id="1538006770">
          <w:marLeft w:val="640"/>
          <w:marRight w:val="0"/>
          <w:marTop w:val="0"/>
          <w:marBottom w:val="0"/>
          <w:divBdr>
            <w:top w:val="none" w:sz="0" w:space="0" w:color="auto"/>
            <w:left w:val="none" w:sz="0" w:space="0" w:color="auto"/>
            <w:bottom w:val="none" w:sz="0" w:space="0" w:color="auto"/>
            <w:right w:val="none" w:sz="0" w:space="0" w:color="auto"/>
          </w:divBdr>
        </w:div>
        <w:div w:id="1540362833">
          <w:marLeft w:val="640"/>
          <w:marRight w:val="0"/>
          <w:marTop w:val="0"/>
          <w:marBottom w:val="0"/>
          <w:divBdr>
            <w:top w:val="none" w:sz="0" w:space="0" w:color="auto"/>
            <w:left w:val="none" w:sz="0" w:space="0" w:color="auto"/>
            <w:bottom w:val="none" w:sz="0" w:space="0" w:color="auto"/>
            <w:right w:val="none" w:sz="0" w:space="0" w:color="auto"/>
          </w:divBdr>
        </w:div>
        <w:div w:id="1557084679">
          <w:marLeft w:val="640"/>
          <w:marRight w:val="0"/>
          <w:marTop w:val="0"/>
          <w:marBottom w:val="0"/>
          <w:divBdr>
            <w:top w:val="none" w:sz="0" w:space="0" w:color="auto"/>
            <w:left w:val="none" w:sz="0" w:space="0" w:color="auto"/>
            <w:bottom w:val="none" w:sz="0" w:space="0" w:color="auto"/>
            <w:right w:val="none" w:sz="0" w:space="0" w:color="auto"/>
          </w:divBdr>
        </w:div>
        <w:div w:id="1571816107">
          <w:marLeft w:val="640"/>
          <w:marRight w:val="0"/>
          <w:marTop w:val="0"/>
          <w:marBottom w:val="0"/>
          <w:divBdr>
            <w:top w:val="none" w:sz="0" w:space="0" w:color="auto"/>
            <w:left w:val="none" w:sz="0" w:space="0" w:color="auto"/>
            <w:bottom w:val="none" w:sz="0" w:space="0" w:color="auto"/>
            <w:right w:val="none" w:sz="0" w:space="0" w:color="auto"/>
          </w:divBdr>
        </w:div>
        <w:div w:id="1605503503">
          <w:marLeft w:val="640"/>
          <w:marRight w:val="0"/>
          <w:marTop w:val="0"/>
          <w:marBottom w:val="0"/>
          <w:divBdr>
            <w:top w:val="none" w:sz="0" w:space="0" w:color="auto"/>
            <w:left w:val="none" w:sz="0" w:space="0" w:color="auto"/>
            <w:bottom w:val="none" w:sz="0" w:space="0" w:color="auto"/>
            <w:right w:val="none" w:sz="0" w:space="0" w:color="auto"/>
          </w:divBdr>
        </w:div>
        <w:div w:id="1634215909">
          <w:marLeft w:val="640"/>
          <w:marRight w:val="0"/>
          <w:marTop w:val="0"/>
          <w:marBottom w:val="0"/>
          <w:divBdr>
            <w:top w:val="none" w:sz="0" w:space="0" w:color="auto"/>
            <w:left w:val="none" w:sz="0" w:space="0" w:color="auto"/>
            <w:bottom w:val="none" w:sz="0" w:space="0" w:color="auto"/>
            <w:right w:val="none" w:sz="0" w:space="0" w:color="auto"/>
          </w:divBdr>
        </w:div>
        <w:div w:id="1698044658">
          <w:marLeft w:val="640"/>
          <w:marRight w:val="0"/>
          <w:marTop w:val="0"/>
          <w:marBottom w:val="0"/>
          <w:divBdr>
            <w:top w:val="none" w:sz="0" w:space="0" w:color="auto"/>
            <w:left w:val="none" w:sz="0" w:space="0" w:color="auto"/>
            <w:bottom w:val="none" w:sz="0" w:space="0" w:color="auto"/>
            <w:right w:val="none" w:sz="0" w:space="0" w:color="auto"/>
          </w:divBdr>
        </w:div>
        <w:div w:id="1723211123">
          <w:marLeft w:val="640"/>
          <w:marRight w:val="0"/>
          <w:marTop w:val="0"/>
          <w:marBottom w:val="0"/>
          <w:divBdr>
            <w:top w:val="none" w:sz="0" w:space="0" w:color="auto"/>
            <w:left w:val="none" w:sz="0" w:space="0" w:color="auto"/>
            <w:bottom w:val="none" w:sz="0" w:space="0" w:color="auto"/>
            <w:right w:val="none" w:sz="0" w:space="0" w:color="auto"/>
          </w:divBdr>
        </w:div>
        <w:div w:id="1753618605">
          <w:marLeft w:val="640"/>
          <w:marRight w:val="0"/>
          <w:marTop w:val="0"/>
          <w:marBottom w:val="0"/>
          <w:divBdr>
            <w:top w:val="none" w:sz="0" w:space="0" w:color="auto"/>
            <w:left w:val="none" w:sz="0" w:space="0" w:color="auto"/>
            <w:bottom w:val="none" w:sz="0" w:space="0" w:color="auto"/>
            <w:right w:val="none" w:sz="0" w:space="0" w:color="auto"/>
          </w:divBdr>
        </w:div>
        <w:div w:id="1754475558">
          <w:marLeft w:val="640"/>
          <w:marRight w:val="0"/>
          <w:marTop w:val="0"/>
          <w:marBottom w:val="0"/>
          <w:divBdr>
            <w:top w:val="none" w:sz="0" w:space="0" w:color="auto"/>
            <w:left w:val="none" w:sz="0" w:space="0" w:color="auto"/>
            <w:bottom w:val="none" w:sz="0" w:space="0" w:color="auto"/>
            <w:right w:val="none" w:sz="0" w:space="0" w:color="auto"/>
          </w:divBdr>
        </w:div>
        <w:div w:id="1843619406">
          <w:marLeft w:val="640"/>
          <w:marRight w:val="0"/>
          <w:marTop w:val="0"/>
          <w:marBottom w:val="0"/>
          <w:divBdr>
            <w:top w:val="none" w:sz="0" w:space="0" w:color="auto"/>
            <w:left w:val="none" w:sz="0" w:space="0" w:color="auto"/>
            <w:bottom w:val="none" w:sz="0" w:space="0" w:color="auto"/>
            <w:right w:val="none" w:sz="0" w:space="0" w:color="auto"/>
          </w:divBdr>
        </w:div>
        <w:div w:id="1845166586">
          <w:marLeft w:val="640"/>
          <w:marRight w:val="0"/>
          <w:marTop w:val="0"/>
          <w:marBottom w:val="0"/>
          <w:divBdr>
            <w:top w:val="none" w:sz="0" w:space="0" w:color="auto"/>
            <w:left w:val="none" w:sz="0" w:space="0" w:color="auto"/>
            <w:bottom w:val="none" w:sz="0" w:space="0" w:color="auto"/>
            <w:right w:val="none" w:sz="0" w:space="0" w:color="auto"/>
          </w:divBdr>
        </w:div>
        <w:div w:id="1880973746">
          <w:marLeft w:val="640"/>
          <w:marRight w:val="0"/>
          <w:marTop w:val="0"/>
          <w:marBottom w:val="0"/>
          <w:divBdr>
            <w:top w:val="none" w:sz="0" w:space="0" w:color="auto"/>
            <w:left w:val="none" w:sz="0" w:space="0" w:color="auto"/>
            <w:bottom w:val="none" w:sz="0" w:space="0" w:color="auto"/>
            <w:right w:val="none" w:sz="0" w:space="0" w:color="auto"/>
          </w:divBdr>
        </w:div>
        <w:div w:id="1928615148">
          <w:marLeft w:val="640"/>
          <w:marRight w:val="0"/>
          <w:marTop w:val="0"/>
          <w:marBottom w:val="0"/>
          <w:divBdr>
            <w:top w:val="none" w:sz="0" w:space="0" w:color="auto"/>
            <w:left w:val="none" w:sz="0" w:space="0" w:color="auto"/>
            <w:bottom w:val="none" w:sz="0" w:space="0" w:color="auto"/>
            <w:right w:val="none" w:sz="0" w:space="0" w:color="auto"/>
          </w:divBdr>
        </w:div>
        <w:div w:id="1929655700">
          <w:marLeft w:val="640"/>
          <w:marRight w:val="0"/>
          <w:marTop w:val="0"/>
          <w:marBottom w:val="0"/>
          <w:divBdr>
            <w:top w:val="none" w:sz="0" w:space="0" w:color="auto"/>
            <w:left w:val="none" w:sz="0" w:space="0" w:color="auto"/>
            <w:bottom w:val="none" w:sz="0" w:space="0" w:color="auto"/>
            <w:right w:val="none" w:sz="0" w:space="0" w:color="auto"/>
          </w:divBdr>
        </w:div>
        <w:div w:id="1933078189">
          <w:marLeft w:val="640"/>
          <w:marRight w:val="0"/>
          <w:marTop w:val="0"/>
          <w:marBottom w:val="0"/>
          <w:divBdr>
            <w:top w:val="none" w:sz="0" w:space="0" w:color="auto"/>
            <w:left w:val="none" w:sz="0" w:space="0" w:color="auto"/>
            <w:bottom w:val="none" w:sz="0" w:space="0" w:color="auto"/>
            <w:right w:val="none" w:sz="0" w:space="0" w:color="auto"/>
          </w:divBdr>
        </w:div>
        <w:div w:id="1999503390">
          <w:marLeft w:val="640"/>
          <w:marRight w:val="0"/>
          <w:marTop w:val="0"/>
          <w:marBottom w:val="0"/>
          <w:divBdr>
            <w:top w:val="none" w:sz="0" w:space="0" w:color="auto"/>
            <w:left w:val="none" w:sz="0" w:space="0" w:color="auto"/>
            <w:bottom w:val="none" w:sz="0" w:space="0" w:color="auto"/>
            <w:right w:val="none" w:sz="0" w:space="0" w:color="auto"/>
          </w:divBdr>
        </w:div>
        <w:div w:id="2049528730">
          <w:marLeft w:val="640"/>
          <w:marRight w:val="0"/>
          <w:marTop w:val="0"/>
          <w:marBottom w:val="0"/>
          <w:divBdr>
            <w:top w:val="none" w:sz="0" w:space="0" w:color="auto"/>
            <w:left w:val="none" w:sz="0" w:space="0" w:color="auto"/>
            <w:bottom w:val="none" w:sz="0" w:space="0" w:color="auto"/>
            <w:right w:val="none" w:sz="0" w:space="0" w:color="auto"/>
          </w:divBdr>
        </w:div>
        <w:div w:id="2072921694">
          <w:marLeft w:val="640"/>
          <w:marRight w:val="0"/>
          <w:marTop w:val="0"/>
          <w:marBottom w:val="0"/>
          <w:divBdr>
            <w:top w:val="none" w:sz="0" w:space="0" w:color="auto"/>
            <w:left w:val="none" w:sz="0" w:space="0" w:color="auto"/>
            <w:bottom w:val="none" w:sz="0" w:space="0" w:color="auto"/>
            <w:right w:val="none" w:sz="0" w:space="0" w:color="auto"/>
          </w:divBdr>
        </w:div>
        <w:div w:id="2127040597">
          <w:marLeft w:val="640"/>
          <w:marRight w:val="0"/>
          <w:marTop w:val="0"/>
          <w:marBottom w:val="0"/>
          <w:divBdr>
            <w:top w:val="none" w:sz="0" w:space="0" w:color="auto"/>
            <w:left w:val="none" w:sz="0" w:space="0" w:color="auto"/>
            <w:bottom w:val="none" w:sz="0" w:space="0" w:color="auto"/>
            <w:right w:val="none" w:sz="0" w:space="0" w:color="auto"/>
          </w:divBdr>
        </w:div>
      </w:divsChild>
    </w:div>
    <w:div w:id="22946812">
      <w:bodyDiv w:val="1"/>
      <w:marLeft w:val="0"/>
      <w:marRight w:val="0"/>
      <w:marTop w:val="0"/>
      <w:marBottom w:val="0"/>
      <w:divBdr>
        <w:top w:val="none" w:sz="0" w:space="0" w:color="auto"/>
        <w:left w:val="none" w:sz="0" w:space="0" w:color="auto"/>
        <w:bottom w:val="none" w:sz="0" w:space="0" w:color="auto"/>
        <w:right w:val="none" w:sz="0" w:space="0" w:color="auto"/>
      </w:divBdr>
      <w:divsChild>
        <w:div w:id="19086551">
          <w:marLeft w:val="640"/>
          <w:marRight w:val="0"/>
          <w:marTop w:val="0"/>
          <w:marBottom w:val="0"/>
          <w:divBdr>
            <w:top w:val="none" w:sz="0" w:space="0" w:color="auto"/>
            <w:left w:val="none" w:sz="0" w:space="0" w:color="auto"/>
            <w:bottom w:val="none" w:sz="0" w:space="0" w:color="auto"/>
            <w:right w:val="none" w:sz="0" w:space="0" w:color="auto"/>
          </w:divBdr>
        </w:div>
        <w:div w:id="60296350">
          <w:marLeft w:val="640"/>
          <w:marRight w:val="0"/>
          <w:marTop w:val="0"/>
          <w:marBottom w:val="0"/>
          <w:divBdr>
            <w:top w:val="none" w:sz="0" w:space="0" w:color="auto"/>
            <w:left w:val="none" w:sz="0" w:space="0" w:color="auto"/>
            <w:bottom w:val="none" w:sz="0" w:space="0" w:color="auto"/>
            <w:right w:val="none" w:sz="0" w:space="0" w:color="auto"/>
          </w:divBdr>
        </w:div>
        <w:div w:id="80032496">
          <w:marLeft w:val="640"/>
          <w:marRight w:val="0"/>
          <w:marTop w:val="0"/>
          <w:marBottom w:val="0"/>
          <w:divBdr>
            <w:top w:val="none" w:sz="0" w:space="0" w:color="auto"/>
            <w:left w:val="none" w:sz="0" w:space="0" w:color="auto"/>
            <w:bottom w:val="none" w:sz="0" w:space="0" w:color="auto"/>
            <w:right w:val="none" w:sz="0" w:space="0" w:color="auto"/>
          </w:divBdr>
        </w:div>
        <w:div w:id="84693865">
          <w:marLeft w:val="640"/>
          <w:marRight w:val="0"/>
          <w:marTop w:val="0"/>
          <w:marBottom w:val="0"/>
          <w:divBdr>
            <w:top w:val="none" w:sz="0" w:space="0" w:color="auto"/>
            <w:left w:val="none" w:sz="0" w:space="0" w:color="auto"/>
            <w:bottom w:val="none" w:sz="0" w:space="0" w:color="auto"/>
            <w:right w:val="none" w:sz="0" w:space="0" w:color="auto"/>
          </w:divBdr>
        </w:div>
        <w:div w:id="106388347">
          <w:marLeft w:val="640"/>
          <w:marRight w:val="0"/>
          <w:marTop w:val="0"/>
          <w:marBottom w:val="0"/>
          <w:divBdr>
            <w:top w:val="none" w:sz="0" w:space="0" w:color="auto"/>
            <w:left w:val="none" w:sz="0" w:space="0" w:color="auto"/>
            <w:bottom w:val="none" w:sz="0" w:space="0" w:color="auto"/>
            <w:right w:val="none" w:sz="0" w:space="0" w:color="auto"/>
          </w:divBdr>
        </w:div>
        <w:div w:id="111870728">
          <w:marLeft w:val="640"/>
          <w:marRight w:val="0"/>
          <w:marTop w:val="0"/>
          <w:marBottom w:val="0"/>
          <w:divBdr>
            <w:top w:val="none" w:sz="0" w:space="0" w:color="auto"/>
            <w:left w:val="none" w:sz="0" w:space="0" w:color="auto"/>
            <w:bottom w:val="none" w:sz="0" w:space="0" w:color="auto"/>
            <w:right w:val="none" w:sz="0" w:space="0" w:color="auto"/>
          </w:divBdr>
        </w:div>
        <w:div w:id="112990974">
          <w:marLeft w:val="640"/>
          <w:marRight w:val="0"/>
          <w:marTop w:val="0"/>
          <w:marBottom w:val="0"/>
          <w:divBdr>
            <w:top w:val="none" w:sz="0" w:space="0" w:color="auto"/>
            <w:left w:val="none" w:sz="0" w:space="0" w:color="auto"/>
            <w:bottom w:val="none" w:sz="0" w:space="0" w:color="auto"/>
            <w:right w:val="none" w:sz="0" w:space="0" w:color="auto"/>
          </w:divBdr>
        </w:div>
        <w:div w:id="131558286">
          <w:marLeft w:val="640"/>
          <w:marRight w:val="0"/>
          <w:marTop w:val="0"/>
          <w:marBottom w:val="0"/>
          <w:divBdr>
            <w:top w:val="none" w:sz="0" w:space="0" w:color="auto"/>
            <w:left w:val="none" w:sz="0" w:space="0" w:color="auto"/>
            <w:bottom w:val="none" w:sz="0" w:space="0" w:color="auto"/>
            <w:right w:val="none" w:sz="0" w:space="0" w:color="auto"/>
          </w:divBdr>
        </w:div>
        <w:div w:id="198781199">
          <w:marLeft w:val="640"/>
          <w:marRight w:val="0"/>
          <w:marTop w:val="0"/>
          <w:marBottom w:val="0"/>
          <w:divBdr>
            <w:top w:val="none" w:sz="0" w:space="0" w:color="auto"/>
            <w:left w:val="none" w:sz="0" w:space="0" w:color="auto"/>
            <w:bottom w:val="none" w:sz="0" w:space="0" w:color="auto"/>
            <w:right w:val="none" w:sz="0" w:space="0" w:color="auto"/>
          </w:divBdr>
        </w:div>
        <w:div w:id="308440915">
          <w:marLeft w:val="640"/>
          <w:marRight w:val="0"/>
          <w:marTop w:val="0"/>
          <w:marBottom w:val="0"/>
          <w:divBdr>
            <w:top w:val="none" w:sz="0" w:space="0" w:color="auto"/>
            <w:left w:val="none" w:sz="0" w:space="0" w:color="auto"/>
            <w:bottom w:val="none" w:sz="0" w:space="0" w:color="auto"/>
            <w:right w:val="none" w:sz="0" w:space="0" w:color="auto"/>
          </w:divBdr>
        </w:div>
        <w:div w:id="335770927">
          <w:marLeft w:val="640"/>
          <w:marRight w:val="0"/>
          <w:marTop w:val="0"/>
          <w:marBottom w:val="0"/>
          <w:divBdr>
            <w:top w:val="none" w:sz="0" w:space="0" w:color="auto"/>
            <w:left w:val="none" w:sz="0" w:space="0" w:color="auto"/>
            <w:bottom w:val="none" w:sz="0" w:space="0" w:color="auto"/>
            <w:right w:val="none" w:sz="0" w:space="0" w:color="auto"/>
          </w:divBdr>
        </w:div>
        <w:div w:id="364675046">
          <w:marLeft w:val="640"/>
          <w:marRight w:val="0"/>
          <w:marTop w:val="0"/>
          <w:marBottom w:val="0"/>
          <w:divBdr>
            <w:top w:val="none" w:sz="0" w:space="0" w:color="auto"/>
            <w:left w:val="none" w:sz="0" w:space="0" w:color="auto"/>
            <w:bottom w:val="none" w:sz="0" w:space="0" w:color="auto"/>
            <w:right w:val="none" w:sz="0" w:space="0" w:color="auto"/>
          </w:divBdr>
        </w:div>
        <w:div w:id="404302396">
          <w:marLeft w:val="640"/>
          <w:marRight w:val="0"/>
          <w:marTop w:val="0"/>
          <w:marBottom w:val="0"/>
          <w:divBdr>
            <w:top w:val="none" w:sz="0" w:space="0" w:color="auto"/>
            <w:left w:val="none" w:sz="0" w:space="0" w:color="auto"/>
            <w:bottom w:val="none" w:sz="0" w:space="0" w:color="auto"/>
            <w:right w:val="none" w:sz="0" w:space="0" w:color="auto"/>
          </w:divBdr>
        </w:div>
        <w:div w:id="454714078">
          <w:marLeft w:val="640"/>
          <w:marRight w:val="0"/>
          <w:marTop w:val="0"/>
          <w:marBottom w:val="0"/>
          <w:divBdr>
            <w:top w:val="none" w:sz="0" w:space="0" w:color="auto"/>
            <w:left w:val="none" w:sz="0" w:space="0" w:color="auto"/>
            <w:bottom w:val="none" w:sz="0" w:space="0" w:color="auto"/>
            <w:right w:val="none" w:sz="0" w:space="0" w:color="auto"/>
          </w:divBdr>
        </w:div>
        <w:div w:id="462114747">
          <w:marLeft w:val="640"/>
          <w:marRight w:val="0"/>
          <w:marTop w:val="0"/>
          <w:marBottom w:val="0"/>
          <w:divBdr>
            <w:top w:val="none" w:sz="0" w:space="0" w:color="auto"/>
            <w:left w:val="none" w:sz="0" w:space="0" w:color="auto"/>
            <w:bottom w:val="none" w:sz="0" w:space="0" w:color="auto"/>
            <w:right w:val="none" w:sz="0" w:space="0" w:color="auto"/>
          </w:divBdr>
        </w:div>
        <w:div w:id="500698504">
          <w:marLeft w:val="640"/>
          <w:marRight w:val="0"/>
          <w:marTop w:val="0"/>
          <w:marBottom w:val="0"/>
          <w:divBdr>
            <w:top w:val="none" w:sz="0" w:space="0" w:color="auto"/>
            <w:left w:val="none" w:sz="0" w:space="0" w:color="auto"/>
            <w:bottom w:val="none" w:sz="0" w:space="0" w:color="auto"/>
            <w:right w:val="none" w:sz="0" w:space="0" w:color="auto"/>
          </w:divBdr>
        </w:div>
        <w:div w:id="523637622">
          <w:marLeft w:val="640"/>
          <w:marRight w:val="0"/>
          <w:marTop w:val="0"/>
          <w:marBottom w:val="0"/>
          <w:divBdr>
            <w:top w:val="none" w:sz="0" w:space="0" w:color="auto"/>
            <w:left w:val="none" w:sz="0" w:space="0" w:color="auto"/>
            <w:bottom w:val="none" w:sz="0" w:space="0" w:color="auto"/>
            <w:right w:val="none" w:sz="0" w:space="0" w:color="auto"/>
          </w:divBdr>
        </w:div>
        <w:div w:id="539710460">
          <w:marLeft w:val="640"/>
          <w:marRight w:val="0"/>
          <w:marTop w:val="0"/>
          <w:marBottom w:val="0"/>
          <w:divBdr>
            <w:top w:val="none" w:sz="0" w:space="0" w:color="auto"/>
            <w:left w:val="none" w:sz="0" w:space="0" w:color="auto"/>
            <w:bottom w:val="none" w:sz="0" w:space="0" w:color="auto"/>
            <w:right w:val="none" w:sz="0" w:space="0" w:color="auto"/>
          </w:divBdr>
        </w:div>
        <w:div w:id="542400161">
          <w:marLeft w:val="640"/>
          <w:marRight w:val="0"/>
          <w:marTop w:val="0"/>
          <w:marBottom w:val="0"/>
          <w:divBdr>
            <w:top w:val="none" w:sz="0" w:space="0" w:color="auto"/>
            <w:left w:val="none" w:sz="0" w:space="0" w:color="auto"/>
            <w:bottom w:val="none" w:sz="0" w:space="0" w:color="auto"/>
            <w:right w:val="none" w:sz="0" w:space="0" w:color="auto"/>
          </w:divBdr>
        </w:div>
        <w:div w:id="559023529">
          <w:marLeft w:val="640"/>
          <w:marRight w:val="0"/>
          <w:marTop w:val="0"/>
          <w:marBottom w:val="0"/>
          <w:divBdr>
            <w:top w:val="none" w:sz="0" w:space="0" w:color="auto"/>
            <w:left w:val="none" w:sz="0" w:space="0" w:color="auto"/>
            <w:bottom w:val="none" w:sz="0" w:space="0" w:color="auto"/>
            <w:right w:val="none" w:sz="0" w:space="0" w:color="auto"/>
          </w:divBdr>
        </w:div>
        <w:div w:id="585262765">
          <w:marLeft w:val="640"/>
          <w:marRight w:val="0"/>
          <w:marTop w:val="0"/>
          <w:marBottom w:val="0"/>
          <w:divBdr>
            <w:top w:val="none" w:sz="0" w:space="0" w:color="auto"/>
            <w:left w:val="none" w:sz="0" w:space="0" w:color="auto"/>
            <w:bottom w:val="none" w:sz="0" w:space="0" w:color="auto"/>
            <w:right w:val="none" w:sz="0" w:space="0" w:color="auto"/>
          </w:divBdr>
        </w:div>
        <w:div w:id="587539655">
          <w:marLeft w:val="640"/>
          <w:marRight w:val="0"/>
          <w:marTop w:val="0"/>
          <w:marBottom w:val="0"/>
          <w:divBdr>
            <w:top w:val="none" w:sz="0" w:space="0" w:color="auto"/>
            <w:left w:val="none" w:sz="0" w:space="0" w:color="auto"/>
            <w:bottom w:val="none" w:sz="0" w:space="0" w:color="auto"/>
            <w:right w:val="none" w:sz="0" w:space="0" w:color="auto"/>
          </w:divBdr>
        </w:div>
        <w:div w:id="609051425">
          <w:marLeft w:val="640"/>
          <w:marRight w:val="0"/>
          <w:marTop w:val="0"/>
          <w:marBottom w:val="0"/>
          <w:divBdr>
            <w:top w:val="none" w:sz="0" w:space="0" w:color="auto"/>
            <w:left w:val="none" w:sz="0" w:space="0" w:color="auto"/>
            <w:bottom w:val="none" w:sz="0" w:space="0" w:color="auto"/>
            <w:right w:val="none" w:sz="0" w:space="0" w:color="auto"/>
          </w:divBdr>
        </w:div>
        <w:div w:id="615257862">
          <w:marLeft w:val="640"/>
          <w:marRight w:val="0"/>
          <w:marTop w:val="0"/>
          <w:marBottom w:val="0"/>
          <w:divBdr>
            <w:top w:val="none" w:sz="0" w:space="0" w:color="auto"/>
            <w:left w:val="none" w:sz="0" w:space="0" w:color="auto"/>
            <w:bottom w:val="none" w:sz="0" w:space="0" w:color="auto"/>
            <w:right w:val="none" w:sz="0" w:space="0" w:color="auto"/>
          </w:divBdr>
        </w:div>
        <w:div w:id="640156402">
          <w:marLeft w:val="640"/>
          <w:marRight w:val="0"/>
          <w:marTop w:val="0"/>
          <w:marBottom w:val="0"/>
          <w:divBdr>
            <w:top w:val="none" w:sz="0" w:space="0" w:color="auto"/>
            <w:left w:val="none" w:sz="0" w:space="0" w:color="auto"/>
            <w:bottom w:val="none" w:sz="0" w:space="0" w:color="auto"/>
            <w:right w:val="none" w:sz="0" w:space="0" w:color="auto"/>
          </w:divBdr>
        </w:div>
        <w:div w:id="646014017">
          <w:marLeft w:val="640"/>
          <w:marRight w:val="0"/>
          <w:marTop w:val="0"/>
          <w:marBottom w:val="0"/>
          <w:divBdr>
            <w:top w:val="none" w:sz="0" w:space="0" w:color="auto"/>
            <w:left w:val="none" w:sz="0" w:space="0" w:color="auto"/>
            <w:bottom w:val="none" w:sz="0" w:space="0" w:color="auto"/>
            <w:right w:val="none" w:sz="0" w:space="0" w:color="auto"/>
          </w:divBdr>
        </w:div>
        <w:div w:id="662709902">
          <w:marLeft w:val="640"/>
          <w:marRight w:val="0"/>
          <w:marTop w:val="0"/>
          <w:marBottom w:val="0"/>
          <w:divBdr>
            <w:top w:val="none" w:sz="0" w:space="0" w:color="auto"/>
            <w:left w:val="none" w:sz="0" w:space="0" w:color="auto"/>
            <w:bottom w:val="none" w:sz="0" w:space="0" w:color="auto"/>
            <w:right w:val="none" w:sz="0" w:space="0" w:color="auto"/>
          </w:divBdr>
        </w:div>
        <w:div w:id="668946281">
          <w:marLeft w:val="640"/>
          <w:marRight w:val="0"/>
          <w:marTop w:val="0"/>
          <w:marBottom w:val="0"/>
          <w:divBdr>
            <w:top w:val="none" w:sz="0" w:space="0" w:color="auto"/>
            <w:left w:val="none" w:sz="0" w:space="0" w:color="auto"/>
            <w:bottom w:val="none" w:sz="0" w:space="0" w:color="auto"/>
            <w:right w:val="none" w:sz="0" w:space="0" w:color="auto"/>
          </w:divBdr>
        </w:div>
        <w:div w:id="670256823">
          <w:marLeft w:val="640"/>
          <w:marRight w:val="0"/>
          <w:marTop w:val="0"/>
          <w:marBottom w:val="0"/>
          <w:divBdr>
            <w:top w:val="none" w:sz="0" w:space="0" w:color="auto"/>
            <w:left w:val="none" w:sz="0" w:space="0" w:color="auto"/>
            <w:bottom w:val="none" w:sz="0" w:space="0" w:color="auto"/>
            <w:right w:val="none" w:sz="0" w:space="0" w:color="auto"/>
          </w:divBdr>
        </w:div>
        <w:div w:id="679356267">
          <w:marLeft w:val="640"/>
          <w:marRight w:val="0"/>
          <w:marTop w:val="0"/>
          <w:marBottom w:val="0"/>
          <w:divBdr>
            <w:top w:val="none" w:sz="0" w:space="0" w:color="auto"/>
            <w:left w:val="none" w:sz="0" w:space="0" w:color="auto"/>
            <w:bottom w:val="none" w:sz="0" w:space="0" w:color="auto"/>
            <w:right w:val="none" w:sz="0" w:space="0" w:color="auto"/>
          </w:divBdr>
        </w:div>
        <w:div w:id="684862797">
          <w:marLeft w:val="640"/>
          <w:marRight w:val="0"/>
          <w:marTop w:val="0"/>
          <w:marBottom w:val="0"/>
          <w:divBdr>
            <w:top w:val="none" w:sz="0" w:space="0" w:color="auto"/>
            <w:left w:val="none" w:sz="0" w:space="0" w:color="auto"/>
            <w:bottom w:val="none" w:sz="0" w:space="0" w:color="auto"/>
            <w:right w:val="none" w:sz="0" w:space="0" w:color="auto"/>
          </w:divBdr>
        </w:div>
        <w:div w:id="721561318">
          <w:marLeft w:val="640"/>
          <w:marRight w:val="0"/>
          <w:marTop w:val="0"/>
          <w:marBottom w:val="0"/>
          <w:divBdr>
            <w:top w:val="none" w:sz="0" w:space="0" w:color="auto"/>
            <w:left w:val="none" w:sz="0" w:space="0" w:color="auto"/>
            <w:bottom w:val="none" w:sz="0" w:space="0" w:color="auto"/>
            <w:right w:val="none" w:sz="0" w:space="0" w:color="auto"/>
          </w:divBdr>
        </w:div>
        <w:div w:id="772164522">
          <w:marLeft w:val="640"/>
          <w:marRight w:val="0"/>
          <w:marTop w:val="0"/>
          <w:marBottom w:val="0"/>
          <w:divBdr>
            <w:top w:val="none" w:sz="0" w:space="0" w:color="auto"/>
            <w:left w:val="none" w:sz="0" w:space="0" w:color="auto"/>
            <w:bottom w:val="none" w:sz="0" w:space="0" w:color="auto"/>
            <w:right w:val="none" w:sz="0" w:space="0" w:color="auto"/>
          </w:divBdr>
        </w:div>
        <w:div w:id="799306709">
          <w:marLeft w:val="640"/>
          <w:marRight w:val="0"/>
          <w:marTop w:val="0"/>
          <w:marBottom w:val="0"/>
          <w:divBdr>
            <w:top w:val="none" w:sz="0" w:space="0" w:color="auto"/>
            <w:left w:val="none" w:sz="0" w:space="0" w:color="auto"/>
            <w:bottom w:val="none" w:sz="0" w:space="0" w:color="auto"/>
            <w:right w:val="none" w:sz="0" w:space="0" w:color="auto"/>
          </w:divBdr>
        </w:div>
        <w:div w:id="807629356">
          <w:marLeft w:val="640"/>
          <w:marRight w:val="0"/>
          <w:marTop w:val="0"/>
          <w:marBottom w:val="0"/>
          <w:divBdr>
            <w:top w:val="none" w:sz="0" w:space="0" w:color="auto"/>
            <w:left w:val="none" w:sz="0" w:space="0" w:color="auto"/>
            <w:bottom w:val="none" w:sz="0" w:space="0" w:color="auto"/>
            <w:right w:val="none" w:sz="0" w:space="0" w:color="auto"/>
          </w:divBdr>
        </w:div>
        <w:div w:id="823594691">
          <w:marLeft w:val="640"/>
          <w:marRight w:val="0"/>
          <w:marTop w:val="0"/>
          <w:marBottom w:val="0"/>
          <w:divBdr>
            <w:top w:val="none" w:sz="0" w:space="0" w:color="auto"/>
            <w:left w:val="none" w:sz="0" w:space="0" w:color="auto"/>
            <w:bottom w:val="none" w:sz="0" w:space="0" w:color="auto"/>
            <w:right w:val="none" w:sz="0" w:space="0" w:color="auto"/>
          </w:divBdr>
        </w:div>
        <w:div w:id="831524532">
          <w:marLeft w:val="640"/>
          <w:marRight w:val="0"/>
          <w:marTop w:val="0"/>
          <w:marBottom w:val="0"/>
          <w:divBdr>
            <w:top w:val="none" w:sz="0" w:space="0" w:color="auto"/>
            <w:left w:val="none" w:sz="0" w:space="0" w:color="auto"/>
            <w:bottom w:val="none" w:sz="0" w:space="0" w:color="auto"/>
            <w:right w:val="none" w:sz="0" w:space="0" w:color="auto"/>
          </w:divBdr>
        </w:div>
        <w:div w:id="895706572">
          <w:marLeft w:val="640"/>
          <w:marRight w:val="0"/>
          <w:marTop w:val="0"/>
          <w:marBottom w:val="0"/>
          <w:divBdr>
            <w:top w:val="none" w:sz="0" w:space="0" w:color="auto"/>
            <w:left w:val="none" w:sz="0" w:space="0" w:color="auto"/>
            <w:bottom w:val="none" w:sz="0" w:space="0" w:color="auto"/>
            <w:right w:val="none" w:sz="0" w:space="0" w:color="auto"/>
          </w:divBdr>
        </w:div>
        <w:div w:id="941648979">
          <w:marLeft w:val="640"/>
          <w:marRight w:val="0"/>
          <w:marTop w:val="0"/>
          <w:marBottom w:val="0"/>
          <w:divBdr>
            <w:top w:val="none" w:sz="0" w:space="0" w:color="auto"/>
            <w:left w:val="none" w:sz="0" w:space="0" w:color="auto"/>
            <w:bottom w:val="none" w:sz="0" w:space="0" w:color="auto"/>
            <w:right w:val="none" w:sz="0" w:space="0" w:color="auto"/>
          </w:divBdr>
        </w:div>
        <w:div w:id="943540959">
          <w:marLeft w:val="640"/>
          <w:marRight w:val="0"/>
          <w:marTop w:val="0"/>
          <w:marBottom w:val="0"/>
          <w:divBdr>
            <w:top w:val="none" w:sz="0" w:space="0" w:color="auto"/>
            <w:left w:val="none" w:sz="0" w:space="0" w:color="auto"/>
            <w:bottom w:val="none" w:sz="0" w:space="0" w:color="auto"/>
            <w:right w:val="none" w:sz="0" w:space="0" w:color="auto"/>
          </w:divBdr>
        </w:div>
        <w:div w:id="959991530">
          <w:marLeft w:val="640"/>
          <w:marRight w:val="0"/>
          <w:marTop w:val="0"/>
          <w:marBottom w:val="0"/>
          <w:divBdr>
            <w:top w:val="none" w:sz="0" w:space="0" w:color="auto"/>
            <w:left w:val="none" w:sz="0" w:space="0" w:color="auto"/>
            <w:bottom w:val="none" w:sz="0" w:space="0" w:color="auto"/>
            <w:right w:val="none" w:sz="0" w:space="0" w:color="auto"/>
          </w:divBdr>
        </w:div>
        <w:div w:id="960110174">
          <w:marLeft w:val="640"/>
          <w:marRight w:val="0"/>
          <w:marTop w:val="0"/>
          <w:marBottom w:val="0"/>
          <w:divBdr>
            <w:top w:val="none" w:sz="0" w:space="0" w:color="auto"/>
            <w:left w:val="none" w:sz="0" w:space="0" w:color="auto"/>
            <w:bottom w:val="none" w:sz="0" w:space="0" w:color="auto"/>
            <w:right w:val="none" w:sz="0" w:space="0" w:color="auto"/>
          </w:divBdr>
        </w:div>
        <w:div w:id="962611518">
          <w:marLeft w:val="640"/>
          <w:marRight w:val="0"/>
          <w:marTop w:val="0"/>
          <w:marBottom w:val="0"/>
          <w:divBdr>
            <w:top w:val="none" w:sz="0" w:space="0" w:color="auto"/>
            <w:left w:val="none" w:sz="0" w:space="0" w:color="auto"/>
            <w:bottom w:val="none" w:sz="0" w:space="0" w:color="auto"/>
            <w:right w:val="none" w:sz="0" w:space="0" w:color="auto"/>
          </w:divBdr>
        </w:div>
        <w:div w:id="1003315223">
          <w:marLeft w:val="640"/>
          <w:marRight w:val="0"/>
          <w:marTop w:val="0"/>
          <w:marBottom w:val="0"/>
          <w:divBdr>
            <w:top w:val="none" w:sz="0" w:space="0" w:color="auto"/>
            <w:left w:val="none" w:sz="0" w:space="0" w:color="auto"/>
            <w:bottom w:val="none" w:sz="0" w:space="0" w:color="auto"/>
            <w:right w:val="none" w:sz="0" w:space="0" w:color="auto"/>
          </w:divBdr>
        </w:div>
        <w:div w:id="1166480383">
          <w:marLeft w:val="640"/>
          <w:marRight w:val="0"/>
          <w:marTop w:val="0"/>
          <w:marBottom w:val="0"/>
          <w:divBdr>
            <w:top w:val="none" w:sz="0" w:space="0" w:color="auto"/>
            <w:left w:val="none" w:sz="0" w:space="0" w:color="auto"/>
            <w:bottom w:val="none" w:sz="0" w:space="0" w:color="auto"/>
            <w:right w:val="none" w:sz="0" w:space="0" w:color="auto"/>
          </w:divBdr>
        </w:div>
        <w:div w:id="1219316704">
          <w:marLeft w:val="640"/>
          <w:marRight w:val="0"/>
          <w:marTop w:val="0"/>
          <w:marBottom w:val="0"/>
          <w:divBdr>
            <w:top w:val="none" w:sz="0" w:space="0" w:color="auto"/>
            <w:left w:val="none" w:sz="0" w:space="0" w:color="auto"/>
            <w:bottom w:val="none" w:sz="0" w:space="0" w:color="auto"/>
            <w:right w:val="none" w:sz="0" w:space="0" w:color="auto"/>
          </w:divBdr>
        </w:div>
        <w:div w:id="1275550918">
          <w:marLeft w:val="640"/>
          <w:marRight w:val="0"/>
          <w:marTop w:val="0"/>
          <w:marBottom w:val="0"/>
          <w:divBdr>
            <w:top w:val="none" w:sz="0" w:space="0" w:color="auto"/>
            <w:left w:val="none" w:sz="0" w:space="0" w:color="auto"/>
            <w:bottom w:val="none" w:sz="0" w:space="0" w:color="auto"/>
            <w:right w:val="none" w:sz="0" w:space="0" w:color="auto"/>
          </w:divBdr>
        </w:div>
        <w:div w:id="1280994742">
          <w:marLeft w:val="640"/>
          <w:marRight w:val="0"/>
          <w:marTop w:val="0"/>
          <w:marBottom w:val="0"/>
          <w:divBdr>
            <w:top w:val="none" w:sz="0" w:space="0" w:color="auto"/>
            <w:left w:val="none" w:sz="0" w:space="0" w:color="auto"/>
            <w:bottom w:val="none" w:sz="0" w:space="0" w:color="auto"/>
            <w:right w:val="none" w:sz="0" w:space="0" w:color="auto"/>
          </w:divBdr>
        </w:div>
        <w:div w:id="1282491131">
          <w:marLeft w:val="640"/>
          <w:marRight w:val="0"/>
          <w:marTop w:val="0"/>
          <w:marBottom w:val="0"/>
          <w:divBdr>
            <w:top w:val="none" w:sz="0" w:space="0" w:color="auto"/>
            <w:left w:val="none" w:sz="0" w:space="0" w:color="auto"/>
            <w:bottom w:val="none" w:sz="0" w:space="0" w:color="auto"/>
            <w:right w:val="none" w:sz="0" w:space="0" w:color="auto"/>
          </w:divBdr>
        </w:div>
        <w:div w:id="1360274495">
          <w:marLeft w:val="640"/>
          <w:marRight w:val="0"/>
          <w:marTop w:val="0"/>
          <w:marBottom w:val="0"/>
          <w:divBdr>
            <w:top w:val="none" w:sz="0" w:space="0" w:color="auto"/>
            <w:left w:val="none" w:sz="0" w:space="0" w:color="auto"/>
            <w:bottom w:val="none" w:sz="0" w:space="0" w:color="auto"/>
            <w:right w:val="none" w:sz="0" w:space="0" w:color="auto"/>
          </w:divBdr>
        </w:div>
        <w:div w:id="1388184838">
          <w:marLeft w:val="640"/>
          <w:marRight w:val="0"/>
          <w:marTop w:val="0"/>
          <w:marBottom w:val="0"/>
          <w:divBdr>
            <w:top w:val="none" w:sz="0" w:space="0" w:color="auto"/>
            <w:left w:val="none" w:sz="0" w:space="0" w:color="auto"/>
            <w:bottom w:val="none" w:sz="0" w:space="0" w:color="auto"/>
            <w:right w:val="none" w:sz="0" w:space="0" w:color="auto"/>
          </w:divBdr>
        </w:div>
        <w:div w:id="1401246763">
          <w:marLeft w:val="640"/>
          <w:marRight w:val="0"/>
          <w:marTop w:val="0"/>
          <w:marBottom w:val="0"/>
          <w:divBdr>
            <w:top w:val="none" w:sz="0" w:space="0" w:color="auto"/>
            <w:left w:val="none" w:sz="0" w:space="0" w:color="auto"/>
            <w:bottom w:val="none" w:sz="0" w:space="0" w:color="auto"/>
            <w:right w:val="none" w:sz="0" w:space="0" w:color="auto"/>
          </w:divBdr>
        </w:div>
        <w:div w:id="1429426710">
          <w:marLeft w:val="640"/>
          <w:marRight w:val="0"/>
          <w:marTop w:val="0"/>
          <w:marBottom w:val="0"/>
          <w:divBdr>
            <w:top w:val="none" w:sz="0" w:space="0" w:color="auto"/>
            <w:left w:val="none" w:sz="0" w:space="0" w:color="auto"/>
            <w:bottom w:val="none" w:sz="0" w:space="0" w:color="auto"/>
            <w:right w:val="none" w:sz="0" w:space="0" w:color="auto"/>
          </w:divBdr>
        </w:div>
        <w:div w:id="1471512308">
          <w:marLeft w:val="640"/>
          <w:marRight w:val="0"/>
          <w:marTop w:val="0"/>
          <w:marBottom w:val="0"/>
          <w:divBdr>
            <w:top w:val="none" w:sz="0" w:space="0" w:color="auto"/>
            <w:left w:val="none" w:sz="0" w:space="0" w:color="auto"/>
            <w:bottom w:val="none" w:sz="0" w:space="0" w:color="auto"/>
            <w:right w:val="none" w:sz="0" w:space="0" w:color="auto"/>
          </w:divBdr>
        </w:div>
        <w:div w:id="1492601556">
          <w:marLeft w:val="640"/>
          <w:marRight w:val="0"/>
          <w:marTop w:val="0"/>
          <w:marBottom w:val="0"/>
          <w:divBdr>
            <w:top w:val="none" w:sz="0" w:space="0" w:color="auto"/>
            <w:left w:val="none" w:sz="0" w:space="0" w:color="auto"/>
            <w:bottom w:val="none" w:sz="0" w:space="0" w:color="auto"/>
            <w:right w:val="none" w:sz="0" w:space="0" w:color="auto"/>
          </w:divBdr>
        </w:div>
        <w:div w:id="1506241857">
          <w:marLeft w:val="640"/>
          <w:marRight w:val="0"/>
          <w:marTop w:val="0"/>
          <w:marBottom w:val="0"/>
          <w:divBdr>
            <w:top w:val="none" w:sz="0" w:space="0" w:color="auto"/>
            <w:left w:val="none" w:sz="0" w:space="0" w:color="auto"/>
            <w:bottom w:val="none" w:sz="0" w:space="0" w:color="auto"/>
            <w:right w:val="none" w:sz="0" w:space="0" w:color="auto"/>
          </w:divBdr>
        </w:div>
        <w:div w:id="1529564356">
          <w:marLeft w:val="640"/>
          <w:marRight w:val="0"/>
          <w:marTop w:val="0"/>
          <w:marBottom w:val="0"/>
          <w:divBdr>
            <w:top w:val="none" w:sz="0" w:space="0" w:color="auto"/>
            <w:left w:val="none" w:sz="0" w:space="0" w:color="auto"/>
            <w:bottom w:val="none" w:sz="0" w:space="0" w:color="auto"/>
            <w:right w:val="none" w:sz="0" w:space="0" w:color="auto"/>
          </w:divBdr>
        </w:div>
        <w:div w:id="1530877779">
          <w:marLeft w:val="640"/>
          <w:marRight w:val="0"/>
          <w:marTop w:val="0"/>
          <w:marBottom w:val="0"/>
          <w:divBdr>
            <w:top w:val="none" w:sz="0" w:space="0" w:color="auto"/>
            <w:left w:val="none" w:sz="0" w:space="0" w:color="auto"/>
            <w:bottom w:val="none" w:sz="0" w:space="0" w:color="auto"/>
            <w:right w:val="none" w:sz="0" w:space="0" w:color="auto"/>
          </w:divBdr>
        </w:div>
        <w:div w:id="1570074029">
          <w:marLeft w:val="640"/>
          <w:marRight w:val="0"/>
          <w:marTop w:val="0"/>
          <w:marBottom w:val="0"/>
          <w:divBdr>
            <w:top w:val="none" w:sz="0" w:space="0" w:color="auto"/>
            <w:left w:val="none" w:sz="0" w:space="0" w:color="auto"/>
            <w:bottom w:val="none" w:sz="0" w:space="0" w:color="auto"/>
            <w:right w:val="none" w:sz="0" w:space="0" w:color="auto"/>
          </w:divBdr>
        </w:div>
        <w:div w:id="1600871937">
          <w:marLeft w:val="640"/>
          <w:marRight w:val="0"/>
          <w:marTop w:val="0"/>
          <w:marBottom w:val="0"/>
          <w:divBdr>
            <w:top w:val="none" w:sz="0" w:space="0" w:color="auto"/>
            <w:left w:val="none" w:sz="0" w:space="0" w:color="auto"/>
            <w:bottom w:val="none" w:sz="0" w:space="0" w:color="auto"/>
            <w:right w:val="none" w:sz="0" w:space="0" w:color="auto"/>
          </w:divBdr>
        </w:div>
        <w:div w:id="1602101019">
          <w:marLeft w:val="640"/>
          <w:marRight w:val="0"/>
          <w:marTop w:val="0"/>
          <w:marBottom w:val="0"/>
          <w:divBdr>
            <w:top w:val="none" w:sz="0" w:space="0" w:color="auto"/>
            <w:left w:val="none" w:sz="0" w:space="0" w:color="auto"/>
            <w:bottom w:val="none" w:sz="0" w:space="0" w:color="auto"/>
            <w:right w:val="none" w:sz="0" w:space="0" w:color="auto"/>
          </w:divBdr>
        </w:div>
        <w:div w:id="1616054471">
          <w:marLeft w:val="640"/>
          <w:marRight w:val="0"/>
          <w:marTop w:val="0"/>
          <w:marBottom w:val="0"/>
          <w:divBdr>
            <w:top w:val="none" w:sz="0" w:space="0" w:color="auto"/>
            <w:left w:val="none" w:sz="0" w:space="0" w:color="auto"/>
            <w:bottom w:val="none" w:sz="0" w:space="0" w:color="auto"/>
            <w:right w:val="none" w:sz="0" w:space="0" w:color="auto"/>
          </w:divBdr>
        </w:div>
        <w:div w:id="1633636096">
          <w:marLeft w:val="640"/>
          <w:marRight w:val="0"/>
          <w:marTop w:val="0"/>
          <w:marBottom w:val="0"/>
          <w:divBdr>
            <w:top w:val="none" w:sz="0" w:space="0" w:color="auto"/>
            <w:left w:val="none" w:sz="0" w:space="0" w:color="auto"/>
            <w:bottom w:val="none" w:sz="0" w:space="0" w:color="auto"/>
            <w:right w:val="none" w:sz="0" w:space="0" w:color="auto"/>
          </w:divBdr>
        </w:div>
        <w:div w:id="1724987327">
          <w:marLeft w:val="640"/>
          <w:marRight w:val="0"/>
          <w:marTop w:val="0"/>
          <w:marBottom w:val="0"/>
          <w:divBdr>
            <w:top w:val="none" w:sz="0" w:space="0" w:color="auto"/>
            <w:left w:val="none" w:sz="0" w:space="0" w:color="auto"/>
            <w:bottom w:val="none" w:sz="0" w:space="0" w:color="auto"/>
            <w:right w:val="none" w:sz="0" w:space="0" w:color="auto"/>
          </w:divBdr>
        </w:div>
        <w:div w:id="1728140190">
          <w:marLeft w:val="640"/>
          <w:marRight w:val="0"/>
          <w:marTop w:val="0"/>
          <w:marBottom w:val="0"/>
          <w:divBdr>
            <w:top w:val="none" w:sz="0" w:space="0" w:color="auto"/>
            <w:left w:val="none" w:sz="0" w:space="0" w:color="auto"/>
            <w:bottom w:val="none" w:sz="0" w:space="0" w:color="auto"/>
            <w:right w:val="none" w:sz="0" w:space="0" w:color="auto"/>
          </w:divBdr>
        </w:div>
        <w:div w:id="1802846583">
          <w:marLeft w:val="640"/>
          <w:marRight w:val="0"/>
          <w:marTop w:val="0"/>
          <w:marBottom w:val="0"/>
          <w:divBdr>
            <w:top w:val="none" w:sz="0" w:space="0" w:color="auto"/>
            <w:left w:val="none" w:sz="0" w:space="0" w:color="auto"/>
            <w:bottom w:val="none" w:sz="0" w:space="0" w:color="auto"/>
            <w:right w:val="none" w:sz="0" w:space="0" w:color="auto"/>
          </w:divBdr>
        </w:div>
        <w:div w:id="1837108679">
          <w:marLeft w:val="640"/>
          <w:marRight w:val="0"/>
          <w:marTop w:val="0"/>
          <w:marBottom w:val="0"/>
          <w:divBdr>
            <w:top w:val="none" w:sz="0" w:space="0" w:color="auto"/>
            <w:left w:val="none" w:sz="0" w:space="0" w:color="auto"/>
            <w:bottom w:val="none" w:sz="0" w:space="0" w:color="auto"/>
            <w:right w:val="none" w:sz="0" w:space="0" w:color="auto"/>
          </w:divBdr>
        </w:div>
        <w:div w:id="1863854110">
          <w:marLeft w:val="640"/>
          <w:marRight w:val="0"/>
          <w:marTop w:val="0"/>
          <w:marBottom w:val="0"/>
          <w:divBdr>
            <w:top w:val="none" w:sz="0" w:space="0" w:color="auto"/>
            <w:left w:val="none" w:sz="0" w:space="0" w:color="auto"/>
            <w:bottom w:val="none" w:sz="0" w:space="0" w:color="auto"/>
            <w:right w:val="none" w:sz="0" w:space="0" w:color="auto"/>
          </w:divBdr>
        </w:div>
        <w:div w:id="1913926700">
          <w:marLeft w:val="640"/>
          <w:marRight w:val="0"/>
          <w:marTop w:val="0"/>
          <w:marBottom w:val="0"/>
          <w:divBdr>
            <w:top w:val="none" w:sz="0" w:space="0" w:color="auto"/>
            <w:left w:val="none" w:sz="0" w:space="0" w:color="auto"/>
            <w:bottom w:val="none" w:sz="0" w:space="0" w:color="auto"/>
            <w:right w:val="none" w:sz="0" w:space="0" w:color="auto"/>
          </w:divBdr>
        </w:div>
        <w:div w:id="1990208063">
          <w:marLeft w:val="640"/>
          <w:marRight w:val="0"/>
          <w:marTop w:val="0"/>
          <w:marBottom w:val="0"/>
          <w:divBdr>
            <w:top w:val="none" w:sz="0" w:space="0" w:color="auto"/>
            <w:left w:val="none" w:sz="0" w:space="0" w:color="auto"/>
            <w:bottom w:val="none" w:sz="0" w:space="0" w:color="auto"/>
            <w:right w:val="none" w:sz="0" w:space="0" w:color="auto"/>
          </w:divBdr>
        </w:div>
        <w:div w:id="1996370946">
          <w:marLeft w:val="640"/>
          <w:marRight w:val="0"/>
          <w:marTop w:val="0"/>
          <w:marBottom w:val="0"/>
          <w:divBdr>
            <w:top w:val="none" w:sz="0" w:space="0" w:color="auto"/>
            <w:left w:val="none" w:sz="0" w:space="0" w:color="auto"/>
            <w:bottom w:val="none" w:sz="0" w:space="0" w:color="auto"/>
            <w:right w:val="none" w:sz="0" w:space="0" w:color="auto"/>
          </w:divBdr>
        </w:div>
        <w:div w:id="1997027523">
          <w:marLeft w:val="640"/>
          <w:marRight w:val="0"/>
          <w:marTop w:val="0"/>
          <w:marBottom w:val="0"/>
          <w:divBdr>
            <w:top w:val="none" w:sz="0" w:space="0" w:color="auto"/>
            <w:left w:val="none" w:sz="0" w:space="0" w:color="auto"/>
            <w:bottom w:val="none" w:sz="0" w:space="0" w:color="auto"/>
            <w:right w:val="none" w:sz="0" w:space="0" w:color="auto"/>
          </w:divBdr>
        </w:div>
        <w:div w:id="2006786581">
          <w:marLeft w:val="640"/>
          <w:marRight w:val="0"/>
          <w:marTop w:val="0"/>
          <w:marBottom w:val="0"/>
          <w:divBdr>
            <w:top w:val="none" w:sz="0" w:space="0" w:color="auto"/>
            <w:left w:val="none" w:sz="0" w:space="0" w:color="auto"/>
            <w:bottom w:val="none" w:sz="0" w:space="0" w:color="auto"/>
            <w:right w:val="none" w:sz="0" w:space="0" w:color="auto"/>
          </w:divBdr>
        </w:div>
        <w:div w:id="2026900117">
          <w:marLeft w:val="640"/>
          <w:marRight w:val="0"/>
          <w:marTop w:val="0"/>
          <w:marBottom w:val="0"/>
          <w:divBdr>
            <w:top w:val="none" w:sz="0" w:space="0" w:color="auto"/>
            <w:left w:val="none" w:sz="0" w:space="0" w:color="auto"/>
            <w:bottom w:val="none" w:sz="0" w:space="0" w:color="auto"/>
            <w:right w:val="none" w:sz="0" w:space="0" w:color="auto"/>
          </w:divBdr>
        </w:div>
        <w:div w:id="2039964530">
          <w:marLeft w:val="640"/>
          <w:marRight w:val="0"/>
          <w:marTop w:val="0"/>
          <w:marBottom w:val="0"/>
          <w:divBdr>
            <w:top w:val="none" w:sz="0" w:space="0" w:color="auto"/>
            <w:left w:val="none" w:sz="0" w:space="0" w:color="auto"/>
            <w:bottom w:val="none" w:sz="0" w:space="0" w:color="auto"/>
            <w:right w:val="none" w:sz="0" w:space="0" w:color="auto"/>
          </w:divBdr>
        </w:div>
        <w:div w:id="2068912042">
          <w:marLeft w:val="640"/>
          <w:marRight w:val="0"/>
          <w:marTop w:val="0"/>
          <w:marBottom w:val="0"/>
          <w:divBdr>
            <w:top w:val="none" w:sz="0" w:space="0" w:color="auto"/>
            <w:left w:val="none" w:sz="0" w:space="0" w:color="auto"/>
            <w:bottom w:val="none" w:sz="0" w:space="0" w:color="auto"/>
            <w:right w:val="none" w:sz="0" w:space="0" w:color="auto"/>
          </w:divBdr>
        </w:div>
        <w:div w:id="2077704283">
          <w:marLeft w:val="640"/>
          <w:marRight w:val="0"/>
          <w:marTop w:val="0"/>
          <w:marBottom w:val="0"/>
          <w:divBdr>
            <w:top w:val="none" w:sz="0" w:space="0" w:color="auto"/>
            <w:left w:val="none" w:sz="0" w:space="0" w:color="auto"/>
            <w:bottom w:val="none" w:sz="0" w:space="0" w:color="auto"/>
            <w:right w:val="none" w:sz="0" w:space="0" w:color="auto"/>
          </w:divBdr>
        </w:div>
        <w:div w:id="2104570495">
          <w:marLeft w:val="640"/>
          <w:marRight w:val="0"/>
          <w:marTop w:val="0"/>
          <w:marBottom w:val="0"/>
          <w:divBdr>
            <w:top w:val="none" w:sz="0" w:space="0" w:color="auto"/>
            <w:left w:val="none" w:sz="0" w:space="0" w:color="auto"/>
            <w:bottom w:val="none" w:sz="0" w:space="0" w:color="auto"/>
            <w:right w:val="none" w:sz="0" w:space="0" w:color="auto"/>
          </w:divBdr>
        </w:div>
        <w:div w:id="2105999731">
          <w:marLeft w:val="640"/>
          <w:marRight w:val="0"/>
          <w:marTop w:val="0"/>
          <w:marBottom w:val="0"/>
          <w:divBdr>
            <w:top w:val="none" w:sz="0" w:space="0" w:color="auto"/>
            <w:left w:val="none" w:sz="0" w:space="0" w:color="auto"/>
            <w:bottom w:val="none" w:sz="0" w:space="0" w:color="auto"/>
            <w:right w:val="none" w:sz="0" w:space="0" w:color="auto"/>
          </w:divBdr>
        </w:div>
      </w:divsChild>
    </w:div>
    <w:div w:id="39792263">
      <w:bodyDiv w:val="1"/>
      <w:marLeft w:val="0"/>
      <w:marRight w:val="0"/>
      <w:marTop w:val="0"/>
      <w:marBottom w:val="0"/>
      <w:divBdr>
        <w:top w:val="none" w:sz="0" w:space="0" w:color="auto"/>
        <w:left w:val="none" w:sz="0" w:space="0" w:color="auto"/>
        <w:bottom w:val="none" w:sz="0" w:space="0" w:color="auto"/>
        <w:right w:val="none" w:sz="0" w:space="0" w:color="auto"/>
      </w:divBdr>
      <w:divsChild>
        <w:div w:id="581378127">
          <w:marLeft w:val="640"/>
          <w:marRight w:val="0"/>
          <w:marTop w:val="0"/>
          <w:marBottom w:val="0"/>
          <w:divBdr>
            <w:top w:val="none" w:sz="0" w:space="0" w:color="auto"/>
            <w:left w:val="none" w:sz="0" w:space="0" w:color="auto"/>
            <w:bottom w:val="none" w:sz="0" w:space="0" w:color="auto"/>
            <w:right w:val="none" w:sz="0" w:space="0" w:color="auto"/>
          </w:divBdr>
        </w:div>
        <w:div w:id="235090644">
          <w:marLeft w:val="640"/>
          <w:marRight w:val="0"/>
          <w:marTop w:val="0"/>
          <w:marBottom w:val="0"/>
          <w:divBdr>
            <w:top w:val="none" w:sz="0" w:space="0" w:color="auto"/>
            <w:left w:val="none" w:sz="0" w:space="0" w:color="auto"/>
            <w:bottom w:val="none" w:sz="0" w:space="0" w:color="auto"/>
            <w:right w:val="none" w:sz="0" w:space="0" w:color="auto"/>
          </w:divBdr>
        </w:div>
        <w:div w:id="397022848">
          <w:marLeft w:val="640"/>
          <w:marRight w:val="0"/>
          <w:marTop w:val="0"/>
          <w:marBottom w:val="0"/>
          <w:divBdr>
            <w:top w:val="none" w:sz="0" w:space="0" w:color="auto"/>
            <w:left w:val="none" w:sz="0" w:space="0" w:color="auto"/>
            <w:bottom w:val="none" w:sz="0" w:space="0" w:color="auto"/>
            <w:right w:val="none" w:sz="0" w:space="0" w:color="auto"/>
          </w:divBdr>
        </w:div>
        <w:div w:id="1237323091">
          <w:marLeft w:val="640"/>
          <w:marRight w:val="0"/>
          <w:marTop w:val="0"/>
          <w:marBottom w:val="0"/>
          <w:divBdr>
            <w:top w:val="none" w:sz="0" w:space="0" w:color="auto"/>
            <w:left w:val="none" w:sz="0" w:space="0" w:color="auto"/>
            <w:bottom w:val="none" w:sz="0" w:space="0" w:color="auto"/>
            <w:right w:val="none" w:sz="0" w:space="0" w:color="auto"/>
          </w:divBdr>
        </w:div>
        <w:div w:id="645085980">
          <w:marLeft w:val="640"/>
          <w:marRight w:val="0"/>
          <w:marTop w:val="0"/>
          <w:marBottom w:val="0"/>
          <w:divBdr>
            <w:top w:val="none" w:sz="0" w:space="0" w:color="auto"/>
            <w:left w:val="none" w:sz="0" w:space="0" w:color="auto"/>
            <w:bottom w:val="none" w:sz="0" w:space="0" w:color="auto"/>
            <w:right w:val="none" w:sz="0" w:space="0" w:color="auto"/>
          </w:divBdr>
        </w:div>
        <w:div w:id="1262447593">
          <w:marLeft w:val="640"/>
          <w:marRight w:val="0"/>
          <w:marTop w:val="0"/>
          <w:marBottom w:val="0"/>
          <w:divBdr>
            <w:top w:val="none" w:sz="0" w:space="0" w:color="auto"/>
            <w:left w:val="none" w:sz="0" w:space="0" w:color="auto"/>
            <w:bottom w:val="none" w:sz="0" w:space="0" w:color="auto"/>
            <w:right w:val="none" w:sz="0" w:space="0" w:color="auto"/>
          </w:divBdr>
        </w:div>
        <w:div w:id="2060277032">
          <w:marLeft w:val="640"/>
          <w:marRight w:val="0"/>
          <w:marTop w:val="0"/>
          <w:marBottom w:val="0"/>
          <w:divBdr>
            <w:top w:val="none" w:sz="0" w:space="0" w:color="auto"/>
            <w:left w:val="none" w:sz="0" w:space="0" w:color="auto"/>
            <w:bottom w:val="none" w:sz="0" w:space="0" w:color="auto"/>
            <w:right w:val="none" w:sz="0" w:space="0" w:color="auto"/>
          </w:divBdr>
        </w:div>
        <w:div w:id="190534409">
          <w:marLeft w:val="640"/>
          <w:marRight w:val="0"/>
          <w:marTop w:val="0"/>
          <w:marBottom w:val="0"/>
          <w:divBdr>
            <w:top w:val="none" w:sz="0" w:space="0" w:color="auto"/>
            <w:left w:val="none" w:sz="0" w:space="0" w:color="auto"/>
            <w:bottom w:val="none" w:sz="0" w:space="0" w:color="auto"/>
            <w:right w:val="none" w:sz="0" w:space="0" w:color="auto"/>
          </w:divBdr>
        </w:div>
        <w:div w:id="588660653">
          <w:marLeft w:val="640"/>
          <w:marRight w:val="0"/>
          <w:marTop w:val="0"/>
          <w:marBottom w:val="0"/>
          <w:divBdr>
            <w:top w:val="none" w:sz="0" w:space="0" w:color="auto"/>
            <w:left w:val="none" w:sz="0" w:space="0" w:color="auto"/>
            <w:bottom w:val="none" w:sz="0" w:space="0" w:color="auto"/>
            <w:right w:val="none" w:sz="0" w:space="0" w:color="auto"/>
          </w:divBdr>
        </w:div>
        <w:div w:id="1517379316">
          <w:marLeft w:val="640"/>
          <w:marRight w:val="0"/>
          <w:marTop w:val="0"/>
          <w:marBottom w:val="0"/>
          <w:divBdr>
            <w:top w:val="none" w:sz="0" w:space="0" w:color="auto"/>
            <w:left w:val="none" w:sz="0" w:space="0" w:color="auto"/>
            <w:bottom w:val="none" w:sz="0" w:space="0" w:color="auto"/>
            <w:right w:val="none" w:sz="0" w:space="0" w:color="auto"/>
          </w:divBdr>
        </w:div>
        <w:div w:id="1475487019">
          <w:marLeft w:val="640"/>
          <w:marRight w:val="0"/>
          <w:marTop w:val="0"/>
          <w:marBottom w:val="0"/>
          <w:divBdr>
            <w:top w:val="none" w:sz="0" w:space="0" w:color="auto"/>
            <w:left w:val="none" w:sz="0" w:space="0" w:color="auto"/>
            <w:bottom w:val="none" w:sz="0" w:space="0" w:color="auto"/>
            <w:right w:val="none" w:sz="0" w:space="0" w:color="auto"/>
          </w:divBdr>
        </w:div>
        <w:div w:id="1851336552">
          <w:marLeft w:val="640"/>
          <w:marRight w:val="0"/>
          <w:marTop w:val="0"/>
          <w:marBottom w:val="0"/>
          <w:divBdr>
            <w:top w:val="none" w:sz="0" w:space="0" w:color="auto"/>
            <w:left w:val="none" w:sz="0" w:space="0" w:color="auto"/>
            <w:bottom w:val="none" w:sz="0" w:space="0" w:color="auto"/>
            <w:right w:val="none" w:sz="0" w:space="0" w:color="auto"/>
          </w:divBdr>
        </w:div>
        <w:div w:id="1419642357">
          <w:marLeft w:val="640"/>
          <w:marRight w:val="0"/>
          <w:marTop w:val="0"/>
          <w:marBottom w:val="0"/>
          <w:divBdr>
            <w:top w:val="none" w:sz="0" w:space="0" w:color="auto"/>
            <w:left w:val="none" w:sz="0" w:space="0" w:color="auto"/>
            <w:bottom w:val="none" w:sz="0" w:space="0" w:color="auto"/>
            <w:right w:val="none" w:sz="0" w:space="0" w:color="auto"/>
          </w:divBdr>
        </w:div>
        <w:div w:id="387918717">
          <w:marLeft w:val="640"/>
          <w:marRight w:val="0"/>
          <w:marTop w:val="0"/>
          <w:marBottom w:val="0"/>
          <w:divBdr>
            <w:top w:val="none" w:sz="0" w:space="0" w:color="auto"/>
            <w:left w:val="none" w:sz="0" w:space="0" w:color="auto"/>
            <w:bottom w:val="none" w:sz="0" w:space="0" w:color="auto"/>
            <w:right w:val="none" w:sz="0" w:space="0" w:color="auto"/>
          </w:divBdr>
        </w:div>
        <w:div w:id="16741157">
          <w:marLeft w:val="640"/>
          <w:marRight w:val="0"/>
          <w:marTop w:val="0"/>
          <w:marBottom w:val="0"/>
          <w:divBdr>
            <w:top w:val="none" w:sz="0" w:space="0" w:color="auto"/>
            <w:left w:val="none" w:sz="0" w:space="0" w:color="auto"/>
            <w:bottom w:val="none" w:sz="0" w:space="0" w:color="auto"/>
            <w:right w:val="none" w:sz="0" w:space="0" w:color="auto"/>
          </w:divBdr>
        </w:div>
        <w:div w:id="7026325">
          <w:marLeft w:val="640"/>
          <w:marRight w:val="0"/>
          <w:marTop w:val="0"/>
          <w:marBottom w:val="0"/>
          <w:divBdr>
            <w:top w:val="none" w:sz="0" w:space="0" w:color="auto"/>
            <w:left w:val="none" w:sz="0" w:space="0" w:color="auto"/>
            <w:bottom w:val="none" w:sz="0" w:space="0" w:color="auto"/>
            <w:right w:val="none" w:sz="0" w:space="0" w:color="auto"/>
          </w:divBdr>
        </w:div>
        <w:div w:id="459761806">
          <w:marLeft w:val="640"/>
          <w:marRight w:val="0"/>
          <w:marTop w:val="0"/>
          <w:marBottom w:val="0"/>
          <w:divBdr>
            <w:top w:val="none" w:sz="0" w:space="0" w:color="auto"/>
            <w:left w:val="none" w:sz="0" w:space="0" w:color="auto"/>
            <w:bottom w:val="none" w:sz="0" w:space="0" w:color="auto"/>
            <w:right w:val="none" w:sz="0" w:space="0" w:color="auto"/>
          </w:divBdr>
        </w:div>
        <w:div w:id="1201161693">
          <w:marLeft w:val="640"/>
          <w:marRight w:val="0"/>
          <w:marTop w:val="0"/>
          <w:marBottom w:val="0"/>
          <w:divBdr>
            <w:top w:val="none" w:sz="0" w:space="0" w:color="auto"/>
            <w:left w:val="none" w:sz="0" w:space="0" w:color="auto"/>
            <w:bottom w:val="none" w:sz="0" w:space="0" w:color="auto"/>
            <w:right w:val="none" w:sz="0" w:space="0" w:color="auto"/>
          </w:divBdr>
        </w:div>
        <w:div w:id="1216964035">
          <w:marLeft w:val="640"/>
          <w:marRight w:val="0"/>
          <w:marTop w:val="0"/>
          <w:marBottom w:val="0"/>
          <w:divBdr>
            <w:top w:val="none" w:sz="0" w:space="0" w:color="auto"/>
            <w:left w:val="none" w:sz="0" w:space="0" w:color="auto"/>
            <w:bottom w:val="none" w:sz="0" w:space="0" w:color="auto"/>
            <w:right w:val="none" w:sz="0" w:space="0" w:color="auto"/>
          </w:divBdr>
        </w:div>
        <w:div w:id="136461827">
          <w:marLeft w:val="640"/>
          <w:marRight w:val="0"/>
          <w:marTop w:val="0"/>
          <w:marBottom w:val="0"/>
          <w:divBdr>
            <w:top w:val="none" w:sz="0" w:space="0" w:color="auto"/>
            <w:left w:val="none" w:sz="0" w:space="0" w:color="auto"/>
            <w:bottom w:val="none" w:sz="0" w:space="0" w:color="auto"/>
            <w:right w:val="none" w:sz="0" w:space="0" w:color="auto"/>
          </w:divBdr>
        </w:div>
        <w:div w:id="485702606">
          <w:marLeft w:val="640"/>
          <w:marRight w:val="0"/>
          <w:marTop w:val="0"/>
          <w:marBottom w:val="0"/>
          <w:divBdr>
            <w:top w:val="none" w:sz="0" w:space="0" w:color="auto"/>
            <w:left w:val="none" w:sz="0" w:space="0" w:color="auto"/>
            <w:bottom w:val="none" w:sz="0" w:space="0" w:color="auto"/>
            <w:right w:val="none" w:sz="0" w:space="0" w:color="auto"/>
          </w:divBdr>
        </w:div>
        <w:div w:id="1452093859">
          <w:marLeft w:val="640"/>
          <w:marRight w:val="0"/>
          <w:marTop w:val="0"/>
          <w:marBottom w:val="0"/>
          <w:divBdr>
            <w:top w:val="none" w:sz="0" w:space="0" w:color="auto"/>
            <w:left w:val="none" w:sz="0" w:space="0" w:color="auto"/>
            <w:bottom w:val="none" w:sz="0" w:space="0" w:color="auto"/>
            <w:right w:val="none" w:sz="0" w:space="0" w:color="auto"/>
          </w:divBdr>
        </w:div>
        <w:div w:id="1555316389">
          <w:marLeft w:val="640"/>
          <w:marRight w:val="0"/>
          <w:marTop w:val="0"/>
          <w:marBottom w:val="0"/>
          <w:divBdr>
            <w:top w:val="none" w:sz="0" w:space="0" w:color="auto"/>
            <w:left w:val="none" w:sz="0" w:space="0" w:color="auto"/>
            <w:bottom w:val="none" w:sz="0" w:space="0" w:color="auto"/>
            <w:right w:val="none" w:sz="0" w:space="0" w:color="auto"/>
          </w:divBdr>
        </w:div>
        <w:div w:id="1217163386">
          <w:marLeft w:val="640"/>
          <w:marRight w:val="0"/>
          <w:marTop w:val="0"/>
          <w:marBottom w:val="0"/>
          <w:divBdr>
            <w:top w:val="none" w:sz="0" w:space="0" w:color="auto"/>
            <w:left w:val="none" w:sz="0" w:space="0" w:color="auto"/>
            <w:bottom w:val="none" w:sz="0" w:space="0" w:color="auto"/>
            <w:right w:val="none" w:sz="0" w:space="0" w:color="auto"/>
          </w:divBdr>
        </w:div>
        <w:div w:id="477960259">
          <w:marLeft w:val="640"/>
          <w:marRight w:val="0"/>
          <w:marTop w:val="0"/>
          <w:marBottom w:val="0"/>
          <w:divBdr>
            <w:top w:val="none" w:sz="0" w:space="0" w:color="auto"/>
            <w:left w:val="none" w:sz="0" w:space="0" w:color="auto"/>
            <w:bottom w:val="none" w:sz="0" w:space="0" w:color="auto"/>
            <w:right w:val="none" w:sz="0" w:space="0" w:color="auto"/>
          </w:divBdr>
        </w:div>
        <w:div w:id="1347486974">
          <w:marLeft w:val="640"/>
          <w:marRight w:val="0"/>
          <w:marTop w:val="0"/>
          <w:marBottom w:val="0"/>
          <w:divBdr>
            <w:top w:val="none" w:sz="0" w:space="0" w:color="auto"/>
            <w:left w:val="none" w:sz="0" w:space="0" w:color="auto"/>
            <w:bottom w:val="none" w:sz="0" w:space="0" w:color="auto"/>
            <w:right w:val="none" w:sz="0" w:space="0" w:color="auto"/>
          </w:divBdr>
        </w:div>
        <w:div w:id="326983722">
          <w:marLeft w:val="640"/>
          <w:marRight w:val="0"/>
          <w:marTop w:val="0"/>
          <w:marBottom w:val="0"/>
          <w:divBdr>
            <w:top w:val="none" w:sz="0" w:space="0" w:color="auto"/>
            <w:left w:val="none" w:sz="0" w:space="0" w:color="auto"/>
            <w:bottom w:val="none" w:sz="0" w:space="0" w:color="auto"/>
            <w:right w:val="none" w:sz="0" w:space="0" w:color="auto"/>
          </w:divBdr>
        </w:div>
        <w:div w:id="1303344503">
          <w:marLeft w:val="640"/>
          <w:marRight w:val="0"/>
          <w:marTop w:val="0"/>
          <w:marBottom w:val="0"/>
          <w:divBdr>
            <w:top w:val="none" w:sz="0" w:space="0" w:color="auto"/>
            <w:left w:val="none" w:sz="0" w:space="0" w:color="auto"/>
            <w:bottom w:val="none" w:sz="0" w:space="0" w:color="auto"/>
            <w:right w:val="none" w:sz="0" w:space="0" w:color="auto"/>
          </w:divBdr>
        </w:div>
        <w:div w:id="2071875919">
          <w:marLeft w:val="640"/>
          <w:marRight w:val="0"/>
          <w:marTop w:val="0"/>
          <w:marBottom w:val="0"/>
          <w:divBdr>
            <w:top w:val="none" w:sz="0" w:space="0" w:color="auto"/>
            <w:left w:val="none" w:sz="0" w:space="0" w:color="auto"/>
            <w:bottom w:val="none" w:sz="0" w:space="0" w:color="auto"/>
            <w:right w:val="none" w:sz="0" w:space="0" w:color="auto"/>
          </w:divBdr>
        </w:div>
        <w:div w:id="1621566295">
          <w:marLeft w:val="640"/>
          <w:marRight w:val="0"/>
          <w:marTop w:val="0"/>
          <w:marBottom w:val="0"/>
          <w:divBdr>
            <w:top w:val="none" w:sz="0" w:space="0" w:color="auto"/>
            <w:left w:val="none" w:sz="0" w:space="0" w:color="auto"/>
            <w:bottom w:val="none" w:sz="0" w:space="0" w:color="auto"/>
            <w:right w:val="none" w:sz="0" w:space="0" w:color="auto"/>
          </w:divBdr>
        </w:div>
        <w:div w:id="1563786412">
          <w:marLeft w:val="640"/>
          <w:marRight w:val="0"/>
          <w:marTop w:val="0"/>
          <w:marBottom w:val="0"/>
          <w:divBdr>
            <w:top w:val="none" w:sz="0" w:space="0" w:color="auto"/>
            <w:left w:val="none" w:sz="0" w:space="0" w:color="auto"/>
            <w:bottom w:val="none" w:sz="0" w:space="0" w:color="auto"/>
            <w:right w:val="none" w:sz="0" w:space="0" w:color="auto"/>
          </w:divBdr>
        </w:div>
        <w:div w:id="251085886">
          <w:marLeft w:val="640"/>
          <w:marRight w:val="0"/>
          <w:marTop w:val="0"/>
          <w:marBottom w:val="0"/>
          <w:divBdr>
            <w:top w:val="none" w:sz="0" w:space="0" w:color="auto"/>
            <w:left w:val="none" w:sz="0" w:space="0" w:color="auto"/>
            <w:bottom w:val="none" w:sz="0" w:space="0" w:color="auto"/>
            <w:right w:val="none" w:sz="0" w:space="0" w:color="auto"/>
          </w:divBdr>
        </w:div>
        <w:div w:id="332268226">
          <w:marLeft w:val="640"/>
          <w:marRight w:val="0"/>
          <w:marTop w:val="0"/>
          <w:marBottom w:val="0"/>
          <w:divBdr>
            <w:top w:val="none" w:sz="0" w:space="0" w:color="auto"/>
            <w:left w:val="none" w:sz="0" w:space="0" w:color="auto"/>
            <w:bottom w:val="none" w:sz="0" w:space="0" w:color="auto"/>
            <w:right w:val="none" w:sz="0" w:space="0" w:color="auto"/>
          </w:divBdr>
        </w:div>
        <w:div w:id="1420911337">
          <w:marLeft w:val="640"/>
          <w:marRight w:val="0"/>
          <w:marTop w:val="0"/>
          <w:marBottom w:val="0"/>
          <w:divBdr>
            <w:top w:val="none" w:sz="0" w:space="0" w:color="auto"/>
            <w:left w:val="none" w:sz="0" w:space="0" w:color="auto"/>
            <w:bottom w:val="none" w:sz="0" w:space="0" w:color="auto"/>
            <w:right w:val="none" w:sz="0" w:space="0" w:color="auto"/>
          </w:divBdr>
        </w:div>
        <w:div w:id="832721609">
          <w:marLeft w:val="640"/>
          <w:marRight w:val="0"/>
          <w:marTop w:val="0"/>
          <w:marBottom w:val="0"/>
          <w:divBdr>
            <w:top w:val="none" w:sz="0" w:space="0" w:color="auto"/>
            <w:left w:val="none" w:sz="0" w:space="0" w:color="auto"/>
            <w:bottom w:val="none" w:sz="0" w:space="0" w:color="auto"/>
            <w:right w:val="none" w:sz="0" w:space="0" w:color="auto"/>
          </w:divBdr>
        </w:div>
        <w:div w:id="375857709">
          <w:marLeft w:val="640"/>
          <w:marRight w:val="0"/>
          <w:marTop w:val="0"/>
          <w:marBottom w:val="0"/>
          <w:divBdr>
            <w:top w:val="none" w:sz="0" w:space="0" w:color="auto"/>
            <w:left w:val="none" w:sz="0" w:space="0" w:color="auto"/>
            <w:bottom w:val="none" w:sz="0" w:space="0" w:color="auto"/>
            <w:right w:val="none" w:sz="0" w:space="0" w:color="auto"/>
          </w:divBdr>
        </w:div>
        <w:div w:id="450632374">
          <w:marLeft w:val="640"/>
          <w:marRight w:val="0"/>
          <w:marTop w:val="0"/>
          <w:marBottom w:val="0"/>
          <w:divBdr>
            <w:top w:val="none" w:sz="0" w:space="0" w:color="auto"/>
            <w:left w:val="none" w:sz="0" w:space="0" w:color="auto"/>
            <w:bottom w:val="none" w:sz="0" w:space="0" w:color="auto"/>
            <w:right w:val="none" w:sz="0" w:space="0" w:color="auto"/>
          </w:divBdr>
        </w:div>
        <w:div w:id="1451516208">
          <w:marLeft w:val="640"/>
          <w:marRight w:val="0"/>
          <w:marTop w:val="0"/>
          <w:marBottom w:val="0"/>
          <w:divBdr>
            <w:top w:val="none" w:sz="0" w:space="0" w:color="auto"/>
            <w:left w:val="none" w:sz="0" w:space="0" w:color="auto"/>
            <w:bottom w:val="none" w:sz="0" w:space="0" w:color="auto"/>
            <w:right w:val="none" w:sz="0" w:space="0" w:color="auto"/>
          </w:divBdr>
        </w:div>
        <w:div w:id="189537639">
          <w:marLeft w:val="640"/>
          <w:marRight w:val="0"/>
          <w:marTop w:val="0"/>
          <w:marBottom w:val="0"/>
          <w:divBdr>
            <w:top w:val="none" w:sz="0" w:space="0" w:color="auto"/>
            <w:left w:val="none" w:sz="0" w:space="0" w:color="auto"/>
            <w:bottom w:val="none" w:sz="0" w:space="0" w:color="auto"/>
            <w:right w:val="none" w:sz="0" w:space="0" w:color="auto"/>
          </w:divBdr>
        </w:div>
        <w:div w:id="2022927048">
          <w:marLeft w:val="640"/>
          <w:marRight w:val="0"/>
          <w:marTop w:val="0"/>
          <w:marBottom w:val="0"/>
          <w:divBdr>
            <w:top w:val="none" w:sz="0" w:space="0" w:color="auto"/>
            <w:left w:val="none" w:sz="0" w:space="0" w:color="auto"/>
            <w:bottom w:val="none" w:sz="0" w:space="0" w:color="auto"/>
            <w:right w:val="none" w:sz="0" w:space="0" w:color="auto"/>
          </w:divBdr>
        </w:div>
        <w:div w:id="310328145">
          <w:marLeft w:val="640"/>
          <w:marRight w:val="0"/>
          <w:marTop w:val="0"/>
          <w:marBottom w:val="0"/>
          <w:divBdr>
            <w:top w:val="none" w:sz="0" w:space="0" w:color="auto"/>
            <w:left w:val="none" w:sz="0" w:space="0" w:color="auto"/>
            <w:bottom w:val="none" w:sz="0" w:space="0" w:color="auto"/>
            <w:right w:val="none" w:sz="0" w:space="0" w:color="auto"/>
          </w:divBdr>
        </w:div>
        <w:div w:id="438377995">
          <w:marLeft w:val="640"/>
          <w:marRight w:val="0"/>
          <w:marTop w:val="0"/>
          <w:marBottom w:val="0"/>
          <w:divBdr>
            <w:top w:val="none" w:sz="0" w:space="0" w:color="auto"/>
            <w:left w:val="none" w:sz="0" w:space="0" w:color="auto"/>
            <w:bottom w:val="none" w:sz="0" w:space="0" w:color="auto"/>
            <w:right w:val="none" w:sz="0" w:space="0" w:color="auto"/>
          </w:divBdr>
        </w:div>
        <w:div w:id="621495396">
          <w:marLeft w:val="640"/>
          <w:marRight w:val="0"/>
          <w:marTop w:val="0"/>
          <w:marBottom w:val="0"/>
          <w:divBdr>
            <w:top w:val="none" w:sz="0" w:space="0" w:color="auto"/>
            <w:left w:val="none" w:sz="0" w:space="0" w:color="auto"/>
            <w:bottom w:val="none" w:sz="0" w:space="0" w:color="auto"/>
            <w:right w:val="none" w:sz="0" w:space="0" w:color="auto"/>
          </w:divBdr>
        </w:div>
        <w:div w:id="1166868761">
          <w:marLeft w:val="640"/>
          <w:marRight w:val="0"/>
          <w:marTop w:val="0"/>
          <w:marBottom w:val="0"/>
          <w:divBdr>
            <w:top w:val="none" w:sz="0" w:space="0" w:color="auto"/>
            <w:left w:val="none" w:sz="0" w:space="0" w:color="auto"/>
            <w:bottom w:val="none" w:sz="0" w:space="0" w:color="auto"/>
            <w:right w:val="none" w:sz="0" w:space="0" w:color="auto"/>
          </w:divBdr>
        </w:div>
        <w:div w:id="822814037">
          <w:marLeft w:val="640"/>
          <w:marRight w:val="0"/>
          <w:marTop w:val="0"/>
          <w:marBottom w:val="0"/>
          <w:divBdr>
            <w:top w:val="none" w:sz="0" w:space="0" w:color="auto"/>
            <w:left w:val="none" w:sz="0" w:space="0" w:color="auto"/>
            <w:bottom w:val="none" w:sz="0" w:space="0" w:color="auto"/>
            <w:right w:val="none" w:sz="0" w:space="0" w:color="auto"/>
          </w:divBdr>
        </w:div>
        <w:div w:id="912665514">
          <w:marLeft w:val="640"/>
          <w:marRight w:val="0"/>
          <w:marTop w:val="0"/>
          <w:marBottom w:val="0"/>
          <w:divBdr>
            <w:top w:val="none" w:sz="0" w:space="0" w:color="auto"/>
            <w:left w:val="none" w:sz="0" w:space="0" w:color="auto"/>
            <w:bottom w:val="none" w:sz="0" w:space="0" w:color="auto"/>
            <w:right w:val="none" w:sz="0" w:space="0" w:color="auto"/>
          </w:divBdr>
        </w:div>
        <w:div w:id="902908322">
          <w:marLeft w:val="640"/>
          <w:marRight w:val="0"/>
          <w:marTop w:val="0"/>
          <w:marBottom w:val="0"/>
          <w:divBdr>
            <w:top w:val="none" w:sz="0" w:space="0" w:color="auto"/>
            <w:left w:val="none" w:sz="0" w:space="0" w:color="auto"/>
            <w:bottom w:val="none" w:sz="0" w:space="0" w:color="auto"/>
            <w:right w:val="none" w:sz="0" w:space="0" w:color="auto"/>
          </w:divBdr>
        </w:div>
        <w:div w:id="1779136946">
          <w:marLeft w:val="640"/>
          <w:marRight w:val="0"/>
          <w:marTop w:val="0"/>
          <w:marBottom w:val="0"/>
          <w:divBdr>
            <w:top w:val="none" w:sz="0" w:space="0" w:color="auto"/>
            <w:left w:val="none" w:sz="0" w:space="0" w:color="auto"/>
            <w:bottom w:val="none" w:sz="0" w:space="0" w:color="auto"/>
            <w:right w:val="none" w:sz="0" w:space="0" w:color="auto"/>
          </w:divBdr>
        </w:div>
        <w:div w:id="1069419586">
          <w:marLeft w:val="640"/>
          <w:marRight w:val="0"/>
          <w:marTop w:val="0"/>
          <w:marBottom w:val="0"/>
          <w:divBdr>
            <w:top w:val="none" w:sz="0" w:space="0" w:color="auto"/>
            <w:left w:val="none" w:sz="0" w:space="0" w:color="auto"/>
            <w:bottom w:val="none" w:sz="0" w:space="0" w:color="auto"/>
            <w:right w:val="none" w:sz="0" w:space="0" w:color="auto"/>
          </w:divBdr>
        </w:div>
        <w:div w:id="1133598402">
          <w:marLeft w:val="640"/>
          <w:marRight w:val="0"/>
          <w:marTop w:val="0"/>
          <w:marBottom w:val="0"/>
          <w:divBdr>
            <w:top w:val="none" w:sz="0" w:space="0" w:color="auto"/>
            <w:left w:val="none" w:sz="0" w:space="0" w:color="auto"/>
            <w:bottom w:val="none" w:sz="0" w:space="0" w:color="auto"/>
            <w:right w:val="none" w:sz="0" w:space="0" w:color="auto"/>
          </w:divBdr>
        </w:div>
        <w:div w:id="1916360396">
          <w:marLeft w:val="640"/>
          <w:marRight w:val="0"/>
          <w:marTop w:val="0"/>
          <w:marBottom w:val="0"/>
          <w:divBdr>
            <w:top w:val="none" w:sz="0" w:space="0" w:color="auto"/>
            <w:left w:val="none" w:sz="0" w:space="0" w:color="auto"/>
            <w:bottom w:val="none" w:sz="0" w:space="0" w:color="auto"/>
            <w:right w:val="none" w:sz="0" w:space="0" w:color="auto"/>
          </w:divBdr>
        </w:div>
        <w:div w:id="1756441952">
          <w:marLeft w:val="640"/>
          <w:marRight w:val="0"/>
          <w:marTop w:val="0"/>
          <w:marBottom w:val="0"/>
          <w:divBdr>
            <w:top w:val="none" w:sz="0" w:space="0" w:color="auto"/>
            <w:left w:val="none" w:sz="0" w:space="0" w:color="auto"/>
            <w:bottom w:val="none" w:sz="0" w:space="0" w:color="auto"/>
            <w:right w:val="none" w:sz="0" w:space="0" w:color="auto"/>
          </w:divBdr>
        </w:div>
        <w:div w:id="1382055919">
          <w:marLeft w:val="640"/>
          <w:marRight w:val="0"/>
          <w:marTop w:val="0"/>
          <w:marBottom w:val="0"/>
          <w:divBdr>
            <w:top w:val="none" w:sz="0" w:space="0" w:color="auto"/>
            <w:left w:val="none" w:sz="0" w:space="0" w:color="auto"/>
            <w:bottom w:val="none" w:sz="0" w:space="0" w:color="auto"/>
            <w:right w:val="none" w:sz="0" w:space="0" w:color="auto"/>
          </w:divBdr>
        </w:div>
        <w:div w:id="331613588">
          <w:marLeft w:val="640"/>
          <w:marRight w:val="0"/>
          <w:marTop w:val="0"/>
          <w:marBottom w:val="0"/>
          <w:divBdr>
            <w:top w:val="none" w:sz="0" w:space="0" w:color="auto"/>
            <w:left w:val="none" w:sz="0" w:space="0" w:color="auto"/>
            <w:bottom w:val="none" w:sz="0" w:space="0" w:color="auto"/>
            <w:right w:val="none" w:sz="0" w:space="0" w:color="auto"/>
          </w:divBdr>
        </w:div>
        <w:div w:id="454181874">
          <w:marLeft w:val="640"/>
          <w:marRight w:val="0"/>
          <w:marTop w:val="0"/>
          <w:marBottom w:val="0"/>
          <w:divBdr>
            <w:top w:val="none" w:sz="0" w:space="0" w:color="auto"/>
            <w:left w:val="none" w:sz="0" w:space="0" w:color="auto"/>
            <w:bottom w:val="none" w:sz="0" w:space="0" w:color="auto"/>
            <w:right w:val="none" w:sz="0" w:space="0" w:color="auto"/>
          </w:divBdr>
        </w:div>
        <w:div w:id="855652561">
          <w:marLeft w:val="640"/>
          <w:marRight w:val="0"/>
          <w:marTop w:val="0"/>
          <w:marBottom w:val="0"/>
          <w:divBdr>
            <w:top w:val="none" w:sz="0" w:space="0" w:color="auto"/>
            <w:left w:val="none" w:sz="0" w:space="0" w:color="auto"/>
            <w:bottom w:val="none" w:sz="0" w:space="0" w:color="auto"/>
            <w:right w:val="none" w:sz="0" w:space="0" w:color="auto"/>
          </w:divBdr>
        </w:div>
        <w:div w:id="831608798">
          <w:marLeft w:val="640"/>
          <w:marRight w:val="0"/>
          <w:marTop w:val="0"/>
          <w:marBottom w:val="0"/>
          <w:divBdr>
            <w:top w:val="none" w:sz="0" w:space="0" w:color="auto"/>
            <w:left w:val="none" w:sz="0" w:space="0" w:color="auto"/>
            <w:bottom w:val="none" w:sz="0" w:space="0" w:color="auto"/>
            <w:right w:val="none" w:sz="0" w:space="0" w:color="auto"/>
          </w:divBdr>
        </w:div>
        <w:div w:id="115563487">
          <w:marLeft w:val="640"/>
          <w:marRight w:val="0"/>
          <w:marTop w:val="0"/>
          <w:marBottom w:val="0"/>
          <w:divBdr>
            <w:top w:val="none" w:sz="0" w:space="0" w:color="auto"/>
            <w:left w:val="none" w:sz="0" w:space="0" w:color="auto"/>
            <w:bottom w:val="none" w:sz="0" w:space="0" w:color="auto"/>
            <w:right w:val="none" w:sz="0" w:space="0" w:color="auto"/>
          </w:divBdr>
        </w:div>
        <w:div w:id="505633161">
          <w:marLeft w:val="640"/>
          <w:marRight w:val="0"/>
          <w:marTop w:val="0"/>
          <w:marBottom w:val="0"/>
          <w:divBdr>
            <w:top w:val="none" w:sz="0" w:space="0" w:color="auto"/>
            <w:left w:val="none" w:sz="0" w:space="0" w:color="auto"/>
            <w:bottom w:val="none" w:sz="0" w:space="0" w:color="auto"/>
            <w:right w:val="none" w:sz="0" w:space="0" w:color="auto"/>
          </w:divBdr>
        </w:div>
        <w:div w:id="2068989505">
          <w:marLeft w:val="640"/>
          <w:marRight w:val="0"/>
          <w:marTop w:val="0"/>
          <w:marBottom w:val="0"/>
          <w:divBdr>
            <w:top w:val="none" w:sz="0" w:space="0" w:color="auto"/>
            <w:left w:val="none" w:sz="0" w:space="0" w:color="auto"/>
            <w:bottom w:val="none" w:sz="0" w:space="0" w:color="auto"/>
            <w:right w:val="none" w:sz="0" w:space="0" w:color="auto"/>
          </w:divBdr>
        </w:div>
        <w:div w:id="1010378489">
          <w:marLeft w:val="640"/>
          <w:marRight w:val="0"/>
          <w:marTop w:val="0"/>
          <w:marBottom w:val="0"/>
          <w:divBdr>
            <w:top w:val="none" w:sz="0" w:space="0" w:color="auto"/>
            <w:left w:val="none" w:sz="0" w:space="0" w:color="auto"/>
            <w:bottom w:val="none" w:sz="0" w:space="0" w:color="auto"/>
            <w:right w:val="none" w:sz="0" w:space="0" w:color="auto"/>
          </w:divBdr>
        </w:div>
        <w:div w:id="1160538517">
          <w:marLeft w:val="640"/>
          <w:marRight w:val="0"/>
          <w:marTop w:val="0"/>
          <w:marBottom w:val="0"/>
          <w:divBdr>
            <w:top w:val="none" w:sz="0" w:space="0" w:color="auto"/>
            <w:left w:val="none" w:sz="0" w:space="0" w:color="auto"/>
            <w:bottom w:val="none" w:sz="0" w:space="0" w:color="auto"/>
            <w:right w:val="none" w:sz="0" w:space="0" w:color="auto"/>
          </w:divBdr>
        </w:div>
        <w:div w:id="564799839">
          <w:marLeft w:val="640"/>
          <w:marRight w:val="0"/>
          <w:marTop w:val="0"/>
          <w:marBottom w:val="0"/>
          <w:divBdr>
            <w:top w:val="none" w:sz="0" w:space="0" w:color="auto"/>
            <w:left w:val="none" w:sz="0" w:space="0" w:color="auto"/>
            <w:bottom w:val="none" w:sz="0" w:space="0" w:color="auto"/>
            <w:right w:val="none" w:sz="0" w:space="0" w:color="auto"/>
          </w:divBdr>
        </w:div>
        <w:div w:id="640814880">
          <w:marLeft w:val="640"/>
          <w:marRight w:val="0"/>
          <w:marTop w:val="0"/>
          <w:marBottom w:val="0"/>
          <w:divBdr>
            <w:top w:val="none" w:sz="0" w:space="0" w:color="auto"/>
            <w:left w:val="none" w:sz="0" w:space="0" w:color="auto"/>
            <w:bottom w:val="none" w:sz="0" w:space="0" w:color="auto"/>
            <w:right w:val="none" w:sz="0" w:space="0" w:color="auto"/>
          </w:divBdr>
        </w:div>
        <w:div w:id="1257637568">
          <w:marLeft w:val="640"/>
          <w:marRight w:val="0"/>
          <w:marTop w:val="0"/>
          <w:marBottom w:val="0"/>
          <w:divBdr>
            <w:top w:val="none" w:sz="0" w:space="0" w:color="auto"/>
            <w:left w:val="none" w:sz="0" w:space="0" w:color="auto"/>
            <w:bottom w:val="none" w:sz="0" w:space="0" w:color="auto"/>
            <w:right w:val="none" w:sz="0" w:space="0" w:color="auto"/>
          </w:divBdr>
        </w:div>
        <w:div w:id="211427018">
          <w:marLeft w:val="640"/>
          <w:marRight w:val="0"/>
          <w:marTop w:val="0"/>
          <w:marBottom w:val="0"/>
          <w:divBdr>
            <w:top w:val="none" w:sz="0" w:space="0" w:color="auto"/>
            <w:left w:val="none" w:sz="0" w:space="0" w:color="auto"/>
            <w:bottom w:val="none" w:sz="0" w:space="0" w:color="auto"/>
            <w:right w:val="none" w:sz="0" w:space="0" w:color="auto"/>
          </w:divBdr>
        </w:div>
        <w:div w:id="993534747">
          <w:marLeft w:val="640"/>
          <w:marRight w:val="0"/>
          <w:marTop w:val="0"/>
          <w:marBottom w:val="0"/>
          <w:divBdr>
            <w:top w:val="none" w:sz="0" w:space="0" w:color="auto"/>
            <w:left w:val="none" w:sz="0" w:space="0" w:color="auto"/>
            <w:bottom w:val="none" w:sz="0" w:space="0" w:color="auto"/>
            <w:right w:val="none" w:sz="0" w:space="0" w:color="auto"/>
          </w:divBdr>
        </w:div>
        <w:div w:id="1300458254">
          <w:marLeft w:val="640"/>
          <w:marRight w:val="0"/>
          <w:marTop w:val="0"/>
          <w:marBottom w:val="0"/>
          <w:divBdr>
            <w:top w:val="none" w:sz="0" w:space="0" w:color="auto"/>
            <w:left w:val="none" w:sz="0" w:space="0" w:color="auto"/>
            <w:bottom w:val="none" w:sz="0" w:space="0" w:color="auto"/>
            <w:right w:val="none" w:sz="0" w:space="0" w:color="auto"/>
          </w:divBdr>
        </w:div>
        <w:div w:id="482039897">
          <w:marLeft w:val="640"/>
          <w:marRight w:val="0"/>
          <w:marTop w:val="0"/>
          <w:marBottom w:val="0"/>
          <w:divBdr>
            <w:top w:val="none" w:sz="0" w:space="0" w:color="auto"/>
            <w:left w:val="none" w:sz="0" w:space="0" w:color="auto"/>
            <w:bottom w:val="none" w:sz="0" w:space="0" w:color="auto"/>
            <w:right w:val="none" w:sz="0" w:space="0" w:color="auto"/>
          </w:divBdr>
        </w:div>
        <w:div w:id="2126657003">
          <w:marLeft w:val="640"/>
          <w:marRight w:val="0"/>
          <w:marTop w:val="0"/>
          <w:marBottom w:val="0"/>
          <w:divBdr>
            <w:top w:val="none" w:sz="0" w:space="0" w:color="auto"/>
            <w:left w:val="none" w:sz="0" w:space="0" w:color="auto"/>
            <w:bottom w:val="none" w:sz="0" w:space="0" w:color="auto"/>
            <w:right w:val="none" w:sz="0" w:space="0" w:color="auto"/>
          </w:divBdr>
        </w:div>
        <w:div w:id="71323081">
          <w:marLeft w:val="640"/>
          <w:marRight w:val="0"/>
          <w:marTop w:val="0"/>
          <w:marBottom w:val="0"/>
          <w:divBdr>
            <w:top w:val="none" w:sz="0" w:space="0" w:color="auto"/>
            <w:left w:val="none" w:sz="0" w:space="0" w:color="auto"/>
            <w:bottom w:val="none" w:sz="0" w:space="0" w:color="auto"/>
            <w:right w:val="none" w:sz="0" w:space="0" w:color="auto"/>
          </w:divBdr>
        </w:div>
        <w:div w:id="761754145">
          <w:marLeft w:val="640"/>
          <w:marRight w:val="0"/>
          <w:marTop w:val="0"/>
          <w:marBottom w:val="0"/>
          <w:divBdr>
            <w:top w:val="none" w:sz="0" w:space="0" w:color="auto"/>
            <w:left w:val="none" w:sz="0" w:space="0" w:color="auto"/>
            <w:bottom w:val="none" w:sz="0" w:space="0" w:color="auto"/>
            <w:right w:val="none" w:sz="0" w:space="0" w:color="auto"/>
          </w:divBdr>
        </w:div>
        <w:div w:id="89325583">
          <w:marLeft w:val="640"/>
          <w:marRight w:val="0"/>
          <w:marTop w:val="0"/>
          <w:marBottom w:val="0"/>
          <w:divBdr>
            <w:top w:val="none" w:sz="0" w:space="0" w:color="auto"/>
            <w:left w:val="none" w:sz="0" w:space="0" w:color="auto"/>
            <w:bottom w:val="none" w:sz="0" w:space="0" w:color="auto"/>
            <w:right w:val="none" w:sz="0" w:space="0" w:color="auto"/>
          </w:divBdr>
        </w:div>
        <w:div w:id="1380013416">
          <w:marLeft w:val="640"/>
          <w:marRight w:val="0"/>
          <w:marTop w:val="0"/>
          <w:marBottom w:val="0"/>
          <w:divBdr>
            <w:top w:val="none" w:sz="0" w:space="0" w:color="auto"/>
            <w:left w:val="none" w:sz="0" w:space="0" w:color="auto"/>
            <w:bottom w:val="none" w:sz="0" w:space="0" w:color="auto"/>
            <w:right w:val="none" w:sz="0" w:space="0" w:color="auto"/>
          </w:divBdr>
        </w:div>
        <w:div w:id="158273631">
          <w:marLeft w:val="640"/>
          <w:marRight w:val="0"/>
          <w:marTop w:val="0"/>
          <w:marBottom w:val="0"/>
          <w:divBdr>
            <w:top w:val="none" w:sz="0" w:space="0" w:color="auto"/>
            <w:left w:val="none" w:sz="0" w:space="0" w:color="auto"/>
            <w:bottom w:val="none" w:sz="0" w:space="0" w:color="auto"/>
            <w:right w:val="none" w:sz="0" w:space="0" w:color="auto"/>
          </w:divBdr>
        </w:div>
        <w:div w:id="501627530">
          <w:marLeft w:val="640"/>
          <w:marRight w:val="0"/>
          <w:marTop w:val="0"/>
          <w:marBottom w:val="0"/>
          <w:divBdr>
            <w:top w:val="none" w:sz="0" w:space="0" w:color="auto"/>
            <w:left w:val="none" w:sz="0" w:space="0" w:color="auto"/>
            <w:bottom w:val="none" w:sz="0" w:space="0" w:color="auto"/>
            <w:right w:val="none" w:sz="0" w:space="0" w:color="auto"/>
          </w:divBdr>
        </w:div>
        <w:div w:id="1503085034">
          <w:marLeft w:val="640"/>
          <w:marRight w:val="0"/>
          <w:marTop w:val="0"/>
          <w:marBottom w:val="0"/>
          <w:divBdr>
            <w:top w:val="none" w:sz="0" w:space="0" w:color="auto"/>
            <w:left w:val="none" w:sz="0" w:space="0" w:color="auto"/>
            <w:bottom w:val="none" w:sz="0" w:space="0" w:color="auto"/>
            <w:right w:val="none" w:sz="0" w:space="0" w:color="auto"/>
          </w:divBdr>
        </w:div>
        <w:div w:id="1218662079">
          <w:marLeft w:val="640"/>
          <w:marRight w:val="0"/>
          <w:marTop w:val="0"/>
          <w:marBottom w:val="0"/>
          <w:divBdr>
            <w:top w:val="none" w:sz="0" w:space="0" w:color="auto"/>
            <w:left w:val="none" w:sz="0" w:space="0" w:color="auto"/>
            <w:bottom w:val="none" w:sz="0" w:space="0" w:color="auto"/>
            <w:right w:val="none" w:sz="0" w:space="0" w:color="auto"/>
          </w:divBdr>
        </w:div>
        <w:div w:id="130365328">
          <w:marLeft w:val="640"/>
          <w:marRight w:val="0"/>
          <w:marTop w:val="0"/>
          <w:marBottom w:val="0"/>
          <w:divBdr>
            <w:top w:val="none" w:sz="0" w:space="0" w:color="auto"/>
            <w:left w:val="none" w:sz="0" w:space="0" w:color="auto"/>
            <w:bottom w:val="none" w:sz="0" w:space="0" w:color="auto"/>
            <w:right w:val="none" w:sz="0" w:space="0" w:color="auto"/>
          </w:divBdr>
        </w:div>
        <w:div w:id="668289463">
          <w:marLeft w:val="640"/>
          <w:marRight w:val="0"/>
          <w:marTop w:val="0"/>
          <w:marBottom w:val="0"/>
          <w:divBdr>
            <w:top w:val="none" w:sz="0" w:space="0" w:color="auto"/>
            <w:left w:val="none" w:sz="0" w:space="0" w:color="auto"/>
            <w:bottom w:val="none" w:sz="0" w:space="0" w:color="auto"/>
            <w:right w:val="none" w:sz="0" w:space="0" w:color="auto"/>
          </w:divBdr>
        </w:div>
        <w:div w:id="2093967356">
          <w:marLeft w:val="640"/>
          <w:marRight w:val="0"/>
          <w:marTop w:val="0"/>
          <w:marBottom w:val="0"/>
          <w:divBdr>
            <w:top w:val="none" w:sz="0" w:space="0" w:color="auto"/>
            <w:left w:val="none" w:sz="0" w:space="0" w:color="auto"/>
            <w:bottom w:val="none" w:sz="0" w:space="0" w:color="auto"/>
            <w:right w:val="none" w:sz="0" w:space="0" w:color="auto"/>
          </w:divBdr>
        </w:div>
        <w:div w:id="1512378380">
          <w:marLeft w:val="640"/>
          <w:marRight w:val="0"/>
          <w:marTop w:val="0"/>
          <w:marBottom w:val="0"/>
          <w:divBdr>
            <w:top w:val="none" w:sz="0" w:space="0" w:color="auto"/>
            <w:left w:val="none" w:sz="0" w:space="0" w:color="auto"/>
            <w:bottom w:val="none" w:sz="0" w:space="0" w:color="auto"/>
            <w:right w:val="none" w:sz="0" w:space="0" w:color="auto"/>
          </w:divBdr>
        </w:div>
        <w:div w:id="799147880">
          <w:marLeft w:val="640"/>
          <w:marRight w:val="0"/>
          <w:marTop w:val="0"/>
          <w:marBottom w:val="0"/>
          <w:divBdr>
            <w:top w:val="none" w:sz="0" w:space="0" w:color="auto"/>
            <w:left w:val="none" w:sz="0" w:space="0" w:color="auto"/>
            <w:bottom w:val="none" w:sz="0" w:space="0" w:color="auto"/>
            <w:right w:val="none" w:sz="0" w:space="0" w:color="auto"/>
          </w:divBdr>
        </w:div>
        <w:div w:id="995453992">
          <w:marLeft w:val="640"/>
          <w:marRight w:val="0"/>
          <w:marTop w:val="0"/>
          <w:marBottom w:val="0"/>
          <w:divBdr>
            <w:top w:val="none" w:sz="0" w:space="0" w:color="auto"/>
            <w:left w:val="none" w:sz="0" w:space="0" w:color="auto"/>
            <w:bottom w:val="none" w:sz="0" w:space="0" w:color="auto"/>
            <w:right w:val="none" w:sz="0" w:space="0" w:color="auto"/>
          </w:divBdr>
        </w:div>
        <w:div w:id="1670909415">
          <w:marLeft w:val="640"/>
          <w:marRight w:val="0"/>
          <w:marTop w:val="0"/>
          <w:marBottom w:val="0"/>
          <w:divBdr>
            <w:top w:val="none" w:sz="0" w:space="0" w:color="auto"/>
            <w:left w:val="none" w:sz="0" w:space="0" w:color="auto"/>
            <w:bottom w:val="none" w:sz="0" w:space="0" w:color="auto"/>
            <w:right w:val="none" w:sz="0" w:space="0" w:color="auto"/>
          </w:divBdr>
        </w:div>
        <w:div w:id="1493719443">
          <w:marLeft w:val="640"/>
          <w:marRight w:val="0"/>
          <w:marTop w:val="0"/>
          <w:marBottom w:val="0"/>
          <w:divBdr>
            <w:top w:val="none" w:sz="0" w:space="0" w:color="auto"/>
            <w:left w:val="none" w:sz="0" w:space="0" w:color="auto"/>
            <w:bottom w:val="none" w:sz="0" w:space="0" w:color="auto"/>
            <w:right w:val="none" w:sz="0" w:space="0" w:color="auto"/>
          </w:divBdr>
        </w:div>
      </w:divsChild>
    </w:div>
    <w:div w:id="48916637">
      <w:bodyDiv w:val="1"/>
      <w:marLeft w:val="0"/>
      <w:marRight w:val="0"/>
      <w:marTop w:val="0"/>
      <w:marBottom w:val="0"/>
      <w:divBdr>
        <w:top w:val="none" w:sz="0" w:space="0" w:color="auto"/>
        <w:left w:val="none" w:sz="0" w:space="0" w:color="auto"/>
        <w:bottom w:val="none" w:sz="0" w:space="0" w:color="auto"/>
        <w:right w:val="none" w:sz="0" w:space="0" w:color="auto"/>
      </w:divBdr>
      <w:divsChild>
        <w:div w:id="147870138">
          <w:marLeft w:val="640"/>
          <w:marRight w:val="0"/>
          <w:marTop w:val="0"/>
          <w:marBottom w:val="0"/>
          <w:divBdr>
            <w:top w:val="none" w:sz="0" w:space="0" w:color="auto"/>
            <w:left w:val="none" w:sz="0" w:space="0" w:color="auto"/>
            <w:bottom w:val="none" w:sz="0" w:space="0" w:color="auto"/>
            <w:right w:val="none" w:sz="0" w:space="0" w:color="auto"/>
          </w:divBdr>
        </w:div>
        <w:div w:id="2140800083">
          <w:marLeft w:val="640"/>
          <w:marRight w:val="0"/>
          <w:marTop w:val="0"/>
          <w:marBottom w:val="0"/>
          <w:divBdr>
            <w:top w:val="none" w:sz="0" w:space="0" w:color="auto"/>
            <w:left w:val="none" w:sz="0" w:space="0" w:color="auto"/>
            <w:bottom w:val="none" w:sz="0" w:space="0" w:color="auto"/>
            <w:right w:val="none" w:sz="0" w:space="0" w:color="auto"/>
          </w:divBdr>
        </w:div>
        <w:div w:id="2029988275">
          <w:marLeft w:val="640"/>
          <w:marRight w:val="0"/>
          <w:marTop w:val="0"/>
          <w:marBottom w:val="0"/>
          <w:divBdr>
            <w:top w:val="none" w:sz="0" w:space="0" w:color="auto"/>
            <w:left w:val="none" w:sz="0" w:space="0" w:color="auto"/>
            <w:bottom w:val="none" w:sz="0" w:space="0" w:color="auto"/>
            <w:right w:val="none" w:sz="0" w:space="0" w:color="auto"/>
          </w:divBdr>
        </w:div>
        <w:div w:id="968776695">
          <w:marLeft w:val="640"/>
          <w:marRight w:val="0"/>
          <w:marTop w:val="0"/>
          <w:marBottom w:val="0"/>
          <w:divBdr>
            <w:top w:val="none" w:sz="0" w:space="0" w:color="auto"/>
            <w:left w:val="none" w:sz="0" w:space="0" w:color="auto"/>
            <w:bottom w:val="none" w:sz="0" w:space="0" w:color="auto"/>
            <w:right w:val="none" w:sz="0" w:space="0" w:color="auto"/>
          </w:divBdr>
        </w:div>
        <w:div w:id="973095214">
          <w:marLeft w:val="640"/>
          <w:marRight w:val="0"/>
          <w:marTop w:val="0"/>
          <w:marBottom w:val="0"/>
          <w:divBdr>
            <w:top w:val="none" w:sz="0" w:space="0" w:color="auto"/>
            <w:left w:val="none" w:sz="0" w:space="0" w:color="auto"/>
            <w:bottom w:val="none" w:sz="0" w:space="0" w:color="auto"/>
            <w:right w:val="none" w:sz="0" w:space="0" w:color="auto"/>
          </w:divBdr>
        </w:div>
        <w:div w:id="671613723">
          <w:marLeft w:val="640"/>
          <w:marRight w:val="0"/>
          <w:marTop w:val="0"/>
          <w:marBottom w:val="0"/>
          <w:divBdr>
            <w:top w:val="none" w:sz="0" w:space="0" w:color="auto"/>
            <w:left w:val="none" w:sz="0" w:space="0" w:color="auto"/>
            <w:bottom w:val="none" w:sz="0" w:space="0" w:color="auto"/>
            <w:right w:val="none" w:sz="0" w:space="0" w:color="auto"/>
          </w:divBdr>
        </w:div>
        <w:div w:id="609970281">
          <w:marLeft w:val="640"/>
          <w:marRight w:val="0"/>
          <w:marTop w:val="0"/>
          <w:marBottom w:val="0"/>
          <w:divBdr>
            <w:top w:val="none" w:sz="0" w:space="0" w:color="auto"/>
            <w:left w:val="none" w:sz="0" w:space="0" w:color="auto"/>
            <w:bottom w:val="none" w:sz="0" w:space="0" w:color="auto"/>
            <w:right w:val="none" w:sz="0" w:space="0" w:color="auto"/>
          </w:divBdr>
        </w:div>
        <w:div w:id="930696261">
          <w:marLeft w:val="640"/>
          <w:marRight w:val="0"/>
          <w:marTop w:val="0"/>
          <w:marBottom w:val="0"/>
          <w:divBdr>
            <w:top w:val="none" w:sz="0" w:space="0" w:color="auto"/>
            <w:left w:val="none" w:sz="0" w:space="0" w:color="auto"/>
            <w:bottom w:val="none" w:sz="0" w:space="0" w:color="auto"/>
            <w:right w:val="none" w:sz="0" w:space="0" w:color="auto"/>
          </w:divBdr>
        </w:div>
        <w:div w:id="246767149">
          <w:marLeft w:val="640"/>
          <w:marRight w:val="0"/>
          <w:marTop w:val="0"/>
          <w:marBottom w:val="0"/>
          <w:divBdr>
            <w:top w:val="none" w:sz="0" w:space="0" w:color="auto"/>
            <w:left w:val="none" w:sz="0" w:space="0" w:color="auto"/>
            <w:bottom w:val="none" w:sz="0" w:space="0" w:color="auto"/>
            <w:right w:val="none" w:sz="0" w:space="0" w:color="auto"/>
          </w:divBdr>
        </w:div>
        <w:div w:id="318733869">
          <w:marLeft w:val="640"/>
          <w:marRight w:val="0"/>
          <w:marTop w:val="0"/>
          <w:marBottom w:val="0"/>
          <w:divBdr>
            <w:top w:val="none" w:sz="0" w:space="0" w:color="auto"/>
            <w:left w:val="none" w:sz="0" w:space="0" w:color="auto"/>
            <w:bottom w:val="none" w:sz="0" w:space="0" w:color="auto"/>
            <w:right w:val="none" w:sz="0" w:space="0" w:color="auto"/>
          </w:divBdr>
        </w:div>
        <w:div w:id="924263571">
          <w:marLeft w:val="640"/>
          <w:marRight w:val="0"/>
          <w:marTop w:val="0"/>
          <w:marBottom w:val="0"/>
          <w:divBdr>
            <w:top w:val="none" w:sz="0" w:space="0" w:color="auto"/>
            <w:left w:val="none" w:sz="0" w:space="0" w:color="auto"/>
            <w:bottom w:val="none" w:sz="0" w:space="0" w:color="auto"/>
            <w:right w:val="none" w:sz="0" w:space="0" w:color="auto"/>
          </w:divBdr>
        </w:div>
        <w:div w:id="790629991">
          <w:marLeft w:val="640"/>
          <w:marRight w:val="0"/>
          <w:marTop w:val="0"/>
          <w:marBottom w:val="0"/>
          <w:divBdr>
            <w:top w:val="none" w:sz="0" w:space="0" w:color="auto"/>
            <w:left w:val="none" w:sz="0" w:space="0" w:color="auto"/>
            <w:bottom w:val="none" w:sz="0" w:space="0" w:color="auto"/>
            <w:right w:val="none" w:sz="0" w:space="0" w:color="auto"/>
          </w:divBdr>
        </w:div>
        <w:div w:id="559249688">
          <w:marLeft w:val="640"/>
          <w:marRight w:val="0"/>
          <w:marTop w:val="0"/>
          <w:marBottom w:val="0"/>
          <w:divBdr>
            <w:top w:val="none" w:sz="0" w:space="0" w:color="auto"/>
            <w:left w:val="none" w:sz="0" w:space="0" w:color="auto"/>
            <w:bottom w:val="none" w:sz="0" w:space="0" w:color="auto"/>
            <w:right w:val="none" w:sz="0" w:space="0" w:color="auto"/>
          </w:divBdr>
        </w:div>
        <w:div w:id="1112440059">
          <w:marLeft w:val="640"/>
          <w:marRight w:val="0"/>
          <w:marTop w:val="0"/>
          <w:marBottom w:val="0"/>
          <w:divBdr>
            <w:top w:val="none" w:sz="0" w:space="0" w:color="auto"/>
            <w:left w:val="none" w:sz="0" w:space="0" w:color="auto"/>
            <w:bottom w:val="none" w:sz="0" w:space="0" w:color="auto"/>
            <w:right w:val="none" w:sz="0" w:space="0" w:color="auto"/>
          </w:divBdr>
        </w:div>
        <w:div w:id="1244681233">
          <w:marLeft w:val="640"/>
          <w:marRight w:val="0"/>
          <w:marTop w:val="0"/>
          <w:marBottom w:val="0"/>
          <w:divBdr>
            <w:top w:val="none" w:sz="0" w:space="0" w:color="auto"/>
            <w:left w:val="none" w:sz="0" w:space="0" w:color="auto"/>
            <w:bottom w:val="none" w:sz="0" w:space="0" w:color="auto"/>
            <w:right w:val="none" w:sz="0" w:space="0" w:color="auto"/>
          </w:divBdr>
        </w:div>
        <w:div w:id="809057930">
          <w:marLeft w:val="640"/>
          <w:marRight w:val="0"/>
          <w:marTop w:val="0"/>
          <w:marBottom w:val="0"/>
          <w:divBdr>
            <w:top w:val="none" w:sz="0" w:space="0" w:color="auto"/>
            <w:left w:val="none" w:sz="0" w:space="0" w:color="auto"/>
            <w:bottom w:val="none" w:sz="0" w:space="0" w:color="auto"/>
            <w:right w:val="none" w:sz="0" w:space="0" w:color="auto"/>
          </w:divBdr>
        </w:div>
        <w:div w:id="1074283466">
          <w:marLeft w:val="640"/>
          <w:marRight w:val="0"/>
          <w:marTop w:val="0"/>
          <w:marBottom w:val="0"/>
          <w:divBdr>
            <w:top w:val="none" w:sz="0" w:space="0" w:color="auto"/>
            <w:left w:val="none" w:sz="0" w:space="0" w:color="auto"/>
            <w:bottom w:val="none" w:sz="0" w:space="0" w:color="auto"/>
            <w:right w:val="none" w:sz="0" w:space="0" w:color="auto"/>
          </w:divBdr>
        </w:div>
        <w:div w:id="1220673877">
          <w:marLeft w:val="640"/>
          <w:marRight w:val="0"/>
          <w:marTop w:val="0"/>
          <w:marBottom w:val="0"/>
          <w:divBdr>
            <w:top w:val="none" w:sz="0" w:space="0" w:color="auto"/>
            <w:left w:val="none" w:sz="0" w:space="0" w:color="auto"/>
            <w:bottom w:val="none" w:sz="0" w:space="0" w:color="auto"/>
            <w:right w:val="none" w:sz="0" w:space="0" w:color="auto"/>
          </w:divBdr>
        </w:div>
        <w:div w:id="712848907">
          <w:marLeft w:val="640"/>
          <w:marRight w:val="0"/>
          <w:marTop w:val="0"/>
          <w:marBottom w:val="0"/>
          <w:divBdr>
            <w:top w:val="none" w:sz="0" w:space="0" w:color="auto"/>
            <w:left w:val="none" w:sz="0" w:space="0" w:color="auto"/>
            <w:bottom w:val="none" w:sz="0" w:space="0" w:color="auto"/>
            <w:right w:val="none" w:sz="0" w:space="0" w:color="auto"/>
          </w:divBdr>
        </w:div>
        <w:div w:id="1267930147">
          <w:marLeft w:val="640"/>
          <w:marRight w:val="0"/>
          <w:marTop w:val="0"/>
          <w:marBottom w:val="0"/>
          <w:divBdr>
            <w:top w:val="none" w:sz="0" w:space="0" w:color="auto"/>
            <w:left w:val="none" w:sz="0" w:space="0" w:color="auto"/>
            <w:bottom w:val="none" w:sz="0" w:space="0" w:color="auto"/>
            <w:right w:val="none" w:sz="0" w:space="0" w:color="auto"/>
          </w:divBdr>
        </w:div>
        <w:div w:id="568151771">
          <w:marLeft w:val="640"/>
          <w:marRight w:val="0"/>
          <w:marTop w:val="0"/>
          <w:marBottom w:val="0"/>
          <w:divBdr>
            <w:top w:val="none" w:sz="0" w:space="0" w:color="auto"/>
            <w:left w:val="none" w:sz="0" w:space="0" w:color="auto"/>
            <w:bottom w:val="none" w:sz="0" w:space="0" w:color="auto"/>
            <w:right w:val="none" w:sz="0" w:space="0" w:color="auto"/>
          </w:divBdr>
        </w:div>
        <w:div w:id="1481461616">
          <w:marLeft w:val="640"/>
          <w:marRight w:val="0"/>
          <w:marTop w:val="0"/>
          <w:marBottom w:val="0"/>
          <w:divBdr>
            <w:top w:val="none" w:sz="0" w:space="0" w:color="auto"/>
            <w:left w:val="none" w:sz="0" w:space="0" w:color="auto"/>
            <w:bottom w:val="none" w:sz="0" w:space="0" w:color="auto"/>
            <w:right w:val="none" w:sz="0" w:space="0" w:color="auto"/>
          </w:divBdr>
        </w:div>
        <w:div w:id="553739024">
          <w:marLeft w:val="640"/>
          <w:marRight w:val="0"/>
          <w:marTop w:val="0"/>
          <w:marBottom w:val="0"/>
          <w:divBdr>
            <w:top w:val="none" w:sz="0" w:space="0" w:color="auto"/>
            <w:left w:val="none" w:sz="0" w:space="0" w:color="auto"/>
            <w:bottom w:val="none" w:sz="0" w:space="0" w:color="auto"/>
            <w:right w:val="none" w:sz="0" w:space="0" w:color="auto"/>
          </w:divBdr>
        </w:div>
        <w:div w:id="2122452280">
          <w:marLeft w:val="640"/>
          <w:marRight w:val="0"/>
          <w:marTop w:val="0"/>
          <w:marBottom w:val="0"/>
          <w:divBdr>
            <w:top w:val="none" w:sz="0" w:space="0" w:color="auto"/>
            <w:left w:val="none" w:sz="0" w:space="0" w:color="auto"/>
            <w:bottom w:val="none" w:sz="0" w:space="0" w:color="auto"/>
            <w:right w:val="none" w:sz="0" w:space="0" w:color="auto"/>
          </w:divBdr>
        </w:div>
        <w:div w:id="539363339">
          <w:marLeft w:val="640"/>
          <w:marRight w:val="0"/>
          <w:marTop w:val="0"/>
          <w:marBottom w:val="0"/>
          <w:divBdr>
            <w:top w:val="none" w:sz="0" w:space="0" w:color="auto"/>
            <w:left w:val="none" w:sz="0" w:space="0" w:color="auto"/>
            <w:bottom w:val="none" w:sz="0" w:space="0" w:color="auto"/>
            <w:right w:val="none" w:sz="0" w:space="0" w:color="auto"/>
          </w:divBdr>
        </w:div>
        <w:div w:id="136917779">
          <w:marLeft w:val="640"/>
          <w:marRight w:val="0"/>
          <w:marTop w:val="0"/>
          <w:marBottom w:val="0"/>
          <w:divBdr>
            <w:top w:val="none" w:sz="0" w:space="0" w:color="auto"/>
            <w:left w:val="none" w:sz="0" w:space="0" w:color="auto"/>
            <w:bottom w:val="none" w:sz="0" w:space="0" w:color="auto"/>
            <w:right w:val="none" w:sz="0" w:space="0" w:color="auto"/>
          </w:divBdr>
        </w:div>
        <w:div w:id="1751804526">
          <w:marLeft w:val="640"/>
          <w:marRight w:val="0"/>
          <w:marTop w:val="0"/>
          <w:marBottom w:val="0"/>
          <w:divBdr>
            <w:top w:val="none" w:sz="0" w:space="0" w:color="auto"/>
            <w:left w:val="none" w:sz="0" w:space="0" w:color="auto"/>
            <w:bottom w:val="none" w:sz="0" w:space="0" w:color="auto"/>
            <w:right w:val="none" w:sz="0" w:space="0" w:color="auto"/>
          </w:divBdr>
        </w:div>
        <w:div w:id="759253729">
          <w:marLeft w:val="640"/>
          <w:marRight w:val="0"/>
          <w:marTop w:val="0"/>
          <w:marBottom w:val="0"/>
          <w:divBdr>
            <w:top w:val="none" w:sz="0" w:space="0" w:color="auto"/>
            <w:left w:val="none" w:sz="0" w:space="0" w:color="auto"/>
            <w:bottom w:val="none" w:sz="0" w:space="0" w:color="auto"/>
            <w:right w:val="none" w:sz="0" w:space="0" w:color="auto"/>
          </w:divBdr>
        </w:div>
        <w:div w:id="963341140">
          <w:marLeft w:val="640"/>
          <w:marRight w:val="0"/>
          <w:marTop w:val="0"/>
          <w:marBottom w:val="0"/>
          <w:divBdr>
            <w:top w:val="none" w:sz="0" w:space="0" w:color="auto"/>
            <w:left w:val="none" w:sz="0" w:space="0" w:color="auto"/>
            <w:bottom w:val="none" w:sz="0" w:space="0" w:color="auto"/>
            <w:right w:val="none" w:sz="0" w:space="0" w:color="auto"/>
          </w:divBdr>
        </w:div>
        <w:div w:id="265237781">
          <w:marLeft w:val="640"/>
          <w:marRight w:val="0"/>
          <w:marTop w:val="0"/>
          <w:marBottom w:val="0"/>
          <w:divBdr>
            <w:top w:val="none" w:sz="0" w:space="0" w:color="auto"/>
            <w:left w:val="none" w:sz="0" w:space="0" w:color="auto"/>
            <w:bottom w:val="none" w:sz="0" w:space="0" w:color="auto"/>
            <w:right w:val="none" w:sz="0" w:space="0" w:color="auto"/>
          </w:divBdr>
        </w:div>
        <w:div w:id="146670525">
          <w:marLeft w:val="640"/>
          <w:marRight w:val="0"/>
          <w:marTop w:val="0"/>
          <w:marBottom w:val="0"/>
          <w:divBdr>
            <w:top w:val="none" w:sz="0" w:space="0" w:color="auto"/>
            <w:left w:val="none" w:sz="0" w:space="0" w:color="auto"/>
            <w:bottom w:val="none" w:sz="0" w:space="0" w:color="auto"/>
            <w:right w:val="none" w:sz="0" w:space="0" w:color="auto"/>
          </w:divBdr>
        </w:div>
        <w:div w:id="1610968848">
          <w:marLeft w:val="640"/>
          <w:marRight w:val="0"/>
          <w:marTop w:val="0"/>
          <w:marBottom w:val="0"/>
          <w:divBdr>
            <w:top w:val="none" w:sz="0" w:space="0" w:color="auto"/>
            <w:left w:val="none" w:sz="0" w:space="0" w:color="auto"/>
            <w:bottom w:val="none" w:sz="0" w:space="0" w:color="auto"/>
            <w:right w:val="none" w:sz="0" w:space="0" w:color="auto"/>
          </w:divBdr>
        </w:div>
        <w:div w:id="1833981507">
          <w:marLeft w:val="640"/>
          <w:marRight w:val="0"/>
          <w:marTop w:val="0"/>
          <w:marBottom w:val="0"/>
          <w:divBdr>
            <w:top w:val="none" w:sz="0" w:space="0" w:color="auto"/>
            <w:left w:val="none" w:sz="0" w:space="0" w:color="auto"/>
            <w:bottom w:val="none" w:sz="0" w:space="0" w:color="auto"/>
            <w:right w:val="none" w:sz="0" w:space="0" w:color="auto"/>
          </w:divBdr>
        </w:div>
        <w:div w:id="1639801644">
          <w:marLeft w:val="640"/>
          <w:marRight w:val="0"/>
          <w:marTop w:val="0"/>
          <w:marBottom w:val="0"/>
          <w:divBdr>
            <w:top w:val="none" w:sz="0" w:space="0" w:color="auto"/>
            <w:left w:val="none" w:sz="0" w:space="0" w:color="auto"/>
            <w:bottom w:val="none" w:sz="0" w:space="0" w:color="auto"/>
            <w:right w:val="none" w:sz="0" w:space="0" w:color="auto"/>
          </w:divBdr>
        </w:div>
        <w:div w:id="1135488372">
          <w:marLeft w:val="640"/>
          <w:marRight w:val="0"/>
          <w:marTop w:val="0"/>
          <w:marBottom w:val="0"/>
          <w:divBdr>
            <w:top w:val="none" w:sz="0" w:space="0" w:color="auto"/>
            <w:left w:val="none" w:sz="0" w:space="0" w:color="auto"/>
            <w:bottom w:val="none" w:sz="0" w:space="0" w:color="auto"/>
            <w:right w:val="none" w:sz="0" w:space="0" w:color="auto"/>
          </w:divBdr>
        </w:div>
        <w:div w:id="1378698758">
          <w:marLeft w:val="640"/>
          <w:marRight w:val="0"/>
          <w:marTop w:val="0"/>
          <w:marBottom w:val="0"/>
          <w:divBdr>
            <w:top w:val="none" w:sz="0" w:space="0" w:color="auto"/>
            <w:left w:val="none" w:sz="0" w:space="0" w:color="auto"/>
            <w:bottom w:val="none" w:sz="0" w:space="0" w:color="auto"/>
            <w:right w:val="none" w:sz="0" w:space="0" w:color="auto"/>
          </w:divBdr>
        </w:div>
        <w:div w:id="2109498527">
          <w:marLeft w:val="640"/>
          <w:marRight w:val="0"/>
          <w:marTop w:val="0"/>
          <w:marBottom w:val="0"/>
          <w:divBdr>
            <w:top w:val="none" w:sz="0" w:space="0" w:color="auto"/>
            <w:left w:val="none" w:sz="0" w:space="0" w:color="auto"/>
            <w:bottom w:val="none" w:sz="0" w:space="0" w:color="auto"/>
            <w:right w:val="none" w:sz="0" w:space="0" w:color="auto"/>
          </w:divBdr>
        </w:div>
        <w:div w:id="1372147494">
          <w:marLeft w:val="640"/>
          <w:marRight w:val="0"/>
          <w:marTop w:val="0"/>
          <w:marBottom w:val="0"/>
          <w:divBdr>
            <w:top w:val="none" w:sz="0" w:space="0" w:color="auto"/>
            <w:left w:val="none" w:sz="0" w:space="0" w:color="auto"/>
            <w:bottom w:val="none" w:sz="0" w:space="0" w:color="auto"/>
            <w:right w:val="none" w:sz="0" w:space="0" w:color="auto"/>
          </w:divBdr>
        </w:div>
        <w:div w:id="364141938">
          <w:marLeft w:val="640"/>
          <w:marRight w:val="0"/>
          <w:marTop w:val="0"/>
          <w:marBottom w:val="0"/>
          <w:divBdr>
            <w:top w:val="none" w:sz="0" w:space="0" w:color="auto"/>
            <w:left w:val="none" w:sz="0" w:space="0" w:color="auto"/>
            <w:bottom w:val="none" w:sz="0" w:space="0" w:color="auto"/>
            <w:right w:val="none" w:sz="0" w:space="0" w:color="auto"/>
          </w:divBdr>
        </w:div>
        <w:div w:id="257951573">
          <w:marLeft w:val="640"/>
          <w:marRight w:val="0"/>
          <w:marTop w:val="0"/>
          <w:marBottom w:val="0"/>
          <w:divBdr>
            <w:top w:val="none" w:sz="0" w:space="0" w:color="auto"/>
            <w:left w:val="none" w:sz="0" w:space="0" w:color="auto"/>
            <w:bottom w:val="none" w:sz="0" w:space="0" w:color="auto"/>
            <w:right w:val="none" w:sz="0" w:space="0" w:color="auto"/>
          </w:divBdr>
        </w:div>
        <w:div w:id="1336105427">
          <w:marLeft w:val="640"/>
          <w:marRight w:val="0"/>
          <w:marTop w:val="0"/>
          <w:marBottom w:val="0"/>
          <w:divBdr>
            <w:top w:val="none" w:sz="0" w:space="0" w:color="auto"/>
            <w:left w:val="none" w:sz="0" w:space="0" w:color="auto"/>
            <w:bottom w:val="none" w:sz="0" w:space="0" w:color="auto"/>
            <w:right w:val="none" w:sz="0" w:space="0" w:color="auto"/>
          </w:divBdr>
        </w:div>
        <w:div w:id="683551153">
          <w:marLeft w:val="640"/>
          <w:marRight w:val="0"/>
          <w:marTop w:val="0"/>
          <w:marBottom w:val="0"/>
          <w:divBdr>
            <w:top w:val="none" w:sz="0" w:space="0" w:color="auto"/>
            <w:left w:val="none" w:sz="0" w:space="0" w:color="auto"/>
            <w:bottom w:val="none" w:sz="0" w:space="0" w:color="auto"/>
            <w:right w:val="none" w:sz="0" w:space="0" w:color="auto"/>
          </w:divBdr>
        </w:div>
        <w:div w:id="116459726">
          <w:marLeft w:val="640"/>
          <w:marRight w:val="0"/>
          <w:marTop w:val="0"/>
          <w:marBottom w:val="0"/>
          <w:divBdr>
            <w:top w:val="none" w:sz="0" w:space="0" w:color="auto"/>
            <w:left w:val="none" w:sz="0" w:space="0" w:color="auto"/>
            <w:bottom w:val="none" w:sz="0" w:space="0" w:color="auto"/>
            <w:right w:val="none" w:sz="0" w:space="0" w:color="auto"/>
          </w:divBdr>
        </w:div>
        <w:div w:id="1448353107">
          <w:marLeft w:val="640"/>
          <w:marRight w:val="0"/>
          <w:marTop w:val="0"/>
          <w:marBottom w:val="0"/>
          <w:divBdr>
            <w:top w:val="none" w:sz="0" w:space="0" w:color="auto"/>
            <w:left w:val="none" w:sz="0" w:space="0" w:color="auto"/>
            <w:bottom w:val="none" w:sz="0" w:space="0" w:color="auto"/>
            <w:right w:val="none" w:sz="0" w:space="0" w:color="auto"/>
          </w:divBdr>
        </w:div>
        <w:div w:id="193732894">
          <w:marLeft w:val="640"/>
          <w:marRight w:val="0"/>
          <w:marTop w:val="0"/>
          <w:marBottom w:val="0"/>
          <w:divBdr>
            <w:top w:val="none" w:sz="0" w:space="0" w:color="auto"/>
            <w:left w:val="none" w:sz="0" w:space="0" w:color="auto"/>
            <w:bottom w:val="none" w:sz="0" w:space="0" w:color="auto"/>
            <w:right w:val="none" w:sz="0" w:space="0" w:color="auto"/>
          </w:divBdr>
        </w:div>
        <w:div w:id="140006889">
          <w:marLeft w:val="640"/>
          <w:marRight w:val="0"/>
          <w:marTop w:val="0"/>
          <w:marBottom w:val="0"/>
          <w:divBdr>
            <w:top w:val="none" w:sz="0" w:space="0" w:color="auto"/>
            <w:left w:val="none" w:sz="0" w:space="0" w:color="auto"/>
            <w:bottom w:val="none" w:sz="0" w:space="0" w:color="auto"/>
            <w:right w:val="none" w:sz="0" w:space="0" w:color="auto"/>
          </w:divBdr>
        </w:div>
        <w:div w:id="1748378644">
          <w:marLeft w:val="640"/>
          <w:marRight w:val="0"/>
          <w:marTop w:val="0"/>
          <w:marBottom w:val="0"/>
          <w:divBdr>
            <w:top w:val="none" w:sz="0" w:space="0" w:color="auto"/>
            <w:left w:val="none" w:sz="0" w:space="0" w:color="auto"/>
            <w:bottom w:val="none" w:sz="0" w:space="0" w:color="auto"/>
            <w:right w:val="none" w:sz="0" w:space="0" w:color="auto"/>
          </w:divBdr>
        </w:div>
        <w:div w:id="335379239">
          <w:marLeft w:val="640"/>
          <w:marRight w:val="0"/>
          <w:marTop w:val="0"/>
          <w:marBottom w:val="0"/>
          <w:divBdr>
            <w:top w:val="none" w:sz="0" w:space="0" w:color="auto"/>
            <w:left w:val="none" w:sz="0" w:space="0" w:color="auto"/>
            <w:bottom w:val="none" w:sz="0" w:space="0" w:color="auto"/>
            <w:right w:val="none" w:sz="0" w:space="0" w:color="auto"/>
          </w:divBdr>
        </w:div>
        <w:div w:id="662778392">
          <w:marLeft w:val="640"/>
          <w:marRight w:val="0"/>
          <w:marTop w:val="0"/>
          <w:marBottom w:val="0"/>
          <w:divBdr>
            <w:top w:val="none" w:sz="0" w:space="0" w:color="auto"/>
            <w:left w:val="none" w:sz="0" w:space="0" w:color="auto"/>
            <w:bottom w:val="none" w:sz="0" w:space="0" w:color="auto"/>
            <w:right w:val="none" w:sz="0" w:space="0" w:color="auto"/>
          </w:divBdr>
        </w:div>
        <w:div w:id="1604386977">
          <w:marLeft w:val="640"/>
          <w:marRight w:val="0"/>
          <w:marTop w:val="0"/>
          <w:marBottom w:val="0"/>
          <w:divBdr>
            <w:top w:val="none" w:sz="0" w:space="0" w:color="auto"/>
            <w:left w:val="none" w:sz="0" w:space="0" w:color="auto"/>
            <w:bottom w:val="none" w:sz="0" w:space="0" w:color="auto"/>
            <w:right w:val="none" w:sz="0" w:space="0" w:color="auto"/>
          </w:divBdr>
        </w:div>
        <w:div w:id="960721261">
          <w:marLeft w:val="640"/>
          <w:marRight w:val="0"/>
          <w:marTop w:val="0"/>
          <w:marBottom w:val="0"/>
          <w:divBdr>
            <w:top w:val="none" w:sz="0" w:space="0" w:color="auto"/>
            <w:left w:val="none" w:sz="0" w:space="0" w:color="auto"/>
            <w:bottom w:val="none" w:sz="0" w:space="0" w:color="auto"/>
            <w:right w:val="none" w:sz="0" w:space="0" w:color="auto"/>
          </w:divBdr>
        </w:div>
        <w:div w:id="254480378">
          <w:marLeft w:val="640"/>
          <w:marRight w:val="0"/>
          <w:marTop w:val="0"/>
          <w:marBottom w:val="0"/>
          <w:divBdr>
            <w:top w:val="none" w:sz="0" w:space="0" w:color="auto"/>
            <w:left w:val="none" w:sz="0" w:space="0" w:color="auto"/>
            <w:bottom w:val="none" w:sz="0" w:space="0" w:color="auto"/>
            <w:right w:val="none" w:sz="0" w:space="0" w:color="auto"/>
          </w:divBdr>
        </w:div>
        <w:div w:id="107824272">
          <w:marLeft w:val="640"/>
          <w:marRight w:val="0"/>
          <w:marTop w:val="0"/>
          <w:marBottom w:val="0"/>
          <w:divBdr>
            <w:top w:val="none" w:sz="0" w:space="0" w:color="auto"/>
            <w:left w:val="none" w:sz="0" w:space="0" w:color="auto"/>
            <w:bottom w:val="none" w:sz="0" w:space="0" w:color="auto"/>
            <w:right w:val="none" w:sz="0" w:space="0" w:color="auto"/>
          </w:divBdr>
        </w:div>
        <w:div w:id="1883202346">
          <w:marLeft w:val="640"/>
          <w:marRight w:val="0"/>
          <w:marTop w:val="0"/>
          <w:marBottom w:val="0"/>
          <w:divBdr>
            <w:top w:val="none" w:sz="0" w:space="0" w:color="auto"/>
            <w:left w:val="none" w:sz="0" w:space="0" w:color="auto"/>
            <w:bottom w:val="none" w:sz="0" w:space="0" w:color="auto"/>
            <w:right w:val="none" w:sz="0" w:space="0" w:color="auto"/>
          </w:divBdr>
        </w:div>
        <w:div w:id="1977563502">
          <w:marLeft w:val="640"/>
          <w:marRight w:val="0"/>
          <w:marTop w:val="0"/>
          <w:marBottom w:val="0"/>
          <w:divBdr>
            <w:top w:val="none" w:sz="0" w:space="0" w:color="auto"/>
            <w:left w:val="none" w:sz="0" w:space="0" w:color="auto"/>
            <w:bottom w:val="none" w:sz="0" w:space="0" w:color="auto"/>
            <w:right w:val="none" w:sz="0" w:space="0" w:color="auto"/>
          </w:divBdr>
        </w:div>
        <w:div w:id="1299841118">
          <w:marLeft w:val="640"/>
          <w:marRight w:val="0"/>
          <w:marTop w:val="0"/>
          <w:marBottom w:val="0"/>
          <w:divBdr>
            <w:top w:val="none" w:sz="0" w:space="0" w:color="auto"/>
            <w:left w:val="none" w:sz="0" w:space="0" w:color="auto"/>
            <w:bottom w:val="none" w:sz="0" w:space="0" w:color="auto"/>
            <w:right w:val="none" w:sz="0" w:space="0" w:color="auto"/>
          </w:divBdr>
        </w:div>
        <w:div w:id="339627954">
          <w:marLeft w:val="640"/>
          <w:marRight w:val="0"/>
          <w:marTop w:val="0"/>
          <w:marBottom w:val="0"/>
          <w:divBdr>
            <w:top w:val="none" w:sz="0" w:space="0" w:color="auto"/>
            <w:left w:val="none" w:sz="0" w:space="0" w:color="auto"/>
            <w:bottom w:val="none" w:sz="0" w:space="0" w:color="auto"/>
            <w:right w:val="none" w:sz="0" w:space="0" w:color="auto"/>
          </w:divBdr>
        </w:div>
        <w:div w:id="2027248986">
          <w:marLeft w:val="640"/>
          <w:marRight w:val="0"/>
          <w:marTop w:val="0"/>
          <w:marBottom w:val="0"/>
          <w:divBdr>
            <w:top w:val="none" w:sz="0" w:space="0" w:color="auto"/>
            <w:left w:val="none" w:sz="0" w:space="0" w:color="auto"/>
            <w:bottom w:val="none" w:sz="0" w:space="0" w:color="auto"/>
            <w:right w:val="none" w:sz="0" w:space="0" w:color="auto"/>
          </w:divBdr>
        </w:div>
        <w:div w:id="1618633159">
          <w:marLeft w:val="640"/>
          <w:marRight w:val="0"/>
          <w:marTop w:val="0"/>
          <w:marBottom w:val="0"/>
          <w:divBdr>
            <w:top w:val="none" w:sz="0" w:space="0" w:color="auto"/>
            <w:left w:val="none" w:sz="0" w:space="0" w:color="auto"/>
            <w:bottom w:val="none" w:sz="0" w:space="0" w:color="auto"/>
            <w:right w:val="none" w:sz="0" w:space="0" w:color="auto"/>
          </w:divBdr>
        </w:div>
        <w:div w:id="928268283">
          <w:marLeft w:val="640"/>
          <w:marRight w:val="0"/>
          <w:marTop w:val="0"/>
          <w:marBottom w:val="0"/>
          <w:divBdr>
            <w:top w:val="none" w:sz="0" w:space="0" w:color="auto"/>
            <w:left w:val="none" w:sz="0" w:space="0" w:color="auto"/>
            <w:bottom w:val="none" w:sz="0" w:space="0" w:color="auto"/>
            <w:right w:val="none" w:sz="0" w:space="0" w:color="auto"/>
          </w:divBdr>
        </w:div>
        <w:div w:id="637757411">
          <w:marLeft w:val="640"/>
          <w:marRight w:val="0"/>
          <w:marTop w:val="0"/>
          <w:marBottom w:val="0"/>
          <w:divBdr>
            <w:top w:val="none" w:sz="0" w:space="0" w:color="auto"/>
            <w:left w:val="none" w:sz="0" w:space="0" w:color="auto"/>
            <w:bottom w:val="none" w:sz="0" w:space="0" w:color="auto"/>
            <w:right w:val="none" w:sz="0" w:space="0" w:color="auto"/>
          </w:divBdr>
        </w:div>
        <w:div w:id="538934037">
          <w:marLeft w:val="640"/>
          <w:marRight w:val="0"/>
          <w:marTop w:val="0"/>
          <w:marBottom w:val="0"/>
          <w:divBdr>
            <w:top w:val="none" w:sz="0" w:space="0" w:color="auto"/>
            <w:left w:val="none" w:sz="0" w:space="0" w:color="auto"/>
            <w:bottom w:val="none" w:sz="0" w:space="0" w:color="auto"/>
            <w:right w:val="none" w:sz="0" w:space="0" w:color="auto"/>
          </w:divBdr>
        </w:div>
        <w:div w:id="1988430644">
          <w:marLeft w:val="640"/>
          <w:marRight w:val="0"/>
          <w:marTop w:val="0"/>
          <w:marBottom w:val="0"/>
          <w:divBdr>
            <w:top w:val="none" w:sz="0" w:space="0" w:color="auto"/>
            <w:left w:val="none" w:sz="0" w:space="0" w:color="auto"/>
            <w:bottom w:val="none" w:sz="0" w:space="0" w:color="auto"/>
            <w:right w:val="none" w:sz="0" w:space="0" w:color="auto"/>
          </w:divBdr>
        </w:div>
        <w:div w:id="1553883835">
          <w:marLeft w:val="640"/>
          <w:marRight w:val="0"/>
          <w:marTop w:val="0"/>
          <w:marBottom w:val="0"/>
          <w:divBdr>
            <w:top w:val="none" w:sz="0" w:space="0" w:color="auto"/>
            <w:left w:val="none" w:sz="0" w:space="0" w:color="auto"/>
            <w:bottom w:val="none" w:sz="0" w:space="0" w:color="auto"/>
            <w:right w:val="none" w:sz="0" w:space="0" w:color="auto"/>
          </w:divBdr>
        </w:div>
        <w:div w:id="1392777089">
          <w:marLeft w:val="640"/>
          <w:marRight w:val="0"/>
          <w:marTop w:val="0"/>
          <w:marBottom w:val="0"/>
          <w:divBdr>
            <w:top w:val="none" w:sz="0" w:space="0" w:color="auto"/>
            <w:left w:val="none" w:sz="0" w:space="0" w:color="auto"/>
            <w:bottom w:val="none" w:sz="0" w:space="0" w:color="auto"/>
            <w:right w:val="none" w:sz="0" w:space="0" w:color="auto"/>
          </w:divBdr>
        </w:div>
        <w:div w:id="832258693">
          <w:marLeft w:val="640"/>
          <w:marRight w:val="0"/>
          <w:marTop w:val="0"/>
          <w:marBottom w:val="0"/>
          <w:divBdr>
            <w:top w:val="none" w:sz="0" w:space="0" w:color="auto"/>
            <w:left w:val="none" w:sz="0" w:space="0" w:color="auto"/>
            <w:bottom w:val="none" w:sz="0" w:space="0" w:color="auto"/>
            <w:right w:val="none" w:sz="0" w:space="0" w:color="auto"/>
          </w:divBdr>
        </w:div>
        <w:div w:id="307175436">
          <w:marLeft w:val="640"/>
          <w:marRight w:val="0"/>
          <w:marTop w:val="0"/>
          <w:marBottom w:val="0"/>
          <w:divBdr>
            <w:top w:val="none" w:sz="0" w:space="0" w:color="auto"/>
            <w:left w:val="none" w:sz="0" w:space="0" w:color="auto"/>
            <w:bottom w:val="none" w:sz="0" w:space="0" w:color="auto"/>
            <w:right w:val="none" w:sz="0" w:space="0" w:color="auto"/>
          </w:divBdr>
        </w:div>
        <w:div w:id="1819809236">
          <w:marLeft w:val="640"/>
          <w:marRight w:val="0"/>
          <w:marTop w:val="0"/>
          <w:marBottom w:val="0"/>
          <w:divBdr>
            <w:top w:val="none" w:sz="0" w:space="0" w:color="auto"/>
            <w:left w:val="none" w:sz="0" w:space="0" w:color="auto"/>
            <w:bottom w:val="none" w:sz="0" w:space="0" w:color="auto"/>
            <w:right w:val="none" w:sz="0" w:space="0" w:color="auto"/>
          </w:divBdr>
        </w:div>
        <w:div w:id="2023699911">
          <w:marLeft w:val="640"/>
          <w:marRight w:val="0"/>
          <w:marTop w:val="0"/>
          <w:marBottom w:val="0"/>
          <w:divBdr>
            <w:top w:val="none" w:sz="0" w:space="0" w:color="auto"/>
            <w:left w:val="none" w:sz="0" w:space="0" w:color="auto"/>
            <w:bottom w:val="none" w:sz="0" w:space="0" w:color="auto"/>
            <w:right w:val="none" w:sz="0" w:space="0" w:color="auto"/>
          </w:divBdr>
        </w:div>
        <w:div w:id="682125101">
          <w:marLeft w:val="640"/>
          <w:marRight w:val="0"/>
          <w:marTop w:val="0"/>
          <w:marBottom w:val="0"/>
          <w:divBdr>
            <w:top w:val="none" w:sz="0" w:space="0" w:color="auto"/>
            <w:left w:val="none" w:sz="0" w:space="0" w:color="auto"/>
            <w:bottom w:val="none" w:sz="0" w:space="0" w:color="auto"/>
            <w:right w:val="none" w:sz="0" w:space="0" w:color="auto"/>
          </w:divBdr>
        </w:div>
        <w:div w:id="1226649568">
          <w:marLeft w:val="640"/>
          <w:marRight w:val="0"/>
          <w:marTop w:val="0"/>
          <w:marBottom w:val="0"/>
          <w:divBdr>
            <w:top w:val="none" w:sz="0" w:space="0" w:color="auto"/>
            <w:left w:val="none" w:sz="0" w:space="0" w:color="auto"/>
            <w:bottom w:val="none" w:sz="0" w:space="0" w:color="auto"/>
            <w:right w:val="none" w:sz="0" w:space="0" w:color="auto"/>
          </w:divBdr>
        </w:div>
        <w:div w:id="1127813883">
          <w:marLeft w:val="640"/>
          <w:marRight w:val="0"/>
          <w:marTop w:val="0"/>
          <w:marBottom w:val="0"/>
          <w:divBdr>
            <w:top w:val="none" w:sz="0" w:space="0" w:color="auto"/>
            <w:left w:val="none" w:sz="0" w:space="0" w:color="auto"/>
            <w:bottom w:val="none" w:sz="0" w:space="0" w:color="auto"/>
            <w:right w:val="none" w:sz="0" w:space="0" w:color="auto"/>
          </w:divBdr>
        </w:div>
        <w:div w:id="1076171365">
          <w:marLeft w:val="640"/>
          <w:marRight w:val="0"/>
          <w:marTop w:val="0"/>
          <w:marBottom w:val="0"/>
          <w:divBdr>
            <w:top w:val="none" w:sz="0" w:space="0" w:color="auto"/>
            <w:left w:val="none" w:sz="0" w:space="0" w:color="auto"/>
            <w:bottom w:val="none" w:sz="0" w:space="0" w:color="auto"/>
            <w:right w:val="none" w:sz="0" w:space="0" w:color="auto"/>
          </w:divBdr>
        </w:div>
        <w:div w:id="1071807977">
          <w:marLeft w:val="640"/>
          <w:marRight w:val="0"/>
          <w:marTop w:val="0"/>
          <w:marBottom w:val="0"/>
          <w:divBdr>
            <w:top w:val="none" w:sz="0" w:space="0" w:color="auto"/>
            <w:left w:val="none" w:sz="0" w:space="0" w:color="auto"/>
            <w:bottom w:val="none" w:sz="0" w:space="0" w:color="auto"/>
            <w:right w:val="none" w:sz="0" w:space="0" w:color="auto"/>
          </w:divBdr>
        </w:div>
        <w:div w:id="2048019621">
          <w:marLeft w:val="640"/>
          <w:marRight w:val="0"/>
          <w:marTop w:val="0"/>
          <w:marBottom w:val="0"/>
          <w:divBdr>
            <w:top w:val="none" w:sz="0" w:space="0" w:color="auto"/>
            <w:left w:val="none" w:sz="0" w:space="0" w:color="auto"/>
            <w:bottom w:val="none" w:sz="0" w:space="0" w:color="auto"/>
            <w:right w:val="none" w:sz="0" w:space="0" w:color="auto"/>
          </w:divBdr>
        </w:div>
        <w:div w:id="1726873856">
          <w:marLeft w:val="640"/>
          <w:marRight w:val="0"/>
          <w:marTop w:val="0"/>
          <w:marBottom w:val="0"/>
          <w:divBdr>
            <w:top w:val="none" w:sz="0" w:space="0" w:color="auto"/>
            <w:left w:val="none" w:sz="0" w:space="0" w:color="auto"/>
            <w:bottom w:val="none" w:sz="0" w:space="0" w:color="auto"/>
            <w:right w:val="none" w:sz="0" w:space="0" w:color="auto"/>
          </w:divBdr>
        </w:div>
        <w:div w:id="2001346318">
          <w:marLeft w:val="640"/>
          <w:marRight w:val="0"/>
          <w:marTop w:val="0"/>
          <w:marBottom w:val="0"/>
          <w:divBdr>
            <w:top w:val="none" w:sz="0" w:space="0" w:color="auto"/>
            <w:left w:val="none" w:sz="0" w:space="0" w:color="auto"/>
            <w:bottom w:val="none" w:sz="0" w:space="0" w:color="auto"/>
            <w:right w:val="none" w:sz="0" w:space="0" w:color="auto"/>
          </w:divBdr>
        </w:div>
        <w:div w:id="1951737997">
          <w:marLeft w:val="640"/>
          <w:marRight w:val="0"/>
          <w:marTop w:val="0"/>
          <w:marBottom w:val="0"/>
          <w:divBdr>
            <w:top w:val="none" w:sz="0" w:space="0" w:color="auto"/>
            <w:left w:val="none" w:sz="0" w:space="0" w:color="auto"/>
            <w:bottom w:val="none" w:sz="0" w:space="0" w:color="auto"/>
            <w:right w:val="none" w:sz="0" w:space="0" w:color="auto"/>
          </w:divBdr>
        </w:div>
        <w:div w:id="739983566">
          <w:marLeft w:val="640"/>
          <w:marRight w:val="0"/>
          <w:marTop w:val="0"/>
          <w:marBottom w:val="0"/>
          <w:divBdr>
            <w:top w:val="none" w:sz="0" w:space="0" w:color="auto"/>
            <w:left w:val="none" w:sz="0" w:space="0" w:color="auto"/>
            <w:bottom w:val="none" w:sz="0" w:space="0" w:color="auto"/>
            <w:right w:val="none" w:sz="0" w:space="0" w:color="auto"/>
          </w:divBdr>
        </w:div>
        <w:div w:id="1131165565">
          <w:marLeft w:val="640"/>
          <w:marRight w:val="0"/>
          <w:marTop w:val="0"/>
          <w:marBottom w:val="0"/>
          <w:divBdr>
            <w:top w:val="none" w:sz="0" w:space="0" w:color="auto"/>
            <w:left w:val="none" w:sz="0" w:space="0" w:color="auto"/>
            <w:bottom w:val="none" w:sz="0" w:space="0" w:color="auto"/>
            <w:right w:val="none" w:sz="0" w:space="0" w:color="auto"/>
          </w:divBdr>
        </w:div>
        <w:div w:id="1018771403">
          <w:marLeft w:val="640"/>
          <w:marRight w:val="0"/>
          <w:marTop w:val="0"/>
          <w:marBottom w:val="0"/>
          <w:divBdr>
            <w:top w:val="none" w:sz="0" w:space="0" w:color="auto"/>
            <w:left w:val="none" w:sz="0" w:space="0" w:color="auto"/>
            <w:bottom w:val="none" w:sz="0" w:space="0" w:color="auto"/>
            <w:right w:val="none" w:sz="0" w:space="0" w:color="auto"/>
          </w:divBdr>
        </w:div>
        <w:div w:id="1928614023">
          <w:marLeft w:val="640"/>
          <w:marRight w:val="0"/>
          <w:marTop w:val="0"/>
          <w:marBottom w:val="0"/>
          <w:divBdr>
            <w:top w:val="none" w:sz="0" w:space="0" w:color="auto"/>
            <w:left w:val="none" w:sz="0" w:space="0" w:color="auto"/>
            <w:bottom w:val="none" w:sz="0" w:space="0" w:color="auto"/>
            <w:right w:val="none" w:sz="0" w:space="0" w:color="auto"/>
          </w:divBdr>
        </w:div>
        <w:div w:id="1872377471">
          <w:marLeft w:val="640"/>
          <w:marRight w:val="0"/>
          <w:marTop w:val="0"/>
          <w:marBottom w:val="0"/>
          <w:divBdr>
            <w:top w:val="none" w:sz="0" w:space="0" w:color="auto"/>
            <w:left w:val="none" w:sz="0" w:space="0" w:color="auto"/>
            <w:bottom w:val="none" w:sz="0" w:space="0" w:color="auto"/>
            <w:right w:val="none" w:sz="0" w:space="0" w:color="auto"/>
          </w:divBdr>
        </w:div>
        <w:div w:id="725688772">
          <w:marLeft w:val="640"/>
          <w:marRight w:val="0"/>
          <w:marTop w:val="0"/>
          <w:marBottom w:val="0"/>
          <w:divBdr>
            <w:top w:val="none" w:sz="0" w:space="0" w:color="auto"/>
            <w:left w:val="none" w:sz="0" w:space="0" w:color="auto"/>
            <w:bottom w:val="none" w:sz="0" w:space="0" w:color="auto"/>
            <w:right w:val="none" w:sz="0" w:space="0" w:color="auto"/>
          </w:divBdr>
        </w:div>
        <w:div w:id="2118090210">
          <w:marLeft w:val="640"/>
          <w:marRight w:val="0"/>
          <w:marTop w:val="0"/>
          <w:marBottom w:val="0"/>
          <w:divBdr>
            <w:top w:val="none" w:sz="0" w:space="0" w:color="auto"/>
            <w:left w:val="none" w:sz="0" w:space="0" w:color="auto"/>
            <w:bottom w:val="none" w:sz="0" w:space="0" w:color="auto"/>
            <w:right w:val="none" w:sz="0" w:space="0" w:color="auto"/>
          </w:divBdr>
        </w:div>
      </w:divsChild>
    </w:div>
    <w:div w:id="109011102">
      <w:bodyDiv w:val="1"/>
      <w:marLeft w:val="0"/>
      <w:marRight w:val="0"/>
      <w:marTop w:val="0"/>
      <w:marBottom w:val="0"/>
      <w:divBdr>
        <w:top w:val="none" w:sz="0" w:space="0" w:color="auto"/>
        <w:left w:val="none" w:sz="0" w:space="0" w:color="auto"/>
        <w:bottom w:val="none" w:sz="0" w:space="0" w:color="auto"/>
        <w:right w:val="none" w:sz="0" w:space="0" w:color="auto"/>
      </w:divBdr>
      <w:divsChild>
        <w:div w:id="1245383838">
          <w:marLeft w:val="640"/>
          <w:marRight w:val="0"/>
          <w:marTop w:val="0"/>
          <w:marBottom w:val="0"/>
          <w:divBdr>
            <w:top w:val="none" w:sz="0" w:space="0" w:color="auto"/>
            <w:left w:val="none" w:sz="0" w:space="0" w:color="auto"/>
            <w:bottom w:val="none" w:sz="0" w:space="0" w:color="auto"/>
            <w:right w:val="none" w:sz="0" w:space="0" w:color="auto"/>
          </w:divBdr>
        </w:div>
        <w:div w:id="306597310">
          <w:marLeft w:val="640"/>
          <w:marRight w:val="0"/>
          <w:marTop w:val="0"/>
          <w:marBottom w:val="0"/>
          <w:divBdr>
            <w:top w:val="none" w:sz="0" w:space="0" w:color="auto"/>
            <w:left w:val="none" w:sz="0" w:space="0" w:color="auto"/>
            <w:bottom w:val="none" w:sz="0" w:space="0" w:color="auto"/>
            <w:right w:val="none" w:sz="0" w:space="0" w:color="auto"/>
          </w:divBdr>
        </w:div>
        <w:div w:id="603928085">
          <w:marLeft w:val="640"/>
          <w:marRight w:val="0"/>
          <w:marTop w:val="0"/>
          <w:marBottom w:val="0"/>
          <w:divBdr>
            <w:top w:val="none" w:sz="0" w:space="0" w:color="auto"/>
            <w:left w:val="none" w:sz="0" w:space="0" w:color="auto"/>
            <w:bottom w:val="none" w:sz="0" w:space="0" w:color="auto"/>
            <w:right w:val="none" w:sz="0" w:space="0" w:color="auto"/>
          </w:divBdr>
        </w:div>
        <w:div w:id="1623806645">
          <w:marLeft w:val="640"/>
          <w:marRight w:val="0"/>
          <w:marTop w:val="0"/>
          <w:marBottom w:val="0"/>
          <w:divBdr>
            <w:top w:val="none" w:sz="0" w:space="0" w:color="auto"/>
            <w:left w:val="none" w:sz="0" w:space="0" w:color="auto"/>
            <w:bottom w:val="none" w:sz="0" w:space="0" w:color="auto"/>
            <w:right w:val="none" w:sz="0" w:space="0" w:color="auto"/>
          </w:divBdr>
        </w:div>
        <w:div w:id="163132302">
          <w:marLeft w:val="640"/>
          <w:marRight w:val="0"/>
          <w:marTop w:val="0"/>
          <w:marBottom w:val="0"/>
          <w:divBdr>
            <w:top w:val="none" w:sz="0" w:space="0" w:color="auto"/>
            <w:left w:val="none" w:sz="0" w:space="0" w:color="auto"/>
            <w:bottom w:val="none" w:sz="0" w:space="0" w:color="auto"/>
            <w:right w:val="none" w:sz="0" w:space="0" w:color="auto"/>
          </w:divBdr>
        </w:div>
        <w:div w:id="1467625331">
          <w:marLeft w:val="640"/>
          <w:marRight w:val="0"/>
          <w:marTop w:val="0"/>
          <w:marBottom w:val="0"/>
          <w:divBdr>
            <w:top w:val="none" w:sz="0" w:space="0" w:color="auto"/>
            <w:left w:val="none" w:sz="0" w:space="0" w:color="auto"/>
            <w:bottom w:val="none" w:sz="0" w:space="0" w:color="auto"/>
            <w:right w:val="none" w:sz="0" w:space="0" w:color="auto"/>
          </w:divBdr>
        </w:div>
        <w:div w:id="1409961025">
          <w:marLeft w:val="640"/>
          <w:marRight w:val="0"/>
          <w:marTop w:val="0"/>
          <w:marBottom w:val="0"/>
          <w:divBdr>
            <w:top w:val="none" w:sz="0" w:space="0" w:color="auto"/>
            <w:left w:val="none" w:sz="0" w:space="0" w:color="auto"/>
            <w:bottom w:val="none" w:sz="0" w:space="0" w:color="auto"/>
            <w:right w:val="none" w:sz="0" w:space="0" w:color="auto"/>
          </w:divBdr>
        </w:div>
        <w:div w:id="1821770257">
          <w:marLeft w:val="640"/>
          <w:marRight w:val="0"/>
          <w:marTop w:val="0"/>
          <w:marBottom w:val="0"/>
          <w:divBdr>
            <w:top w:val="none" w:sz="0" w:space="0" w:color="auto"/>
            <w:left w:val="none" w:sz="0" w:space="0" w:color="auto"/>
            <w:bottom w:val="none" w:sz="0" w:space="0" w:color="auto"/>
            <w:right w:val="none" w:sz="0" w:space="0" w:color="auto"/>
          </w:divBdr>
        </w:div>
        <w:div w:id="1092553990">
          <w:marLeft w:val="640"/>
          <w:marRight w:val="0"/>
          <w:marTop w:val="0"/>
          <w:marBottom w:val="0"/>
          <w:divBdr>
            <w:top w:val="none" w:sz="0" w:space="0" w:color="auto"/>
            <w:left w:val="none" w:sz="0" w:space="0" w:color="auto"/>
            <w:bottom w:val="none" w:sz="0" w:space="0" w:color="auto"/>
            <w:right w:val="none" w:sz="0" w:space="0" w:color="auto"/>
          </w:divBdr>
        </w:div>
        <w:div w:id="604850394">
          <w:marLeft w:val="640"/>
          <w:marRight w:val="0"/>
          <w:marTop w:val="0"/>
          <w:marBottom w:val="0"/>
          <w:divBdr>
            <w:top w:val="none" w:sz="0" w:space="0" w:color="auto"/>
            <w:left w:val="none" w:sz="0" w:space="0" w:color="auto"/>
            <w:bottom w:val="none" w:sz="0" w:space="0" w:color="auto"/>
            <w:right w:val="none" w:sz="0" w:space="0" w:color="auto"/>
          </w:divBdr>
        </w:div>
        <w:div w:id="2126998870">
          <w:marLeft w:val="640"/>
          <w:marRight w:val="0"/>
          <w:marTop w:val="0"/>
          <w:marBottom w:val="0"/>
          <w:divBdr>
            <w:top w:val="none" w:sz="0" w:space="0" w:color="auto"/>
            <w:left w:val="none" w:sz="0" w:space="0" w:color="auto"/>
            <w:bottom w:val="none" w:sz="0" w:space="0" w:color="auto"/>
            <w:right w:val="none" w:sz="0" w:space="0" w:color="auto"/>
          </w:divBdr>
        </w:div>
        <w:div w:id="851913352">
          <w:marLeft w:val="640"/>
          <w:marRight w:val="0"/>
          <w:marTop w:val="0"/>
          <w:marBottom w:val="0"/>
          <w:divBdr>
            <w:top w:val="none" w:sz="0" w:space="0" w:color="auto"/>
            <w:left w:val="none" w:sz="0" w:space="0" w:color="auto"/>
            <w:bottom w:val="none" w:sz="0" w:space="0" w:color="auto"/>
            <w:right w:val="none" w:sz="0" w:space="0" w:color="auto"/>
          </w:divBdr>
        </w:div>
        <w:div w:id="659697432">
          <w:marLeft w:val="640"/>
          <w:marRight w:val="0"/>
          <w:marTop w:val="0"/>
          <w:marBottom w:val="0"/>
          <w:divBdr>
            <w:top w:val="none" w:sz="0" w:space="0" w:color="auto"/>
            <w:left w:val="none" w:sz="0" w:space="0" w:color="auto"/>
            <w:bottom w:val="none" w:sz="0" w:space="0" w:color="auto"/>
            <w:right w:val="none" w:sz="0" w:space="0" w:color="auto"/>
          </w:divBdr>
        </w:div>
        <w:div w:id="1285111304">
          <w:marLeft w:val="640"/>
          <w:marRight w:val="0"/>
          <w:marTop w:val="0"/>
          <w:marBottom w:val="0"/>
          <w:divBdr>
            <w:top w:val="none" w:sz="0" w:space="0" w:color="auto"/>
            <w:left w:val="none" w:sz="0" w:space="0" w:color="auto"/>
            <w:bottom w:val="none" w:sz="0" w:space="0" w:color="auto"/>
            <w:right w:val="none" w:sz="0" w:space="0" w:color="auto"/>
          </w:divBdr>
        </w:div>
        <w:div w:id="1350717526">
          <w:marLeft w:val="640"/>
          <w:marRight w:val="0"/>
          <w:marTop w:val="0"/>
          <w:marBottom w:val="0"/>
          <w:divBdr>
            <w:top w:val="none" w:sz="0" w:space="0" w:color="auto"/>
            <w:left w:val="none" w:sz="0" w:space="0" w:color="auto"/>
            <w:bottom w:val="none" w:sz="0" w:space="0" w:color="auto"/>
            <w:right w:val="none" w:sz="0" w:space="0" w:color="auto"/>
          </w:divBdr>
        </w:div>
        <w:div w:id="335965702">
          <w:marLeft w:val="640"/>
          <w:marRight w:val="0"/>
          <w:marTop w:val="0"/>
          <w:marBottom w:val="0"/>
          <w:divBdr>
            <w:top w:val="none" w:sz="0" w:space="0" w:color="auto"/>
            <w:left w:val="none" w:sz="0" w:space="0" w:color="auto"/>
            <w:bottom w:val="none" w:sz="0" w:space="0" w:color="auto"/>
            <w:right w:val="none" w:sz="0" w:space="0" w:color="auto"/>
          </w:divBdr>
        </w:div>
        <w:div w:id="1914971274">
          <w:marLeft w:val="640"/>
          <w:marRight w:val="0"/>
          <w:marTop w:val="0"/>
          <w:marBottom w:val="0"/>
          <w:divBdr>
            <w:top w:val="none" w:sz="0" w:space="0" w:color="auto"/>
            <w:left w:val="none" w:sz="0" w:space="0" w:color="auto"/>
            <w:bottom w:val="none" w:sz="0" w:space="0" w:color="auto"/>
            <w:right w:val="none" w:sz="0" w:space="0" w:color="auto"/>
          </w:divBdr>
        </w:div>
        <w:div w:id="1455098114">
          <w:marLeft w:val="640"/>
          <w:marRight w:val="0"/>
          <w:marTop w:val="0"/>
          <w:marBottom w:val="0"/>
          <w:divBdr>
            <w:top w:val="none" w:sz="0" w:space="0" w:color="auto"/>
            <w:left w:val="none" w:sz="0" w:space="0" w:color="auto"/>
            <w:bottom w:val="none" w:sz="0" w:space="0" w:color="auto"/>
            <w:right w:val="none" w:sz="0" w:space="0" w:color="auto"/>
          </w:divBdr>
        </w:div>
        <w:div w:id="472252831">
          <w:marLeft w:val="640"/>
          <w:marRight w:val="0"/>
          <w:marTop w:val="0"/>
          <w:marBottom w:val="0"/>
          <w:divBdr>
            <w:top w:val="none" w:sz="0" w:space="0" w:color="auto"/>
            <w:left w:val="none" w:sz="0" w:space="0" w:color="auto"/>
            <w:bottom w:val="none" w:sz="0" w:space="0" w:color="auto"/>
            <w:right w:val="none" w:sz="0" w:space="0" w:color="auto"/>
          </w:divBdr>
        </w:div>
        <w:div w:id="648022679">
          <w:marLeft w:val="640"/>
          <w:marRight w:val="0"/>
          <w:marTop w:val="0"/>
          <w:marBottom w:val="0"/>
          <w:divBdr>
            <w:top w:val="none" w:sz="0" w:space="0" w:color="auto"/>
            <w:left w:val="none" w:sz="0" w:space="0" w:color="auto"/>
            <w:bottom w:val="none" w:sz="0" w:space="0" w:color="auto"/>
            <w:right w:val="none" w:sz="0" w:space="0" w:color="auto"/>
          </w:divBdr>
        </w:div>
        <w:div w:id="1134641025">
          <w:marLeft w:val="640"/>
          <w:marRight w:val="0"/>
          <w:marTop w:val="0"/>
          <w:marBottom w:val="0"/>
          <w:divBdr>
            <w:top w:val="none" w:sz="0" w:space="0" w:color="auto"/>
            <w:left w:val="none" w:sz="0" w:space="0" w:color="auto"/>
            <w:bottom w:val="none" w:sz="0" w:space="0" w:color="auto"/>
            <w:right w:val="none" w:sz="0" w:space="0" w:color="auto"/>
          </w:divBdr>
        </w:div>
        <w:div w:id="1663121744">
          <w:marLeft w:val="640"/>
          <w:marRight w:val="0"/>
          <w:marTop w:val="0"/>
          <w:marBottom w:val="0"/>
          <w:divBdr>
            <w:top w:val="none" w:sz="0" w:space="0" w:color="auto"/>
            <w:left w:val="none" w:sz="0" w:space="0" w:color="auto"/>
            <w:bottom w:val="none" w:sz="0" w:space="0" w:color="auto"/>
            <w:right w:val="none" w:sz="0" w:space="0" w:color="auto"/>
          </w:divBdr>
        </w:div>
        <w:div w:id="1525052494">
          <w:marLeft w:val="640"/>
          <w:marRight w:val="0"/>
          <w:marTop w:val="0"/>
          <w:marBottom w:val="0"/>
          <w:divBdr>
            <w:top w:val="none" w:sz="0" w:space="0" w:color="auto"/>
            <w:left w:val="none" w:sz="0" w:space="0" w:color="auto"/>
            <w:bottom w:val="none" w:sz="0" w:space="0" w:color="auto"/>
            <w:right w:val="none" w:sz="0" w:space="0" w:color="auto"/>
          </w:divBdr>
        </w:div>
        <w:div w:id="1823236080">
          <w:marLeft w:val="640"/>
          <w:marRight w:val="0"/>
          <w:marTop w:val="0"/>
          <w:marBottom w:val="0"/>
          <w:divBdr>
            <w:top w:val="none" w:sz="0" w:space="0" w:color="auto"/>
            <w:left w:val="none" w:sz="0" w:space="0" w:color="auto"/>
            <w:bottom w:val="none" w:sz="0" w:space="0" w:color="auto"/>
            <w:right w:val="none" w:sz="0" w:space="0" w:color="auto"/>
          </w:divBdr>
        </w:div>
        <w:div w:id="641034714">
          <w:marLeft w:val="640"/>
          <w:marRight w:val="0"/>
          <w:marTop w:val="0"/>
          <w:marBottom w:val="0"/>
          <w:divBdr>
            <w:top w:val="none" w:sz="0" w:space="0" w:color="auto"/>
            <w:left w:val="none" w:sz="0" w:space="0" w:color="auto"/>
            <w:bottom w:val="none" w:sz="0" w:space="0" w:color="auto"/>
            <w:right w:val="none" w:sz="0" w:space="0" w:color="auto"/>
          </w:divBdr>
        </w:div>
        <w:div w:id="2082212315">
          <w:marLeft w:val="640"/>
          <w:marRight w:val="0"/>
          <w:marTop w:val="0"/>
          <w:marBottom w:val="0"/>
          <w:divBdr>
            <w:top w:val="none" w:sz="0" w:space="0" w:color="auto"/>
            <w:left w:val="none" w:sz="0" w:space="0" w:color="auto"/>
            <w:bottom w:val="none" w:sz="0" w:space="0" w:color="auto"/>
            <w:right w:val="none" w:sz="0" w:space="0" w:color="auto"/>
          </w:divBdr>
        </w:div>
        <w:div w:id="383797523">
          <w:marLeft w:val="640"/>
          <w:marRight w:val="0"/>
          <w:marTop w:val="0"/>
          <w:marBottom w:val="0"/>
          <w:divBdr>
            <w:top w:val="none" w:sz="0" w:space="0" w:color="auto"/>
            <w:left w:val="none" w:sz="0" w:space="0" w:color="auto"/>
            <w:bottom w:val="none" w:sz="0" w:space="0" w:color="auto"/>
            <w:right w:val="none" w:sz="0" w:space="0" w:color="auto"/>
          </w:divBdr>
        </w:div>
        <w:div w:id="1833523325">
          <w:marLeft w:val="640"/>
          <w:marRight w:val="0"/>
          <w:marTop w:val="0"/>
          <w:marBottom w:val="0"/>
          <w:divBdr>
            <w:top w:val="none" w:sz="0" w:space="0" w:color="auto"/>
            <w:left w:val="none" w:sz="0" w:space="0" w:color="auto"/>
            <w:bottom w:val="none" w:sz="0" w:space="0" w:color="auto"/>
            <w:right w:val="none" w:sz="0" w:space="0" w:color="auto"/>
          </w:divBdr>
        </w:div>
        <w:div w:id="1525511803">
          <w:marLeft w:val="640"/>
          <w:marRight w:val="0"/>
          <w:marTop w:val="0"/>
          <w:marBottom w:val="0"/>
          <w:divBdr>
            <w:top w:val="none" w:sz="0" w:space="0" w:color="auto"/>
            <w:left w:val="none" w:sz="0" w:space="0" w:color="auto"/>
            <w:bottom w:val="none" w:sz="0" w:space="0" w:color="auto"/>
            <w:right w:val="none" w:sz="0" w:space="0" w:color="auto"/>
          </w:divBdr>
        </w:div>
        <w:div w:id="2082824643">
          <w:marLeft w:val="640"/>
          <w:marRight w:val="0"/>
          <w:marTop w:val="0"/>
          <w:marBottom w:val="0"/>
          <w:divBdr>
            <w:top w:val="none" w:sz="0" w:space="0" w:color="auto"/>
            <w:left w:val="none" w:sz="0" w:space="0" w:color="auto"/>
            <w:bottom w:val="none" w:sz="0" w:space="0" w:color="auto"/>
            <w:right w:val="none" w:sz="0" w:space="0" w:color="auto"/>
          </w:divBdr>
        </w:div>
        <w:div w:id="386953620">
          <w:marLeft w:val="640"/>
          <w:marRight w:val="0"/>
          <w:marTop w:val="0"/>
          <w:marBottom w:val="0"/>
          <w:divBdr>
            <w:top w:val="none" w:sz="0" w:space="0" w:color="auto"/>
            <w:left w:val="none" w:sz="0" w:space="0" w:color="auto"/>
            <w:bottom w:val="none" w:sz="0" w:space="0" w:color="auto"/>
            <w:right w:val="none" w:sz="0" w:space="0" w:color="auto"/>
          </w:divBdr>
        </w:div>
        <w:div w:id="1802189529">
          <w:marLeft w:val="640"/>
          <w:marRight w:val="0"/>
          <w:marTop w:val="0"/>
          <w:marBottom w:val="0"/>
          <w:divBdr>
            <w:top w:val="none" w:sz="0" w:space="0" w:color="auto"/>
            <w:left w:val="none" w:sz="0" w:space="0" w:color="auto"/>
            <w:bottom w:val="none" w:sz="0" w:space="0" w:color="auto"/>
            <w:right w:val="none" w:sz="0" w:space="0" w:color="auto"/>
          </w:divBdr>
        </w:div>
        <w:div w:id="896665998">
          <w:marLeft w:val="640"/>
          <w:marRight w:val="0"/>
          <w:marTop w:val="0"/>
          <w:marBottom w:val="0"/>
          <w:divBdr>
            <w:top w:val="none" w:sz="0" w:space="0" w:color="auto"/>
            <w:left w:val="none" w:sz="0" w:space="0" w:color="auto"/>
            <w:bottom w:val="none" w:sz="0" w:space="0" w:color="auto"/>
            <w:right w:val="none" w:sz="0" w:space="0" w:color="auto"/>
          </w:divBdr>
        </w:div>
        <w:div w:id="131750170">
          <w:marLeft w:val="640"/>
          <w:marRight w:val="0"/>
          <w:marTop w:val="0"/>
          <w:marBottom w:val="0"/>
          <w:divBdr>
            <w:top w:val="none" w:sz="0" w:space="0" w:color="auto"/>
            <w:left w:val="none" w:sz="0" w:space="0" w:color="auto"/>
            <w:bottom w:val="none" w:sz="0" w:space="0" w:color="auto"/>
            <w:right w:val="none" w:sz="0" w:space="0" w:color="auto"/>
          </w:divBdr>
        </w:div>
        <w:div w:id="1552306985">
          <w:marLeft w:val="640"/>
          <w:marRight w:val="0"/>
          <w:marTop w:val="0"/>
          <w:marBottom w:val="0"/>
          <w:divBdr>
            <w:top w:val="none" w:sz="0" w:space="0" w:color="auto"/>
            <w:left w:val="none" w:sz="0" w:space="0" w:color="auto"/>
            <w:bottom w:val="none" w:sz="0" w:space="0" w:color="auto"/>
            <w:right w:val="none" w:sz="0" w:space="0" w:color="auto"/>
          </w:divBdr>
        </w:div>
        <w:div w:id="1922368261">
          <w:marLeft w:val="640"/>
          <w:marRight w:val="0"/>
          <w:marTop w:val="0"/>
          <w:marBottom w:val="0"/>
          <w:divBdr>
            <w:top w:val="none" w:sz="0" w:space="0" w:color="auto"/>
            <w:left w:val="none" w:sz="0" w:space="0" w:color="auto"/>
            <w:bottom w:val="none" w:sz="0" w:space="0" w:color="auto"/>
            <w:right w:val="none" w:sz="0" w:space="0" w:color="auto"/>
          </w:divBdr>
        </w:div>
        <w:div w:id="1904171801">
          <w:marLeft w:val="640"/>
          <w:marRight w:val="0"/>
          <w:marTop w:val="0"/>
          <w:marBottom w:val="0"/>
          <w:divBdr>
            <w:top w:val="none" w:sz="0" w:space="0" w:color="auto"/>
            <w:left w:val="none" w:sz="0" w:space="0" w:color="auto"/>
            <w:bottom w:val="none" w:sz="0" w:space="0" w:color="auto"/>
            <w:right w:val="none" w:sz="0" w:space="0" w:color="auto"/>
          </w:divBdr>
        </w:div>
        <w:div w:id="2022390373">
          <w:marLeft w:val="640"/>
          <w:marRight w:val="0"/>
          <w:marTop w:val="0"/>
          <w:marBottom w:val="0"/>
          <w:divBdr>
            <w:top w:val="none" w:sz="0" w:space="0" w:color="auto"/>
            <w:left w:val="none" w:sz="0" w:space="0" w:color="auto"/>
            <w:bottom w:val="none" w:sz="0" w:space="0" w:color="auto"/>
            <w:right w:val="none" w:sz="0" w:space="0" w:color="auto"/>
          </w:divBdr>
        </w:div>
        <w:div w:id="1031300893">
          <w:marLeft w:val="640"/>
          <w:marRight w:val="0"/>
          <w:marTop w:val="0"/>
          <w:marBottom w:val="0"/>
          <w:divBdr>
            <w:top w:val="none" w:sz="0" w:space="0" w:color="auto"/>
            <w:left w:val="none" w:sz="0" w:space="0" w:color="auto"/>
            <w:bottom w:val="none" w:sz="0" w:space="0" w:color="auto"/>
            <w:right w:val="none" w:sz="0" w:space="0" w:color="auto"/>
          </w:divBdr>
        </w:div>
        <w:div w:id="1614635182">
          <w:marLeft w:val="640"/>
          <w:marRight w:val="0"/>
          <w:marTop w:val="0"/>
          <w:marBottom w:val="0"/>
          <w:divBdr>
            <w:top w:val="none" w:sz="0" w:space="0" w:color="auto"/>
            <w:left w:val="none" w:sz="0" w:space="0" w:color="auto"/>
            <w:bottom w:val="none" w:sz="0" w:space="0" w:color="auto"/>
            <w:right w:val="none" w:sz="0" w:space="0" w:color="auto"/>
          </w:divBdr>
        </w:div>
        <w:div w:id="446047331">
          <w:marLeft w:val="640"/>
          <w:marRight w:val="0"/>
          <w:marTop w:val="0"/>
          <w:marBottom w:val="0"/>
          <w:divBdr>
            <w:top w:val="none" w:sz="0" w:space="0" w:color="auto"/>
            <w:left w:val="none" w:sz="0" w:space="0" w:color="auto"/>
            <w:bottom w:val="none" w:sz="0" w:space="0" w:color="auto"/>
            <w:right w:val="none" w:sz="0" w:space="0" w:color="auto"/>
          </w:divBdr>
        </w:div>
        <w:div w:id="1781100505">
          <w:marLeft w:val="640"/>
          <w:marRight w:val="0"/>
          <w:marTop w:val="0"/>
          <w:marBottom w:val="0"/>
          <w:divBdr>
            <w:top w:val="none" w:sz="0" w:space="0" w:color="auto"/>
            <w:left w:val="none" w:sz="0" w:space="0" w:color="auto"/>
            <w:bottom w:val="none" w:sz="0" w:space="0" w:color="auto"/>
            <w:right w:val="none" w:sz="0" w:space="0" w:color="auto"/>
          </w:divBdr>
        </w:div>
        <w:div w:id="1937323393">
          <w:marLeft w:val="640"/>
          <w:marRight w:val="0"/>
          <w:marTop w:val="0"/>
          <w:marBottom w:val="0"/>
          <w:divBdr>
            <w:top w:val="none" w:sz="0" w:space="0" w:color="auto"/>
            <w:left w:val="none" w:sz="0" w:space="0" w:color="auto"/>
            <w:bottom w:val="none" w:sz="0" w:space="0" w:color="auto"/>
            <w:right w:val="none" w:sz="0" w:space="0" w:color="auto"/>
          </w:divBdr>
        </w:div>
        <w:div w:id="666859078">
          <w:marLeft w:val="640"/>
          <w:marRight w:val="0"/>
          <w:marTop w:val="0"/>
          <w:marBottom w:val="0"/>
          <w:divBdr>
            <w:top w:val="none" w:sz="0" w:space="0" w:color="auto"/>
            <w:left w:val="none" w:sz="0" w:space="0" w:color="auto"/>
            <w:bottom w:val="none" w:sz="0" w:space="0" w:color="auto"/>
            <w:right w:val="none" w:sz="0" w:space="0" w:color="auto"/>
          </w:divBdr>
        </w:div>
        <w:div w:id="333460739">
          <w:marLeft w:val="640"/>
          <w:marRight w:val="0"/>
          <w:marTop w:val="0"/>
          <w:marBottom w:val="0"/>
          <w:divBdr>
            <w:top w:val="none" w:sz="0" w:space="0" w:color="auto"/>
            <w:left w:val="none" w:sz="0" w:space="0" w:color="auto"/>
            <w:bottom w:val="none" w:sz="0" w:space="0" w:color="auto"/>
            <w:right w:val="none" w:sz="0" w:space="0" w:color="auto"/>
          </w:divBdr>
        </w:div>
        <w:div w:id="1158692920">
          <w:marLeft w:val="640"/>
          <w:marRight w:val="0"/>
          <w:marTop w:val="0"/>
          <w:marBottom w:val="0"/>
          <w:divBdr>
            <w:top w:val="none" w:sz="0" w:space="0" w:color="auto"/>
            <w:left w:val="none" w:sz="0" w:space="0" w:color="auto"/>
            <w:bottom w:val="none" w:sz="0" w:space="0" w:color="auto"/>
            <w:right w:val="none" w:sz="0" w:space="0" w:color="auto"/>
          </w:divBdr>
        </w:div>
        <w:div w:id="1366103023">
          <w:marLeft w:val="640"/>
          <w:marRight w:val="0"/>
          <w:marTop w:val="0"/>
          <w:marBottom w:val="0"/>
          <w:divBdr>
            <w:top w:val="none" w:sz="0" w:space="0" w:color="auto"/>
            <w:left w:val="none" w:sz="0" w:space="0" w:color="auto"/>
            <w:bottom w:val="none" w:sz="0" w:space="0" w:color="auto"/>
            <w:right w:val="none" w:sz="0" w:space="0" w:color="auto"/>
          </w:divBdr>
        </w:div>
        <w:div w:id="1133714370">
          <w:marLeft w:val="640"/>
          <w:marRight w:val="0"/>
          <w:marTop w:val="0"/>
          <w:marBottom w:val="0"/>
          <w:divBdr>
            <w:top w:val="none" w:sz="0" w:space="0" w:color="auto"/>
            <w:left w:val="none" w:sz="0" w:space="0" w:color="auto"/>
            <w:bottom w:val="none" w:sz="0" w:space="0" w:color="auto"/>
            <w:right w:val="none" w:sz="0" w:space="0" w:color="auto"/>
          </w:divBdr>
        </w:div>
        <w:div w:id="49959150">
          <w:marLeft w:val="640"/>
          <w:marRight w:val="0"/>
          <w:marTop w:val="0"/>
          <w:marBottom w:val="0"/>
          <w:divBdr>
            <w:top w:val="none" w:sz="0" w:space="0" w:color="auto"/>
            <w:left w:val="none" w:sz="0" w:space="0" w:color="auto"/>
            <w:bottom w:val="none" w:sz="0" w:space="0" w:color="auto"/>
            <w:right w:val="none" w:sz="0" w:space="0" w:color="auto"/>
          </w:divBdr>
        </w:div>
        <w:div w:id="1365131305">
          <w:marLeft w:val="640"/>
          <w:marRight w:val="0"/>
          <w:marTop w:val="0"/>
          <w:marBottom w:val="0"/>
          <w:divBdr>
            <w:top w:val="none" w:sz="0" w:space="0" w:color="auto"/>
            <w:left w:val="none" w:sz="0" w:space="0" w:color="auto"/>
            <w:bottom w:val="none" w:sz="0" w:space="0" w:color="auto"/>
            <w:right w:val="none" w:sz="0" w:space="0" w:color="auto"/>
          </w:divBdr>
        </w:div>
        <w:div w:id="211967753">
          <w:marLeft w:val="640"/>
          <w:marRight w:val="0"/>
          <w:marTop w:val="0"/>
          <w:marBottom w:val="0"/>
          <w:divBdr>
            <w:top w:val="none" w:sz="0" w:space="0" w:color="auto"/>
            <w:left w:val="none" w:sz="0" w:space="0" w:color="auto"/>
            <w:bottom w:val="none" w:sz="0" w:space="0" w:color="auto"/>
            <w:right w:val="none" w:sz="0" w:space="0" w:color="auto"/>
          </w:divBdr>
        </w:div>
        <w:div w:id="1898470206">
          <w:marLeft w:val="640"/>
          <w:marRight w:val="0"/>
          <w:marTop w:val="0"/>
          <w:marBottom w:val="0"/>
          <w:divBdr>
            <w:top w:val="none" w:sz="0" w:space="0" w:color="auto"/>
            <w:left w:val="none" w:sz="0" w:space="0" w:color="auto"/>
            <w:bottom w:val="none" w:sz="0" w:space="0" w:color="auto"/>
            <w:right w:val="none" w:sz="0" w:space="0" w:color="auto"/>
          </w:divBdr>
        </w:div>
        <w:div w:id="42684063">
          <w:marLeft w:val="640"/>
          <w:marRight w:val="0"/>
          <w:marTop w:val="0"/>
          <w:marBottom w:val="0"/>
          <w:divBdr>
            <w:top w:val="none" w:sz="0" w:space="0" w:color="auto"/>
            <w:left w:val="none" w:sz="0" w:space="0" w:color="auto"/>
            <w:bottom w:val="none" w:sz="0" w:space="0" w:color="auto"/>
            <w:right w:val="none" w:sz="0" w:space="0" w:color="auto"/>
          </w:divBdr>
        </w:div>
        <w:div w:id="1177382386">
          <w:marLeft w:val="640"/>
          <w:marRight w:val="0"/>
          <w:marTop w:val="0"/>
          <w:marBottom w:val="0"/>
          <w:divBdr>
            <w:top w:val="none" w:sz="0" w:space="0" w:color="auto"/>
            <w:left w:val="none" w:sz="0" w:space="0" w:color="auto"/>
            <w:bottom w:val="none" w:sz="0" w:space="0" w:color="auto"/>
            <w:right w:val="none" w:sz="0" w:space="0" w:color="auto"/>
          </w:divBdr>
        </w:div>
        <w:div w:id="248779109">
          <w:marLeft w:val="640"/>
          <w:marRight w:val="0"/>
          <w:marTop w:val="0"/>
          <w:marBottom w:val="0"/>
          <w:divBdr>
            <w:top w:val="none" w:sz="0" w:space="0" w:color="auto"/>
            <w:left w:val="none" w:sz="0" w:space="0" w:color="auto"/>
            <w:bottom w:val="none" w:sz="0" w:space="0" w:color="auto"/>
            <w:right w:val="none" w:sz="0" w:space="0" w:color="auto"/>
          </w:divBdr>
        </w:div>
        <w:div w:id="1795755586">
          <w:marLeft w:val="640"/>
          <w:marRight w:val="0"/>
          <w:marTop w:val="0"/>
          <w:marBottom w:val="0"/>
          <w:divBdr>
            <w:top w:val="none" w:sz="0" w:space="0" w:color="auto"/>
            <w:left w:val="none" w:sz="0" w:space="0" w:color="auto"/>
            <w:bottom w:val="none" w:sz="0" w:space="0" w:color="auto"/>
            <w:right w:val="none" w:sz="0" w:space="0" w:color="auto"/>
          </w:divBdr>
        </w:div>
        <w:div w:id="1944604178">
          <w:marLeft w:val="640"/>
          <w:marRight w:val="0"/>
          <w:marTop w:val="0"/>
          <w:marBottom w:val="0"/>
          <w:divBdr>
            <w:top w:val="none" w:sz="0" w:space="0" w:color="auto"/>
            <w:left w:val="none" w:sz="0" w:space="0" w:color="auto"/>
            <w:bottom w:val="none" w:sz="0" w:space="0" w:color="auto"/>
            <w:right w:val="none" w:sz="0" w:space="0" w:color="auto"/>
          </w:divBdr>
        </w:div>
        <w:div w:id="461533396">
          <w:marLeft w:val="640"/>
          <w:marRight w:val="0"/>
          <w:marTop w:val="0"/>
          <w:marBottom w:val="0"/>
          <w:divBdr>
            <w:top w:val="none" w:sz="0" w:space="0" w:color="auto"/>
            <w:left w:val="none" w:sz="0" w:space="0" w:color="auto"/>
            <w:bottom w:val="none" w:sz="0" w:space="0" w:color="auto"/>
            <w:right w:val="none" w:sz="0" w:space="0" w:color="auto"/>
          </w:divBdr>
        </w:div>
        <w:div w:id="383725746">
          <w:marLeft w:val="640"/>
          <w:marRight w:val="0"/>
          <w:marTop w:val="0"/>
          <w:marBottom w:val="0"/>
          <w:divBdr>
            <w:top w:val="none" w:sz="0" w:space="0" w:color="auto"/>
            <w:left w:val="none" w:sz="0" w:space="0" w:color="auto"/>
            <w:bottom w:val="none" w:sz="0" w:space="0" w:color="auto"/>
            <w:right w:val="none" w:sz="0" w:space="0" w:color="auto"/>
          </w:divBdr>
        </w:div>
        <w:div w:id="723144148">
          <w:marLeft w:val="640"/>
          <w:marRight w:val="0"/>
          <w:marTop w:val="0"/>
          <w:marBottom w:val="0"/>
          <w:divBdr>
            <w:top w:val="none" w:sz="0" w:space="0" w:color="auto"/>
            <w:left w:val="none" w:sz="0" w:space="0" w:color="auto"/>
            <w:bottom w:val="none" w:sz="0" w:space="0" w:color="auto"/>
            <w:right w:val="none" w:sz="0" w:space="0" w:color="auto"/>
          </w:divBdr>
        </w:div>
        <w:div w:id="1263997360">
          <w:marLeft w:val="640"/>
          <w:marRight w:val="0"/>
          <w:marTop w:val="0"/>
          <w:marBottom w:val="0"/>
          <w:divBdr>
            <w:top w:val="none" w:sz="0" w:space="0" w:color="auto"/>
            <w:left w:val="none" w:sz="0" w:space="0" w:color="auto"/>
            <w:bottom w:val="none" w:sz="0" w:space="0" w:color="auto"/>
            <w:right w:val="none" w:sz="0" w:space="0" w:color="auto"/>
          </w:divBdr>
        </w:div>
        <w:div w:id="229730906">
          <w:marLeft w:val="640"/>
          <w:marRight w:val="0"/>
          <w:marTop w:val="0"/>
          <w:marBottom w:val="0"/>
          <w:divBdr>
            <w:top w:val="none" w:sz="0" w:space="0" w:color="auto"/>
            <w:left w:val="none" w:sz="0" w:space="0" w:color="auto"/>
            <w:bottom w:val="none" w:sz="0" w:space="0" w:color="auto"/>
            <w:right w:val="none" w:sz="0" w:space="0" w:color="auto"/>
          </w:divBdr>
        </w:div>
        <w:div w:id="862061274">
          <w:marLeft w:val="640"/>
          <w:marRight w:val="0"/>
          <w:marTop w:val="0"/>
          <w:marBottom w:val="0"/>
          <w:divBdr>
            <w:top w:val="none" w:sz="0" w:space="0" w:color="auto"/>
            <w:left w:val="none" w:sz="0" w:space="0" w:color="auto"/>
            <w:bottom w:val="none" w:sz="0" w:space="0" w:color="auto"/>
            <w:right w:val="none" w:sz="0" w:space="0" w:color="auto"/>
          </w:divBdr>
        </w:div>
        <w:div w:id="2033873343">
          <w:marLeft w:val="640"/>
          <w:marRight w:val="0"/>
          <w:marTop w:val="0"/>
          <w:marBottom w:val="0"/>
          <w:divBdr>
            <w:top w:val="none" w:sz="0" w:space="0" w:color="auto"/>
            <w:left w:val="none" w:sz="0" w:space="0" w:color="auto"/>
            <w:bottom w:val="none" w:sz="0" w:space="0" w:color="auto"/>
            <w:right w:val="none" w:sz="0" w:space="0" w:color="auto"/>
          </w:divBdr>
        </w:div>
        <w:div w:id="1143036525">
          <w:marLeft w:val="640"/>
          <w:marRight w:val="0"/>
          <w:marTop w:val="0"/>
          <w:marBottom w:val="0"/>
          <w:divBdr>
            <w:top w:val="none" w:sz="0" w:space="0" w:color="auto"/>
            <w:left w:val="none" w:sz="0" w:space="0" w:color="auto"/>
            <w:bottom w:val="none" w:sz="0" w:space="0" w:color="auto"/>
            <w:right w:val="none" w:sz="0" w:space="0" w:color="auto"/>
          </w:divBdr>
        </w:div>
        <w:div w:id="992489364">
          <w:marLeft w:val="640"/>
          <w:marRight w:val="0"/>
          <w:marTop w:val="0"/>
          <w:marBottom w:val="0"/>
          <w:divBdr>
            <w:top w:val="none" w:sz="0" w:space="0" w:color="auto"/>
            <w:left w:val="none" w:sz="0" w:space="0" w:color="auto"/>
            <w:bottom w:val="none" w:sz="0" w:space="0" w:color="auto"/>
            <w:right w:val="none" w:sz="0" w:space="0" w:color="auto"/>
          </w:divBdr>
        </w:div>
        <w:div w:id="1758399342">
          <w:marLeft w:val="640"/>
          <w:marRight w:val="0"/>
          <w:marTop w:val="0"/>
          <w:marBottom w:val="0"/>
          <w:divBdr>
            <w:top w:val="none" w:sz="0" w:space="0" w:color="auto"/>
            <w:left w:val="none" w:sz="0" w:space="0" w:color="auto"/>
            <w:bottom w:val="none" w:sz="0" w:space="0" w:color="auto"/>
            <w:right w:val="none" w:sz="0" w:space="0" w:color="auto"/>
          </w:divBdr>
        </w:div>
        <w:div w:id="44107186">
          <w:marLeft w:val="640"/>
          <w:marRight w:val="0"/>
          <w:marTop w:val="0"/>
          <w:marBottom w:val="0"/>
          <w:divBdr>
            <w:top w:val="none" w:sz="0" w:space="0" w:color="auto"/>
            <w:left w:val="none" w:sz="0" w:space="0" w:color="auto"/>
            <w:bottom w:val="none" w:sz="0" w:space="0" w:color="auto"/>
            <w:right w:val="none" w:sz="0" w:space="0" w:color="auto"/>
          </w:divBdr>
        </w:div>
        <w:div w:id="2014914161">
          <w:marLeft w:val="640"/>
          <w:marRight w:val="0"/>
          <w:marTop w:val="0"/>
          <w:marBottom w:val="0"/>
          <w:divBdr>
            <w:top w:val="none" w:sz="0" w:space="0" w:color="auto"/>
            <w:left w:val="none" w:sz="0" w:space="0" w:color="auto"/>
            <w:bottom w:val="none" w:sz="0" w:space="0" w:color="auto"/>
            <w:right w:val="none" w:sz="0" w:space="0" w:color="auto"/>
          </w:divBdr>
        </w:div>
        <w:div w:id="1500729356">
          <w:marLeft w:val="640"/>
          <w:marRight w:val="0"/>
          <w:marTop w:val="0"/>
          <w:marBottom w:val="0"/>
          <w:divBdr>
            <w:top w:val="none" w:sz="0" w:space="0" w:color="auto"/>
            <w:left w:val="none" w:sz="0" w:space="0" w:color="auto"/>
            <w:bottom w:val="none" w:sz="0" w:space="0" w:color="auto"/>
            <w:right w:val="none" w:sz="0" w:space="0" w:color="auto"/>
          </w:divBdr>
        </w:div>
        <w:div w:id="1852065171">
          <w:marLeft w:val="640"/>
          <w:marRight w:val="0"/>
          <w:marTop w:val="0"/>
          <w:marBottom w:val="0"/>
          <w:divBdr>
            <w:top w:val="none" w:sz="0" w:space="0" w:color="auto"/>
            <w:left w:val="none" w:sz="0" w:space="0" w:color="auto"/>
            <w:bottom w:val="none" w:sz="0" w:space="0" w:color="auto"/>
            <w:right w:val="none" w:sz="0" w:space="0" w:color="auto"/>
          </w:divBdr>
        </w:div>
        <w:div w:id="1125587147">
          <w:marLeft w:val="640"/>
          <w:marRight w:val="0"/>
          <w:marTop w:val="0"/>
          <w:marBottom w:val="0"/>
          <w:divBdr>
            <w:top w:val="none" w:sz="0" w:space="0" w:color="auto"/>
            <w:left w:val="none" w:sz="0" w:space="0" w:color="auto"/>
            <w:bottom w:val="none" w:sz="0" w:space="0" w:color="auto"/>
            <w:right w:val="none" w:sz="0" w:space="0" w:color="auto"/>
          </w:divBdr>
        </w:div>
        <w:div w:id="954869685">
          <w:marLeft w:val="640"/>
          <w:marRight w:val="0"/>
          <w:marTop w:val="0"/>
          <w:marBottom w:val="0"/>
          <w:divBdr>
            <w:top w:val="none" w:sz="0" w:space="0" w:color="auto"/>
            <w:left w:val="none" w:sz="0" w:space="0" w:color="auto"/>
            <w:bottom w:val="none" w:sz="0" w:space="0" w:color="auto"/>
            <w:right w:val="none" w:sz="0" w:space="0" w:color="auto"/>
          </w:divBdr>
        </w:div>
        <w:div w:id="1616524083">
          <w:marLeft w:val="640"/>
          <w:marRight w:val="0"/>
          <w:marTop w:val="0"/>
          <w:marBottom w:val="0"/>
          <w:divBdr>
            <w:top w:val="none" w:sz="0" w:space="0" w:color="auto"/>
            <w:left w:val="none" w:sz="0" w:space="0" w:color="auto"/>
            <w:bottom w:val="none" w:sz="0" w:space="0" w:color="auto"/>
            <w:right w:val="none" w:sz="0" w:space="0" w:color="auto"/>
          </w:divBdr>
        </w:div>
        <w:div w:id="976498044">
          <w:marLeft w:val="640"/>
          <w:marRight w:val="0"/>
          <w:marTop w:val="0"/>
          <w:marBottom w:val="0"/>
          <w:divBdr>
            <w:top w:val="none" w:sz="0" w:space="0" w:color="auto"/>
            <w:left w:val="none" w:sz="0" w:space="0" w:color="auto"/>
            <w:bottom w:val="none" w:sz="0" w:space="0" w:color="auto"/>
            <w:right w:val="none" w:sz="0" w:space="0" w:color="auto"/>
          </w:divBdr>
        </w:div>
        <w:div w:id="253710347">
          <w:marLeft w:val="640"/>
          <w:marRight w:val="0"/>
          <w:marTop w:val="0"/>
          <w:marBottom w:val="0"/>
          <w:divBdr>
            <w:top w:val="none" w:sz="0" w:space="0" w:color="auto"/>
            <w:left w:val="none" w:sz="0" w:space="0" w:color="auto"/>
            <w:bottom w:val="none" w:sz="0" w:space="0" w:color="auto"/>
            <w:right w:val="none" w:sz="0" w:space="0" w:color="auto"/>
          </w:divBdr>
        </w:div>
        <w:div w:id="1736467899">
          <w:marLeft w:val="640"/>
          <w:marRight w:val="0"/>
          <w:marTop w:val="0"/>
          <w:marBottom w:val="0"/>
          <w:divBdr>
            <w:top w:val="none" w:sz="0" w:space="0" w:color="auto"/>
            <w:left w:val="none" w:sz="0" w:space="0" w:color="auto"/>
            <w:bottom w:val="none" w:sz="0" w:space="0" w:color="auto"/>
            <w:right w:val="none" w:sz="0" w:space="0" w:color="auto"/>
          </w:divBdr>
        </w:div>
        <w:div w:id="1297679337">
          <w:marLeft w:val="640"/>
          <w:marRight w:val="0"/>
          <w:marTop w:val="0"/>
          <w:marBottom w:val="0"/>
          <w:divBdr>
            <w:top w:val="none" w:sz="0" w:space="0" w:color="auto"/>
            <w:left w:val="none" w:sz="0" w:space="0" w:color="auto"/>
            <w:bottom w:val="none" w:sz="0" w:space="0" w:color="auto"/>
            <w:right w:val="none" w:sz="0" w:space="0" w:color="auto"/>
          </w:divBdr>
        </w:div>
        <w:div w:id="140856560">
          <w:marLeft w:val="640"/>
          <w:marRight w:val="0"/>
          <w:marTop w:val="0"/>
          <w:marBottom w:val="0"/>
          <w:divBdr>
            <w:top w:val="none" w:sz="0" w:space="0" w:color="auto"/>
            <w:left w:val="none" w:sz="0" w:space="0" w:color="auto"/>
            <w:bottom w:val="none" w:sz="0" w:space="0" w:color="auto"/>
            <w:right w:val="none" w:sz="0" w:space="0" w:color="auto"/>
          </w:divBdr>
        </w:div>
        <w:div w:id="677314749">
          <w:marLeft w:val="640"/>
          <w:marRight w:val="0"/>
          <w:marTop w:val="0"/>
          <w:marBottom w:val="0"/>
          <w:divBdr>
            <w:top w:val="none" w:sz="0" w:space="0" w:color="auto"/>
            <w:left w:val="none" w:sz="0" w:space="0" w:color="auto"/>
            <w:bottom w:val="none" w:sz="0" w:space="0" w:color="auto"/>
            <w:right w:val="none" w:sz="0" w:space="0" w:color="auto"/>
          </w:divBdr>
        </w:div>
        <w:div w:id="1399939748">
          <w:marLeft w:val="640"/>
          <w:marRight w:val="0"/>
          <w:marTop w:val="0"/>
          <w:marBottom w:val="0"/>
          <w:divBdr>
            <w:top w:val="none" w:sz="0" w:space="0" w:color="auto"/>
            <w:left w:val="none" w:sz="0" w:space="0" w:color="auto"/>
            <w:bottom w:val="none" w:sz="0" w:space="0" w:color="auto"/>
            <w:right w:val="none" w:sz="0" w:space="0" w:color="auto"/>
          </w:divBdr>
        </w:div>
        <w:div w:id="1348796912">
          <w:marLeft w:val="640"/>
          <w:marRight w:val="0"/>
          <w:marTop w:val="0"/>
          <w:marBottom w:val="0"/>
          <w:divBdr>
            <w:top w:val="none" w:sz="0" w:space="0" w:color="auto"/>
            <w:left w:val="none" w:sz="0" w:space="0" w:color="auto"/>
            <w:bottom w:val="none" w:sz="0" w:space="0" w:color="auto"/>
            <w:right w:val="none" w:sz="0" w:space="0" w:color="auto"/>
          </w:divBdr>
        </w:div>
        <w:div w:id="1294091585">
          <w:marLeft w:val="640"/>
          <w:marRight w:val="0"/>
          <w:marTop w:val="0"/>
          <w:marBottom w:val="0"/>
          <w:divBdr>
            <w:top w:val="none" w:sz="0" w:space="0" w:color="auto"/>
            <w:left w:val="none" w:sz="0" w:space="0" w:color="auto"/>
            <w:bottom w:val="none" w:sz="0" w:space="0" w:color="auto"/>
            <w:right w:val="none" w:sz="0" w:space="0" w:color="auto"/>
          </w:divBdr>
        </w:div>
        <w:div w:id="1795169038">
          <w:marLeft w:val="640"/>
          <w:marRight w:val="0"/>
          <w:marTop w:val="0"/>
          <w:marBottom w:val="0"/>
          <w:divBdr>
            <w:top w:val="none" w:sz="0" w:space="0" w:color="auto"/>
            <w:left w:val="none" w:sz="0" w:space="0" w:color="auto"/>
            <w:bottom w:val="none" w:sz="0" w:space="0" w:color="auto"/>
            <w:right w:val="none" w:sz="0" w:space="0" w:color="auto"/>
          </w:divBdr>
        </w:div>
      </w:divsChild>
    </w:div>
    <w:div w:id="109932265">
      <w:bodyDiv w:val="1"/>
      <w:marLeft w:val="0"/>
      <w:marRight w:val="0"/>
      <w:marTop w:val="0"/>
      <w:marBottom w:val="0"/>
      <w:divBdr>
        <w:top w:val="none" w:sz="0" w:space="0" w:color="auto"/>
        <w:left w:val="none" w:sz="0" w:space="0" w:color="auto"/>
        <w:bottom w:val="none" w:sz="0" w:space="0" w:color="auto"/>
        <w:right w:val="none" w:sz="0" w:space="0" w:color="auto"/>
      </w:divBdr>
      <w:divsChild>
        <w:div w:id="25109294">
          <w:marLeft w:val="640"/>
          <w:marRight w:val="0"/>
          <w:marTop w:val="0"/>
          <w:marBottom w:val="0"/>
          <w:divBdr>
            <w:top w:val="none" w:sz="0" w:space="0" w:color="auto"/>
            <w:left w:val="none" w:sz="0" w:space="0" w:color="auto"/>
            <w:bottom w:val="none" w:sz="0" w:space="0" w:color="auto"/>
            <w:right w:val="none" w:sz="0" w:space="0" w:color="auto"/>
          </w:divBdr>
        </w:div>
        <w:div w:id="48311208">
          <w:marLeft w:val="640"/>
          <w:marRight w:val="0"/>
          <w:marTop w:val="0"/>
          <w:marBottom w:val="0"/>
          <w:divBdr>
            <w:top w:val="none" w:sz="0" w:space="0" w:color="auto"/>
            <w:left w:val="none" w:sz="0" w:space="0" w:color="auto"/>
            <w:bottom w:val="none" w:sz="0" w:space="0" w:color="auto"/>
            <w:right w:val="none" w:sz="0" w:space="0" w:color="auto"/>
          </w:divBdr>
        </w:div>
        <w:div w:id="56780748">
          <w:marLeft w:val="640"/>
          <w:marRight w:val="0"/>
          <w:marTop w:val="0"/>
          <w:marBottom w:val="0"/>
          <w:divBdr>
            <w:top w:val="none" w:sz="0" w:space="0" w:color="auto"/>
            <w:left w:val="none" w:sz="0" w:space="0" w:color="auto"/>
            <w:bottom w:val="none" w:sz="0" w:space="0" w:color="auto"/>
            <w:right w:val="none" w:sz="0" w:space="0" w:color="auto"/>
          </w:divBdr>
        </w:div>
        <w:div w:id="59527096">
          <w:marLeft w:val="640"/>
          <w:marRight w:val="0"/>
          <w:marTop w:val="0"/>
          <w:marBottom w:val="0"/>
          <w:divBdr>
            <w:top w:val="none" w:sz="0" w:space="0" w:color="auto"/>
            <w:left w:val="none" w:sz="0" w:space="0" w:color="auto"/>
            <w:bottom w:val="none" w:sz="0" w:space="0" w:color="auto"/>
            <w:right w:val="none" w:sz="0" w:space="0" w:color="auto"/>
          </w:divBdr>
        </w:div>
        <w:div w:id="212276905">
          <w:marLeft w:val="640"/>
          <w:marRight w:val="0"/>
          <w:marTop w:val="0"/>
          <w:marBottom w:val="0"/>
          <w:divBdr>
            <w:top w:val="none" w:sz="0" w:space="0" w:color="auto"/>
            <w:left w:val="none" w:sz="0" w:space="0" w:color="auto"/>
            <w:bottom w:val="none" w:sz="0" w:space="0" w:color="auto"/>
            <w:right w:val="none" w:sz="0" w:space="0" w:color="auto"/>
          </w:divBdr>
        </w:div>
        <w:div w:id="267469922">
          <w:marLeft w:val="640"/>
          <w:marRight w:val="0"/>
          <w:marTop w:val="0"/>
          <w:marBottom w:val="0"/>
          <w:divBdr>
            <w:top w:val="none" w:sz="0" w:space="0" w:color="auto"/>
            <w:left w:val="none" w:sz="0" w:space="0" w:color="auto"/>
            <w:bottom w:val="none" w:sz="0" w:space="0" w:color="auto"/>
            <w:right w:val="none" w:sz="0" w:space="0" w:color="auto"/>
          </w:divBdr>
        </w:div>
        <w:div w:id="311953657">
          <w:marLeft w:val="640"/>
          <w:marRight w:val="0"/>
          <w:marTop w:val="0"/>
          <w:marBottom w:val="0"/>
          <w:divBdr>
            <w:top w:val="none" w:sz="0" w:space="0" w:color="auto"/>
            <w:left w:val="none" w:sz="0" w:space="0" w:color="auto"/>
            <w:bottom w:val="none" w:sz="0" w:space="0" w:color="auto"/>
            <w:right w:val="none" w:sz="0" w:space="0" w:color="auto"/>
          </w:divBdr>
        </w:div>
        <w:div w:id="322969739">
          <w:marLeft w:val="640"/>
          <w:marRight w:val="0"/>
          <w:marTop w:val="0"/>
          <w:marBottom w:val="0"/>
          <w:divBdr>
            <w:top w:val="none" w:sz="0" w:space="0" w:color="auto"/>
            <w:left w:val="none" w:sz="0" w:space="0" w:color="auto"/>
            <w:bottom w:val="none" w:sz="0" w:space="0" w:color="auto"/>
            <w:right w:val="none" w:sz="0" w:space="0" w:color="auto"/>
          </w:divBdr>
        </w:div>
        <w:div w:id="343870680">
          <w:marLeft w:val="640"/>
          <w:marRight w:val="0"/>
          <w:marTop w:val="0"/>
          <w:marBottom w:val="0"/>
          <w:divBdr>
            <w:top w:val="none" w:sz="0" w:space="0" w:color="auto"/>
            <w:left w:val="none" w:sz="0" w:space="0" w:color="auto"/>
            <w:bottom w:val="none" w:sz="0" w:space="0" w:color="auto"/>
            <w:right w:val="none" w:sz="0" w:space="0" w:color="auto"/>
          </w:divBdr>
        </w:div>
        <w:div w:id="355548674">
          <w:marLeft w:val="640"/>
          <w:marRight w:val="0"/>
          <w:marTop w:val="0"/>
          <w:marBottom w:val="0"/>
          <w:divBdr>
            <w:top w:val="none" w:sz="0" w:space="0" w:color="auto"/>
            <w:left w:val="none" w:sz="0" w:space="0" w:color="auto"/>
            <w:bottom w:val="none" w:sz="0" w:space="0" w:color="auto"/>
            <w:right w:val="none" w:sz="0" w:space="0" w:color="auto"/>
          </w:divBdr>
        </w:div>
        <w:div w:id="356931417">
          <w:marLeft w:val="640"/>
          <w:marRight w:val="0"/>
          <w:marTop w:val="0"/>
          <w:marBottom w:val="0"/>
          <w:divBdr>
            <w:top w:val="none" w:sz="0" w:space="0" w:color="auto"/>
            <w:left w:val="none" w:sz="0" w:space="0" w:color="auto"/>
            <w:bottom w:val="none" w:sz="0" w:space="0" w:color="auto"/>
            <w:right w:val="none" w:sz="0" w:space="0" w:color="auto"/>
          </w:divBdr>
        </w:div>
        <w:div w:id="358969513">
          <w:marLeft w:val="640"/>
          <w:marRight w:val="0"/>
          <w:marTop w:val="0"/>
          <w:marBottom w:val="0"/>
          <w:divBdr>
            <w:top w:val="none" w:sz="0" w:space="0" w:color="auto"/>
            <w:left w:val="none" w:sz="0" w:space="0" w:color="auto"/>
            <w:bottom w:val="none" w:sz="0" w:space="0" w:color="auto"/>
            <w:right w:val="none" w:sz="0" w:space="0" w:color="auto"/>
          </w:divBdr>
        </w:div>
        <w:div w:id="367528845">
          <w:marLeft w:val="640"/>
          <w:marRight w:val="0"/>
          <w:marTop w:val="0"/>
          <w:marBottom w:val="0"/>
          <w:divBdr>
            <w:top w:val="none" w:sz="0" w:space="0" w:color="auto"/>
            <w:left w:val="none" w:sz="0" w:space="0" w:color="auto"/>
            <w:bottom w:val="none" w:sz="0" w:space="0" w:color="auto"/>
            <w:right w:val="none" w:sz="0" w:space="0" w:color="auto"/>
          </w:divBdr>
        </w:div>
        <w:div w:id="383875057">
          <w:marLeft w:val="640"/>
          <w:marRight w:val="0"/>
          <w:marTop w:val="0"/>
          <w:marBottom w:val="0"/>
          <w:divBdr>
            <w:top w:val="none" w:sz="0" w:space="0" w:color="auto"/>
            <w:left w:val="none" w:sz="0" w:space="0" w:color="auto"/>
            <w:bottom w:val="none" w:sz="0" w:space="0" w:color="auto"/>
            <w:right w:val="none" w:sz="0" w:space="0" w:color="auto"/>
          </w:divBdr>
        </w:div>
        <w:div w:id="394403026">
          <w:marLeft w:val="640"/>
          <w:marRight w:val="0"/>
          <w:marTop w:val="0"/>
          <w:marBottom w:val="0"/>
          <w:divBdr>
            <w:top w:val="none" w:sz="0" w:space="0" w:color="auto"/>
            <w:left w:val="none" w:sz="0" w:space="0" w:color="auto"/>
            <w:bottom w:val="none" w:sz="0" w:space="0" w:color="auto"/>
            <w:right w:val="none" w:sz="0" w:space="0" w:color="auto"/>
          </w:divBdr>
        </w:div>
        <w:div w:id="445346549">
          <w:marLeft w:val="640"/>
          <w:marRight w:val="0"/>
          <w:marTop w:val="0"/>
          <w:marBottom w:val="0"/>
          <w:divBdr>
            <w:top w:val="none" w:sz="0" w:space="0" w:color="auto"/>
            <w:left w:val="none" w:sz="0" w:space="0" w:color="auto"/>
            <w:bottom w:val="none" w:sz="0" w:space="0" w:color="auto"/>
            <w:right w:val="none" w:sz="0" w:space="0" w:color="auto"/>
          </w:divBdr>
        </w:div>
        <w:div w:id="498732807">
          <w:marLeft w:val="640"/>
          <w:marRight w:val="0"/>
          <w:marTop w:val="0"/>
          <w:marBottom w:val="0"/>
          <w:divBdr>
            <w:top w:val="none" w:sz="0" w:space="0" w:color="auto"/>
            <w:left w:val="none" w:sz="0" w:space="0" w:color="auto"/>
            <w:bottom w:val="none" w:sz="0" w:space="0" w:color="auto"/>
            <w:right w:val="none" w:sz="0" w:space="0" w:color="auto"/>
          </w:divBdr>
        </w:div>
        <w:div w:id="540554029">
          <w:marLeft w:val="640"/>
          <w:marRight w:val="0"/>
          <w:marTop w:val="0"/>
          <w:marBottom w:val="0"/>
          <w:divBdr>
            <w:top w:val="none" w:sz="0" w:space="0" w:color="auto"/>
            <w:left w:val="none" w:sz="0" w:space="0" w:color="auto"/>
            <w:bottom w:val="none" w:sz="0" w:space="0" w:color="auto"/>
            <w:right w:val="none" w:sz="0" w:space="0" w:color="auto"/>
          </w:divBdr>
        </w:div>
        <w:div w:id="540869716">
          <w:marLeft w:val="640"/>
          <w:marRight w:val="0"/>
          <w:marTop w:val="0"/>
          <w:marBottom w:val="0"/>
          <w:divBdr>
            <w:top w:val="none" w:sz="0" w:space="0" w:color="auto"/>
            <w:left w:val="none" w:sz="0" w:space="0" w:color="auto"/>
            <w:bottom w:val="none" w:sz="0" w:space="0" w:color="auto"/>
            <w:right w:val="none" w:sz="0" w:space="0" w:color="auto"/>
          </w:divBdr>
        </w:div>
        <w:div w:id="639265125">
          <w:marLeft w:val="640"/>
          <w:marRight w:val="0"/>
          <w:marTop w:val="0"/>
          <w:marBottom w:val="0"/>
          <w:divBdr>
            <w:top w:val="none" w:sz="0" w:space="0" w:color="auto"/>
            <w:left w:val="none" w:sz="0" w:space="0" w:color="auto"/>
            <w:bottom w:val="none" w:sz="0" w:space="0" w:color="auto"/>
            <w:right w:val="none" w:sz="0" w:space="0" w:color="auto"/>
          </w:divBdr>
        </w:div>
        <w:div w:id="642664025">
          <w:marLeft w:val="640"/>
          <w:marRight w:val="0"/>
          <w:marTop w:val="0"/>
          <w:marBottom w:val="0"/>
          <w:divBdr>
            <w:top w:val="none" w:sz="0" w:space="0" w:color="auto"/>
            <w:left w:val="none" w:sz="0" w:space="0" w:color="auto"/>
            <w:bottom w:val="none" w:sz="0" w:space="0" w:color="auto"/>
            <w:right w:val="none" w:sz="0" w:space="0" w:color="auto"/>
          </w:divBdr>
        </w:div>
        <w:div w:id="655575460">
          <w:marLeft w:val="640"/>
          <w:marRight w:val="0"/>
          <w:marTop w:val="0"/>
          <w:marBottom w:val="0"/>
          <w:divBdr>
            <w:top w:val="none" w:sz="0" w:space="0" w:color="auto"/>
            <w:left w:val="none" w:sz="0" w:space="0" w:color="auto"/>
            <w:bottom w:val="none" w:sz="0" w:space="0" w:color="auto"/>
            <w:right w:val="none" w:sz="0" w:space="0" w:color="auto"/>
          </w:divBdr>
        </w:div>
        <w:div w:id="677316224">
          <w:marLeft w:val="640"/>
          <w:marRight w:val="0"/>
          <w:marTop w:val="0"/>
          <w:marBottom w:val="0"/>
          <w:divBdr>
            <w:top w:val="none" w:sz="0" w:space="0" w:color="auto"/>
            <w:left w:val="none" w:sz="0" w:space="0" w:color="auto"/>
            <w:bottom w:val="none" w:sz="0" w:space="0" w:color="auto"/>
            <w:right w:val="none" w:sz="0" w:space="0" w:color="auto"/>
          </w:divBdr>
        </w:div>
        <w:div w:id="688095108">
          <w:marLeft w:val="640"/>
          <w:marRight w:val="0"/>
          <w:marTop w:val="0"/>
          <w:marBottom w:val="0"/>
          <w:divBdr>
            <w:top w:val="none" w:sz="0" w:space="0" w:color="auto"/>
            <w:left w:val="none" w:sz="0" w:space="0" w:color="auto"/>
            <w:bottom w:val="none" w:sz="0" w:space="0" w:color="auto"/>
            <w:right w:val="none" w:sz="0" w:space="0" w:color="auto"/>
          </w:divBdr>
        </w:div>
        <w:div w:id="768165426">
          <w:marLeft w:val="640"/>
          <w:marRight w:val="0"/>
          <w:marTop w:val="0"/>
          <w:marBottom w:val="0"/>
          <w:divBdr>
            <w:top w:val="none" w:sz="0" w:space="0" w:color="auto"/>
            <w:left w:val="none" w:sz="0" w:space="0" w:color="auto"/>
            <w:bottom w:val="none" w:sz="0" w:space="0" w:color="auto"/>
            <w:right w:val="none" w:sz="0" w:space="0" w:color="auto"/>
          </w:divBdr>
        </w:div>
        <w:div w:id="783692048">
          <w:marLeft w:val="640"/>
          <w:marRight w:val="0"/>
          <w:marTop w:val="0"/>
          <w:marBottom w:val="0"/>
          <w:divBdr>
            <w:top w:val="none" w:sz="0" w:space="0" w:color="auto"/>
            <w:left w:val="none" w:sz="0" w:space="0" w:color="auto"/>
            <w:bottom w:val="none" w:sz="0" w:space="0" w:color="auto"/>
            <w:right w:val="none" w:sz="0" w:space="0" w:color="auto"/>
          </w:divBdr>
        </w:div>
        <w:div w:id="867333593">
          <w:marLeft w:val="640"/>
          <w:marRight w:val="0"/>
          <w:marTop w:val="0"/>
          <w:marBottom w:val="0"/>
          <w:divBdr>
            <w:top w:val="none" w:sz="0" w:space="0" w:color="auto"/>
            <w:left w:val="none" w:sz="0" w:space="0" w:color="auto"/>
            <w:bottom w:val="none" w:sz="0" w:space="0" w:color="auto"/>
            <w:right w:val="none" w:sz="0" w:space="0" w:color="auto"/>
          </w:divBdr>
        </w:div>
        <w:div w:id="890650097">
          <w:marLeft w:val="640"/>
          <w:marRight w:val="0"/>
          <w:marTop w:val="0"/>
          <w:marBottom w:val="0"/>
          <w:divBdr>
            <w:top w:val="none" w:sz="0" w:space="0" w:color="auto"/>
            <w:left w:val="none" w:sz="0" w:space="0" w:color="auto"/>
            <w:bottom w:val="none" w:sz="0" w:space="0" w:color="auto"/>
            <w:right w:val="none" w:sz="0" w:space="0" w:color="auto"/>
          </w:divBdr>
        </w:div>
        <w:div w:id="894774759">
          <w:marLeft w:val="640"/>
          <w:marRight w:val="0"/>
          <w:marTop w:val="0"/>
          <w:marBottom w:val="0"/>
          <w:divBdr>
            <w:top w:val="none" w:sz="0" w:space="0" w:color="auto"/>
            <w:left w:val="none" w:sz="0" w:space="0" w:color="auto"/>
            <w:bottom w:val="none" w:sz="0" w:space="0" w:color="auto"/>
            <w:right w:val="none" w:sz="0" w:space="0" w:color="auto"/>
          </w:divBdr>
        </w:div>
        <w:div w:id="900096005">
          <w:marLeft w:val="640"/>
          <w:marRight w:val="0"/>
          <w:marTop w:val="0"/>
          <w:marBottom w:val="0"/>
          <w:divBdr>
            <w:top w:val="none" w:sz="0" w:space="0" w:color="auto"/>
            <w:left w:val="none" w:sz="0" w:space="0" w:color="auto"/>
            <w:bottom w:val="none" w:sz="0" w:space="0" w:color="auto"/>
            <w:right w:val="none" w:sz="0" w:space="0" w:color="auto"/>
          </w:divBdr>
        </w:div>
        <w:div w:id="906769058">
          <w:marLeft w:val="640"/>
          <w:marRight w:val="0"/>
          <w:marTop w:val="0"/>
          <w:marBottom w:val="0"/>
          <w:divBdr>
            <w:top w:val="none" w:sz="0" w:space="0" w:color="auto"/>
            <w:left w:val="none" w:sz="0" w:space="0" w:color="auto"/>
            <w:bottom w:val="none" w:sz="0" w:space="0" w:color="auto"/>
            <w:right w:val="none" w:sz="0" w:space="0" w:color="auto"/>
          </w:divBdr>
        </w:div>
        <w:div w:id="931208422">
          <w:marLeft w:val="640"/>
          <w:marRight w:val="0"/>
          <w:marTop w:val="0"/>
          <w:marBottom w:val="0"/>
          <w:divBdr>
            <w:top w:val="none" w:sz="0" w:space="0" w:color="auto"/>
            <w:left w:val="none" w:sz="0" w:space="0" w:color="auto"/>
            <w:bottom w:val="none" w:sz="0" w:space="0" w:color="auto"/>
            <w:right w:val="none" w:sz="0" w:space="0" w:color="auto"/>
          </w:divBdr>
        </w:div>
        <w:div w:id="933823691">
          <w:marLeft w:val="640"/>
          <w:marRight w:val="0"/>
          <w:marTop w:val="0"/>
          <w:marBottom w:val="0"/>
          <w:divBdr>
            <w:top w:val="none" w:sz="0" w:space="0" w:color="auto"/>
            <w:left w:val="none" w:sz="0" w:space="0" w:color="auto"/>
            <w:bottom w:val="none" w:sz="0" w:space="0" w:color="auto"/>
            <w:right w:val="none" w:sz="0" w:space="0" w:color="auto"/>
          </w:divBdr>
        </w:div>
        <w:div w:id="946808678">
          <w:marLeft w:val="640"/>
          <w:marRight w:val="0"/>
          <w:marTop w:val="0"/>
          <w:marBottom w:val="0"/>
          <w:divBdr>
            <w:top w:val="none" w:sz="0" w:space="0" w:color="auto"/>
            <w:left w:val="none" w:sz="0" w:space="0" w:color="auto"/>
            <w:bottom w:val="none" w:sz="0" w:space="0" w:color="auto"/>
            <w:right w:val="none" w:sz="0" w:space="0" w:color="auto"/>
          </w:divBdr>
        </w:div>
        <w:div w:id="983698730">
          <w:marLeft w:val="640"/>
          <w:marRight w:val="0"/>
          <w:marTop w:val="0"/>
          <w:marBottom w:val="0"/>
          <w:divBdr>
            <w:top w:val="none" w:sz="0" w:space="0" w:color="auto"/>
            <w:left w:val="none" w:sz="0" w:space="0" w:color="auto"/>
            <w:bottom w:val="none" w:sz="0" w:space="0" w:color="auto"/>
            <w:right w:val="none" w:sz="0" w:space="0" w:color="auto"/>
          </w:divBdr>
        </w:div>
        <w:div w:id="1001396670">
          <w:marLeft w:val="640"/>
          <w:marRight w:val="0"/>
          <w:marTop w:val="0"/>
          <w:marBottom w:val="0"/>
          <w:divBdr>
            <w:top w:val="none" w:sz="0" w:space="0" w:color="auto"/>
            <w:left w:val="none" w:sz="0" w:space="0" w:color="auto"/>
            <w:bottom w:val="none" w:sz="0" w:space="0" w:color="auto"/>
            <w:right w:val="none" w:sz="0" w:space="0" w:color="auto"/>
          </w:divBdr>
        </w:div>
        <w:div w:id="1006596280">
          <w:marLeft w:val="640"/>
          <w:marRight w:val="0"/>
          <w:marTop w:val="0"/>
          <w:marBottom w:val="0"/>
          <w:divBdr>
            <w:top w:val="none" w:sz="0" w:space="0" w:color="auto"/>
            <w:left w:val="none" w:sz="0" w:space="0" w:color="auto"/>
            <w:bottom w:val="none" w:sz="0" w:space="0" w:color="auto"/>
            <w:right w:val="none" w:sz="0" w:space="0" w:color="auto"/>
          </w:divBdr>
        </w:div>
        <w:div w:id="1045906026">
          <w:marLeft w:val="640"/>
          <w:marRight w:val="0"/>
          <w:marTop w:val="0"/>
          <w:marBottom w:val="0"/>
          <w:divBdr>
            <w:top w:val="none" w:sz="0" w:space="0" w:color="auto"/>
            <w:left w:val="none" w:sz="0" w:space="0" w:color="auto"/>
            <w:bottom w:val="none" w:sz="0" w:space="0" w:color="auto"/>
            <w:right w:val="none" w:sz="0" w:space="0" w:color="auto"/>
          </w:divBdr>
        </w:div>
        <w:div w:id="1069427247">
          <w:marLeft w:val="640"/>
          <w:marRight w:val="0"/>
          <w:marTop w:val="0"/>
          <w:marBottom w:val="0"/>
          <w:divBdr>
            <w:top w:val="none" w:sz="0" w:space="0" w:color="auto"/>
            <w:left w:val="none" w:sz="0" w:space="0" w:color="auto"/>
            <w:bottom w:val="none" w:sz="0" w:space="0" w:color="auto"/>
            <w:right w:val="none" w:sz="0" w:space="0" w:color="auto"/>
          </w:divBdr>
        </w:div>
        <w:div w:id="1072120466">
          <w:marLeft w:val="640"/>
          <w:marRight w:val="0"/>
          <w:marTop w:val="0"/>
          <w:marBottom w:val="0"/>
          <w:divBdr>
            <w:top w:val="none" w:sz="0" w:space="0" w:color="auto"/>
            <w:left w:val="none" w:sz="0" w:space="0" w:color="auto"/>
            <w:bottom w:val="none" w:sz="0" w:space="0" w:color="auto"/>
            <w:right w:val="none" w:sz="0" w:space="0" w:color="auto"/>
          </w:divBdr>
        </w:div>
        <w:div w:id="1149399530">
          <w:marLeft w:val="640"/>
          <w:marRight w:val="0"/>
          <w:marTop w:val="0"/>
          <w:marBottom w:val="0"/>
          <w:divBdr>
            <w:top w:val="none" w:sz="0" w:space="0" w:color="auto"/>
            <w:left w:val="none" w:sz="0" w:space="0" w:color="auto"/>
            <w:bottom w:val="none" w:sz="0" w:space="0" w:color="auto"/>
            <w:right w:val="none" w:sz="0" w:space="0" w:color="auto"/>
          </w:divBdr>
        </w:div>
        <w:div w:id="1204095212">
          <w:marLeft w:val="640"/>
          <w:marRight w:val="0"/>
          <w:marTop w:val="0"/>
          <w:marBottom w:val="0"/>
          <w:divBdr>
            <w:top w:val="none" w:sz="0" w:space="0" w:color="auto"/>
            <w:left w:val="none" w:sz="0" w:space="0" w:color="auto"/>
            <w:bottom w:val="none" w:sz="0" w:space="0" w:color="auto"/>
            <w:right w:val="none" w:sz="0" w:space="0" w:color="auto"/>
          </w:divBdr>
        </w:div>
        <w:div w:id="1208684973">
          <w:marLeft w:val="640"/>
          <w:marRight w:val="0"/>
          <w:marTop w:val="0"/>
          <w:marBottom w:val="0"/>
          <w:divBdr>
            <w:top w:val="none" w:sz="0" w:space="0" w:color="auto"/>
            <w:left w:val="none" w:sz="0" w:space="0" w:color="auto"/>
            <w:bottom w:val="none" w:sz="0" w:space="0" w:color="auto"/>
            <w:right w:val="none" w:sz="0" w:space="0" w:color="auto"/>
          </w:divBdr>
        </w:div>
        <w:div w:id="1223757708">
          <w:marLeft w:val="640"/>
          <w:marRight w:val="0"/>
          <w:marTop w:val="0"/>
          <w:marBottom w:val="0"/>
          <w:divBdr>
            <w:top w:val="none" w:sz="0" w:space="0" w:color="auto"/>
            <w:left w:val="none" w:sz="0" w:space="0" w:color="auto"/>
            <w:bottom w:val="none" w:sz="0" w:space="0" w:color="auto"/>
            <w:right w:val="none" w:sz="0" w:space="0" w:color="auto"/>
          </w:divBdr>
        </w:div>
        <w:div w:id="1274826450">
          <w:marLeft w:val="640"/>
          <w:marRight w:val="0"/>
          <w:marTop w:val="0"/>
          <w:marBottom w:val="0"/>
          <w:divBdr>
            <w:top w:val="none" w:sz="0" w:space="0" w:color="auto"/>
            <w:left w:val="none" w:sz="0" w:space="0" w:color="auto"/>
            <w:bottom w:val="none" w:sz="0" w:space="0" w:color="auto"/>
            <w:right w:val="none" w:sz="0" w:space="0" w:color="auto"/>
          </w:divBdr>
        </w:div>
        <w:div w:id="1320386278">
          <w:marLeft w:val="640"/>
          <w:marRight w:val="0"/>
          <w:marTop w:val="0"/>
          <w:marBottom w:val="0"/>
          <w:divBdr>
            <w:top w:val="none" w:sz="0" w:space="0" w:color="auto"/>
            <w:left w:val="none" w:sz="0" w:space="0" w:color="auto"/>
            <w:bottom w:val="none" w:sz="0" w:space="0" w:color="auto"/>
            <w:right w:val="none" w:sz="0" w:space="0" w:color="auto"/>
          </w:divBdr>
        </w:div>
        <w:div w:id="1339191378">
          <w:marLeft w:val="640"/>
          <w:marRight w:val="0"/>
          <w:marTop w:val="0"/>
          <w:marBottom w:val="0"/>
          <w:divBdr>
            <w:top w:val="none" w:sz="0" w:space="0" w:color="auto"/>
            <w:left w:val="none" w:sz="0" w:space="0" w:color="auto"/>
            <w:bottom w:val="none" w:sz="0" w:space="0" w:color="auto"/>
            <w:right w:val="none" w:sz="0" w:space="0" w:color="auto"/>
          </w:divBdr>
        </w:div>
        <w:div w:id="1405949771">
          <w:marLeft w:val="640"/>
          <w:marRight w:val="0"/>
          <w:marTop w:val="0"/>
          <w:marBottom w:val="0"/>
          <w:divBdr>
            <w:top w:val="none" w:sz="0" w:space="0" w:color="auto"/>
            <w:left w:val="none" w:sz="0" w:space="0" w:color="auto"/>
            <w:bottom w:val="none" w:sz="0" w:space="0" w:color="auto"/>
            <w:right w:val="none" w:sz="0" w:space="0" w:color="auto"/>
          </w:divBdr>
        </w:div>
        <w:div w:id="1415467422">
          <w:marLeft w:val="640"/>
          <w:marRight w:val="0"/>
          <w:marTop w:val="0"/>
          <w:marBottom w:val="0"/>
          <w:divBdr>
            <w:top w:val="none" w:sz="0" w:space="0" w:color="auto"/>
            <w:left w:val="none" w:sz="0" w:space="0" w:color="auto"/>
            <w:bottom w:val="none" w:sz="0" w:space="0" w:color="auto"/>
            <w:right w:val="none" w:sz="0" w:space="0" w:color="auto"/>
          </w:divBdr>
        </w:div>
        <w:div w:id="1419254011">
          <w:marLeft w:val="640"/>
          <w:marRight w:val="0"/>
          <w:marTop w:val="0"/>
          <w:marBottom w:val="0"/>
          <w:divBdr>
            <w:top w:val="none" w:sz="0" w:space="0" w:color="auto"/>
            <w:left w:val="none" w:sz="0" w:space="0" w:color="auto"/>
            <w:bottom w:val="none" w:sz="0" w:space="0" w:color="auto"/>
            <w:right w:val="none" w:sz="0" w:space="0" w:color="auto"/>
          </w:divBdr>
        </w:div>
        <w:div w:id="1467090122">
          <w:marLeft w:val="640"/>
          <w:marRight w:val="0"/>
          <w:marTop w:val="0"/>
          <w:marBottom w:val="0"/>
          <w:divBdr>
            <w:top w:val="none" w:sz="0" w:space="0" w:color="auto"/>
            <w:left w:val="none" w:sz="0" w:space="0" w:color="auto"/>
            <w:bottom w:val="none" w:sz="0" w:space="0" w:color="auto"/>
            <w:right w:val="none" w:sz="0" w:space="0" w:color="auto"/>
          </w:divBdr>
        </w:div>
        <w:div w:id="1492722038">
          <w:marLeft w:val="640"/>
          <w:marRight w:val="0"/>
          <w:marTop w:val="0"/>
          <w:marBottom w:val="0"/>
          <w:divBdr>
            <w:top w:val="none" w:sz="0" w:space="0" w:color="auto"/>
            <w:left w:val="none" w:sz="0" w:space="0" w:color="auto"/>
            <w:bottom w:val="none" w:sz="0" w:space="0" w:color="auto"/>
            <w:right w:val="none" w:sz="0" w:space="0" w:color="auto"/>
          </w:divBdr>
        </w:div>
        <w:div w:id="1514757067">
          <w:marLeft w:val="640"/>
          <w:marRight w:val="0"/>
          <w:marTop w:val="0"/>
          <w:marBottom w:val="0"/>
          <w:divBdr>
            <w:top w:val="none" w:sz="0" w:space="0" w:color="auto"/>
            <w:left w:val="none" w:sz="0" w:space="0" w:color="auto"/>
            <w:bottom w:val="none" w:sz="0" w:space="0" w:color="auto"/>
            <w:right w:val="none" w:sz="0" w:space="0" w:color="auto"/>
          </w:divBdr>
        </w:div>
        <w:div w:id="1589852074">
          <w:marLeft w:val="640"/>
          <w:marRight w:val="0"/>
          <w:marTop w:val="0"/>
          <w:marBottom w:val="0"/>
          <w:divBdr>
            <w:top w:val="none" w:sz="0" w:space="0" w:color="auto"/>
            <w:left w:val="none" w:sz="0" w:space="0" w:color="auto"/>
            <w:bottom w:val="none" w:sz="0" w:space="0" w:color="auto"/>
            <w:right w:val="none" w:sz="0" w:space="0" w:color="auto"/>
          </w:divBdr>
        </w:div>
        <w:div w:id="1601449073">
          <w:marLeft w:val="640"/>
          <w:marRight w:val="0"/>
          <w:marTop w:val="0"/>
          <w:marBottom w:val="0"/>
          <w:divBdr>
            <w:top w:val="none" w:sz="0" w:space="0" w:color="auto"/>
            <w:left w:val="none" w:sz="0" w:space="0" w:color="auto"/>
            <w:bottom w:val="none" w:sz="0" w:space="0" w:color="auto"/>
            <w:right w:val="none" w:sz="0" w:space="0" w:color="auto"/>
          </w:divBdr>
        </w:div>
        <w:div w:id="1622033570">
          <w:marLeft w:val="640"/>
          <w:marRight w:val="0"/>
          <w:marTop w:val="0"/>
          <w:marBottom w:val="0"/>
          <w:divBdr>
            <w:top w:val="none" w:sz="0" w:space="0" w:color="auto"/>
            <w:left w:val="none" w:sz="0" w:space="0" w:color="auto"/>
            <w:bottom w:val="none" w:sz="0" w:space="0" w:color="auto"/>
            <w:right w:val="none" w:sz="0" w:space="0" w:color="auto"/>
          </w:divBdr>
        </w:div>
        <w:div w:id="1635527831">
          <w:marLeft w:val="640"/>
          <w:marRight w:val="0"/>
          <w:marTop w:val="0"/>
          <w:marBottom w:val="0"/>
          <w:divBdr>
            <w:top w:val="none" w:sz="0" w:space="0" w:color="auto"/>
            <w:left w:val="none" w:sz="0" w:space="0" w:color="auto"/>
            <w:bottom w:val="none" w:sz="0" w:space="0" w:color="auto"/>
            <w:right w:val="none" w:sz="0" w:space="0" w:color="auto"/>
          </w:divBdr>
        </w:div>
        <w:div w:id="1636910813">
          <w:marLeft w:val="640"/>
          <w:marRight w:val="0"/>
          <w:marTop w:val="0"/>
          <w:marBottom w:val="0"/>
          <w:divBdr>
            <w:top w:val="none" w:sz="0" w:space="0" w:color="auto"/>
            <w:left w:val="none" w:sz="0" w:space="0" w:color="auto"/>
            <w:bottom w:val="none" w:sz="0" w:space="0" w:color="auto"/>
            <w:right w:val="none" w:sz="0" w:space="0" w:color="auto"/>
          </w:divBdr>
        </w:div>
        <w:div w:id="1687369982">
          <w:marLeft w:val="640"/>
          <w:marRight w:val="0"/>
          <w:marTop w:val="0"/>
          <w:marBottom w:val="0"/>
          <w:divBdr>
            <w:top w:val="none" w:sz="0" w:space="0" w:color="auto"/>
            <w:left w:val="none" w:sz="0" w:space="0" w:color="auto"/>
            <w:bottom w:val="none" w:sz="0" w:space="0" w:color="auto"/>
            <w:right w:val="none" w:sz="0" w:space="0" w:color="auto"/>
          </w:divBdr>
        </w:div>
        <w:div w:id="1708262259">
          <w:marLeft w:val="640"/>
          <w:marRight w:val="0"/>
          <w:marTop w:val="0"/>
          <w:marBottom w:val="0"/>
          <w:divBdr>
            <w:top w:val="none" w:sz="0" w:space="0" w:color="auto"/>
            <w:left w:val="none" w:sz="0" w:space="0" w:color="auto"/>
            <w:bottom w:val="none" w:sz="0" w:space="0" w:color="auto"/>
            <w:right w:val="none" w:sz="0" w:space="0" w:color="auto"/>
          </w:divBdr>
        </w:div>
        <w:div w:id="1715275851">
          <w:marLeft w:val="640"/>
          <w:marRight w:val="0"/>
          <w:marTop w:val="0"/>
          <w:marBottom w:val="0"/>
          <w:divBdr>
            <w:top w:val="none" w:sz="0" w:space="0" w:color="auto"/>
            <w:left w:val="none" w:sz="0" w:space="0" w:color="auto"/>
            <w:bottom w:val="none" w:sz="0" w:space="0" w:color="auto"/>
            <w:right w:val="none" w:sz="0" w:space="0" w:color="auto"/>
          </w:divBdr>
        </w:div>
        <w:div w:id="1741361572">
          <w:marLeft w:val="640"/>
          <w:marRight w:val="0"/>
          <w:marTop w:val="0"/>
          <w:marBottom w:val="0"/>
          <w:divBdr>
            <w:top w:val="none" w:sz="0" w:space="0" w:color="auto"/>
            <w:left w:val="none" w:sz="0" w:space="0" w:color="auto"/>
            <w:bottom w:val="none" w:sz="0" w:space="0" w:color="auto"/>
            <w:right w:val="none" w:sz="0" w:space="0" w:color="auto"/>
          </w:divBdr>
        </w:div>
        <w:div w:id="1744373683">
          <w:marLeft w:val="640"/>
          <w:marRight w:val="0"/>
          <w:marTop w:val="0"/>
          <w:marBottom w:val="0"/>
          <w:divBdr>
            <w:top w:val="none" w:sz="0" w:space="0" w:color="auto"/>
            <w:left w:val="none" w:sz="0" w:space="0" w:color="auto"/>
            <w:bottom w:val="none" w:sz="0" w:space="0" w:color="auto"/>
            <w:right w:val="none" w:sz="0" w:space="0" w:color="auto"/>
          </w:divBdr>
        </w:div>
        <w:div w:id="1774202904">
          <w:marLeft w:val="640"/>
          <w:marRight w:val="0"/>
          <w:marTop w:val="0"/>
          <w:marBottom w:val="0"/>
          <w:divBdr>
            <w:top w:val="none" w:sz="0" w:space="0" w:color="auto"/>
            <w:left w:val="none" w:sz="0" w:space="0" w:color="auto"/>
            <w:bottom w:val="none" w:sz="0" w:space="0" w:color="auto"/>
            <w:right w:val="none" w:sz="0" w:space="0" w:color="auto"/>
          </w:divBdr>
        </w:div>
        <w:div w:id="1791782412">
          <w:marLeft w:val="640"/>
          <w:marRight w:val="0"/>
          <w:marTop w:val="0"/>
          <w:marBottom w:val="0"/>
          <w:divBdr>
            <w:top w:val="none" w:sz="0" w:space="0" w:color="auto"/>
            <w:left w:val="none" w:sz="0" w:space="0" w:color="auto"/>
            <w:bottom w:val="none" w:sz="0" w:space="0" w:color="auto"/>
            <w:right w:val="none" w:sz="0" w:space="0" w:color="auto"/>
          </w:divBdr>
        </w:div>
        <w:div w:id="1793015349">
          <w:marLeft w:val="640"/>
          <w:marRight w:val="0"/>
          <w:marTop w:val="0"/>
          <w:marBottom w:val="0"/>
          <w:divBdr>
            <w:top w:val="none" w:sz="0" w:space="0" w:color="auto"/>
            <w:left w:val="none" w:sz="0" w:space="0" w:color="auto"/>
            <w:bottom w:val="none" w:sz="0" w:space="0" w:color="auto"/>
            <w:right w:val="none" w:sz="0" w:space="0" w:color="auto"/>
          </w:divBdr>
        </w:div>
        <w:div w:id="1800612539">
          <w:marLeft w:val="640"/>
          <w:marRight w:val="0"/>
          <w:marTop w:val="0"/>
          <w:marBottom w:val="0"/>
          <w:divBdr>
            <w:top w:val="none" w:sz="0" w:space="0" w:color="auto"/>
            <w:left w:val="none" w:sz="0" w:space="0" w:color="auto"/>
            <w:bottom w:val="none" w:sz="0" w:space="0" w:color="auto"/>
            <w:right w:val="none" w:sz="0" w:space="0" w:color="auto"/>
          </w:divBdr>
        </w:div>
        <w:div w:id="1833912291">
          <w:marLeft w:val="640"/>
          <w:marRight w:val="0"/>
          <w:marTop w:val="0"/>
          <w:marBottom w:val="0"/>
          <w:divBdr>
            <w:top w:val="none" w:sz="0" w:space="0" w:color="auto"/>
            <w:left w:val="none" w:sz="0" w:space="0" w:color="auto"/>
            <w:bottom w:val="none" w:sz="0" w:space="0" w:color="auto"/>
            <w:right w:val="none" w:sz="0" w:space="0" w:color="auto"/>
          </w:divBdr>
        </w:div>
        <w:div w:id="1914658630">
          <w:marLeft w:val="640"/>
          <w:marRight w:val="0"/>
          <w:marTop w:val="0"/>
          <w:marBottom w:val="0"/>
          <w:divBdr>
            <w:top w:val="none" w:sz="0" w:space="0" w:color="auto"/>
            <w:left w:val="none" w:sz="0" w:space="0" w:color="auto"/>
            <w:bottom w:val="none" w:sz="0" w:space="0" w:color="auto"/>
            <w:right w:val="none" w:sz="0" w:space="0" w:color="auto"/>
          </w:divBdr>
        </w:div>
        <w:div w:id="1925913805">
          <w:marLeft w:val="640"/>
          <w:marRight w:val="0"/>
          <w:marTop w:val="0"/>
          <w:marBottom w:val="0"/>
          <w:divBdr>
            <w:top w:val="none" w:sz="0" w:space="0" w:color="auto"/>
            <w:left w:val="none" w:sz="0" w:space="0" w:color="auto"/>
            <w:bottom w:val="none" w:sz="0" w:space="0" w:color="auto"/>
            <w:right w:val="none" w:sz="0" w:space="0" w:color="auto"/>
          </w:divBdr>
        </w:div>
        <w:div w:id="1927764406">
          <w:marLeft w:val="640"/>
          <w:marRight w:val="0"/>
          <w:marTop w:val="0"/>
          <w:marBottom w:val="0"/>
          <w:divBdr>
            <w:top w:val="none" w:sz="0" w:space="0" w:color="auto"/>
            <w:left w:val="none" w:sz="0" w:space="0" w:color="auto"/>
            <w:bottom w:val="none" w:sz="0" w:space="0" w:color="auto"/>
            <w:right w:val="none" w:sz="0" w:space="0" w:color="auto"/>
          </w:divBdr>
        </w:div>
        <w:div w:id="2041320694">
          <w:marLeft w:val="640"/>
          <w:marRight w:val="0"/>
          <w:marTop w:val="0"/>
          <w:marBottom w:val="0"/>
          <w:divBdr>
            <w:top w:val="none" w:sz="0" w:space="0" w:color="auto"/>
            <w:left w:val="none" w:sz="0" w:space="0" w:color="auto"/>
            <w:bottom w:val="none" w:sz="0" w:space="0" w:color="auto"/>
            <w:right w:val="none" w:sz="0" w:space="0" w:color="auto"/>
          </w:divBdr>
        </w:div>
        <w:div w:id="2097481844">
          <w:marLeft w:val="640"/>
          <w:marRight w:val="0"/>
          <w:marTop w:val="0"/>
          <w:marBottom w:val="0"/>
          <w:divBdr>
            <w:top w:val="none" w:sz="0" w:space="0" w:color="auto"/>
            <w:left w:val="none" w:sz="0" w:space="0" w:color="auto"/>
            <w:bottom w:val="none" w:sz="0" w:space="0" w:color="auto"/>
            <w:right w:val="none" w:sz="0" w:space="0" w:color="auto"/>
          </w:divBdr>
        </w:div>
        <w:div w:id="2097902194">
          <w:marLeft w:val="640"/>
          <w:marRight w:val="0"/>
          <w:marTop w:val="0"/>
          <w:marBottom w:val="0"/>
          <w:divBdr>
            <w:top w:val="none" w:sz="0" w:space="0" w:color="auto"/>
            <w:left w:val="none" w:sz="0" w:space="0" w:color="auto"/>
            <w:bottom w:val="none" w:sz="0" w:space="0" w:color="auto"/>
            <w:right w:val="none" w:sz="0" w:space="0" w:color="auto"/>
          </w:divBdr>
        </w:div>
        <w:div w:id="2135977944">
          <w:marLeft w:val="640"/>
          <w:marRight w:val="0"/>
          <w:marTop w:val="0"/>
          <w:marBottom w:val="0"/>
          <w:divBdr>
            <w:top w:val="none" w:sz="0" w:space="0" w:color="auto"/>
            <w:left w:val="none" w:sz="0" w:space="0" w:color="auto"/>
            <w:bottom w:val="none" w:sz="0" w:space="0" w:color="auto"/>
            <w:right w:val="none" w:sz="0" w:space="0" w:color="auto"/>
          </w:divBdr>
        </w:div>
        <w:div w:id="2142189511">
          <w:marLeft w:val="640"/>
          <w:marRight w:val="0"/>
          <w:marTop w:val="0"/>
          <w:marBottom w:val="0"/>
          <w:divBdr>
            <w:top w:val="none" w:sz="0" w:space="0" w:color="auto"/>
            <w:left w:val="none" w:sz="0" w:space="0" w:color="auto"/>
            <w:bottom w:val="none" w:sz="0" w:space="0" w:color="auto"/>
            <w:right w:val="none" w:sz="0" w:space="0" w:color="auto"/>
          </w:divBdr>
        </w:div>
      </w:divsChild>
    </w:div>
    <w:div w:id="112868106">
      <w:bodyDiv w:val="1"/>
      <w:marLeft w:val="0"/>
      <w:marRight w:val="0"/>
      <w:marTop w:val="0"/>
      <w:marBottom w:val="0"/>
      <w:divBdr>
        <w:top w:val="none" w:sz="0" w:space="0" w:color="auto"/>
        <w:left w:val="none" w:sz="0" w:space="0" w:color="auto"/>
        <w:bottom w:val="none" w:sz="0" w:space="0" w:color="auto"/>
        <w:right w:val="none" w:sz="0" w:space="0" w:color="auto"/>
      </w:divBdr>
      <w:divsChild>
        <w:div w:id="6257344">
          <w:marLeft w:val="640"/>
          <w:marRight w:val="0"/>
          <w:marTop w:val="0"/>
          <w:marBottom w:val="0"/>
          <w:divBdr>
            <w:top w:val="none" w:sz="0" w:space="0" w:color="auto"/>
            <w:left w:val="none" w:sz="0" w:space="0" w:color="auto"/>
            <w:bottom w:val="none" w:sz="0" w:space="0" w:color="auto"/>
            <w:right w:val="none" w:sz="0" w:space="0" w:color="auto"/>
          </w:divBdr>
        </w:div>
        <w:div w:id="27993353">
          <w:marLeft w:val="640"/>
          <w:marRight w:val="0"/>
          <w:marTop w:val="0"/>
          <w:marBottom w:val="0"/>
          <w:divBdr>
            <w:top w:val="none" w:sz="0" w:space="0" w:color="auto"/>
            <w:left w:val="none" w:sz="0" w:space="0" w:color="auto"/>
            <w:bottom w:val="none" w:sz="0" w:space="0" w:color="auto"/>
            <w:right w:val="none" w:sz="0" w:space="0" w:color="auto"/>
          </w:divBdr>
        </w:div>
        <w:div w:id="54472463">
          <w:marLeft w:val="640"/>
          <w:marRight w:val="0"/>
          <w:marTop w:val="0"/>
          <w:marBottom w:val="0"/>
          <w:divBdr>
            <w:top w:val="none" w:sz="0" w:space="0" w:color="auto"/>
            <w:left w:val="none" w:sz="0" w:space="0" w:color="auto"/>
            <w:bottom w:val="none" w:sz="0" w:space="0" w:color="auto"/>
            <w:right w:val="none" w:sz="0" w:space="0" w:color="auto"/>
          </w:divBdr>
        </w:div>
        <w:div w:id="62072259">
          <w:marLeft w:val="640"/>
          <w:marRight w:val="0"/>
          <w:marTop w:val="0"/>
          <w:marBottom w:val="0"/>
          <w:divBdr>
            <w:top w:val="none" w:sz="0" w:space="0" w:color="auto"/>
            <w:left w:val="none" w:sz="0" w:space="0" w:color="auto"/>
            <w:bottom w:val="none" w:sz="0" w:space="0" w:color="auto"/>
            <w:right w:val="none" w:sz="0" w:space="0" w:color="auto"/>
          </w:divBdr>
        </w:div>
        <w:div w:id="110714403">
          <w:marLeft w:val="640"/>
          <w:marRight w:val="0"/>
          <w:marTop w:val="0"/>
          <w:marBottom w:val="0"/>
          <w:divBdr>
            <w:top w:val="none" w:sz="0" w:space="0" w:color="auto"/>
            <w:left w:val="none" w:sz="0" w:space="0" w:color="auto"/>
            <w:bottom w:val="none" w:sz="0" w:space="0" w:color="auto"/>
            <w:right w:val="none" w:sz="0" w:space="0" w:color="auto"/>
          </w:divBdr>
        </w:div>
        <w:div w:id="129980786">
          <w:marLeft w:val="640"/>
          <w:marRight w:val="0"/>
          <w:marTop w:val="0"/>
          <w:marBottom w:val="0"/>
          <w:divBdr>
            <w:top w:val="none" w:sz="0" w:space="0" w:color="auto"/>
            <w:left w:val="none" w:sz="0" w:space="0" w:color="auto"/>
            <w:bottom w:val="none" w:sz="0" w:space="0" w:color="auto"/>
            <w:right w:val="none" w:sz="0" w:space="0" w:color="auto"/>
          </w:divBdr>
        </w:div>
        <w:div w:id="133765502">
          <w:marLeft w:val="640"/>
          <w:marRight w:val="0"/>
          <w:marTop w:val="0"/>
          <w:marBottom w:val="0"/>
          <w:divBdr>
            <w:top w:val="none" w:sz="0" w:space="0" w:color="auto"/>
            <w:left w:val="none" w:sz="0" w:space="0" w:color="auto"/>
            <w:bottom w:val="none" w:sz="0" w:space="0" w:color="auto"/>
            <w:right w:val="none" w:sz="0" w:space="0" w:color="auto"/>
          </w:divBdr>
        </w:div>
        <w:div w:id="276569645">
          <w:marLeft w:val="640"/>
          <w:marRight w:val="0"/>
          <w:marTop w:val="0"/>
          <w:marBottom w:val="0"/>
          <w:divBdr>
            <w:top w:val="none" w:sz="0" w:space="0" w:color="auto"/>
            <w:left w:val="none" w:sz="0" w:space="0" w:color="auto"/>
            <w:bottom w:val="none" w:sz="0" w:space="0" w:color="auto"/>
            <w:right w:val="none" w:sz="0" w:space="0" w:color="auto"/>
          </w:divBdr>
        </w:div>
        <w:div w:id="288164966">
          <w:marLeft w:val="640"/>
          <w:marRight w:val="0"/>
          <w:marTop w:val="0"/>
          <w:marBottom w:val="0"/>
          <w:divBdr>
            <w:top w:val="none" w:sz="0" w:space="0" w:color="auto"/>
            <w:left w:val="none" w:sz="0" w:space="0" w:color="auto"/>
            <w:bottom w:val="none" w:sz="0" w:space="0" w:color="auto"/>
            <w:right w:val="none" w:sz="0" w:space="0" w:color="auto"/>
          </w:divBdr>
        </w:div>
        <w:div w:id="315501630">
          <w:marLeft w:val="640"/>
          <w:marRight w:val="0"/>
          <w:marTop w:val="0"/>
          <w:marBottom w:val="0"/>
          <w:divBdr>
            <w:top w:val="none" w:sz="0" w:space="0" w:color="auto"/>
            <w:left w:val="none" w:sz="0" w:space="0" w:color="auto"/>
            <w:bottom w:val="none" w:sz="0" w:space="0" w:color="auto"/>
            <w:right w:val="none" w:sz="0" w:space="0" w:color="auto"/>
          </w:divBdr>
        </w:div>
        <w:div w:id="318458911">
          <w:marLeft w:val="640"/>
          <w:marRight w:val="0"/>
          <w:marTop w:val="0"/>
          <w:marBottom w:val="0"/>
          <w:divBdr>
            <w:top w:val="none" w:sz="0" w:space="0" w:color="auto"/>
            <w:left w:val="none" w:sz="0" w:space="0" w:color="auto"/>
            <w:bottom w:val="none" w:sz="0" w:space="0" w:color="auto"/>
            <w:right w:val="none" w:sz="0" w:space="0" w:color="auto"/>
          </w:divBdr>
        </w:div>
        <w:div w:id="332997029">
          <w:marLeft w:val="640"/>
          <w:marRight w:val="0"/>
          <w:marTop w:val="0"/>
          <w:marBottom w:val="0"/>
          <w:divBdr>
            <w:top w:val="none" w:sz="0" w:space="0" w:color="auto"/>
            <w:left w:val="none" w:sz="0" w:space="0" w:color="auto"/>
            <w:bottom w:val="none" w:sz="0" w:space="0" w:color="auto"/>
            <w:right w:val="none" w:sz="0" w:space="0" w:color="auto"/>
          </w:divBdr>
        </w:div>
        <w:div w:id="393629927">
          <w:marLeft w:val="640"/>
          <w:marRight w:val="0"/>
          <w:marTop w:val="0"/>
          <w:marBottom w:val="0"/>
          <w:divBdr>
            <w:top w:val="none" w:sz="0" w:space="0" w:color="auto"/>
            <w:left w:val="none" w:sz="0" w:space="0" w:color="auto"/>
            <w:bottom w:val="none" w:sz="0" w:space="0" w:color="auto"/>
            <w:right w:val="none" w:sz="0" w:space="0" w:color="auto"/>
          </w:divBdr>
        </w:div>
        <w:div w:id="393744026">
          <w:marLeft w:val="640"/>
          <w:marRight w:val="0"/>
          <w:marTop w:val="0"/>
          <w:marBottom w:val="0"/>
          <w:divBdr>
            <w:top w:val="none" w:sz="0" w:space="0" w:color="auto"/>
            <w:left w:val="none" w:sz="0" w:space="0" w:color="auto"/>
            <w:bottom w:val="none" w:sz="0" w:space="0" w:color="auto"/>
            <w:right w:val="none" w:sz="0" w:space="0" w:color="auto"/>
          </w:divBdr>
        </w:div>
        <w:div w:id="472333203">
          <w:marLeft w:val="640"/>
          <w:marRight w:val="0"/>
          <w:marTop w:val="0"/>
          <w:marBottom w:val="0"/>
          <w:divBdr>
            <w:top w:val="none" w:sz="0" w:space="0" w:color="auto"/>
            <w:left w:val="none" w:sz="0" w:space="0" w:color="auto"/>
            <w:bottom w:val="none" w:sz="0" w:space="0" w:color="auto"/>
            <w:right w:val="none" w:sz="0" w:space="0" w:color="auto"/>
          </w:divBdr>
        </w:div>
        <w:div w:id="533464163">
          <w:marLeft w:val="640"/>
          <w:marRight w:val="0"/>
          <w:marTop w:val="0"/>
          <w:marBottom w:val="0"/>
          <w:divBdr>
            <w:top w:val="none" w:sz="0" w:space="0" w:color="auto"/>
            <w:left w:val="none" w:sz="0" w:space="0" w:color="auto"/>
            <w:bottom w:val="none" w:sz="0" w:space="0" w:color="auto"/>
            <w:right w:val="none" w:sz="0" w:space="0" w:color="auto"/>
          </w:divBdr>
        </w:div>
        <w:div w:id="545795968">
          <w:marLeft w:val="640"/>
          <w:marRight w:val="0"/>
          <w:marTop w:val="0"/>
          <w:marBottom w:val="0"/>
          <w:divBdr>
            <w:top w:val="none" w:sz="0" w:space="0" w:color="auto"/>
            <w:left w:val="none" w:sz="0" w:space="0" w:color="auto"/>
            <w:bottom w:val="none" w:sz="0" w:space="0" w:color="auto"/>
            <w:right w:val="none" w:sz="0" w:space="0" w:color="auto"/>
          </w:divBdr>
        </w:div>
        <w:div w:id="557473291">
          <w:marLeft w:val="640"/>
          <w:marRight w:val="0"/>
          <w:marTop w:val="0"/>
          <w:marBottom w:val="0"/>
          <w:divBdr>
            <w:top w:val="none" w:sz="0" w:space="0" w:color="auto"/>
            <w:left w:val="none" w:sz="0" w:space="0" w:color="auto"/>
            <w:bottom w:val="none" w:sz="0" w:space="0" w:color="auto"/>
            <w:right w:val="none" w:sz="0" w:space="0" w:color="auto"/>
          </w:divBdr>
        </w:div>
        <w:div w:id="601455872">
          <w:marLeft w:val="640"/>
          <w:marRight w:val="0"/>
          <w:marTop w:val="0"/>
          <w:marBottom w:val="0"/>
          <w:divBdr>
            <w:top w:val="none" w:sz="0" w:space="0" w:color="auto"/>
            <w:left w:val="none" w:sz="0" w:space="0" w:color="auto"/>
            <w:bottom w:val="none" w:sz="0" w:space="0" w:color="auto"/>
            <w:right w:val="none" w:sz="0" w:space="0" w:color="auto"/>
          </w:divBdr>
        </w:div>
        <w:div w:id="647394066">
          <w:marLeft w:val="640"/>
          <w:marRight w:val="0"/>
          <w:marTop w:val="0"/>
          <w:marBottom w:val="0"/>
          <w:divBdr>
            <w:top w:val="none" w:sz="0" w:space="0" w:color="auto"/>
            <w:left w:val="none" w:sz="0" w:space="0" w:color="auto"/>
            <w:bottom w:val="none" w:sz="0" w:space="0" w:color="auto"/>
            <w:right w:val="none" w:sz="0" w:space="0" w:color="auto"/>
          </w:divBdr>
        </w:div>
        <w:div w:id="674117472">
          <w:marLeft w:val="640"/>
          <w:marRight w:val="0"/>
          <w:marTop w:val="0"/>
          <w:marBottom w:val="0"/>
          <w:divBdr>
            <w:top w:val="none" w:sz="0" w:space="0" w:color="auto"/>
            <w:left w:val="none" w:sz="0" w:space="0" w:color="auto"/>
            <w:bottom w:val="none" w:sz="0" w:space="0" w:color="auto"/>
            <w:right w:val="none" w:sz="0" w:space="0" w:color="auto"/>
          </w:divBdr>
        </w:div>
        <w:div w:id="713113459">
          <w:marLeft w:val="640"/>
          <w:marRight w:val="0"/>
          <w:marTop w:val="0"/>
          <w:marBottom w:val="0"/>
          <w:divBdr>
            <w:top w:val="none" w:sz="0" w:space="0" w:color="auto"/>
            <w:left w:val="none" w:sz="0" w:space="0" w:color="auto"/>
            <w:bottom w:val="none" w:sz="0" w:space="0" w:color="auto"/>
            <w:right w:val="none" w:sz="0" w:space="0" w:color="auto"/>
          </w:divBdr>
        </w:div>
        <w:div w:id="713503522">
          <w:marLeft w:val="640"/>
          <w:marRight w:val="0"/>
          <w:marTop w:val="0"/>
          <w:marBottom w:val="0"/>
          <w:divBdr>
            <w:top w:val="none" w:sz="0" w:space="0" w:color="auto"/>
            <w:left w:val="none" w:sz="0" w:space="0" w:color="auto"/>
            <w:bottom w:val="none" w:sz="0" w:space="0" w:color="auto"/>
            <w:right w:val="none" w:sz="0" w:space="0" w:color="auto"/>
          </w:divBdr>
        </w:div>
        <w:div w:id="721640516">
          <w:marLeft w:val="640"/>
          <w:marRight w:val="0"/>
          <w:marTop w:val="0"/>
          <w:marBottom w:val="0"/>
          <w:divBdr>
            <w:top w:val="none" w:sz="0" w:space="0" w:color="auto"/>
            <w:left w:val="none" w:sz="0" w:space="0" w:color="auto"/>
            <w:bottom w:val="none" w:sz="0" w:space="0" w:color="auto"/>
            <w:right w:val="none" w:sz="0" w:space="0" w:color="auto"/>
          </w:divBdr>
        </w:div>
        <w:div w:id="733165329">
          <w:marLeft w:val="640"/>
          <w:marRight w:val="0"/>
          <w:marTop w:val="0"/>
          <w:marBottom w:val="0"/>
          <w:divBdr>
            <w:top w:val="none" w:sz="0" w:space="0" w:color="auto"/>
            <w:left w:val="none" w:sz="0" w:space="0" w:color="auto"/>
            <w:bottom w:val="none" w:sz="0" w:space="0" w:color="auto"/>
            <w:right w:val="none" w:sz="0" w:space="0" w:color="auto"/>
          </w:divBdr>
        </w:div>
        <w:div w:id="758603222">
          <w:marLeft w:val="640"/>
          <w:marRight w:val="0"/>
          <w:marTop w:val="0"/>
          <w:marBottom w:val="0"/>
          <w:divBdr>
            <w:top w:val="none" w:sz="0" w:space="0" w:color="auto"/>
            <w:left w:val="none" w:sz="0" w:space="0" w:color="auto"/>
            <w:bottom w:val="none" w:sz="0" w:space="0" w:color="auto"/>
            <w:right w:val="none" w:sz="0" w:space="0" w:color="auto"/>
          </w:divBdr>
        </w:div>
        <w:div w:id="767118751">
          <w:marLeft w:val="640"/>
          <w:marRight w:val="0"/>
          <w:marTop w:val="0"/>
          <w:marBottom w:val="0"/>
          <w:divBdr>
            <w:top w:val="none" w:sz="0" w:space="0" w:color="auto"/>
            <w:left w:val="none" w:sz="0" w:space="0" w:color="auto"/>
            <w:bottom w:val="none" w:sz="0" w:space="0" w:color="auto"/>
            <w:right w:val="none" w:sz="0" w:space="0" w:color="auto"/>
          </w:divBdr>
        </w:div>
        <w:div w:id="800685965">
          <w:marLeft w:val="640"/>
          <w:marRight w:val="0"/>
          <w:marTop w:val="0"/>
          <w:marBottom w:val="0"/>
          <w:divBdr>
            <w:top w:val="none" w:sz="0" w:space="0" w:color="auto"/>
            <w:left w:val="none" w:sz="0" w:space="0" w:color="auto"/>
            <w:bottom w:val="none" w:sz="0" w:space="0" w:color="auto"/>
            <w:right w:val="none" w:sz="0" w:space="0" w:color="auto"/>
          </w:divBdr>
        </w:div>
        <w:div w:id="866061368">
          <w:marLeft w:val="640"/>
          <w:marRight w:val="0"/>
          <w:marTop w:val="0"/>
          <w:marBottom w:val="0"/>
          <w:divBdr>
            <w:top w:val="none" w:sz="0" w:space="0" w:color="auto"/>
            <w:left w:val="none" w:sz="0" w:space="0" w:color="auto"/>
            <w:bottom w:val="none" w:sz="0" w:space="0" w:color="auto"/>
            <w:right w:val="none" w:sz="0" w:space="0" w:color="auto"/>
          </w:divBdr>
        </w:div>
        <w:div w:id="880702283">
          <w:marLeft w:val="640"/>
          <w:marRight w:val="0"/>
          <w:marTop w:val="0"/>
          <w:marBottom w:val="0"/>
          <w:divBdr>
            <w:top w:val="none" w:sz="0" w:space="0" w:color="auto"/>
            <w:left w:val="none" w:sz="0" w:space="0" w:color="auto"/>
            <w:bottom w:val="none" w:sz="0" w:space="0" w:color="auto"/>
            <w:right w:val="none" w:sz="0" w:space="0" w:color="auto"/>
          </w:divBdr>
        </w:div>
        <w:div w:id="919873640">
          <w:marLeft w:val="640"/>
          <w:marRight w:val="0"/>
          <w:marTop w:val="0"/>
          <w:marBottom w:val="0"/>
          <w:divBdr>
            <w:top w:val="none" w:sz="0" w:space="0" w:color="auto"/>
            <w:left w:val="none" w:sz="0" w:space="0" w:color="auto"/>
            <w:bottom w:val="none" w:sz="0" w:space="0" w:color="auto"/>
            <w:right w:val="none" w:sz="0" w:space="0" w:color="auto"/>
          </w:divBdr>
        </w:div>
        <w:div w:id="948006106">
          <w:marLeft w:val="640"/>
          <w:marRight w:val="0"/>
          <w:marTop w:val="0"/>
          <w:marBottom w:val="0"/>
          <w:divBdr>
            <w:top w:val="none" w:sz="0" w:space="0" w:color="auto"/>
            <w:left w:val="none" w:sz="0" w:space="0" w:color="auto"/>
            <w:bottom w:val="none" w:sz="0" w:space="0" w:color="auto"/>
            <w:right w:val="none" w:sz="0" w:space="0" w:color="auto"/>
          </w:divBdr>
        </w:div>
        <w:div w:id="1054812836">
          <w:marLeft w:val="640"/>
          <w:marRight w:val="0"/>
          <w:marTop w:val="0"/>
          <w:marBottom w:val="0"/>
          <w:divBdr>
            <w:top w:val="none" w:sz="0" w:space="0" w:color="auto"/>
            <w:left w:val="none" w:sz="0" w:space="0" w:color="auto"/>
            <w:bottom w:val="none" w:sz="0" w:space="0" w:color="auto"/>
            <w:right w:val="none" w:sz="0" w:space="0" w:color="auto"/>
          </w:divBdr>
        </w:div>
        <w:div w:id="1056246727">
          <w:marLeft w:val="640"/>
          <w:marRight w:val="0"/>
          <w:marTop w:val="0"/>
          <w:marBottom w:val="0"/>
          <w:divBdr>
            <w:top w:val="none" w:sz="0" w:space="0" w:color="auto"/>
            <w:left w:val="none" w:sz="0" w:space="0" w:color="auto"/>
            <w:bottom w:val="none" w:sz="0" w:space="0" w:color="auto"/>
            <w:right w:val="none" w:sz="0" w:space="0" w:color="auto"/>
          </w:divBdr>
        </w:div>
        <w:div w:id="1145900392">
          <w:marLeft w:val="640"/>
          <w:marRight w:val="0"/>
          <w:marTop w:val="0"/>
          <w:marBottom w:val="0"/>
          <w:divBdr>
            <w:top w:val="none" w:sz="0" w:space="0" w:color="auto"/>
            <w:left w:val="none" w:sz="0" w:space="0" w:color="auto"/>
            <w:bottom w:val="none" w:sz="0" w:space="0" w:color="auto"/>
            <w:right w:val="none" w:sz="0" w:space="0" w:color="auto"/>
          </w:divBdr>
        </w:div>
        <w:div w:id="1171221510">
          <w:marLeft w:val="640"/>
          <w:marRight w:val="0"/>
          <w:marTop w:val="0"/>
          <w:marBottom w:val="0"/>
          <w:divBdr>
            <w:top w:val="none" w:sz="0" w:space="0" w:color="auto"/>
            <w:left w:val="none" w:sz="0" w:space="0" w:color="auto"/>
            <w:bottom w:val="none" w:sz="0" w:space="0" w:color="auto"/>
            <w:right w:val="none" w:sz="0" w:space="0" w:color="auto"/>
          </w:divBdr>
        </w:div>
        <w:div w:id="1198735491">
          <w:marLeft w:val="640"/>
          <w:marRight w:val="0"/>
          <w:marTop w:val="0"/>
          <w:marBottom w:val="0"/>
          <w:divBdr>
            <w:top w:val="none" w:sz="0" w:space="0" w:color="auto"/>
            <w:left w:val="none" w:sz="0" w:space="0" w:color="auto"/>
            <w:bottom w:val="none" w:sz="0" w:space="0" w:color="auto"/>
            <w:right w:val="none" w:sz="0" w:space="0" w:color="auto"/>
          </w:divBdr>
        </w:div>
        <w:div w:id="1242106700">
          <w:marLeft w:val="640"/>
          <w:marRight w:val="0"/>
          <w:marTop w:val="0"/>
          <w:marBottom w:val="0"/>
          <w:divBdr>
            <w:top w:val="none" w:sz="0" w:space="0" w:color="auto"/>
            <w:left w:val="none" w:sz="0" w:space="0" w:color="auto"/>
            <w:bottom w:val="none" w:sz="0" w:space="0" w:color="auto"/>
            <w:right w:val="none" w:sz="0" w:space="0" w:color="auto"/>
          </w:divBdr>
        </w:div>
        <w:div w:id="1248343995">
          <w:marLeft w:val="640"/>
          <w:marRight w:val="0"/>
          <w:marTop w:val="0"/>
          <w:marBottom w:val="0"/>
          <w:divBdr>
            <w:top w:val="none" w:sz="0" w:space="0" w:color="auto"/>
            <w:left w:val="none" w:sz="0" w:space="0" w:color="auto"/>
            <w:bottom w:val="none" w:sz="0" w:space="0" w:color="auto"/>
            <w:right w:val="none" w:sz="0" w:space="0" w:color="auto"/>
          </w:divBdr>
        </w:div>
        <w:div w:id="1268922640">
          <w:marLeft w:val="640"/>
          <w:marRight w:val="0"/>
          <w:marTop w:val="0"/>
          <w:marBottom w:val="0"/>
          <w:divBdr>
            <w:top w:val="none" w:sz="0" w:space="0" w:color="auto"/>
            <w:left w:val="none" w:sz="0" w:space="0" w:color="auto"/>
            <w:bottom w:val="none" w:sz="0" w:space="0" w:color="auto"/>
            <w:right w:val="none" w:sz="0" w:space="0" w:color="auto"/>
          </w:divBdr>
        </w:div>
        <w:div w:id="1269847522">
          <w:marLeft w:val="640"/>
          <w:marRight w:val="0"/>
          <w:marTop w:val="0"/>
          <w:marBottom w:val="0"/>
          <w:divBdr>
            <w:top w:val="none" w:sz="0" w:space="0" w:color="auto"/>
            <w:left w:val="none" w:sz="0" w:space="0" w:color="auto"/>
            <w:bottom w:val="none" w:sz="0" w:space="0" w:color="auto"/>
            <w:right w:val="none" w:sz="0" w:space="0" w:color="auto"/>
          </w:divBdr>
        </w:div>
        <w:div w:id="1295672105">
          <w:marLeft w:val="640"/>
          <w:marRight w:val="0"/>
          <w:marTop w:val="0"/>
          <w:marBottom w:val="0"/>
          <w:divBdr>
            <w:top w:val="none" w:sz="0" w:space="0" w:color="auto"/>
            <w:left w:val="none" w:sz="0" w:space="0" w:color="auto"/>
            <w:bottom w:val="none" w:sz="0" w:space="0" w:color="auto"/>
            <w:right w:val="none" w:sz="0" w:space="0" w:color="auto"/>
          </w:divBdr>
        </w:div>
        <w:div w:id="1304501918">
          <w:marLeft w:val="640"/>
          <w:marRight w:val="0"/>
          <w:marTop w:val="0"/>
          <w:marBottom w:val="0"/>
          <w:divBdr>
            <w:top w:val="none" w:sz="0" w:space="0" w:color="auto"/>
            <w:left w:val="none" w:sz="0" w:space="0" w:color="auto"/>
            <w:bottom w:val="none" w:sz="0" w:space="0" w:color="auto"/>
            <w:right w:val="none" w:sz="0" w:space="0" w:color="auto"/>
          </w:divBdr>
        </w:div>
        <w:div w:id="1304657201">
          <w:marLeft w:val="640"/>
          <w:marRight w:val="0"/>
          <w:marTop w:val="0"/>
          <w:marBottom w:val="0"/>
          <w:divBdr>
            <w:top w:val="none" w:sz="0" w:space="0" w:color="auto"/>
            <w:left w:val="none" w:sz="0" w:space="0" w:color="auto"/>
            <w:bottom w:val="none" w:sz="0" w:space="0" w:color="auto"/>
            <w:right w:val="none" w:sz="0" w:space="0" w:color="auto"/>
          </w:divBdr>
        </w:div>
        <w:div w:id="1304889846">
          <w:marLeft w:val="640"/>
          <w:marRight w:val="0"/>
          <w:marTop w:val="0"/>
          <w:marBottom w:val="0"/>
          <w:divBdr>
            <w:top w:val="none" w:sz="0" w:space="0" w:color="auto"/>
            <w:left w:val="none" w:sz="0" w:space="0" w:color="auto"/>
            <w:bottom w:val="none" w:sz="0" w:space="0" w:color="auto"/>
            <w:right w:val="none" w:sz="0" w:space="0" w:color="auto"/>
          </w:divBdr>
        </w:div>
        <w:div w:id="1305818048">
          <w:marLeft w:val="640"/>
          <w:marRight w:val="0"/>
          <w:marTop w:val="0"/>
          <w:marBottom w:val="0"/>
          <w:divBdr>
            <w:top w:val="none" w:sz="0" w:space="0" w:color="auto"/>
            <w:left w:val="none" w:sz="0" w:space="0" w:color="auto"/>
            <w:bottom w:val="none" w:sz="0" w:space="0" w:color="auto"/>
            <w:right w:val="none" w:sz="0" w:space="0" w:color="auto"/>
          </w:divBdr>
        </w:div>
        <w:div w:id="1349404330">
          <w:marLeft w:val="640"/>
          <w:marRight w:val="0"/>
          <w:marTop w:val="0"/>
          <w:marBottom w:val="0"/>
          <w:divBdr>
            <w:top w:val="none" w:sz="0" w:space="0" w:color="auto"/>
            <w:left w:val="none" w:sz="0" w:space="0" w:color="auto"/>
            <w:bottom w:val="none" w:sz="0" w:space="0" w:color="auto"/>
            <w:right w:val="none" w:sz="0" w:space="0" w:color="auto"/>
          </w:divBdr>
        </w:div>
        <w:div w:id="1376662507">
          <w:marLeft w:val="640"/>
          <w:marRight w:val="0"/>
          <w:marTop w:val="0"/>
          <w:marBottom w:val="0"/>
          <w:divBdr>
            <w:top w:val="none" w:sz="0" w:space="0" w:color="auto"/>
            <w:left w:val="none" w:sz="0" w:space="0" w:color="auto"/>
            <w:bottom w:val="none" w:sz="0" w:space="0" w:color="auto"/>
            <w:right w:val="none" w:sz="0" w:space="0" w:color="auto"/>
          </w:divBdr>
        </w:div>
        <w:div w:id="1377123520">
          <w:marLeft w:val="640"/>
          <w:marRight w:val="0"/>
          <w:marTop w:val="0"/>
          <w:marBottom w:val="0"/>
          <w:divBdr>
            <w:top w:val="none" w:sz="0" w:space="0" w:color="auto"/>
            <w:left w:val="none" w:sz="0" w:space="0" w:color="auto"/>
            <w:bottom w:val="none" w:sz="0" w:space="0" w:color="auto"/>
            <w:right w:val="none" w:sz="0" w:space="0" w:color="auto"/>
          </w:divBdr>
        </w:div>
        <w:div w:id="1378431224">
          <w:marLeft w:val="640"/>
          <w:marRight w:val="0"/>
          <w:marTop w:val="0"/>
          <w:marBottom w:val="0"/>
          <w:divBdr>
            <w:top w:val="none" w:sz="0" w:space="0" w:color="auto"/>
            <w:left w:val="none" w:sz="0" w:space="0" w:color="auto"/>
            <w:bottom w:val="none" w:sz="0" w:space="0" w:color="auto"/>
            <w:right w:val="none" w:sz="0" w:space="0" w:color="auto"/>
          </w:divBdr>
        </w:div>
        <w:div w:id="1382051003">
          <w:marLeft w:val="640"/>
          <w:marRight w:val="0"/>
          <w:marTop w:val="0"/>
          <w:marBottom w:val="0"/>
          <w:divBdr>
            <w:top w:val="none" w:sz="0" w:space="0" w:color="auto"/>
            <w:left w:val="none" w:sz="0" w:space="0" w:color="auto"/>
            <w:bottom w:val="none" w:sz="0" w:space="0" w:color="auto"/>
            <w:right w:val="none" w:sz="0" w:space="0" w:color="auto"/>
          </w:divBdr>
        </w:div>
        <w:div w:id="1461876643">
          <w:marLeft w:val="640"/>
          <w:marRight w:val="0"/>
          <w:marTop w:val="0"/>
          <w:marBottom w:val="0"/>
          <w:divBdr>
            <w:top w:val="none" w:sz="0" w:space="0" w:color="auto"/>
            <w:left w:val="none" w:sz="0" w:space="0" w:color="auto"/>
            <w:bottom w:val="none" w:sz="0" w:space="0" w:color="auto"/>
            <w:right w:val="none" w:sz="0" w:space="0" w:color="auto"/>
          </w:divBdr>
        </w:div>
        <w:div w:id="1499923252">
          <w:marLeft w:val="640"/>
          <w:marRight w:val="0"/>
          <w:marTop w:val="0"/>
          <w:marBottom w:val="0"/>
          <w:divBdr>
            <w:top w:val="none" w:sz="0" w:space="0" w:color="auto"/>
            <w:left w:val="none" w:sz="0" w:space="0" w:color="auto"/>
            <w:bottom w:val="none" w:sz="0" w:space="0" w:color="auto"/>
            <w:right w:val="none" w:sz="0" w:space="0" w:color="auto"/>
          </w:divBdr>
        </w:div>
        <w:div w:id="1525289396">
          <w:marLeft w:val="640"/>
          <w:marRight w:val="0"/>
          <w:marTop w:val="0"/>
          <w:marBottom w:val="0"/>
          <w:divBdr>
            <w:top w:val="none" w:sz="0" w:space="0" w:color="auto"/>
            <w:left w:val="none" w:sz="0" w:space="0" w:color="auto"/>
            <w:bottom w:val="none" w:sz="0" w:space="0" w:color="auto"/>
            <w:right w:val="none" w:sz="0" w:space="0" w:color="auto"/>
          </w:divBdr>
        </w:div>
        <w:div w:id="1579560442">
          <w:marLeft w:val="640"/>
          <w:marRight w:val="0"/>
          <w:marTop w:val="0"/>
          <w:marBottom w:val="0"/>
          <w:divBdr>
            <w:top w:val="none" w:sz="0" w:space="0" w:color="auto"/>
            <w:left w:val="none" w:sz="0" w:space="0" w:color="auto"/>
            <w:bottom w:val="none" w:sz="0" w:space="0" w:color="auto"/>
            <w:right w:val="none" w:sz="0" w:space="0" w:color="auto"/>
          </w:divBdr>
        </w:div>
        <w:div w:id="1592425595">
          <w:marLeft w:val="640"/>
          <w:marRight w:val="0"/>
          <w:marTop w:val="0"/>
          <w:marBottom w:val="0"/>
          <w:divBdr>
            <w:top w:val="none" w:sz="0" w:space="0" w:color="auto"/>
            <w:left w:val="none" w:sz="0" w:space="0" w:color="auto"/>
            <w:bottom w:val="none" w:sz="0" w:space="0" w:color="auto"/>
            <w:right w:val="none" w:sz="0" w:space="0" w:color="auto"/>
          </w:divBdr>
        </w:div>
        <w:div w:id="1627273152">
          <w:marLeft w:val="640"/>
          <w:marRight w:val="0"/>
          <w:marTop w:val="0"/>
          <w:marBottom w:val="0"/>
          <w:divBdr>
            <w:top w:val="none" w:sz="0" w:space="0" w:color="auto"/>
            <w:left w:val="none" w:sz="0" w:space="0" w:color="auto"/>
            <w:bottom w:val="none" w:sz="0" w:space="0" w:color="auto"/>
            <w:right w:val="none" w:sz="0" w:space="0" w:color="auto"/>
          </w:divBdr>
        </w:div>
        <w:div w:id="1659841766">
          <w:marLeft w:val="640"/>
          <w:marRight w:val="0"/>
          <w:marTop w:val="0"/>
          <w:marBottom w:val="0"/>
          <w:divBdr>
            <w:top w:val="none" w:sz="0" w:space="0" w:color="auto"/>
            <w:left w:val="none" w:sz="0" w:space="0" w:color="auto"/>
            <w:bottom w:val="none" w:sz="0" w:space="0" w:color="auto"/>
            <w:right w:val="none" w:sz="0" w:space="0" w:color="auto"/>
          </w:divBdr>
        </w:div>
        <w:div w:id="1691686960">
          <w:marLeft w:val="640"/>
          <w:marRight w:val="0"/>
          <w:marTop w:val="0"/>
          <w:marBottom w:val="0"/>
          <w:divBdr>
            <w:top w:val="none" w:sz="0" w:space="0" w:color="auto"/>
            <w:left w:val="none" w:sz="0" w:space="0" w:color="auto"/>
            <w:bottom w:val="none" w:sz="0" w:space="0" w:color="auto"/>
            <w:right w:val="none" w:sz="0" w:space="0" w:color="auto"/>
          </w:divBdr>
        </w:div>
        <w:div w:id="1726753664">
          <w:marLeft w:val="640"/>
          <w:marRight w:val="0"/>
          <w:marTop w:val="0"/>
          <w:marBottom w:val="0"/>
          <w:divBdr>
            <w:top w:val="none" w:sz="0" w:space="0" w:color="auto"/>
            <w:left w:val="none" w:sz="0" w:space="0" w:color="auto"/>
            <w:bottom w:val="none" w:sz="0" w:space="0" w:color="auto"/>
            <w:right w:val="none" w:sz="0" w:space="0" w:color="auto"/>
          </w:divBdr>
        </w:div>
        <w:div w:id="1749694692">
          <w:marLeft w:val="640"/>
          <w:marRight w:val="0"/>
          <w:marTop w:val="0"/>
          <w:marBottom w:val="0"/>
          <w:divBdr>
            <w:top w:val="none" w:sz="0" w:space="0" w:color="auto"/>
            <w:left w:val="none" w:sz="0" w:space="0" w:color="auto"/>
            <w:bottom w:val="none" w:sz="0" w:space="0" w:color="auto"/>
            <w:right w:val="none" w:sz="0" w:space="0" w:color="auto"/>
          </w:divBdr>
        </w:div>
        <w:div w:id="1782064161">
          <w:marLeft w:val="640"/>
          <w:marRight w:val="0"/>
          <w:marTop w:val="0"/>
          <w:marBottom w:val="0"/>
          <w:divBdr>
            <w:top w:val="none" w:sz="0" w:space="0" w:color="auto"/>
            <w:left w:val="none" w:sz="0" w:space="0" w:color="auto"/>
            <w:bottom w:val="none" w:sz="0" w:space="0" w:color="auto"/>
            <w:right w:val="none" w:sz="0" w:space="0" w:color="auto"/>
          </w:divBdr>
        </w:div>
        <w:div w:id="1812210980">
          <w:marLeft w:val="640"/>
          <w:marRight w:val="0"/>
          <w:marTop w:val="0"/>
          <w:marBottom w:val="0"/>
          <w:divBdr>
            <w:top w:val="none" w:sz="0" w:space="0" w:color="auto"/>
            <w:left w:val="none" w:sz="0" w:space="0" w:color="auto"/>
            <w:bottom w:val="none" w:sz="0" w:space="0" w:color="auto"/>
            <w:right w:val="none" w:sz="0" w:space="0" w:color="auto"/>
          </w:divBdr>
        </w:div>
        <w:div w:id="1835533089">
          <w:marLeft w:val="640"/>
          <w:marRight w:val="0"/>
          <w:marTop w:val="0"/>
          <w:marBottom w:val="0"/>
          <w:divBdr>
            <w:top w:val="none" w:sz="0" w:space="0" w:color="auto"/>
            <w:left w:val="none" w:sz="0" w:space="0" w:color="auto"/>
            <w:bottom w:val="none" w:sz="0" w:space="0" w:color="auto"/>
            <w:right w:val="none" w:sz="0" w:space="0" w:color="auto"/>
          </w:divBdr>
        </w:div>
        <w:div w:id="1887251915">
          <w:marLeft w:val="640"/>
          <w:marRight w:val="0"/>
          <w:marTop w:val="0"/>
          <w:marBottom w:val="0"/>
          <w:divBdr>
            <w:top w:val="none" w:sz="0" w:space="0" w:color="auto"/>
            <w:left w:val="none" w:sz="0" w:space="0" w:color="auto"/>
            <w:bottom w:val="none" w:sz="0" w:space="0" w:color="auto"/>
            <w:right w:val="none" w:sz="0" w:space="0" w:color="auto"/>
          </w:divBdr>
        </w:div>
        <w:div w:id="1896699594">
          <w:marLeft w:val="640"/>
          <w:marRight w:val="0"/>
          <w:marTop w:val="0"/>
          <w:marBottom w:val="0"/>
          <w:divBdr>
            <w:top w:val="none" w:sz="0" w:space="0" w:color="auto"/>
            <w:left w:val="none" w:sz="0" w:space="0" w:color="auto"/>
            <w:bottom w:val="none" w:sz="0" w:space="0" w:color="auto"/>
            <w:right w:val="none" w:sz="0" w:space="0" w:color="auto"/>
          </w:divBdr>
        </w:div>
        <w:div w:id="1906261266">
          <w:marLeft w:val="640"/>
          <w:marRight w:val="0"/>
          <w:marTop w:val="0"/>
          <w:marBottom w:val="0"/>
          <w:divBdr>
            <w:top w:val="none" w:sz="0" w:space="0" w:color="auto"/>
            <w:left w:val="none" w:sz="0" w:space="0" w:color="auto"/>
            <w:bottom w:val="none" w:sz="0" w:space="0" w:color="auto"/>
            <w:right w:val="none" w:sz="0" w:space="0" w:color="auto"/>
          </w:divBdr>
        </w:div>
        <w:div w:id="1933465021">
          <w:marLeft w:val="640"/>
          <w:marRight w:val="0"/>
          <w:marTop w:val="0"/>
          <w:marBottom w:val="0"/>
          <w:divBdr>
            <w:top w:val="none" w:sz="0" w:space="0" w:color="auto"/>
            <w:left w:val="none" w:sz="0" w:space="0" w:color="auto"/>
            <w:bottom w:val="none" w:sz="0" w:space="0" w:color="auto"/>
            <w:right w:val="none" w:sz="0" w:space="0" w:color="auto"/>
          </w:divBdr>
        </w:div>
        <w:div w:id="1944334959">
          <w:marLeft w:val="640"/>
          <w:marRight w:val="0"/>
          <w:marTop w:val="0"/>
          <w:marBottom w:val="0"/>
          <w:divBdr>
            <w:top w:val="none" w:sz="0" w:space="0" w:color="auto"/>
            <w:left w:val="none" w:sz="0" w:space="0" w:color="auto"/>
            <w:bottom w:val="none" w:sz="0" w:space="0" w:color="auto"/>
            <w:right w:val="none" w:sz="0" w:space="0" w:color="auto"/>
          </w:divBdr>
        </w:div>
        <w:div w:id="1959947667">
          <w:marLeft w:val="640"/>
          <w:marRight w:val="0"/>
          <w:marTop w:val="0"/>
          <w:marBottom w:val="0"/>
          <w:divBdr>
            <w:top w:val="none" w:sz="0" w:space="0" w:color="auto"/>
            <w:left w:val="none" w:sz="0" w:space="0" w:color="auto"/>
            <w:bottom w:val="none" w:sz="0" w:space="0" w:color="auto"/>
            <w:right w:val="none" w:sz="0" w:space="0" w:color="auto"/>
          </w:divBdr>
        </w:div>
        <w:div w:id="1971742212">
          <w:marLeft w:val="640"/>
          <w:marRight w:val="0"/>
          <w:marTop w:val="0"/>
          <w:marBottom w:val="0"/>
          <w:divBdr>
            <w:top w:val="none" w:sz="0" w:space="0" w:color="auto"/>
            <w:left w:val="none" w:sz="0" w:space="0" w:color="auto"/>
            <w:bottom w:val="none" w:sz="0" w:space="0" w:color="auto"/>
            <w:right w:val="none" w:sz="0" w:space="0" w:color="auto"/>
          </w:divBdr>
        </w:div>
        <w:div w:id="1974947869">
          <w:marLeft w:val="640"/>
          <w:marRight w:val="0"/>
          <w:marTop w:val="0"/>
          <w:marBottom w:val="0"/>
          <w:divBdr>
            <w:top w:val="none" w:sz="0" w:space="0" w:color="auto"/>
            <w:left w:val="none" w:sz="0" w:space="0" w:color="auto"/>
            <w:bottom w:val="none" w:sz="0" w:space="0" w:color="auto"/>
            <w:right w:val="none" w:sz="0" w:space="0" w:color="auto"/>
          </w:divBdr>
        </w:div>
        <w:div w:id="1996882824">
          <w:marLeft w:val="640"/>
          <w:marRight w:val="0"/>
          <w:marTop w:val="0"/>
          <w:marBottom w:val="0"/>
          <w:divBdr>
            <w:top w:val="none" w:sz="0" w:space="0" w:color="auto"/>
            <w:left w:val="none" w:sz="0" w:space="0" w:color="auto"/>
            <w:bottom w:val="none" w:sz="0" w:space="0" w:color="auto"/>
            <w:right w:val="none" w:sz="0" w:space="0" w:color="auto"/>
          </w:divBdr>
        </w:div>
        <w:div w:id="2034260825">
          <w:marLeft w:val="640"/>
          <w:marRight w:val="0"/>
          <w:marTop w:val="0"/>
          <w:marBottom w:val="0"/>
          <w:divBdr>
            <w:top w:val="none" w:sz="0" w:space="0" w:color="auto"/>
            <w:left w:val="none" w:sz="0" w:space="0" w:color="auto"/>
            <w:bottom w:val="none" w:sz="0" w:space="0" w:color="auto"/>
            <w:right w:val="none" w:sz="0" w:space="0" w:color="auto"/>
          </w:divBdr>
        </w:div>
        <w:div w:id="2054847494">
          <w:marLeft w:val="640"/>
          <w:marRight w:val="0"/>
          <w:marTop w:val="0"/>
          <w:marBottom w:val="0"/>
          <w:divBdr>
            <w:top w:val="none" w:sz="0" w:space="0" w:color="auto"/>
            <w:left w:val="none" w:sz="0" w:space="0" w:color="auto"/>
            <w:bottom w:val="none" w:sz="0" w:space="0" w:color="auto"/>
            <w:right w:val="none" w:sz="0" w:space="0" w:color="auto"/>
          </w:divBdr>
        </w:div>
        <w:div w:id="2072849211">
          <w:marLeft w:val="640"/>
          <w:marRight w:val="0"/>
          <w:marTop w:val="0"/>
          <w:marBottom w:val="0"/>
          <w:divBdr>
            <w:top w:val="none" w:sz="0" w:space="0" w:color="auto"/>
            <w:left w:val="none" w:sz="0" w:space="0" w:color="auto"/>
            <w:bottom w:val="none" w:sz="0" w:space="0" w:color="auto"/>
            <w:right w:val="none" w:sz="0" w:space="0" w:color="auto"/>
          </w:divBdr>
        </w:div>
        <w:div w:id="2105228517">
          <w:marLeft w:val="640"/>
          <w:marRight w:val="0"/>
          <w:marTop w:val="0"/>
          <w:marBottom w:val="0"/>
          <w:divBdr>
            <w:top w:val="none" w:sz="0" w:space="0" w:color="auto"/>
            <w:left w:val="none" w:sz="0" w:space="0" w:color="auto"/>
            <w:bottom w:val="none" w:sz="0" w:space="0" w:color="auto"/>
            <w:right w:val="none" w:sz="0" w:space="0" w:color="auto"/>
          </w:divBdr>
        </w:div>
      </w:divsChild>
    </w:div>
    <w:div w:id="132212841">
      <w:bodyDiv w:val="1"/>
      <w:marLeft w:val="0"/>
      <w:marRight w:val="0"/>
      <w:marTop w:val="0"/>
      <w:marBottom w:val="0"/>
      <w:divBdr>
        <w:top w:val="none" w:sz="0" w:space="0" w:color="auto"/>
        <w:left w:val="none" w:sz="0" w:space="0" w:color="auto"/>
        <w:bottom w:val="none" w:sz="0" w:space="0" w:color="auto"/>
        <w:right w:val="none" w:sz="0" w:space="0" w:color="auto"/>
      </w:divBdr>
    </w:div>
    <w:div w:id="342049854">
      <w:bodyDiv w:val="1"/>
      <w:marLeft w:val="0"/>
      <w:marRight w:val="0"/>
      <w:marTop w:val="0"/>
      <w:marBottom w:val="0"/>
      <w:divBdr>
        <w:top w:val="none" w:sz="0" w:space="0" w:color="auto"/>
        <w:left w:val="none" w:sz="0" w:space="0" w:color="auto"/>
        <w:bottom w:val="none" w:sz="0" w:space="0" w:color="auto"/>
        <w:right w:val="none" w:sz="0" w:space="0" w:color="auto"/>
      </w:divBdr>
      <w:divsChild>
        <w:div w:id="777868064">
          <w:marLeft w:val="640"/>
          <w:marRight w:val="0"/>
          <w:marTop w:val="0"/>
          <w:marBottom w:val="0"/>
          <w:divBdr>
            <w:top w:val="none" w:sz="0" w:space="0" w:color="auto"/>
            <w:left w:val="none" w:sz="0" w:space="0" w:color="auto"/>
            <w:bottom w:val="none" w:sz="0" w:space="0" w:color="auto"/>
            <w:right w:val="none" w:sz="0" w:space="0" w:color="auto"/>
          </w:divBdr>
        </w:div>
        <w:div w:id="494997786">
          <w:marLeft w:val="640"/>
          <w:marRight w:val="0"/>
          <w:marTop w:val="0"/>
          <w:marBottom w:val="0"/>
          <w:divBdr>
            <w:top w:val="none" w:sz="0" w:space="0" w:color="auto"/>
            <w:left w:val="none" w:sz="0" w:space="0" w:color="auto"/>
            <w:bottom w:val="none" w:sz="0" w:space="0" w:color="auto"/>
            <w:right w:val="none" w:sz="0" w:space="0" w:color="auto"/>
          </w:divBdr>
        </w:div>
        <w:div w:id="629172712">
          <w:marLeft w:val="640"/>
          <w:marRight w:val="0"/>
          <w:marTop w:val="0"/>
          <w:marBottom w:val="0"/>
          <w:divBdr>
            <w:top w:val="none" w:sz="0" w:space="0" w:color="auto"/>
            <w:left w:val="none" w:sz="0" w:space="0" w:color="auto"/>
            <w:bottom w:val="none" w:sz="0" w:space="0" w:color="auto"/>
            <w:right w:val="none" w:sz="0" w:space="0" w:color="auto"/>
          </w:divBdr>
        </w:div>
        <w:div w:id="294524278">
          <w:marLeft w:val="640"/>
          <w:marRight w:val="0"/>
          <w:marTop w:val="0"/>
          <w:marBottom w:val="0"/>
          <w:divBdr>
            <w:top w:val="none" w:sz="0" w:space="0" w:color="auto"/>
            <w:left w:val="none" w:sz="0" w:space="0" w:color="auto"/>
            <w:bottom w:val="none" w:sz="0" w:space="0" w:color="auto"/>
            <w:right w:val="none" w:sz="0" w:space="0" w:color="auto"/>
          </w:divBdr>
        </w:div>
        <w:div w:id="1379745407">
          <w:marLeft w:val="640"/>
          <w:marRight w:val="0"/>
          <w:marTop w:val="0"/>
          <w:marBottom w:val="0"/>
          <w:divBdr>
            <w:top w:val="none" w:sz="0" w:space="0" w:color="auto"/>
            <w:left w:val="none" w:sz="0" w:space="0" w:color="auto"/>
            <w:bottom w:val="none" w:sz="0" w:space="0" w:color="auto"/>
            <w:right w:val="none" w:sz="0" w:space="0" w:color="auto"/>
          </w:divBdr>
        </w:div>
        <w:div w:id="886601443">
          <w:marLeft w:val="640"/>
          <w:marRight w:val="0"/>
          <w:marTop w:val="0"/>
          <w:marBottom w:val="0"/>
          <w:divBdr>
            <w:top w:val="none" w:sz="0" w:space="0" w:color="auto"/>
            <w:left w:val="none" w:sz="0" w:space="0" w:color="auto"/>
            <w:bottom w:val="none" w:sz="0" w:space="0" w:color="auto"/>
            <w:right w:val="none" w:sz="0" w:space="0" w:color="auto"/>
          </w:divBdr>
        </w:div>
        <w:div w:id="23676268">
          <w:marLeft w:val="640"/>
          <w:marRight w:val="0"/>
          <w:marTop w:val="0"/>
          <w:marBottom w:val="0"/>
          <w:divBdr>
            <w:top w:val="none" w:sz="0" w:space="0" w:color="auto"/>
            <w:left w:val="none" w:sz="0" w:space="0" w:color="auto"/>
            <w:bottom w:val="none" w:sz="0" w:space="0" w:color="auto"/>
            <w:right w:val="none" w:sz="0" w:space="0" w:color="auto"/>
          </w:divBdr>
        </w:div>
        <w:div w:id="1383947922">
          <w:marLeft w:val="640"/>
          <w:marRight w:val="0"/>
          <w:marTop w:val="0"/>
          <w:marBottom w:val="0"/>
          <w:divBdr>
            <w:top w:val="none" w:sz="0" w:space="0" w:color="auto"/>
            <w:left w:val="none" w:sz="0" w:space="0" w:color="auto"/>
            <w:bottom w:val="none" w:sz="0" w:space="0" w:color="auto"/>
            <w:right w:val="none" w:sz="0" w:space="0" w:color="auto"/>
          </w:divBdr>
        </w:div>
        <w:div w:id="1009332710">
          <w:marLeft w:val="640"/>
          <w:marRight w:val="0"/>
          <w:marTop w:val="0"/>
          <w:marBottom w:val="0"/>
          <w:divBdr>
            <w:top w:val="none" w:sz="0" w:space="0" w:color="auto"/>
            <w:left w:val="none" w:sz="0" w:space="0" w:color="auto"/>
            <w:bottom w:val="none" w:sz="0" w:space="0" w:color="auto"/>
            <w:right w:val="none" w:sz="0" w:space="0" w:color="auto"/>
          </w:divBdr>
        </w:div>
        <w:div w:id="1354649511">
          <w:marLeft w:val="640"/>
          <w:marRight w:val="0"/>
          <w:marTop w:val="0"/>
          <w:marBottom w:val="0"/>
          <w:divBdr>
            <w:top w:val="none" w:sz="0" w:space="0" w:color="auto"/>
            <w:left w:val="none" w:sz="0" w:space="0" w:color="auto"/>
            <w:bottom w:val="none" w:sz="0" w:space="0" w:color="auto"/>
            <w:right w:val="none" w:sz="0" w:space="0" w:color="auto"/>
          </w:divBdr>
        </w:div>
        <w:div w:id="1301883904">
          <w:marLeft w:val="640"/>
          <w:marRight w:val="0"/>
          <w:marTop w:val="0"/>
          <w:marBottom w:val="0"/>
          <w:divBdr>
            <w:top w:val="none" w:sz="0" w:space="0" w:color="auto"/>
            <w:left w:val="none" w:sz="0" w:space="0" w:color="auto"/>
            <w:bottom w:val="none" w:sz="0" w:space="0" w:color="auto"/>
            <w:right w:val="none" w:sz="0" w:space="0" w:color="auto"/>
          </w:divBdr>
        </w:div>
        <w:div w:id="191260567">
          <w:marLeft w:val="640"/>
          <w:marRight w:val="0"/>
          <w:marTop w:val="0"/>
          <w:marBottom w:val="0"/>
          <w:divBdr>
            <w:top w:val="none" w:sz="0" w:space="0" w:color="auto"/>
            <w:left w:val="none" w:sz="0" w:space="0" w:color="auto"/>
            <w:bottom w:val="none" w:sz="0" w:space="0" w:color="auto"/>
            <w:right w:val="none" w:sz="0" w:space="0" w:color="auto"/>
          </w:divBdr>
        </w:div>
        <w:div w:id="849099167">
          <w:marLeft w:val="640"/>
          <w:marRight w:val="0"/>
          <w:marTop w:val="0"/>
          <w:marBottom w:val="0"/>
          <w:divBdr>
            <w:top w:val="none" w:sz="0" w:space="0" w:color="auto"/>
            <w:left w:val="none" w:sz="0" w:space="0" w:color="auto"/>
            <w:bottom w:val="none" w:sz="0" w:space="0" w:color="auto"/>
            <w:right w:val="none" w:sz="0" w:space="0" w:color="auto"/>
          </w:divBdr>
        </w:div>
        <w:div w:id="366372504">
          <w:marLeft w:val="640"/>
          <w:marRight w:val="0"/>
          <w:marTop w:val="0"/>
          <w:marBottom w:val="0"/>
          <w:divBdr>
            <w:top w:val="none" w:sz="0" w:space="0" w:color="auto"/>
            <w:left w:val="none" w:sz="0" w:space="0" w:color="auto"/>
            <w:bottom w:val="none" w:sz="0" w:space="0" w:color="auto"/>
            <w:right w:val="none" w:sz="0" w:space="0" w:color="auto"/>
          </w:divBdr>
        </w:div>
        <w:div w:id="1792354944">
          <w:marLeft w:val="640"/>
          <w:marRight w:val="0"/>
          <w:marTop w:val="0"/>
          <w:marBottom w:val="0"/>
          <w:divBdr>
            <w:top w:val="none" w:sz="0" w:space="0" w:color="auto"/>
            <w:left w:val="none" w:sz="0" w:space="0" w:color="auto"/>
            <w:bottom w:val="none" w:sz="0" w:space="0" w:color="auto"/>
            <w:right w:val="none" w:sz="0" w:space="0" w:color="auto"/>
          </w:divBdr>
        </w:div>
        <w:div w:id="300305388">
          <w:marLeft w:val="640"/>
          <w:marRight w:val="0"/>
          <w:marTop w:val="0"/>
          <w:marBottom w:val="0"/>
          <w:divBdr>
            <w:top w:val="none" w:sz="0" w:space="0" w:color="auto"/>
            <w:left w:val="none" w:sz="0" w:space="0" w:color="auto"/>
            <w:bottom w:val="none" w:sz="0" w:space="0" w:color="auto"/>
            <w:right w:val="none" w:sz="0" w:space="0" w:color="auto"/>
          </w:divBdr>
        </w:div>
        <w:div w:id="1300308080">
          <w:marLeft w:val="640"/>
          <w:marRight w:val="0"/>
          <w:marTop w:val="0"/>
          <w:marBottom w:val="0"/>
          <w:divBdr>
            <w:top w:val="none" w:sz="0" w:space="0" w:color="auto"/>
            <w:left w:val="none" w:sz="0" w:space="0" w:color="auto"/>
            <w:bottom w:val="none" w:sz="0" w:space="0" w:color="auto"/>
            <w:right w:val="none" w:sz="0" w:space="0" w:color="auto"/>
          </w:divBdr>
        </w:div>
        <w:div w:id="1940410088">
          <w:marLeft w:val="640"/>
          <w:marRight w:val="0"/>
          <w:marTop w:val="0"/>
          <w:marBottom w:val="0"/>
          <w:divBdr>
            <w:top w:val="none" w:sz="0" w:space="0" w:color="auto"/>
            <w:left w:val="none" w:sz="0" w:space="0" w:color="auto"/>
            <w:bottom w:val="none" w:sz="0" w:space="0" w:color="auto"/>
            <w:right w:val="none" w:sz="0" w:space="0" w:color="auto"/>
          </w:divBdr>
        </w:div>
        <w:div w:id="1161196307">
          <w:marLeft w:val="640"/>
          <w:marRight w:val="0"/>
          <w:marTop w:val="0"/>
          <w:marBottom w:val="0"/>
          <w:divBdr>
            <w:top w:val="none" w:sz="0" w:space="0" w:color="auto"/>
            <w:left w:val="none" w:sz="0" w:space="0" w:color="auto"/>
            <w:bottom w:val="none" w:sz="0" w:space="0" w:color="auto"/>
            <w:right w:val="none" w:sz="0" w:space="0" w:color="auto"/>
          </w:divBdr>
        </w:div>
        <w:div w:id="1509641475">
          <w:marLeft w:val="640"/>
          <w:marRight w:val="0"/>
          <w:marTop w:val="0"/>
          <w:marBottom w:val="0"/>
          <w:divBdr>
            <w:top w:val="none" w:sz="0" w:space="0" w:color="auto"/>
            <w:left w:val="none" w:sz="0" w:space="0" w:color="auto"/>
            <w:bottom w:val="none" w:sz="0" w:space="0" w:color="auto"/>
            <w:right w:val="none" w:sz="0" w:space="0" w:color="auto"/>
          </w:divBdr>
        </w:div>
        <w:div w:id="385565360">
          <w:marLeft w:val="640"/>
          <w:marRight w:val="0"/>
          <w:marTop w:val="0"/>
          <w:marBottom w:val="0"/>
          <w:divBdr>
            <w:top w:val="none" w:sz="0" w:space="0" w:color="auto"/>
            <w:left w:val="none" w:sz="0" w:space="0" w:color="auto"/>
            <w:bottom w:val="none" w:sz="0" w:space="0" w:color="auto"/>
            <w:right w:val="none" w:sz="0" w:space="0" w:color="auto"/>
          </w:divBdr>
        </w:div>
        <w:div w:id="147675195">
          <w:marLeft w:val="640"/>
          <w:marRight w:val="0"/>
          <w:marTop w:val="0"/>
          <w:marBottom w:val="0"/>
          <w:divBdr>
            <w:top w:val="none" w:sz="0" w:space="0" w:color="auto"/>
            <w:left w:val="none" w:sz="0" w:space="0" w:color="auto"/>
            <w:bottom w:val="none" w:sz="0" w:space="0" w:color="auto"/>
            <w:right w:val="none" w:sz="0" w:space="0" w:color="auto"/>
          </w:divBdr>
        </w:div>
        <w:div w:id="1913926052">
          <w:marLeft w:val="640"/>
          <w:marRight w:val="0"/>
          <w:marTop w:val="0"/>
          <w:marBottom w:val="0"/>
          <w:divBdr>
            <w:top w:val="none" w:sz="0" w:space="0" w:color="auto"/>
            <w:left w:val="none" w:sz="0" w:space="0" w:color="auto"/>
            <w:bottom w:val="none" w:sz="0" w:space="0" w:color="auto"/>
            <w:right w:val="none" w:sz="0" w:space="0" w:color="auto"/>
          </w:divBdr>
        </w:div>
        <w:div w:id="2147313898">
          <w:marLeft w:val="640"/>
          <w:marRight w:val="0"/>
          <w:marTop w:val="0"/>
          <w:marBottom w:val="0"/>
          <w:divBdr>
            <w:top w:val="none" w:sz="0" w:space="0" w:color="auto"/>
            <w:left w:val="none" w:sz="0" w:space="0" w:color="auto"/>
            <w:bottom w:val="none" w:sz="0" w:space="0" w:color="auto"/>
            <w:right w:val="none" w:sz="0" w:space="0" w:color="auto"/>
          </w:divBdr>
        </w:div>
        <w:div w:id="1934118810">
          <w:marLeft w:val="640"/>
          <w:marRight w:val="0"/>
          <w:marTop w:val="0"/>
          <w:marBottom w:val="0"/>
          <w:divBdr>
            <w:top w:val="none" w:sz="0" w:space="0" w:color="auto"/>
            <w:left w:val="none" w:sz="0" w:space="0" w:color="auto"/>
            <w:bottom w:val="none" w:sz="0" w:space="0" w:color="auto"/>
            <w:right w:val="none" w:sz="0" w:space="0" w:color="auto"/>
          </w:divBdr>
        </w:div>
        <w:div w:id="1478962159">
          <w:marLeft w:val="640"/>
          <w:marRight w:val="0"/>
          <w:marTop w:val="0"/>
          <w:marBottom w:val="0"/>
          <w:divBdr>
            <w:top w:val="none" w:sz="0" w:space="0" w:color="auto"/>
            <w:left w:val="none" w:sz="0" w:space="0" w:color="auto"/>
            <w:bottom w:val="none" w:sz="0" w:space="0" w:color="auto"/>
            <w:right w:val="none" w:sz="0" w:space="0" w:color="auto"/>
          </w:divBdr>
        </w:div>
        <w:div w:id="317266858">
          <w:marLeft w:val="640"/>
          <w:marRight w:val="0"/>
          <w:marTop w:val="0"/>
          <w:marBottom w:val="0"/>
          <w:divBdr>
            <w:top w:val="none" w:sz="0" w:space="0" w:color="auto"/>
            <w:left w:val="none" w:sz="0" w:space="0" w:color="auto"/>
            <w:bottom w:val="none" w:sz="0" w:space="0" w:color="auto"/>
            <w:right w:val="none" w:sz="0" w:space="0" w:color="auto"/>
          </w:divBdr>
        </w:div>
        <w:div w:id="1321814271">
          <w:marLeft w:val="640"/>
          <w:marRight w:val="0"/>
          <w:marTop w:val="0"/>
          <w:marBottom w:val="0"/>
          <w:divBdr>
            <w:top w:val="none" w:sz="0" w:space="0" w:color="auto"/>
            <w:left w:val="none" w:sz="0" w:space="0" w:color="auto"/>
            <w:bottom w:val="none" w:sz="0" w:space="0" w:color="auto"/>
            <w:right w:val="none" w:sz="0" w:space="0" w:color="auto"/>
          </w:divBdr>
        </w:div>
        <w:div w:id="1950501733">
          <w:marLeft w:val="640"/>
          <w:marRight w:val="0"/>
          <w:marTop w:val="0"/>
          <w:marBottom w:val="0"/>
          <w:divBdr>
            <w:top w:val="none" w:sz="0" w:space="0" w:color="auto"/>
            <w:left w:val="none" w:sz="0" w:space="0" w:color="auto"/>
            <w:bottom w:val="none" w:sz="0" w:space="0" w:color="auto"/>
            <w:right w:val="none" w:sz="0" w:space="0" w:color="auto"/>
          </w:divBdr>
        </w:div>
        <w:div w:id="61297960">
          <w:marLeft w:val="640"/>
          <w:marRight w:val="0"/>
          <w:marTop w:val="0"/>
          <w:marBottom w:val="0"/>
          <w:divBdr>
            <w:top w:val="none" w:sz="0" w:space="0" w:color="auto"/>
            <w:left w:val="none" w:sz="0" w:space="0" w:color="auto"/>
            <w:bottom w:val="none" w:sz="0" w:space="0" w:color="auto"/>
            <w:right w:val="none" w:sz="0" w:space="0" w:color="auto"/>
          </w:divBdr>
        </w:div>
        <w:div w:id="2087192087">
          <w:marLeft w:val="640"/>
          <w:marRight w:val="0"/>
          <w:marTop w:val="0"/>
          <w:marBottom w:val="0"/>
          <w:divBdr>
            <w:top w:val="none" w:sz="0" w:space="0" w:color="auto"/>
            <w:left w:val="none" w:sz="0" w:space="0" w:color="auto"/>
            <w:bottom w:val="none" w:sz="0" w:space="0" w:color="auto"/>
            <w:right w:val="none" w:sz="0" w:space="0" w:color="auto"/>
          </w:divBdr>
        </w:div>
        <w:div w:id="1014109296">
          <w:marLeft w:val="640"/>
          <w:marRight w:val="0"/>
          <w:marTop w:val="0"/>
          <w:marBottom w:val="0"/>
          <w:divBdr>
            <w:top w:val="none" w:sz="0" w:space="0" w:color="auto"/>
            <w:left w:val="none" w:sz="0" w:space="0" w:color="auto"/>
            <w:bottom w:val="none" w:sz="0" w:space="0" w:color="auto"/>
            <w:right w:val="none" w:sz="0" w:space="0" w:color="auto"/>
          </w:divBdr>
        </w:div>
        <w:div w:id="614942395">
          <w:marLeft w:val="640"/>
          <w:marRight w:val="0"/>
          <w:marTop w:val="0"/>
          <w:marBottom w:val="0"/>
          <w:divBdr>
            <w:top w:val="none" w:sz="0" w:space="0" w:color="auto"/>
            <w:left w:val="none" w:sz="0" w:space="0" w:color="auto"/>
            <w:bottom w:val="none" w:sz="0" w:space="0" w:color="auto"/>
            <w:right w:val="none" w:sz="0" w:space="0" w:color="auto"/>
          </w:divBdr>
        </w:div>
        <w:div w:id="15737338">
          <w:marLeft w:val="640"/>
          <w:marRight w:val="0"/>
          <w:marTop w:val="0"/>
          <w:marBottom w:val="0"/>
          <w:divBdr>
            <w:top w:val="none" w:sz="0" w:space="0" w:color="auto"/>
            <w:left w:val="none" w:sz="0" w:space="0" w:color="auto"/>
            <w:bottom w:val="none" w:sz="0" w:space="0" w:color="auto"/>
            <w:right w:val="none" w:sz="0" w:space="0" w:color="auto"/>
          </w:divBdr>
        </w:div>
        <w:div w:id="2129161988">
          <w:marLeft w:val="640"/>
          <w:marRight w:val="0"/>
          <w:marTop w:val="0"/>
          <w:marBottom w:val="0"/>
          <w:divBdr>
            <w:top w:val="none" w:sz="0" w:space="0" w:color="auto"/>
            <w:left w:val="none" w:sz="0" w:space="0" w:color="auto"/>
            <w:bottom w:val="none" w:sz="0" w:space="0" w:color="auto"/>
            <w:right w:val="none" w:sz="0" w:space="0" w:color="auto"/>
          </w:divBdr>
        </w:div>
        <w:div w:id="277490235">
          <w:marLeft w:val="640"/>
          <w:marRight w:val="0"/>
          <w:marTop w:val="0"/>
          <w:marBottom w:val="0"/>
          <w:divBdr>
            <w:top w:val="none" w:sz="0" w:space="0" w:color="auto"/>
            <w:left w:val="none" w:sz="0" w:space="0" w:color="auto"/>
            <w:bottom w:val="none" w:sz="0" w:space="0" w:color="auto"/>
            <w:right w:val="none" w:sz="0" w:space="0" w:color="auto"/>
          </w:divBdr>
        </w:div>
        <w:div w:id="635374405">
          <w:marLeft w:val="640"/>
          <w:marRight w:val="0"/>
          <w:marTop w:val="0"/>
          <w:marBottom w:val="0"/>
          <w:divBdr>
            <w:top w:val="none" w:sz="0" w:space="0" w:color="auto"/>
            <w:left w:val="none" w:sz="0" w:space="0" w:color="auto"/>
            <w:bottom w:val="none" w:sz="0" w:space="0" w:color="auto"/>
            <w:right w:val="none" w:sz="0" w:space="0" w:color="auto"/>
          </w:divBdr>
        </w:div>
        <w:div w:id="1754357230">
          <w:marLeft w:val="640"/>
          <w:marRight w:val="0"/>
          <w:marTop w:val="0"/>
          <w:marBottom w:val="0"/>
          <w:divBdr>
            <w:top w:val="none" w:sz="0" w:space="0" w:color="auto"/>
            <w:left w:val="none" w:sz="0" w:space="0" w:color="auto"/>
            <w:bottom w:val="none" w:sz="0" w:space="0" w:color="auto"/>
            <w:right w:val="none" w:sz="0" w:space="0" w:color="auto"/>
          </w:divBdr>
        </w:div>
        <w:div w:id="116724479">
          <w:marLeft w:val="640"/>
          <w:marRight w:val="0"/>
          <w:marTop w:val="0"/>
          <w:marBottom w:val="0"/>
          <w:divBdr>
            <w:top w:val="none" w:sz="0" w:space="0" w:color="auto"/>
            <w:left w:val="none" w:sz="0" w:space="0" w:color="auto"/>
            <w:bottom w:val="none" w:sz="0" w:space="0" w:color="auto"/>
            <w:right w:val="none" w:sz="0" w:space="0" w:color="auto"/>
          </w:divBdr>
        </w:div>
        <w:div w:id="1191142359">
          <w:marLeft w:val="640"/>
          <w:marRight w:val="0"/>
          <w:marTop w:val="0"/>
          <w:marBottom w:val="0"/>
          <w:divBdr>
            <w:top w:val="none" w:sz="0" w:space="0" w:color="auto"/>
            <w:left w:val="none" w:sz="0" w:space="0" w:color="auto"/>
            <w:bottom w:val="none" w:sz="0" w:space="0" w:color="auto"/>
            <w:right w:val="none" w:sz="0" w:space="0" w:color="auto"/>
          </w:divBdr>
        </w:div>
        <w:div w:id="1217397115">
          <w:marLeft w:val="640"/>
          <w:marRight w:val="0"/>
          <w:marTop w:val="0"/>
          <w:marBottom w:val="0"/>
          <w:divBdr>
            <w:top w:val="none" w:sz="0" w:space="0" w:color="auto"/>
            <w:left w:val="none" w:sz="0" w:space="0" w:color="auto"/>
            <w:bottom w:val="none" w:sz="0" w:space="0" w:color="auto"/>
            <w:right w:val="none" w:sz="0" w:space="0" w:color="auto"/>
          </w:divBdr>
        </w:div>
        <w:div w:id="1111627924">
          <w:marLeft w:val="640"/>
          <w:marRight w:val="0"/>
          <w:marTop w:val="0"/>
          <w:marBottom w:val="0"/>
          <w:divBdr>
            <w:top w:val="none" w:sz="0" w:space="0" w:color="auto"/>
            <w:left w:val="none" w:sz="0" w:space="0" w:color="auto"/>
            <w:bottom w:val="none" w:sz="0" w:space="0" w:color="auto"/>
            <w:right w:val="none" w:sz="0" w:space="0" w:color="auto"/>
          </w:divBdr>
        </w:div>
        <w:div w:id="1783114888">
          <w:marLeft w:val="640"/>
          <w:marRight w:val="0"/>
          <w:marTop w:val="0"/>
          <w:marBottom w:val="0"/>
          <w:divBdr>
            <w:top w:val="none" w:sz="0" w:space="0" w:color="auto"/>
            <w:left w:val="none" w:sz="0" w:space="0" w:color="auto"/>
            <w:bottom w:val="none" w:sz="0" w:space="0" w:color="auto"/>
            <w:right w:val="none" w:sz="0" w:space="0" w:color="auto"/>
          </w:divBdr>
        </w:div>
        <w:div w:id="41364519">
          <w:marLeft w:val="640"/>
          <w:marRight w:val="0"/>
          <w:marTop w:val="0"/>
          <w:marBottom w:val="0"/>
          <w:divBdr>
            <w:top w:val="none" w:sz="0" w:space="0" w:color="auto"/>
            <w:left w:val="none" w:sz="0" w:space="0" w:color="auto"/>
            <w:bottom w:val="none" w:sz="0" w:space="0" w:color="auto"/>
            <w:right w:val="none" w:sz="0" w:space="0" w:color="auto"/>
          </w:divBdr>
        </w:div>
        <w:div w:id="1723478915">
          <w:marLeft w:val="640"/>
          <w:marRight w:val="0"/>
          <w:marTop w:val="0"/>
          <w:marBottom w:val="0"/>
          <w:divBdr>
            <w:top w:val="none" w:sz="0" w:space="0" w:color="auto"/>
            <w:left w:val="none" w:sz="0" w:space="0" w:color="auto"/>
            <w:bottom w:val="none" w:sz="0" w:space="0" w:color="auto"/>
            <w:right w:val="none" w:sz="0" w:space="0" w:color="auto"/>
          </w:divBdr>
        </w:div>
        <w:div w:id="1190683754">
          <w:marLeft w:val="640"/>
          <w:marRight w:val="0"/>
          <w:marTop w:val="0"/>
          <w:marBottom w:val="0"/>
          <w:divBdr>
            <w:top w:val="none" w:sz="0" w:space="0" w:color="auto"/>
            <w:left w:val="none" w:sz="0" w:space="0" w:color="auto"/>
            <w:bottom w:val="none" w:sz="0" w:space="0" w:color="auto"/>
            <w:right w:val="none" w:sz="0" w:space="0" w:color="auto"/>
          </w:divBdr>
        </w:div>
        <w:div w:id="1833641591">
          <w:marLeft w:val="640"/>
          <w:marRight w:val="0"/>
          <w:marTop w:val="0"/>
          <w:marBottom w:val="0"/>
          <w:divBdr>
            <w:top w:val="none" w:sz="0" w:space="0" w:color="auto"/>
            <w:left w:val="none" w:sz="0" w:space="0" w:color="auto"/>
            <w:bottom w:val="none" w:sz="0" w:space="0" w:color="auto"/>
            <w:right w:val="none" w:sz="0" w:space="0" w:color="auto"/>
          </w:divBdr>
        </w:div>
        <w:div w:id="1224414306">
          <w:marLeft w:val="640"/>
          <w:marRight w:val="0"/>
          <w:marTop w:val="0"/>
          <w:marBottom w:val="0"/>
          <w:divBdr>
            <w:top w:val="none" w:sz="0" w:space="0" w:color="auto"/>
            <w:left w:val="none" w:sz="0" w:space="0" w:color="auto"/>
            <w:bottom w:val="none" w:sz="0" w:space="0" w:color="auto"/>
            <w:right w:val="none" w:sz="0" w:space="0" w:color="auto"/>
          </w:divBdr>
        </w:div>
        <w:div w:id="255790897">
          <w:marLeft w:val="640"/>
          <w:marRight w:val="0"/>
          <w:marTop w:val="0"/>
          <w:marBottom w:val="0"/>
          <w:divBdr>
            <w:top w:val="none" w:sz="0" w:space="0" w:color="auto"/>
            <w:left w:val="none" w:sz="0" w:space="0" w:color="auto"/>
            <w:bottom w:val="none" w:sz="0" w:space="0" w:color="auto"/>
            <w:right w:val="none" w:sz="0" w:space="0" w:color="auto"/>
          </w:divBdr>
        </w:div>
        <w:div w:id="1406491333">
          <w:marLeft w:val="640"/>
          <w:marRight w:val="0"/>
          <w:marTop w:val="0"/>
          <w:marBottom w:val="0"/>
          <w:divBdr>
            <w:top w:val="none" w:sz="0" w:space="0" w:color="auto"/>
            <w:left w:val="none" w:sz="0" w:space="0" w:color="auto"/>
            <w:bottom w:val="none" w:sz="0" w:space="0" w:color="auto"/>
            <w:right w:val="none" w:sz="0" w:space="0" w:color="auto"/>
          </w:divBdr>
        </w:div>
        <w:div w:id="1604453022">
          <w:marLeft w:val="640"/>
          <w:marRight w:val="0"/>
          <w:marTop w:val="0"/>
          <w:marBottom w:val="0"/>
          <w:divBdr>
            <w:top w:val="none" w:sz="0" w:space="0" w:color="auto"/>
            <w:left w:val="none" w:sz="0" w:space="0" w:color="auto"/>
            <w:bottom w:val="none" w:sz="0" w:space="0" w:color="auto"/>
            <w:right w:val="none" w:sz="0" w:space="0" w:color="auto"/>
          </w:divBdr>
        </w:div>
        <w:div w:id="2033800332">
          <w:marLeft w:val="640"/>
          <w:marRight w:val="0"/>
          <w:marTop w:val="0"/>
          <w:marBottom w:val="0"/>
          <w:divBdr>
            <w:top w:val="none" w:sz="0" w:space="0" w:color="auto"/>
            <w:left w:val="none" w:sz="0" w:space="0" w:color="auto"/>
            <w:bottom w:val="none" w:sz="0" w:space="0" w:color="auto"/>
            <w:right w:val="none" w:sz="0" w:space="0" w:color="auto"/>
          </w:divBdr>
        </w:div>
        <w:div w:id="475730950">
          <w:marLeft w:val="640"/>
          <w:marRight w:val="0"/>
          <w:marTop w:val="0"/>
          <w:marBottom w:val="0"/>
          <w:divBdr>
            <w:top w:val="none" w:sz="0" w:space="0" w:color="auto"/>
            <w:left w:val="none" w:sz="0" w:space="0" w:color="auto"/>
            <w:bottom w:val="none" w:sz="0" w:space="0" w:color="auto"/>
            <w:right w:val="none" w:sz="0" w:space="0" w:color="auto"/>
          </w:divBdr>
        </w:div>
        <w:div w:id="1164051450">
          <w:marLeft w:val="640"/>
          <w:marRight w:val="0"/>
          <w:marTop w:val="0"/>
          <w:marBottom w:val="0"/>
          <w:divBdr>
            <w:top w:val="none" w:sz="0" w:space="0" w:color="auto"/>
            <w:left w:val="none" w:sz="0" w:space="0" w:color="auto"/>
            <w:bottom w:val="none" w:sz="0" w:space="0" w:color="auto"/>
            <w:right w:val="none" w:sz="0" w:space="0" w:color="auto"/>
          </w:divBdr>
        </w:div>
        <w:div w:id="675890686">
          <w:marLeft w:val="640"/>
          <w:marRight w:val="0"/>
          <w:marTop w:val="0"/>
          <w:marBottom w:val="0"/>
          <w:divBdr>
            <w:top w:val="none" w:sz="0" w:space="0" w:color="auto"/>
            <w:left w:val="none" w:sz="0" w:space="0" w:color="auto"/>
            <w:bottom w:val="none" w:sz="0" w:space="0" w:color="auto"/>
            <w:right w:val="none" w:sz="0" w:space="0" w:color="auto"/>
          </w:divBdr>
        </w:div>
        <w:div w:id="1329677508">
          <w:marLeft w:val="640"/>
          <w:marRight w:val="0"/>
          <w:marTop w:val="0"/>
          <w:marBottom w:val="0"/>
          <w:divBdr>
            <w:top w:val="none" w:sz="0" w:space="0" w:color="auto"/>
            <w:left w:val="none" w:sz="0" w:space="0" w:color="auto"/>
            <w:bottom w:val="none" w:sz="0" w:space="0" w:color="auto"/>
            <w:right w:val="none" w:sz="0" w:space="0" w:color="auto"/>
          </w:divBdr>
        </w:div>
        <w:div w:id="692654498">
          <w:marLeft w:val="640"/>
          <w:marRight w:val="0"/>
          <w:marTop w:val="0"/>
          <w:marBottom w:val="0"/>
          <w:divBdr>
            <w:top w:val="none" w:sz="0" w:space="0" w:color="auto"/>
            <w:left w:val="none" w:sz="0" w:space="0" w:color="auto"/>
            <w:bottom w:val="none" w:sz="0" w:space="0" w:color="auto"/>
            <w:right w:val="none" w:sz="0" w:space="0" w:color="auto"/>
          </w:divBdr>
        </w:div>
        <w:div w:id="1973631780">
          <w:marLeft w:val="640"/>
          <w:marRight w:val="0"/>
          <w:marTop w:val="0"/>
          <w:marBottom w:val="0"/>
          <w:divBdr>
            <w:top w:val="none" w:sz="0" w:space="0" w:color="auto"/>
            <w:left w:val="none" w:sz="0" w:space="0" w:color="auto"/>
            <w:bottom w:val="none" w:sz="0" w:space="0" w:color="auto"/>
            <w:right w:val="none" w:sz="0" w:space="0" w:color="auto"/>
          </w:divBdr>
        </w:div>
        <w:div w:id="1611275657">
          <w:marLeft w:val="640"/>
          <w:marRight w:val="0"/>
          <w:marTop w:val="0"/>
          <w:marBottom w:val="0"/>
          <w:divBdr>
            <w:top w:val="none" w:sz="0" w:space="0" w:color="auto"/>
            <w:left w:val="none" w:sz="0" w:space="0" w:color="auto"/>
            <w:bottom w:val="none" w:sz="0" w:space="0" w:color="auto"/>
            <w:right w:val="none" w:sz="0" w:space="0" w:color="auto"/>
          </w:divBdr>
        </w:div>
        <w:div w:id="615984600">
          <w:marLeft w:val="640"/>
          <w:marRight w:val="0"/>
          <w:marTop w:val="0"/>
          <w:marBottom w:val="0"/>
          <w:divBdr>
            <w:top w:val="none" w:sz="0" w:space="0" w:color="auto"/>
            <w:left w:val="none" w:sz="0" w:space="0" w:color="auto"/>
            <w:bottom w:val="none" w:sz="0" w:space="0" w:color="auto"/>
            <w:right w:val="none" w:sz="0" w:space="0" w:color="auto"/>
          </w:divBdr>
        </w:div>
        <w:div w:id="981885539">
          <w:marLeft w:val="640"/>
          <w:marRight w:val="0"/>
          <w:marTop w:val="0"/>
          <w:marBottom w:val="0"/>
          <w:divBdr>
            <w:top w:val="none" w:sz="0" w:space="0" w:color="auto"/>
            <w:left w:val="none" w:sz="0" w:space="0" w:color="auto"/>
            <w:bottom w:val="none" w:sz="0" w:space="0" w:color="auto"/>
            <w:right w:val="none" w:sz="0" w:space="0" w:color="auto"/>
          </w:divBdr>
        </w:div>
        <w:div w:id="624234509">
          <w:marLeft w:val="640"/>
          <w:marRight w:val="0"/>
          <w:marTop w:val="0"/>
          <w:marBottom w:val="0"/>
          <w:divBdr>
            <w:top w:val="none" w:sz="0" w:space="0" w:color="auto"/>
            <w:left w:val="none" w:sz="0" w:space="0" w:color="auto"/>
            <w:bottom w:val="none" w:sz="0" w:space="0" w:color="auto"/>
            <w:right w:val="none" w:sz="0" w:space="0" w:color="auto"/>
          </w:divBdr>
        </w:div>
        <w:div w:id="1232764766">
          <w:marLeft w:val="640"/>
          <w:marRight w:val="0"/>
          <w:marTop w:val="0"/>
          <w:marBottom w:val="0"/>
          <w:divBdr>
            <w:top w:val="none" w:sz="0" w:space="0" w:color="auto"/>
            <w:left w:val="none" w:sz="0" w:space="0" w:color="auto"/>
            <w:bottom w:val="none" w:sz="0" w:space="0" w:color="auto"/>
            <w:right w:val="none" w:sz="0" w:space="0" w:color="auto"/>
          </w:divBdr>
        </w:div>
        <w:div w:id="1476875411">
          <w:marLeft w:val="640"/>
          <w:marRight w:val="0"/>
          <w:marTop w:val="0"/>
          <w:marBottom w:val="0"/>
          <w:divBdr>
            <w:top w:val="none" w:sz="0" w:space="0" w:color="auto"/>
            <w:left w:val="none" w:sz="0" w:space="0" w:color="auto"/>
            <w:bottom w:val="none" w:sz="0" w:space="0" w:color="auto"/>
            <w:right w:val="none" w:sz="0" w:space="0" w:color="auto"/>
          </w:divBdr>
        </w:div>
        <w:div w:id="486868215">
          <w:marLeft w:val="640"/>
          <w:marRight w:val="0"/>
          <w:marTop w:val="0"/>
          <w:marBottom w:val="0"/>
          <w:divBdr>
            <w:top w:val="none" w:sz="0" w:space="0" w:color="auto"/>
            <w:left w:val="none" w:sz="0" w:space="0" w:color="auto"/>
            <w:bottom w:val="none" w:sz="0" w:space="0" w:color="auto"/>
            <w:right w:val="none" w:sz="0" w:space="0" w:color="auto"/>
          </w:divBdr>
        </w:div>
        <w:div w:id="11031643">
          <w:marLeft w:val="640"/>
          <w:marRight w:val="0"/>
          <w:marTop w:val="0"/>
          <w:marBottom w:val="0"/>
          <w:divBdr>
            <w:top w:val="none" w:sz="0" w:space="0" w:color="auto"/>
            <w:left w:val="none" w:sz="0" w:space="0" w:color="auto"/>
            <w:bottom w:val="none" w:sz="0" w:space="0" w:color="auto"/>
            <w:right w:val="none" w:sz="0" w:space="0" w:color="auto"/>
          </w:divBdr>
        </w:div>
        <w:div w:id="1465544536">
          <w:marLeft w:val="640"/>
          <w:marRight w:val="0"/>
          <w:marTop w:val="0"/>
          <w:marBottom w:val="0"/>
          <w:divBdr>
            <w:top w:val="none" w:sz="0" w:space="0" w:color="auto"/>
            <w:left w:val="none" w:sz="0" w:space="0" w:color="auto"/>
            <w:bottom w:val="none" w:sz="0" w:space="0" w:color="auto"/>
            <w:right w:val="none" w:sz="0" w:space="0" w:color="auto"/>
          </w:divBdr>
        </w:div>
        <w:div w:id="885721939">
          <w:marLeft w:val="640"/>
          <w:marRight w:val="0"/>
          <w:marTop w:val="0"/>
          <w:marBottom w:val="0"/>
          <w:divBdr>
            <w:top w:val="none" w:sz="0" w:space="0" w:color="auto"/>
            <w:left w:val="none" w:sz="0" w:space="0" w:color="auto"/>
            <w:bottom w:val="none" w:sz="0" w:space="0" w:color="auto"/>
            <w:right w:val="none" w:sz="0" w:space="0" w:color="auto"/>
          </w:divBdr>
        </w:div>
        <w:div w:id="1898397343">
          <w:marLeft w:val="640"/>
          <w:marRight w:val="0"/>
          <w:marTop w:val="0"/>
          <w:marBottom w:val="0"/>
          <w:divBdr>
            <w:top w:val="none" w:sz="0" w:space="0" w:color="auto"/>
            <w:left w:val="none" w:sz="0" w:space="0" w:color="auto"/>
            <w:bottom w:val="none" w:sz="0" w:space="0" w:color="auto"/>
            <w:right w:val="none" w:sz="0" w:space="0" w:color="auto"/>
          </w:divBdr>
        </w:div>
        <w:div w:id="126515806">
          <w:marLeft w:val="640"/>
          <w:marRight w:val="0"/>
          <w:marTop w:val="0"/>
          <w:marBottom w:val="0"/>
          <w:divBdr>
            <w:top w:val="none" w:sz="0" w:space="0" w:color="auto"/>
            <w:left w:val="none" w:sz="0" w:space="0" w:color="auto"/>
            <w:bottom w:val="none" w:sz="0" w:space="0" w:color="auto"/>
            <w:right w:val="none" w:sz="0" w:space="0" w:color="auto"/>
          </w:divBdr>
        </w:div>
        <w:div w:id="36585638">
          <w:marLeft w:val="640"/>
          <w:marRight w:val="0"/>
          <w:marTop w:val="0"/>
          <w:marBottom w:val="0"/>
          <w:divBdr>
            <w:top w:val="none" w:sz="0" w:space="0" w:color="auto"/>
            <w:left w:val="none" w:sz="0" w:space="0" w:color="auto"/>
            <w:bottom w:val="none" w:sz="0" w:space="0" w:color="auto"/>
            <w:right w:val="none" w:sz="0" w:space="0" w:color="auto"/>
          </w:divBdr>
        </w:div>
        <w:div w:id="1020282642">
          <w:marLeft w:val="640"/>
          <w:marRight w:val="0"/>
          <w:marTop w:val="0"/>
          <w:marBottom w:val="0"/>
          <w:divBdr>
            <w:top w:val="none" w:sz="0" w:space="0" w:color="auto"/>
            <w:left w:val="none" w:sz="0" w:space="0" w:color="auto"/>
            <w:bottom w:val="none" w:sz="0" w:space="0" w:color="auto"/>
            <w:right w:val="none" w:sz="0" w:space="0" w:color="auto"/>
          </w:divBdr>
        </w:div>
        <w:div w:id="361977333">
          <w:marLeft w:val="640"/>
          <w:marRight w:val="0"/>
          <w:marTop w:val="0"/>
          <w:marBottom w:val="0"/>
          <w:divBdr>
            <w:top w:val="none" w:sz="0" w:space="0" w:color="auto"/>
            <w:left w:val="none" w:sz="0" w:space="0" w:color="auto"/>
            <w:bottom w:val="none" w:sz="0" w:space="0" w:color="auto"/>
            <w:right w:val="none" w:sz="0" w:space="0" w:color="auto"/>
          </w:divBdr>
        </w:div>
        <w:div w:id="1177496233">
          <w:marLeft w:val="640"/>
          <w:marRight w:val="0"/>
          <w:marTop w:val="0"/>
          <w:marBottom w:val="0"/>
          <w:divBdr>
            <w:top w:val="none" w:sz="0" w:space="0" w:color="auto"/>
            <w:left w:val="none" w:sz="0" w:space="0" w:color="auto"/>
            <w:bottom w:val="none" w:sz="0" w:space="0" w:color="auto"/>
            <w:right w:val="none" w:sz="0" w:space="0" w:color="auto"/>
          </w:divBdr>
        </w:div>
        <w:div w:id="426585154">
          <w:marLeft w:val="640"/>
          <w:marRight w:val="0"/>
          <w:marTop w:val="0"/>
          <w:marBottom w:val="0"/>
          <w:divBdr>
            <w:top w:val="none" w:sz="0" w:space="0" w:color="auto"/>
            <w:left w:val="none" w:sz="0" w:space="0" w:color="auto"/>
            <w:bottom w:val="none" w:sz="0" w:space="0" w:color="auto"/>
            <w:right w:val="none" w:sz="0" w:space="0" w:color="auto"/>
          </w:divBdr>
        </w:div>
        <w:div w:id="2010058946">
          <w:marLeft w:val="640"/>
          <w:marRight w:val="0"/>
          <w:marTop w:val="0"/>
          <w:marBottom w:val="0"/>
          <w:divBdr>
            <w:top w:val="none" w:sz="0" w:space="0" w:color="auto"/>
            <w:left w:val="none" w:sz="0" w:space="0" w:color="auto"/>
            <w:bottom w:val="none" w:sz="0" w:space="0" w:color="auto"/>
            <w:right w:val="none" w:sz="0" w:space="0" w:color="auto"/>
          </w:divBdr>
        </w:div>
        <w:div w:id="2058117348">
          <w:marLeft w:val="640"/>
          <w:marRight w:val="0"/>
          <w:marTop w:val="0"/>
          <w:marBottom w:val="0"/>
          <w:divBdr>
            <w:top w:val="none" w:sz="0" w:space="0" w:color="auto"/>
            <w:left w:val="none" w:sz="0" w:space="0" w:color="auto"/>
            <w:bottom w:val="none" w:sz="0" w:space="0" w:color="auto"/>
            <w:right w:val="none" w:sz="0" w:space="0" w:color="auto"/>
          </w:divBdr>
        </w:div>
        <w:div w:id="973218324">
          <w:marLeft w:val="640"/>
          <w:marRight w:val="0"/>
          <w:marTop w:val="0"/>
          <w:marBottom w:val="0"/>
          <w:divBdr>
            <w:top w:val="none" w:sz="0" w:space="0" w:color="auto"/>
            <w:left w:val="none" w:sz="0" w:space="0" w:color="auto"/>
            <w:bottom w:val="none" w:sz="0" w:space="0" w:color="auto"/>
            <w:right w:val="none" w:sz="0" w:space="0" w:color="auto"/>
          </w:divBdr>
        </w:div>
        <w:div w:id="1787850261">
          <w:marLeft w:val="640"/>
          <w:marRight w:val="0"/>
          <w:marTop w:val="0"/>
          <w:marBottom w:val="0"/>
          <w:divBdr>
            <w:top w:val="none" w:sz="0" w:space="0" w:color="auto"/>
            <w:left w:val="none" w:sz="0" w:space="0" w:color="auto"/>
            <w:bottom w:val="none" w:sz="0" w:space="0" w:color="auto"/>
            <w:right w:val="none" w:sz="0" w:space="0" w:color="auto"/>
          </w:divBdr>
        </w:div>
        <w:div w:id="1201362007">
          <w:marLeft w:val="640"/>
          <w:marRight w:val="0"/>
          <w:marTop w:val="0"/>
          <w:marBottom w:val="0"/>
          <w:divBdr>
            <w:top w:val="none" w:sz="0" w:space="0" w:color="auto"/>
            <w:left w:val="none" w:sz="0" w:space="0" w:color="auto"/>
            <w:bottom w:val="none" w:sz="0" w:space="0" w:color="auto"/>
            <w:right w:val="none" w:sz="0" w:space="0" w:color="auto"/>
          </w:divBdr>
        </w:div>
        <w:div w:id="705758520">
          <w:marLeft w:val="640"/>
          <w:marRight w:val="0"/>
          <w:marTop w:val="0"/>
          <w:marBottom w:val="0"/>
          <w:divBdr>
            <w:top w:val="none" w:sz="0" w:space="0" w:color="auto"/>
            <w:left w:val="none" w:sz="0" w:space="0" w:color="auto"/>
            <w:bottom w:val="none" w:sz="0" w:space="0" w:color="auto"/>
            <w:right w:val="none" w:sz="0" w:space="0" w:color="auto"/>
          </w:divBdr>
        </w:div>
        <w:div w:id="1280646326">
          <w:marLeft w:val="640"/>
          <w:marRight w:val="0"/>
          <w:marTop w:val="0"/>
          <w:marBottom w:val="0"/>
          <w:divBdr>
            <w:top w:val="none" w:sz="0" w:space="0" w:color="auto"/>
            <w:left w:val="none" w:sz="0" w:space="0" w:color="auto"/>
            <w:bottom w:val="none" w:sz="0" w:space="0" w:color="auto"/>
            <w:right w:val="none" w:sz="0" w:space="0" w:color="auto"/>
          </w:divBdr>
        </w:div>
      </w:divsChild>
    </w:div>
    <w:div w:id="345638502">
      <w:bodyDiv w:val="1"/>
      <w:marLeft w:val="0"/>
      <w:marRight w:val="0"/>
      <w:marTop w:val="0"/>
      <w:marBottom w:val="0"/>
      <w:divBdr>
        <w:top w:val="none" w:sz="0" w:space="0" w:color="auto"/>
        <w:left w:val="none" w:sz="0" w:space="0" w:color="auto"/>
        <w:bottom w:val="none" w:sz="0" w:space="0" w:color="auto"/>
        <w:right w:val="none" w:sz="0" w:space="0" w:color="auto"/>
      </w:divBdr>
      <w:divsChild>
        <w:div w:id="1432123069">
          <w:marLeft w:val="640"/>
          <w:marRight w:val="0"/>
          <w:marTop w:val="0"/>
          <w:marBottom w:val="0"/>
          <w:divBdr>
            <w:top w:val="none" w:sz="0" w:space="0" w:color="auto"/>
            <w:left w:val="none" w:sz="0" w:space="0" w:color="auto"/>
            <w:bottom w:val="none" w:sz="0" w:space="0" w:color="auto"/>
            <w:right w:val="none" w:sz="0" w:space="0" w:color="auto"/>
          </w:divBdr>
        </w:div>
        <w:div w:id="1652178685">
          <w:marLeft w:val="640"/>
          <w:marRight w:val="0"/>
          <w:marTop w:val="0"/>
          <w:marBottom w:val="0"/>
          <w:divBdr>
            <w:top w:val="none" w:sz="0" w:space="0" w:color="auto"/>
            <w:left w:val="none" w:sz="0" w:space="0" w:color="auto"/>
            <w:bottom w:val="none" w:sz="0" w:space="0" w:color="auto"/>
            <w:right w:val="none" w:sz="0" w:space="0" w:color="auto"/>
          </w:divBdr>
        </w:div>
        <w:div w:id="222714539">
          <w:marLeft w:val="640"/>
          <w:marRight w:val="0"/>
          <w:marTop w:val="0"/>
          <w:marBottom w:val="0"/>
          <w:divBdr>
            <w:top w:val="none" w:sz="0" w:space="0" w:color="auto"/>
            <w:left w:val="none" w:sz="0" w:space="0" w:color="auto"/>
            <w:bottom w:val="none" w:sz="0" w:space="0" w:color="auto"/>
            <w:right w:val="none" w:sz="0" w:space="0" w:color="auto"/>
          </w:divBdr>
        </w:div>
        <w:div w:id="1854227180">
          <w:marLeft w:val="640"/>
          <w:marRight w:val="0"/>
          <w:marTop w:val="0"/>
          <w:marBottom w:val="0"/>
          <w:divBdr>
            <w:top w:val="none" w:sz="0" w:space="0" w:color="auto"/>
            <w:left w:val="none" w:sz="0" w:space="0" w:color="auto"/>
            <w:bottom w:val="none" w:sz="0" w:space="0" w:color="auto"/>
            <w:right w:val="none" w:sz="0" w:space="0" w:color="auto"/>
          </w:divBdr>
        </w:div>
        <w:div w:id="87241711">
          <w:marLeft w:val="640"/>
          <w:marRight w:val="0"/>
          <w:marTop w:val="0"/>
          <w:marBottom w:val="0"/>
          <w:divBdr>
            <w:top w:val="none" w:sz="0" w:space="0" w:color="auto"/>
            <w:left w:val="none" w:sz="0" w:space="0" w:color="auto"/>
            <w:bottom w:val="none" w:sz="0" w:space="0" w:color="auto"/>
            <w:right w:val="none" w:sz="0" w:space="0" w:color="auto"/>
          </w:divBdr>
        </w:div>
        <w:div w:id="1721510053">
          <w:marLeft w:val="640"/>
          <w:marRight w:val="0"/>
          <w:marTop w:val="0"/>
          <w:marBottom w:val="0"/>
          <w:divBdr>
            <w:top w:val="none" w:sz="0" w:space="0" w:color="auto"/>
            <w:left w:val="none" w:sz="0" w:space="0" w:color="auto"/>
            <w:bottom w:val="none" w:sz="0" w:space="0" w:color="auto"/>
            <w:right w:val="none" w:sz="0" w:space="0" w:color="auto"/>
          </w:divBdr>
        </w:div>
        <w:div w:id="1300762748">
          <w:marLeft w:val="640"/>
          <w:marRight w:val="0"/>
          <w:marTop w:val="0"/>
          <w:marBottom w:val="0"/>
          <w:divBdr>
            <w:top w:val="none" w:sz="0" w:space="0" w:color="auto"/>
            <w:left w:val="none" w:sz="0" w:space="0" w:color="auto"/>
            <w:bottom w:val="none" w:sz="0" w:space="0" w:color="auto"/>
            <w:right w:val="none" w:sz="0" w:space="0" w:color="auto"/>
          </w:divBdr>
        </w:div>
        <w:div w:id="1754163550">
          <w:marLeft w:val="640"/>
          <w:marRight w:val="0"/>
          <w:marTop w:val="0"/>
          <w:marBottom w:val="0"/>
          <w:divBdr>
            <w:top w:val="none" w:sz="0" w:space="0" w:color="auto"/>
            <w:left w:val="none" w:sz="0" w:space="0" w:color="auto"/>
            <w:bottom w:val="none" w:sz="0" w:space="0" w:color="auto"/>
            <w:right w:val="none" w:sz="0" w:space="0" w:color="auto"/>
          </w:divBdr>
        </w:div>
        <w:div w:id="1841432206">
          <w:marLeft w:val="640"/>
          <w:marRight w:val="0"/>
          <w:marTop w:val="0"/>
          <w:marBottom w:val="0"/>
          <w:divBdr>
            <w:top w:val="none" w:sz="0" w:space="0" w:color="auto"/>
            <w:left w:val="none" w:sz="0" w:space="0" w:color="auto"/>
            <w:bottom w:val="none" w:sz="0" w:space="0" w:color="auto"/>
            <w:right w:val="none" w:sz="0" w:space="0" w:color="auto"/>
          </w:divBdr>
        </w:div>
        <w:div w:id="1946770147">
          <w:marLeft w:val="640"/>
          <w:marRight w:val="0"/>
          <w:marTop w:val="0"/>
          <w:marBottom w:val="0"/>
          <w:divBdr>
            <w:top w:val="none" w:sz="0" w:space="0" w:color="auto"/>
            <w:left w:val="none" w:sz="0" w:space="0" w:color="auto"/>
            <w:bottom w:val="none" w:sz="0" w:space="0" w:color="auto"/>
            <w:right w:val="none" w:sz="0" w:space="0" w:color="auto"/>
          </w:divBdr>
        </w:div>
        <w:div w:id="1435591082">
          <w:marLeft w:val="640"/>
          <w:marRight w:val="0"/>
          <w:marTop w:val="0"/>
          <w:marBottom w:val="0"/>
          <w:divBdr>
            <w:top w:val="none" w:sz="0" w:space="0" w:color="auto"/>
            <w:left w:val="none" w:sz="0" w:space="0" w:color="auto"/>
            <w:bottom w:val="none" w:sz="0" w:space="0" w:color="auto"/>
            <w:right w:val="none" w:sz="0" w:space="0" w:color="auto"/>
          </w:divBdr>
        </w:div>
        <w:div w:id="1580941393">
          <w:marLeft w:val="640"/>
          <w:marRight w:val="0"/>
          <w:marTop w:val="0"/>
          <w:marBottom w:val="0"/>
          <w:divBdr>
            <w:top w:val="none" w:sz="0" w:space="0" w:color="auto"/>
            <w:left w:val="none" w:sz="0" w:space="0" w:color="auto"/>
            <w:bottom w:val="none" w:sz="0" w:space="0" w:color="auto"/>
            <w:right w:val="none" w:sz="0" w:space="0" w:color="auto"/>
          </w:divBdr>
        </w:div>
        <w:div w:id="235481480">
          <w:marLeft w:val="640"/>
          <w:marRight w:val="0"/>
          <w:marTop w:val="0"/>
          <w:marBottom w:val="0"/>
          <w:divBdr>
            <w:top w:val="none" w:sz="0" w:space="0" w:color="auto"/>
            <w:left w:val="none" w:sz="0" w:space="0" w:color="auto"/>
            <w:bottom w:val="none" w:sz="0" w:space="0" w:color="auto"/>
            <w:right w:val="none" w:sz="0" w:space="0" w:color="auto"/>
          </w:divBdr>
        </w:div>
        <w:div w:id="1357851884">
          <w:marLeft w:val="640"/>
          <w:marRight w:val="0"/>
          <w:marTop w:val="0"/>
          <w:marBottom w:val="0"/>
          <w:divBdr>
            <w:top w:val="none" w:sz="0" w:space="0" w:color="auto"/>
            <w:left w:val="none" w:sz="0" w:space="0" w:color="auto"/>
            <w:bottom w:val="none" w:sz="0" w:space="0" w:color="auto"/>
            <w:right w:val="none" w:sz="0" w:space="0" w:color="auto"/>
          </w:divBdr>
        </w:div>
        <w:div w:id="2034183829">
          <w:marLeft w:val="640"/>
          <w:marRight w:val="0"/>
          <w:marTop w:val="0"/>
          <w:marBottom w:val="0"/>
          <w:divBdr>
            <w:top w:val="none" w:sz="0" w:space="0" w:color="auto"/>
            <w:left w:val="none" w:sz="0" w:space="0" w:color="auto"/>
            <w:bottom w:val="none" w:sz="0" w:space="0" w:color="auto"/>
            <w:right w:val="none" w:sz="0" w:space="0" w:color="auto"/>
          </w:divBdr>
        </w:div>
        <w:div w:id="606156125">
          <w:marLeft w:val="640"/>
          <w:marRight w:val="0"/>
          <w:marTop w:val="0"/>
          <w:marBottom w:val="0"/>
          <w:divBdr>
            <w:top w:val="none" w:sz="0" w:space="0" w:color="auto"/>
            <w:left w:val="none" w:sz="0" w:space="0" w:color="auto"/>
            <w:bottom w:val="none" w:sz="0" w:space="0" w:color="auto"/>
            <w:right w:val="none" w:sz="0" w:space="0" w:color="auto"/>
          </w:divBdr>
        </w:div>
        <w:div w:id="1427530646">
          <w:marLeft w:val="640"/>
          <w:marRight w:val="0"/>
          <w:marTop w:val="0"/>
          <w:marBottom w:val="0"/>
          <w:divBdr>
            <w:top w:val="none" w:sz="0" w:space="0" w:color="auto"/>
            <w:left w:val="none" w:sz="0" w:space="0" w:color="auto"/>
            <w:bottom w:val="none" w:sz="0" w:space="0" w:color="auto"/>
            <w:right w:val="none" w:sz="0" w:space="0" w:color="auto"/>
          </w:divBdr>
        </w:div>
        <w:div w:id="349917700">
          <w:marLeft w:val="640"/>
          <w:marRight w:val="0"/>
          <w:marTop w:val="0"/>
          <w:marBottom w:val="0"/>
          <w:divBdr>
            <w:top w:val="none" w:sz="0" w:space="0" w:color="auto"/>
            <w:left w:val="none" w:sz="0" w:space="0" w:color="auto"/>
            <w:bottom w:val="none" w:sz="0" w:space="0" w:color="auto"/>
            <w:right w:val="none" w:sz="0" w:space="0" w:color="auto"/>
          </w:divBdr>
        </w:div>
        <w:div w:id="2084909802">
          <w:marLeft w:val="640"/>
          <w:marRight w:val="0"/>
          <w:marTop w:val="0"/>
          <w:marBottom w:val="0"/>
          <w:divBdr>
            <w:top w:val="none" w:sz="0" w:space="0" w:color="auto"/>
            <w:left w:val="none" w:sz="0" w:space="0" w:color="auto"/>
            <w:bottom w:val="none" w:sz="0" w:space="0" w:color="auto"/>
            <w:right w:val="none" w:sz="0" w:space="0" w:color="auto"/>
          </w:divBdr>
        </w:div>
        <w:div w:id="1448159614">
          <w:marLeft w:val="640"/>
          <w:marRight w:val="0"/>
          <w:marTop w:val="0"/>
          <w:marBottom w:val="0"/>
          <w:divBdr>
            <w:top w:val="none" w:sz="0" w:space="0" w:color="auto"/>
            <w:left w:val="none" w:sz="0" w:space="0" w:color="auto"/>
            <w:bottom w:val="none" w:sz="0" w:space="0" w:color="auto"/>
            <w:right w:val="none" w:sz="0" w:space="0" w:color="auto"/>
          </w:divBdr>
        </w:div>
        <w:div w:id="1590890434">
          <w:marLeft w:val="640"/>
          <w:marRight w:val="0"/>
          <w:marTop w:val="0"/>
          <w:marBottom w:val="0"/>
          <w:divBdr>
            <w:top w:val="none" w:sz="0" w:space="0" w:color="auto"/>
            <w:left w:val="none" w:sz="0" w:space="0" w:color="auto"/>
            <w:bottom w:val="none" w:sz="0" w:space="0" w:color="auto"/>
            <w:right w:val="none" w:sz="0" w:space="0" w:color="auto"/>
          </w:divBdr>
        </w:div>
        <w:div w:id="555512126">
          <w:marLeft w:val="640"/>
          <w:marRight w:val="0"/>
          <w:marTop w:val="0"/>
          <w:marBottom w:val="0"/>
          <w:divBdr>
            <w:top w:val="none" w:sz="0" w:space="0" w:color="auto"/>
            <w:left w:val="none" w:sz="0" w:space="0" w:color="auto"/>
            <w:bottom w:val="none" w:sz="0" w:space="0" w:color="auto"/>
            <w:right w:val="none" w:sz="0" w:space="0" w:color="auto"/>
          </w:divBdr>
        </w:div>
        <w:div w:id="54085421">
          <w:marLeft w:val="640"/>
          <w:marRight w:val="0"/>
          <w:marTop w:val="0"/>
          <w:marBottom w:val="0"/>
          <w:divBdr>
            <w:top w:val="none" w:sz="0" w:space="0" w:color="auto"/>
            <w:left w:val="none" w:sz="0" w:space="0" w:color="auto"/>
            <w:bottom w:val="none" w:sz="0" w:space="0" w:color="auto"/>
            <w:right w:val="none" w:sz="0" w:space="0" w:color="auto"/>
          </w:divBdr>
        </w:div>
        <w:div w:id="901789931">
          <w:marLeft w:val="640"/>
          <w:marRight w:val="0"/>
          <w:marTop w:val="0"/>
          <w:marBottom w:val="0"/>
          <w:divBdr>
            <w:top w:val="none" w:sz="0" w:space="0" w:color="auto"/>
            <w:left w:val="none" w:sz="0" w:space="0" w:color="auto"/>
            <w:bottom w:val="none" w:sz="0" w:space="0" w:color="auto"/>
            <w:right w:val="none" w:sz="0" w:space="0" w:color="auto"/>
          </w:divBdr>
        </w:div>
        <w:div w:id="979726218">
          <w:marLeft w:val="640"/>
          <w:marRight w:val="0"/>
          <w:marTop w:val="0"/>
          <w:marBottom w:val="0"/>
          <w:divBdr>
            <w:top w:val="none" w:sz="0" w:space="0" w:color="auto"/>
            <w:left w:val="none" w:sz="0" w:space="0" w:color="auto"/>
            <w:bottom w:val="none" w:sz="0" w:space="0" w:color="auto"/>
            <w:right w:val="none" w:sz="0" w:space="0" w:color="auto"/>
          </w:divBdr>
        </w:div>
        <w:div w:id="529075101">
          <w:marLeft w:val="640"/>
          <w:marRight w:val="0"/>
          <w:marTop w:val="0"/>
          <w:marBottom w:val="0"/>
          <w:divBdr>
            <w:top w:val="none" w:sz="0" w:space="0" w:color="auto"/>
            <w:left w:val="none" w:sz="0" w:space="0" w:color="auto"/>
            <w:bottom w:val="none" w:sz="0" w:space="0" w:color="auto"/>
            <w:right w:val="none" w:sz="0" w:space="0" w:color="auto"/>
          </w:divBdr>
        </w:div>
        <w:div w:id="78140551">
          <w:marLeft w:val="640"/>
          <w:marRight w:val="0"/>
          <w:marTop w:val="0"/>
          <w:marBottom w:val="0"/>
          <w:divBdr>
            <w:top w:val="none" w:sz="0" w:space="0" w:color="auto"/>
            <w:left w:val="none" w:sz="0" w:space="0" w:color="auto"/>
            <w:bottom w:val="none" w:sz="0" w:space="0" w:color="auto"/>
            <w:right w:val="none" w:sz="0" w:space="0" w:color="auto"/>
          </w:divBdr>
        </w:div>
        <w:div w:id="1306817519">
          <w:marLeft w:val="640"/>
          <w:marRight w:val="0"/>
          <w:marTop w:val="0"/>
          <w:marBottom w:val="0"/>
          <w:divBdr>
            <w:top w:val="none" w:sz="0" w:space="0" w:color="auto"/>
            <w:left w:val="none" w:sz="0" w:space="0" w:color="auto"/>
            <w:bottom w:val="none" w:sz="0" w:space="0" w:color="auto"/>
            <w:right w:val="none" w:sz="0" w:space="0" w:color="auto"/>
          </w:divBdr>
        </w:div>
        <w:div w:id="1085374207">
          <w:marLeft w:val="640"/>
          <w:marRight w:val="0"/>
          <w:marTop w:val="0"/>
          <w:marBottom w:val="0"/>
          <w:divBdr>
            <w:top w:val="none" w:sz="0" w:space="0" w:color="auto"/>
            <w:left w:val="none" w:sz="0" w:space="0" w:color="auto"/>
            <w:bottom w:val="none" w:sz="0" w:space="0" w:color="auto"/>
            <w:right w:val="none" w:sz="0" w:space="0" w:color="auto"/>
          </w:divBdr>
        </w:div>
        <w:div w:id="596058199">
          <w:marLeft w:val="640"/>
          <w:marRight w:val="0"/>
          <w:marTop w:val="0"/>
          <w:marBottom w:val="0"/>
          <w:divBdr>
            <w:top w:val="none" w:sz="0" w:space="0" w:color="auto"/>
            <w:left w:val="none" w:sz="0" w:space="0" w:color="auto"/>
            <w:bottom w:val="none" w:sz="0" w:space="0" w:color="auto"/>
            <w:right w:val="none" w:sz="0" w:space="0" w:color="auto"/>
          </w:divBdr>
        </w:div>
        <w:div w:id="1074737450">
          <w:marLeft w:val="640"/>
          <w:marRight w:val="0"/>
          <w:marTop w:val="0"/>
          <w:marBottom w:val="0"/>
          <w:divBdr>
            <w:top w:val="none" w:sz="0" w:space="0" w:color="auto"/>
            <w:left w:val="none" w:sz="0" w:space="0" w:color="auto"/>
            <w:bottom w:val="none" w:sz="0" w:space="0" w:color="auto"/>
            <w:right w:val="none" w:sz="0" w:space="0" w:color="auto"/>
          </w:divBdr>
        </w:div>
        <w:div w:id="516312096">
          <w:marLeft w:val="640"/>
          <w:marRight w:val="0"/>
          <w:marTop w:val="0"/>
          <w:marBottom w:val="0"/>
          <w:divBdr>
            <w:top w:val="none" w:sz="0" w:space="0" w:color="auto"/>
            <w:left w:val="none" w:sz="0" w:space="0" w:color="auto"/>
            <w:bottom w:val="none" w:sz="0" w:space="0" w:color="auto"/>
            <w:right w:val="none" w:sz="0" w:space="0" w:color="auto"/>
          </w:divBdr>
        </w:div>
        <w:div w:id="2124110849">
          <w:marLeft w:val="640"/>
          <w:marRight w:val="0"/>
          <w:marTop w:val="0"/>
          <w:marBottom w:val="0"/>
          <w:divBdr>
            <w:top w:val="none" w:sz="0" w:space="0" w:color="auto"/>
            <w:left w:val="none" w:sz="0" w:space="0" w:color="auto"/>
            <w:bottom w:val="none" w:sz="0" w:space="0" w:color="auto"/>
            <w:right w:val="none" w:sz="0" w:space="0" w:color="auto"/>
          </w:divBdr>
        </w:div>
        <w:div w:id="804739126">
          <w:marLeft w:val="640"/>
          <w:marRight w:val="0"/>
          <w:marTop w:val="0"/>
          <w:marBottom w:val="0"/>
          <w:divBdr>
            <w:top w:val="none" w:sz="0" w:space="0" w:color="auto"/>
            <w:left w:val="none" w:sz="0" w:space="0" w:color="auto"/>
            <w:bottom w:val="none" w:sz="0" w:space="0" w:color="auto"/>
            <w:right w:val="none" w:sz="0" w:space="0" w:color="auto"/>
          </w:divBdr>
        </w:div>
        <w:div w:id="914629147">
          <w:marLeft w:val="640"/>
          <w:marRight w:val="0"/>
          <w:marTop w:val="0"/>
          <w:marBottom w:val="0"/>
          <w:divBdr>
            <w:top w:val="none" w:sz="0" w:space="0" w:color="auto"/>
            <w:left w:val="none" w:sz="0" w:space="0" w:color="auto"/>
            <w:bottom w:val="none" w:sz="0" w:space="0" w:color="auto"/>
            <w:right w:val="none" w:sz="0" w:space="0" w:color="auto"/>
          </w:divBdr>
        </w:div>
        <w:div w:id="1794905556">
          <w:marLeft w:val="640"/>
          <w:marRight w:val="0"/>
          <w:marTop w:val="0"/>
          <w:marBottom w:val="0"/>
          <w:divBdr>
            <w:top w:val="none" w:sz="0" w:space="0" w:color="auto"/>
            <w:left w:val="none" w:sz="0" w:space="0" w:color="auto"/>
            <w:bottom w:val="none" w:sz="0" w:space="0" w:color="auto"/>
            <w:right w:val="none" w:sz="0" w:space="0" w:color="auto"/>
          </w:divBdr>
        </w:div>
        <w:div w:id="2031296749">
          <w:marLeft w:val="640"/>
          <w:marRight w:val="0"/>
          <w:marTop w:val="0"/>
          <w:marBottom w:val="0"/>
          <w:divBdr>
            <w:top w:val="none" w:sz="0" w:space="0" w:color="auto"/>
            <w:left w:val="none" w:sz="0" w:space="0" w:color="auto"/>
            <w:bottom w:val="none" w:sz="0" w:space="0" w:color="auto"/>
            <w:right w:val="none" w:sz="0" w:space="0" w:color="auto"/>
          </w:divBdr>
        </w:div>
        <w:div w:id="1208102542">
          <w:marLeft w:val="640"/>
          <w:marRight w:val="0"/>
          <w:marTop w:val="0"/>
          <w:marBottom w:val="0"/>
          <w:divBdr>
            <w:top w:val="none" w:sz="0" w:space="0" w:color="auto"/>
            <w:left w:val="none" w:sz="0" w:space="0" w:color="auto"/>
            <w:bottom w:val="none" w:sz="0" w:space="0" w:color="auto"/>
            <w:right w:val="none" w:sz="0" w:space="0" w:color="auto"/>
          </w:divBdr>
        </w:div>
        <w:div w:id="523246591">
          <w:marLeft w:val="640"/>
          <w:marRight w:val="0"/>
          <w:marTop w:val="0"/>
          <w:marBottom w:val="0"/>
          <w:divBdr>
            <w:top w:val="none" w:sz="0" w:space="0" w:color="auto"/>
            <w:left w:val="none" w:sz="0" w:space="0" w:color="auto"/>
            <w:bottom w:val="none" w:sz="0" w:space="0" w:color="auto"/>
            <w:right w:val="none" w:sz="0" w:space="0" w:color="auto"/>
          </w:divBdr>
        </w:div>
        <w:div w:id="423503888">
          <w:marLeft w:val="640"/>
          <w:marRight w:val="0"/>
          <w:marTop w:val="0"/>
          <w:marBottom w:val="0"/>
          <w:divBdr>
            <w:top w:val="none" w:sz="0" w:space="0" w:color="auto"/>
            <w:left w:val="none" w:sz="0" w:space="0" w:color="auto"/>
            <w:bottom w:val="none" w:sz="0" w:space="0" w:color="auto"/>
            <w:right w:val="none" w:sz="0" w:space="0" w:color="auto"/>
          </w:divBdr>
        </w:div>
        <w:div w:id="1854297100">
          <w:marLeft w:val="640"/>
          <w:marRight w:val="0"/>
          <w:marTop w:val="0"/>
          <w:marBottom w:val="0"/>
          <w:divBdr>
            <w:top w:val="none" w:sz="0" w:space="0" w:color="auto"/>
            <w:left w:val="none" w:sz="0" w:space="0" w:color="auto"/>
            <w:bottom w:val="none" w:sz="0" w:space="0" w:color="auto"/>
            <w:right w:val="none" w:sz="0" w:space="0" w:color="auto"/>
          </w:divBdr>
        </w:div>
        <w:div w:id="1586724773">
          <w:marLeft w:val="640"/>
          <w:marRight w:val="0"/>
          <w:marTop w:val="0"/>
          <w:marBottom w:val="0"/>
          <w:divBdr>
            <w:top w:val="none" w:sz="0" w:space="0" w:color="auto"/>
            <w:left w:val="none" w:sz="0" w:space="0" w:color="auto"/>
            <w:bottom w:val="none" w:sz="0" w:space="0" w:color="auto"/>
            <w:right w:val="none" w:sz="0" w:space="0" w:color="auto"/>
          </w:divBdr>
        </w:div>
        <w:div w:id="26761936">
          <w:marLeft w:val="640"/>
          <w:marRight w:val="0"/>
          <w:marTop w:val="0"/>
          <w:marBottom w:val="0"/>
          <w:divBdr>
            <w:top w:val="none" w:sz="0" w:space="0" w:color="auto"/>
            <w:left w:val="none" w:sz="0" w:space="0" w:color="auto"/>
            <w:bottom w:val="none" w:sz="0" w:space="0" w:color="auto"/>
            <w:right w:val="none" w:sz="0" w:space="0" w:color="auto"/>
          </w:divBdr>
        </w:div>
        <w:div w:id="2105564842">
          <w:marLeft w:val="640"/>
          <w:marRight w:val="0"/>
          <w:marTop w:val="0"/>
          <w:marBottom w:val="0"/>
          <w:divBdr>
            <w:top w:val="none" w:sz="0" w:space="0" w:color="auto"/>
            <w:left w:val="none" w:sz="0" w:space="0" w:color="auto"/>
            <w:bottom w:val="none" w:sz="0" w:space="0" w:color="auto"/>
            <w:right w:val="none" w:sz="0" w:space="0" w:color="auto"/>
          </w:divBdr>
        </w:div>
        <w:div w:id="875848120">
          <w:marLeft w:val="640"/>
          <w:marRight w:val="0"/>
          <w:marTop w:val="0"/>
          <w:marBottom w:val="0"/>
          <w:divBdr>
            <w:top w:val="none" w:sz="0" w:space="0" w:color="auto"/>
            <w:left w:val="none" w:sz="0" w:space="0" w:color="auto"/>
            <w:bottom w:val="none" w:sz="0" w:space="0" w:color="auto"/>
            <w:right w:val="none" w:sz="0" w:space="0" w:color="auto"/>
          </w:divBdr>
        </w:div>
        <w:div w:id="97140880">
          <w:marLeft w:val="640"/>
          <w:marRight w:val="0"/>
          <w:marTop w:val="0"/>
          <w:marBottom w:val="0"/>
          <w:divBdr>
            <w:top w:val="none" w:sz="0" w:space="0" w:color="auto"/>
            <w:left w:val="none" w:sz="0" w:space="0" w:color="auto"/>
            <w:bottom w:val="none" w:sz="0" w:space="0" w:color="auto"/>
            <w:right w:val="none" w:sz="0" w:space="0" w:color="auto"/>
          </w:divBdr>
        </w:div>
        <w:div w:id="1678115830">
          <w:marLeft w:val="640"/>
          <w:marRight w:val="0"/>
          <w:marTop w:val="0"/>
          <w:marBottom w:val="0"/>
          <w:divBdr>
            <w:top w:val="none" w:sz="0" w:space="0" w:color="auto"/>
            <w:left w:val="none" w:sz="0" w:space="0" w:color="auto"/>
            <w:bottom w:val="none" w:sz="0" w:space="0" w:color="auto"/>
            <w:right w:val="none" w:sz="0" w:space="0" w:color="auto"/>
          </w:divBdr>
        </w:div>
        <w:div w:id="1810710881">
          <w:marLeft w:val="640"/>
          <w:marRight w:val="0"/>
          <w:marTop w:val="0"/>
          <w:marBottom w:val="0"/>
          <w:divBdr>
            <w:top w:val="none" w:sz="0" w:space="0" w:color="auto"/>
            <w:left w:val="none" w:sz="0" w:space="0" w:color="auto"/>
            <w:bottom w:val="none" w:sz="0" w:space="0" w:color="auto"/>
            <w:right w:val="none" w:sz="0" w:space="0" w:color="auto"/>
          </w:divBdr>
        </w:div>
        <w:div w:id="922572438">
          <w:marLeft w:val="640"/>
          <w:marRight w:val="0"/>
          <w:marTop w:val="0"/>
          <w:marBottom w:val="0"/>
          <w:divBdr>
            <w:top w:val="none" w:sz="0" w:space="0" w:color="auto"/>
            <w:left w:val="none" w:sz="0" w:space="0" w:color="auto"/>
            <w:bottom w:val="none" w:sz="0" w:space="0" w:color="auto"/>
            <w:right w:val="none" w:sz="0" w:space="0" w:color="auto"/>
          </w:divBdr>
        </w:div>
        <w:div w:id="1555895791">
          <w:marLeft w:val="640"/>
          <w:marRight w:val="0"/>
          <w:marTop w:val="0"/>
          <w:marBottom w:val="0"/>
          <w:divBdr>
            <w:top w:val="none" w:sz="0" w:space="0" w:color="auto"/>
            <w:left w:val="none" w:sz="0" w:space="0" w:color="auto"/>
            <w:bottom w:val="none" w:sz="0" w:space="0" w:color="auto"/>
            <w:right w:val="none" w:sz="0" w:space="0" w:color="auto"/>
          </w:divBdr>
        </w:div>
        <w:div w:id="319234907">
          <w:marLeft w:val="640"/>
          <w:marRight w:val="0"/>
          <w:marTop w:val="0"/>
          <w:marBottom w:val="0"/>
          <w:divBdr>
            <w:top w:val="none" w:sz="0" w:space="0" w:color="auto"/>
            <w:left w:val="none" w:sz="0" w:space="0" w:color="auto"/>
            <w:bottom w:val="none" w:sz="0" w:space="0" w:color="auto"/>
            <w:right w:val="none" w:sz="0" w:space="0" w:color="auto"/>
          </w:divBdr>
        </w:div>
        <w:div w:id="2116704514">
          <w:marLeft w:val="640"/>
          <w:marRight w:val="0"/>
          <w:marTop w:val="0"/>
          <w:marBottom w:val="0"/>
          <w:divBdr>
            <w:top w:val="none" w:sz="0" w:space="0" w:color="auto"/>
            <w:left w:val="none" w:sz="0" w:space="0" w:color="auto"/>
            <w:bottom w:val="none" w:sz="0" w:space="0" w:color="auto"/>
            <w:right w:val="none" w:sz="0" w:space="0" w:color="auto"/>
          </w:divBdr>
        </w:div>
        <w:div w:id="1337928105">
          <w:marLeft w:val="640"/>
          <w:marRight w:val="0"/>
          <w:marTop w:val="0"/>
          <w:marBottom w:val="0"/>
          <w:divBdr>
            <w:top w:val="none" w:sz="0" w:space="0" w:color="auto"/>
            <w:left w:val="none" w:sz="0" w:space="0" w:color="auto"/>
            <w:bottom w:val="none" w:sz="0" w:space="0" w:color="auto"/>
            <w:right w:val="none" w:sz="0" w:space="0" w:color="auto"/>
          </w:divBdr>
        </w:div>
        <w:div w:id="1380742044">
          <w:marLeft w:val="640"/>
          <w:marRight w:val="0"/>
          <w:marTop w:val="0"/>
          <w:marBottom w:val="0"/>
          <w:divBdr>
            <w:top w:val="none" w:sz="0" w:space="0" w:color="auto"/>
            <w:left w:val="none" w:sz="0" w:space="0" w:color="auto"/>
            <w:bottom w:val="none" w:sz="0" w:space="0" w:color="auto"/>
            <w:right w:val="none" w:sz="0" w:space="0" w:color="auto"/>
          </w:divBdr>
        </w:div>
        <w:div w:id="1359508857">
          <w:marLeft w:val="640"/>
          <w:marRight w:val="0"/>
          <w:marTop w:val="0"/>
          <w:marBottom w:val="0"/>
          <w:divBdr>
            <w:top w:val="none" w:sz="0" w:space="0" w:color="auto"/>
            <w:left w:val="none" w:sz="0" w:space="0" w:color="auto"/>
            <w:bottom w:val="none" w:sz="0" w:space="0" w:color="auto"/>
            <w:right w:val="none" w:sz="0" w:space="0" w:color="auto"/>
          </w:divBdr>
        </w:div>
        <w:div w:id="1464738410">
          <w:marLeft w:val="640"/>
          <w:marRight w:val="0"/>
          <w:marTop w:val="0"/>
          <w:marBottom w:val="0"/>
          <w:divBdr>
            <w:top w:val="none" w:sz="0" w:space="0" w:color="auto"/>
            <w:left w:val="none" w:sz="0" w:space="0" w:color="auto"/>
            <w:bottom w:val="none" w:sz="0" w:space="0" w:color="auto"/>
            <w:right w:val="none" w:sz="0" w:space="0" w:color="auto"/>
          </w:divBdr>
        </w:div>
        <w:div w:id="1141732951">
          <w:marLeft w:val="640"/>
          <w:marRight w:val="0"/>
          <w:marTop w:val="0"/>
          <w:marBottom w:val="0"/>
          <w:divBdr>
            <w:top w:val="none" w:sz="0" w:space="0" w:color="auto"/>
            <w:left w:val="none" w:sz="0" w:space="0" w:color="auto"/>
            <w:bottom w:val="none" w:sz="0" w:space="0" w:color="auto"/>
            <w:right w:val="none" w:sz="0" w:space="0" w:color="auto"/>
          </w:divBdr>
        </w:div>
        <w:div w:id="522980729">
          <w:marLeft w:val="640"/>
          <w:marRight w:val="0"/>
          <w:marTop w:val="0"/>
          <w:marBottom w:val="0"/>
          <w:divBdr>
            <w:top w:val="none" w:sz="0" w:space="0" w:color="auto"/>
            <w:left w:val="none" w:sz="0" w:space="0" w:color="auto"/>
            <w:bottom w:val="none" w:sz="0" w:space="0" w:color="auto"/>
            <w:right w:val="none" w:sz="0" w:space="0" w:color="auto"/>
          </w:divBdr>
        </w:div>
        <w:div w:id="1604996445">
          <w:marLeft w:val="640"/>
          <w:marRight w:val="0"/>
          <w:marTop w:val="0"/>
          <w:marBottom w:val="0"/>
          <w:divBdr>
            <w:top w:val="none" w:sz="0" w:space="0" w:color="auto"/>
            <w:left w:val="none" w:sz="0" w:space="0" w:color="auto"/>
            <w:bottom w:val="none" w:sz="0" w:space="0" w:color="auto"/>
            <w:right w:val="none" w:sz="0" w:space="0" w:color="auto"/>
          </w:divBdr>
        </w:div>
        <w:div w:id="239171633">
          <w:marLeft w:val="640"/>
          <w:marRight w:val="0"/>
          <w:marTop w:val="0"/>
          <w:marBottom w:val="0"/>
          <w:divBdr>
            <w:top w:val="none" w:sz="0" w:space="0" w:color="auto"/>
            <w:left w:val="none" w:sz="0" w:space="0" w:color="auto"/>
            <w:bottom w:val="none" w:sz="0" w:space="0" w:color="auto"/>
            <w:right w:val="none" w:sz="0" w:space="0" w:color="auto"/>
          </w:divBdr>
        </w:div>
        <w:div w:id="233324433">
          <w:marLeft w:val="640"/>
          <w:marRight w:val="0"/>
          <w:marTop w:val="0"/>
          <w:marBottom w:val="0"/>
          <w:divBdr>
            <w:top w:val="none" w:sz="0" w:space="0" w:color="auto"/>
            <w:left w:val="none" w:sz="0" w:space="0" w:color="auto"/>
            <w:bottom w:val="none" w:sz="0" w:space="0" w:color="auto"/>
            <w:right w:val="none" w:sz="0" w:space="0" w:color="auto"/>
          </w:divBdr>
        </w:div>
        <w:div w:id="948046366">
          <w:marLeft w:val="640"/>
          <w:marRight w:val="0"/>
          <w:marTop w:val="0"/>
          <w:marBottom w:val="0"/>
          <w:divBdr>
            <w:top w:val="none" w:sz="0" w:space="0" w:color="auto"/>
            <w:left w:val="none" w:sz="0" w:space="0" w:color="auto"/>
            <w:bottom w:val="none" w:sz="0" w:space="0" w:color="auto"/>
            <w:right w:val="none" w:sz="0" w:space="0" w:color="auto"/>
          </w:divBdr>
        </w:div>
        <w:div w:id="774788346">
          <w:marLeft w:val="640"/>
          <w:marRight w:val="0"/>
          <w:marTop w:val="0"/>
          <w:marBottom w:val="0"/>
          <w:divBdr>
            <w:top w:val="none" w:sz="0" w:space="0" w:color="auto"/>
            <w:left w:val="none" w:sz="0" w:space="0" w:color="auto"/>
            <w:bottom w:val="none" w:sz="0" w:space="0" w:color="auto"/>
            <w:right w:val="none" w:sz="0" w:space="0" w:color="auto"/>
          </w:divBdr>
        </w:div>
        <w:div w:id="184826401">
          <w:marLeft w:val="640"/>
          <w:marRight w:val="0"/>
          <w:marTop w:val="0"/>
          <w:marBottom w:val="0"/>
          <w:divBdr>
            <w:top w:val="none" w:sz="0" w:space="0" w:color="auto"/>
            <w:left w:val="none" w:sz="0" w:space="0" w:color="auto"/>
            <w:bottom w:val="none" w:sz="0" w:space="0" w:color="auto"/>
            <w:right w:val="none" w:sz="0" w:space="0" w:color="auto"/>
          </w:divBdr>
        </w:div>
        <w:div w:id="508371545">
          <w:marLeft w:val="640"/>
          <w:marRight w:val="0"/>
          <w:marTop w:val="0"/>
          <w:marBottom w:val="0"/>
          <w:divBdr>
            <w:top w:val="none" w:sz="0" w:space="0" w:color="auto"/>
            <w:left w:val="none" w:sz="0" w:space="0" w:color="auto"/>
            <w:bottom w:val="none" w:sz="0" w:space="0" w:color="auto"/>
            <w:right w:val="none" w:sz="0" w:space="0" w:color="auto"/>
          </w:divBdr>
        </w:div>
        <w:div w:id="1040477241">
          <w:marLeft w:val="640"/>
          <w:marRight w:val="0"/>
          <w:marTop w:val="0"/>
          <w:marBottom w:val="0"/>
          <w:divBdr>
            <w:top w:val="none" w:sz="0" w:space="0" w:color="auto"/>
            <w:left w:val="none" w:sz="0" w:space="0" w:color="auto"/>
            <w:bottom w:val="none" w:sz="0" w:space="0" w:color="auto"/>
            <w:right w:val="none" w:sz="0" w:space="0" w:color="auto"/>
          </w:divBdr>
        </w:div>
        <w:div w:id="1869755523">
          <w:marLeft w:val="640"/>
          <w:marRight w:val="0"/>
          <w:marTop w:val="0"/>
          <w:marBottom w:val="0"/>
          <w:divBdr>
            <w:top w:val="none" w:sz="0" w:space="0" w:color="auto"/>
            <w:left w:val="none" w:sz="0" w:space="0" w:color="auto"/>
            <w:bottom w:val="none" w:sz="0" w:space="0" w:color="auto"/>
            <w:right w:val="none" w:sz="0" w:space="0" w:color="auto"/>
          </w:divBdr>
        </w:div>
        <w:div w:id="479154134">
          <w:marLeft w:val="640"/>
          <w:marRight w:val="0"/>
          <w:marTop w:val="0"/>
          <w:marBottom w:val="0"/>
          <w:divBdr>
            <w:top w:val="none" w:sz="0" w:space="0" w:color="auto"/>
            <w:left w:val="none" w:sz="0" w:space="0" w:color="auto"/>
            <w:bottom w:val="none" w:sz="0" w:space="0" w:color="auto"/>
            <w:right w:val="none" w:sz="0" w:space="0" w:color="auto"/>
          </w:divBdr>
        </w:div>
        <w:div w:id="1652520912">
          <w:marLeft w:val="640"/>
          <w:marRight w:val="0"/>
          <w:marTop w:val="0"/>
          <w:marBottom w:val="0"/>
          <w:divBdr>
            <w:top w:val="none" w:sz="0" w:space="0" w:color="auto"/>
            <w:left w:val="none" w:sz="0" w:space="0" w:color="auto"/>
            <w:bottom w:val="none" w:sz="0" w:space="0" w:color="auto"/>
            <w:right w:val="none" w:sz="0" w:space="0" w:color="auto"/>
          </w:divBdr>
        </w:div>
        <w:div w:id="243611916">
          <w:marLeft w:val="640"/>
          <w:marRight w:val="0"/>
          <w:marTop w:val="0"/>
          <w:marBottom w:val="0"/>
          <w:divBdr>
            <w:top w:val="none" w:sz="0" w:space="0" w:color="auto"/>
            <w:left w:val="none" w:sz="0" w:space="0" w:color="auto"/>
            <w:bottom w:val="none" w:sz="0" w:space="0" w:color="auto"/>
            <w:right w:val="none" w:sz="0" w:space="0" w:color="auto"/>
          </w:divBdr>
        </w:div>
        <w:div w:id="649940266">
          <w:marLeft w:val="640"/>
          <w:marRight w:val="0"/>
          <w:marTop w:val="0"/>
          <w:marBottom w:val="0"/>
          <w:divBdr>
            <w:top w:val="none" w:sz="0" w:space="0" w:color="auto"/>
            <w:left w:val="none" w:sz="0" w:space="0" w:color="auto"/>
            <w:bottom w:val="none" w:sz="0" w:space="0" w:color="auto"/>
            <w:right w:val="none" w:sz="0" w:space="0" w:color="auto"/>
          </w:divBdr>
        </w:div>
        <w:div w:id="1548175282">
          <w:marLeft w:val="640"/>
          <w:marRight w:val="0"/>
          <w:marTop w:val="0"/>
          <w:marBottom w:val="0"/>
          <w:divBdr>
            <w:top w:val="none" w:sz="0" w:space="0" w:color="auto"/>
            <w:left w:val="none" w:sz="0" w:space="0" w:color="auto"/>
            <w:bottom w:val="none" w:sz="0" w:space="0" w:color="auto"/>
            <w:right w:val="none" w:sz="0" w:space="0" w:color="auto"/>
          </w:divBdr>
        </w:div>
        <w:div w:id="353966588">
          <w:marLeft w:val="640"/>
          <w:marRight w:val="0"/>
          <w:marTop w:val="0"/>
          <w:marBottom w:val="0"/>
          <w:divBdr>
            <w:top w:val="none" w:sz="0" w:space="0" w:color="auto"/>
            <w:left w:val="none" w:sz="0" w:space="0" w:color="auto"/>
            <w:bottom w:val="none" w:sz="0" w:space="0" w:color="auto"/>
            <w:right w:val="none" w:sz="0" w:space="0" w:color="auto"/>
          </w:divBdr>
        </w:div>
        <w:div w:id="1612929409">
          <w:marLeft w:val="640"/>
          <w:marRight w:val="0"/>
          <w:marTop w:val="0"/>
          <w:marBottom w:val="0"/>
          <w:divBdr>
            <w:top w:val="none" w:sz="0" w:space="0" w:color="auto"/>
            <w:left w:val="none" w:sz="0" w:space="0" w:color="auto"/>
            <w:bottom w:val="none" w:sz="0" w:space="0" w:color="auto"/>
            <w:right w:val="none" w:sz="0" w:space="0" w:color="auto"/>
          </w:divBdr>
        </w:div>
        <w:div w:id="1135949426">
          <w:marLeft w:val="640"/>
          <w:marRight w:val="0"/>
          <w:marTop w:val="0"/>
          <w:marBottom w:val="0"/>
          <w:divBdr>
            <w:top w:val="none" w:sz="0" w:space="0" w:color="auto"/>
            <w:left w:val="none" w:sz="0" w:space="0" w:color="auto"/>
            <w:bottom w:val="none" w:sz="0" w:space="0" w:color="auto"/>
            <w:right w:val="none" w:sz="0" w:space="0" w:color="auto"/>
          </w:divBdr>
        </w:div>
        <w:div w:id="1266183941">
          <w:marLeft w:val="640"/>
          <w:marRight w:val="0"/>
          <w:marTop w:val="0"/>
          <w:marBottom w:val="0"/>
          <w:divBdr>
            <w:top w:val="none" w:sz="0" w:space="0" w:color="auto"/>
            <w:left w:val="none" w:sz="0" w:space="0" w:color="auto"/>
            <w:bottom w:val="none" w:sz="0" w:space="0" w:color="auto"/>
            <w:right w:val="none" w:sz="0" w:space="0" w:color="auto"/>
          </w:divBdr>
        </w:div>
        <w:div w:id="1210068964">
          <w:marLeft w:val="640"/>
          <w:marRight w:val="0"/>
          <w:marTop w:val="0"/>
          <w:marBottom w:val="0"/>
          <w:divBdr>
            <w:top w:val="none" w:sz="0" w:space="0" w:color="auto"/>
            <w:left w:val="none" w:sz="0" w:space="0" w:color="auto"/>
            <w:bottom w:val="none" w:sz="0" w:space="0" w:color="auto"/>
            <w:right w:val="none" w:sz="0" w:space="0" w:color="auto"/>
          </w:divBdr>
        </w:div>
        <w:div w:id="1557356812">
          <w:marLeft w:val="640"/>
          <w:marRight w:val="0"/>
          <w:marTop w:val="0"/>
          <w:marBottom w:val="0"/>
          <w:divBdr>
            <w:top w:val="none" w:sz="0" w:space="0" w:color="auto"/>
            <w:left w:val="none" w:sz="0" w:space="0" w:color="auto"/>
            <w:bottom w:val="none" w:sz="0" w:space="0" w:color="auto"/>
            <w:right w:val="none" w:sz="0" w:space="0" w:color="auto"/>
          </w:divBdr>
        </w:div>
        <w:div w:id="972909731">
          <w:marLeft w:val="640"/>
          <w:marRight w:val="0"/>
          <w:marTop w:val="0"/>
          <w:marBottom w:val="0"/>
          <w:divBdr>
            <w:top w:val="none" w:sz="0" w:space="0" w:color="auto"/>
            <w:left w:val="none" w:sz="0" w:space="0" w:color="auto"/>
            <w:bottom w:val="none" w:sz="0" w:space="0" w:color="auto"/>
            <w:right w:val="none" w:sz="0" w:space="0" w:color="auto"/>
          </w:divBdr>
        </w:div>
        <w:div w:id="1505510655">
          <w:marLeft w:val="640"/>
          <w:marRight w:val="0"/>
          <w:marTop w:val="0"/>
          <w:marBottom w:val="0"/>
          <w:divBdr>
            <w:top w:val="none" w:sz="0" w:space="0" w:color="auto"/>
            <w:left w:val="none" w:sz="0" w:space="0" w:color="auto"/>
            <w:bottom w:val="none" w:sz="0" w:space="0" w:color="auto"/>
            <w:right w:val="none" w:sz="0" w:space="0" w:color="auto"/>
          </w:divBdr>
        </w:div>
        <w:div w:id="152568436">
          <w:marLeft w:val="640"/>
          <w:marRight w:val="0"/>
          <w:marTop w:val="0"/>
          <w:marBottom w:val="0"/>
          <w:divBdr>
            <w:top w:val="none" w:sz="0" w:space="0" w:color="auto"/>
            <w:left w:val="none" w:sz="0" w:space="0" w:color="auto"/>
            <w:bottom w:val="none" w:sz="0" w:space="0" w:color="auto"/>
            <w:right w:val="none" w:sz="0" w:space="0" w:color="auto"/>
          </w:divBdr>
        </w:div>
        <w:div w:id="433207627">
          <w:marLeft w:val="640"/>
          <w:marRight w:val="0"/>
          <w:marTop w:val="0"/>
          <w:marBottom w:val="0"/>
          <w:divBdr>
            <w:top w:val="none" w:sz="0" w:space="0" w:color="auto"/>
            <w:left w:val="none" w:sz="0" w:space="0" w:color="auto"/>
            <w:bottom w:val="none" w:sz="0" w:space="0" w:color="auto"/>
            <w:right w:val="none" w:sz="0" w:space="0" w:color="auto"/>
          </w:divBdr>
        </w:div>
        <w:div w:id="2038389819">
          <w:marLeft w:val="640"/>
          <w:marRight w:val="0"/>
          <w:marTop w:val="0"/>
          <w:marBottom w:val="0"/>
          <w:divBdr>
            <w:top w:val="none" w:sz="0" w:space="0" w:color="auto"/>
            <w:left w:val="none" w:sz="0" w:space="0" w:color="auto"/>
            <w:bottom w:val="none" w:sz="0" w:space="0" w:color="auto"/>
            <w:right w:val="none" w:sz="0" w:space="0" w:color="auto"/>
          </w:divBdr>
        </w:div>
        <w:div w:id="1502626206">
          <w:marLeft w:val="640"/>
          <w:marRight w:val="0"/>
          <w:marTop w:val="0"/>
          <w:marBottom w:val="0"/>
          <w:divBdr>
            <w:top w:val="none" w:sz="0" w:space="0" w:color="auto"/>
            <w:left w:val="none" w:sz="0" w:space="0" w:color="auto"/>
            <w:bottom w:val="none" w:sz="0" w:space="0" w:color="auto"/>
            <w:right w:val="none" w:sz="0" w:space="0" w:color="auto"/>
          </w:divBdr>
        </w:div>
        <w:div w:id="1451708562">
          <w:marLeft w:val="640"/>
          <w:marRight w:val="0"/>
          <w:marTop w:val="0"/>
          <w:marBottom w:val="0"/>
          <w:divBdr>
            <w:top w:val="none" w:sz="0" w:space="0" w:color="auto"/>
            <w:left w:val="none" w:sz="0" w:space="0" w:color="auto"/>
            <w:bottom w:val="none" w:sz="0" w:space="0" w:color="auto"/>
            <w:right w:val="none" w:sz="0" w:space="0" w:color="auto"/>
          </w:divBdr>
        </w:div>
        <w:div w:id="166866071">
          <w:marLeft w:val="640"/>
          <w:marRight w:val="0"/>
          <w:marTop w:val="0"/>
          <w:marBottom w:val="0"/>
          <w:divBdr>
            <w:top w:val="none" w:sz="0" w:space="0" w:color="auto"/>
            <w:left w:val="none" w:sz="0" w:space="0" w:color="auto"/>
            <w:bottom w:val="none" w:sz="0" w:space="0" w:color="auto"/>
            <w:right w:val="none" w:sz="0" w:space="0" w:color="auto"/>
          </w:divBdr>
        </w:div>
        <w:div w:id="1128550886">
          <w:marLeft w:val="640"/>
          <w:marRight w:val="0"/>
          <w:marTop w:val="0"/>
          <w:marBottom w:val="0"/>
          <w:divBdr>
            <w:top w:val="none" w:sz="0" w:space="0" w:color="auto"/>
            <w:left w:val="none" w:sz="0" w:space="0" w:color="auto"/>
            <w:bottom w:val="none" w:sz="0" w:space="0" w:color="auto"/>
            <w:right w:val="none" w:sz="0" w:space="0" w:color="auto"/>
          </w:divBdr>
        </w:div>
      </w:divsChild>
    </w:div>
    <w:div w:id="441219216">
      <w:bodyDiv w:val="1"/>
      <w:marLeft w:val="0"/>
      <w:marRight w:val="0"/>
      <w:marTop w:val="0"/>
      <w:marBottom w:val="0"/>
      <w:divBdr>
        <w:top w:val="none" w:sz="0" w:space="0" w:color="auto"/>
        <w:left w:val="none" w:sz="0" w:space="0" w:color="auto"/>
        <w:bottom w:val="none" w:sz="0" w:space="0" w:color="auto"/>
        <w:right w:val="none" w:sz="0" w:space="0" w:color="auto"/>
      </w:divBdr>
      <w:divsChild>
        <w:div w:id="15428645">
          <w:marLeft w:val="640"/>
          <w:marRight w:val="0"/>
          <w:marTop w:val="0"/>
          <w:marBottom w:val="0"/>
          <w:divBdr>
            <w:top w:val="none" w:sz="0" w:space="0" w:color="auto"/>
            <w:left w:val="none" w:sz="0" w:space="0" w:color="auto"/>
            <w:bottom w:val="none" w:sz="0" w:space="0" w:color="auto"/>
            <w:right w:val="none" w:sz="0" w:space="0" w:color="auto"/>
          </w:divBdr>
        </w:div>
        <w:div w:id="28261845">
          <w:marLeft w:val="640"/>
          <w:marRight w:val="0"/>
          <w:marTop w:val="0"/>
          <w:marBottom w:val="0"/>
          <w:divBdr>
            <w:top w:val="none" w:sz="0" w:space="0" w:color="auto"/>
            <w:left w:val="none" w:sz="0" w:space="0" w:color="auto"/>
            <w:bottom w:val="none" w:sz="0" w:space="0" w:color="auto"/>
            <w:right w:val="none" w:sz="0" w:space="0" w:color="auto"/>
          </w:divBdr>
        </w:div>
        <w:div w:id="35740643">
          <w:marLeft w:val="640"/>
          <w:marRight w:val="0"/>
          <w:marTop w:val="0"/>
          <w:marBottom w:val="0"/>
          <w:divBdr>
            <w:top w:val="none" w:sz="0" w:space="0" w:color="auto"/>
            <w:left w:val="none" w:sz="0" w:space="0" w:color="auto"/>
            <w:bottom w:val="none" w:sz="0" w:space="0" w:color="auto"/>
            <w:right w:val="none" w:sz="0" w:space="0" w:color="auto"/>
          </w:divBdr>
        </w:div>
        <w:div w:id="81920091">
          <w:marLeft w:val="640"/>
          <w:marRight w:val="0"/>
          <w:marTop w:val="0"/>
          <w:marBottom w:val="0"/>
          <w:divBdr>
            <w:top w:val="none" w:sz="0" w:space="0" w:color="auto"/>
            <w:left w:val="none" w:sz="0" w:space="0" w:color="auto"/>
            <w:bottom w:val="none" w:sz="0" w:space="0" w:color="auto"/>
            <w:right w:val="none" w:sz="0" w:space="0" w:color="auto"/>
          </w:divBdr>
        </w:div>
        <w:div w:id="88696138">
          <w:marLeft w:val="640"/>
          <w:marRight w:val="0"/>
          <w:marTop w:val="0"/>
          <w:marBottom w:val="0"/>
          <w:divBdr>
            <w:top w:val="none" w:sz="0" w:space="0" w:color="auto"/>
            <w:left w:val="none" w:sz="0" w:space="0" w:color="auto"/>
            <w:bottom w:val="none" w:sz="0" w:space="0" w:color="auto"/>
            <w:right w:val="none" w:sz="0" w:space="0" w:color="auto"/>
          </w:divBdr>
        </w:div>
        <w:div w:id="101845355">
          <w:marLeft w:val="640"/>
          <w:marRight w:val="0"/>
          <w:marTop w:val="0"/>
          <w:marBottom w:val="0"/>
          <w:divBdr>
            <w:top w:val="none" w:sz="0" w:space="0" w:color="auto"/>
            <w:left w:val="none" w:sz="0" w:space="0" w:color="auto"/>
            <w:bottom w:val="none" w:sz="0" w:space="0" w:color="auto"/>
            <w:right w:val="none" w:sz="0" w:space="0" w:color="auto"/>
          </w:divBdr>
        </w:div>
        <w:div w:id="118378350">
          <w:marLeft w:val="640"/>
          <w:marRight w:val="0"/>
          <w:marTop w:val="0"/>
          <w:marBottom w:val="0"/>
          <w:divBdr>
            <w:top w:val="none" w:sz="0" w:space="0" w:color="auto"/>
            <w:left w:val="none" w:sz="0" w:space="0" w:color="auto"/>
            <w:bottom w:val="none" w:sz="0" w:space="0" w:color="auto"/>
            <w:right w:val="none" w:sz="0" w:space="0" w:color="auto"/>
          </w:divBdr>
        </w:div>
        <w:div w:id="251477845">
          <w:marLeft w:val="640"/>
          <w:marRight w:val="0"/>
          <w:marTop w:val="0"/>
          <w:marBottom w:val="0"/>
          <w:divBdr>
            <w:top w:val="none" w:sz="0" w:space="0" w:color="auto"/>
            <w:left w:val="none" w:sz="0" w:space="0" w:color="auto"/>
            <w:bottom w:val="none" w:sz="0" w:space="0" w:color="auto"/>
            <w:right w:val="none" w:sz="0" w:space="0" w:color="auto"/>
          </w:divBdr>
        </w:div>
        <w:div w:id="295914884">
          <w:marLeft w:val="640"/>
          <w:marRight w:val="0"/>
          <w:marTop w:val="0"/>
          <w:marBottom w:val="0"/>
          <w:divBdr>
            <w:top w:val="none" w:sz="0" w:space="0" w:color="auto"/>
            <w:left w:val="none" w:sz="0" w:space="0" w:color="auto"/>
            <w:bottom w:val="none" w:sz="0" w:space="0" w:color="auto"/>
            <w:right w:val="none" w:sz="0" w:space="0" w:color="auto"/>
          </w:divBdr>
        </w:div>
        <w:div w:id="303703588">
          <w:marLeft w:val="640"/>
          <w:marRight w:val="0"/>
          <w:marTop w:val="0"/>
          <w:marBottom w:val="0"/>
          <w:divBdr>
            <w:top w:val="none" w:sz="0" w:space="0" w:color="auto"/>
            <w:left w:val="none" w:sz="0" w:space="0" w:color="auto"/>
            <w:bottom w:val="none" w:sz="0" w:space="0" w:color="auto"/>
            <w:right w:val="none" w:sz="0" w:space="0" w:color="auto"/>
          </w:divBdr>
        </w:div>
        <w:div w:id="353651396">
          <w:marLeft w:val="640"/>
          <w:marRight w:val="0"/>
          <w:marTop w:val="0"/>
          <w:marBottom w:val="0"/>
          <w:divBdr>
            <w:top w:val="none" w:sz="0" w:space="0" w:color="auto"/>
            <w:left w:val="none" w:sz="0" w:space="0" w:color="auto"/>
            <w:bottom w:val="none" w:sz="0" w:space="0" w:color="auto"/>
            <w:right w:val="none" w:sz="0" w:space="0" w:color="auto"/>
          </w:divBdr>
        </w:div>
        <w:div w:id="396174243">
          <w:marLeft w:val="640"/>
          <w:marRight w:val="0"/>
          <w:marTop w:val="0"/>
          <w:marBottom w:val="0"/>
          <w:divBdr>
            <w:top w:val="none" w:sz="0" w:space="0" w:color="auto"/>
            <w:left w:val="none" w:sz="0" w:space="0" w:color="auto"/>
            <w:bottom w:val="none" w:sz="0" w:space="0" w:color="auto"/>
            <w:right w:val="none" w:sz="0" w:space="0" w:color="auto"/>
          </w:divBdr>
        </w:div>
        <w:div w:id="413430019">
          <w:marLeft w:val="640"/>
          <w:marRight w:val="0"/>
          <w:marTop w:val="0"/>
          <w:marBottom w:val="0"/>
          <w:divBdr>
            <w:top w:val="none" w:sz="0" w:space="0" w:color="auto"/>
            <w:left w:val="none" w:sz="0" w:space="0" w:color="auto"/>
            <w:bottom w:val="none" w:sz="0" w:space="0" w:color="auto"/>
            <w:right w:val="none" w:sz="0" w:space="0" w:color="auto"/>
          </w:divBdr>
        </w:div>
        <w:div w:id="414084625">
          <w:marLeft w:val="640"/>
          <w:marRight w:val="0"/>
          <w:marTop w:val="0"/>
          <w:marBottom w:val="0"/>
          <w:divBdr>
            <w:top w:val="none" w:sz="0" w:space="0" w:color="auto"/>
            <w:left w:val="none" w:sz="0" w:space="0" w:color="auto"/>
            <w:bottom w:val="none" w:sz="0" w:space="0" w:color="auto"/>
            <w:right w:val="none" w:sz="0" w:space="0" w:color="auto"/>
          </w:divBdr>
        </w:div>
        <w:div w:id="447360511">
          <w:marLeft w:val="640"/>
          <w:marRight w:val="0"/>
          <w:marTop w:val="0"/>
          <w:marBottom w:val="0"/>
          <w:divBdr>
            <w:top w:val="none" w:sz="0" w:space="0" w:color="auto"/>
            <w:left w:val="none" w:sz="0" w:space="0" w:color="auto"/>
            <w:bottom w:val="none" w:sz="0" w:space="0" w:color="auto"/>
            <w:right w:val="none" w:sz="0" w:space="0" w:color="auto"/>
          </w:divBdr>
        </w:div>
        <w:div w:id="542061587">
          <w:marLeft w:val="640"/>
          <w:marRight w:val="0"/>
          <w:marTop w:val="0"/>
          <w:marBottom w:val="0"/>
          <w:divBdr>
            <w:top w:val="none" w:sz="0" w:space="0" w:color="auto"/>
            <w:left w:val="none" w:sz="0" w:space="0" w:color="auto"/>
            <w:bottom w:val="none" w:sz="0" w:space="0" w:color="auto"/>
            <w:right w:val="none" w:sz="0" w:space="0" w:color="auto"/>
          </w:divBdr>
        </w:div>
        <w:div w:id="542598485">
          <w:marLeft w:val="640"/>
          <w:marRight w:val="0"/>
          <w:marTop w:val="0"/>
          <w:marBottom w:val="0"/>
          <w:divBdr>
            <w:top w:val="none" w:sz="0" w:space="0" w:color="auto"/>
            <w:left w:val="none" w:sz="0" w:space="0" w:color="auto"/>
            <w:bottom w:val="none" w:sz="0" w:space="0" w:color="auto"/>
            <w:right w:val="none" w:sz="0" w:space="0" w:color="auto"/>
          </w:divBdr>
        </w:div>
        <w:div w:id="550193297">
          <w:marLeft w:val="640"/>
          <w:marRight w:val="0"/>
          <w:marTop w:val="0"/>
          <w:marBottom w:val="0"/>
          <w:divBdr>
            <w:top w:val="none" w:sz="0" w:space="0" w:color="auto"/>
            <w:left w:val="none" w:sz="0" w:space="0" w:color="auto"/>
            <w:bottom w:val="none" w:sz="0" w:space="0" w:color="auto"/>
            <w:right w:val="none" w:sz="0" w:space="0" w:color="auto"/>
          </w:divBdr>
        </w:div>
        <w:div w:id="573861465">
          <w:marLeft w:val="640"/>
          <w:marRight w:val="0"/>
          <w:marTop w:val="0"/>
          <w:marBottom w:val="0"/>
          <w:divBdr>
            <w:top w:val="none" w:sz="0" w:space="0" w:color="auto"/>
            <w:left w:val="none" w:sz="0" w:space="0" w:color="auto"/>
            <w:bottom w:val="none" w:sz="0" w:space="0" w:color="auto"/>
            <w:right w:val="none" w:sz="0" w:space="0" w:color="auto"/>
          </w:divBdr>
        </w:div>
        <w:div w:id="602373710">
          <w:marLeft w:val="640"/>
          <w:marRight w:val="0"/>
          <w:marTop w:val="0"/>
          <w:marBottom w:val="0"/>
          <w:divBdr>
            <w:top w:val="none" w:sz="0" w:space="0" w:color="auto"/>
            <w:left w:val="none" w:sz="0" w:space="0" w:color="auto"/>
            <w:bottom w:val="none" w:sz="0" w:space="0" w:color="auto"/>
            <w:right w:val="none" w:sz="0" w:space="0" w:color="auto"/>
          </w:divBdr>
        </w:div>
        <w:div w:id="606933501">
          <w:marLeft w:val="640"/>
          <w:marRight w:val="0"/>
          <w:marTop w:val="0"/>
          <w:marBottom w:val="0"/>
          <w:divBdr>
            <w:top w:val="none" w:sz="0" w:space="0" w:color="auto"/>
            <w:left w:val="none" w:sz="0" w:space="0" w:color="auto"/>
            <w:bottom w:val="none" w:sz="0" w:space="0" w:color="auto"/>
            <w:right w:val="none" w:sz="0" w:space="0" w:color="auto"/>
          </w:divBdr>
        </w:div>
        <w:div w:id="628054307">
          <w:marLeft w:val="640"/>
          <w:marRight w:val="0"/>
          <w:marTop w:val="0"/>
          <w:marBottom w:val="0"/>
          <w:divBdr>
            <w:top w:val="none" w:sz="0" w:space="0" w:color="auto"/>
            <w:left w:val="none" w:sz="0" w:space="0" w:color="auto"/>
            <w:bottom w:val="none" w:sz="0" w:space="0" w:color="auto"/>
            <w:right w:val="none" w:sz="0" w:space="0" w:color="auto"/>
          </w:divBdr>
        </w:div>
        <w:div w:id="634455050">
          <w:marLeft w:val="640"/>
          <w:marRight w:val="0"/>
          <w:marTop w:val="0"/>
          <w:marBottom w:val="0"/>
          <w:divBdr>
            <w:top w:val="none" w:sz="0" w:space="0" w:color="auto"/>
            <w:left w:val="none" w:sz="0" w:space="0" w:color="auto"/>
            <w:bottom w:val="none" w:sz="0" w:space="0" w:color="auto"/>
            <w:right w:val="none" w:sz="0" w:space="0" w:color="auto"/>
          </w:divBdr>
        </w:div>
        <w:div w:id="706833025">
          <w:marLeft w:val="640"/>
          <w:marRight w:val="0"/>
          <w:marTop w:val="0"/>
          <w:marBottom w:val="0"/>
          <w:divBdr>
            <w:top w:val="none" w:sz="0" w:space="0" w:color="auto"/>
            <w:left w:val="none" w:sz="0" w:space="0" w:color="auto"/>
            <w:bottom w:val="none" w:sz="0" w:space="0" w:color="auto"/>
            <w:right w:val="none" w:sz="0" w:space="0" w:color="auto"/>
          </w:divBdr>
        </w:div>
        <w:div w:id="749086173">
          <w:marLeft w:val="640"/>
          <w:marRight w:val="0"/>
          <w:marTop w:val="0"/>
          <w:marBottom w:val="0"/>
          <w:divBdr>
            <w:top w:val="none" w:sz="0" w:space="0" w:color="auto"/>
            <w:left w:val="none" w:sz="0" w:space="0" w:color="auto"/>
            <w:bottom w:val="none" w:sz="0" w:space="0" w:color="auto"/>
            <w:right w:val="none" w:sz="0" w:space="0" w:color="auto"/>
          </w:divBdr>
        </w:div>
        <w:div w:id="760026363">
          <w:marLeft w:val="640"/>
          <w:marRight w:val="0"/>
          <w:marTop w:val="0"/>
          <w:marBottom w:val="0"/>
          <w:divBdr>
            <w:top w:val="none" w:sz="0" w:space="0" w:color="auto"/>
            <w:left w:val="none" w:sz="0" w:space="0" w:color="auto"/>
            <w:bottom w:val="none" w:sz="0" w:space="0" w:color="auto"/>
            <w:right w:val="none" w:sz="0" w:space="0" w:color="auto"/>
          </w:divBdr>
        </w:div>
        <w:div w:id="771557115">
          <w:marLeft w:val="640"/>
          <w:marRight w:val="0"/>
          <w:marTop w:val="0"/>
          <w:marBottom w:val="0"/>
          <w:divBdr>
            <w:top w:val="none" w:sz="0" w:space="0" w:color="auto"/>
            <w:left w:val="none" w:sz="0" w:space="0" w:color="auto"/>
            <w:bottom w:val="none" w:sz="0" w:space="0" w:color="auto"/>
            <w:right w:val="none" w:sz="0" w:space="0" w:color="auto"/>
          </w:divBdr>
        </w:div>
        <w:div w:id="779229050">
          <w:marLeft w:val="640"/>
          <w:marRight w:val="0"/>
          <w:marTop w:val="0"/>
          <w:marBottom w:val="0"/>
          <w:divBdr>
            <w:top w:val="none" w:sz="0" w:space="0" w:color="auto"/>
            <w:left w:val="none" w:sz="0" w:space="0" w:color="auto"/>
            <w:bottom w:val="none" w:sz="0" w:space="0" w:color="auto"/>
            <w:right w:val="none" w:sz="0" w:space="0" w:color="auto"/>
          </w:divBdr>
        </w:div>
        <w:div w:id="818959170">
          <w:marLeft w:val="640"/>
          <w:marRight w:val="0"/>
          <w:marTop w:val="0"/>
          <w:marBottom w:val="0"/>
          <w:divBdr>
            <w:top w:val="none" w:sz="0" w:space="0" w:color="auto"/>
            <w:left w:val="none" w:sz="0" w:space="0" w:color="auto"/>
            <w:bottom w:val="none" w:sz="0" w:space="0" w:color="auto"/>
            <w:right w:val="none" w:sz="0" w:space="0" w:color="auto"/>
          </w:divBdr>
        </w:div>
        <w:div w:id="827986297">
          <w:marLeft w:val="640"/>
          <w:marRight w:val="0"/>
          <w:marTop w:val="0"/>
          <w:marBottom w:val="0"/>
          <w:divBdr>
            <w:top w:val="none" w:sz="0" w:space="0" w:color="auto"/>
            <w:left w:val="none" w:sz="0" w:space="0" w:color="auto"/>
            <w:bottom w:val="none" w:sz="0" w:space="0" w:color="auto"/>
            <w:right w:val="none" w:sz="0" w:space="0" w:color="auto"/>
          </w:divBdr>
        </w:div>
        <w:div w:id="829952145">
          <w:marLeft w:val="640"/>
          <w:marRight w:val="0"/>
          <w:marTop w:val="0"/>
          <w:marBottom w:val="0"/>
          <w:divBdr>
            <w:top w:val="none" w:sz="0" w:space="0" w:color="auto"/>
            <w:left w:val="none" w:sz="0" w:space="0" w:color="auto"/>
            <w:bottom w:val="none" w:sz="0" w:space="0" w:color="auto"/>
            <w:right w:val="none" w:sz="0" w:space="0" w:color="auto"/>
          </w:divBdr>
        </w:div>
        <w:div w:id="864245180">
          <w:marLeft w:val="640"/>
          <w:marRight w:val="0"/>
          <w:marTop w:val="0"/>
          <w:marBottom w:val="0"/>
          <w:divBdr>
            <w:top w:val="none" w:sz="0" w:space="0" w:color="auto"/>
            <w:left w:val="none" w:sz="0" w:space="0" w:color="auto"/>
            <w:bottom w:val="none" w:sz="0" w:space="0" w:color="auto"/>
            <w:right w:val="none" w:sz="0" w:space="0" w:color="auto"/>
          </w:divBdr>
        </w:div>
        <w:div w:id="903758786">
          <w:marLeft w:val="640"/>
          <w:marRight w:val="0"/>
          <w:marTop w:val="0"/>
          <w:marBottom w:val="0"/>
          <w:divBdr>
            <w:top w:val="none" w:sz="0" w:space="0" w:color="auto"/>
            <w:left w:val="none" w:sz="0" w:space="0" w:color="auto"/>
            <w:bottom w:val="none" w:sz="0" w:space="0" w:color="auto"/>
            <w:right w:val="none" w:sz="0" w:space="0" w:color="auto"/>
          </w:divBdr>
        </w:div>
        <w:div w:id="915241931">
          <w:marLeft w:val="640"/>
          <w:marRight w:val="0"/>
          <w:marTop w:val="0"/>
          <w:marBottom w:val="0"/>
          <w:divBdr>
            <w:top w:val="none" w:sz="0" w:space="0" w:color="auto"/>
            <w:left w:val="none" w:sz="0" w:space="0" w:color="auto"/>
            <w:bottom w:val="none" w:sz="0" w:space="0" w:color="auto"/>
            <w:right w:val="none" w:sz="0" w:space="0" w:color="auto"/>
          </w:divBdr>
        </w:div>
        <w:div w:id="933515601">
          <w:marLeft w:val="640"/>
          <w:marRight w:val="0"/>
          <w:marTop w:val="0"/>
          <w:marBottom w:val="0"/>
          <w:divBdr>
            <w:top w:val="none" w:sz="0" w:space="0" w:color="auto"/>
            <w:left w:val="none" w:sz="0" w:space="0" w:color="auto"/>
            <w:bottom w:val="none" w:sz="0" w:space="0" w:color="auto"/>
            <w:right w:val="none" w:sz="0" w:space="0" w:color="auto"/>
          </w:divBdr>
        </w:div>
        <w:div w:id="934363913">
          <w:marLeft w:val="640"/>
          <w:marRight w:val="0"/>
          <w:marTop w:val="0"/>
          <w:marBottom w:val="0"/>
          <w:divBdr>
            <w:top w:val="none" w:sz="0" w:space="0" w:color="auto"/>
            <w:left w:val="none" w:sz="0" w:space="0" w:color="auto"/>
            <w:bottom w:val="none" w:sz="0" w:space="0" w:color="auto"/>
            <w:right w:val="none" w:sz="0" w:space="0" w:color="auto"/>
          </w:divBdr>
        </w:div>
        <w:div w:id="974258349">
          <w:marLeft w:val="640"/>
          <w:marRight w:val="0"/>
          <w:marTop w:val="0"/>
          <w:marBottom w:val="0"/>
          <w:divBdr>
            <w:top w:val="none" w:sz="0" w:space="0" w:color="auto"/>
            <w:left w:val="none" w:sz="0" w:space="0" w:color="auto"/>
            <w:bottom w:val="none" w:sz="0" w:space="0" w:color="auto"/>
            <w:right w:val="none" w:sz="0" w:space="0" w:color="auto"/>
          </w:divBdr>
        </w:div>
        <w:div w:id="1000694384">
          <w:marLeft w:val="640"/>
          <w:marRight w:val="0"/>
          <w:marTop w:val="0"/>
          <w:marBottom w:val="0"/>
          <w:divBdr>
            <w:top w:val="none" w:sz="0" w:space="0" w:color="auto"/>
            <w:left w:val="none" w:sz="0" w:space="0" w:color="auto"/>
            <w:bottom w:val="none" w:sz="0" w:space="0" w:color="auto"/>
            <w:right w:val="none" w:sz="0" w:space="0" w:color="auto"/>
          </w:divBdr>
        </w:div>
        <w:div w:id="1003046899">
          <w:marLeft w:val="640"/>
          <w:marRight w:val="0"/>
          <w:marTop w:val="0"/>
          <w:marBottom w:val="0"/>
          <w:divBdr>
            <w:top w:val="none" w:sz="0" w:space="0" w:color="auto"/>
            <w:left w:val="none" w:sz="0" w:space="0" w:color="auto"/>
            <w:bottom w:val="none" w:sz="0" w:space="0" w:color="auto"/>
            <w:right w:val="none" w:sz="0" w:space="0" w:color="auto"/>
          </w:divBdr>
        </w:div>
        <w:div w:id="1020473942">
          <w:marLeft w:val="640"/>
          <w:marRight w:val="0"/>
          <w:marTop w:val="0"/>
          <w:marBottom w:val="0"/>
          <w:divBdr>
            <w:top w:val="none" w:sz="0" w:space="0" w:color="auto"/>
            <w:left w:val="none" w:sz="0" w:space="0" w:color="auto"/>
            <w:bottom w:val="none" w:sz="0" w:space="0" w:color="auto"/>
            <w:right w:val="none" w:sz="0" w:space="0" w:color="auto"/>
          </w:divBdr>
        </w:div>
        <w:div w:id="1047340772">
          <w:marLeft w:val="640"/>
          <w:marRight w:val="0"/>
          <w:marTop w:val="0"/>
          <w:marBottom w:val="0"/>
          <w:divBdr>
            <w:top w:val="none" w:sz="0" w:space="0" w:color="auto"/>
            <w:left w:val="none" w:sz="0" w:space="0" w:color="auto"/>
            <w:bottom w:val="none" w:sz="0" w:space="0" w:color="auto"/>
            <w:right w:val="none" w:sz="0" w:space="0" w:color="auto"/>
          </w:divBdr>
        </w:div>
        <w:div w:id="1084108049">
          <w:marLeft w:val="640"/>
          <w:marRight w:val="0"/>
          <w:marTop w:val="0"/>
          <w:marBottom w:val="0"/>
          <w:divBdr>
            <w:top w:val="none" w:sz="0" w:space="0" w:color="auto"/>
            <w:left w:val="none" w:sz="0" w:space="0" w:color="auto"/>
            <w:bottom w:val="none" w:sz="0" w:space="0" w:color="auto"/>
            <w:right w:val="none" w:sz="0" w:space="0" w:color="auto"/>
          </w:divBdr>
        </w:div>
        <w:div w:id="1095519571">
          <w:marLeft w:val="640"/>
          <w:marRight w:val="0"/>
          <w:marTop w:val="0"/>
          <w:marBottom w:val="0"/>
          <w:divBdr>
            <w:top w:val="none" w:sz="0" w:space="0" w:color="auto"/>
            <w:left w:val="none" w:sz="0" w:space="0" w:color="auto"/>
            <w:bottom w:val="none" w:sz="0" w:space="0" w:color="auto"/>
            <w:right w:val="none" w:sz="0" w:space="0" w:color="auto"/>
          </w:divBdr>
        </w:div>
        <w:div w:id="1103107780">
          <w:marLeft w:val="640"/>
          <w:marRight w:val="0"/>
          <w:marTop w:val="0"/>
          <w:marBottom w:val="0"/>
          <w:divBdr>
            <w:top w:val="none" w:sz="0" w:space="0" w:color="auto"/>
            <w:left w:val="none" w:sz="0" w:space="0" w:color="auto"/>
            <w:bottom w:val="none" w:sz="0" w:space="0" w:color="auto"/>
            <w:right w:val="none" w:sz="0" w:space="0" w:color="auto"/>
          </w:divBdr>
        </w:div>
        <w:div w:id="1126583821">
          <w:marLeft w:val="640"/>
          <w:marRight w:val="0"/>
          <w:marTop w:val="0"/>
          <w:marBottom w:val="0"/>
          <w:divBdr>
            <w:top w:val="none" w:sz="0" w:space="0" w:color="auto"/>
            <w:left w:val="none" w:sz="0" w:space="0" w:color="auto"/>
            <w:bottom w:val="none" w:sz="0" w:space="0" w:color="auto"/>
            <w:right w:val="none" w:sz="0" w:space="0" w:color="auto"/>
          </w:divBdr>
        </w:div>
        <w:div w:id="1181697693">
          <w:marLeft w:val="640"/>
          <w:marRight w:val="0"/>
          <w:marTop w:val="0"/>
          <w:marBottom w:val="0"/>
          <w:divBdr>
            <w:top w:val="none" w:sz="0" w:space="0" w:color="auto"/>
            <w:left w:val="none" w:sz="0" w:space="0" w:color="auto"/>
            <w:bottom w:val="none" w:sz="0" w:space="0" w:color="auto"/>
            <w:right w:val="none" w:sz="0" w:space="0" w:color="auto"/>
          </w:divBdr>
        </w:div>
        <w:div w:id="1206213136">
          <w:marLeft w:val="640"/>
          <w:marRight w:val="0"/>
          <w:marTop w:val="0"/>
          <w:marBottom w:val="0"/>
          <w:divBdr>
            <w:top w:val="none" w:sz="0" w:space="0" w:color="auto"/>
            <w:left w:val="none" w:sz="0" w:space="0" w:color="auto"/>
            <w:bottom w:val="none" w:sz="0" w:space="0" w:color="auto"/>
            <w:right w:val="none" w:sz="0" w:space="0" w:color="auto"/>
          </w:divBdr>
        </w:div>
        <w:div w:id="1220940584">
          <w:marLeft w:val="640"/>
          <w:marRight w:val="0"/>
          <w:marTop w:val="0"/>
          <w:marBottom w:val="0"/>
          <w:divBdr>
            <w:top w:val="none" w:sz="0" w:space="0" w:color="auto"/>
            <w:left w:val="none" w:sz="0" w:space="0" w:color="auto"/>
            <w:bottom w:val="none" w:sz="0" w:space="0" w:color="auto"/>
            <w:right w:val="none" w:sz="0" w:space="0" w:color="auto"/>
          </w:divBdr>
        </w:div>
        <w:div w:id="1239287368">
          <w:marLeft w:val="640"/>
          <w:marRight w:val="0"/>
          <w:marTop w:val="0"/>
          <w:marBottom w:val="0"/>
          <w:divBdr>
            <w:top w:val="none" w:sz="0" w:space="0" w:color="auto"/>
            <w:left w:val="none" w:sz="0" w:space="0" w:color="auto"/>
            <w:bottom w:val="none" w:sz="0" w:space="0" w:color="auto"/>
            <w:right w:val="none" w:sz="0" w:space="0" w:color="auto"/>
          </w:divBdr>
        </w:div>
        <w:div w:id="1258557599">
          <w:marLeft w:val="640"/>
          <w:marRight w:val="0"/>
          <w:marTop w:val="0"/>
          <w:marBottom w:val="0"/>
          <w:divBdr>
            <w:top w:val="none" w:sz="0" w:space="0" w:color="auto"/>
            <w:left w:val="none" w:sz="0" w:space="0" w:color="auto"/>
            <w:bottom w:val="none" w:sz="0" w:space="0" w:color="auto"/>
            <w:right w:val="none" w:sz="0" w:space="0" w:color="auto"/>
          </w:divBdr>
        </w:div>
        <w:div w:id="1258824927">
          <w:marLeft w:val="640"/>
          <w:marRight w:val="0"/>
          <w:marTop w:val="0"/>
          <w:marBottom w:val="0"/>
          <w:divBdr>
            <w:top w:val="none" w:sz="0" w:space="0" w:color="auto"/>
            <w:left w:val="none" w:sz="0" w:space="0" w:color="auto"/>
            <w:bottom w:val="none" w:sz="0" w:space="0" w:color="auto"/>
            <w:right w:val="none" w:sz="0" w:space="0" w:color="auto"/>
          </w:divBdr>
        </w:div>
        <w:div w:id="1307321146">
          <w:marLeft w:val="640"/>
          <w:marRight w:val="0"/>
          <w:marTop w:val="0"/>
          <w:marBottom w:val="0"/>
          <w:divBdr>
            <w:top w:val="none" w:sz="0" w:space="0" w:color="auto"/>
            <w:left w:val="none" w:sz="0" w:space="0" w:color="auto"/>
            <w:bottom w:val="none" w:sz="0" w:space="0" w:color="auto"/>
            <w:right w:val="none" w:sz="0" w:space="0" w:color="auto"/>
          </w:divBdr>
        </w:div>
        <w:div w:id="1370842507">
          <w:marLeft w:val="640"/>
          <w:marRight w:val="0"/>
          <w:marTop w:val="0"/>
          <w:marBottom w:val="0"/>
          <w:divBdr>
            <w:top w:val="none" w:sz="0" w:space="0" w:color="auto"/>
            <w:left w:val="none" w:sz="0" w:space="0" w:color="auto"/>
            <w:bottom w:val="none" w:sz="0" w:space="0" w:color="auto"/>
            <w:right w:val="none" w:sz="0" w:space="0" w:color="auto"/>
          </w:divBdr>
        </w:div>
        <w:div w:id="1376275776">
          <w:marLeft w:val="640"/>
          <w:marRight w:val="0"/>
          <w:marTop w:val="0"/>
          <w:marBottom w:val="0"/>
          <w:divBdr>
            <w:top w:val="none" w:sz="0" w:space="0" w:color="auto"/>
            <w:left w:val="none" w:sz="0" w:space="0" w:color="auto"/>
            <w:bottom w:val="none" w:sz="0" w:space="0" w:color="auto"/>
            <w:right w:val="none" w:sz="0" w:space="0" w:color="auto"/>
          </w:divBdr>
        </w:div>
        <w:div w:id="1483430057">
          <w:marLeft w:val="640"/>
          <w:marRight w:val="0"/>
          <w:marTop w:val="0"/>
          <w:marBottom w:val="0"/>
          <w:divBdr>
            <w:top w:val="none" w:sz="0" w:space="0" w:color="auto"/>
            <w:left w:val="none" w:sz="0" w:space="0" w:color="auto"/>
            <w:bottom w:val="none" w:sz="0" w:space="0" w:color="auto"/>
            <w:right w:val="none" w:sz="0" w:space="0" w:color="auto"/>
          </w:divBdr>
        </w:div>
        <w:div w:id="1554733329">
          <w:marLeft w:val="640"/>
          <w:marRight w:val="0"/>
          <w:marTop w:val="0"/>
          <w:marBottom w:val="0"/>
          <w:divBdr>
            <w:top w:val="none" w:sz="0" w:space="0" w:color="auto"/>
            <w:left w:val="none" w:sz="0" w:space="0" w:color="auto"/>
            <w:bottom w:val="none" w:sz="0" w:space="0" w:color="auto"/>
            <w:right w:val="none" w:sz="0" w:space="0" w:color="auto"/>
          </w:divBdr>
        </w:div>
        <w:div w:id="1571847884">
          <w:marLeft w:val="640"/>
          <w:marRight w:val="0"/>
          <w:marTop w:val="0"/>
          <w:marBottom w:val="0"/>
          <w:divBdr>
            <w:top w:val="none" w:sz="0" w:space="0" w:color="auto"/>
            <w:left w:val="none" w:sz="0" w:space="0" w:color="auto"/>
            <w:bottom w:val="none" w:sz="0" w:space="0" w:color="auto"/>
            <w:right w:val="none" w:sz="0" w:space="0" w:color="auto"/>
          </w:divBdr>
        </w:div>
        <w:div w:id="1634092232">
          <w:marLeft w:val="640"/>
          <w:marRight w:val="0"/>
          <w:marTop w:val="0"/>
          <w:marBottom w:val="0"/>
          <w:divBdr>
            <w:top w:val="none" w:sz="0" w:space="0" w:color="auto"/>
            <w:left w:val="none" w:sz="0" w:space="0" w:color="auto"/>
            <w:bottom w:val="none" w:sz="0" w:space="0" w:color="auto"/>
            <w:right w:val="none" w:sz="0" w:space="0" w:color="auto"/>
          </w:divBdr>
        </w:div>
        <w:div w:id="1660231355">
          <w:marLeft w:val="640"/>
          <w:marRight w:val="0"/>
          <w:marTop w:val="0"/>
          <w:marBottom w:val="0"/>
          <w:divBdr>
            <w:top w:val="none" w:sz="0" w:space="0" w:color="auto"/>
            <w:left w:val="none" w:sz="0" w:space="0" w:color="auto"/>
            <w:bottom w:val="none" w:sz="0" w:space="0" w:color="auto"/>
            <w:right w:val="none" w:sz="0" w:space="0" w:color="auto"/>
          </w:divBdr>
        </w:div>
        <w:div w:id="1661927796">
          <w:marLeft w:val="640"/>
          <w:marRight w:val="0"/>
          <w:marTop w:val="0"/>
          <w:marBottom w:val="0"/>
          <w:divBdr>
            <w:top w:val="none" w:sz="0" w:space="0" w:color="auto"/>
            <w:left w:val="none" w:sz="0" w:space="0" w:color="auto"/>
            <w:bottom w:val="none" w:sz="0" w:space="0" w:color="auto"/>
            <w:right w:val="none" w:sz="0" w:space="0" w:color="auto"/>
          </w:divBdr>
        </w:div>
        <w:div w:id="1663662221">
          <w:marLeft w:val="640"/>
          <w:marRight w:val="0"/>
          <w:marTop w:val="0"/>
          <w:marBottom w:val="0"/>
          <w:divBdr>
            <w:top w:val="none" w:sz="0" w:space="0" w:color="auto"/>
            <w:left w:val="none" w:sz="0" w:space="0" w:color="auto"/>
            <w:bottom w:val="none" w:sz="0" w:space="0" w:color="auto"/>
            <w:right w:val="none" w:sz="0" w:space="0" w:color="auto"/>
          </w:divBdr>
        </w:div>
        <w:div w:id="1669404440">
          <w:marLeft w:val="640"/>
          <w:marRight w:val="0"/>
          <w:marTop w:val="0"/>
          <w:marBottom w:val="0"/>
          <w:divBdr>
            <w:top w:val="none" w:sz="0" w:space="0" w:color="auto"/>
            <w:left w:val="none" w:sz="0" w:space="0" w:color="auto"/>
            <w:bottom w:val="none" w:sz="0" w:space="0" w:color="auto"/>
            <w:right w:val="none" w:sz="0" w:space="0" w:color="auto"/>
          </w:divBdr>
        </w:div>
        <w:div w:id="1742631299">
          <w:marLeft w:val="640"/>
          <w:marRight w:val="0"/>
          <w:marTop w:val="0"/>
          <w:marBottom w:val="0"/>
          <w:divBdr>
            <w:top w:val="none" w:sz="0" w:space="0" w:color="auto"/>
            <w:left w:val="none" w:sz="0" w:space="0" w:color="auto"/>
            <w:bottom w:val="none" w:sz="0" w:space="0" w:color="auto"/>
            <w:right w:val="none" w:sz="0" w:space="0" w:color="auto"/>
          </w:divBdr>
        </w:div>
        <w:div w:id="1749571899">
          <w:marLeft w:val="640"/>
          <w:marRight w:val="0"/>
          <w:marTop w:val="0"/>
          <w:marBottom w:val="0"/>
          <w:divBdr>
            <w:top w:val="none" w:sz="0" w:space="0" w:color="auto"/>
            <w:left w:val="none" w:sz="0" w:space="0" w:color="auto"/>
            <w:bottom w:val="none" w:sz="0" w:space="0" w:color="auto"/>
            <w:right w:val="none" w:sz="0" w:space="0" w:color="auto"/>
          </w:divBdr>
        </w:div>
        <w:div w:id="1765345887">
          <w:marLeft w:val="640"/>
          <w:marRight w:val="0"/>
          <w:marTop w:val="0"/>
          <w:marBottom w:val="0"/>
          <w:divBdr>
            <w:top w:val="none" w:sz="0" w:space="0" w:color="auto"/>
            <w:left w:val="none" w:sz="0" w:space="0" w:color="auto"/>
            <w:bottom w:val="none" w:sz="0" w:space="0" w:color="auto"/>
            <w:right w:val="none" w:sz="0" w:space="0" w:color="auto"/>
          </w:divBdr>
        </w:div>
        <w:div w:id="1778913730">
          <w:marLeft w:val="640"/>
          <w:marRight w:val="0"/>
          <w:marTop w:val="0"/>
          <w:marBottom w:val="0"/>
          <w:divBdr>
            <w:top w:val="none" w:sz="0" w:space="0" w:color="auto"/>
            <w:left w:val="none" w:sz="0" w:space="0" w:color="auto"/>
            <w:bottom w:val="none" w:sz="0" w:space="0" w:color="auto"/>
            <w:right w:val="none" w:sz="0" w:space="0" w:color="auto"/>
          </w:divBdr>
        </w:div>
        <w:div w:id="1805925775">
          <w:marLeft w:val="640"/>
          <w:marRight w:val="0"/>
          <w:marTop w:val="0"/>
          <w:marBottom w:val="0"/>
          <w:divBdr>
            <w:top w:val="none" w:sz="0" w:space="0" w:color="auto"/>
            <w:left w:val="none" w:sz="0" w:space="0" w:color="auto"/>
            <w:bottom w:val="none" w:sz="0" w:space="0" w:color="auto"/>
            <w:right w:val="none" w:sz="0" w:space="0" w:color="auto"/>
          </w:divBdr>
        </w:div>
        <w:div w:id="1867526545">
          <w:marLeft w:val="640"/>
          <w:marRight w:val="0"/>
          <w:marTop w:val="0"/>
          <w:marBottom w:val="0"/>
          <w:divBdr>
            <w:top w:val="none" w:sz="0" w:space="0" w:color="auto"/>
            <w:left w:val="none" w:sz="0" w:space="0" w:color="auto"/>
            <w:bottom w:val="none" w:sz="0" w:space="0" w:color="auto"/>
            <w:right w:val="none" w:sz="0" w:space="0" w:color="auto"/>
          </w:divBdr>
        </w:div>
        <w:div w:id="1900748590">
          <w:marLeft w:val="640"/>
          <w:marRight w:val="0"/>
          <w:marTop w:val="0"/>
          <w:marBottom w:val="0"/>
          <w:divBdr>
            <w:top w:val="none" w:sz="0" w:space="0" w:color="auto"/>
            <w:left w:val="none" w:sz="0" w:space="0" w:color="auto"/>
            <w:bottom w:val="none" w:sz="0" w:space="0" w:color="auto"/>
            <w:right w:val="none" w:sz="0" w:space="0" w:color="auto"/>
          </w:divBdr>
        </w:div>
        <w:div w:id="1908301275">
          <w:marLeft w:val="640"/>
          <w:marRight w:val="0"/>
          <w:marTop w:val="0"/>
          <w:marBottom w:val="0"/>
          <w:divBdr>
            <w:top w:val="none" w:sz="0" w:space="0" w:color="auto"/>
            <w:left w:val="none" w:sz="0" w:space="0" w:color="auto"/>
            <w:bottom w:val="none" w:sz="0" w:space="0" w:color="auto"/>
            <w:right w:val="none" w:sz="0" w:space="0" w:color="auto"/>
          </w:divBdr>
        </w:div>
        <w:div w:id="1965652712">
          <w:marLeft w:val="640"/>
          <w:marRight w:val="0"/>
          <w:marTop w:val="0"/>
          <w:marBottom w:val="0"/>
          <w:divBdr>
            <w:top w:val="none" w:sz="0" w:space="0" w:color="auto"/>
            <w:left w:val="none" w:sz="0" w:space="0" w:color="auto"/>
            <w:bottom w:val="none" w:sz="0" w:space="0" w:color="auto"/>
            <w:right w:val="none" w:sz="0" w:space="0" w:color="auto"/>
          </w:divBdr>
        </w:div>
        <w:div w:id="1976907361">
          <w:marLeft w:val="640"/>
          <w:marRight w:val="0"/>
          <w:marTop w:val="0"/>
          <w:marBottom w:val="0"/>
          <w:divBdr>
            <w:top w:val="none" w:sz="0" w:space="0" w:color="auto"/>
            <w:left w:val="none" w:sz="0" w:space="0" w:color="auto"/>
            <w:bottom w:val="none" w:sz="0" w:space="0" w:color="auto"/>
            <w:right w:val="none" w:sz="0" w:space="0" w:color="auto"/>
          </w:divBdr>
        </w:div>
        <w:div w:id="1986201618">
          <w:marLeft w:val="640"/>
          <w:marRight w:val="0"/>
          <w:marTop w:val="0"/>
          <w:marBottom w:val="0"/>
          <w:divBdr>
            <w:top w:val="none" w:sz="0" w:space="0" w:color="auto"/>
            <w:left w:val="none" w:sz="0" w:space="0" w:color="auto"/>
            <w:bottom w:val="none" w:sz="0" w:space="0" w:color="auto"/>
            <w:right w:val="none" w:sz="0" w:space="0" w:color="auto"/>
          </w:divBdr>
        </w:div>
        <w:div w:id="2062707988">
          <w:marLeft w:val="640"/>
          <w:marRight w:val="0"/>
          <w:marTop w:val="0"/>
          <w:marBottom w:val="0"/>
          <w:divBdr>
            <w:top w:val="none" w:sz="0" w:space="0" w:color="auto"/>
            <w:left w:val="none" w:sz="0" w:space="0" w:color="auto"/>
            <w:bottom w:val="none" w:sz="0" w:space="0" w:color="auto"/>
            <w:right w:val="none" w:sz="0" w:space="0" w:color="auto"/>
          </w:divBdr>
        </w:div>
        <w:div w:id="2080396673">
          <w:marLeft w:val="640"/>
          <w:marRight w:val="0"/>
          <w:marTop w:val="0"/>
          <w:marBottom w:val="0"/>
          <w:divBdr>
            <w:top w:val="none" w:sz="0" w:space="0" w:color="auto"/>
            <w:left w:val="none" w:sz="0" w:space="0" w:color="auto"/>
            <w:bottom w:val="none" w:sz="0" w:space="0" w:color="auto"/>
            <w:right w:val="none" w:sz="0" w:space="0" w:color="auto"/>
          </w:divBdr>
        </w:div>
        <w:div w:id="2080588614">
          <w:marLeft w:val="640"/>
          <w:marRight w:val="0"/>
          <w:marTop w:val="0"/>
          <w:marBottom w:val="0"/>
          <w:divBdr>
            <w:top w:val="none" w:sz="0" w:space="0" w:color="auto"/>
            <w:left w:val="none" w:sz="0" w:space="0" w:color="auto"/>
            <w:bottom w:val="none" w:sz="0" w:space="0" w:color="auto"/>
            <w:right w:val="none" w:sz="0" w:space="0" w:color="auto"/>
          </w:divBdr>
        </w:div>
        <w:div w:id="2092503805">
          <w:marLeft w:val="640"/>
          <w:marRight w:val="0"/>
          <w:marTop w:val="0"/>
          <w:marBottom w:val="0"/>
          <w:divBdr>
            <w:top w:val="none" w:sz="0" w:space="0" w:color="auto"/>
            <w:left w:val="none" w:sz="0" w:space="0" w:color="auto"/>
            <w:bottom w:val="none" w:sz="0" w:space="0" w:color="auto"/>
            <w:right w:val="none" w:sz="0" w:space="0" w:color="auto"/>
          </w:divBdr>
        </w:div>
        <w:div w:id="2093770545">
          <w:marLeft w:val="640"/>
          <w:marRight w:val="0"/>
          <w:marTop w:val="0"/>
          <w:marBottom w:val="0"/>
          <w:divBdr>
            <w:top w:val="none" w:sz="0" w:space="0" w:color="auto"/>
            <w:left w:val="none" w:sz="0" w:space="0" w:color="auto"/>
            <w:bottom w:val="none" w:sz="0" w:space="0" w:color="auto"/>
            <w:right w:val="none" w:sz="0" w:space="0" w:color="auto"/>
          </w:divBdr>
        </w:div>
        <w:div w:id="2131127239">
          <w:marLeft w:val="640"/>
          <w:marRight w:val="0"/>
          <w:marTop w:val="0"/>
          <w:marBottom w:val="0"/>
          <w:divBdr>
            <w:top w:val="none" w:sz="0" w:space="0" w:color="auto"/>
            <w:left w:val="none" w:sz="0" w:space="0" w:color="auto"/>
            <w:bottom w:val="none" w:sz="0" w:space="0" w:color="auto"/>
            <w:right w:val="none" w:sz="0" w:space="0" w:color="auto"/>
          </w:divBdr>
        </w:div>
        <w:div w:id="2141679551">
          <w:marLeft w:val="640"/>
          <w:marRight w:val="0"/>
          <w:marTop w:val="0"/>
          <w:marBottom w:val="0"/>
          <w:divBdr>
            <w:top w:val="none" w:sz="0" w:space="0" w:color="auto"/>
            <w:left w:val="none" w:sz="0" w:space="0" w:color="auto"/>
            <w:bottom w:val="none" w:sz="0" w:space="0" w:color="auto"/>
            <w:right w:val="none" w:sz="0" w:space="0" w:color="auto"/>
          </w:divBdr>
        </w:div>
        <w:div w:id="2144613259">
          <w:marLeft w:val="640"/>
          <w:marRight w:val="0"/>
          <w:marTop w:val="0"/>
          <w:marBottom w:val="0"/>
          <w:divBdr>
            <w:top w:val="none" w:sz="0" w:space="0" w:color="auto"/>
            <w:left w:val="none" w:sz="0" w:space="0" w:color="auto"/>
            <w:bottom w:val="none" w:sz="0" w:space="0" w:color="auto"/>
            <w:right w:val="none" w:sz="0" w:space="0" w:color="auto"/>
          </w:divBdr>
        </w:div>
      </w:divsChild>
    </w:div>
    <w:div w:id="441921059">
      <w:bodyDiv w:val="1"/>
      <w:marLeft w:val="0"/>
      <w:marRight w:val="0"/>
      <w:marTop w:val="0"/>
      <w:marBottom w:val="0"/>
      <w:divBdr>
        <w:top w:val="none" w:sz="0" w:space="0" w:color="auto"/>
        <w:left w:val="none" w:sz="0" w:space="0" w:color="auto"/>
        <w:bottom w:val="none" w:sz="0" w:space="0" w:color="auto"/>
        <w:right w:val="none" w:sz="0" w:space="0" w:color="auto"/>
      </w:divBdr>
      <w:divsChild>
        <w:div w:id="82265203">
          <w:marLeft w:val="640"/>
          <w:marRight w:val="0"/>
          <w:marTop w:val="0"/>
          <w:marBottom w:val="0"/>
          <w:divBdr>
            <w:top w:val="none" w:sz="0" w:space="0" w:color="auto"/>
            <w:left w:val="none" w:sz="0" w:space="0" w:color="auto"/>
            <w:bottom w:val="none" w:sz="0" w:space="0" w:color="auto"/>
            <w:right w:val="none" w:sz="0" w:space="0" w:color="auto"/>
          </w:divBdr>
        </w:div>
        <w:div w:id="113057512">
          <w:marLeft w:val="640"/>
          <w:marRight w:val="0"/>
          <w:marTop w:val="0"/>
          <w:marBottom w:val="0"/>
          <w:divBdr>
            <w:top w:val="none" w:sz="0" w:space="0" w:color="auto"/>
            <w:left w:val="none" w:sz="0" w:space="0" w:color="auto"/>
            <w:bottom w:val="none" w:sz="0" w:space="0" w:color="auto"/>
            <w:right w:val="none" w:sz="0" w:space="0" w:color="auto"/>
          </w:divBdr>
        </w:div>
        <w:div w:id="117921400">
          <w:marLeft w:val="640"/>
          <w:marRight w:val="0"/>
          <w:marTop w:val="0"/>
          <w:marBottom w:val="0"/>
          <w:divBdr>
            <w:top w:val="none" w:sz="0" w:space="0" w:color="auto"/>
            <w:left w:val="none" w:sz="0" w:space="0" w:color="auto"/>
            <w:bottom w:val="none" w:sz="0" w:space="0" w:color="auto"/>
            <w:right w:val="none" w:sz="0" w:space="0" w:color="auto"/>
          </w:divBdr>
        </w:div>
        <w:div w:id="136649923">
          <w:marLeft w:val="640"/>
          <w:marRight w:val="0"/>
          <w:marTop w:val="0"/>
          <w:marBottom w:val="0"/>
          <w:divBdr>
            <w:top w:val="none" w:sz="0" w:space="0" w:color="auto"/>
            <w:left w:val="none" w:sz="0" w:space="0" w:color="auto"/>
            <w:bottom w:val="none" w:sz="0" w:space="0" w:color="auto"/>
            <w:right w:val="none" w:sz="0" w:space="0" w:color="auto"/>
          </w:divBdr>
        </w:div>
        <w:div w:id="164634783">
          <w:marLeft w:val="640"/>
          <w:marRight w:val="0"/>
          <w:marTop w:val="0"/>
          <w:marBottom w:val="0"/>
          <w:divBdr>
            <w:top w:val="none" w:sz="0" w:space="0" w:color="auto"/>
            <w:left w:val="none" w:sz="0" w:space="0" w:color="auto"/>
            <w:bottom w:val="none" w:sz="0" w:space="0" w:color="auto"/>
            <w:right w:val="none" w:sz="0" w:space="0" w:color="auto"/>
          </w:divBdr>
        </w:div>
        <w:div w:id="172309015">
          <w:marLeft w:val="640"/>
          <w:marRight w:val="0"/>
          <w:marTop w:val="0"/>
          <w:marBottom w:val="0"/>
          <w:divBdr>
            <w:top w:val="none" w:sz="0" w:space="0" w:color="auto"/>
            <w:left w:val="none" w:sz="0" w:space="0" w:color="auto"/>
            <w:bottom w:val="none" w:sz="0" w:space="0" w:color="auto"/>
            <w:right w:val="none" w:sz="0" w:space="0" w:color="auto"/>
          </w:divBdr>
        </w:div>
        <w:div w:id="242298180">
          <w:marLeft w:val="640"/>
          <w:marRight w:val="0"/>
          <w:marTop w:val="0"/>
          <w:marBottom w:val="0"/>
          <w:divBdr>
            <w:top w:val="none" w:sz="0" w:space="0" w:color="auto"/>
            <w:left w:val="none" w:sz="0" w:space="0" w:color="auto"/>
            <w:bottom w:val="none" w:sz="0" w:space="0" w:color="auto"/>
            <w:right w:val="none" w:sz="0" w:space="0" w:color="auto"/>
          </w:divBdr>
        </w:div>
        <w:div w:id="268393853">
          <w:marLeft w:val="640"/>
          <w:marRight w:val="0"/>
          <w:marTop w:val="0"/>
          <w:marBottom w:val="0"/>
          <w:divBdr>
            <w:top w:val="none" w:sz="0" w:space="0" w:color="auto"/>
            <w:left w:val="none" w:sz="0" w:space="0" w:color="auto"/>
            <w:bottom w:val="none" w:sz="0" w:space="0" w:color="auto"/>
            <w:right w:val="none" w:sz="0" w:space="0" w:color="auto"/>
          </w:divBdr>
        </w:div>
        <w:div w:id="291524991">
          <w:marLeft w:val="640"/>
          <w:marRight w:val="0"/>
          <w:marTop w:val="0"/>
          <w:marBottom w:val="0"/>
          <w:divBdr>
            <w:top w:val="none" w:sz="0" w:space="0" w:color="auto"/>
            <w:left w:val="none" w:sz="0" w:space="0" w:color="auto"/>
            <w:bottom w:val="none" w:sz="0" w:space="0" w:color="auto"/>
            <w:right w:val="none" w:sz="0" w:space="0" w:color="auto"/>
          </w:divBdr>
        </w:div>
        <w:div w:id="311956611">
          <w:marLeft w:val="640"/>
          <w:marRight w:val="0"/>
          <w:marTop w:val="0"/>
          <w:marBottom w:val="0"/>
          <w:divBdr>
            <w:top w:val="none" w:sz="0" w:space="0" w:color="auto"/>
            <w:left w:val="none" w:sz="0" w:space="0" w:color="auto"/>
            <w:bottom w:val="none" w:sz="0" w:space="0" w:color="auto"/>
            <w:right w:val="none" w:sz="0" w:space="0" w:color="auto"/>
          </w:divBdr>
        </w:div>
        <w:div w:id="336494232">
          <w:marLeft w:val="640"/>
          <w:marRight w:val="0"/>
          <w:marTop w:val="0"/>
          <w:marBottom w:val="0"/>
          <w:divBdr>
            <w:top w:val="none" w:sz="0" w:space="0" w:color="auto"/>
            <w:left w:val="none" w:sz="0" w:space="0" w:color="auto"/>
            <w:bottom w:val="none" w:sz="0" w:space="0" w:color="auto"/>
            <w:right w:val="none" w:sz="0" w:space="0" w:color="auto"/>
          </w:divBdr>
        </w:div>
        <w:div w:id="362094463">
          <w:marLeft w:val="640"/>
          <w:marRight w:val="0"/>
          <w:marTop w:val="0"/>
          <w:marBottom w:val="0"/>
          <w:divBdr>
            <w:top w:val="none" w:sz="0" w:space="0" w:color="auto"/>
            <w:left w:val="none" w:sz="0" w:space="0" w:color="auto"/>
            <w:bottom w:val="none" w:sz="0" w:space="0" w:color="auto"/>
            <w:right w:val="none" w:sz="0" w:space="0" w:color="auto"/>
          </w:divBdr>
        </w:div>
        <w:div w:id="367217498">
          <w:marLeft w:val="640"/>
          <w:marRight w:val="0"/>
          <w:marTop w:val="0"/>
          <w:marBottom w:val="0"/>
          <w:divBdr>
            <w:top w:val="none" w:sz="0" w:space="0" w:color="auto"/>
            <w:left w:val="none" w:sz="0" w:space="0" w:color="auto"/>
            <w:bottom w:val="none" w:sz="0" w:space="0" w:color="auto"/>
            <w:right w:val="none" w:sz="0" w:space="0" w:color="auto"/>
          </w:divBdr>
        </w:div>
        <w:div w:id="458843689">
          <w:marLeft w:val="640"/>
          <w:marRight w:val="0"/>
          <w:marTop w:val="0"/>
          <w:marBottom w:val="0"/>
          <w:divBdr>
            <w:top w:val="none" w:sz="0" w:space="0" w:color="auto"/>
            <w:left w:val="none" w:sz="0" w:space="0" w:color="auto"/>
            <w:bottom w:val="none" w:sz="0" w:space="0" w:color="auto"/>
            <w:right w:val="none" w:sz="0" w:space="0" w:color="auto"/>
          </w:divBdr>
        </w:div>
        <w:div w:id="495154126">
          <w:marLeft w:val="640"/>
          <w:marRight w:val="0"/>
          <w:marTop w:val="0"/>
          <w:marBottom w:val="0"/>
          <w:divBdr>
            <w:top w:val="none" w:sz="0" w:space="0" w:color="auto"/>
            <w:left w:val="none" w:sz="0" w:space="0" w:color="auto"/>
            <w:bottom w:val="none" w:sz="0" w:space="0" w:color="auto"/>
            <w:right w:val="none" w:sz="0" w:space="0" w:color="auto"/>
          </w:divBdr>
        </w:div>
        <w:div w:id="597715033">
          <w:marLeft w:val="640"/>
          <w:marRight w:val="0"/>
          <w:marTop w:val="0"/>
          <w:marBottom w:val="0"/>
          <w:divBdr>
            <w:top w:val="none" w:sz="0" w:space="0" w:color="auto"/>
            <w:left w:val="none" w:sz="0" w:space="0" w:color="auto"/>
            <w:bottom w:val="none" w:sz="0" w:space="0" w:color="auto"/>
            <w:right w:val="none" w:sz="0" w:space="0" w:color="auto"/>
          </w:divBdr>
        </w:div>
        <w:div w:id="671613817">
          <w:marLeft w:val="640"/>
          <w:marRight w:val="0"/>
          <w:marTop w:val="0"/>
          <w:marBottom w:val="0"/>
          <w:divBdr>
            <w:top w:val="none" w:sz="0" w:space="0" w:color="auto"/>
            <w:left w:val="none" w:sz="0" w:space="0" w:color="auto"/>
            <w:bottom w:val="none" w:sz="0" w:space="0" w:color="auto"/>
            <w:right w:val="none" w:sz="0" w:space="0" w:color="auto"/>
          </w:divBdr>
        </w:div>
        <w:div w:id="679426975">
          <w:marLeft w:val="640"/>
          <w:marRight w:val="0"/>
          <w:marTop w:val="0"/>
          <w:marBottom w:val="0"/>
          <w:divBdr>
            <w:top w:val="none" w:sz="0" w:space="0" w:color="auto"/>
            <w:left w:val="none" w:sz="0" w:space="0" w:color="auto"/>
            <w:bottom w:val="none" w:sz="0" w:space="0" w:color="auto"/>
            <w:right w:val="none" w:sz="0" w:space="0" w:color="auto"/>
          </w:divBdr>
        </w:div>
        <w:div w:id="745684985">
          <w:marLeft w:val="640"/>
          <w:marRight w:val="0"/>
          <w:marTop w:val="0"/>
          <w:marBottom w:val="0"/>
          <w:divBdr>
            <w:top w:val="none" w:sz="0" w:space="0" w:color="auto"/>
            <w:left w:val="none" w:sz="0" w:space="0" w:color="auto"/>
            <w:bottom w:val="none" w:sz="0" w:space="0" w:color="auto"/>
            <w:right w:val="none" w:sz="0" w:space="0" w:color="auto"/>
          </w:divBdr>
        </w:div>
        <w:div w:id="759789067">
          <w:marLeft w:val="640"/>
          <w:marRight w:val="0"/>
          <w:marTop w:val="0"/>
          <w:marBottom w:val="0"/>
          <w:divBdr>
            <w:top w:val="none" w:sz="0" w:space="0" w:color="auto"/>
            <w:left w:val="none" w:sz="0" w:space="0" w:color="auto"/>
            <w:bottom w:val="none" w:sz="0" w:space="0" w:color="auto"/>
            <w:right w:val="none" w:sz="0" w:space="0" w:color="auto"/>
          </w:divBdr>
        </w:div>
        <w:div w:id="783690205">
          <w:marLeft w:val="640"/>
          <w:marRight w:val="0"/>
          <w:marTop w:val="0"/>
          <w:marBottom w:val="0"/>
          <w:divBdr>
            <w:top w:val="none" w:sz="0" w:space="0" w:color="auto"/>
            <w:left w:val="none" w:sz="0" w:space="0" w:color="auto"/>
            <w:bottom w:val="none" w:sz="0" w:space="0" w:color="auto"/>
            <w:right w:val="none" w:sz="0" w:space="0" w:color="auto"/>
          </w:divBdr>
        </w:div>
        <w:div w:id="797600845">
          <w:marLeft w:val="640"/>
          <w:marRight w:val="0"/>
          <w:marTop w:val="0"/>
          <w:marBottom w:val="0"/>
          <w:divBdr>
            <w:top w:val="none" w:sz="0" w:space="0" w:color="auto"/>
            <w:left w:val="none" w:sz="0" w:space="0" w:color="auto"/>
            <w:bottom w:val="none" w:sz="0" w:space="0" w:color="auto"/>
            <w:right w:val="none" w:sz="0" w:space="0" w:color="auto"/>
          </w:divBdr>
        </w:div>
        <w:div w:id="837111243">
          <w:marLeft w:val="640"/>
          <w:marRight w:val="0"/>
          <w:marTop w:val="0"/>
          <w:marBottom w:val="0"/>
          <w:divBdr>
            <w:top w:val="none" w:sz="0" w:space="0" w:color="auto"/>
            <w:left w:val="none" w:sz="0" w:space="0" w:color="auto"/>
            <w:bottom w:val="none" w:sz="0" w:space="0" w:color="auto"/>
            <w:right w:val="none" w:sz="0" w:space="0" w:color="auto"/>
          </w:divBdr>
        </w:div>
        <w:div w:id="888342519">
          <w:marLeft w:val="640"/>
          <w:marRight w:val="0"/>
          <w:marTop w:val="0"/>
          <w:marBottom w:val="0"/>
          <w:divBdr>
            <w:top w:val="none" w:sz="0" w:space="0" w:color="auto"/>
            <w:left w:val="none" w:sz="0" w:space="0" w:color="auto"/>
            <w:bottom w:val="none" w:sz="0" w:space="0" w:color="auto"/>
            <w:right w:val="none" w:sz="0" w:space="0" w:color="auto"/>
          </w:divBdr>
        </w:div>
        <w:div w:id="897471552">
          <w:marLeft w:val="640"/>
          <w:marRight w:val="0"/>
          <w:marTop w:val="0"/>
          <w:marBottom w:val="0"/>
          <w:divBdr>
            <w:top w:val="none" w:sz="0" w:space="0" w:color="auto"/>
            <w:left w:val="none" w:sz="0" w:space="0" w:color="auto"/>
            <w:bottom w:val="none" w:sz="0" w:space="0" w:color="auto"/>
            <w:right w:val="none" w:sz="0" w:space="0" w:color="auto"/>
          </w:divBdr>
        </w:div>
        <w:div w:id="948388075">
          <w:marLeft w:val="640"/>
          <w:marRight w:val="0"/>
          <w:marTop w:val="0"/>
          <w:marBottom w:val="0"/>
          <w:divBdr>
            <w:top w:val="none" w:sz="0" w:space="0" w:color="auto"/>
            <w:left w:val="none" w:sz="0" w:space="0" w:color="auto"/>
            <w:bottom w:val="none" w:sz="0" w:space="0" w:color="auto"/>
            <w:right w:val="none" w:sz="0" w:space="0" w:color="auto"/>
          </w:divBdr>
        </w:div>
        <w:div w:id="980429432">
          <w:marLeft w:val="640"/>
          <w:marRight w:val="0"/>
          <w:marTop w:val="0"/>
          <w:marBottom w:val="0"/>
          <w:divBdr>
            <w:top w:val="none" w:sz="0" w:space="0" w:color="auto"/>
            <w:left w:val="none" w:sz="0" w:space="0" w:color="auto"/>
            <w:bottom w:val="none" w:sz="0" w:space="0" w:color="auto"/>
            <w:right w:val="none" w:sz="0" w:space="0" w:color="auto"/>
          </w:divBdr>
        </w:div>
        <w:div w:id="987511404">
          <w:marLeft w:val="640"/>
          <w:marRight w:val="0"/>
          <w:marTop w:val="0"/>
          <w:marBottom w:val="0"/>
          <w:divBdr>
            <w:top w:val="none" w:sz="0" w:space="0" w:color="auto"/>
            <w:left w:val="none" w:sz="0" w:space="0" w:color="auto"/>
            <w:bottom w:val="none" w:sz="0" w:space="0" w:color="auto"/>
            <w:right w:val="none" w:sz="0" w:space="0" w:color="auto"/>
          </w:divBdr>
        </w:div>
        <w:div w:id="996499078">
          <w:marLeft w:val="640"/>
          <w:marRight w:val="0"/>
          <w:marTop w:val="0"/>
          <w:marBottom w:val="0"/>
          <w:divBdr>
            <w:top w:val="none" w:sz="0" w:space="0" w:color="auto"/>
            <w:left w:val="none" w:sz="0" w:space="0" w:color="auto"/>
            <w:bottom w:val="none" w:sz="0" w:space="0" w:color="auto"/>
            <w:right w:val="none" w:sz="0" w:space="0" w:color="auto"/>
          </w:divBdr>
        </w:div>
        <w:div w:id="1038166714">
          <w:marLeft w:val="640"/>
          <w:marRight w:val="0"/>
          <w:marTop w:val="0"/>
          <w:marBottom w:val="0"/>
          <w:divBdr>
            <w:top w:val="none" w:sz="0" w:space="0" w:color="auto"/>
            <w:left w:val="none" w:sz="0" w:space="0" w:color="auto"/>
            <w:bottom w:val="none" w:sz="0" w:space="0" w:color="auto"/>
            <w:right w:val="none" w:sz="0" w:space="0" w:color="auto"/>
          </w:divBdr>
        </w:div>
        <w:div w:id="1044522808">
          <w:marLeft w:val="640"/>
          <w:marRight w:val="0"/>
          <w:marTop w:val="0"/>
          <w:marBottom w:val="0"/>
          <w:divBdr>
            <w:top w:val="none" w:sz="0" w:space="0" w:color="auto"/>
            <w:left w:val="none" w:sz="0" w:space="0" w:color="auto"/>
            <w:bottom w:val="none" w:sz="0" w:space="0" w:color="auto"/>
            <w:right w:val="none" w:sz="0" w:space="0" w:color="auto"/>
          </w:divBdr>
        </w:div>
        <w:div w:id="1046759316">
          <w:marLeft w:val="640"/>
          <w:marRight w:val="0"/>
          <w:marTop w:val="0"/>
          <w:marBottom w:val="0"/>
          <w:divBdr>
            <w:top w:val="none" w:sz="0" w:space="0" w:color="auto"/>
            <w:left w:val="none" w:sz="0" w:space="0" w:color="auto"/>
            <w:bottom w:val="none" w:sz="0" w:space="0" w:color="auto"/>
            <w:right w:val="none" w:sz="0" w:space="0" w:color="auto"/>
          </w:divBdr>
        </w:div>
        <w:div w:id="1095438840">
          <w:marLeft w:val="640"/>
          <w:marRight w:val="0"/>
          <w:marTop w:val="0"/>
          <w:marBottom w:val="0"/>
          <w:divBdr>
            <w:top w:val="none" w:sz="0" w:space="0" w:color="auto"/>
            <w:left w:val="none" w:sz="0" w:space="0" w:color="auto"/>
            <w:bottom w:val="none" w:sz="0" w:space="0" w:color="auto"/>
            <w:right w:val="none" w:sz="0" w:space="0" w:color="auto"/>
          </w:divBdr>
        </w:div>
        <w:div w:id="1129401631">
          <w:marLeft w:val="640"/>
          <w:marRight w:val="0"/>
          <w:marTop w:val="0"/>
          <w:marBottom w:val="0"/>
          <w:divBdr>
            <w:top w:val="none" w:sz="0" w:space="0" w:color="auto"/>
            <w:left w:val="none" w:sz="0" w:space="0" w:color="auto"/>
            <w:bottom w:val="none" w:sz="0" w:space="0" w:color="auto"/>
            <w:right w:val="none" w:sz="0" w:space="0" w:color="auto"/>
          </w:divBdr>
        </w:div>
        <w:div w:id="1146629064">
          <w:marLeft w:val="640"/>
          <w:marRight w:val="0"/>
          <w:marTop w:val="0"/>
          <w:marBottom w:val="0"/>
          <w:divBdr>
            <w:top w:val="none" w:sz="0" w:space="0" w:color="auto"/>
            <w:left w:val="none" w:sz="0" w:space="0" w:color="auto"/>
            <w:bottom w:val="none" w:sz="0" w:space="0" w:color="auto"/>
            <w:right w:val="none" w:sz="0" w:space="0" w:color="auto"/>
          </w:divBdr>
        </w:div>
        <w:div w:id="1158886851">
          <w:marLeft w:val="640"/>
          <w:marRight w:val="0"/>
          <w:marTop w:val="0"/>
          <w:marBottom w:val="0"/>
          <w:divBdr>
            <w:top w:val="none" w:sz="0" w:space="0" w:color="auto"/>
            <w:left w:val="none" w:sz="0" w:space="0" w:color="auto"/>
            <w:bottom w:val="none" w:sz="0" w:space="0" w:color="auto"/>
            <w:right w:val="none" w:sz="0" w:space="0" w:color="auto"/>
          </w:divBdr>
        </w:div>
        <w:div w:id="1186870164">
          <w:marLeft w:val="640"/>
          <w:marRight w:val="0"/>
          <w:marTop w:val="0"/>
          <w:marBottom w:val="0"/>
          <w:divBdr>
            <w:top w:val="none" w:sz="0" w:space="0" w:color="auto"/>
            <w:left w:val="none" w:sz="0" w:space="0" w:color="auto"/>
            <w:bottom w:val="none" w:sz="0" w:space="0" w:color="auto"/>
            <w:right w:val="none" w:sz="0" w:space="0" w:color="auto"/>
          </w:divBdr>
        </w:div>
        <w:div w:id="1327057335">
          <w:marLeft w:val="640"/>
          <w:marRight w:val="0"/>
          <w:marTop w:val="0"/>
          <w:marBottom w:val="0"/>
          <w:divBdr>
            <w:top w:val="none" w:sz="0" w:space="0" w:color="auto"/>
            <w:left w:val="none" w:sz="0" w:space="0" w:color="auto"/>
            <w:bottom w:val="none" w:sz="0" w:space="0" w:color="auto"/>
            <w:right w:val="none" w:sz="0" w:space="0" w:color="auto"/>
          </w:divBdr>
        </w:div>
        <w:div w:id="1354383233">
          <w:marLeft w:val="640"/>
          <w:marRight w:val="0"/>
          <w:marTop w:val="0"/>
          <w:marBottom w:val="0"/>
          <w:divBdr>
            <w:top w:val="none" w:sz="0" w:space="0" w:color="auto"/>
            <w:left w:val="none" w:sz="0" w:space="0" w:color="auto"/>
            <w:bottom w:val="none" w:sz="0" w:space="0" w:color="auto"/>
            <w:right w:val="none" w:sz="0" w:space="0" w:color="auto"/>
          </w:divBdr>
        </w:div>
        <w:div w:id="1380477037">
          <w:marLeft w:val="640"/>
          <w:marRight w:val="0"/>
          <w:marTop w:val="0"/>
          <w:marBottom w:val="0"/>
          <w:divBdr>
            <w:top w:val="none" w:sz="0" w:space="0" w:color="auto"/>
            <w:left w:val="none" w:sz="0" w:space="0" w:color="auto"/>
            <w:bottom w:val="none" w:sz="0" w:space="0" w:color="auto"/>
            <w:right w:val="none" w:sz="0" w:space="0" w:color="auto"/>
          </w:divBdr>
        </w:div>
        <w:div w:id="1385180344">
          <w:marLeft w:val="640"/>
          <w:marRight w:val="0"/>
          <w:marTop w:val="0"/>
          <w:marBottom w:val="0"/>
          <w:divBdr>
            <w:top w:val="none" w:sz="0" w:space="0" w:color="auto"/>
            <w:left w:val="none" w:sz="0" w:space="0" w:color="auto"/>
            <w:bottom w:val="none" w:sz="0" w:space="0" w:color="auto"/>
            <w:right w:val="none" w:sz="0" w:space="0" w:color="auto"/>
          </w:divBdr>
        </w:div>
        <w:div w:id="1391998782">
          <w:marLeft w:val="640"/>
          <w:marRight w:val="0"/>
          <w:marTop w:val="0"/>
          <w:marBottom w:val="0"/>
          <w:divBdr>
            <w:top w:val="none" w:sz="0" w:space="0" w:color="auto"/>
            <w:left w:val="none" w:sz="0" w:space="0" w:color="auto"/>
            <w:bottom w:val="none" w:sz="0" w:space="0" w:color="auto"/>
            <w:right w:val="none" w:sz="0" w:space="0" w:color="auto"/>
          </w:divBdr>
        </w:div>
        <w:div w:id="1408571218">
          <w:marLeft w:val="640"/>
          <w:marRight w:val="0"/>
          <w:marTop w:val="0"/>
          <w:marBottom w:val="0"/>
          <w:divBdr>
            <w:top w:val="none" w:sz="0" w:space="0" w:color="auto"/>
            <w:left w:val="none" w:sz="0" w:space="0" w:color="auto"/>
            <w:bottom w:val="none" w:sz="0" w:space="0" w:color="auto"/>
            <w:right w:val="none" w:sz="0" w:space="0" w:color="auto"/>
          </w:divBdr>
        </w:div>
        <w:div w:id="1419592565">
          <w:marLeft w:val="640"/>
          <w:marRight w:val="0"/>
          <w:marTop w:val="0"/>
          <w:marBottom w:val="0"/>
          <w:divBdr>
            <w:top w:val="none" w:sz="0" w:space="0" w:color="auto"/>
            <w:left w:val="none" w:sz="0" w:space="0" w:color="auto"/>
            <w:bottom w:val="none" w:sz="0" w:space="0" w:color="auto"/>
            <w:right w:val="none" w:sz="0" w:space="0" w:color="auto"/>
          </w:divBdr>
        </w:div>
        <w:div w:id="1437211597">
          <w:marLeft w:val="640"/>
          <w:marRight w:val="0"/>
          <w:marTop w:val="0"/>
          <w:marBottom w:val="0"/>
          <w:divBdr>
            <w:top w:val="none" w:sz="0" w:space="0" w:color="auto"/>
            <w:left w:val="none" w:sz="0" w:space="0" w:color="auto"/>
            <w:bottom w:val="none" w:sz="0" w:space="0" w:color="auto"/>
            <w:right w:val="none" w:sz="0" w:space="0" w:color="auto"/>
          </w:divBdr>
        </w:div>
        <w:div w:id="1442185965">
          <w:marLeft w:val="640"/>
          <w:marRight w:val="0"/>
          <w:marTop w:val="0"/>
          <w:marBottom w:val="0"/>
          <w:divBdr>
            <w:top w:val="none" w:sz="0" w:space="0" w:color="auto"/>
            <w:left w:val="none" w:sz="0" w:space="0" w:color="auto"/>
            <w:bottom w:val="none" w:sz="0" w:space="0" w:color="auto"/>
            <w:right w:val="none" w:sz="0" w:space="0" w:color="auto"/>
          </w:divBdr>
        </w:div>
        <w:div w:id="1452867816">
          <w:marLeft w:val="640"/>
          <w:marRight w:val="0"/>
          <w:marTop w:val="0"/>
          <w:marBottom w:val="0"/>
          <w:divBdr>
            <w:top w:val="none" w:sz="0" w:space="0" w:color="auto"/>
            <w:left w:val="none" w:sz="0" w:space="0" w:color="auto"/>
            <w:bottom w:val="none" w:sz="0" w:space="0" w:color="auto"/>
            <w:right w:val="none" w:sz="0" w:space="0" w:color="auto"/>
          </w:divBdr>
        </w:div>
        <w:div w:id="1508446648">
          <w:marLeft w:val="640"/>
          <w:marRight w:val="0"/>
          <w:marTop w:val="0"/>
          <w:marBottom w:val="0"/>
          <w:divBdr>
            <w:top w:val="none" w:sz="0" w:space="0" w:color="auto"/>
            <w:left w:val="none" w:sz="0" w:space="0" w:color="auto"/>
            <w:bottom w:val="none" w:sz="0" w:space="0" w:color="auto"/>
            <w:right w:val="none" w:sz="0" w:space="0" w:color="auto"/>
          </w:divBdr>
        </w:div>
        <w:div w:id="1525169807">
          <w:marLeft w:val="640"/>
          <w:marRight w:val="0"/>
          <w:marTop w:val="0"/>
          <w:marBottom w:val="0"/>
          <w:divBdr>
            <w:top w:val="none" w:sz="0" w:space="0" w:color="auto"/>
            <w:left w:val="none" w:sz="0" w:space="0" w:color="auto"/>
            <w:bottom w:val="none" w:sz="0" w:space="0" w:color="auto"/>
            <w:right w:val="none" w:sz="0" w:space="0" w:color="auto"/>
          </w:divBdr>
        </w:div>
        <w:div w:id="1533297161">
          <w:marLeft w:val="640"/>
          <w:marRight w:val="0"/>
          <w:marTop w:val="0"/>
          <w:marBottom w:val="0"/>
          <w:divBdr>
            <w:top w:val="none" w:sz="0" w:space="0" w:color="auto"/>
            <w:left w:val="none" w:sz="0" w:space="0" w:color="auto"/>
            <w:bottom w:val="none" w:sz="0" w:space="0" w:color="auto"/>
            <w:right w:val="none" w:sz="0" w:space="0" w:color="auto"/>
          </w:divBdr>
        </w:div>
        <w:div w:id="1534415015">
          <w:marLeft w:val="640"/>
          <w:marRight w:val="0"/>
          <w:marTop w:val="0"/>
          <w:marBottom w:val="0"/>
          <w:divBdr>
            <w:top w:val="none" w:sz="0" w:space="0" w:color="auto"/>
            <w:left w:val="none" w:sz="0" w:space="0" w:color="auto"/>
            <w:bottom w:val="none" w:sz="0" w:space="0" w:color="auto"/>
            <w:right w:val="none" w:sz="0" w:space="0" w:color="auto"/>
          </w:divBdr>
        </w:div>
        <w:div w:id="1577059159">
          <w:marLeft w:val="640"/>
          <w:marRight w:val="0"/>
          <w:marTop w:val="0"/>
          <w:marBottom w:val="0"/>
          <w:divBdr>
            <w:top w:val="none" w:sz="0" w:space="0" w:color="auto"/>
            <w:left w:val="none" w:sz="0" w:space="0" w:color="auto"/>
            <w:bottom w:val="none" w:sz="0" w:space="0" w:color="auto"/>
            <w:right w:val="none" w:sz="0" w:space="0" w:color="auto"/>
          </w:divBdr>
        </w:div>
        <w:div w:id="1598362865">
          <w:marLeft w:val="640"/>
          <w:marRight w:val="0"/>
          <w:marTop w:val="0"/>
          <w:marBottom w:val="0"/>
          <w:divBdr>
            <w:top w:val="none" w:sz="0" w:space="0" w:color="auto"/>
            <w:left w:val="none" w:sz="0" w:space="0" w:color="auto"/>
            <w:bottom w:val="none" w:sz="0" w:space="0" w:color="auto"/>
            <w:right w:val="none" w:sz="0" w:space="0" w:color="auto"/>
          </w:divBdr>
        </w:div>
        <w:div w:id="1682276203">
          <w:marLeft w:val="640"/>
          <w:marRight w:val="0"/>
          <w:marTop w:val="0"/>
          <w:marBottom w:val="0"/>
          <w:divBdr>
            <w:top w:val="none" w:sz="0" w:space="0" w:color="auto"/>
            <w:left w:val="none" w:sz="0" w:space="0" w:color="auto"/>
            <w:bottom w:val="none" w:sz="0" w:space="0" w:color="auto"/>
            <w:right w:val="none" w:sz="0" w:space="0" w:color="auto"/>
          </w:divBdr>
        </w:div>
        <w:div w:id="1701321247">
          <w:marLeft w:val="640"/>
          <w:marRight w:val="0"/>
          <w:marTop w:val="0"/>
          <w:marBottom w:val="0"/>
          <w:divBdr>
            <w:top w:val="none" w:sz="0" w:space="0" w:color="auto"/>
            <w:left w:val="none" w:sz="0" w:space="0" w:color="auto"/>
            <w:bottom w:val="none" w:sz="0" w:space="0" w:color="auto"/>
            <w:right w:val="none" w:sz="0" w:space="0" w:color="auto"/>
          </w:divBdr>
        </w:div>
        <w:div w:id="1715616932">
          <w:marLeft w:val="640"/>
          <w:marRight w:val="0"/>
          <w:marTop w:val="0"/>
          <w:marBottom w:val="0"/>
          <w:divBdr>
            <w:top w:val="none" w:sz="0" w:space="0" w:color="auto"/>
            <w:left w:val="none" w:sz="0" w:space="0" w:color="auto"/>
            <w:bottom w:val="none" w:sz="0" w:space="0" w:color="auto"/>
            <w:right w:val="none" w:sz="0" w:space="0" w:color="auto"/>
          </w:divBdr>
        </w:div>
        <w:div w:id="1723405586">
          <w:marLeft w:val="640"/>
          <w:marRight w:val="0"/>
          <w:marTop w:val="0"/>
          <w:marBottom w:val="0"/>
          <w:divBdr>
            <w:top w:val="none" w:sz="0" w:space="0" w:color="auto"/>
            <w:left w:val="none" w:sz="0" w:space="0" w:color="auto"/>
            <w:bottom w:val="none" w:sz="0" w:space="0" w:color="auto"/>
            <w:right w:val="none" w:sz="0" w:space="0" w:color="auto"/>
          </w:divBdr>
        </w:div>
        <w:div w:id="1738745529">
          <w:marLeft w:val="640"/>
          <w:marRight w:val="0"/>
          <w:marTop w:val="0"/>
          <w:marBottom w:val="0"/>
          <w:divBdr>
            <w:top w:val="none" w:sz="0" w:space="0" w:color="auto"/>
            <w:left w:val="none" w:sz="0" w:space="0" w:color="auto"/>
            <w:bottom w:val="none" w:sz="0" w:space="0" w:color="auto"/>
            <w:right w:val="none" w:sz="0" w:space="0" w:color="auto"/>
          </w:divBdr>
        </w:div>
        <w:div w:id="1746876795">
          <w:marLeft w:val="640"/>
          <w:marRight w:val="0"/>
          <w:marTop w:val="0"/>
          <w:marBottom w:val="0"/>
          <w:divBdr>
            <w:top w:val="none" w:sz="0" w:space="0" w:color="auto"/>
            <w:left w:val="none" w:sz="0" w:space="0" w:color="auto"/>
            <w:bottom w:val="none" w:sz="0" w:space="0" w:color="auto"/>
            <w:right w:val="none" w:sz="0" w:space="0" w:color="auto"/>
          </w:divBdr>
        </w:div>
        <w:div w:id="1759668836">
          <w:marLeft w:val="640"/>
          <w:marRight w:val="0"/>
          <w:marTop w:val="0"/>
          <w:marBottom w:val="0"/>
          <w:divBdr>
            <w:top w:val="none" w:sz="0" w:space="0" w:color="auto"/>
            <w:left w:val="none" w:sz="0" w:space="0" w:color="auto"/>
            <w:bottom w:val="none" w:sz="0" w:space="0" w:color="auto"/>
            <w:right w:val="none" w:sz="0" w:space="0" w:color="auto"/>
          </w:divBdr>
        </w:div>
        <w:div w:id="1778598809">
          <w:marLeft w:val="640"/>
          <w:marRight w:val="0"/>
          <w:marTop w:val="0"/>
          <w:marBottom w:val="0"/>
          <w:divBdr>
            <w:top w:val="none" w:sz="0" w:space="0" w:color="auto"/>
            <w:left w:val="none" w:sz="0" w:space="0" w:color="auto"/>
            <w:bottom w:val="none" w:sz="0" w:space="0" w:color="auto"/>
            <w:right w:val="none" w:sz="0" w:space="0" w:color="auto"/>
          </w:divBdr>
        </w:div>
        <w:div w:id="1782996360">
          <w:marLeft w:val="640"/>
          <w:marRight w:val="0"/>
          <w:marTop w:val="0"/>
          <w:marBottom w:val="0"/>
          <w:divBdr>
            <w:top w:val="none" w:sz="0" w:space="0" w:color="auto"/>
            <w:left w:val="none" w:sz="0" w:space="0" w:color="auto"/>
            <w:bottom w:val="none" w:sz="0" w:space="0" w:color="auto"/>
            <w:right w:val="none" w:sz="0" w:space="0" w:color="auto"/>
          </w:divBdr>
        </w:div>
        <w:div w:id="1844976862">
          <w:marLeft w:val="640"/>
          <w:marRight w:val="0"/>
          <w:marTop w:val="0"/>
          <w:marBottom w:val="0"/>
          <w:divBdr>
            <w:top w:val="none" w:sz="0" w:space="0" w:color="auto"/>
            <w:left w:val="none" w:sz="0" w:space="0" w:color="auto"/>
            <w:bottom w:val="none" w:sz="0" w:space="0" w:color="auto"/>
            <w:right w:val="none" w:sz="0" w:space="0" w:color="auto"/>
          </w:divBdr>
        </w:div>
        <w:div w:id="1868174462">
          <w:marLeft w:val="640"/>
          <w:marRight w:val="0"/>
          <w:marTop w:val="0"/>
          <w:marBottom w:val="0"/>
          <w:divBdr>
            <w:top w:val="none" w:sz="0" w:space="0" w:color="auto"/>
            <w:left w:val="none" w:sz="0" w:space="0" w:color="auto"/>
            <w:bottom w:val="none" w:sz="0" w:space="0" w:color="auto"/>
            <w:right w:val="none" w:sz="0" w:space="0" w:color="auto"/>
          </w:divBdr>
        </w:div>
        <w:div w:id="1954287445">
          <w:marLeft w:val="640"/>
          <w:marRight w:val="0"/>
          <w:marTop w:val="0"/>
          <w:marBottom w:val="0"/>
          <w:divBdr>
            <w:top w:val="none" w:sz="0" w:space="0" w:color="auto"/>
            <w:left w:val="none" w:sz="0" w:space="0" w:color="auto"/>
            <w:bottom w:val="none" w:sz="0" w:space="0" w:color="auto"/>
            <w:right w:val="none" w:sz="0" w:space="0" w:color="auto"/>
          </w:divBdr>
        </w:div>
        <w:div w:id="1961909956">
          <w:marLeft w:val="640"/>
          <w:marRight w:val="0"/>
          <w:marTop w:val="0"/>
          <w:marBottom w:val="0"/>
          <w:divBdr>
            <w:top w:val="none" w:sz="0" w:space="0" w:color="auto"/>
            <w:left w:val="none" w:sz="0" w:space="0" w:color="auto"/>
            <w:bottom w:val="none" w:sz="0" w:space="0" w:color="auto"/>
            <w:right w:val="none" w:sz="0" w:space="0" w:color="auto"/>
          </w:divBdr>
        </w:div>
        <w:div w:id="2013798571">
          <w:marLeft w:val="640"/>
          <w:marRight w:val="0"/>
          <w:marTop w:val="0"/>
          <w:marBottom w:val="0"/>
          <w:divBdr>
            <w:top w:val="none" w:sz="0" w:space="0" w:color="auto"/>
            <w:left w:val="none" w:sz="0" w:space="0" w:color="auto"/>
            <w:bottom w:val="none" w:sz="0" w:space="0" w:color="auto"/>
            <w:right w:val="none" w:sz="0" w:space="0" w:color="auto"/>
          </w:divBdr>
        </w:div>
        <w:div w:id="2020617412">
          <w:marLeft w:val="640"/>
          <w:marRight w:val="0"/>
          <w:marTop w:val="0"/>
          <w:marBottom w:val="0"/>
          <w:divBdr>
            <w:top w:val="none" w:sz="0" w:space="0" w:color="auto"/>
            <w:left w:val="none" w:sz="0" w:space="0" w:color="auto"/>
            <w:bottom w:val="none" w:sz="0" w:space="0" w:color="auto"/>
            <w:right w:val="none" w:sz="0" w:space="0" w:color="auto"/>
          </w:divBdr>
        </w:div>
        <w:div w:id="2044479859">
          <w:marLeft w:val="640"/>
          <w:marRight w:val="0"/>
          <w:marTop w:val="0"/>
          <w:marBottom w:val="0"/>
          <w:divBdr>
            <w:top w:val="none" w:sz="0" w:space="0" w:color="auto"/>
            <w:left w:val="none" w:sz="0" w:space="0" w:color="auto"/>
            <w:bottom w:val="none" w:sz="0" w:space="0" w:color="auto"/>
            <w:right w:val="none" w:sz="0" w:space="0" w:color="auto"/>
          </w:divBdr>
        </w:div>
        <w:div w:id="2062558433">
          <w:marLeft w:val="640"/>
          <w:marRight w:val="0"/>
          <w:marTop w:val="0"/>
          <w:marBottom w:val="0"/>
          <w:divBdr>
            <w:top w:val="none" w:sz="0" w:space="0" w:color="auto"/>
            <w:left w:val="none" w:sz="0" w:space="0" w:color="auto"/>
            <w:bottom w:val="none" w:sz="0" w:space="0" w:color="auto"/>
            <w:right w:val="none" w:sz="0" w:space="0" w:color="auto"/>
          </w:divBdr>
        </w:div>
        <w:div w:id="2072386478">
          <w:marLeft w:val="640"/>
          <w:marRight w:val="0"/>
          <w:marTop w:val="0"/>
          <w:marBottom w:val="0"/>
          <w:divBdr>
            <w:top w:val="none" w:sz="0" w:space="0" w:color="auto"/>
            <w:left w:val="none" w:sz="0" w:space="0" w:color="auto"/>
            <w:bottom w:val="none" w:sz="0" w:space="0" w:color="auto"/>
            <w:right w:val="none" w:sz="0" w:space="0" w:color="auto"/>
          </w:divBdr>
        </w:div>
        <w:div w:id="2077387720">
          <w:marLeft w:val="640"/>
          <w:marRight w:val="0"/>
          <w:marTop w:val="0"/>
          <w:marBottom w:val="0"/>
          <w:divBdr>
            <w:top w:val="none" w:sz="0" w:space="0" w:color="auto"/>
            <w:left w:val="none" w:sz="0" w:space="0" w:color="auto"/>
            <w:bottom w:val="none" w:sz="0" w:space="0" w:color="auto"/>
            <w:right w:val="none" w:sz="0" w:space="0" w:color="auto"/>
          </w:divBdr>
        </w:div>
        <w:div w:id="2142072115">
          <w:marLeft w:val="640"/>
          <w:marRight w:val="0"/>
          <w:marTop w:val="0"/>
          <w:marBottom w:val="0"/>
          <w:divBdr>
            <w:top w:val="none" w:sz="0" w:space="0" w:color="auto"/>
            <w:left w:val="none" w:sz="0" w:space="0" w:color="auto"/>
            <w:bottom w:val="none" w:sz="0" w:space="0" w:color="auto"/>
            <w:right w:val="none" w:sz="0" w:space="0" w:color="auto"/>
          </w:divBdr>
        </w:div>
      </w:divsChild>
    </w:div>
    <w:div w:id="447823118">
      <w:bodyDiv w:val="1"/>
      <w:marLeft w:val="0"/>
      <w:marRight w:val="0"/>
      <w:marTop w:val="0"/>
      <w:marBottom w:val="0"/>
      <w:divBdr>
        <w:top w:val="none" w:sz="0" w:space="0" w:color="auto"/>
        <w:left w:val="none" w:sz="0" w:space="0" w:color="auto"/>
        <w:bottom w:val="none" w:sz="0" w:space="0" w:color="auto"/>
        <w:right w:val="none" w:sz="0" w:space="0" w:color="auto"/>
      </w:divBdr>
      <w:divsChild>
        <w:div w:id="1576744878">
          <w:marLeft w:val="640"/>
          <w:marRight w:val="0"/>
          <w:marTop w:val="0"/>
          <w:marBottom w:val="0"/>
          <w:divBdr>
            <w:top w:val="none" w:sz="0" w:space="0" w:color="auto"/>
            <w:left w:val="none" w:sz="0" w:space="0" w:color="auto"/>
            <w:bottom w:val="none" w:sz="0" w:space="0" w:color="auto"/>
            <w:right w:val="none" w:sz="0" w:space="0" w:color="auto"/>
          </w:divBdr>
        </w:div>
        <w:div w:id="673797615">
          <w:marLeft w:val="640"/>
          <w:marRight w:val="0"/>
          <w:marTop w:val="0"/>
          <w:marBottom w:val="0"/>
          <w:divBdr>
            <w:top w:val="none" w:sz="0" w:space="0" w:color="auto"/>
            <w:left w:val="none" w:sz="0" w:space="0" w:color="auto"/>
            <w:bottom w:val="none" w:sz="0" w:space="0" w:color="auto"/>
            <w:right w:val="none" w:sz="0" w:space="0" w:color="auto"/>
          </w:divBdr>
        </w:div>
        <w:div w:id="1588421507">
          <w:marLeft w:val="640"/>
          <w:marRight w:val="0"/>
          <w:marTop w:val="0"/>
          <w:marBottom w:val="0"/>
          <w:divBdr>
            <w:top w:val="none" w:sz="0" w:space="0" w:color="auto"/>
            <w:left w:val="none" w:sz="0" w:space="0" w:color="auto"/>
            <w:bottom w:val="none" w:sz="0" w:space="0" w:color="auto"/>
            <w:right w:val="none" w:sz="0" w:space="0" w:color="auto"/>
          </w:divBdr>
        </w:div>
        <w:div w:id="1085224401">
          <w:marLeft w:val="640"/>
          <w:marRight w:val="0"/>
          <w:marTop w:val="0"/>
          <w:marBottom w:val="0"/>
          <w:divBdr>
            <w:top w:val="none" w:sz="0" w:space="0" w:color="auto"/>
            <w:left w:val="none" w:sz="0" w:space="0" w:color="auto"/>
            <w:bottom w:val="none" w:sz="0" w:space="0" w:color="auto"/>
            <w:right w:val="none" w:sz="0" w:space="0" w:color="auto"/>
          </w:divBdr>
        </w:div>
        <w:div w:id="945816936">
          <w:marLeft w:val="640"/>
          <w:marRight w:val="0"/>
          <w:marTop w:val="0"/>
          <w:marBottom w:val="0"/>
          <w:divBdr>
            <w:top w:val="none" w:sz="0" w:space="0" w:color="auto"/>
            <w:left w:val="none" w:sz="0" w:space="0" w:color="auto"/>
            <w:bottom w:val="none" w:sz="0" w:space="0" w:color="auto"/>
            <w:right w:val="none" w:sz="0" w:space="0" w:color="auto"/>
          </w:divBdr>
        </w:div>
        <w:div w:id="2099062892">
          <w:marLeft w:val="640"/>
          <w:marRight w:val="0"/>
          <w:marTop w:val="0"/>
          <w:marBottom w:val="0"/>
          <w:divBdr>
            <w:top w:val="none" w:sz="0" w:space="0" w:color="auto"/>
            <w:left w:val="none" w:sz="0" w:space="0" w:color="auto"/>
            <w:bottom w:val="none" w:sz="0" w:space="0" w:color="auto"/>
            <w:right w:val="none" w:sz="0" w:space="0" w:color="auto"/>
          </w:divBdr>
        </w:div>
        <w:div w:id="1350378411">
          <w:marLeft w:val="640"/>
          <w:marRight w:val="0"/>
          <w:marTop w:val="0"/>
          <w:marBottom w:val="0"/>
          <w:divBdr>
            <w:top w:val="none" w:sz="0" w:space="0" w:color="auto"/>
            <w:left w:val="none" w:sz="0" w:space="0" w:color="auto"/>
            <w:bottom w:val="none" w:sz="0" w:space="0" w:color="auto"/>
            <w:right w:val="none" w:sz="0" w:space="0" w:color="auto"/>
          </w:divBdr>
        </w:div>
        <w:div w:id="1475875293">
          <w:marLeft w:val="640"/>
          <w:marRight w:val="0"/>
          <w:marTop w:val="0"/>
          <w:marBottom w:val="0"/>
          <w:divBdr>
            <w:top w:val="none" w:sz="0" w:space="0" w:color="auto"/>
            <w:left w:val="none" w:sz="0" w:space="0" w:color="auto"/>
            <w:bottom w:val="none" w:sz="0" w:space="0" w:color="auto"/>
            <w:right w:val="none" w:sz="0" w:space="0" w:color="auto"/>
          </w:divBdr>
        </w:div>
        <w:div w:id="1461142391">
          <w:marLeft w:val="640"/>
          <w:marRight w:val="0"/>
          <w:marTop w:val="0"/>
          <w:marBottom w:val="0"/>
          <w:divBdr>
            <w:top w:val="none" w:sz="0" w:space="0" w:color="auto"/>
            <w:left w:val="none" w:sz="0" w:space="0" w:color="auto"/>
            <w:bottom w:val="none" w:sz="0" w:space="0" w:color="auto"/>
            <w:right w:val="none" w:sz="0" w:space="0" w:color="auto"/>
          </w:divBdr>
        </w:div>
        <w:div w:id="1167019423">
          <w:marLeft w:val="640"/>
          <w:marRight w:val="0"/>
          <w:marTop w:val="0"/>
          <w:marBottom w:val="0"/>
          <w:divBdr>
            <w:top w:val="none" w:sz="0" w:space="0" w:color="auto"/>
            <w:left w:val="none" w:sz="0" w:space="0" w:color="auto"/>
            <w:bottom w:val="none" w:sz="0" w:space="0" w:color="auto"/>
            <w:right w:val="none" w:sz="0" w:space="0" w:color="auto"/>
          </w:divBdr>
        </w:div>
        <w:div w:id="1873110437">
          <w:marLeft w:val="640"/>
          <w:marRight w:val="0"/>
          <w:marTop w:val="0"/>
          <w:marBottom w:val="0"/>
          <w:divBdr>
            <w:top w:val="none" w:sz="0" w:space="0" w:color="auto"/>
            <w:left w:val="none" w:sz="0" w:space="0" w:color="auto"/>
            <w:bottom w:val="none" w:sz="0" w:space="0" w:color="auto"/>
            <w:right w:val="none" w:sz="0" w:space="0" w:color="auto"/>
          </w:divBdr>
        </w:div>
        <w:div w:id="562838949">
          <w:marLeft w:val="640"/>
          <w:marRight w:val="0"/>
          <w:marTop w:val="0"/>
          <w:marBottom w:val="0"/>
          <w:divBdr>
            <w:top w:val="none" w:sz="0" w:space="0" w:color="auto"/>
            <w:left w:val="none" w:sz="0" w:space="0" w:color="auto"/>
            <w:bottom w:val="none" w:sz="0" w:space="0" w:color="auto"/>
            <w:right w:val="none" w:sz="0" w:space="0" w:color="auto"/>
          </w:divBdr>
        </w:div>
        <w:div w:id="1965233205">
          <w:marLeft w:val="640"/>
          <w:marRight w:val="0"/>
          <w:marTop w:val="0"/>
          <w:marBottom w:val="0"/>
          <w:divBdr>
            <w:top w:val="none" w:sz="0" w:space="0" w:color="auto"/>
            <w:left w:val="none" w:sz="0" w:space="0" w:color="auto"/>
            <w:bottom w:val="none" w:sz="0" w:space="0" w:color="auto"/>
            <w:right w:val="none" w:sz="0" w:space="0" w:color="auto"/>
          </w:divBdr>
        </w:div>
        <w:div w:id="1257128723">
          <w:marLeft w:val="640"/>
          <w:marRight w:val="0"/>
          <w:marTop w:val="0"/>
          <w:marBottom w:val="0"/>
          <w:divBdr>
            <w:top w:val="none" w:sz="0" w:space="0" w:color="auto"/>
            <w:left w:val="none" w:sz="0" w:space="0" w:color="auto"/>
            <w:bottom w:val="none" w:sz="0" w:space="0" w:color="auto"/>
            <w:right w:val="none" w:sz="0" w:space="0" w:color="auto"/>
          </w:divBdr>
        </w:div>
        <w:div w:id="1316880659">
          <w:marLeft w:val="640"/>
          <w:marRight w:val="0"/>
          <w:marTop w:val="0"/>
          <w:marBottom w:val="0"/>
          <w:divBdr>
            <w:top w:val="none" w:sz="0" w:space="0" w:color="auto"/>
            <w:left w:val="none" w:sz="0" w:space="0" w:color="auto"/>
            <w:bottom w:val="none" w:sz="0" w:space="0" w:color="auto"/>
            <w:right w:val="none" w:sz="0" w:space="0" w:color="auto"/>
          </w:divBdr>
        </w:div>
        <w:div w:id="894974432">
          <w:marLeft w:val="640"/>
          <w:marRight w:val="0"/>
          <w:marTop w:val="0"/>
          <w:marBottom w:val="0"/>
          <w:divBdr>
            <w:top w:val="none" w:sz="0" w:space="0" w:color="auto"/>
            <w:left w:val="none" w:sz="0" w:space="0" w:color="auto"/>
            <w:bottom w:val="none" w:sz="0" w:space="0" w:color="auto"/>
            <w:right w:val="none" w:sz="0" w:space="0" w:color="auto"/>
          </w:divBdr>
        </w:div>
        <w:div w:id="1721199150">
          <w:marLeft w:val="640"/>
          <w:marRight w:val="0"/>
          <w:marTop w:val="0"/>
          <w:marBottom w:val="0"/>
          <w:divBdr>
            <w:top w:val="none" w:sz="0" w:space="0" w:color="auto"/>
            <w:left w:val="none" w:sz="0" w:space="0" w:color="auto"/>
            <w:bottom w:val="none" w:sz="0" w:space="0" w:color="auto"/>
            <w:right w:val="none" w:sz="0" w:space="0" w:color="auto"/>
          </w:divBdr>
        </w:div>
        <w:div w:id="484972673">
          <w:marLeft w:val="640"/>
          <w:marRight w:val="0"/>
          <w:marTop w:val="0"/>
          <w:marBottom w:val="0"/>
          <w:divBdr>
            <w:top w:val="none" w:sz="0" w:space="0" w:color="auto"/>
            <w:left w:val="none" w:sz="0" w:space="0" w:color="auto"/>
            <w:bottom w:val="none" w:sz="0" w:space="0" w:color="auto"/>
            <w:right w:val="none" w:sz="0" w:space="0" w:color="auto"/>
          </w:divBdr>
        </w:div>
        <w:div w:id="237713742">
          <w:marLeft w:val="640"/>
          <w:marRight w:val="0"/>
          <w:marTop w:val="0"/>
          <w:marBottom w:val="0"/>
          <w:divBdr>
            <w:top w:val="none" w:sz="0" w:space="0" w:color="auto"/>
            <w:left w:val="none" w:sz="0" w:space="0" w:color="auto"/>
            <w:bottom w:val="none" w:sz="0" w:space="0" w:color="auto"/>
            <w:right w:val="none" w:sz="0" w:space="0" w:color="auto"/>
          </w:divBdr>
        </w:div>
        <w:div w:id="1915625926">
          <w:marLeft w:val="640"/>
          <w:marRight w:val="0"/>
          <w:marTop w:val="0"/>
          <w:marBottom w:val="0"/>
          <w:divBdr>
            <w:top w:val="none" w:sz="0" w:space="0" w:color="auto"/>
            <w:left w:val="none" w:sz="0" w:space="0" w:color="auto"/>
            <w:bottom w:val="none" w:sz="0" w:space="0" w:color="auto"/>
            <w:right w:val="none" w:sz="0" w:space="0" w:color="auto"/>
          </w:divBdr>
        </w:div>
        <w:div w:id="682173269">
          <w:marLeft w:val="640"/>
          <w:marRight w:val="0"/>
          <w:marTop w:val="0"/>
          <w:marBottom w:val="0"/>
          <w:divBdr>
            <w:top w:val="none" w:sz="0" w:space="0" w:color="auto"/>
            <w:left w:val="none" w:sz="0" w:space="0" w:color="auto"/>
            <w:bottom w:val="none" w:sz="0" w:space="0" w:color="auto"/>
            <w:right w:val="none" w:sz="0" w:space="0" w:color="auto"/>
          </w:divBdr>
        </w:div>
        <w:div w:id="60374959">
          <w:marLeft w:val="640"/>
          <w:marRight w:val="0"/>
          <w:marTop w:val="0"/>
          <w:marBottom w:val="0"/>
          <w:divBdr>
            <w:top w:val="none" w:sz="0" w:space="0" w:color="auto"/>
            <w:left w:val="none" w:sz="0" w:space="0" w:color="auto"/>
            <w:bottom w:val="none" w:sz="0" w:space="0" w:color="auto"/>
            <w:right w:val="none" w:sz="0" w:space="0" w:color="auto"/>
          </w:divBdr>
        </w:div>
        <w:div w:id="632903809">
          <w:marLeft w:val="640"/>
          <w:marRight w:val="0"/>
          <w:marTop w:val="0"/>
          <w:marBottom w:val="0"/>
          <w:divBdr>
            <w:top w:val="none" w:sz="0" w:space="0" w:color="auto"/>
            <w:left w:val="none" w:sz="0" w:space="0" w:color="auto"/>
            <w:bottom w:val="none" w:sz="0" w:space="0" w:color="auto"/>
            <w:right w:val="none" w:sz="0" w:space="0" w:color="auto"/>
          </w:divBdr>
        </w:div>
        <w:div w:id="1732729659">
          <w:marLeft w:val="640"/>
          <w:marRight w:val="0"/>
          <w:marTop w:val="0"/>
          <w:marBottom w:val="0"/>
          <w:divBdr>
            <w:top w:val="none" w:sz="0" w:space="0" w:color="auto"/>
            <w:left w:val="none" w:sz="0" w:space="0" w:color="auto"/>
            <w:bottom w:val="none" w:sz="0" w:space="0" w:color="auto"/>
            <w:right w:val="none" w:sz="0" w:space="0" w:color="auto"/>
          </w:divBdr>
        </w:div>
        <w:div w:id="332607539">
          <w:marLeft w:val="640"/>
          <w:marRight w:val="0"/>
          <w:marTop w:val="0"/>
          <w:marBottom w:val="0"/>
          <w:divBdr>
            <w:top w:val="none" w:sz="0" w:space="0" w:color="auto"/>
            <w:left w:val="none" w:sz="0" w:space="0" w:color="auto"/>
            <w:bottom w:val="none" w:sz="0" w:space="0" w:color="auto"/>
            <w:right w:val="none" w:sz="0" w:space="0" w:color="auto"/>
          </w:divBdr>
        </w:div>
        <w:div w:id="713043896">
          <w:marLeft w:val="640"/>
          <w:marRight w:val="0"/>
          <w:marTop w:val="0"/>
          <w:marBottom w:val="0"/>
          <w:divBdr>
            <w:top w:val="none" w:sz="0" w:space="0" w:color="auto"/>
            <w:left w:val="none" w:sz="0" w:space="0" w:color="auto"/>
            <w:bottom w:val="none" w:sz="0" w:space="0" w:color="auto"/>
            <w:right w:val="none" w:sz="0" w:space="0" w:color="auto"/>
          </w:divBdr>
        </w:div>
        <w:div w:id="1107702454">
          <w:marLeft w:val="640"/>
          <w:marRight w:val="0"/>
          <w:marTop w:val="0"/>
          <w:marBottom w:val="0"/>
          <w:divBdr>
            <w:top w:val="none" w:sz="0" w:space="0" w:color="auto"/>
            <w:left w:val="none" w:sz="0" w:space="0" w:color="auto"/>
            <w:bottom w:val="none" w:sz="0" w:space="0" w:color="auto"/>
            <w:right w:val="none" w:sz="0" w:space="0" w:color="auto"/>
          </w:divBdr>
        </w:div>
        <w:div w:id="383062998">
          <w:marLeft w:val="640"/>
          <w:marRight w:val="0"/>
          <w:marTop w:val="0"/>
          <w:marBottom w:val="0"/>
          <w:divBdr>
            <w:top w:val="none" w:sz="0" w:space="0" w:color="auto"/>
            <w:left w:val="none" w:sz="0" w:space="0" w:color="auto"/>
            <w:bottom w:val="none" w:sz="0" w:space="0" w:color="auto"/>
            <w:right w:val="none" w:sz="0" w:space="0" w:color="auto"/>
          </w:divBdr>
        </w:div>
        <w:div w:id="234054097">
          <w:marLeft w:val="640"/>
          <w:marRight w:val="0"/>
          <w:marTop w:val="0"/>
          <w:marBottom w:val="0"/>
          <w:divBdr>
            <w:top w:val="none" w:sz="0" w:space="0" w:color="auto"/>
            <w:left w:val="none" w:sz="0" w:space="0" w:color="auto"/>
            <w:bottom w:val="none" w:sz="0" w:space="0" w:color="auto"/>
            <w:right w:val="none" w:sz="0" w:space="0" w:color="auto"/>
          </w:divBdr>
        </w:div>
        <w:div w:id="1093669082">
          <w:marLeft w:val="640"/>
          <w:marRight w:val="0"/>
          <w:marTop w:val="0"/>
          <w:marBottom w:val="0"/>
          <w:divBdr>
            <w:top w:val="none" w:sz="0" w:space="0" w:color="auto"/>
            <w:left w:val="none" w:sz="0" w:space="0" w:color="auto"/>
            <w:bottom w:val="none" w:sz="0" w:space="0" w:color="auto"/>
            <w:right w:val="none" w:sz="0" w:space="0" w:color="auto"/>
          </w:divBdr>
        </w:div>
        <w:div w:id="2023697373">
          <w:marLeft w:val="640"/>
          <w:marRight w:val="0"/>
          <w:marTop w:val="0"/>
          <w:marBottom w:val="0"/>
          <w:divBdr>
            <w:top w:val="none" w:sz="0" w:space="0" w:color="auto"/>
            <w:left w:val="none" w:sz="0" w:space="0" w:color="auto"/>
            <w:bottom w:val="none" w:sz="0" w:space="0" w:color="auto"/>
            <w:right w:val="none" w:sz="0" w:space="0" w:color="auto"/>
          </w:divBdr>
        </w:div>
        <w:div w:id="1414012204">
          <w:marLeft w:val="640"/>
          <w:marRight w:val="0"/>
          <w:marTop w:val="0"/>
          <w:marBottom w:val="0"/>
          <w:divBdr>
            <w:top w:val="none" w:sz="0" w:space="0" w:color="auto"/>
            <w:left w:val="none" w:sz="0" w:space="0" w:color="auto"/>
            <w:bottom w:val="none" w:sz="0" w:space="0" w:color="auto"/>
            <w:right w:val="none" w:sz="0" w:space="0" w:color="auto"/>
          </w:divBdr>
        </w:div>
        <w:div w:id="754979013">
          <w:marLeft w:val="640"/>
          <w:marRight w:val="0"/>
          <w:marTop w:val="0"/>
          <w:marBottom w:val="0"/>
          <w:divBdr>
            <w:top w:val="none" w:sz="0" w:space="0" w:color="auto"/>
            <w:left w:val="none" w:sz="0" w:space="0" w:color="auto"/>
            <w:bottom w:val="none" w:sz="0" w:space="0" w:color="auto"/>
            <w:right w:val="none" w:sz="0" w:space="0" w:color="auto"/>
          </w:divBdr>
        </w:div>
        <w:div w:id="1359618118">
          <w:marLeft w:val="640"/>
          <w:marRight w:val="0"/>
          <w:marTop w:val="0"/>
          <w:marBottom w:val="0"/>
          <w:divBdr>
            <w:top w:val="none" w:sz="0" w:space="0" w:color="auto"/>
            <w:left w:val="none" w:sz="0" w:space="0" w:color="auto"/>
            <w:bottom w:val="none" w:sz="0" w:space="0" w:color="auto"/>
            <w:right w:val="none" w:sz="0" w:space="0" w:color="auto"/>
          </w:divBdr>
        </w:div>
        <w:div w:id="756248054">
          <w:marLeft w:val="640"/>
          <w:marRight w:val="0"/>
          <w:marTop w:val="0"/>
          <w:marBottom w:val="0"/>
          <w:divBdr>
            <w:top w:val="none" w:sz="0" w:space="0" w:color="auto"/>
            <w:left w:val="none" w:sz="0" w:space="0" w:color="auto"/>
            <w:bottom w:val="none" w:sz="0" w:space="0" w:color="auto"/>
            <w:right w:val="none" w:sz="0" w:space="0" w:color="auto"/>
          </w:divBdr>
        </w:div>
        <w:div w:id="314185860">
          <w:marLeft w:val="640"/>
          <w:marRight w:val="0"/>
          <w:marTop w:val="0"/>
          <w:marBottom w:val="0"/>
          <w:divBdr>
            <w:top w:val="none" w:sz="0" w:space="0" w:color="auto"/>
            <w:left w:val="none" w:sz="0" w:space="0" w:color="auto"/>
            <w:bottom w:val="none" w:sz="0" w:space="0" w:color="auto"/>
            <w:right w:val="none" w:sz="0" w:space="0" w:color="auto"/>
          </w:divBdr>
        </w:div>
        <w:div w:id="2124035111">
          <w:marLeft w:val="640"/>
          <w:marRight w:val="0"/>
          <w:marTop w:val="0"/>
          <w:marBottom w:val="0"/>
          <w:divBdr>
            <w:top w:val="none" w:sz="0" w:space="0" w:color="auto"/>
            <w:left w:val="none" w:sz="0" w:space="0" w:color="auto"/>
            <w:bottom w:val="none" w:sz="0" w:space="0" w:color="auto"/>
            <w:right w:val="none" w:sz="0" w:space="0" w:color="auto"/>
          </w:divBdr>
        </w:div>
        <w:div w:id="1693873846">
          <w:marLeft w:val="640"/>
          <w:marRight w:val="0"/>
          <w:marTop w:val="0"/>
          <w:marBottom w:val="0"/>
          <w:divBdr>
            <w:top w:val="none" w:sz="0" w:space="0" w:color="auto"/>
            <w:left w:val="none" w:sz="0" w:space="0" w:color="auto"/>
            <w:bottom w:val="none" w:sz="0" w:space="0" w:color="auto"/>
            <w:right w:val="none" w:sz="0" w:space="0" w:color="auto"/>
          </w:divBdr>
        </w:div>
        <w:div w:id="1161775010">
          <w:marLeft w:val="640"/>
          <w:marRight w:val="0"/>
          <w:marTop w:val="0"/>
          <w:marBottom w:val="0"/>
          <w:divBdr>
            <w:top w:val="none" w:sz="0" w:space="0" w:color="auto"/>
            <w:left w:val="none" w:sz="0" w:space="0" w:color="auto"/>
            <w:bottom w:val="none" w:sz="0" w:space="0" w:color="auto"/>
            <w:right w:val="none" w:sz="0" w:space="0" w:color="auto"/>
          </w:divBdr>
        </w:div>
        <w:div w:id="942224347">
          <w:marLeft w:val="640"/>
          <w:marRight w:val="0"/>
          <w:marTop w:val="0"/>
          <w:marBottom w:val="0"/>
          <w:divBdr>
            <w:top w:val="none" w:sz="0" w:space="0" w:color="auto"/>
            <w:left w:val="none" w:sz="0" w:space="0" w:color="auto"/>
            <w:bottom w:val="none" w:sz="0" w:space="0" w:color="auto"/>
            <w:right w:val="none" w:sz="0" w:space="0" w:color="auto"/>
          </w:divBdr>
        </w:div>
        <w:div w:id="1562248454">
          <w:marLeft w:val="640"/>
          <w:marRight w:val="0"/>
          <w:marTop w:val="0"/>
          <w:marBottom w:val="0"/>
          <w:divBdr>
            <w:top w:val="none" w:sz="0" w:space="0" w:color="auto"/>
            <w:left w:val="none" w:sz="0" w:space="0" w:color="auto"/>
            <w:bottom w:val="none" w:sz="0" w:space="0" w:color="auto"/>
            <w:right w:val="none" w:sz="0" w:space="0" w:color="auto"/>
          </w:divBdr>
        </w:div>
        <w:div w:id="1048723081">
          <w:marLeft w:val="640"/>
          <w:marRight w:val="0"/>
          <w:marTop w:val="0"/>
          <w:marBottom w:val="0"/>
          <w:divBdr>
            <w:top w:val="none" w:sz="0" w:space="0" w:color="auto"/>
            <w:left w:val="none" w:sz="0" w:space="0" w:color="auto"/>
            <w:bottom w:val="none" w:sz="0" w:space="0" w:color="auto"/>
            <w:right w:val="none" w:sz="0" w:space="0" w:color="auto"/>
          </w:divBdr>
        </w:div>
        <w:div w:id="361128958">
          <w:marLeft w:val="640"/>
          <w:marRight w:val="0"/>
          <w:marTop w:val="0"/>
          <w:marBottom w:val="0"/>
          <w:divBdr>
            <w:top w:val="none" w:sz="0" w:space="0" w:color="auto"/>
            <w:left w:val="none" w:sz="0" w:space="0" w:color="auto"/>
            <w:bottom w:val="none" w:sz="0" w:space="0" w:color="auto"/>
            <w:right w:val="none" w:sz="0" w:space="0" w:color="auto"/>
          </w:divBdr>
        </w:div>
        <w:div w:id="439495591">
          <w:marLeft w:val="640"/>
          <w:marRight w:val="0"/>
          <w:marTop w:val="0"/>
          <w:marBottom w:val="0"/>
          <w:divBdr>
            <w:top w:val="none" w:sz="0" w:space="0" w:color="auto"/>
            <w:left w:val="none" w:sz="0" w:space="0" w:color="auto"/>
            <w:bottom w:val="none" w:sz="0" w:space="0" w:color="auto"/>
            <w:right w:val="none" w:sz="0" w:space="0" w:color="auto"/>
          </w:divBdr>
        </w:div>
        <w:div w:id="1294749204">
          <w:marLeft w:val="640"/>
          <w:marRight w:val="0"/>
          <w:marTop w:val="0"/>
          <w:marBottom w:val="0"/>
          <w:divBdr>
            <w:top w:val="none" w:sz="0" w:space="0" w:color="auto"/>
            <w:left w:val="none" w:sz="0" w:space="0" w:color="auto"/>
            <w:bottom w:val="none" w:sz="0" w:space="0" w:color="auto"/>
            <w:right w:val="none" w:sz="0" w:space="0" w:color="auto"/>
          </w:divBdr>
        </w:div>
        <w:div w:id="1712609586">
          <w:marLeft w:val="640"/>
          <w:marRight w:val="0"/>
          <w:marTop w:val="0"/>
          <w:marBottom w:val="0"/>
          <w:divBdr>
            <w:top w:val="none" w:sz="0" w:space="0" w:color="auto"/>
            <w:left w:val="none" w:sz="0" w:space="0" w:color="auto"/>
            <w:bottom w:val="none" w:sz="0" w:space="0" w:color="auto"/>
            <w:right w:val="none" w:sz="0" w:space="0" w:color="auto"/>
          </w:divBdr>
        </w:div>
        <w:div w:id="1927878376">
          <w:marLeft w:val="640"/>
          <w:marRight w:val="0"/>
          <w:marTop w:val="0"/>
          <w:marBottom w:val="0"/>
          <w:divBdr>
            <w:top w:val="none" w:sz="0" w:space="0" w:color="auto"/>
            <w:left w:val="none" w:sz="0" w:space="0" w:color="auto"/>
            <w:bottom w:val="none" w:sz="0" w:space="0" w:color="auto"/>
            <w:right w:val="none" w:sz="0" w:space="0" w:color="auto"/>
          </w:divBdr>
        </w:div>
        <w:div w:id="1454711750">
          <w:marLeft w:val="640"/>
          <w:marRight w:val="0"/>
          <w:marTop w:val="0"/>
          <w:marBottom w:val="0"/>
          <w:divBdr>
            <w:top w:val="none" w:sz="0" w:space="0" w:color="auto"/>
            <w:left w:val="none" w:sz="0" w:space="0" w:color="auto"/>
            <w:bottom w:val="none" w:sz="0" w:space="0" w:color="auto"/>
            <w:right w:val="none" w:sz="0" w:space="0" w:color="auto"/>
          </w:divBdr>
        </w:div>
        <w:div w:id="106236982">
          <w:marLeft w:val="640"/>
          <w:marRight w:val="0"/>
          <w:marTop w:val="0"/>
          <w:marBottom w:val="0"/>
          <w:divBdr>
            <w:top w:val="none" w:sz="0" w:space="0" w:color="auto"/>
            <w:left w:val="none" w:sz="0" w:space="0" w:color="auto"/>
            <w:bottom w:val="none" w:sz="0" w:space="0" w:color="auto"/>
            <w:right w:val="none" w:sz="0" w:space="0" w:color="auto"/>
          </w:divBdr>
        </w:div>
        <w:div w:id="1848014013">
          <w:marLeft w:val="640"/>
          <w:marRight w:val="0"/>
          <w:marTop w:val="0"/>
          <w:marBottom w:val="0"/>
          <w:divBdr>
            <w:top w:val="none" w:sz="0" w:space="0" w:color="auto"/>
            <w:left w:val="none" w:sz="0" w:space="0" w:color="auto"/>
            <w:bottom w:val="none" w:sz="0" w:space="0" w:color="auto"/>
            <w:right w:val="none" w:sz="0" w:space="0" w:color="auto"/>
          </w:divBdr>
        </w:div>
        <w:div w:id="316156156">
          <w:marLeft w:val="640"/>
          <w:marRight w:val="0"/>
          <w:marTop w:val="0"/>
          <w:marBottom w:val="0"/>
          <w:divBdr>
            <w:top w:val="none" w:sz="0" w:space="0" w:color="auto"/>
            <w:left w:val="none" w:sz="0" w:space="0" w:color="auto"/>
            <w:bottom w:val="none" w:sz="0" w:space="0" w:color="auto"/>
            <w:right w:val="none" w:sz="0" w:space="0" w:color="auto"/>
          </w:divBdr>
        </w:div>
        <w:div w:id="1649817177">
          <w:marLeft w:val="640"/>
          <w:marRight w:val="0"/>
          <w:marTop w:val="0"/>
          <w:marBottom w:val="0"/>
          <w:divBdr>
            <w:top w:val="none" w:sz="0" w:space="0" w:color="auto"/>
            <w:left w:val="none" w:sz="0" w:space="0" w:color="auto"/>
            <w:bottom w:val="none" w:sz="0" w:space="0" w:color="auto"/>
            <w:right w:val="none" w:sz="0" w:space="0" w:color="auto"/>
          </w:divBdr>
        </w:div>
        <w:div w:id="223685057">
          <w:marLeft w:val="640"/>
          <w:marRight w:val="0"/>
          <w:marTop w:val="0"/>
          <w:marBottom w:val="0"/>
          <w:divBdr>
            <w:top w:val="none" w:sz="0" w:space="0" w:color="auto"/>
            <w:left w:val="none" w:sz="0" w:space="0" w:color="auto"/>
            <w:bottom w:val="none" w:sz="0" w:space="0" w:color="auto"/>
            <w:right w:val="none" w:sz="0" w:space="0" w:color="auto"/>
          </w:divBdr>
        </w:div>
        <w:div w:id="1826584327">
          <w:marLeft w:val="640"/>
          <w:marRight w:val="0"/>
          <w:marTop w:val="0"/>
          <w:marBottom w:val="0"/>
          <w:divBdr>
            <w:top w:val="none" w:sz="0" w:space="0" w:color="auto"/>
            <w:left w:val="none" w:sz="0" w:space="0" w:color="auto"/>
            <w:bottom w:val="none" w:sz="0" w:space="0" w:color="auto"/>
            <w:right w:val="none" w:sz="0" w:space="0" w:color="auto"/>
          </w:divBdr>
        </w:div>
        <w:div w:id="1621762573">
          <w:marLeft w:val="640"/>
          <w:marRight w:val="0"/>
          <w:marTop w:val="0"/>
          <w:marBottom w:val="0"/>
          <w:divBdr>
            <w:top w:val="none" w:sz="0" w:space="0" w:color="auto"/>
            <w:left w:val="none" w:sz="0" w:space="0" w:color="auto"/>
            <w:bottom w:val="none" w:sz="0" w:space="0" w:color="auto"/>
            <w:right w:val="none" w:sz="0" w:space="0" w:color="auto"/>
          </w:divBdr>
        </w:div>
        <w:div w:id="1721247599">
          <w:marLeft w:val="640"/>
          <w:marRight w:val="0"/>
          <w:marTop w:val="0"/>
          <w:marBottom w:val="0"/>
          <w:divBdr>
            <w:top w:val="none" w:sz="0" w:space="0" w:color="auto"/>
            <w:left w:val="none" w:sz="0" w:space="0" w:color="auto"/>
            <w:bottom w:val="none" w:sz="0" w:space="0" w:color="auto"/>
            <w:right w:val="none" w:sz="0" w:space="0" w:color="auto"/>
          </w:divBdr>
        </w:div>
        <w:div w:id="1916165251">
          <w:marLeft w:val="640"/>
          <w:marRight w:val="0"/>
          <w:marTop w:val="0"/>
          <w:marBottom w:val="0"/>
          <w:divBdr>
            <w:top w:val="none" w:sz="0" w:space="0" w:color="auto"/>
            <w:left w:val="none" w:sz="0" w:space="0" w:color="auto"/>
            <w:bottom w:val="none" w:sz="0" w:space="0" w:color="auto"/>
            <w:right w:val="none" w:sz="0" w:space="0" w:color="auto"/>
          </w:divBdr>
        </w:div>
        <w:div w:id="880826913">
          <w:marLeft w:val="640"/>
          <w:marRight w:val="0"/>
          <w:marTop w:val="0"/>
          <w:marBottom w:val="0"/>
          <w:divBdr>
            <w:top w:val="none" w:sz="0" w:space="0" w:color="auto"/>
            <w:left w:val="none" w:sz="0" w:space="0" w:color="auto"/>
            <w:bottom w:val="none" w:sz="0" w:space="0" w:color="auto"/>
            <w:right w:val="none" w:sz="0" w:space="0" w:color="auto"/>
          </w:divBdr>
        </w:div>
        <w:div w:id="887376860">
          <w:marLeft w:val="640"/>
          <w:marRight w:val="0"/>
          <w:marTop w:val="0"/>
          <w:marBottom w:val="0"/>
          <w:divBdr>
            <w:top w:val="none" w:sz="0" w:space="0" w:color="auto"/>
            <w:left w:val="none" w:sz="0" w:space="0" w:color="auto"/>
            <w:bottom w:val="none" w:sz="0" w:space="0" w:color="auto"/>
            <w:right w:val="none" w:sz="0" w:space="0" w:color="auto"/>
          </w:divBdr>
        </w:div>
        <w:div w:id="1516729124">
          <w:marLeft w:val="640"/>
          <w:marRight w:val="0"/>
          <w:marTop w:val="0"/>
          <w:marBottom w:val="0"/>
          <w:divBdr>
            <w:top w:val="none" w:sz="0" w:space="0" w:color="auto"/>
            <w:left w:val="none" w:sz="0" w:space="0" w:color="auto"/>
            <w:bottom w:val="none" w:sz="0" w:space="0" w:color="auto"/>
            <w:right w:val="none" w:sz="0" w:space="0" w:color="auto"/>
          </w:divBdr>
        </w:div>
        <w:div w:id="1325360433">
          <w:marLeft w:val="640"/>
          <w:marRight w:val="0"/>
          <w:marTop w:val="0"/>
          <w:marBottom w:val="0"/>
          <w:divBdr>
            <w:top w:val="none" w:sz="0" w:space="0" w:color="auto"/>
            <w:left w:val="none" w:sz="0" w:space="0" w:color="auto"/>
            <w:bottom w:val="none" w:sz="0" w:space="0" w:color="auto"/>
            <w:right w:val="none" w:sz="0" w:space="0" w:color="auto"/>
          </w:divBdr>
        </w:div>
        <w:div w:id="724716253">
          <w:marLeft w:val="640"/>
          <w:marRight w:val="0"/>
          <w:marTop w:val="0"/>
          <w:marBottom w:val="0"/>
          <w:divBdr>
            <w:top w:val="none" w:sz="0" w:space="0" w:color="auto"/>
            <w:left w:val="none" w:sz="0" w:space="0" w:color="auto"/>
            <w:bottom w:val="none" w:sz="0" w:space="0" w:color="auto"/>
            <w:right w:val="none" w:sz="0" w:space="0" w:color="auto"/>
          </w:divBdr>
        </w:div>
        <w:div w:id="798182036">
          <w:marLeft w:val="640"/>
          <w:marRight w:val="0"/>
          <w:marTop w:val="0"/>
          <w:marBottom w:val="0"/>
          <w:divBdr>
            <w:top w:val="none" w:sz="0" w:space="0" w:color="auto"/>
            <w:left w:val="none" w:sz="0" w:space="0" w:color="auto"/>
            <w:bottom w:val="none" w:sz="0" w:space="0" w:color="auto"/>
            <w:right w:val="none" w:sz="0" w:space="0" w:color="auto"/>
          </w:divBdr>
        </w:div>
        <w:div w:id="496769239">
          <w:marLeft w:val="640"/>
          <w:marRight w:val="0"/>
          <w:marTop w:val="0"/>
          <w:marBottom w:val="0"/>
          <w:divBdr>
            <w:top w:val="none" w:sz="0" w:space="0" w:color="auto"/>
            <w:left w:val="none" w:sz="0" w:space="0" w:color="auto"/>
            <w:bottom w:val="none" w:sz="0" w:space="0" w:color="auto"/>
            <w:right w:val="none" w:sz="0" w:space="0" w:color="auto"/>
          </w:divBdr>
        </w:div>
        <w:div w:id="1963262354">
          <w:marLeft w:val="640"/>
          <w:marRight w:val="0"/>
          <w:marTop w:val="0"/>
          <w:marBottom w:val="0"/>
          <w:divBdr>
            <w:top w:val="none" w:sz="0" w:space="0" w:color="auto"/>
            <w:left w:val="none" w:sz="0" w:space="0" w:color="auto"/>
            <w:bottom w:val="none" w:sz="0" w:space="0" w:color="auto"/>
            <w:right w:val="none" w:sz="0" w:space="0" w:color="auto"/>
          </w:divBdr>
        </w:div>
        <w:div w:id="1499153602">
          <w:marLeft w:val="640"/>
          <w:marRight w:val="0"/>
          <w:marTop w:val="0"/>
          <w:marBottom w:val="0"/>
          <w:divBdr>
            <w:top w:val="none" w:sz="0" w:space="0" w:color="auto"/>
            <w:left w:val="none" w:sz="0" w:space="0" w:color="auto"/>
            <w:bottom w:val="none" w:sz="0" w:space="0" w:color="auto"/>
            <w:right w:val="none" w:sz="0" w:space="0" w:color="auto"/>
          </w:divBdr>
        </w:div>
        <w:div w:id="1965308584">
          <w:marLeft w:val="640"/>
          <w:marRight w:val="0"/>
          <w:marTop w:val="0"/>
          <w:marBottom w:val="0"/>
          <w:divBdr>
            <w:top w:val="none" w:sz="0" w:space="0" w:color="auto"/>
            <w:left w:val="none" w:sz="0" w:space="0" w:color="auto"/>
            <w:bottom w:val="none" w:sz="0" w:space="0" w:color="auto"/>
            <w:right w:val="none" w:sz="0" w:space="0" w:color="auto"/>
          </w:divBdr>
        </w:div>
        <w:div w:id="1464424127">
          <w:marLeft w:val="640"/>
          <w:marRight w:val="0"/>
          <w:marTop w:val="0"/>
          <w:marBottom w:val="0"/>
          <w:divBdr>
            <w:top w:val="none" w:sz="0" w:space="0" w:color="auto"/>
            <w:left w:val="none" w:sz="0" w:space="0" w:color="auto"/>
            <w:bottom w:val="none" w:sz="0" w:space="0" w:color="auto"/>
            <w:right w:val="none" w:sz="0" w:space="0" w:color="auto"/>
          </w:divBdr>
        </w:div>
        <w:div w:id="2025741552">
          <w:marLeft w:val="640"/>
          <w:marRight w:val="0"/>
          <w:marTop w:val="0"/>
          <w:marBottom w:val="0"/>
          <w:divBdr>
            <w:top w:val="none" w:sz="0" w:space="0" w:color="auto"/>
            <w:left w:val="none" w:sz="0" w:space="0" w:color="auto"/>
            <w:bottom w:val="none" w:sz="0" w:space="0" w:color="auto"/>
            <w:right w:val="none" w:sz="0" w:space="0" w:color="auto"/>
          </w:divBdr>
        </w:div>
        <w:div w:id="155001255">
          <w:marLeft w:val="640"/>
          <w:marRight w:val="0"/>
          <w:marTop w:val="0"/>
          <w:marBottom w:val="0"/>
          <w:divBdr>
            <w:top w:val="none" w:sz="0" w:space="0" w:color="auto"/>
            <w:left w:val="none" w:sz="0" w:space="0" w:color="auto"/>
            <w:bottom w:val="none" w:sz="0" w:space="0" w:color="auto"/>
            <w:right w:val="none" w:sz="0" w:space="0" w:color="auto"/>
          </w:divBdr>
        </w:div>
        <w:div w:id="602567540">
          <w:marLeft w:val="640"/>
          <w:marRight w:val="0"/>
          <w:marTop w:val="0"/>
          <w:marBottom w:val="0"/>
          <w:divBdr>
            <w:top w:val="none" w:sz="0" w:space="0" w:color="auto"/>
            <w:left w:val="none" w:sz="0" w:space="0" w:color="auto"/>
            <w:bottom w:val="none" w:sz="0" w:space="0" w:color="auto"/>
            <w:right w:val="none" w:sz="0" w:space="0" w:color="auto"/>
          </w:divBdr>
        </w:div>
        <w:div w:id="1338070426">
          <w:marLeft w:val="640"/>
          <w:marRight w:val="0"/>
          <w:marTop w:val="0"/>
          <w:marBottom w:val="0"/>
          <w:divBdr>
            <w:top w:val="none" w:sz="0" w:space="0" w:color="auto"/>
            <w:left w:val="none" w:sz="0" w:space="0" w:color="auto"/>
            <w:bottom w:val="none" w:sz="0" w:space="0" w:color="auto"/>
            <w:right w:val="none" w:sz="0" w:space="0" w:color="auto"/>
          </w:divBdr>
        </w:div>
        <w:div w:id="385842191">
          <w:marLeft w:val="640"/>
          <w:marRight w:val="0"/>
          <w:marTop w:val="0"/>
          <w:marBottom w:val="0"/>
          <w:divBdr>
            <w:top w:val="none" w:sz="0" w:space="0" w:color="auto"/>
            <w:left w:val="none" w:sz="0" w:space="0" w:color="auto"/>
            <w:bottom w:val="none" w:sz="0" w:space="0" w:color="auto"/>
            <w:right w:val="none" w:sz="0" w:space="0" w:color="auto"/>
          </w:divBdr>
        </w:div>
        <w:div w:id="2046515600">
          <w:marLeft w:val="640"/>
          <w:marRight w:val="0"/>
          <w:marTop w:val="0"/>
          <w:marBottom w:val="0"/>
          <w:divBdr>
            <w:top w:val="none" w:sz="0" w:space="0" w:color="auto"/>
            <w:left w:val="none" w:sz="0" w:space="0" w:color="auto"/>
            <w:bottom w:val="none" w:sz="0" w:space="0" w:color="auto"/>
            <w:right w:val="none" w:sz="0" w:space="0" w:color="auto"/>
          </w:divBdr>
        </w:div>
        <w:div w:id="2030715058">
          <w:marLeft w:val="640"/>
          <w:marRight w:val="0"/>
          <w:marTop w:val="0"/>
          <w:marBottom w:val="0"/>
          <w:divBdr>
            <w:top w:val="none" w:sz="0" w:space="0" w:color="auto"/>
            <w:left w:val="none" w:sz="0" w:space="0" w:color="auto"/>
            <w:bottom w:val="none" w:sz="0" w:space="0" w:color="auto"/>
            <w:right w:val="none" w:sz="0" w:space="0" w:color="auto"/>
          </w:divBdr>
        </w:div>
        <w:div w:id="334191362">
          <w:marLeft w:val="640"/>
          <w:marRight w:val="0"/>
          <w:marTop w:val="0"/>
          <w:marBottom w:val="0"/>
          <w:divBdr>
            <w:top w:val="none" w:sz="0" w:space="0" w:color="auto"/>
            <w:left w:val="none" w:sz="0" w:space="0" w:color="auto"/>
            <w:bottom w:val="none" w:sz="0" w:space="0" w:color="auto"/>
            <w:right w:val="none" w:sz="0" w:space="0" w:color="auto"/>
          </w:divBdr>
        </w:div>
        <w:div w:id="2052217875">
          <w:marLeft w:val="640"/>
          <w:marRight w:val="0"/>
          <w:marTop w:val="0"/>
          <w:marBottom w:val="0"/>
          <w:divBdr>
            <w:top w:val="none" w:sz="0" w:space="0" w:color="auto"/>
            <w:left w:val="none" w:sz="0" w:space="0" w:color="auto"/>
            <w:bottom w:val="none" w:sz="0" w:space="0" w:color="auto"/>
            <w:right w:val="none" w:sz="0" w:space="0" w:color="auto"/>
          </w:divBdr>
        </w:div>
        <w:div w:id="1744837178">
          <w:marLeft w:val="640"/>
          <w:marRight w:val="0"/>
          <w:marTop w:val="0"/>
          <w:marBottom w:val="0"/>
          <w:divBdr>
            <w:top w:val="none" w:sz="0" w:space="0" w:color="auto"/>
            <w:left w:val="none" w:sz="0" w:space="0" w:color="auto"/>
            <w:bottom w:val="none" w:sz="0" w:space="0" w:color="auto"/>
            <w:right w:val="none" w:sz="0" w:space="0" w:color="auto"/>
          </w:divBdr>
        </w:div>
        <w:div w:id="1093743356">
          <w:marLeft w:val="640"/>
          <w:marRight w:val="0"/>
          <w:marTop w:val="0"/>
          <w:marBottom w:val="0"/>
          <w:divBdr>
            <w:top w:val="none" w:sz="0" w:space="0" w:color="auto"/>
            <w:left w:val="none" w:sz="0" w:space="0" w:color="auto"/>
            <w:bottom w:val="none" w:sz="0" w:space="0" w:color="auto"/>
            <w:right w:val="none" w:sz="0" w:space="0" w:color="auto"/>
          </w:divBdr>
        </w:div>
        <w:div w:id="2066370170">
          <w:marLeft w:val="640"/>
          <w:marRight w:val="0"/>
          <w:marTop w:val="0"/>
          <w:marBottom w:val="0"/>
          <w:divBdr>
            <w:top w:val="none" w:sz="0" w:space="0" w:color="auto"/>
            <w:left w:val="none" w:sz="0" w:space="0" w:color="auto"/>
            <w:bottom w:val="none" w:sz="0" w:space="0" w:color="auto"/>
            <w:right w:val="none" w:sz="0" w:space="0" w:color="auto"/>
          </w:divBdr>
        </w:div>
        <w:div w:id="794370317">
          <w:marLeft w:val="640"/>
          <w:marRight w:val="0"/>
          <w:marTop w:val="0"/>
          <w:marBottom w:val="0"/>
          <w:divBdr>
            <w:top w:val="none" w:sz="0" w:space="0" w:color="auto"/>
            <w:left w:val="none" w:sz="0" w:space="0" w:color="auto"/>
            <w:bottom w:val="none" w:sz="0" w:space="0" w:color="auto"/>
            <w:right w:val="none" w:sz="0" w:space="0" w:color="auto"/>
          </w:divBdr>
        </w:div>
        <w:div w:id="165949246">
          <w:marLeft w:val="640"/>
          <w:marRight w:val="0"/>
          <w:marTop w:val="0"/>
          <w:marBottom w:val="0"/>
          <w:divBdr>
            <w:top w:val="none" w:sz="0" w:space="0" w:color="auto"/>
            <w:left w:val="none" w:sz="0" w:space="0" w:color="auto"/>
            <w:bottom w:val="none" w:sz="0" w:space="0" w:color="auto"/>
            <w:right w:val="none" w:sz="0" w:space="0" w:color="auto"/>
          </w:divBdr>
        </w:div>
        <w:div w:id="1734426145">
          <w:marLeft w:val="640"/>
          <w:marRight w:val="0"/>
          <w:marTop w:val="0"/>
          <w:marBottom w:val="0"/>
          <w:divBdr>
            <w:top w:val="none" w:sz="0" w:space="0" w:color="auto"/>
            <w:left w:val="none" w:sz="0" w:space="0" w:color="auto"/>
            <w:bottom w:val="none" w:sz="0" w:space="0" w:color="auto"/>
            <w:right w:val="none" w:sz="0" w:space="0" w:color="auto"/>
          </w:divBdr>
        </w:div>
        <w:div w:id="53553202">
          <w:marLeft w:val="640"/>
          <w:marRight w:val="0"/>
          <w:marTop w:val="0"/>
          <w:marBottom w:val="0"/>
          <w:divBdr>
            <w:top w:val="none" w:sz="0" w:space="0" w:color="auto"/>
            <w:left w:val="none" w:sz="0" w:space="0" w:color="auto"/>
            <w:bottom w:val="none" w:sz="0" w:space="0" w:color="auto"/>
            <w:right w:val="none" w:sz="0" w:space="0" w:color="auto"/>
          </w:divBdr>
        </w:div>
        <w:div w:id="306740662">
          <w:marLeft w:val="640"/>
          <w:marRight w:val="0"/>
          <w:marTop w:val="0"/>
          <w:marBottom w:val="0"/>
          <w:divBdr>
            <w:top w:val="none" w:sz="0" w:space="0" w:color="auto"/>
            <w:left w:val="none" w:sz="0" w:space="0" w:color="auto"/>
            <w:bottom w:val="none" w:sz="0" w:space="0" w:color="auto"/>
            <w:right w:val="none" w:sz="0" w:space="0" w:color="auto"/>
          </w:divBdr>
        </w:div>
        <w:div w:id="1424648686">
          <w:marLeft w:val="640"/>
          <w:marRight w:val="0"/>
          <w:marTop w:val="0"/>
          <w:marBottom w:val="0"/>
          <w:divBdr>
            <w:top w:val="none" w:sz="0" w:space="0" w:color="auto"/>
            <w:left w:val="none" w:sz="0" w:space="0" w:color="auto"/>
            <w:bottom w:val="none" w:sz="0" w:space="0" w:color="auto"/>
            <w:right w:val="none" w:sz="0" w:space="0" w:color="auto"/>
          </w:divBdr>
        </w:div>
        <w:div w:id="2057922408">
          <w:marLeft w:val="640"/>
          <w:marRight w:val="0"/>
          <w:marTop w:val="0"/>
          <w:marBottom w:val="0"/>
          <w:divBdr>
            <w:top w:val="none" w:sz="0" w:space="0" w:color="auto"/>
            <w:left w:val="none" w:sz="0" w:space="0" w:color="auto"/>
            <w:bottom w:val="none" w:sz="0" w:space="0" w:color="auto"/>
            <w:right w:val="none" w:sz="0" w:space="0" w:color="auto"/>
          </w:divBdr>
        </w:div>
      </w:divsChild>
    </w:div>
    <w:div w:id="450250885">
      <w:bodyDiv w:val="1"/>
      <w:marLeft w:val="0"/>
      <w:marRight w:val="0"/>
      <w:marTop w:val="0"/>
      <w:marBottom w:val="0"/>
      <w:divBdr>
        <w:top w:val="none" w:sz="0" w:space="0" w:color="auto"/>
        <w:left w:val="none" w:sz="0" w:space="0" w:color="auto"/>
        <w:bottom w:val="none" w:sz="0" w:space="0" w:color="auto"/>
        <w:right w:val="none" w:sz="0" w:space="0" w:color="auto"/>
      </w:divBdr>
      <w:divsChild>
        <w:div w:id="1864124789">
          <w:marLeft w:val="640"/>
          <w:marRight w:val="0"/>
          <w:marTop w:val="0"/>
          <w:marBottom w:val="0"/>
          <w:divBdr>
            <w:top w:val="none" w:sz="0" w:space="0" w:color="auto"/>
            <w:left w:val="none" w:sz="0" w:space="0" w:color="auto"/>
            <w:bottom w:val="none" w:sz="0" w:space="0" w:color="auto"/>
            <w:right w:val="none" w:sz="0" w:space="0" w:color="auto"/>
          </w:divBdr>
        </w:div>
        <w:div w:id="417990885">
          <w:marLeft w:val="640"/>
          <w:marRight w:val="0"/>
          <w:marTop w:val="0"/>
          <w:marBottom w:val="0"/>
          <w:divBdr>
            <w:top w:val="none" w:sz="0" w:space="0" w:color="auto"/>
            <w:left w:val="none" w:sz="0" w:space="0" w:color="auto"/>
            <w:bottom w:val="none" w:sz="0" w:space="0" w:color="auto"/>
            <w:right w:val="none" w:sz="0" w:space="0" w:color="auto"/>
          </w:divBdr>
        </w:div>
        <w:div w:id="1150050130">
          <w:marLeft w:val="640"/>
          <w:marRight w:val="0"/>
          <w:marTop w:val="0"/>
          <w:marBottom w:val="0"/>
          <w:divBdr>
            <w:top w:val="none" w:sz="0" w:space="0" w:color="auto"/>
            <w:left w:val="none" w:sz="0" w:space="0" w:color="auto"/>
            <w:bottom w:val="none" w:sz="0" w:space="0" w:color="auto"/>
            <w:right w:val="none" w:sz="0" w:space="0" w:color="auto"/>
          </w:divBdr>
        </w:div>
        <w:div w:id="1870023554">
          <w:marLeft w:val="640"/>
          <w:marRight w:val="0"/>
          <w:marTop w:val="0"/>
          <w:marBottom w:val="0"/>
          <w:divBdr>
            <w:top w:val="none" w:sz="0" w:space="0" w:color="auto"/>
            <w:left w:val="none" w:sz="0" w:space="0" w:color="auto"/>
            <w:bottom w:val="none" w:sz="0" w:space="0" w:color="auto"/>
            <w:right w:val="none" w:sz="0" w:space="0" w:color="auto"/>
          </w:divBdr>
        </w:div>
        <w:div w:id="1655834035">
          <w:marLeft w:val="640"/>
          <w:marRight w:val="0"/>
          <w:marTop w:val="0"/>
          <w:marBottom w:val="0"/>
          <w:divBdr>
            <w:top w:val="none" w:sz="0" w:space="0" w:color="auto"/>
            <w:left w:val="none" w:sz="0" w:space="0" w:color="auto"/>
            <w:bottom w:val="none" w:sz="0" w:space="0" w:color="auto"/>
            <w:right w:val="none" w:sz="0" w:space="0" w:color="auto"/>
          </w:divBdr>
        </w:div>
        <w:div w:id="543446050">
          <w:marLeft w:val="640"/>
          <w:marRight w:val="0"/>
          <w:marTop w:val="0"/>
          <w:marBottom w:val="0"/>
          <w:divBdr>
            <w:top w:val="none" w:sz="0" w:space="0" w:color="auto"/>
            <w:left w:val="none" w:sz="0" w:space="0" w:color="auto"/>
            <w:bottom w:val="none" w:sz="0" w:space="0" w:color="auto"/>
            <w:right w:val="none" w:sz="0" w:space="0" w:color="auto"/>
          </w:divBdr>
        </w:div>
        <w:div w:id="1243758426">
          <w:marLeft w:val="640"/>
          <w:marRight w:val="0"/>
          <w:marTop w:val="0"/>
          <w:marBottom w:val="0"/>
          <w:divBdr>
            <w:top w:val="none" w:sz="0" w:space="0" w:color="auto"/>
            <w:left w:val="none" w:sz="0" w:space="0" w:color="auto"/>
            <w:bottom w:val="none" w:sz="0" w:space="0" w:color="auto"/>
            <w:right w:val="none" w:sz="0" w:space="0" w:color="auto"/>
          </w:divBdr>
        </w:div>
        <w:div w:id="2109496336">
          <w:marLeft w:val="640"/>
          <w:marRight w:val="0"/>
          <w:marTop w:val="0"/>
          <w:marBottom w:val="0"/>
          <w:divBdr>
            <w:top w:val="none" w:sz="0" w:space="0" w:color="auto"/>
            <w:left w:val="none" w:sz="0" w:space="0" w:color="auto"/>
            <w:bottom w:val="none" w:sz="0" w:space="0" w:color="auto"/>
            <w:right w:val="none" w:sz="0" w:space="0" w:color="auto"/>
          </w:divBdr>
        </w:div>
        <w:div w:id="6913371">
          <w:marLeft w:val="640"/>
          <w:marRight w:val="0"/>
          <w:marTop w:val="0"/>
          <w:marBottom w:val="0"/>
          <w:divBdr>
            <w:top w:val="none" w:sz="0" w:space="0" w:color="auto"/>
            <w:left w:val="none" w:sz="0" w:space="0" w:color="auto"/>
            <w:bottom w:val="none" w:sz="0" w:space="0" w:color="auto"/>
            <w:right w:val="none" w:sz="0" w:space="0" w:color="auto"/>
          </w:divBdr>
        </w:div>
        <w:div w:id="666058245">
          <w:marLeft w:val="640"/>
          <w:marRight w:val="0"/>
          <w:marTop w:val="0"/>
          <w:marBottom w:val="0"/>
          <w:divBdr>
            <w:top w:val="none" w:sz="0" w:space="0" w:color="auto"/>
            <w:left w:val="none" w:sz="0" w:space="0" w:color="auto"/>
            <w:bottom w:val="none" w:sz="0" w:space="0" w:color="auto"/>
            <w:right w:val="none" w:sz="0" w:space="0" w:color="auto"/>
          </w:divBdr>
        </w:div>
        <w:div w:id="1709718626">
          <w:marLeft w:val="640"/>
          <w:marRight w:val="0"/>
          <w:marTop w:val="0"/>
          <w:marBottom w:val="0"/>
          <w:divBdr>
            <w:top w:val="none" w:sz="0" w:space="0" w:color="auto"/>
            <w:left w:val="none" w:sz="0" w:space="0" w:color="auto"/>
            <w:bottom w:val="none" w:sz="0" w:space="0" w:color="auto"/>
            <w:right w:val="none" w:sz="0" w:space="0" w:color="auto"/>
          </w:divBdr>
        </w:div>
        <w:div w:id="522936368">
          <w:marLeft w:val="640"/>
          <w:marRight w:val="0"/>
          <w:marTop w:val="0"/>
          <w:marBottom w:val="0"/>
          <w:divBdr>
            <w:top w:val="none" w:sz="0" w:space="0" w:color="auto"/>
            <w:left w:val="none" w:sz="0" w:space="0" w:color="auto"/>
            <w:bottom w:val="none" w:sz="0" w:space="0" w:color="auto"/>
            <w:right w:val="none" w:sz="0" w:space="0" w:color="auto"/>
          </w:divBdr>
        </w:div>
        <w:div w:id="794641215">
          <w:marLeft w:val="640"/>
          <w:marRight w:val="0"/>
          <w:marTop w:val="0"/>
          <w:marBottom w:val="0"/>
          <w:divBdr>
            <w:top w:val="none" w:sz="0" w:space="0" w:color="auto"/>
            <w:left w:val="none" w:sz="0" w:space="0" w:color="auto"/>
            <w:bottom w:val="none" w:sz="0" w:space="0" w:color="auto"/>
            <w:right w:val="none" w:sz="0" w:space="0" w:color="auto"/>
          </w:divBdr>
        </w:div>
        <w:div w:id="1802841500">
          <w:marLeft w:val="640"/>
          <w:marRight w:val="0"/>
          <w:marTop w:val="0"/>
          <w:marBottom w:val="0"/>
          <w:divBdr>
            <w:top w:val="none" w:sz="0" w:space="0" w:color="auto"/>
            <w:left w:val="none" w:sz="0" w:space="0" w:color="auto"/>
            <w:bottom w:val="none" w:sz="0" w:space="0" w:color="auto"/>
            <w:right w:val="none" w:sz="0" w:space="0" w:color="auto"/>
          </w:divBdr>
        </w:div>
        <w:div w:id="1199390642">
          <w:marLeft w:val="640"/>
          <w:marRight w:val="0"/>
          <w:marTop w:val="0"/>
          <w:marBottom w:val="0"/>
          <w:divBdr>
            <w:top w:val="none" w:sz="0" w:space="0" w:color="auto"/>
            <w:left w:val="none" w:sz="0" w:space="0" w:color="auto"/>
            <w:bottom w:val="none" w:sz="0" w:space="0" w:color="auto"/>
            <w:right w:val="none" w:sz="0" w:space="0" w:color="auto"/>
          </w:divBdr>
        </w:div>
        <w:div w:id="668143964">
          <w:marLeft w:val="640"/>
          <w:marRight w:val="0"/>
          <w:marTop w:val="0"/>
          <w:marBottom w:val="0"/>
          <w:divBdr>
            <w:top w:val="none" w:sz="0" w:space="0" w:color="auto"/>
            <w:left w:val="none" w:sz="0" w:space="0" w:color="auto"/>
            <w:bottom w:val="none" w:sz="0" w:space="0" w:color="auto"/>
            <w:right w:val="none" w:sz="0" w:space="0" w:color="auto"/>
          </w:divBdr>
        </w:div>
        <w:div w:id="29495039">
          <w:marLeft w:val="640"/>
          <w:marRight w:val="0"/>
          <w:marTop w:val="0"/>
          <w:marBottom w:val="0"/>
          <w:divBdr>
            <w:top w:val="none" w:sz="0" w:space="0" w:color="auto"/>
            <w:left w:val="none" w:sz="0" w:space="0" w:color="auto"/>
            <w:bottom w:val="none" w:sz="0" w:space="0" w:color="auto"/>
            <w:right w:val="none" w:sz="0" w:space="0" w:color="auto"/>
          </w:divBdr>
        </w:div>
        <w:div w:id="1476333417">
          <w:marLeft w:val="640"/>
          <w:marRight w:val="0"/>
          <w:marTop w:val="0"/>
          <w:marBottom w:val="0"/>
          <w:divBdr>
            <w:top w:val="none" w:sz="0" w:space="0" w:color="auto"/>
            <w:left w:val="none" w:sz="0" w:space="0" w:color="auto"/>
            <w:bottom w:val="none" w:sz="0" w:space="0" w:color="auto"/>
            <w:right w:val="none" w:sz="0" w:space="0" w:color="auto"/>
          </w:divBdr>
        </w:div>
        <w:div w:id="1060521223">
          <w:marLeft w:val="640"/>
          <w:marRight w:val="0"/>
          <w:marTop w:val="0"/>
          <w:marBottom w:val="0"/>
          <w:divBdr>
            <w:top w:val="none" w:sz="0" w:space="0" w:color="auto"/>
            <w:left w:val="none" w:sz="0" w:space="0" w:color="auto"/>
            <w:bottom w:val="none" w:sz="0" w:space="0" w:color="auto"/>
            <w:right w:val="none" w:sz="0" w:space="0" w:color="auto"/>
          </w:divBdr>
        </w:div>
        <w:div w:id="1017655149">
          <w:marLeft w:val="640"/>
          <w:marRight w:val="0"/>
          <w:marTop w:val="0"/>
          <w:marBottom w:val="0"/>
          <w:divBdr>
            <w:top w:val="none" w:sz="0" w:space="0" w:color="auto"/>
            <w:left w:val="none" w:sz="0" w:space="0" w:color="auto"/>
            <w:bottom w:val="none" w:sz="0" w:space="0" w:color="auto"/>
            <w:right w:val="none" w:sz="0" w:space="0" w:color="auto"/>
          </w:divBdr>
        </w:div>
        <w:div w:id="204409898">
          <w:marLeft w:val="640"/>
          <w:marRight w:val="0"/>
          <w:marTop w:val="0"/>
          <w:marBottom w:val="0"/>
          <w:divBdr>
            <w:top w:val="none" w:sz="0" w:space="0" w:color="auto"/>
            <w:left w:val="none" w:sz="0" w:space="0" w:color="auto"/>
            <w:bottom w:val="none" w:sz="0" w:space="0" w:color="auto"/>
            <w:right w:val="none" w:sz="0" w:space="0" w:color="auto"/>
          </w:divBdr>
        </w:div>
        <w:div w:id="781992613">
          <w:marLeft w:val="640"/>
          <w:marRight w:val="0"/>
          <w:marTop w:val="0"/>
          <w:marBottom w:val="0"/>
          <w:divBdr>
            <w:top w:val="none" w:sz="0" w:space="0" w:color="auto"/>
            <w:left w:val="none" w:sz="0" w:space="0" w:color="auto"/>
            <w:bottom w:val="none" w:sz="0" w:space="0" w:color="auto"/>
            <w:right w:val="none" w:sz="0" w:space="0" w:color="auto"/>
          </w:divBdr>
        </w:div>
        <w:div w:id="1596091172">
          <w:marLeft w:val="640"/>
          <w:marRight w:val="0"/>
          <w:marTop w:val="0"/>
          <w:marBottom w:val="0"/>
          <w:divBdr>
            <w:top w:val="none" w:sz="0" w:space="0" w:color="auto"/>
            <w:left w:val="none" w:sz="0" w:space="0" w:color="auto"/>
            <w:bottom w:val="none" w:sz="0" w:space="0" w:color="auto"/>
            <w:right w:val="none" w:sz="0" w:space="0" w:color="auto"/>
          </w:divBdr>
        </w:div>
        <w:div w:id="1951470158">
          <w:marLeft w:val="640"/>
          <w:marRight w:val="0"/>
          <w:marTop w:val="0"/>
          <w:marBottom w:val="0"/>
          <w:divBdr>
            <w:top w:val="none" w:sz="0" w:space="0" w:color="auto"/>
            <w:left w:val="none" w:sz="0" w:space="0" w:color="auto"/>
            <w:bottom w:val="none" w:sz="0" w:space="0" w:color="auto"/>
            <w:right w:val="none" w:sz="0" w:space="0" w:color="auto"/>
          </w:divBdr>
        </w:div>
        <w:div w:id="1134835827">
          <w:marLeft w:val="640"/>
          <w:marRight w:val="0"/>
          <w:marTop w:val="0"/>
          <w:marBottom w:val="0"/>
          <w:divBdr>
            <w:top w:val="none" w:sz="0" w:space="0" w:color="auto"/>
            <w:left w:val="none" w:sz="0" w:space="0" w:color="auto"/>
            <w:bottom w:val="none" w:sz="0" w:space="0" w:color="auto"/>
            <w:right w:val="none" w:sz="0" w:space="0" w:color="auto"/>
          </w:divBdr>
        </w:div>
        <w:div w:id="800533931">
          <w:marLeft w:val="640"/>
          <w:marRight w:val="0"/>
          <w:marTop w:val="0"/>
          <w:marBottom w:val="0"/>
          <w:divBdr>
            <w:top w:val="none" w:sz="0" w:space="0" w:color="auto"/>
            <w:left w:val="none" w:sz="0" w:space="0" w:color="auto"/>
            <w:bottom w:val="none" w:sz="0" w:space="0" w:color="auto"/>
            <w:right w:val="none" w:sz="0" w:space="0" w:color="auto"/>
          </w:divBdr>
        </w:div>
        <w:div w:id="467743894">
          <w:marLeft w:val="640"/>
          <w:marRight w:val="0"/>
          <w:marTop w:val="0"/>
          <w:marBottom w:val="0"/>
          <w:divBdr>
            <w:top w:val="none" w:sz="0" w:space="0" w:color="auto"/>
            <w:left w:val="none" w:sz="0" w:space="0" w:color="auto"/>
            <w:bottom w:val="none" w:sz="0" w:space="0" w:color="auto"/>
            <w:right w:val="none" w:sz="0" w:space="0" w:color="auto"/>
          </w:divBdr>
        </w:div>
        <w:div w:id="135218728">
          <w:marLeft w:val="640"/>
          <w:marRight w:val="0"/>
          <w:marTop w:val="0"/>
          <w:marBottom w:val="0"/>
          <w:divBdr>
            <w:top w:val="none" w:sz="0" w:space="0" w:color="auto"/>
            <w:left w:val="none" w:sz="0" w:space="0" w:color="auto"/>
            <w:bottom w:val="none" w:sz="0" w:space="0" w:color="auto"/>
            <w:right w:val="none" w:sz="0" w:space="0" w:color="auto"/>
          </w:divBdr>
        </w:div>
        <w:div w:id="384452469">
          <w:marLeft w:val="640"/>
          <w:marRight w:val="0"/>
          <w:marTop w:val="0"/>
          <w:marBottom w:val="0"/>
          <w:divBdr>
            <w:top w:val="none" w:sz="0" w:space="0" w:color="auto"/>
            <w:left w:val="none" w:sz="0" w:space="0" w:color="auto"/>
            <w:bottom w:val="none" w:sz="0" w:space="0" w:color="auto"/>
            <w:right w:val="none" w:sz="0" w:space="0" w:color="auto"/>
          </w:divBdr>
        </w:div>
        <w:div w:id="2021156429">
          <w:marLeft w:val="640"/>
          <w:marRight w:val="0"/>
          <w:marTop w:val="0"/>
          <w:marBottom w:val="0"/>
          <w:divBdr>
            <w:top w:val="none" w:sz="0" w:space="0" w:color="auto"/>
            <w:left w:val="none" w:sz="0" w:space="0" w:color="auto"/>
            <w:bottom w:val="none" w:sz="0" w:space="0" w:color="auto"/>
            <w:right w:val="none" w:sz="0" w:space="0" w:color="auto"/>
          </w:divBdr>
        </w:div>
        <w:div w:id="1359698531">
          <w:marLeft w:val="640"/>
          <w:marRight w:val="0"/>
          <w:marTop w:val="0"/>
          <w:marBottom w:val="0"/>
          <w:divBdr>
            <w:top w:val="none" w:sz="0" w:space="0" w:color="auto"/>
            <w:left w:val="none" w:sz="0" w:space="0" w:color="auto"/>
            <w:bottom w:val="none" w:sz="0" w:space="0" w:color="auto"/>
            <w:right w:val="none" w:sz="0" w:space="0" w:color="auto"/>
          </w:divBdr>
        </w:div>
        <w:div w:id="808787388">
          <w:marLeft w:val="640"/>
          <w:marRight w:val="0"/>
          <w:marTop w:val="0"/>
          <w:marBottom w:val="0"/>
          <w:divBdr>
            <w:top w:val="none" w:sz="0" w:space="0" w:color="auto"/>
            <w:left w:val="none" w:sz="0" w:space="0" w:color="auto"/>
            <w:bottom w:val="none" w:sz="0" w:space="0" w:color="auto"/>
            <w:right w:val="none" w:sz="0" w:space="0" w:color="auto"/>
          </w:divBdr>
        </w:div>
        <w:div w:id="1459034882">
          <w:marLeft w:val="640"/>
          <w:marRight w:val="0"/>
          <w:marTop w:val="0"/>
          <w:marBottom w:val="0"/>
          <w:divBdr>
            <w:top w:val="none" w:sz="0" w:space="0" w:color="auto"/>
            <w:left w:val="none" w:sz="0" w:space="0" w:color="auto"/>
            <w:bottom w:val="none" w:sz="0" w:space="0" w:color="auto"/>
            <w:right w:val="none" w:sz="0" w:space="0" w:color="auto"/>
          </w:divBdr>
        </w:div>
        <w:div w:id="582566597">
          <w:marLeft w:val="640"/>
          <w:marRight w:val="0"/>
          <w:marTop w:val="0"/>
          <w:marBottom w:val="0"/>
          <w:divBdr>
            <w:top w:val="none" w:sz="0" w:space="0" w:color="auto"/>
            <w:left w:val="none" w:sz="0" w:space="0" w:color="auto"/>
            <w:bottom w:val="none" w:sz="0" w:space="0" w:color="auto"/>
            <w:right w:val="none" w:sz="0" w:space="0" w:color="auto"/>
          </w:divBdr>
        </w:div>
        <w:div w:id="575211951">
          <w:marLeft w:val="640"/>
          <w:marRight w:val="0"/>
          <w:marTop w:val="0"/>
          <w:marBottom w:val="0"/>
          <w:divBdr>
            <w:top w:val="none" w:sz="0" w:space="0" w:color="auto"/>
            <w:left w:val="none" w:sz="0" w:space="0" w:color="auto"/>
            <w:bottom w:val="none" w:sz="0" w:space="0" w:color="auto"/>
            <w:right w:val="none" w:sz="0" w:space="0" w:color="auto"/>
          </w:divBdr>
        </w:div>
        <w:div w:id="339355958">
          <w:marLeft w:val="640"/>
          <w:marRight w:val="0"/>
          <w:marTop w:val="0"/>
          <w:marBottom w:val="0"/>
          <w:divBdr>
            <w:top w:val="none" w:sz="0" w:space="0" w:color="auto"/>
            <w:left w:val="none" w:sz="0" w:space="0" w:color="auto"/>
            <w:bottom w:val="none" w:sz="0" w:space="0" w:color="auto"/>
            <w:right w:val="none" w:sz="0" w:space="0" w:color="auto"/>
          </w:divBdr>
        </w:div>
        <w:div w:id="113643281">
          <w:marLeft w:val="640"/>
          <w:marRight w:val="0"/>
          <w:marTop w:val="0"/>
          <w:marBottom w:val="0"/>
          <w:divBdr>
            <w:top w:val="none" w:sz="0" w:space="0" w:color="auto"/>
            <w:left w:val="none" w:sz="0" w:space="0" w:color="auto"/>
            <w:bottom w:val="none" w:sz="0" w:space="0" w:color="auto"/>
            <w:right w:val="none" w:sz="0" w:space="0" w:color="auto"/>
          </w:divBdr>
        </w:div>
        <w:div w:id="355696130">
          <w:marLeft w:val="640"/>
          <w:marRight w:val="0"/>
          <w:marTop w:val="0"/>
          <w:marBottom w:val="0"/>
          <w:divBdr>
            <w:top w:val="none" w:sz="0" w:space="0" w:color="auto"/>
            <w:left w:val="none" w:sz="0" w:space="0" w:color="auto"/>
            <w:bottom w:val="none" w:sz="0" w:space="0" w:color="auto"/>
            <w:right w:val="none" w:sz="0" w:space="0" w:color="auto"/>
          </w:divBdr>
        </w:div>
        <w:div w:id="1343780211">
          <w:marLeft w:val="640"/>
          <w:marRight w:val="0"/>
          <w:marTop w:val="0"/>
          <w:marBottom w:val="0"/>
          <w:divBdr>
            <w:top w:val="none" w:sz="0" w:space="0" w:color="auto"/>
            <w:left w:val="none" w:sz="0" w:space="0" w:color="auto"/>
            <w:bottom w:val="none" w:sz="0" w:space="0" w:color="auto"/>
            <w:right w:val="none" w:sz="0" w:space="0" w:color="auto"/>
          </w:divBdr>
        </w:div>
        <w:div w:id="1801143414">
          <w:marLeft w:val="640"/>
          <w:marRight w:val="0"/>
          <w:marTop w:val="0"/>
          <w:marBottom w:val="0"/>
          <w:divBdr>
            <w:top w:val="none" w:sz="0" w:space="0" w:color="auto"/>
            <w:left w:val="none" w:sz="0" w:space="0" w:color="auto"/>
            <w:bottom w:val="none" w:sz="0" w:space="0" w:color="auto"/>
            <w:right w:val="none" w:sz="0" w:space="0" w:color="auto"/>
          </w:divBdr>
        </w:div>
        <w:div w:id="1930237193">
          <w:marLeft w:val="640"/>
          <w:marRight w:val="0"/>
          <w:marTop w:val="0"/>
          <w:marBottom w:val="0"/>
          <w:divBdr>
            <w:top w:val="none" w:sz="0" w:space="0" w:color="auto"/>
            <w:left w:val="none" w:sz="0" w:space="0" w:color="auto"/>
            <w:bottom w:val="none" w:sz="0" w:space="0" w:color="auto"/>
            <w:right w:val="none" w:sz="0" w:space="0" w:color="auto"/>
          </w:divBdr>
        </w:div>
        <w:div w:id="1984306742">
          <w:marLeft w:val="640"/>
          <w:marRight w:val="0"/>
          <w:marTop w:val="0"/>
          <w:marBottom w:val="0"/>
          <w:divBdr>
            <w:top w:val="none" w:sz="0" w:space="0" w:color="auto"/>
            <w:left w:val="none" w:sz="0" w:space="0" w:color="auto"/>
            <w:bottom w:val="none" w:sz="0" w:space="0" w:color="auto"/>
            <w:right w:val="none" w:sz="0" w:space="0" w:color="auto"/>
          </w:divBdr>
        </w:div>
        <w:div w:id="115370830">
          <w:marLeft w:val="640"/>
          <w:marRight w:val="0"/>
          <w:marTop w:val="0"/>
          <w:marBottom w:val="0"/>
          <w:divBdr>
            <w:top w:val="none" w:sz="0" w:space="0" w:color="auto"/>
            <w:left w:val="none" w:sz="0" w:space="0" w:color="auto"/>
            <w:bottom w:val="none" w:sz="0" w:space="0" w:color="auto"/>
            <w:right w:val="none" w:sz="0" w:space="0" w:color="auto"/>
          </w:divBdr>
        </w:div>
        <w:div w:id="718936364">
          <w:marLeft w:val="640"/>
          <w:marRight w:val="0"/>
          <w:marTop w:val="0"/>
          <w:marBottom w:val="0"/>
          <w:divBdr>
            <w:top w:val="none" w:sz="0" w:space="0" w:color="auto"/>
            <w:left w:val="none" w:sz="0" w:space="0" w:color="auto"/>
            <w:bottom w:val="none" w:sz="0" w:space="0" w:color="auto"/>
            <w:right w:val="none" w:sz="0" w:space="0" w:color="auto"/>
          </w:divBdr>
        </w:div>
        <w:div w:id="859859855">
          <w:marLeft w:val="640"/>
          <w:marRight w:val="0"/>
          <w:marTop w:val="0"/>
          <w:marBottom w:val="0"/>
          <w:divBdr>
            <w:top w:val="none" w:sz="0" w:space="0" w:color="auto"/>
            <w:left w:val="none" w:sz="0" w:space="0" w:color="auto"/>
            <w:bottom w:val="none" w:sz="0" w:space="0" w:color="auto"/>
            <w:right w:val="none" w:sz="0" w:space="0" w:color="auto"/>
          </w:divBdr>
        </w:div>
        <w:div w:id="2065133599">
          <w:marLeft w:val="640"/>
          <w:marRight w:val="0"/>
          <w:marTop w:val="0"/>
          <w:marBottom w:val="0"/>
          <w:divBdr>
            <w:top w:val="none" w:sz="0" w:space="0" w:color="auto"/>
            <w:left w:val="none" w:sz="0" w:space="0" w:color="auto"/>
            <w:bottom w:val="none" w:sz="0" w:space="0" w:color="auto"/>
            <w:right w:val="none" w:sz="0" w:space="0" w:color="auto"/>
          </w:divBdr>
        </w:div>
        <w:div w:id="2027099625">
          <w:marLeft w:val="640"/>
          <w:marRight w:val="0"/>
          <w:marTop w:val="0"/>
          <w:marBottom w:val="0"/>
          <w:divBdr>
            <w:top w:val="none" w:sz="0" w:space="0" w:color="auto"/>
            <w:left w:val="none" w:sz="0" w:space="0" w:color="auto"/>
            <w:bottom w:val="none" w:sz="0" w:space="0" w:color="auto"/>
            <w:right w:val="none" w:sz="0" w:space="0" w:color="auto"/>
          </w:divBdr>
        </w:div>
        <w:div w:id="713966765">
          <w:marLeft w:val="640"/>
          <w:marRight w:val="0"/>
          <w:marTop w:val="0"/>
          <w:marBottom w:val="0"/>
          <w:divBdr>
            <w:top w:val="none" w:sz="0" w:space="0" w:color="auto"/>
            <w:left w:val="none" w:sz="0" w:space="0" w:color="auto"/>
            <w:bottom w:val="none" w:sz="0" w:space="0" w:color="auto"/>
            <w:right w:val="none" w:sz="0" w:space="0" w:color="auto"/>
          </w:divBdr>
        </w:div>
        <w:div w:id="1254557478">
          <w:marLeft w:val="640"/>
          <w:marRight w:val="0"/>
          <w:marTop w:val="0"/>
          <w:marBottom w:val="0"/>
          <w:divBdr>
            <w:top w:val="none" w:sz="0" w:space="0" w:color="auto"/>
            <w:left w:val="none" w:sz="0" w:space="0" w:color="auto"/>
            <w:bottom w:val="none" w:sz="0" w:space="0" w:color="auto"/>
            <w:right w:val="none" w:sz="0" w:space="0" w:color="auto"/>
          </w:divBdr>
        </w:div>
        <w:div w:id="1497108150">
          <w:marLeft w:val="640"/>
          <w:marRight w:val="0"/>
          <w:marTop w:val="0"/>
          <w:marBottom w:val="0"/>
          <w:divBdr>
            <w:top w:val="none" w:sz="0" w:space="0" w:color="auto"/>
            <w:left w:val="none" w:sz="0" w:space="0" w:color="auto"/>
            <w:bottom w:val="none" w:sz="0" w:space="0" w:color="auto"/>
            <w:right w:val="none" w:sz="0" w:space="0" w:color="auto"/>
          </w:divBdr>
        </w:div>
        <w:div w:id="1907840294">
          <w:marLeft w:val="640"/>
          <w:marRight w:val="0"/>
          <w:marTop w:val="0"/>
          <w:marBottom w:val="0"/>
          <w:divBdr>
            <w:top w:val="none" w:sz="0" w:space="0" w:color="auto"/>
            <w:left w:val="none" w:sz="0" w:space="0" w:color="auto"/>
            <w:bottom w:val="none" w:sz="0" w:space="0" w:color="auto"/>
            <w:right w:val="none" w:sz="0" w:space="0" w:color="auto"/>
          </w:divBdr>
        </w:div>
        <w:div w:id="734009710">
          <w:marLeft w:val="640"/>
          <w:marRight w:val="0"/>
          <w:marTop w:val="0"/>
          <w:marBottom w:val="0"/>
          <w:divBdr>
            <w:top w:val="none" w:sz="0" w:space="0" w:color="auto"/>
            <w:left w:val="none" w:sz="0" w:space="0" w:color="auto"/>
            <w:bottom w:val="none" w:sz="0" w:space="0" w:color="auto"/>
            <w:right w:val="none" w:sz="0" w:space="0" w:color="auto"/>
          </w:divBdr>
        </w:div>
        <w:div w:id="269436645">
          <w:marLeft w:val="640"/>
          <w:marRight w:val="0"/>
          <w:marTop w:val="0"/>
          <w:marBottom w:val="0"/>
          <w:divBdr>
            <w:top w:val="none" w:sz="0" w:space="0" w:color="auto"/>
            <w:left w:val="none" w:sz="0" w:space="0" w:color="auto"/>
            <w:bottom w:val="none" w:sz="0" w:space="0" w:color="auto"/>
            <w:right w:val="none" w:sz="0" w:space="0" w:color="auto"/>
          </w:divBdr>
        </w:div>
        <w:div w:id="1390306694">
          <w:marLeft w:val="640"/>
          <w:marRight w:val="0"/>
          <w:marTop w:val="0"/>
          <w:marBottom w:val="0"/>
          <w:divBdr>
            <w:top w:val="none" w:sz="0" w:space="0" w:color="auto"/>
            <w:left w:val="none" w:sz="0" w:space="0" w:color="auto"/>
            <w:bottom w:val="none" w:sz="0" w:space="0" w:color="auto"/>
            <w:right w:val="none" w:sz="0" w:space="0" w:color="auto"/>
          </w:divBdr>
        </w:div>
        <w:div w:id="2009212229">
          <w:marLeft w:val="640"/>
          <w:marRight w:val="0"/>
          <w:marTop w:val="0"/>
          <w:marBottom w:val="0"/>
          <w:divBdr>
            <w:top w:val="none" w:sz="0" w:space="0" w:color="auto"/>
            <w:left w:val="none" w:sz="0" w:space="0" w:color="auto"/>
            <w:bottom w:val="none" w:sz="0" w:space="0" w:color="auto"/>
            <w:right w:val="none" w:sz="0" w:space="0" w:color="auto"/>
          </w:divBdr>
        </w:div>
        <w:div w:id="1590576258">
          <w:marLeft w:val="640"/>
          <w:marRight w:val="0"/>
          <w:marTop w:val="0"/>
          <w:marBottom w:val="0"/>
          <w:divBdr>
            <w:top w:val="none" w:sz="0" w:space="0" w:color="auto"/>
            <w:left w:val="none" w:sz="0" w:space="0" w:color="auto"/>
            <w:bottom w:val="none" w:sz="0" w:space="0" w:color="auto"/>
            <w:right w:val="none" w:sz="0" w:space="0" w:color="auto"/>
          </w:divBdr>
        </w:div>
        <w:div w:id="1223053666">
          <w:marLeft w:val="640"/>
          <w:marRight w:val="0"/>
          <w:marTop w:val="0"/>
          <w:marBottom w:val="0"/>
          <w:divBdr>
            <w:top w:val="none" w:sz="0" w:space="0" w:color="auto"/>
            <w:left w:val="none" w:sz="0" w:space="0" w:color="auto"/>
            <w:bottom w:val="none" w:sz="0" w:space="0" w:color="auto"/>
            <w:right w:val="none" w:sz="0" w:space="0" w:color="auto"/>
          </w:divBdr>
        </w:div>
        <w:div w:id="1007291775">
          <w:marLeft w:val="640"/>
          <w:marRight w:val="0"/>
          <w:marTop w:val="0"/>
          <w:marBottom w:val="0"/>
          <w:divBdr>
            <w:top w:val="none" w:sz="0" w:space="0" w:color="auto"/>
            <w:left w:val="none" w:sz="0" w:space="0" w:color="auto"/>
            <w:bottom w:val="none" w:sz="0" w:space="0" w:color="auto"/>
            <w:right w:val="none" w:sz="0" w:space="0" w:color="auto"/>
          </w:divBdr>
        </w:div>
        <w:div w:id="1272400659">
          <w:marLeft w:val="640"/>
          <w:marRight w:val="0"/>
          <w:marTop w:val="0"/>
          <w:marBottom w:val="0"/>
          <w:divBdr>
            <w:top w:val="none" w:sz="0" w:space="0" w:color="auto"/>
            <w:left w:val="none" w:sz="0" w:space="0" w:color="auto"/>
            <w:bottom w:val="none" w:sz="0" w:space="0" w:color="auto"/>
            <w:right w:val="none" w:sz="0" w:space="0" w:color="auto"/>
          </w:divBdr>
        </w:div>
        <w:div w:id="914322687">
          <w:marLeft w:val="640"/>
          <w:marRight w:val="0"/>
          <w:marTop w:val="0"/>
          <w:marBottom w:val="0"/>
          <w:divBdr>
            <w:top w:val="none" w:sz="0" w:space="0" w:color="auto"/>
            <w:left w:val="none" w:sz="0" w:space="0" w:color="auto"/>
            <w:bottom w:val="none" w:sz="0" w:space="0" w:color="auto"/>
            <w:right w:val="none" w:sz="0" w:space="0" w:color="auto"/>
          </w:divBdr>
        </w:div>
        <w:div w:id="22751242">
          <w:marLeft w:val="640"/>
          <w:marRight w:val="0"/>
          <w:marTop w:val="0"/>
          <w:marBottom w:val="0"/>
          <w:divBdr>
            <w:top w:val="none" w:sz="0" w:space="0" w:color="auto"/>
            <w:left w:val="none" w:sz="0" w:space="0" w:color="auto"/>
            <w:bottom w:val="none" w:sz="0" w:space="0" w:color="auto"/>
            <w:right w:val="none" w:sz="0" w:space="0" w:color="auto"/>
          </w:divBdr>
        </w:div>
        <w:div w:id="410351978">
          <w:marLeft w:val="640"/>
          <w:marRight w:val="0"/>
          <w:marTop w:val="0"/>
          <w:marBottom w:val="0"/>
          <w:divBdr>
            <w:top w:val="none" w:sz="0" w:space="0" w:color="auto"/>
            <w:left w:val="none" w:sz="0" w:space="0" w:color="auto"/>
            <w:bottom w:val="none" w:sz="0" w:space="0" w:color="auto"/>
            <w:right w:val="none" w:sz="0" w:space="0" w:color="auto"/>
          </w:divBdr>
        </w:div>
        <w:div w:id="2144033919">
          <w:marLeft w:val="640"/>
          <w:marRight w:val="0"/>
          <w:marTop w:val="0"/>
          <w:marBottom w:val="0"/>
          <w:divBdr>
            <w:top w:val="none" w:sz="0" w:space="0" w:color="auto"/>
            <w:left w:val="none" w:sz="0" w:space="0" w:color="auto"/>
            <w:bottom w:val="none" w:sz="0" w:space="0" w:color="auto"/>
            <w:right w:val="none" w:sz="0" w:space="0" w:color="auto"/>
          </w:divBdr>
        </w:div>
        <w:div w:id="156579621">
          <w:marLeft w:val="640"/>
          <w:marRight w:val="0"/>
          <w:marTop w:val="0"/>
          <w:marBottom w:val="0"/>
          <w:divBdr>
            <w:top w:val="none" w:sz="0" w:space="0" w:color="auto"/>
            <w:left w:val="none" w:sz="0" w:space="0" w:color="auto"/>
            <w:bottom w:val="none" w:sz="0" w:space="0" w:color="auto"/>
            <w:right w:val="none" w:sz="0" w:space="0" w:color="auto"/>
          </w:divBdr>
        </w:div>
        <w:div w:id="369111060">
          <w:marLeft w:val="640"/>
          <w:marRight w:val="0"/>
          <w:marTop w:val="0"/>
          <w:marBottom w:val="0"/>
          <w:divBdr>
            <w:top w:val="none" w:sz="0" w:space="0" w:color="auto"/>
            <w:left w:val="none" w:sz="0" w:space="0" w:color="auto"/>
            <w:bottom w:val="none" w:sz="0" w:space="0" w:color="auto"/>
            <w:right w:val="none" w:sz="0" w:space="0" w:color="auto"/>
          </w:divBdr>
        </w:div>
        <w:div w:id="305015799">
          <w:marLeft w:val="640"/>
          <w:marRight w:val="0"/>
          <w:marTop w:val="0"/>
          <w:marBottom w:val="0"/>
          <w:divBdr>
            <w:top w:val="none" w:sz="0" w:space="0" w:color="auto"/>
            <w:left w:val="none" w:sz="0" w:space="0" w:color="auto"/>
            <w:bottom w:val="none" w:sz="0" w:space="0" w:color="auto"/>
            <w:right w:val="none" w:sz="0" w:space="0" w:color="auto"/>
          </w:divBdr>
        </w:div>
        <w:div w:id="1130124607">
          <w:marLeft w:val="640"/>
          <w:marRight w:val="0"/>
          <w:marTop w:val="0"/>
          <w:marBottom w:val="0"/>
          <w:divBdr>
            <w:top w:val="none" w:sz="0" w:space="0" w:color="auto"/>
            <w:left w:val="none" w:sz="0" w:space="0" w:color="auto"/>
            <w:bottom w:val="none" w:sz="0" w:space="0" w:color="auto"/>
            <w:right w:val="none" w:sz="0" w:space="0" w:color="auto"/>
          </w:divBdr>
        </w:div>
        <w:div w:id="1816024922">
          <w:marLeft w:val="640"/>
          <w:marRight w:val="0"/>
          <w:marTop w:val="0"/>
          <w:marBottom w:val="0"/>
          <w:divBdr>
            <w:top w:val="none" w:sz="0" w:space="0" w:color="auto"/>
            <w:left w:val="none" w:sz="0" w:space="0" w:color="auto"/>
            <w:bottom w:val="none" w:sz="0" w:space="0" w:color="auto"/>
            <w:right w:val="none" w:sz="0" w:space="0" w:color="auto"/>
          </w:divBdr>
        </w:div>
        <w:div w:id="1121993371">
          <w:marLeft w:val="640"/>
          <w:marRight w:val="0"/>
          <w:marTop w:val="0"/>
          <w:marBottom w:val="0"/>
          <w:divBdr>
            <w:top w:val="none" w:sz="0" w:space="0" w:color="auto"/>
            <w:left w:val="none" w:sz="0" w:space="0" w:color="auto"/>
            <w:bottom w:val="none" w:sz="0" w:space="0" w:color="auto"/>
            <w:right w:val="none" w:sz="0" w:space="0" w:color="auto"/>
          </w:divBdr>
        </w:div>
        <w:div w:id="1627656862">
          <w:marLeft w:val="640"/>
          <w:marRight w:val="0"/>
          <w:marTop w:val="0"/>
          <w:marBottom w:val="0"/>
          <w:divBdr>
            <w:top w:val="none" w:sz="0" w:space="0" w:color="auto"/>
            <w:left w:val="none" w:sz="0" w:space="0" w:color="auto"/>
            <w:bottom w:val="none" w:sz="0" w:space="0" w:color="auto"/>
            <w:right w:val="none" w:sz="0" w:space="0" w:color="auto"/>
          </w:divBdr>
        </w:div>
        <w:div w:id="1463189004">
          <w:marLeft w:val="640"/>
          <w:marRight w:val="0"/>
          <w:marTop w:val="0"/>
          <w:marBottom w:val="0"/>
          <w:divBdr>
            <w:top w:val="none" w:sz="0" w:space="0" w:color="auto"/>
            <w:left w:val="none" w:sz="0" w:space="0" w:color="auto"/>
            <w:bottom w:val="none" w:sz="0" w:space="0" w:color="auto"/>
            <w:right w:val="none" w:sz="0" w:space="0" w:color="auto"/>
          </w:divBdr>
        </w:div>
        <w:div w:id="1210992552">
          <w:marLeft w:val="640"/>
          <w:marRight w:val="0"/>
          <w:marTop w:val="0"/>
          <w:marBottom w:val="0"/>
          <w:divBdr>
            <w:top w:val="none" w:sz="0" w:space="0" w:color="auto"/>
            <w:left w:val="none" w:sz="0" w:space="0" w:color="auto"/>
            <w:bottom w:val="none" w:sz="0" w:space="0" w:color="auto"/>
            <w:right w:val="none" w:sz="0" w:space="0" w:color="auto"/>
          </w:divBdr>
        </w:div>
        <w:div w:id="276566639">
          <w:marLeft w:val="640"/>
          <w:marRight w:val="0"/>
          <w:marTop w:val="0"/>
          <w:marBottom w:val="0"/>
          <w:divBdr>
            <w:top w:val="none" w:sz="0" w:space="0" w:color="auto"/>
            <w:left w:val="none" w:sz="0" w:space="0" w:color="auto"/>
            <w:bottom w:val="none" w:sz="0" w:space="0" w:color="auto"/>
            <w:right w:val="none" w:sz="0" w:space="0" w:color="auto"/>
          </w:divBdr>
        </w:div>
        <w:div w:id="1004279658">
          <w:marLeft w:val="640"/>
          <w:marRight w:val="0"/>
          <w:marTop w:val="0"/>
          <w:marBottom w:val="0"/>
          <w:divBdr>
            <w:top w:val="none" w:sz="0" w:space="0" w:color="auto"/>
            <w:left w:val="none" w:sz="0" w:space="0" w:color="auto"/>
            <w:bottom w:val="none" w:sz="0" w:space="0" w:color="auto"/>
            <w:right w:val="none" w:sz="0" w:space="0" w:color="auto"/>
          </w:divBdr>
        </w:div>
        <w:div w:id="1329597779">
          <w:marLeft w:val="640"/>
          <w:marRight w:val="0"/>
          <w:marTop w:val="0"/>
          <w:marBottom w:val="0"/>
          <w:divBdr>
            <w:top w:val="none" w:sz="0" w:space="0" w:color="auto"/>
            <w:left w:val="none" w:sz="0" w:space="0" w:color="auto"/>
            <w:bottom w:val="none" w:sz="0" w:space="0" w:color="auto"/>
            <w:right w:val="none" w:sz="0" w:space="0" w:color="auto"/>
          </w:divBdr>
        </w:div>
        <w:div w:id="812212800">
          <w:marLeft w:val="640"/>
          <w:marRight w:val="0"/>
          <w:marTop w:val="0"/>
          <w:marBottom w:val="0"/>
          <w:divBdr>
            <w:top w:val="none" w:sz="0" w:space="0" w:color="auto"/>
            <w:left w:val="none" w:sz="0" w:space="0" w:color="auto"/>
            <w:bottom w:val="none" w:sz="0" w:space="0" w:color="auto"/>
            <w:right w:val="none" w:sz="0" w:space="0" w:color="auto"/>
          </w:divBdr>
        </w:div>
        <w:div w:id="1530336767">
          <w:marLeft w:val="640"/>
          <w:marRight w:val="0"/>
          <w:marTop w:val="0"/>
          <w:marBottom w:val="0"/>
          <w:divBdr>
            <w:top w:val="none" w:sz="0" w:space="0" w:color="auto"/>
            <w:left w:val="none" w:sz="0" w:space="0" w:color="auto"/>
            <w:bottom w:val="none" w:sz="0" w:space="0" w:color="auto"/>
            <w:right w:val="none" w:sz="0" w:space="0" w:color="auto"/>
          </w:divBdr>
        </w:div>
        <w:div w:id="1808086228">
          <w:marLeft w:val="640"/>
          <w:marRight w:val="0"/>
          <w:marTop w:val="0"/>
          <w:marBottom w:val="0"/>
          <w:divBdr>
            <w:top w:val="none" w:sz="0" w:space="0" w:color="auto"/>
            <w:left w:val="none" w:sz="0" w:space="0" w:color="auto"/>
            <w:bottom w:val="none" w:sz="0" w:space="0" w:color="auto"/>
            <w:right w:val="none" w:sz="0" w:space="0" w:color="auto"/>
          </w:divBdr>
        </w:div>
        <w:div w:id="1033506186">
          <w:marLeft w:val="640"/>
          <w:marRight w:val="0"/>
          <w:marTop w:val="0"/>
          <w:marBottom w:val="0"/>
          <w:divBdr>
            <w:top w:val="none" w:sz="0" w:space="0" w:color="auto"/>
            <w:left w:val="none" w:sz="0" w:space="0" w:color="auto"/>
            <w:bottom w:val="none" w:sz="0" w:space="0" w:color="auto"/>
            <w:right w:val="none" w:sz="0" w:space="0" w:color="auto"/>
          </w:divBdr>
        </w:div>
        <w:div w:id="1686126174">
          <w:marLeft w:val="640"/>
          <w:marRight w:val="0"/>
          <w:marTop w:val="0"/>
          <w:marBottom w:val="0"/>
          <w:divBdr>
            <w:top w:val="none" w:sz="0" w:space="0" w:color="auto"/>
            <w:left w:val="none" w:sz="0" w:space="0" w:color="auto"/>
            <w:bottom w:val="none" w:sz="0" w:space="0" w:color="auto"/>
            <w:right w:val="none" w:sz="0" w:space="0" w:color="auto"/>
          </w:divBdr>
        </w:div>
        <w:div w:id="1070734646">
          <w:marLeft w:val="640"/>
          <w:marRight w:val="0"/>
          <w:marTop w:val="0"/>
          <w:marBottom w:val="0"/>
          <w:divBdr>
            <w:top w:val="none" w:sz="0" w:space="0" w:color="auto"/>
            <w:left w:val="none" w:sz="0" w:space="0" w:color="auto"/>
            <w:bottom w:val="none" w:sz="0" w:space="0" w:color="auto"/>
            <w:right w:val="none" w:sz="0" w:space="0" w:color="auto"/>
          </w:divBdr>
        </w:div>
        <w:div w:id="738746243">
          <w:marLeft w:val="640"/>
          <w:marRight w:val="0"/>
          <w:marTop w:val="0"/>
          <w:marBottom w:val="0"/>
          <w:divBdr>
            <w:top w:val="none" w:sz="0" w:space="0" w:color="auto"/>
            <w:left w:val="none" w:sz="0" w:space="0" w:color="auto"/>
            <w:bottom w:val="none" w:sz="0" w:space="0" w:color="auto"/>
            <w:right w:val="none" w:sz="0" w:space="0" w:color="auto"/>
          </w:divBdr>
        </w:div>
        <w:div w:id="1423139783">
          <w:marLeft w:val="640"/>
          <w:marRight w:val="0"/>
          <w:marTop w:val="0"/>
          <w:marBottom w:val="0"/>
          <w:divBdr>
            <w:top w:val="none" w:sz="0" w:space="0" w:color="auto"/>
            <w:left w:val="none" w:sz="0" w:space="0" w:color="auto"/>
            <w:bottom w:val="none" w:sz="0" w:space="0" w:color="auto"/>
            <w:right w:val="none" w:sz="0" w:space="0" w:color="auto"/>
          </w:divBdr>
        </w:div>
        <w:div w:id="1894071973">
          <w:marLeft w:val="640"/>
          <w:marRight w:val="0"/>
          <w:marTop w:val="0"/>
          <w:marBottom w:val="0"/>
          <w:divBdr>
            <w:top w:val="none" w:sz="0" w:space="0" w:color="auto"/>
            <w:left w:val="none" w:sz="0" w:space="0" w:color="auto"/>
            <w:bottom w:val="none" w:sz="0" w:space="0" w:color="auto"/>
            <w:right w:val="none" w:sz="0" w:space="0" w:color="auto"/>
          </w:divBdr>
        </w:div>
        <w:div w:id="1328439288">
          <w:marLeft w:val="640"/>
          <w:marRight w:val="0"/>
          <w:marTop w:val="0"/>
          <w:marBottom w:val="0"/>
          <w:divBdr>
            <w:top w:val="none" w:sz="0" w:space="0" w:color="auto"/>
            <w:left w:val="none" w:sz="0" w:space="0" w:color="auto"/>
            <w:bottom w:val="none" w:sz="0" w:space="0" w:color="auto"/>
            <w:right w:val="none" w:sz="0" w:space="0" w:color="auto"/>
          </w:divBdr>
        </w:div>
        <w:div w:id="1203134093">
          <w:marLeft w:val="640"/>
          <w:marRight w:val="0"/>
          <w:marTop w:val="0"/>
          <w:marBottom w:val="0"/>
          <w:divBdr>
            <w:top w:val="none" w:sz="0" w:space="0" w:color="auto"/>
            <w:left w:val="none" w:sz="0" w:space="0" w:color="auto"/>
            <w:bottom w:val="none" w:sz="0" w:space="0" w:color="auto"/>
            <w:right w:val="none" w:sz="0" w:space="0" w:color="auto"/>
          </w:divBdr>
        </w:div>
        <w:div w:id="2087267586">
          <w:marLeft w:val="640"/>
          <w:marRight w:val="0"/>
          <w:marTop w:val="0"/>
          <w:marBottom w:val="0"/>
          <w:divBdr>
            <w:top w:val="none" w:sz="0" w:space="0" w:color="auto"/>
            <w:left w:val="none" w:sz="0" w:space="0" w:color="auto"/>
            <w:bottom w:val="none" w:sz="0" w:space="0" w:color="auto"/>
            <w:right w:val="none" w:sz="0" w:space="0" w:color="auto"/>
          </w:divBdr>
        </w:div>
        <w:div w:id="1187985119">
          <w:marLeft w:val="640"/>
          <w:marRight w:val="0"/>
          <w:marTop w:val="0"/>
          <w:marBottom w:val="0"/>
          <w:divBdr>
            <w:top w:val="none" w:sz="0" w:space="0" w:color="auto"/>
            <w:left w:val="none" w:sz="0" w:space="0" w:color="auto"/>
            <w:bottom w:val="none" w:sz="0" w:space="0" w:color="auto"/>
            <w:right w:val="none" w:sz="0" w:space="0" w:color="auto"/>
          </w:divBdr>
        </w:div>
        <w:div w:id="668407994">
          <w:marLeft w:val="640"/>
          <w:marRight w:val="0"/>
          <w:marTop w:val="0"/>
          <w:marBottom w:val="0"/>
          <w:divBdr>
            <w:top w:val="none" w:sz="0" w:space="0" w:color="auto"/>
            <w:left w:val="none" w:sz="0" w:space="0" w:color="auto"/>
            <w:bottom w:val="none" w:sz="0" w:space="0" w:color="auto"/>
            <w:right w:val="none" w:sz="0" w:space="0" w:color="auto"/>
          </w:divBdr>
        </w:div>
      </w:divsChild>
    </w:div>
    <w:div w:id="507867581">
      <w:bodyDiv w:val="1"/>
      <w:marLeft w:val="0"/>
      <w:marRight w:val="0"/>
      <w:marTop w:val="0"/>
      <w:marBottom w:val="0"/>
      <w:divBdr>
        <w:top w:val="none" w:sz="0" w:space="0" w:color="auto"/>
        <w:left w:val="none" w:sz="0" w:space="0" w:color="auto"/>
        <w:bottom w:val="none" w:sz="0" w:space="0" w:color="auto"/>
        <w:right w:val="none" w:sz="0" w:space="0" w:color="auto"/>
      </w:divBdr>
      <w:divsChild>
        <w:div w:id="1099332637">
          <w:marLeft w:val="640"/>
          <w:marRight w:val="0"/>
          <w:marTop w:val="0"/>
          <w:marBottom w:val="0"/>
          <w:divBdr>
            <w:top w:val="none" w:sz="0" w:space="0" w:color="auto"/>
            <w:left w:val="none" w:sz="0" w:space="0" w:color="auto"/>
            <w:bottom w:val="none" w:sz="0" w:space="0" w:color="auto"/>
            <w:right w:val="none" w:sz="0" w:space="0" w:color="auto"/>
          </w:divBdr>
        </w:div>
        <w:div w:id="390231507">
          <w:marLeft w:val="640"/>
          <w:marRight w:val="0"/>
          <w:marTop w:val="0"/>
          <w:marBottom w:val="0"/>
          <w:divBdr>
            <w:top w:val="none" w:sz="0" w:space="0" w:color="auto"/>
            <w:left w:val="none" w:sz="0" w:space="0" w:color="auto"/>
            <w:bottom w:val="none" w:sz="0" w:space="0" w:color="auto"/>
            <w:right w:val="none" w:sz="0" w:space="0" w:color="auto"/>
          </w:divBdr>
        </w:div>
        <w:div w:id="956329236">
          <w:marLeft w:val="640"/>
          <w:marRight w:val="0"/>
          <w:marTop w:val="0"/>
          <w:marBottom w:val="0"/>
          <w:divBdr>
            <w:top w:val="none" w:sz="0" w:space="0" w:color="auto"/>
            <w:left w:val="none" w:sz="0" w:space="0" w:color="auto"/>
            <w:bottom w:val="none" w:sz="0" w:space="0" w:color="auto"/>
            <w:right w:val="none" w:sz="0" w:space="0" w:color="auto"/>
          </w:divBdr>
        </w:div>
        <w:div w:id="1321545831">
          <w:marLeft w:val="640"/>
          <w:marRight w:val="0"/>
          <w:marTop w:val="0"/>
          <w:marBottom w:val="0"/>
          <w:divBdr>
            <w:top w:val="none" w:sz="0" w:space="0" w:color="auto"/>
            <w:left w:val="none" w:sz="0" w:space="0" w:color="auto"/>
            <w:bottom w:val="none" w:sz="0" w:space="0" w:color="auto"/>
            <w:right w:val="none" w:sz="0" w:space="0" w:color="auto"/>
          </w:divBdr>
        </w:div>
        <w:div w:id="127935710">
          <w:marLeft w:val="640"/>
          <w:marRight w:val="0"/>
          <w:marTop w:val="0"/>
          <w:marBottom w:val="0"/>
          <w:divBdr>
            <w:top w:val="none" w:sz="0" w:space="0" w:color="auto"/>
            <w:left w:val="none" w:sz="0" w:space="0" w:color="auto"/>
            <w:bottom w:val="none" w:sz="0" w:space="0" w:color="auto"/>
            <w:right w:val="none" w:sz="0" w:space="0" w:color="auto"/>
          </w:divBdr>
        </w:div>
        <w:div w:id="1699500006">
          <w:marLeft w:val="640"/>
          <w:marRight w:val="0"/>
          <w:marTop w:val="0"/>
          <w:marBottom w:val="0"/>
          <w:divBdr>
            <w:top w:val="none" w:sz="0" w:space="0" w:color="auto"/>
            <w:left w:val="none" w:sz="0" w:space="0" w:color="auto"/>
            <w:bottom w:val="none" w:sz="0" w:space="0" w:color="auto"/>
            <w:right w:val="none" w:sz="0" w:space="0" w:color="auto"/>
          </w:divBdr>
        </w:div>
        <w:div w:id="1188448154">
          <w:marLeft w:val="640"/>
          <w:marRight w:val="0"/>
          <w:marTop w:val="0"/>
          <w:marBottom w:val="0"/>
          <w:divBdr>
            <w:top w:val="none" w:sz="0" w:space="0" w:color="auto"/>
            <w:left w:val="none" w:sz="0" w:space="0" w:color="auto"/>
            <w:bottom w:val="none" w:sz="0" w:space="0" w:color="auto"/>
            <w:right w:val="none" w:sz="0" w:space="0" w:color="auto"/>
          </w:divBdr>
        </w:div>
        <w:div w:id="1907297181">
          <w:marLeft w:val="640"/>
          <w:marRight w:val="0"/>
          <w:marTop w:val="0"/>
          <w:marBottom w:val="0"/>
          <w:divBdr>
            <w:top w:val="none" w:sz="0" w:space="0" w:color="auto"/>
            <w:left w:val="none" w:sz="0" w:space="0" w:color="auto"/>
            <w:bottom w:val="none" w:sz="0" w:space="0" w:color="auto"/>
            <w:right w:val="none" w:sz="0" w:space="0" w:color="auto"/>
          </w:divBdr>
        </w:div>
        <w:div w:id="83234593">
          <w:marLeft w:val="640"/>
          <w:marRight w:val="0"/>
          <w:marTop w:val="0"/>
          <w:marBottom w:val="0"/>
          <w:divBdr>
            <w:top w:val="none" w:sz="0" w:space="0" w:color="auto"/>
            <w:left w:val="none" w:sz="0" w:space="0" w:color="auto"/>
            <w:bottom w:val="none" w:sz="0" w:space="0" w:color="auto"/>
            <w:right w:val="none" w:sz="0" w:space="0" w:color="auto"/>
          </w:divBdr>
        </w:div>
        <w:div w:id="1805388093">
          <w:marLeft w:val="640"/>
          <w:marRight w:val="0"/>
          <w:marTop w:val="0"/>
          <w:marBottom w:val="0"/>
          <w:divBdr>
            <w:top w:val="none" w:sz="0" w:space="0" w:color="auto"/>
            <w:left w:val="none" w:sz="0" w:space="0" w:color="auto"/>
            <w:bottom w:val="none" w:sz="0" w:space="0" w:color="auto"/>
            <w:right w:val="none" w:sz="0" w:space="0" w:color="auto"/>
          </w:divBdr>
        </w:div>
        <w:div w:id="1880623558">
          <w:marLeft w:val="640"/>
          <w:marRight w:val="0"/>
          <w:marTop w:val="0"/>
          <w:marBottom w:val="0"/>
          <w:divBdr>
            <w:top w:val="none" w:sz="0" w:space="0" w:color="auto"/>
            <w:left w:val="none" w:sz="0" w:space="0" w:color="auto"/>
            <w:bottom w:val="none" w:sz="0" w:space="0" w:color="auto"/>
            <w:right w:val="none" w:sz="0" w:space="0" w:color="auto"/>
          </w:divBdr>
        </w:div>
        <w:div w:id="2045251948">
          <w:marLeft w:val="640"/>
          <w:marRight w:val="0"/>
          <w:marTop w:val="0"/>
          <w:marBottom w:val="0"/>
          <w:divBdr>
            <w:top w:val="none" w:sz="0" w:space="0" w:color="auto"/>
            <w:left w:val="none" w:sz="0" w:space="0" w:color="auto"/>
            <w:bottom w:val="none" w:sz="0" w:space="0" w:color="auto"/>
            <w:right w:val="none" w:sz="0" w:space="0" w:color="auto"/>
          </w:divBdr>
        </w:div>
        <w:div w:id="1708220040">
          <w:marLeft w:val="640"/>
          <w:marRight w:val="0"/>
          <w:marTop w:val="0"/>
          <w:marBottom w:val="0"/>
          <w:divBdr>
            <w:top w:val="none" w:sz="0" w:space="0" w:color="auto"/>
            <w:left w:val="none" w:sz="0" w:space="0" w:color="auto"/>
            <w:bottom w:val="none" w:sz="0" w:space="0" w:color="auto"/>
            <w:right w:val="none" w:sz="0" w:space="0" w:color="auto"/>
          </w:divBdr>
        </w:div>
        <w:div w:id="970357310">
          <w:marLeft w:val="640"/>
          <w:marRight w:val="0"/>
          <w:marTop w:val="0"/>
          <w:marBottom w:val="0"/>
          <w:divBdr>
            <w:top w:val="none" w:sz="0" w:space="0" w:color="auto"/>
            <w:left w:val="none" w:sz="0" w:space="0" w:color="auto"/>
            <w:bottom w:val="none" w:sz="0" w:space="0" w:color="auto"/>
            <w:right w:val="none" w:sz="0" w:space="0" w:color="auto"/>
          </w:divBdr>
        </w:div>
        <w:div w:id="1209613127">
          <w:marLeft w:val="640"/>
          <w:marRight w:val="0"/>
          <w:marTop w:val="0"/>
          <w:marBottom w:val="0"/>
          <w:divBdr>
            <w:top w:val="none" w:sz="0" w:space="0" w:color="auto"/>
            <w:left w:val="none" w:sz="0" w:space="0" w:color="auto"/>
            <w:bottom w:val="none" w:sz="0" w:space="0" w:color="auto"/>
            <w:right w:val="none" w:sz="0" w:space="0" w:color="auto"/>
          </w:divBdr>
        </w:div>
        <w:div w:id="661005535">
          <w:marLeft w:val="640"/>
          <w:marRight w:val="0"/>
          <w:marTop w:val="0"/>
          <w:marBottom w:val="0"/>
          <w:divBdr>
            <w:top w:val="none" w:sz="0" w:space="0" w:color="auto"/>
            <w:left w:val="none" w:sz="0" w:space="0" w:color="auto"/>
            <w:bottom w:val="none" w:sz="0" w:space="0" w:color="auto"/>
            <w:right w:val="none" w:sz="0" w:space="0" w:color="auto"/>
          </w:divBdr>
        </w:div>
        <w:div w:id="51734286">
          <w:marLeft w:val="640"/>
          <w:marRight w:val="0"/>
          <w:marTop w:val="0"/>
          <w:marBottom w:val="0"/>
          <w:divBdr>
            <w:top w:val="none" w:sz="0" w:space="0" w:color="auto"/>
            <w:left w:val="none" w:sz="0" w:space="0" w:color="auto"/>
            <w:bottom w:val="none" w:sz="0" w:space="0" w:color="auto"/>
            <w:right w:val="none" w:sz="0" w:space="0" w:color="auto"/>
          </w:divBdr>
        </w:div>
        <w:div w:id="893391852">
          <w:marLeft w:val="640"/>
          <w:marRight w:val="0"/>
          <w:marTop w:val="0"/>
          <w:marBottom w:val="0"/>
          <w:divBdr>
            <w:top w:val="none" w:sz="0" w:space="0" w:color="auto"/>
            <w:left w:val="none" w:sz="0" w:space="0" w:color="auto"/>
            <w:bottom w:val="none" w:sz="0" w:space="0" w:color="auto"/>
            <w:right w:val="none" w:sz="0" w:space="0" w:color="auto"/>
          </w:divBdr>
        </w:div>
        <w:div w:id="1446464518">
          <w:marLeft w:val="640"/>
          <w:marRight w:val="0"/>
          <w:marTop w:val="0"/>
          <w:marBottom w:val="0"/>
          <w:divBdr>
            <w:top w:val="none" w:sz="0" w:space="0" w:color="auto"/>
            <w:left w:val="none" w:sz="0" w:space="0" w:color="auto"/>
            <w:bottom w:val="none" w:sz="0" w:space="0" w:color="auto"/>
            <w:right w:val="none" w:sz="0" w:space="0" w:color="auto"/>
          </w:divBdr>
        </w:div>
        <w:div w:id="598022476">
          <w:marLeft w:val="640"/>
          <w:marRight w:val="0"/>
          <w:marTop w:val="0"/>
          <w:marBottom w:val="0"/>
          <w:divBdr>
            <w:top w:val="none" w:sz="0" w:space="0" w:color="auto"/>
            <w:left w:val="none" w:sz="0" w:space="0" w:color="auto"/>
            <w:bottom w:val="none" w:sz="0" w:space="0" w:color="auto"/>
            <w:right w:val="none" w:sz="0" w:space="0" w:color="auto"/>
          </w:divBdr>
        </w:div>
        <w:div w:id="284775230">
          <w:marLeft w:val="640"/>
          <w:marRight w:val="0"/>
          <w:marTop w:val="0"/>
          <w:marBottom w:val="0"/>
          <w:divBdr>
            <w:top w:val="none" w:sz="0" w:space="0" w:color="auto"/>
            <w:left w:val="none" w:sz="0" w:space="0" w:color="auto"/>
            <w:bottom w:val="none" w:sz="0" w:space="0" w:color="auto"/>
            <w:right w:val="none" w:sz="0" w:space="0" w:color="auto"/>
          </w:divBdr>
        </w:div>
        <w:div w:id="69273982">
          <w:marLeft w:val="640"/>
          <w:marRight w:val="0"/>
          <w:marTop w:val="0"/>
          <w:marBottom w:val="0"/>
          <w:divBdr>
            <w:top w:val="none" w:sz="0" w:space="0" w:color="auto"/>
            <w:left w:val="none" w:sz="0" w:space="0" w:color="auto"/>
            <w:bottom w:val="none" w:sz="0" w:space="0" w:color="auto"/>
            <w:right w:val="none" w:sz="0" w:space="0" w:color="auto"/>
          </w:divBdr>
        </w:div>
        <w:div w:id="676003901">
          <w:marLeft w:val="640"/>
          <w:marRight w:val="0"/>
          <w:marTop w:val="0"/>
          <w:marBottom w:val="0"/>
          <w:divBdr>
            <w:top w:val="none" w:sz="0" w:space="0" w:color="auto"/>
            <w:left w:val="none" w:sz="0" w:space="0" w:color="auto"/>
            <w:bottom w:val="none" w:sz="0" w:space="0" w:color="auto"/>
            <w:right w:val="none" w:sz="0" w:space="0" w:color="auto"/>
          </w:divBdr>
        </w:div>
        <w:div w:id="758793494">
          <w:marLeft w:val="640"/>
          <w:marRight w:val="0"/>
          <w:marTop w:val="0"/>
          <w:marBottom w:val="0"/>
          <w:divBdr>
            <w:top w:val="none" w:sz="0" w:space="0" w:color="auto"/>
            <w:left w:val="none" w:sz="0" w:space="0" w:color="auto"/>
            <w:bottom w:val="none" w:sz="0" w:space="0" w:color="auto"/>
            <w:right w:val="none" w:sz="0" w:space="0" w:color="auto"/>
          </w:divBdr>
        </w:div>
        <w:div w:id="1793355974">
          <w:marLeft w:val="640"/>
          <w:marRight w:val="0"/>
          <w:marTop w:val="0"/>
          <w:marBottom w:val="0"/>
          <w:divBdr>
            <w:top w:val="none" w:sz="0" w:space="0" w:color="auto"/>
            <w:left w:val="none" w:sz="0" w:space="0" w:color="auto"/>
            <w:bottom w:val="none" w:sz="0" w:space="0" w:color="auto"/>
            <w:right w:val="none" w:sz="0" w:space="0" w:color="auto"/>
          </w:divBdr>
        </w:div>
        <w:div w:id="1963419429">
          <w:marLeft w:val="640"/>
          <w:marRight w:val="0"/>
          <w:marTop w:val="0"/>
          <w:marBottom w:val="0"/>
          <w:divBdr>
            <w:top w:val="none" w:sz="0" w:space="0" w:color="auto"/>
            <w:left w:val="none" w:sz="0" w:space="0" w:color="auto"/>
            <w:bottom w:val="none" w:sz="0" w:space="0" w:color="auto"/>
            <w:right w:val="none" w:sz="0" w:space="0" w:color="auto"/>
          </w:divBdr>
        </w:div>
        <w:div w:id="484321286">
          <w:marLeft w:val="640"/>
          <w:marRight w:val="0"/>
          <w:marTop w:val="0"/>
          <w:marBottom w:val="0"/>
          <w:divBdr>
            <w:top w:val="none" w:sz="0" w:space="0" w:color="auto"/>
            <w:left w:val="none" w:sz="0" w:space="0" w:color="auto"/>
            <w:bottom w:val="none" w:sz="0" w:space="0" w:color="auto"/>
            <w:right w:val="none" w:sz="0" w:space="0" w:color="auto"/>
          </w:divBdr>
        </w:div>
        <w:div w:id="2135060104">
          <w:marLeft w:val="640"/>
          <w:marRight w:val="0"/>
          <w:marTop w:val="0"/>
          <w:marBottom w:val="0"/>
          <w:divBdr>
            <w:top w:val="none" w:sz="0" w:space="0" w:color="auto"/>
            <w:left w:val="none" w:sz="0" w:space="0" w:color="auto"/>
            <w:bottom w:val="none" w:sz="0" w:space="0" w:color="auto"/>
            <w:right w:val="none" w:sz="0" w:space="0" w:color="auto"/>
          </w:divBdr>
        </w:div>
        <w:div w:id="1847474379">
          <w:marLeft w:val="640"/>
          <w:marRight w:val="0"/>
          <w:marTop w:val="0"/>
          <w:marBottom w:val="0"/>
          <w:divBdr>
            <w:top w:val="none" w:sz="0" w:space="0" w:color="auto"/>
            <w:left w:val="none" w:sz="0" w:space="0" w:color="auto"/>
            <w:bottom w:val="none" w:sz="0" w:space="0" w:color="auto"/>
            <w:right w:val="none" w:sz="0" w:space="0" w:color="auto"/>
          </w:divBdr>
        </w:div>
        <w:div w:id="1819688736">
          <w:marLeft w:val="640"/>
          <w:marRight w:val="0"/>
          <w:marTop w:val="0"/>
          <w:marBottom w:val="0"/>
          <w:divBdr>
            <w:top w:val="none" w:sz="0" w:space="0" w:color="auto"/>
            <w:left w:val="none" w:sz="0" w:space="0" w:color="auto"/>
            <w:bottom w:val="none" w:sz="0" w:space="0" w:color="auto"/>
            <w:right w:val="none" w:sz="0" w:space="0" w:color="auto"/>
          </w:divBdr>
        </w:div>
        <w:div w:id="919098294">
          <w:marLeft w:val="640"/>
          <w:marRight w:val="0"/>
          <w:marTop w:val="0"/>
          <w:marBottom w:val="0"/>
          <w:divBdr>
            <w:top w:val="none" w:sz="0" w:space="0" w:color="auto"/>
            <w:left w:val="none" w:sz="0" w:space="0" w:color="auto"/>
            <w:bottom w:val="none" w:sz="0" w:space="0" w:color="auto"/>
            <w:right w:val="none" w:sz="0" w:space="0" w:color="auto"/>
          </w:divBdr>
        </w:div>
        <w:div w:id="440994889">
          <w:marLeft w:val="640"/>
          <w:marRight w:val="0"/>
          <w:marTop w:val="0"/>
          <w:marBottom w:val="0"/>
          <w:divBdr>
            <w:top w:val="none" w:sz="0" w:space="0" w:color="auto"/>
            <w:left w:val="none" w:sz="0" w:space="0" w:color="auto"/>
            <w:bottom w:val="none" w:sz="0" w:space="0" w:color="auto"/>
            <w:right w:val="none" w:sz="0" w:space="0" w:color="auto"/>
          </w:divBdr>
        </w:div>
        <w:div w:id="1277177529">
          <w:marLeft w:val="640"/>
          <w:marRight w:val="0"/>
          <w:marTop w:val="0"/>
          <w:marBottom w:val="0"/>
          <w:divBdr>
            <w:top w:val="none" w:sz="0" w:space="0" w:color="auto"/>
            <w:left w:val="none" w:sz="0" w:space="0" w:color="auto"/>
            <w:bottom w:val="none" w:sz="0" w:space="0" w:color="auto"/>
            <w:right w:val="none" w:sz="0" w:space="0" w:color="auto"/>
          </w:divBdr>
        </w:div>
        <w:div w:id="2142071253">
          <w:marLeft w:val="640"/>
          <w:marRight w:val="0"/>
          <w:marTop w:val="0"/>
          <w:marBottom w:val="0"/>
          <w:divBdr>
            <w:top w:val="none" w:sz="0" w:space="0" w:color="auto"/>
            <w:left w:val="none" w:sz="0" w:space="0" w:color="auto"/>
            <w:bottom w:val="none" w:sz="0" w:space="0" w:color="auto"/>
            <w:right w:val="none" w:sz="0" w:space="0" w:color="auto"/>
          </w:divBdr>
        </w:div>
        <w:div w:id="1052117031">
          <w:marLeft w:val="640"/>
          <w:marRight w:val="0"/>
          <w:marTop w:val="0"/>
          <w:marBottom w:val="0"/>
          <w:divBdr>
            <w:top w:val="none" w:sz="0" w:space="0" w:color="auto"/>
            <w:left w:val="none" w:sz="0" w:space="0" w:color="auto"/>
            <w:bottom w:val="none" w:sz="0" w:space="0" w:color="auto"/>
            <w:right w:val="none" w:sz="0" w:space="0" w:color="auto"/>
          </w:divBdr>
        </w:div>
        <w:div w:id="1122380399">
          <w:marLeft w:val="640"/>
          <w:marRight w:val="0"/>
          <w:marTop w:val="0"/>
          <w:marBottom w:val="0"/>
          <w:divBdr>
            <w:top w:val="none" w:sz="0" w:space="0" w:color="auto"/>
            <w:left w:val="none" w:sz="0" w:space="0" w:color="auto"/>
            <w:bottom w:val="none" w:sz="0" w:space="0" w:color="auto"/>
            <w:right w:val="none" w:sz="0" w:space="0" w:color="auto"/>
          </w:divBdr>
        </w:div>
        <w:div w:id="2019651625">
          <w:marLeft w:val="640"/>
          <w:marRight w:val="0"/>
          <w:marTop w:val="0"/>
          <w:marBottom w:val="0"/>
          <w:divBdr>
            <w:top w:val="none" w:sz="0" w:space="0" w:color="auto"/>
            <w:left w:val="none" w:sz="0" w:space="0" w:color="auto"/>
            <w:bottom w:val="none" w:sz="0" w:space="0" w:color="auto"/>
            <w:right w:val="none" w:sz="0" w:space="0" w:color="auto"/>
          </w:divBdr>
        </w:div>
        <w:div w:id="236941005">
          <w:marLeft w:val="640"/>
          <w:marRight w:val="0"/>
          <w:marTop w:val="0"/>
          <w:marBottom w:val="0"/>
          <w:divBdr>
            <w:top w:val="none" w:sz="0" w:space="0" w:color="auto"/>
            <w:left w:val="none" w:sz="0" w:space="0" w:color="auto"/>
            <w:bottom w:val="none" w:sz="0" w:space="0" w:color="auto"/>
            <w:right w:val="none" w:sz="0" w:space="0" w:color="auto"/>
          </w:divBdr>
        </w:div>
        <w:div w:id="1360593141">
          <w:marLeft w:val="640"/>
          <w:marRight w:val="0"/>
          <w:marTop w:val="0"/>
          <w:marBottom w:val="0"/>
          <w:divBdr>
            <w:top w:val="none" w:sz="0" w:space="0" w:color="auto"/>
            <w:left w:val="none" w:sz="0" w:space="0" w:color="auto"/>
            <w:bottom w:val="none" w:sz="0" w:space="0" w:color="auto"/>
            <w:right w:val="none" w:sz="0" w:space="0" w:color="auto"/>
          </w:divBdr>
        </w:div>
        <w:div w:id="1010718070">
          <w:marLeft w:val="640"/>
          <w:marRight w:val="0"/>
          <w:marTop w:val="0"/>
          <w:marBottom w:val="0"/>
          <w:divBdr>
            <w:top w:val="none" w:sz="0" w:space="0" w:color="auto"/>
            <w:left w:val="none" w:sz="0" w:space="0" w:color="auto"/>
            <w:bottom w:val="none" w:sz="0" w:space="0" w:color="auto"/>
            <w:right w:val="none" w:sz="0" w:space="0" w:color="auto"/>
          </w:divBdr>
        </w:div>
        <w:div w:id="611329774">
          <w:marLeft w:val="640"/>
          <w:marRight w:val="0"/>
          <w:marTop w:val="0"/>
          <w:marBottom w:val="0"/>
          <w:divBdr>
            <w:top w:val="none" w:sz="0" w:space="0" w:color="auto"/>
            <w:left w:val="none" w:sz="0" w:space="0" w:color="auto"/>
            <w:bottom w:val="none" w:sz="0" w:space="0" w:color="auto"/>
            <w:right w:val="none" w:sz="0" w:space="0" w:color="auto"/>
          </w:divBdr>
        </w:div>
        <w:div w:id="2098935318">
          <w:marLeft w:val="640"/>
          <w:marRight w:val="0"/>
          <w:marTop w:val="0"/>
          <w:marBottom w:val="0"/>
          <w:divBdr>
            <w:top w:val="none" w:sz="0" w:space="0" w:color="auto"/>
            <w:left w:val="none" w:sz="0" w:space="0" w:color="auto"/>
            <w:bottom w:val="none" w:sz="0" w:space="0" w:color="auto"/>
            <w:right w:val="none" w:sz="0" w:space="0" w:color="auto"/>
          </w:divBdr>
        </w:div>
        <w:div w:id="1879472112">
          <w:marLeft w:val="640"/>
          <w:marRight w:val="0"/>
          <w:marTop w:val="0"/>
          <w:marBottom w:val="0"/>
          <w:divBdr>
            <w:top w:val="none" w:sz="0" w:space="0" w:color="auto"/>
            <w:left w:val="none" w:sz="0" w:space="0" w:color="auto"/>
            <w:bottom w:val="none" w:sz="0" w:space="0" w:color="auto"/>
            <w:right w:val="none" w:sz="0" w:space="0" w:color="auto"/>
          </w:divBdr>
        </w:div>
        <w:div w:id="1303848432">
          <w:marLeft w:val="640"/>
          <w:marRight w:val="0"/>
          <w:marTop w:val="0"/>
          <w:marBottom w:val="0"/>
          <w:divBdr>
            <w:top w:val="none" w:sz="0" w:space="0" w:color="auto"/>
            <w:left w:val="none" w:sz="0" w:space="0" w:color="auto"/>
            <w:bottom w:val="none" w:sz="0" w:space="0" w:color="auto"/>
            <w:right w:val="none" w:sz="0" w:space="0" w:color="auto"/>
          </w:divBdr>
        </w:div>
        <w:div w:id="124352272">
          <w:marLeft w:val="640"/>
          <w:marRight w:val="0"/>
          <w:marTop w:val="0"/>
          <w:marBottom w:val="0"/>
          <w:divBdr>
            <w:top w:val="none" w:sz="0" w:space="0" w:color="auto"/>
            <w:left w:val="none" w:sz="0" w:space="0" w:color="auto"/>
            <w:bottom w:val="none" w:sz="0" w:space="0" w:color="auto"/>
            <w:right w:val="none" w:sz="0" w:space="0" w:color="auto"/>
          </w:divBdr>
        </w:div>
        <w:div w:id="1124037376">
          <w:marLeft w:val="640"/>
          <w:marRight w:val="0"/>
          <w:marTop w:val="0"/>
          <w:marBottom w:val="0"/>
          <w:divBdr>
            <w:top w:val="none" w:sz="0" w:space="0" w:color="auto"/>
            <w:left w:val="none" w:sz="0" w:space="0" w:color="auto"/>
            <w:bottom w:val="none" w:sz="0" w:space="0" w:color="auto"/>
            <w:right w:val="none" w:sz="0" w:space="0" w:color="auto"/>
          </w:divBdr>
        </w:div>
        <w:div w:id="13461786">
          <w:marLeft w:val="640"/>
          <w:marRight w:val="0"/>
          <w:marTop w:val="0"/>
          <w:marBottom w:val="0"/>
          <w:divBdr>
            <w:top w:val="none" w:sz="0" w:space="0" w:color="auto"/>
            <w:left w:val="none" w:sz="0" w:space="0" w:color="auto"/>
            <w:bottom w:val="none" w:sz="0" w:space="0" w:color="auto"/>
            <w:right w:val="none" w:sz="0" w:space="0" w:color="auto"/>
          </w:divBdr>
        </w:div>
        <w:div w:id="617415716">
          <w:marLeft w:val="640"/>
          <w:marRight w:val="0"/>
          <w:marTop w:val="0"/>
          <w:marBottom w:val="0"/>
          <w:divBdr>
            <w:top w:val="none" w:sz="0" w:space="0" w:color="auto"/>
            <w:left w:val="none" w:sz="0" w:space="0" w:color="auto"/>
            <w:bottom w:val="none" w:sz="0" w:space="0" w:color="auto"/>
            <w:right w:val="none" w:sz="0" w:space="0" w:color="auto"/>
          </w:divBdr>
        </w:div>
        <w:div w:id="1769545330">
          <w:marLeft w:val="640"/>
          <w:marRight w:val="0"/>
          <w:marTop w:val="0"/>
          <w:marBottom w:val="0"/>
          <w:divBdr>
            <w:top w:val="none" w:sz="0" w:space="0" w:color="auto"/>
            <w:left w:val="none" w:sz="0" w:space="0" w:color="auto"/>
            <w:bottom w:val="none" w:sz="0" w:space="0" w:color="auto"/>
            <w:right w:val="none" w:sz="0" w:space="0" w:color="auto"/>
          </w:divBdr>
        </w:div>
        <w:div w:id="157426162">
          <w:marLeft w:val="640"/>
          <w:marRight w:val="0"/>
          <w:marTop w:val="0"/>
          <w:marBottom w:val="0"/>
          <w:divBdr>
            <w:top w:val="none" w:sz="0" w:space="0" w:color="auto"/>
            <w:left w:val="none" w:sz="0" w:space="0" w:color="auto"/>
            <w:bottom w:val="none" w:sz="0" w:space="0" w:color="auto"/>
            <w:right w:val="none" w:sz="0" w:space="0" w:color="auto"/>
          </w:divBdr>
        </w:div>
        <w:div w:id="1638219254">
          <w:marLeft w:val="640"/>
          <w:marRight w:val="0"/>
          <w:marTop w:val="0"/>
          <w:marBottom w:val="0"/>
          <w:divBdr>
            <w:top w:val="none" w:sz="0" w:space="0" w:color="auto"/>
            <w:left w:val="none" w:sz="0" w:space="0" w:color="auto"/>
            <w:bottom w:val="none" w:sz="0" w:space="0" w:color="auto"/>
            <w:right w:val="none" w:sz="0" w:space="0" w:color="auto"/>
          </w:divBdr>
        </w:div>
        <w:div w:id="423917031">
          <w:marLeft w:val="640"/>
          <w:marRight w:val="0"/>
          <w:marTop w:val="0"/>
          <w:marBottom w:val="0"/>
          <w:divBdr>
            <w:top w:val="none" w:sz="0" w:space="0" w:color="auto"/>
            <w:left w:val="none" w:sz="0" w:space="0" w:color="auto"/>
            <w:bottom w:val="none" w:sz="0" w:space="0" w:color="auto"/>
            <w:right w:val="none" w:sz="0" w:space="0" w:color="auto"/>
          </w:divBdr>
        </w:div>
        <w:div w:id="1174371310">
          <w:marLeft w:val="640"/>
          <w:marRight w:val="0"/>
          <w:marTop w:val="0"/>
          <w:marBottom w:val="0"/>
          <w:divBdr>
            <w:top w:val="none" w:sz="0" w:space="0" w:color="auto"/>
            <w:left w:val="none" w:sz="0" w:space="0" w:color="auto"/>
            <w:bottom w:val="none" w:sz="0" w:space="0" w:color="auto"/>
            <w:right w:val="none" w:sz="0" w:space="0" w:color="auto"/>
          </w:divBdr>
        </w:div>
        <w:div w:id="56900182">
          <w:marLeft w:val="640"/>
          <w:marRight w:val="0"/>
          <w:marTop w:val="0"/>
          <w:marBottom w:val="0"/>
          <w:divBdr>
            <w:top w:val="none" w:sz="0" w:space="0" w:color="auto"/>
            <w:left w:val="none" w:sz="0" w:space="0" w:color="auto"/>
            <w:bottom w:val="none" w:sz="0" w:space="0" w:color="auto"/>
            <w:right w:val="none" w:sz="0" w:space="0" w:color="auto"/>
          </w:divBdr>
        </w:div>
        <w:div w:id="359400116">
          <w:marLeft w:val="640"/>
          <w:marRight w:val="0"/>
          <w:marTop w:val="0"/>
          <w:marBottom w:val="0"/>
          <w:divBdr>
            <w:top w:val="none" w:sz="0" w:space="0" w:color="auto"/>
            <w:left w:val="none" w:sz="0" w:space="0" w:color="auto"/>
            <w:bottom w:val="none" w:sz="0" w:space="0" w:color="auto"/>
            <w:right w:val="none" w:sz="0" w:space="0" w:color="auto"/>
          </w:divBdr>
        </w:div>
        <w:div w:id="963652253">
          <w:marLeft w:val="640"/>
          <w:marRight w:val="0"/>
          <w:marTop w:val="0"/>
          <w:marBottom w:val="0"/>
          <w:divBdr>
            <w:top w:val="none" w:sz="0" w:space="0" w:color="auto"/>
            <w:left w:val="none" w:sz="0" w:space="0" w:color="auto"/>
            <w:bottom w:val="none" w:sz="0" w:space="0" w:color="auto"/>
            <w:right w:val="none" w:sz="0" w:space="0" w:color="auto"/>
          </w:divBdr>
        </w:div>
        <w:div w:id="1267612324">
          <w:marLeft w:val="640"/>
          <w:marRight w:val="0"/>
          <w:marTop w:val="0"/>
          <w:marBottom w:val="0"/>
          <w:divBdr>
            <w:top w:val="none" w:sz="0" w:space="0" w:color="auto"/>
            <w:left w:val="none" w:sz="0" w:space="0" w:color="auto"/>
            <w:bottom w:val="none" w:sz="0" w:space="0" w:color="auto"/>
            <w:right w:val="none" w:sz="0" w:space="0" w:color="auto"/>
          </w:divBdr>
        </w:div>
        <w:div w:id="1076829256">
          <w:marLeft w:val="640"/>
          <w:marRight w:val="0"/>
          <w:marTop w:val="0"/>
          <w:marBottom w:val="0"/>
          <w:divBdr>
            <w:top w:val="none" w:sz="0" w:space="0" w:color="auto"/>
            <w:left w:val="none" w:sz="0" w:space="0" w:color="auto"/>
            <w:bottom w:val="none" w:sz="0" w:space="0" w:color="auto"/>
            <w:right w:val="none" w:sz="0" w:space="0" w:color="auto"/>
          </w:divBdr>
        </w:div>
        <w:div w:id="249966100">
          <w:marLeft w:val="640"/>
          <w:marRight w:val="0"/>
          <w:marTop w:val="0"/>
          <w:marBottom w:val="0"/>
          <w:divBdr>
            <w:top w:val="none" w:sz="0" w:space="0" w:color="auto"/>
            <w:left w:val="none" w:sz="0" w:space="0" w:color="auto"/>
            <w:bottom w:val="none" w:sz="0" w:space="0" w:color="auto"/>
            <w:right w:val="none" w:sz="0" w:space="0" w:color="auto"/>
          </w:divBdr>
        </w:div>
        <w:div w:id="1463159152">
          <w:marLeft w:val="640"/>
          <w:marRight w:val="0"/>
          <w:marTop w:val="0"/>
          <w:marBottom w:val="0"/>
          <w:divBdr>
            <w:top w:val="none" w:sz="0" w:space="0" w:color="auto"/>
            <w:left w:val="none" w:sz="0" w:space="0" w:color="auto"/>
            <w:bottom w:val="none" w:sz="0" w:space="0" w:color="auto"/>
            <w:right w:val="none" w:sz="0" w:space="0" w:color="auto"/>
          </w:divBdr>
        </w:div>
        <w:div w:id="710500822">
          <w:marLeft w:val="640"/>
          <w:marRight w:val="0"/>
          <w:marTop w:val="0"/>
          <w:marBottom w:val="0"/>
          <w:divBdr>
            <w:top w:val="none" w:sz="0" w:space="0" w:color="auto"/>
            <w:left w:val="none" w:sz="0" w:space="0" w:color="auto"/>
            <w:bottom w:val="none" w:sz="0" w:space="0" w:color="auto"/>
            <w:right w:val="none" w:sz="0" w:space="0" w:color="auto"/>
          </w:divBdr>
        </w:div>
        <w:div w:id="53939973">
          <w:marLeft w:val="640"/>
          <w:marRight w:val="0"/>
          <w:marTop w:val="0"/>
          <w:marBottom w:val="0"/>
          <w:divBdr>
            <w:top w:val="none" w:sz="0" w:space="0" w:color="auto"/>
            <w:left w:val="none" w:sz="0" w:space="0" w:color="auto"/>
            <w:bottom w:val="none" w:sz="0" w:space="0" w:color="auto"/>
            <w:right w:val="none" w:sz="0" w:space="0" w:color="auto"/>
          </w:divBdr>
        </w:div>
        <w:div w:id="946737364">
          <w:marLeft w:val="640"/>
          <w:marRight w:val="0"/>
          <w:marTop w:val="0"/>
          <w:marBottom w:val="0"/>
          <w:divBdr>
            <w:top w:val="none" w:sz="0" w:space="0" w:color="auto"/>
            <w:left w:val="none" w:sz="0" w:space="0" w:color="auto"/>
            <w:bottom w:val="none" w:sz="0" w:space="0" w:color="auto"/>
            <w:right w:val="none" w:sz="0" w:space="0" w:color="auto"/>
          </w:divBdr>
        </w:div>
        <w:div w:id="287443247">
          <w:marLeft w:val="640"/>
          <w:marRight w:val="0"/>
          <w:marTop w:val="0"/>
          <w:marBottom w:val="0"/>
          <w:divBdr>
            <w:top w:val="none" w:sz="0" w:space="0" w:color="auto"/>
            <w:left w:val="none" w:sz="0" w:space="0" w:color="auto"/>
            <w:bottom w:val="none" w:sz="0" w:space="0" w:color="auto"/>
            <w:right w:val="none" w:sz="0" w:space="0" w:color="auto"/>
          </w:divBdr>
        </w:div>
        <w:div w:id="1514101244">
          <w:marLeft w:val="640"/>
          <w:marRight w:val="0"/>
          <w:marTop w:val="0"/>
          <w:marBottom w:val="0"/>
          <w:divBdr>
            <w:top w:val="none" w:sz="0" w:space="0" w:color="auto"/>
            <w:left w:val="none" w:sz="0" w:space="0" w:color="auto"/>
            <w:bottom w:val="none" w:sz="0" w:space="0" w:color="auto"/>
            <w:right w:val="none" w:sz="0" w:space="0" w:color="auto"/>
          </w:divBdr>
        </w:div>
        <w:div w:id="705910856">
          <w:marLeft w:val="640"/>
          <w:marRight w:val="0"/>
          <w:marTop w:val="0"/>
          <w:marBottom w:val="0"/>
          <w:divBdr>
            <w:top w:val="none" w:sz="0" w:space="0" w:color="auto"/>
            <w:left w:val="none" w:sz="0" w:space="0" w:color="auto"/>
            <w:bottom w:val="none" w:sz="0" w:space="0" w:color="auto"/>
            <w:right w:val="none" w:sz="0" w:space="0" w:color="auto"/>
          </w:divBdr>
        </w:div>
        <w:div w:id="1673069996">
          <w:marLeft w:val="640"/>
          <w:marRight w:val="0"/>
          <w:marTop w:val="0"/>
          <w:marBottom w:val="0"/>
          <w:divBdr>
            <w:top w:val="none" w:sz="0" w:space="0" w:color="auto"/>
            <w:left w:val="none" w:sz="0" w:space="0" w:color="auto"/>
            <w:bottom w:val="none" w:sz="0" w:space="0" w:color="auto"/>
            <w:right w:val="none" w:sz="0" w:space="0" w:color="auto"/>
          </w:divBdr>
        </w:div>
        <w:div w:id="783160397">
          <w:marLeft w:val="640"/>
          <w:marRight w:val="0"/>
          <w:marTop w:val="0"/>
          <w:marBottom w:val="0"/>
          <w:divBdr>
            <w:top w:val="none" w:sz="0" w:space="0" w:color="auto"/>
            <w:left w:val="none" w:sz="0" w:space="0" w:color="auto"/>
            <w:bottom w:val="none" w:sz="0" w:space="0" w:color="auto"/>
            <w:right w:val="none" w:sz="0" w:space="0" w:color="auto"/>
          </w:divBdr>
        </w:div>
        <w:div w:id="1526334784">
          <w:marLeft w:val="640"/>
          <w:marRight w:val="0"/>
          <w:marTop w:val="0"/>
          <w:marBottom w:val="0"/>
          <w:divBdr>
            <w:top w:val="none" w:sz="0" w:space="0" w:color="auto"/>
            <w:left w:val="none" w:sz="0" w:space="0" w:color="auto"/>
            <w:bottom w:val="none" w:sz="0" w:space="0" w:color="auto"/>
            <w:right w:val="none" w:sz="0" w:space="0" w:color="auto"/>
          </w:divBdr>
        </w:div>
        <w:div w:id="2026206747">
          <w:marLeft w:val="640"/>
          <w:marRight w:val="0"/>
          <w:marTop w:val="0"/>
          <w:marBottom w:val="0"/>
          <w:divBdr>
            <w:top w:val="none" w:sz="0" w:space="0" w:color="auto"/>
            <w:left w:val="none" w:sz="0" w:space="0" w:color="auto"/>
            <w:bottom w:val="none" w:sz="0" w:space="0" w:color="auto"/>
            <w:right w:val="none" w:sz="0" w:space="0" w:color="auto"/>
          </w:divBdr>
        </w:div>
        <w:div w:id="245500999">
          <w:marLeft w:val="640"/>
          <w:marRight w:val="0"/>
          <w:marTop w:val="0"/>
          <w:marBottom w:val="0"/>
          <w:divBdr>
            <w:top w:val="none" w:sz="0" w:space="0" w:color="auto"/>
            <w:left w:val="none" w:sz="0" w:space="0" w:color="auto"/>
            <w:bottom w:val="none" w:sz="0" w:space="0" w:color="auto"/>
            <w:right w:val="none" w:sz="0" w:space="0" w:color="auto"/>
          </w:divBdr>
        </w:div>
        <w:div w:id="454300161">
          <w:marLeft w:val="640"/>
          <w:marRight w:val="0"/>
          <w:marTop w:val="0"/>
          <w:marBottom w:val="0"/>
          <w:divBdr>
            <w:top w:val="none" w:sz="0" w:space="0" w:color="auto"/>
            <w:left w:val="none" w:sz="0" w:space="0" w:color="auto"/>
            <w:bottom w:val="none" w:sz="0" w:space="0" w:color="auto"/>
            <w:right w:val="none" w:sz="0" w:space="0" w:color="auto"/>
          </w:divBdr>
        </w:div>
        <w:div w:id="1327980260">
          <w:marLeft w:val="640"/>
          <w:marRight w:val="0"/>
          <w:marTop w:val="0"/>
          <w:marBottom w:val="0"/>
          <w:divBdr>
            <w:top w:val="none" w:sz="0" w:space="0" w:color="auto"/>
            <w:left w:val="none" w:sz="0" w:space="0" w:color="auto"/>
            <w:bottom w:val="none" w:sz="0" w:space="0" w:color="auto"/>
            <w:right w:val="none" w:sz="0" w:space="0" w:color="auto"/>
          </w:divBdr>
        </w:div>
        <w:div w:id="1752317091">
          <w:marLeft w:val="640"/>
          <w:marRight w:val="0"/>
          <w:marTop w:val="0"/>
          <w:marBottom w:val="0"/>
          <w:divBdr>
            <w:top w:val="none" w:sz="0" w:space="0" w:color="auto"/>
            <w:left w:val="none" w:sz="0" w:space="0" w:color="auto"/>
            <w:bottom w:val="none" w:sz="0" w:space="0" w:color="auto"/>
            <w:right w:val="none" w:sz="0" w:space="0" w:color="auto"/>
          </w:divBdr>
        </w:div>
        <w:div w:id="1459178708">
          <w:marLeft w:val="640"/>
          <w:marRight w:val="0"/>
          <w:marTop w:val="0"/>
          <w:marBottom w:val="0"/>
          <w:divBdr>
            <w:top w:val="none" w:sz="0" w:space="0" w:color="auto"/>
            <w:left w:val="none" w:sz="0" w:space="0" w:color="auto"/>
            <w:bottom w:val="none" w:sz="0" w:space="0" w:color="auto"/>
            <w:right w:val="none" w:sz="0" w:space="0" w:color="auto"/>
          </w:divBdr>
        </w:div>
        <w:div w:id="2103332393">
          <w:marLeft w:val="640"/>
          <w:marRight w:val="0"/>
          <w:marTop w:val="0"/>
          <w:marBottom w:val="0"/>
          <w:divBdr>
            <w:top w:val="none" w:sz="0" w:space="0" w:color="auto"/>
            <w:left w:val="none" w:sz="0" w:space="0" w:color="auto"/>
            <w:bottom w:val="none" w:sz="0" w:space="0" w:color="auto"/>
            <w:right w:val="none" w:sz="0" w:space="0" w:color="auto"/>
          </w:divBdr>
        </w:div>
        <w:div w:id="621498008">
          <w:marLeft w:val="640"/>
          <w:marRight w:val="0"/>
          <w:marTop w:val="0"/>
          <w:marBottom w:val="0"/>
          <w:divBdr>
            <w:top w:val="none" w:sz="0" w:space="0" w:color="auto"/>
            <w:left w:val="none" w:sz="0" w:space="0" w:color="auto"/>
            <w:bottom w:val="none" w:sz="0" w:space="0" w:color="auto"/>
            <w:right w:val="none" w:sz="0" w:space="0" w:color="auto"/>
          </w:divBdr>
        </w:div>
        <w:div w:id="851794535">
          <w:marLeft w:val="640"/>
          <w:marRight w:val="0"/>
          <w:marTop w:val="0"/>
          <w:marBottom w:val="0"/>
          <w:divBdr>
            <w:top w:val="none" w:sz="0" w:space="0" w:color="auto"/>
            <w:left w:val="none" w:sz="0" w:space="0" w:color="auto"/>
            <w:bottom w:val="none" w:sz="0" w:space="0" w:color="auto"/>
            <w:right w:val="none" w:sz="0" w:space="0" w:color="auto"/>
          </w:divBdr>
        </w:div>
        <w:div w:id="1242330304">
          <w:marLeft w:val="640"/>
          <w:marRight w:val="0"/>
          <w:marTop w:val="0"/>
          <w:marBottom w:val="0"/>
          <w:divBdr>
            <w:top w:val="none" w:sz="0" w:space="0" w:color="auto"/>
            <w:left w:val="none" w:sz="0" w:space="0" w:color="auto"/>
            <w:bottom w:val="none" w:sz="0" w:space="0" w:color="auto"/>
            <w:right w:val="none" w:sz="0" w:space="0" w:color="auto"/>
          </w:divBdr>
        </w:div>
        <w:div w:id="147013971">
          <w:marLeft w:val="640"/>
          <w:marRight w:val="0"/>
          <w:marTop w:val="0"/>
          <w:marBottom w:val="0"/>
          <w:divBdr>
            <w:top w:val="none" w:sz="0" w:space="0" w:color="auto"/>
            <w:left w:val="none" w:sz="0" w:space="0" w:color="auto"/>
            <w:bottom w:val="none" w:sz="0" w:space="0" w:color="auto"/>
            <w:right w:val="none" w:sz="0" w:space="0" w:color="auto"/>
          </w:divBdr>
        </w:div>
        <w:div w:id="648367147">
          <w:marLeft w:val="640"/>
          <w:marRight w:val="0"/>
          <w:marTop w:val="0"/>
          <w:marBottom w:val="0"/>
          <w:divBdr>
            <w:top w:val="none" w:sz="0" w:space="0" w:color="auto"/>
            <w:left w:val="none" w:sz="0" w:space="0" w:color="auto"/>
            <w:bottom w:val="none" w:sz="0" w:space="0" w:color="auto"/>
            <w:right w:val="none" w:sz="0" w:space="0" w:color="auto"/>
          </w:divBdr>
        </w:div>
        <w:div w:id="880173647">
          <w:marLeft w:val="640"/>
          <w:marRight w:val="0"/>
          <w:marTop w:val="0"/>
          <w:marBottom w:val="0"/>
          <w:divBdr>
            <w:top w:val="none" w:sz="0" w:space="0" w:color="auto"/>
            <w:left w:val="none" w:sz="0" w:space="0" w:color="auto"/>
            <w:bottom w:val="none" w:sz="0" w:space="0" w:color="auto"/>
            <w:right w:val="none" w:sz="0" w:space="0" w:color="auto"/>
          </w:divBdr>
        </w:div>
        <w:div w:id="85734839">
          <w:marLeft w:val="640"/>
          <w:marRight w:val="0"/>
          <w:marTop w:val="0"/>
          <w:marBottom w:val="0"/>
          <w:divBdr>
            <w:top w:val="none" w:sz="0" w:space="0" w:color="auto"/>
            <w:left w:val="none" w:sz="0" w:space="0" w:color="auto"/>
            <w:bottom w:val="none" w:sz="0" w:space="0" w:color="auto"/>
            <w:right w:val="none" w:sz="0" w:space="0" w:color="auto"/>
          </w:divBdr>
        </w:div>
        <w:div w:id="1295983175">
          <w:marLeft w:val="640"/>
          <w:marRight w:val="0"/>
          <w:marTop w:val="0"/>
          <w:marBottom w:val="0"/>
          <w:divBdr>
            <w:top w:val="none" w:sz="0" w:space="0" w:color="auto"/>
            <w:left w:val="none" w:sz="0" w:space="0" w:color="auto"/>
            <w:bottom w:val="none" w:sz="0" w:space="0" w:color="auto"/>
            <w:right w:val="none" w:sz="0" w:space="0" w:color="auto"/>
          </w:divBdr>
        </w:div>
      </w:divsChild>
    </w:div>
    <w:div w:id="545603164">
      <w:bodyDiv w:val="1"/>
      <w:marLeft w:val="0"/>
      <w:marRight w:val="0"/>
      <w:marTop w:val="0"/>
      <w:marBottom w:val="0"/>
      <w:divBdr>
        <w:top w:val="none" w:sz="0" w:space="0" w:color="auto"/>
        <w:left w:val="none" w:sz="0" w:space="0" w:color="auto"/>
        <w:bottom w:val="none" w:sz="0" w:space="0" w:color="auto"/>
        <w:right w:val="none" w:sz="0" w:space="0" w:color="auto"/>
      </w:divBdr>
      <w:divsChild>
        <w:div w:id="37437805">
          <w:marLeft w:val="640"/>
          <w:marRight w:val="0"/>
          <w:marTop w:val="0"/>
          <w:marBottom w:val="0"/>
          <w:divBdr>
            <w:top w:val="none" w:sz="0" w:space="0" w:color="auto"/>
            <w:left w:val="none" w:sz="0" w:space="0" w:color="auto"/>
            <w:bottom w:val="none" w:sz="0" w:space="0" w:color="auto"/>
            <w:right w:val="none" w:sz="0" w:space="0" w:color="auto"/>
          </w:divBdr>
        </w:div>
        <w:div w:id="116217959">
          <w:marLeft w:val="640"/>
          <w:marRight w:val="0"/>
          <w:marTop w:val="0"/>
          <w:marBottom w:val="0"/>
          <w:divBdr>
            <w:top w:val="none" w:sz="0" w:space="0" w:color="auto"/>
            <w:left w:val="none" w:sz="0" w:space="0" w:color="auto"/>
            <w:bottom w:val="none" w:sz="0" w:space="0" w:color="auto"/>
            <w:right w:val="none" w:sz="0" w:space="0" w:color="auto"/>
          </w:divBdr>
        </w:div>
        <w:div w:id="162749253">
          <w:marLeft w:val="640"/>
          <w:marRight w:val="0"/>
          <w:marTop w:val="0"/>
          <w:marBottom w:val="0"/>
          <w:divBdr>
            <w:top w:val="none" w:sz="0" w:space="0" w:color="auto"/>
            <w:left w:val="none" w:sz="0" w:space="0" w:color="auto"/>
            <w:bottom w:val="none" w:sz="0" w:space="0" w:color="auto"/>
            <w:right w:val="none" w:sz="0" w:space="0" w:color="auto"/>
          </w:divBdr>
        </w:div>
        <w:div w:id="165831977">
          <w:marLeft w:val="640"/>
          <w:marRight w:val="0"/>
          <w:marTop w:val="0"/>
          <w:marBottom w:val="0"/>
          <w:divBdr>
            <w:top w:val="none" w:sz="0" w:space="0" w:color="auto"/>
            <w:left w:val="none" w:sz="0" w:space="0" w:color="auto"/>
            <w:bottom w:val="none" w:sz="0" w:space="0" w:color="auto"/>
            <w:right w:val="none" w:sz="0" w:space="0" w:color="auto"/>
          </w:divBdr>
        </w:div>
        <w:div w:id="205410777">
          <w:marLeft w:val="640"/>
          <w:marRight w:val="0"/>
          <w:marTop w:val="0"/>
          <w:marBottom w:val="0"/>
          <w:divBdr>
            <w:top w:val="none" w:sz="0" w:space="0" w:color="auto"/>
            <w:left w:val="none" w:sz="0" w:space="0" w:color="auto"/>
            <w:bottom w:val="none" w:sz="0" w:space="0" w:color="auto"/>
            <w:right w:val="none" w:sz="0" w:space="0" w:color="auto"/>
          </w:divBdr>
        </w:div>
        <w:div w:id="206379660">
          <w:marLeft w:val="640"/>
          <w:marRight w:val="0"/>
          <w:marTop w:val="0"/>
          <w:marBottom w:val="0"/>
          <w:divBdr>
            <w:top w:val="none" w:sz="0" w:space="0" w:color="auto"/>
            <w:left w:val="none" w:sz="0" w:space="0" w:color="auto"/>
            <w:bottom w:val="none" w:sz="0" w:space="0" w:color="auto"/>
            <w:right w:val="none" w:sz="0" w:space="0" w:color="auto"/>
          </w:divBdr>
        </w:div>
        <w:div w:id="247496426">
          <w:marLeft w:val="640"/>
          <w:marRight w:val="0"/>
          <w:marTop w:val="0"/>
          <w:marBottom w:val="0"/>
          <w:divBdr>
            <w:top w:val="none" w:sz="0" w:space="0" w:color="auto"/>
            <w:left w:val="none" w:sz="0" w:space="0" w:color="auto"/>
            <w:bottom w:val="none" w:sz="0" w:space="0" w:color="auto"/>
            <w:right w:val="none" w:sz="0" w:space="0" w:color="auto"/>
          </w:divBdr>
        </w:div>
        <w:div w:id="260990427">
          <w:marLeft w:val="640"/>
          <w:marRight w:val="0"/>
          <w:marTop w:val="0"/>
          <w:marBottom w:val="0"/>
          <w:divBdr>
            <w:top w:val="none" w:sz="0" w:space="0" w:color="auto"/>
            <w:left w:val="none" w:sz="0" w:space="0" w:color="auto"/>
            <w:bottom w:val="none" w:sz="0" w:space="0" w:color="auto"/>
            <w:right w:val="none" w:sz="0" w:space="0" w:color="auto"/>
          </w:divBdr>
        </w:div>
        <w:div w:id="279995504">
          <w:marLeft w:val="640"/>
          <w:marRight w:val="0"/>
          <w:marTop w:val="0"/>
          <w:marBottom w:val="0"/>
          <w:divBdr>
            <w:top w:val="none" w:sz="0" w:space="0" w:color="auto"/>
            <w:left w:val="none" w:sz="0" w:space="0" w:color="auto"/>
            <w:bottom w:val="none" w:sz="0" w:space="0" w:color="auto"/>
            <w:right w:val="none" w:sz="0" w:space="0" w:color="auto"/>
          </w:divBdr>
        </w:div>
        <w:div w:id="297221935">
          <w:marLeft w:val="640"/>
          <w:marRight w:val="0"/>
          <w:marTop w:val="0"/>
          <w:marBottom w:val="0"/>
          <w:divBdr>
            <w:top w:val="none" w:sz="0" w:space="0" w:color="auto"/>
            <w:left w:val="none" w:sz="0" w:space="0" w:color="auto"/>
            <w:bottom w:val="none" w:sz="0" w:space="0" w:color="auto"/>
            <w:right w:val="none" w:sz="0" w:space="0" w:color="auto"/>
          </w:divBdr>
        </w:div>
        <w:div w:id="329676445">
          <w:marLeft w:val="640"/>
          <w:marRight w:val="0"/>
          <w:marTop w:val="0"/>
          <w:marBottom w:val="0"/>
          <w:divBdr>
            <w:top w:val="none" w:sz="0" w:space="0" w:color="auto"/>
            <w:left w:val="none" w:sz="0" w:space="0" w:color="auto"/>
            <w:bottom w:val="none" w:sz="0" w:space="0" w:color="auto"/>
            <w:right w:val="none" w:sz="0" w:space="0" w:color="auto"/>
          </w:divBdr>
        </w:div>
        <w:div w:id="330765818">
          <w:marLeft w:val="640"/>
          <w:marRight w:val="0"/>
          <w:marTop w:val="0"/>
          <w:marBottom w:val="0"/>
          <w:divBdr>
            <w:top w:val="none" w:sz="0" w:space="0" w:color="auto"/>
            <w:left w:val="none" w:sz="0" w:space="0" w:color="auto"/>
            <w:bottom w:val="none" w:sz="0" w:space="0" w:color="auto"/>
            <w:right w:val="none" w:sz="0" w:space="0" w:color="auto"/>
          </w:divBdr>
        </w:div>
        <w:div w:id="372003568">
          <w:marLeft w:val="640"/>
          <w:marRight w:val="0"/>
          <w:marTop w:val="0"/>
          <w:marBottom w:val="0"/>
          <w:divBdr>
            <w:top w:val="none" w:sz="0" w:space="0" w:color="auto"/>
            <w:left w:val="none" w:sz="0" w:space="0" w:color="auto"/>
            <w:bottom w:val="none" w:sz="0" w:space="0" w:color="auto"/>
            <w:right w:val="none" w:sz="0" w:space="0" w:color="auto"/>
          </w:divBdr>
        </w:div>
        <w:div w:id="379524960">
          <w:marLeft w:val="640"/>
          <w:marRight w:val="0"/>
          <w:marTop w:val="0"/>
          <w:marBottom w:val="0"/>
          <w:divBdr>
            <w:top w:val="none" w:sz="0" w:space="0" w:color="auto"/>
            <w:left w:val="none" w:sz="0" w:space="0" w:color="auto"/>
            <w:bottom w:val="none" w:sz="0" w:space="0" w:color="auto"/>
            <w:right w:val="none" w:sz="0" w:space="0" w:color="auto"/>
          </w:divBdr>
        </w:div>
        <w:div w:id="400443348">
          <w:marLeft w:val="640"/>
          <w:marRight w:val="0"/>
          <w:marTop w:val="0"/>
          <w:marBottom w:val="0"/>
          <w:divBdr>
            <w:top w:val="none" w:sz="0" w:space="0" w:color="auto"/>
            <w:left w:val="none" w:sz="0" w:space="0" w:color="auto"/>
            <w:bottom w:val="none" w:sz="0" w:space="0" w:color="auto"/>
            <w:right w:val="none" w:sz="0" w:space="0" w:color="auto"/>
          </w:divBdr>
        </w:div>
        <w:div w:id="471481704">
          <w:marLeft w:val="640"/>
          <w:marRight w:val="0"/>
          <w:marTop w:val="0"/>
          <w:marBottom w:val="0"/>
          <w:divBdr>
            <w:top w:val="none" w:sz="0" w:space="0" w:color="auto"/>
            <w:left w:val="none" w:sz="0" w:space="0" w:color="auto"/>
            <w:bottom w:val="none" w:sz="0" w:space="0" w:color="auto"/>
            <w:right w:val="none" w:sz="0" w:space="0" w:color="auto"/>
          </w:divBdr>
        </w:div>
        <w:div w:id="523326289">
          <w:marLeft w:val="640"/>
          <w:marRight w:val="0"/>
          <w:marTop w:val="0"/>
          <w:marBottom w:val="0"/>
          <w:divBdr>
            <w:top w:val="none" w:sz="0" w:space="0" w:color="auto"/>
            <w:left w:val="none" w:sz="0" w:space="0" w:color="auto"/>
            <w:bottom w:val="none" w:sz="0" w:space="0" w:color="auto"/>
            <w:right w:val="none" w:sz="0" w:space="0" w:color="auto"/>
          </w:divBdr>
        </w:div>
        <w:div w:id="536503177">
          <w:marLeft w:val="640"/>
          <w:marRight w:val="0"/>
          <w:marTop w:val="0"/>
          <w:marBottom w:val="0"/>
          <w:divBdr>
            <w:top w:val="none" w:sz="0" w:space="0" w:color="auto"/>
            <w:left w:val="none" w:sz="0" w:space="0" w:color="auto"/>
            <w:bottom w:val="none" w:sz="0" w:space="0" w:color="auto"/>
            <w:right w:val="none" w:sz="0" w:space="0" w:color="auto"/>
          </w:divBdr>
        </w:div>
        <w:div w:id="567037635">
          <w:marLeft w:val="640"/>
          <w:marRight w:val="0"/>
          <w:marTop w:val="0"/>
          <w:marBottom w:val="0"/>
          <w:divBdr>
            <w:top w:val="none" w:sz="0" w:space="0" w:color="auto"/>
            <w:left w:val="none" w:sz="0" w:space="0" w:color="auto"/>
            <w:bottom w:val="none" w:sz="0" w:space="0" w:color="auto"/>
            <w:right w:val="none" w:sz="0" w:space="0" w:color="auto"/>
          </w:divBdr>
        </w:div>
        <w:div w:id="574242321">
          <w:marLeft w:val="640"/>
          <w:marRight w:val="0"/>
          <w:marTop w:val="0"/>
          <w:marBottom w:val="0"/>
          <w:divBdr>
            <w:top w:val="none" w:sz="0" w:space="0" w:color="auto"/>
            <w:left w:val="none" w:sz="0" w:space="0" w:color="auto"/>
            <w:bottom w:val="none" w:sz="0" w:space="0" w:color="auto"/>
            <w:right w:val="none" w:sz="0" w:space="0" w:color="auto"/>
          </w:divBdr>
        </w:div>
        <w:div w:id="583103984">
          <w:marLeft w:val="640"/>
          <w:marRight w:val="0"/>
          <w:marTop w:val="0"/>
          <w:marBottom w:val="0"/>
          <w:divBdr>
            <w:top w:val="none" w:sz="0" w:space="0" w:color="auto"/>
            <w:left w:val="none" w:sz="0" w:space="0" w:color="auto"/>
            <w:bottom w:val="none" w:sz="0" w:space="0" w:color="auto"/>
            <w:right w:val="none" w:sz="0" w:space="0" w:color="auto"/>
          </w:divBdr>
        </w:div>
        <w:div w:id="610286027">
          <w:marLeft w:val="640"/>
          <w:marRight w:val="0"/>
          <w:marTop w:val="0"/>
          <w:marBottom w:val="0"/>
          <w:divBdr>
            <w:top w:val="none" w:sz="0" w:space="0" w:color="auto"/>
            <w:left w:val="none" w:sz="0" w:space="0" w:color="auto"/>
            <w:bottom w:val="none" w:sz="0" w:space="0" w:color="auto"/>
            <w:right w:val="none" w:sz="0" w:space="0" w:color="auto"/>
          </w:divBdr>
        </w:div>
        <w:div w:id="629938243">
          <w:marLeft w:val="640"/>
          <w:marRight w:val="0"/>
          <w:marTop w:val="0"/>
          <w:marBottom w:val="0"/>
          <w:divBdr>
            <w:top w:val="none" w:sz="0" w:space="0" w:color="auto"/>
            <w:left w:val="none" w:sz="0" w:space="0" w:color="auto"/>
            <w:bottom w:val="none" w:sz="0" w:space="0" w:color="auto"/>
            <w:right w:val="none" w:sz="0" w:space="0" w:color="auto"/>
          </w:divBdr>
        </w:div>
        <w:div w:id="634482138">
          <w:marLeft w:val="640"/>
          <w:marRight w:val="0"/>
          <w:marTop w:val="0"/>
          <w:marBottom w:val="0"/>
          <w:divBdr>
            <w:top w:val="none" w:sz="0" w:space="0" w:color="auto"/>
            <w:left w:val="none" w:sz="0" w:space="0" w:color="auto"/>
            <w:bottom w:val="none" w:sz="0" w:space="0" w:color="auto"/>
            <w:right w:val="none" w:sz="0" w:space="0" w:color="auto"/>
          </w:divBdr>
        </w:div>
        <w:div w:id="744259393">
          <w:marLeft w:val="640"/>
          <w:marRight w:val="0"/>
          <w:marTop w:val="0"/>
          <w:marBottom w:val="0"/>
          <w:divBdr>
            <w:top w:val="none" w:sz="0" w:space="0" w:color="auto"/>
            <w:left w:val="none" w:sz="0" w:space="0" w:color="auto"/>
            <w:bottom w:val="none" w:sz="0" w:space="0" w:color="auto"/>
            <w:right w:val="none" w:sz="0" w:space="0" w:color="auto"/>
          </w:divBdr>
        </w:div>
        <w:div w:id="753745325">
          <w:marLeft w:val="640"/>
          <w:marRight w:val="0"/>
          <w:marTop w:val="0"/>
          <w:marBottom w:val="0"/>
          <w:divBdr>
            <w:top w:val="none" w:sz="0" w:space="0" w:color="auto"/>
            <w:left w:val="none" w:sz="0" w:space="0" w:color="auto"/>
            <w:bottom w:val="none" w:sz="0" w:space="0" w:color="auto"/>
            <w:right w:val="none" w:sz="0" w:space="0" w:color="auto"/>
          </w:divBdr>
        </w:div>
        <w:div w:id="767845296">
          <w:marLeft w:val="640"/>
          <w:marRight w:val="0"/>
          <w:marTop w:val="0"/>
          <w:marBottom w:val="0"/>
          <w:divBdr>
            <w:top w:val="none" w:sz="0" w:space="0" w:color="auto"/>
            <w:left w:val="none" w:sz="0" w:space="0" w:color="auto"/>
            <w:bottom w:val="none" w:sz="0" w:space="0" w:color="auto"/>
            <w:right w:val="none" w:sz="0" w:space="0" w:color="auto"/>
          </w:divBdr>
        </w:div>
        <w:div w:id="778524700">
          <w:marLeft w:val="640"/>
          <w:marRight w:val="0"/>
          <w:marTop w:val="0"/>
          <w:marBottom w:val="0"/>
          <w:divBdr>
            <w:top w:val="none" w:sz="0" w:space="0" w:color="auto"/>
            <w:left w:val="none" w:sz="0" w:space="0" w:color="auto"/>
            <w:bottom w:val="none" w:sz="0" w:space="0" w:color="auto"/>
            <w:right w:val="none" w:sz="0" w:space="0" w:color="auto"/>
          </w:divBdr>
        </w:div>
        <w:div w:id="779378737">
          <w:marLeft w:val="640"/>
          <w:marRight w:val="0"/>
          <w:marTop w:val="0"/>
          <w:marBottom w:val="0"/>
          <w:divBdr>
            <w:top w:val="none" w:sz="0" w:space="0" w:color="auto"/>
            <w:left w:val="none" w:sz="0" w:space="0" w:color="auto"/>
            <w:bottom w:val="none" w:sz="0" w:space="0" w:color="auto"/>
            <w:right w:val="none" w:sz="0" w:space="0" w:color="auto"/>
          </w:divBdr>
        </w:div>
        <w:div w:id="796681112">
          <w:marLeft w:val="640"/>
          <w:marRight w:val="0"/>
          <w:marTop w:val="0"/>
          <w:marBottom w:val="0"/>
          <w:divBdr>
            <w:top w:val="none" w:sz="0" w:space="0" w:color="auto"/>
            <w:left w:val="none" w:sz="0" w:space="0" w:color="auto"/>
            <w:bottom w:val="none" w:sz="0" w:space="0" w:color="auto"/>
            <w:right w:val="none" w:sz="0" w:space="0" w:color="auto"/>
          </w:divBdr>
        </w:div>
        <w:div w:id="860825738">
          <w:marLeft w:val="640"/>
          <w:marRight w:val="0"/>
          <w:marTop w:val="0"/>
          <w:marBottom w:val="0"/>
          <w:divBdr>
            <w:top w:val="none" w:sz="0" w:space="0" w:color="auto"/>
            <w:left w:val="none" w:sz="0" w:space="0" w:color="auto"/>
            <w:bottom w:val="none" w:sz="0" w:space="0" w:color="auto"/>
            <w:right w:val="none" w:sz="0" w:space="0" w:color="auto"/>
          </w:divBdr>
        </w:div>
        <w:div w:id="875969326">
          <w:marLeft w:val="640"/>
          <w:marRight w:val="0"/>
          <w:marTop w:val="0"/>
          <w:marBottom w:val="0"/>
          <w:divBdr>
            <w:top w:val="none" w:sz="0" w:space="0" w:color="auto"/>
            <w:left w:val="none" w:sz="0" w:space="0" w:color="auto"/>
            <w:bottom w:val="none" w:sz="0" w:space="0" w:color="auto"/>
            <w:right w:val="none" w:sz="0" w:space="0" w:color="auto"/>
          </w:divBdr>
        </w:div>
        <w:div w:id="981080657">
          <w:marLeft w:val="640"/>
          <w:marRight w:val="0"/>
          <w:marTop w:val="0"/>
          <w:marBottom w:val="0"/>
          <w:divBdr>
            <w:top w:val="none" w:sz="0" w:space="0" w:color="auto"/>
            <w:left w:val="none" w:sz="0" w:space="0" w:color="auto"/>
            <w:bottom w:val="none" w:sz="0" w:space="0" w:color="auto"/>
            <w:right w:val="none" w:sz="0" w:space="0" w:color="auto"/>
          </w:divBdr>
        </w:div>
        <w:div w:id="989821897">
          <w:marLeft w:val="640"/>
          <w:marRight w:val="0"/>
          <w:marTop w:val="0"/>
          <w:marBottom w:val="0"/>
          <w:divBdr>
            <w:top w:val="none" w:sz="0" w:space="0" w:color="auto"/>
            <w:left w:val="none" w:sz="0" w:space="0" w:color="auto"/>
            <w:bottom w:val="none" w:sz="0" w:space="0" w:color="auto"/>
            <w:right w:val="none" w:sz="0" w:space="0" w:color="auto"/>
          </w:divBdr>
        </w:div>
        <w:div w:id="992369903">
          <w:marLeft w:val="640"/>
          <w:marRight w:val="0"/>
          <w:marTop w:val="0"/>
          <w:marBottom w:val="0"/>
          <w:divBdr>
            <w:top w:val="none" w:sz="0" w:space="0" w:color="auto"/>
            <w:left w:val="none" w:sz="0" w:space="0" w:color="auto"/>
            <w:bottom w:val="none" w:sz="0" w:space="0" w:color="auto"/>
            <w:right w:val="none" w:sz="0" w:space="0" w:color="auto"/>
          </w:divBdr>
        </w:div>
        <w:div w:id="995376477">
          <w:marLeft w:val="640"/>
          <w:marRight w:val="0"/>
          <w:marTop w:val="0"/>
          <w:marBottom w:val="0"/>
          <w:divBdr>
            <w:top w:val="none" w:sz="0" w:space="0" w:color="auto"/>
            <w:left w:val="none" w:sz="0" w:space="0" w:color="auto"/>
            <w:bottom w:val="none" w:sz="0" w:space="0" w:color="auto"/>
            <w:right w:val="none" w:sz="0" w:space="0" w:color="auto"/>
          </w:divBdr>
        </w:div>
        <w:div w:id="1004209824">
          <w:marLeft w:val="640"/>
          <w:marRight w:val="0"/>
          <w:marTop w:val="0"/>
          <w:marBottom w:val="0"/>
          <w:divBdr>
            <w:top w:val="none" w:sz="0" w:space="0" w:color="auto"/>
            <w:left w:val="none" w:sz="0" w:space="0" w:color="auto"/>
            <w:bottom w:val="none" w:sz="0" w:space="0" w:color="auto"/>
            <w:right w:val="none" w:sz="0" w:space="0" w:color="auto"/>
          </w:divBdr>
        </w:div>
        <w:div w:id="1008101847">
          <w:marLeft w:val="640"/>
          <w:marRight w:val="0"/>
          <w:marTop w:val="0"/>
          <w:marBottom w:val="0"/>
          <w:divBdr>
            <w:top w:val="none" w:sz="0" w:space="0" w:color="auto"/>
            <w:left w:val="none" w:sz="0" w:space="0" w:color="auto"/>
            <w:bottom w:val="none" w:sz="0" w:space="0" w:color="auto"/>
            <w:right w:val="none" w:sz="0" w:space="0" w:color="auto"/>
          </w:divBdr>
        </w:div>
        <w:div w:id="1033000580">
          <w:marLeft w:val="640"/>
          <w:marRight w:val="0"/>
          <w:marTop w:val="0"/>
          <w:marBottom w:val="0"/>
          <w:divBdr>
            <w:top w:val="none" w:sz="0" w:space="0" w:color="auto"/>
            <w:left w:val="none" w:sz="0" w:space="0" w:color="auto"/>
            <w:bottom w:val="none" w:sz="0" w:space="0" w:color="auto"/>
            <w:right w:val="none" w:sz="0" w:space="0" w:color="auto"/>
          </w:divBdr>
        </w:div>
        <w:div w:id="1086805584">
          <w:marLeft w:val="640"/>
          <w:marRight w:val="0"/>
          <w:marTop w:val="0"/>
          <w:marBottom w:val="0"/>
          <w:divBdr>
            <w:top w:val="none" w:sz="0" w:space="0" w:color="auto"/>
            <w:left w:val="none" w:sz="0" w:space="0" w:color="auto"/>
            <w:bottom w:val="none" w:sz="0" w:space="0" w:color="auto"/>
            <w:right w:val="none" w:sz="0" w:space="0" w:color="auto"/>
          </w:divBdr>
        </w:div>
        <w:div w:id="1227452022">
          <w:marLeft w:val="640"/>
          <w:marRight w:val="0"/>
          <w:marTop w:val="0"/>
          <w:marBottom w:val="0"/>
          <w:divBdr>
            <w:top w:val="none" w:sz="0" w:space="0" w:color="auto"/>
            <w:left w:val="none" w:sz="0" w:space="0" w:color="auto"/>
            <w:bottom w:val="none" w:sz="0" w:space="0" w:color="auto"/>
            <w:right w:val="none" w:sz="0" w:space="0" w:color="auto"/>
          </w:divBdr>
        </w:div>
        <w:div w:id="1230966536">
          <w:marLeft w:val="640"/>
          <w:marRight w:val="0"/>
          <w:marTop w:val="0"/>
          <w:marBottom w:val="0"/>
          <w:divBdr>
            <w:top w:val="none" w:sz="0" w:space="0" w:color="auto"/>
            <w:left w:val="none" w:sz="0" w:space="0" w:color="auto"/>
            <w:bottom w:val="none" w:sz="0" w:space="0" w:color="auto"/>
            <w:right w:val="none" w:sz="0" w:space="0" w:color="auto"/>
          </w:divBdr>
        </w:div>
        <w:div w:id="1240485797">
          <w:marLeft w:val="640"/>
          <w:marRight w:val="0"/>
          <w:marTop w:val="0"/>
          <w:marBottom w:val="0"/>
          <w:divBdr>
            <w:top w:val="none" w:sz="0" w:space="0" w:color="auto"/>
            <w:left w:val="none" w:sz="0" w:space="0" w:color="auto"/>
            <w:bottom w:val="none" w:sz="0" w:space="0" w:color="auto"/>
            <w:right w:val="none" w:sz="0" w:space="0" w:color="auto"/>
          </w:divBdr>
        </w:div>
        <w:div w:id="1248420028">
          <w:marLeft w:val="640"/>
          <w:marRight w:val="0"/>
          <w:marTop w:val="0"/>
          <w:marBottom w:val="0"/>
          <w:divBdr>
            <w:top w:val="none" w:sz="0" w:space="0" w:color="auto"/>
            <w:left w:val="none" w:sz="0" w:space="0" w:color="auto"/>
            <w:bottom w:val="none" w:sz="0" w:space="0" w:color="auto"/>
            <w:right w:val="none" w:sz="0" w:space="0" w:color="auto"/>
          </w:divBdr>
        </w:div>
        <w:div w:id="1251815516">
          <w:marLeft w:val="640"/>
          <w:marRight w:val="0"/>
          <w:marTop w:val="0"/>
          <w:marBottom w:val="0"/>
          <w:divBdr>
            <w:top w:val="none" w:sz="0" w:space="0" w:color="auto"/>
            <w:left w:val="none" w:sz="0" w:space="0" w:color="auto"/>
            <w:bottom w:val="none" w:sz="0" w:space="0" w:color="auto"/>
            <w:right w:val="none" w:sz="0" w:space="0" w:color="auto"/>
          </w:divBdr>
        </w:div>
        <w:div w:id="1280801985">
          <w:marLeft w:val="640"/>
          <w:marRight w:val="0"/>
          <w:marTop w:val="0"/>
          <w:marBottom w:val="0"/>
          <w:divBdr>
            <w:top w:val="none" w:sz="0" w:space="0" w:color="auto"/>
            <w:left w:val="none" w:sz="0" w:space="0" w:color="auto"/>
            <w:bottom w:val="none" w:sz="0" w:space="0" w:color="auto"/>
            <w:right w:val="none" w:sz="0" w:space="0" w:color="auto"/>
          </w:divBdr>
        </w:div>
        <w:div w:id="1294092167">
          <w:marLeft w:val="640"/>
          <w:marRight w:val="0"/>
          <w:marTop w:val="0"/>
          <w:marBottom w:val="0"/>
          <w:divBdr>
            <w:top w:val="none" w:sz="0" w:space="0" w:color="auto"/>
            <w:left w:val="none" w:sz="0" w:space="0" w:color="auto"/>
            <w:bottom w:val="none" w:sz="0" w:space="0" w:color="auto"/>
            <w:right w:val="none" w:sz="0" w:space="0" w:color="auto"/>
          </w:divBdr>
        </w:div>
        <w:div w:id="1313408783">
          <w:marLeft w:val="640"/>
          <w:marRight w:val="0"/>
          <w:marTop w:val="0"/>
          <w:marBottom w:val="0"/>
          <w:divBdr>
            <w:top w:val="none" w:sz="0" w:space="0" w:color="auto"/>
            <w:left w:val="none" w:sz="0" w:space="0" w:color="auto"/>
            <w:bottom w:val="none" w:sz="0" w:space="0" w:color="auto"/>
            <w:right w:val="none" w:sz="0" w:space="0" w:color="auto"/>
          </w:divBdr>
        </w:div>
        <w:div w:id="1356542156">
          <w:marLeft w:val="640"/>
          <w:marRight w:val="0"/>
          <w:marTop w:val="0"/>
          <w:marBottom w:val="0"/>
          <w:divBdr>
            <w:top w:val="none" w:sz="0" w:space="0" w:color="auto"/>
            <w:left w:val="none" w:sz="0" w:space="0" w:color="auto"/>
            <w:bottom w:val="none" w:sz="0" w:space="0" w:color="auto"/>
            <w:right w:val="none" w:sz="0" w:space="0" w:color="auto"/>
          </w:divBdr>
        </w:div>
        <w:div w:id="1388602343">
          <w:marLeft w:val="640"/>
          <w:marRight w:val="0"/>
          <w:marTop w:val="0"/>
          <w:marBottom w:val="0"/>
          <w:divBdr>
            <w:top w:val="none" w:sz="0" w:space="0" w:color="auto"/>
            <w:left w:val="none" w:sz="0" w:space="0" w:color="auto"/>
            <w:bottom w:val="none" w:sz="0" w:space="0" w:color="auto"/>
            <w:right w:val="none" w:sz="0" w:space="0" w:color="auto"/>
          </w:divBdr>
        </w:div>
        <w:div w:id="1443457597">
          <w:marLeft w:val="640"/>
          <w:marRight w:val="0"/>
          <w:marTop w:val="0"/>
          <w:marBottom w:val="0"/>
          <w:divBdr>
            <w:top w:val="none" w:sz="0" w:space="0" w:color="auto"/>
            <w:left w:val="none" w:sz="0" w:space="0" w:color="auto"/>
            <w:bottom w:val="none" w:sz="0" w:space="0" w:color="auto"/>
            <w:right w:val="none" w:sz="0" w:space="0" w:color="auto"/>
          </w:divBdr>
        </w:div>
        <w:div w:id="1452942173">
          <w:marLeft w:val="640"/>
          <w:marRight w:val="0"/>
          <w:marTop w:val="0"/>
          <w:marBottom w:val="0"/>
          <w:divBdr>
            <w:top w:val="none" w:sz="0" w:space="0" w:color="auto"/>
            <w:left w:val="none" w:sz="0" w:space="0" w:color="auto"/>
            <w:bottom w:val="none" w:sz="0" w:space="0" w:color="auto"/>
            <w:right w:val="none" w:sz="0" w:space="0" w:color="auto"/>
          </w:divBdr>
        </w:div>
        <w:div w:id="1468815217">
          <w:marLeft w:val="640"/>
          <w:marRight w:val="0"/>
          <w:marTop w:val="0"/>
          <w:marBottom w:val="0"/>
          <w:divBdr>
            <w:top w:val="none" w:sz="0" w:space="0" w:color="auto"/>
            <w:left w:val="none" w:sz="0" w:space="0" w:color="auto"/>
            <w:bottom w:val="none" w:sz="0" w:space="0" w:color="auto"/>
            <w:right w:val="none" w:sz="0" w:space="0" w:color="auto"/>
          </w:divBdr>
        </w:div>
        <w:div w:id="1485852199">
          <w:marLeft w:val="640"/>
          <w:marRight w:val="0"/>
          <w:marTop w:val="0"/>
          <w:marBottom w:val="0"/>
          <w:divBdr>
            <w:top w:val="none" w:sz="0" w:space="0" w:color="auto"/>
            <w:left w:val="none" w:sz="0" w:space="0" w:color="auto"/>
            <w:bottom w:val="none" w:sz="0" w:space="0" w:color="auto"/>
            <w:right w:val="none" w:sz="0" w:space="0" w:color="auto"/>
          </w:divBdr>
        </w:div>
        <w:div w:id="1486236238">
          <w:marLeft w:val="640"/>
          <w:marRight w:val="0"/>
          <w:marTop w:val="0"/>
          <w:marBottom w:val="0"/>
          <w:divBdr>
            <w:top w:val="none" w:sz="0" w:space="0" w:color="auto"/>
            <w:left w:val="none" w:sz="0" w:space="0" w:color="auto"/>
            <w:bottom w:val="none" w:sz="0" w:space="0" w:color="auto"/>
            <w:right w:val="none" w:sz="0" w:space="0" w:color="auto"/>
          </w:divBdr>
        </w:div>
        <w:div w:id="1581404726">
          <w:marLeft w:val="640"/>
          <w:marRight w:val="0"/>
          <w:marTop w:val="0"/>
          <w:marBottom w:val="0"/>
          <w:divBdr>
            <w:top w:val="none" w:sz="0" w:space="0" w:color="auto"/>
            <w:left w:val="none" w:sz="0" w:space="0" w:color="auto"/>
            <w:bottom w:val="none" w:sz="0" w:space="0" w:color="auto"/>
            <w:right w:val="none" w:sz="0" w:space="0" w:color="auto"/>
          </w:divBdr>
        </w:div>
        <w:div w:id="1595825407">
          <w:marLeft w:val="640"/>
          <w:marRight w:val="0"/>
          <w:marTop w:val="0"/>
          <w:marBottom w:val="0"/>
          <w:divBdr>
            <w:top w:val="none" w:sz="0" w:space="0" w:color="auto"/>
            <w:left w:val="none" w:sz="0" w:space="0" w:color="auto"/>
            <w:bottom w:val="none" w:sz="0" w:space="0" w:color="auto"/>
            <w:right w:val="none" w:sz="0" w:space="0" w:color="auto"/>
          </w:divBdr>
        </w:div>
        <w:div w:id="1599488213">
          <w:marLeft w:val="640"/>
          <w:marRight w:val="0"/>
          <w:marTop w:val="0"/>
          <w:marBottom w:val="0"/>
          <w:divBdr>
            <w:top w:val="none" w:sz="0" w:space="0" w:color="auto"/>
            <w:left w:val="none" w:sz="0" w:space="0" w:color="auto"/>
            <w:bottom w:val="none" w:sz="0" w:space="0" w:color="auto"/>
            <w:right w:val="none" w:sz="0" w:space="0" w:color="auto"/>
          </w:divBdr>
        </w:div>
        <w:div w:id="1617063286">
          <w:marLeft w:val="640"/>
          <w:marRight w:val="0"/>
          <w:marTop w:val="0"/>
          <w:marBottom w:val="0"/>
          <w:divBdr>
            <w:top w:val="none" w:sz="0" w:space="0" w:color="auto"/>
            <w:left w:val="none" w:sz="0" w:space="0" w:color="auto"/>
            <w:bottom w:val="none" w:sz="0" w:space="0" w:color="auto"/>
            <w:right w:val="none" w:sz="0" w:space="0" w:color="auto"/>
          </w:divBdr>
        </w:div>
        <w:div w:id="1628390903">
          <w:marLeft w:val="640"/>
          <w:marRight w:val="0"/>
          <w:marTop w:val="0"/>
          <w:marBottom w:val="0"/>
          <w:divBdr>
            <w:top w:val="none" w:sz="0" w:space="0" w:color="auto"/>
            <w:left w:val="none" w:sz="0" w:space="0" w:color="auto"/>
            <w:bottom w:val="none" w:sz="0" w:space="0" w:color="auto"/>
            <w:right w:val="none" w:sz="0" w:space="0" w:color="auto"/>
          </w:divBdr>
        </w:div>
        <w:div w:id="1628395958">
          <w:marLeft w:val="640"/>
          <w:marRight w:val="0"/>
          <w:marTop w:val="0"/>
          <w:marBottom w:val="0"/>
          <w:divBdr>
            <w:top w:val="none" w:sz="0" w:space="0" w:color="auto"/>
            <w:left w:val="none" w:sz="0" w:space="0" w:color="auto"/>
            <w:bottom w:val="none" w:sz="0" w:space="0" w:color="auto"/>
            <w:right w:val="none" w:sz="0" w:space="0" w:color="auto"/>
          </w:divBdr>
        </w:div>
        <w:div w:id="1739010712">
          <w:marLeft w:val="640"/>
          <w:marRight w:val="0"/>
          <w:marTop w:val="0"/>
          <w:marBottom w:val="0"/>
          <w:divBdr>
            <w:top w:val="none" w:sz="0" w:space="0" w:color="auto"/>
            <w:left w:val="none" w:sz="0" w:space="0" w:color="auto"/>
            <w:bottom w:val="none" w:sz="0" w:space="0" w:color="auto"/>
            <w:right w:val="none" w:sz="0" w:space="0" w:color="auto"/>
          </w:divBdr>
        </w:div>
        <w:div w:id="1792891936">
          <w:marLeft w:val="640"/>
          <w:marRight w:val="0"/>
          <w:marTop w:val="0"/>
          <w:marBottom w:val="0"/>
          <w:divBdr>
            <w:top w:val="none" w:sz="0" w:space="0" w:color="auto"/>
            <w:left w:val="none" w:sz="0" w:space="0" w:color="auto"/>
            <w:bottom w:val="none" w:sz="0" w:space="0" w:color="auto"/>
            <w:right w:val="none" w:sz="0" w:space="0" w:color="auto"/>
          </w:divBdr>
        </w:div>
        <w:div w:id="1818377914">
          <w:marLeft w:val="640"/>
          <w:marRight w:val="0"/>
          <w:marTop w:val="0"/>
          <w:marBottom w:val="0"/>
          <w:divBdr>
            <w:top w:val="none" w:sz="0" w:space="0" w:color="auto"/>
            <w:left w:val="none" w:sz="0" w:space="0" w:color="auto"/>
            <w:bottom w:val="none" w:sz="0" w:space="0" w:color="auto"/>
            <w:right w:val="none" w:sz="0" w:space="0" w:color="auto"/>
          </w:divBdr>
        </w:div>
        <w:div w:id="1877505112">
          <w:marLeft w:val="640"/>
          <w:marRight w:val="0"/>
          <w:marTop w:val="0"/>
          <w:marBottom w:val="0"/>
          <w:divBdr>
            <w:top w:val="none" w:sz="0" w:space="0" w:color="auto"/>
            <w:left w:val="none" w:sz="0" w:space="0" w:color="auto"/>
            <w:bottom w:val="none" w:sz="0" w:space="0" w:color="auto"/>
            <w:right w:val="none" w:sz="0" w:space="0" w:color="auto"/>
          </w:divBdr>
        </w:div>
        <w:div w:id="1878004590">
          <w:marLeft w:val="640"/>
          <w:marRight w:val="0"/>
          <w:marTop w:val="0"/>
          <w:marBottom w:val="0"/>
          <w:divBdr>
            <w:top w:val="none" w:sz="0" w:space="0" w:color="auto"/>
            <w:left w:val="none" w:sz="0" w:space="0" w:color="auto"/>
            <w:bottom w:val="none" w:sz="0" w:space="0" w:color="auto"/>
            <w:right w:val="none" w:sz="0" w:space="0" w:color="auto"/>
          </w:divBdr>
        </w:div>
        <w:div w:id="1896352625">
          <w:marLeft w:val="640"/>
          <w:marRight w:val="0"/>
          <w:marTop w:val="0"/>
          <w:marBottom w:val="0"/>
          <w:divBdr>
            <w:top w:val="none" w:sz="0" w:space="0" w:color="auto"/>
            <w:left w:val="none" w:sz="0" w:space="0" w:color="auto"/>
            <w:bottom w:val="none" w:sz="0" w:space="0" w:color="auto"/>
            <w:right w:val="none" w:sz="0" w:space="0" w:color="auto"/>
          </w:divBdr>
        </w:div>
        <w:div w:id="1942450527">
          <w:marLeft w:val="640"/>
          <w:marRight w:val="0"/>
          <w:marTop w:val="0"/>
          <w:marBottom w:val="0"/>
          <w:divBdr>
            <w:top w:val="none" w:sz="0" w:space="0" w:color="auto"/>
            <w:left w:val="none" w:sz="0" w:space="0" w:color="auto"/>
            <w:bottom w:val="none" w:sz="0" w:space="0" w:color="auto"/>
            <w:right w:val="none" w:sz="0" w:space="0" w:color="auto"/>
          </w:divBdr>
        </w:div>
        <w:div w:id="1953397321">
          <w:marLeft w:val="640"/>
          <w:marRight w:val="0"/>
          <w:marTop w:val="0"/>
          <w:marBottom w:val="0"/>
          <w:divBdr>
            <w:top w:val="none" w:sz="0" w:space="0" w:color="auto"/>
            <w:left w:val="none" w:sz="0" w:space="0" w:color="auto"/>
            <w:bottom w:val="none" w:sz="0" w:space="0" w:color="auto"/>
            <w:right w:val="none" w:sz="0" w:space="0" w:color="auto"/>
          </w:divBdr>
        </w:div>
        <w:div w:id="1980573761">
          <w:marLeft w:val="640"/>
          <w:marRight w:val="0"/>
          <w:marTop w:val="0"/>
          <w:marBottom w:val="0"/>
          <w:divBdr>
            <w:top w:val="none" w:sz="0" w:space="0" w:color="auto"/>
            <w:left w:val="none" w:sz="0" w:space="0" w:color="auto"/>
            <w:bottom w:val="none" w:sz="0" w:space="0" w:color="auto"/>
            <w:right w:val="none" w:sz="0" w:space="0" w:color="auto"/>
          </w:divBdr>
        </w:div>
        <w:div w:id="1990285523">
          <w:marLeft w:val="640"/>
          <w:marRight w:val="0"/>
          <w:marTop w:val="0"/>
          <w:marBottom w:val="0"/>
          <w:divBdr>
            <w:top w:val="none" w:sz="0" w:space="0" w:color="auto"/>
            <w:left w:val="none" w:sz="0" w:space="0" w:color="auto"/>
            <w:bottom w:val="none" w:sz="0" w:space="0" w:color="auto"/>
            <w:right w:val="none" w:sz="0" w:space="0" w:color="auto"/>
          </w:divBdr>
        </w:div>
        <w:div w:id="2004359072">
          <w:marLeft w:val="640"/>
          <w:marRight w:val="0"/>
          <w:marTop w:val="0"/>
          <w:marBottom w:val="0"/>
          <w:divBdr>
            <w:top w:val="none" w:sz="0" w:space="0" w:color="auto"/>
            <w:left w:val="none" w:sz="0" w:space="0" w:color="auto"/>
            <w:bottom w:val="none" w:sz="0" w:space="0" w:color="auto"/>
            <w:right w:val="none" w:sz="0" w:space="0" w:color="auto"/>
          </w:divBdr>
        </w:div>
        <w:div w:id="2013295732">
          <w:marLeft w:val="640"/>
          <w:marRight w:val="0"/>
          <w:marTop w:val="0"/>
          <w:marBottom w:val="0"/>
          <w:divBdr>
            <w:top w:val="none" w:sz="0" w:space="0" w:color="auto"/>
            <w:left w:val="none" w:sz="0" w:space="0" w:color="auto"/>
            <w:bottom w:val="none" w:sz="0" w:space="0" w:color="auto"/>
            <w:right w:val="none" w:sz="0" w:space="0" w:color="auto"/>
          </w:divBdr>
        </w:div>
        <w:div w:id="2038457407">
          <w:marLeft w:val="640"/>
          <w:marRight w:val="0"/>
          <w:marTop w:val="0"/>
          <w:marBottom w:val="0"/>
          <w:divBdr>
            <w:top w:val="none" w:sz="0" w:space="0" w:color="auto"/>
            <w:left w:val="none" w:sz="0" w:space="0" w:color="auto"/>
            <w:bottom w:val="none" w:sz="0" w:space="0" w:color="auto"/>
            <w:right w:val="none" w:sz="0" w:space="0" w:color="auto"/>
          </w:divBdr>
        </w:div>
        <w:div w:id="2068331699">
          <w:marLeft w:val="640"/>
          <w:marRight w:val="0"/>
          <w:marTop w:val="0"/>
          <w:marBottom w:val="0"/>
          <w:divBdr>
            <w:top w:val="none" w:sz="0" w:space="0" w:color="auto"/>
            <w:left w:val="none" w:sz="0" w:space="0" w:color="auto"/>
            <w:bottom w:val="none" w:sz="0" w:space="0" w:color="auto"/>
            <w:right w:val="none" w:sz="0" w:space="0" w:color="auto"/>
          </w:divBdr>
        </w:div>
        <w:div w:id="2139302210">
          <w:marLeft w:val="640"/>
          <w:marRight w:val="0"/>
          <w:marTop w:val="0"/>
          <w:marBottom w:val="0"/>
          <w:divBdr>
            <w:top w:val="none" w:sz="0" w:space="0" w:color="auto"/>
            <w:left w:val="none" w:sz="0" w:space="0" w:color="auto"/>
            <w:bottom w:val="none" w:sz="0" w:space="0" w:color="auto"/>
            <w:right w:val="none" w:sz="0" w:space="0" w:color="auto"/>
          </w:divBdr>
        </w:div>
      </w:divsChild>
    </w:div>
    <w:div w:id="610285548">
      <w:bodyDiv w:val="1"/>
      <w:marLeft w:val="0"/>
      <w:marRight w:val="0"/>
      <w:marTop w:val="0"/>
      <w:marBottom w:val="0"/>
      <w:divBdr>
        <w:top w:val="none" w:sz="0" w:space="0" w:color="auto"/>
        <w:left w:val="none" w:sz="0" w:space="0" w:color="auto"/>
        <w:bottom w:val="none" w:sz="0" w:space="0" w:color="auto"/>
        <w:right w:val="none" w:sz="0" w:space="0" w:color="auto"/>
      </w:divBdr>
      <w:divsChild>
        <w:div w:id="590817631">
          <w:marLeft w:val="640"/>
          <w:marRight w:val="0"/>
          <w:marTop w:val="0"/>
          <w:marBottom w:val="0"/>
          <w:divBdr>
            <w:top w:val="none" w:sz="0" w:space="0" w:color="auto"/>
            <w:left w:val="none" w:sz="0" w:space="0" w:color="auto"/>
            <w:bottom w:val="none" w:sz="0" w:space="0" w:color="auto"/>
            <w:right w:val="none" w:sz="0" w:space="0" w:color="auto"/>
          </w:divBdr>
        </w:div>
        <w:div w:id="1215001629">
          <w:marLeft w:val="640"/>
          <w:marRight w:val="0"/>
          <w:marTop w:val="0"/>
          <w:marBottom w:val="0"/>
          <w:divBdr>
            <w:top w:val="none" w:sz="0" w:space="0" w:color="auto"/>
            <w:left w:val="none" w:sz="0" w:space="0" w:color="auto"/>
            <w:bottom w:val="none" w:sz="0" w:space="0" w:color="auto"/>
            <w:right w:val="none" w:sz="0" w:space="0" w:color="auto"/>
          </w:divBdr>
        </w:div>
        <w:div w:id="739181468">
          <w:marLeft w:val="640"/>
          <w:marRight w:val="0"/>
          <w:marTop w:val="0"/>
          <w:marBottom w:val="0"/>
          <w:divBdr>
            <w:top w:val="none" w:sz="0" w:space="0" w:color="auto"/>
            <w:left w:val="none" w:sz="0" w:space="0" w:color="auto"/>
            <w:bottom w:val="none" w:sz="0" w:space="0" w:color="auto"/>
            <w:right w:val="none" w:sz="0" w:space="0" w:color="auto"/>
          </w:divBdr>
        </w:div>
        <w:div w:id="3214308">
          <w:marLeft w:val="640"/>
          <w:marRight w:val="0"/>
          <w:marTop w:val="0"/>
          <w:marBottom w:val="0"/>
          <w:divBdr>
            <w:top w:val="none" w:sz="0" w:space="0" w:color="auto"/>
            <w:left w:val="none" w:sz="0" w:space="0" w:color="auto"/>
            <w:bottom w:val="none" w:sz="0" w:space="0" w:color="auto"/>
            <w:right w:val="none" w:sz="0" w:space="0" w:color="auto"/>
          </w:divBdr>
        </w:div>
        <w:div w:id="662052209">
          <w:marLeft w:val="640"/>
          <w:marRight w:val="0"/>
          <w:marTop w:val="0"/>
          <w:marBottom w:val="0"/>
          <w:divBdr>
            <w:top w:val="none" w:sz="0" w:space="0" w:color="auto"/>
            <w:left w:val="none" w:sz="0" w:space="0" w:color="auto"/>
            <w:bottom w:val="none" w:sz="0" w:space="0" w:color="auto"/>
            <w:right w:val="none" w:sz="0" w:space="0" w:color="auto"/>
          </w:divBdr>
        </w:div>
        <w:div w:id="121969717">
          <w:marLeft w:val="640"/>
          <w:marRight w:val="0"/>
          <w:marTop w:val="0"/>
          <w:marBottom w:val="0"/>
          <w:divBdr>
            <w:top w:val="none" w:sz="0" w:space="0" w:color="auto"/>
            <w:left w:val="none" w:sz="0" w:space="0" w:color="auto"/>
            <w:bottom w:val="none" w:sz="0" w:space="0" w:color="auto"/>
            <w:right w:val="none" w:sz="0" w:space="0" w:color="auto"/>
          </w:divBdr>
        </w:div>
        <w:div w:id="504712786">
          <w:marLeft w:val="640"/>
          <w:marRight w:val="0"/>
          <w:marTop w:val="0"/>
          <w:marBottom w:val="0"/>
          <w:divBdr>
            <w:top w:val="none" w:sz="0" w:space="0" w:color="auto"/>
            <w:left w:val="none" w:sz="0" w:space="0" w:color="auto"/>
            <w:bottom w:val="none" w:sz="0" w:space="0" w:color="auto"/>
            <w:right w:val="none" w:sz="0" w:space="0" w:color="auto"/>
          </w:divBdr>
        </w:div>
        <w:div w:id="825248938">
          <w:marLeft w:val="640"/>
          <w:marRight w:val="0"/>
          <w:marTop w:val="0"/>
          <w:marBottom w:val="0"/>
          <w:divBdr>
            <w:top w:val="none" w:sz="0" w:space="0" w:color="auto"/>
            <w:left w:val="none" w:sz="0" w:space="0" w:color="auto"/>
            <w:bottom w:val="none" w:sz="0" w:space="0" w:color="auto"/>
            <w:right w:val="none" w:sz="0" w:space="0" w:color="auto"/>
          </w:divBdr>
        </w:div>
        <w:div w:id="694966214">
          <w:marLeft w:val="640"/>
          <w:marRight w:val="0"/>
          <w:marTop w:val="0"/>
          <w:marBottom w:val="0"/>
          <w:divBdr>
            <w:top w:val="none" w:sz="0" w:space="0" w:color="auto"/>
            <w:left w:val="none" w:sz="0" w:space="0" w:color="auto"/>
            <w:bottom w:val="none" w:sz="0" w:space="0" w:color="auto"/>
            <w:right w:val="none" w:sz="0" w:space="0" w:color="auto"/>
          </w:divBdr>
        </w:div>
        <w:div w:id="1739284803">
          <w:marLeft w:val="640"/>
          <w:marRight w:val="0"/>
          <w:marTop w:val="0"/>
          <w:marBottom w:val="0"/>
          <w:divBdr>
            <w:top w:val="none" w:sz="0" w:space="0" w:color="auto"/>
            <w:left w:val="none" w:sz="0" w:space="0" w:color="auto"/>
            <w:bottom w:val="none" w:sz="0" w:space="0" w:color="auto"/>
            <w:right w:val="none" w:sz="0" w:space="0" w:color="auto"/>
          </w:divBdr>
        </w:div>
        <w:div w:id="1750537838">
          <w:marLeft w:val="640"/>
          <w:marRight w:val="0"/>
          <w:marTop w:val="0"/>
          <w:marBottom w:val="0"/>
          <w:divBdr>
            <w:top w:val="none" w:sz="0" w:space="0" w:color="auto"/>
            <w:left w:val="none" w:sz="0" w:space="0" w:color="auto"/>
            <w:bottom w:val="none" w:sz="0" w:space="0" w:color="auto"/>
            <w:right w:val="none" w:sz="0" w:space="0" w:color="auto"/>
          </w:divBdr>
        </w:div>
        <w:div w:id="379937076">
          <w:marLeft w:val="640"/>
          <w:marRight w:val="0"/>
          <w:marTop w:val="0"/>
          <w:marBottom w:val="0"/>
          <w:divBdr>
            <w:top w:val="none" w:sz="0" w:space="0" w:color="auto"/>
            <w:left w:val="none" w:sz="0" w:space="0" w:color="auto"/>
            <w:bottom w:val="none" w:sz="0" w:space="0" w:color="auto"/>
            <w:right w:val="none" w:sz="0" w:space="0" w:color="auto"/>
          </w:divBdr>
        </w:div>
        <w:div w:id="751925061">
          <w:marLeft w:val="640"/>
          <w:marRight w:val="0"/>
          <w:marTop w:val="0"/>
          <w:marBottom w:val="0"/>
          <w:divBdr>
            <w:top w:val="none" w:sz="0" w:space="0" w:color="auto"/>
            <w:left w:val="none" w:sz="0" w:space="0" w:color="auto"/>
            <w:bottom w:val="none" w:sz="0" w:space="0" w:color="auto"/>
            <w:right w:val="none" w:sz="0" w:space="0" w:color="auto"/>
          </w:divBdr>
        </w:div>
        <w:div w:id="855775049">
          <w:marLeft w:val="640"/>
          <w:marRight w:val="0"/>
          <w:marTop w:val="0"/>
          <w:marBottom w:val="0"/>
          <w:divBdr>
            <w:top w:val="none" w:sz="0" w:space="0" w:color="auto"/>
            <w:left w:val="none" w:sz="0" w:space="0" w:color="auto"/>
            <w:bottom w:val="none" w:sz="0" w:space="0" w:color="auto"/>
            <w:right w:val="none" w:sz="0" w:space="0" w:color="auto"/>
          </w:divBdr>
        </w:div>
        <w:div w:id="1231577129">
          <w:marLeft w:val="640"/>
          <w:marRight w:val="0"/>
          <w:marTop w:val="0"/>
          <w:marBottom w:val="0"/>
          <w:divBdr>
            <w:top w:val="none" w:sz="0" w:space="0" w:color="auto"/>
            <w:left w:val="none" w:sz="0" w:space="0" w:color="auto"/>
            <w:bottom w:val="none" w:sz="0" w:space="0" w:color="auto"/>
            <w:right w:val="none" w:sz="0" w:space="0" w:color="auto"/>
          </w:divBdr>
        </w:div>
        <w:div w:id="770510621">
          <w:marLeft w:val="640"/>
          <w:marRight w:val="0"/>
          <w:marTop w:val="0"/>
          <w:marBottom w:val="0"/>
          <w:divBdr>
            <w:top w:val="none" w:sz="0" w:space="0" w:color="auto"/>
            <w:left w:val="none" w:sz="0" w:space="0" w:color="auto"/>
            <w:bottom w:val="none" w:sz="0" w:space="0" w:color="auto"/>
            <w:right w:val="none" w:sz="0" w:space="0" w:color="auto"/>
          </w:divBdr>
        </w:div>
        <w:div w:id="1314019995">
          <w:marLeft w:val="640"/>
          <w:marRight w:val="0"/>
          <w:marTop w:val="0"/>
          <w:marBottom w:val="0"/>
          <w:divBdr>
            <w:top w:val="none" w:sz="0" w:space="0" w:color="auto"/>
            <w:left w:val="none" w:sz="0" w:space="0" w:color="auto"/>
            <w:bottom w:val="none" w:sz="0" w:space="0" w:color="auto"/>
            <w:right w:val="none" w:sz="0" w:space="0" w:color="auto"/>
          </w:divBdr>
        </w:div>
        <w:div w:id="85855804">
          <w:marLeft w:val="640"/>
          <w:marRight w:val="0"/>
          <w:marTop w:val="0"/>
          <w:marBottom w:val="0"/>
          <w:divBdr>
            <w:top w:val="none" w:sz="0" w:space="0" w:color="auto"/>
            <w:left w:val="none" w:sz="0" w:space="0" w:color="auto"/>
            <w:bottom w:val="none" w:sz="0" w:space="0" w:color="auto"/>
            <w:right w:val="none" w:sz="0" w:space="0" w:color="auto"/>
          </w:divBdr>
        </w:div>
        <w:div w:id="381635795">
          <w:marLeft w:val="640"/>
          <w:marRight w:val="0"/>
          <w:marTop w:val="0"/>
          <w:marBottom w:val="0"/>
          <w:divBdr>
            <w:top w:val="none" w:sz="0" w:space="0" w:color="auto"/>
            <w:left w:val="none" w:sz="0" w:space="0" w:color="auto"/>
            <w:bottom w:val="none" w:sz="0" w:space="0" w:color="auto"/>
            <w:right w:val="none" w:sz="0" w:space="0" w:color="auto"/>
          </w:divBdr>
        </w:div>
        <w:div w:id="1734964697">
          <w:marLeft w:val="640"/>
          <w:marRight w:val="0"/>
          <w:marTop w:val="0"/>
          <w:marBottom w:val="0"/>
          <w:divBdr>
            <w:top w:val="none" w:sz="0" w:space="0" w:color="auto"/>
            <w:left w:val="none" w:sz="0" w:space="0" w:color="auto"/>
            <w:bottom w:val="none" w:sz="0" w:space="0" w:color="auto"/>
            <w:right w:val="none" w:sz="0" w:space="0" w:color="auto"/>
          </w:divBdr>
        </w:div>
        <w:div w:id="858741577">
          <w:marLeft w:val="640"/>
          <w:marRight w:val="0"/>
          <w:marTop w:val="0"/>
          <w:marBottom w:val="0"/>
          <w:divBdr>
            <w:top w:val="none" w:sz="0" w:space="0" w:color="auto"/>
            <w:left w:val="none" w:sz="0" w:space="0" w:color="auto"/>
            <w:bottom w:val="none" w:sz="0" w:space="0" w:color="auto"/>
            <w:right w:val="none" w:sz="0" w:space="0" w:color="auto"/>
          </w:divBdr>
        </w:div>
        <w:div w:id="524943610">
          <w:marLeft w:val="640"/>
          <w:marRight w:val="0"/>
          <w:marTop w:val="0"/>
          <w:marBottom w:val="0"/>
          <w:divBdr>
            <w:top w:val="none" w:sz="0" w:space="0" w:color="auto"/>
            <w:left w:val="none" w:sz="0" w:space="0" w:color="auto"/>
            <w:bottom w:val="none" w:sz="0" w:space="0" w:color="auto"/>
            <w:right w:val="none" w:sz="0" w:space="0" w:color="auto"/>
          </w:divBdr>
        </w:div>
        <w:div w:id="102696747">
          <w:marLeft w:val="640"/>
          <w:marRight w:val="0"/>
          <w:marTop w:val="0"/>
          <w:marBottom w:val="0"/>
          <w:divBdr>
            <w:top w:val="none" w:sz="0" w:space="0" w:color="auto"/>
            <w:left w:val="none" w:sz="0" w:space="0" w:color="auto"/>
            <w:bottom w:val="none" w:sz="0" w:space="0" w:color="auto"/>
            <w:right w:val="none" w:sz="0" w:space="0" w:color="auto"/>
          </w:divBdr>
        </w:div>
        <w:div w:id="180626711">
          <w:marLeft w:val="640"/>
          <w:marRight w:val="0"/>
          <w:marTop w:val="0"/>
          <w:marBottom w:val="0"/>
          <w:divBdr>
            <w:top w:val="none" w:sz="0" w:space="0" w:color="auto"/>
            <w:left w:val="none" w:sz="0" w:space="0" w:color="auto"/>
            <w:bottom w:val="none" w:sz="0" w:space="0" w:color="auto"/>
            <w:right w:val="none" w:sz="0" w:space="0" w:color="auto"/>
          </w:divBdr>
        </w:div>
        <w:div w:id="1696879140">
          <w:marLeft w:val="640"/>
          <w:marRight w:val="0"/>
          <w:marTop w:val="0"/>
          <w:marBottom w:val="0"/>
          <w:divBdr>
            <w:top w:val="none" w:sz="0" w:space="0" w:color="auto"/>
            <w:left w:val="none" w:sz="0" w:space="0" w:color="auto"/>
            <w:bottom w:val="none" w:sz="0" w:space="0" w:color="auto"/>
            <w:right w:val="none" w:sz="0" w:space="0" w:color="auto"/>
          </w:divBdr>
        </w:div>
        <w:div w:id="1599437558">
          <w:marLeft w:val="640"/>
          <w:marRight w:val="0"/>
          <w:marTop w:val="0"/>
          <w:marBottom w:val="0"/>
          <w:divBdr>
            <w:top w:val="none" w:sz="0" w:space="0" w:color="auto"/>
            <w:left w:val="none" w:sz="0" w:space="0" w:color="auto"/>
            <w:bottom w:val="none" w:sz="0" w:space="0" w:color="auto"/>
            <w:right w:val="none" w:sz="0" w:space="0" w:color="auto"/>
          </w:divBdr>
        </w:div>
        <w:div w:id="1791705633">
          <w:marLeft w:val="640"/>
          <w:marRight w:val="0"/>
          <w:marTop w:val="0"/>
          <w:marBottom w:val="0"/>
          <w:divBdr>
            <w:top w:val="none" w:sz="0" w:space="0" w:color="auto"/>
            <w:left w:val="none" w:sz="0" w:space="0" w:color="auto"/>
            <w:bottom w:val="none" w:sz="0" w:space="0" w:color="auto"/>
            <w:right w:val="none" w:sz="0" w:space="0" w:color="auto"/>
          </w:divBdr>
        </w:div>
        <w:div w:id="188447421">
          <w:marLeft w:val="640"/>
          <w:marRight w:val="0"/>
          <w:marTop w:val="0"/>
          <w:marBottom w:val="0"/>
          <w:divBdr>
            <w:top w:val="none" w:sz="0" w:space="0" w:color="auto"/>
            <w:left w:val="none" w:sz="0" w:space="0" w:color="auto"/>
            <w:bottom w:val="none" w:sz="0" w:space="0" w:color="auto"/>
            <w:right w:val="none" w:sz="0" w:space="0" w:color="auto"/>
          </w:divBdr>
        </w:div>
        <w:div w:id="1682469169">
          <w:marLeft w:val="640"/>
          <w:marRight w:val="0"/>
          <w:marTop w:val="0"/>
          <w:marBottom w:val="0"/>
          <w:divBdr>
            <w:top w:val="none" w:sz="0" w:space="0" w:color="auto"/>
            <w:left w:val="none" w:sz="0" w:space="0" w:color="auto"/>
            <w:bottom w:val="none" w:sz="0" w:space="0" w:color="auto"/>
            <w:right w:val="none" w:sz="0" w:space="0" w:color="auto"/>
          </w:divBdr>
        </w:div>
        <w:div w:id="529152786">
          <w:marLeft w:val="640"/>
          <w:marRight w:val="0"/>
          <w:marTop w:val="0"/>
          <w:marBottom w:val="0"/>
          <w:divBdr>
            <w:top w:val="none" w:sz="0" w:space="0" w:color="auto"/>
            <w:left w:val="none" w:sz="0" w:space="0" w:color="auto"/>
            <w:bottom w:val="none" w:sz="0" w:space="0" w:color="auto"/>
            <w:right w:val="none" w:sz="0" w:space="0" w:color="auto"/>
          </w:divBdr>
        </w:div>
        <w:div w:id="922832717">
          <w:marLeft w:val="640"/>
          <w:marRight w:val="0"/>
          <w:marTop w:val="0"/>
          <w:marBottom w:val="0"/>
          <w:divBdr>
            <w:top w:val="none" w:sz="0" w:space="0" w:color="auto"/>
            <w:left w:val="none" w:sz="0" w:space="0" w:color="auto"/>
            <w:bottom w:val="none" w:sz="0" w:space="0" w:color="auto"/>
            <w:right w:val="none" w:sz="0" w:space="0" w:color="auto"/>
          </w:divBdr>
        </w:div>
        <w:div w:id="1677150984">
          <w:marLeft w:val="640"/>
          <w:marRight w:val="0"/>
          <w:marTop w:val="0"/>
          <w:marBottom w:val="0"/>
          <w:divBdr>
            <w:top w:val="none" w:sz="0" w:space="0" w:color="auto"/>
            <w:left w:val="none" w:sz="0" w:space="0" w:color="auto"/>
            <w:bottom w:val="none" w:sz="0" w:space="0" w:color="auto"/>
            <w:right w:val="none" w:sz="0" w:space="0" w:color="auto"/>
          </w:divBdr>
        </w:div>
        <w:div w:id="200939059">
          <w:marLeft w:val="640"/>
          <w:marRight w:val="0"/>
          <w:marTop w:val="0"/>
          <w:marBottom w:val="0"/>
          <w:divBdr>
            <w:top w:val="none" w:sz="0" w:space="0" w:color="auto"/>
            <w:left w:val="none" w:sz="0" w:space="0" w:color="auto"/>
            <w:bottom w:val="none" w:sz="0" w:space="0" w:color="auto"/>
            <w:right w:val="none" w:sz="0" w:space="0" w:color="auto"/>
          </w:divBdr>
        </w:div>
        <w:div w:id="693926397">
          <w:marLeft w:val="640"/>
          <w:marRight w:val="0"/>
          <w:marTop w:val="0"/>
          <w:marBottom w:val="0"/>
          <w:divBdr>
            <w:top w:val="none" w:sz="0" w:space="0" w:color="auto"/>
            <w:left w:val="none" w:sz="0" w:space="0" w:color="auto"/>
            <w:bottom w:val="none" w:sz="0" w:space="0" w:color="auto"/>
            <w:right w:val="none" w:sz="0" w:space="0" w:color="auto"/>
          </w:divBdr>
        </w:div>
        <w:div w:id="417874397">
          <w:marLeft w:val="640"/>
          <w:marRight w:val="0"/>
          <w:marTop w:val="0"/>
          <w:marBottom w:val="0"/>
          <w:divBdr>
            <w:top w:val="none" w:sz="0" w:space="0" w:color="auto"/>
            <w:left w:val="none" w:sz="0" w:space="0" w:color="auto"/>
            <w:bottom w:val="none" w:sz="0" w:space="0" w:color="auto"/>
            <w:right w:val="none" w:sz="0" w:space="0" w:color="auto"/>
          </w:divBdr>
        </w:div>
        <w:div w:id="1280795689">
          <w:marLeft w:val="640"/>
          <w:marRight w:val="0"/>
          <w:marTop w:val="0"/>
          <w:marBottom w:val="0"/>
          <w:divBdr>
            <w:top w:val="none" w:sz="0" w:space="0" w:color="auto"/>
            <w:left w:val="none" w:sz="0" w:space="0" w:color="auto"/>
            <w:bottom w:val="none" w:sz="0" w:space="0" w:color="auto"/>
            <w:right w:val="none" w:sz="0" w:space="0" w:color="auto"/>
          </w:divBdr>
        </w:div>
        <w:div w:id="310521328">
          <w:marLeft w:val="640"/>
          <w:marRight w:val="0"/>
          <w:marTop w:val="0"/>
          <w:marBottom w:val="0"/>
          <w:divBdr>
            <w:top w:val="none" w:sz="0" w:space="0" w:color="auto"/>
            <w:left w:val="none" w:sz="0" w:space="0" w:color="auto"/>
            <w:bottom w:val="none" w:sz="0" w:space="0" w:color="auto"/>
            <w:right w:val="none" w:sz="0" w:space="0" w:color="auto"/>
          </w:divBdr>
        </w:div>
        <w:div w:id="1824546691">
          <w:marLeft w:val="640"/>
          <w:marRight w:val="0"/>
          <w:marTop w:val="0"/>
          <w:marBottom w:val="0"/>
          <w:divBdr>
            <w:top w:val="none" w:sz="0" w:space="0" w:color="auto"/>
            <w:left w:val="none" w:sz="0" w:space="0" w:color="auto"/>
            <w:bottom w:val="none" w:sz="0" w:space="0" w:color="auto"/>
            <w:right w:val="none" w:sz="0" w:space="0" w:color="auto"/>
          </w:divBdr>
        </w:div>
        <w:div w:id="1245457969">
          <w:marLeft w:val="640"/>
          <w:marRight w:val="0"/>
          <w:marTop w:val="0"/>
          <w:marBottom w:val="0"/>
          <w:divBdr>
            <w:top w:val="none" w:sz="0" w:space="0" w:color="auto"/>
            <w:left w:val="none" w:sz="0" w:space="0" w:color="auto"/>
            <w:bottom w:val="none" w:sz="0" w:space="0" w:color="auto"/>
            <w:right w:val="none" w:sz="0" w:space="0" w:color="auto"/>
          </w:divBdr>
        </w:div>
        <w:div w:id="462427522">
          <w:marLeft w:val="640"/>
          <w:marRight w:val="0"/>
          <w:marTop w:val="0"/>
          <w:marBottom w:val="0"/>
          <w:divBdr>
            <w:top w:val="none" w:sz="0" w:space="0" w:color="auto"/>
            <w:left w:val="none" w:sz="0" w:space="0" w:color="auto"/>
            <w:bottom w:val="none" w:sz="0" w:space="0" w:color="auto"/>
            <w:right w:val="none" w:sz="0" w:space="0" w:color="auto"/>
          </w:divBdr>
        </w:div>
        <w:div w:id="546184945">
          <w:marLeft w:val="640"/>
          <w:marRight w:val="0"/>
          <w:marTop w:val="0"/>
          <w:marBottom w:val="0"/>
          <w:divBdr>
            <w:top w:val="none" w:sz="0" w:space="0" w:color="auto"/>
            <w:left w:val="none" w:sz="0" w:space="0" w:color="auto"/>
            <w:bottom w:val="none" w:sz="0" w:space="0" w:color="auto"/>
            <w:right w:val="none" w:sz="0" w:space="0" w:color="auto"/>
          </w:divBdr>
        </w:div>
        <w:div w:id="644746802">
          <w:marLeft w:val="640"/>
          <w:marRight w:val="0"/>
          <w:marTop w:val="0"/>
          <w:marBottom w:val="0"/>
          <w:divBdr>
            <w:top w:val="none" w:sz="0" w:space="0" w:color="auto"/>
            <w:left w:val="none" w:sz="0" w:space="0" w:color="auto"/>
            <w:bottom w:val="none" w:sz="0" w:space="0" w:color="auto"/>
            <w:right w:val="none" w:sz="0" w:space="0" w:color="auto"/>
          </w:divBdr>
        </w:div>
        <w:div w:id="383720845">
          <w:marLeft w:val="640"/>
          <w:marRight w:val="0"/>
          <w:marTop w:val="0"/>
          <w:marBottom w:val="0"/>
          <w:divBdr>
            <w:top w:val="none" w:sz="0" w:space="0" w:color="auto"/>
            <w:left w:val="none" w:sz="0" w:space="0" w:color="auto"/>
            <w:bottom w:val="none" w:sz="0" w:space="0" w:color="auto"/>
            <w:right w:val="none" w:sz="0" w:space="0" w:color="auto"/>
          </w:divBdr>
        </w:div>
        <w:div w:id="1238710285">
          <w:marLeft w:val="640"/>
          <w:marRight w:val="0"/>
          <w:marTop w:val="0"/>
          <w:marBottom w:val="0"/>
          <w:divBdr>
            <w:top w:val="none" w:sz="0" w:space="0" w:color="auto"/>
            <w:left w:val="none" w:sz="0" w:space="0" w:color="auto"/>
            <w:bottom w:val="none" w:sz="0" w:space="0" w:color="auto"/>
            <w:right w:val="none" w:sz="0" w:space="0" w:color="auto"/>
          </w:divBdr>
        </w:div>
        <w:div w:id="1944727242">
          <w:marLeft w:val="640"/>
          <w:marRight w:val="0"/>
          <w:marTop w:val="0"/>
          <w:marBottom w:val="0"/>
          <w:divBdr>
            <w:top w:val="none" w:sz="0" w:space="0" w:color="auto"/>
            <w:left w:val="none" w:sz="0" w:space="0" w:color="auto"/>
            <w:bottom w:val="none" w:sz="0" w:space="0" w:color="auto"/>
            <w:right w:val="none" w:sz="0" w:space="0" w:color="auto"/>
          </w:divBdr>
        </w:div>
        <w:div w:id="101267123">
          <w:marLeft w:val="640"/>
          <w:marRight w:val="0"/>
          <w:marTop w:val="0"/>
          <w:marBottom w:val="0"/>
          <w:divBdr>
            <w:top w:val="none" w:sz="0" w:space="0" w:color="auto"/>
            <w:left w:val="none" w:sz="0" w:space="0" w:color="auto"/>
            <w:bottom w:val="none" w:sz="0" w:space="0" w:color="auto"/>
            <w:right w:val="none" w:sz="0" w:space="0" w:color="auto"/>
          </w:divBdr>
        </w:div>
        <w:div w:id="153955292">
          <w:marLeft w:val="640"/>
          <w:marRight w:val="0"/>
          <w:marTop w:val="0"/>
          <w:marBottom w:val="0"/>
          <w:divBdr>
            <w:top w:val="none" w:sz="0" w:space="0" w:color="auto"/>
            <w:left w:val="none" w:sz="0" w:space="0" w:color="auto"/>
            <w:bottom w:val="none" w:sz="0" w:space="0" w:color="auto"/>
            <w:right w:val="none" w:sz="0" w:space="0" w:color="auto"/>
          </w:divBdr>
        </w:div>
        <w:div w:id="627131950">
          <w:marLeft w:val="640"/>
          <w:marRight w:val="0"/>
          <w:marTop w:val="0"/>
          <w:marBottom w:val="0"/>
          <w:divBdr>
            <w:top w:val="none" w:sz="0" w:space="0" w:color="auto"/>
            <w:left w:val="none" w:sz="0" w:space="0" w:color="auto"/>
            <w:bottom w:val="none" w:sz="0" w:space="0" w:color="auto"/>
            <w:right w:val="none" w:sz="0" w:space="0" w:color="auto"/>
          </w:divBdr>
        </w:div>
        <w:div w:id="1855654493">
          <w:marLeft w:val="640"/>
          <w:marRight w:val="0"/>
          <w:marTop w:val="0"/>
          <w:marBottom w:val="0"/>
          <w:divBdr>
            <w:top w:val="none" w:sz="0" w:space="0" w:color="auto"/>
            <w:left w:val="none" w:sz="0" w:space="0" w:color="auto"/>
            <w:bottom w:val="none" w:sz="0" w:space="0" w:color="auto"/>
            <w:right w:val="none" w:sz="0" w:space="0" w:color="auto"/>
          </w:divBdr>
        </w:div>
        <w:div w:id="567692411">
          <w:marLeft w:val="640"/>
          <w:marRight w:val="0"/>
          <w:marTop w:val="0"/>
          <w:marBottom w:val="0"/>
          <w:divBdr>
            <w:top w:val="none" w:sz="0" w:space="0" w:color="auto"/>
            <w:left w:val="none" w:sz="0" w:space="0" w:color="auto"/>
            <w:bottom w:val="none" w:sz="0" w:space="0" w:color="auto"/>
            <w:right w:val="none" w:sz="0" w:space="0" w:color="auto"/>
          </w:divBdr>
        </w:div>
        <w:div w:id="604119362">
          <w:marLeft w:val="640"/>
          <w:marRight w:val="0"/>
          <w:marTop w:val="0"/>
          <w:marBottom w:val="0"/>
          <w:divBdr>
            <w:top w:val="none" w:sz="0" w:space="0" w:color="auto"/>
            <w:left w:val="none" w:sz="0" w:space="0" w:color="auto"/>
            <w:bottom w:val="none" w:sz="0" w:space="0" w:color="auto"/>
            <w:right w:val="none" w:sz="0" w:space="0" w:color="auto"/>
          </w:divBdr>
        </w:div>
        <w:div w:id="2123571201">
          <w:marLeft w:val="640"/>
          <w:marRight w:val="0"/>
          <w:marTop w:val="0"/>
          <w:marBottom w:val="0"/>
          <w:divBdr>
            <w:top w:val="none" w:sz="0" w:space="0" w:color="auto"/>
            <w:left w:val="none" w:sz="0" w:space="0" w:color="auto"/>
            <w:bottom w:val="none" w:sz="0" w:space="0" w:color="auto"/>
            <w:right w:val="none" w:sz="0" w:space="0" w:color="auto"/>
          </w:divBdr>
        </w:div>
        <w:div w:id="1482847018">
          <w:marLeft w:val="640"/>
          <w:marRight w:val="0"/>
          <w:marTop w:val="0"/>
          <w:marBottom w:val="0"/>
          <w:divBdr>
            <w:top w:val="none" w:sz="0" w:space="0" w:color="auto"/>
            <w:left w:val="none" w:sz="0" w:space="0" w:color="auto"/>
            <w:bottom w:val="none" w:sz="0" w:space="0" w:color="auto"/>
            <w:right w:val="none" w:sz="0" w:space="0" w:color="auto"/>
          </w:divBdr>
        </w:div>
        <w:div w:id="1198658919">
          <w:marLeft w:val="640"/>
          <w:marRight w:val="0"/>
          <w:marTop w:val="0"/>
          <w:marBottom w:val="0"/>
          <w:divBdr>
            <w:top w:val="none" w:sz="0" w:space="0" w:color="auto"/>
            <w:left w:val="none" w:sz="0" w:space="0" w:color="auto"/>
            <w:bottom w:val="none" w:sz="0" w:space="0" w:color="auto"/>
            <w:right w:val="none" w:sz="0" w:space="0" w:color="auto"/>
          </w:divBdr>
        </w:div>
        <w:div w:id="286274875">
          <w:marLeft w:val="640"/>
          <w:marRight w:val="0"/>
          <w:marTop w:val="0"/>
          <w:marBottom w:val="0"/>
          <w:divBdr>
            <w:top w:val="none" w:sz="0" w:space="0" w:color="auto"/>
            <w:left w:val="none" w:sz="0" w:space="0" w:color="auto"/>
            <w:bottom w:val="none" w:sz="0" w:space="0" w:color="auto"/>
            <w:right w:val="none" w:sz="0" w:space="0" w:color="auto"/>
          </w:divBdr>
        </w:div>
        <w:div w:id="628706149">
          <w:marLeft w:val="640"/>
          <w:marRight w:val="0"/>
          <w:marTop w:val="0"/>
          <w:marBottom w:val="0"/>
          <w:divBdr>
            <w:top w:val="none" w:sz="0" w:space="0" w:color="auto"/>
            <w:left w:val="none" w:sz="0" w:space="0" w:color="auto"/>
            <w:bottom w:val="none" w:sz="0" w:space="0" w:color="auto"/>
            <w:right w:val="none" w:sz="0" w:space="0" w:color="auto"/>
          </w:divBdr>
        </w:div>
        <w:div w:id="1971090750">
          <w:marLeft w:val="640"/>
          <w:marRight w:val="0"/>
          <w:marTop w:val="0"/>
          <w:marBottom w:val="0"/>
          <w:divBdr>
            <w:top w:val="none" w:sz="0" w:space="0" w:color="auto"/>
            <w:left w:val="none" w:sz="0" w:space="0" w:color="auto"/>
            <w:bottom w:val="none" w:sz="0" w:space="0" w:color="auto"/>
            <w:right w:val="none" w:sz="0" w:space="0" w:color="auto"/>
          </w:divBdr>
        </w:div>
        <w:div w:id="2088459827">
          <w:marLeft w:val="640"/>
          <w:marRight w:val="0"/>
          <w:marTop w:val="0"/>
          <w:marBottom w:val="0"/>
          <w:divBdr>
            <w:top w:val="none" w:sz="0" w:space="0" w:color="auto"/>
            <w:left w:val="none" w:sz="0" w:space="0" w:color="auto"/>
            <w:bottom w:val="none" w:sz="0" w:space="0" w:color="auto"/>
            <w:right w:val="none" w:sz="0" w:space="0" w:color="auto"/>
          </w:divBdr>
        </w:div>
        <w:div w:id="20788807">
          <w:marLeft w:val="640"/>
          <w:marRight w:val="0"/>
          <w:marTop w:val="0"/>
          <w:marBottom w:val="0"/>
          <w:divBdr>
            <w:top w:val="none" w:sz="0" w:space="0" w:color="auto"/>
            <w:left w:val="none" w:sz="0" w:space="0" w:color="auto"/>
            <w:bottom w:val="none" w:sz="0" w:space="0" w:color="auto"/>
            <w:right w:val="none" w:sz="0" w:space="0" w:color="auto"/>
          </w:divBdr>
        </w:div>
        <w:div w:id="1826125510">
          <w:marLeft w:val="640"/>
          <w:marRight w:val="0"/>
          <w:marTop w:val="0"/>
          <w:marBottom w:val="0"/>
          <w:divBdr>
            <w:top w:val="none" w:sz="0" w:space="0" w:color="auto"/>
            <w:left w:val="none" w:sz="0" w:space="0" w:color="auto"/>
            <w:bottom w:val="none" w:sz="0" w:space="0" w:color="auto"/>
            <w:right w:val="none" w:sz="0" w:space="0" w:color="auto"/>
          </w:divBdr>
        </w:div>
        <w:div w:id="971133307">
          <w:marLeft w:val="640"/>
          <w:marRight w:val="0"/>
          <w:marTop w:val="0"/>
          <w:marBottom w:val="0"/>
          <w:divBdr>
            <w:top w:val="none" w:sz="0" w:space="0" w:color="auto"/>
            <w:left w:val="none" w:sz="0" w:space="0" w:color="auto"/>
            <w:bottom w:val="none" w:sz="0" w:space="0" w:color="auto"/>
            <w:right w:val="none" w:sz="0" w:space="0" w:color="auto"/>
          </w:divBdr>
        </w:div>
        <w:div w:id="1813595077">
          <w:marLeft w:val="640"/>
          <w:marRight w:val="0"/>
          <w:marTop w:val="0"/>
          <w:marBottom w:val="0"/>
          <w:divBdr>
            <w:top w:val="none" w:sz="0" w:space="0" w:color="auto"/>
            <w:left w:val="none" w:sz="0" w:space="0" w:color="auto"/>
            <w:bottom w:val="none" w:sz="0" w:space="0" w:color="auto"/>
            <w:right w:val="none" w:sz="0" w:space="0" w:color="auto"/>
          </w:divBdr>
        </w:div>
        <w:div w:id="2051760515">
          <w:marLeft w:val="640"/>
          <w:marRight w:val="0"/>
          <w:marTop w:val="0"/>
          <w:marBottom w:val="0"/>
          <w:divBdr>
            <w:top w:val="none" w:sz="0" w:space="0" w:color="auto"/>
            <w:left w:val="none" w:sz="0" w:space="0" w:color="auto"/>
            <w:bottom w:val="none" w:sz="0" w:space="0" w:color="auto"/>
            <w:right w:val="none" w:sz="0" w:space="0" w:color="auto"/>
          </w:divBdr>
        </w:div>
        <w:div w:id="2086993976">
          <w:marLeft w:val="640"/>
          <w:marRight w:val="0"/>
          <w:marTop w:val="0"/>
          <w:marBottom w:val="0"/>
          <w:divBdr>
            <w:top w:val="none" w:sz="0" w:space="0" w:color="auto"/>
            <w:left w:val="none" w:sz="0" w:space="0" w:color="auto"/>
            <w:bottom w:val="none" w:sz="0" w:space="0" w:color="auto"/>
            <w:right w:val="none" w:sz="0" w:space="0" w:color="auto"/>
          </w:divBdr>
        </w:div>
        <w:div w:id="1709454937">
          <w:marLeft w:val="640"/>
          <w:marRight w:val="0"/>
          <w:marTop w:val="0"/>
          <w:marBottom w:val="0"/>
          <w:divBdr>
            <w:top w:val="none" w:sz="0" w:space="0" w:color="auto"/>
            <w:left w:val="none" w:sz="0" w:space="0" w:color="auto"/>
            <w:bottom w:val="none" w:sz="0" w:space="0" w:color="auto"/>
            <w:right w:val="none" w:sz="0" w:space="0" w:color="auto"/>
          </w:divBdr>
        </w:div>
        <w:div w:id="2103530876">
          <w:marLeft w:val="640"/>
          <w:marRight w:val="0"/>
          <w:marTop w:val="0"/>
          <w:marBottom w:val="0"/>
          <w:divBdr>
            <w:top w:val="none" w:sz="0" w:space="0" w:color="auto"/>
            <w:left w:val="none" w:sz="0" w:space="0" w:color="auto"/>
            <w:bottom w:val="none" w:sz="0" w:space="0" w:color="auto"/>
            <w:right w:val="none" w:sz="0" w:space="0" w:color="auto"/>
          </w:divBdr>
        </w:div>
        <w:div w:id="272134948">
          <w:marLeft w:val="640"/>
          <w:marRight w:val="0"/>
          <w:marTop w:val="0"/>
          <w:marBottom w:val="0"/>
          <w:divBdr>
            <w:top w:val="none" w:sz="0" w:space="0" w:color="auto"/>
            <w:left w:val="none" w:sz="0" w:space="0" w:color="auto"/>
            <w:bottom w:val="none" w:sz="0" w:space="0" w:color="auto"/>
            <w:right w:val="none" w:sz="0" w:space="0" w:color="auto"/>
          </w:divBdr>
        </w:div>
        <w:div w:id="1581712885">
          <w:marLeft w:val="640"/>
          <w:marRight w:val="0"/>
          <w:marTop w:val="0"/>
          <w:marBottom w:val="0"/>
          <w:divBdr>
            <w:top w:val="none" w:sz="0" w:space="0" w:color="auto"/>
            <w:left w:val="none" w:sz="0" w:space="0" w:color="auto"/>
            <w:bottom w:val="none" w:sz="0" w:space="0" w:color="auto"/>
            <w:right w:val="none" w:sz="0" w:space="0" w:color="auto"/>
          </w:divBdr>
        </w:div>
        <w:div w:id="507720778">
          <w:marLeft w:val="640"/>
          <w:marRight w:val="0"/>
          <w:marTop w:val="0"/>
          <w:marBottom w:val="0"/>
          <w:divBdr>
            <w:top w:val="none" w:sz="0" w:space="0" w:color="auto"/>
            <w:left w:val="none" w:sz="0" w:space="0" w:color="auto"/>
            <w:bottom w:val="none" w:sz="0" w:space="0" w:color="auto"/>
            <w:right w:val="none" w:sz="0" w:space="0" w:color="auto"/>
          </w:divBdr>
        </w:div>
        <w:div w:id="171141635">
          <w:marLeft w:val="640"/>
          <w:marRight w:val="0"/>
          <w:marTop w:val="0"/>
          <w:marBottom w:val="0"/>
          <w:divBdr>
            <w:top w:val="none" w:sz="0" w:space="0" w:color="auto"/>
            <w:left w:val="none" w:sz="0" w:space="0" w:color="auto"/>
            <w:bottom w:val="none" w:sz="0" w:space="0" w:color="auto"/>
            <w:right w:val="none" w:sz="0" w:space="0" w:color="auto"/>
          </w:divBdr>
        </w:div>
        <w:div w:id="269775276">
          <w:marLeft w:val="640"/>
          <w:marRight w:val="0"/>
          <w:marTop w:val="0"/>
          <w:marBottom w:val="0"/>
          <w:divBdr>
            <w:top w:val="none" w:sz="0" w:space="0" w:color="auto"/>
            <w:left w:val="none" w:sz="0" w:space="0" w:color="auto"/>
            <w:bottom w:val="none" w:sz="0" w:space="0" w:color="auto"/>
            <w:right w:val="none" w:sz="0" w:space="0" w:color="auto"/>
          </w:divBdr>
        </w:div>
        <w:div w:id="43451824">
          <w:marLeft w:val="640"/>
          <w:marRight w:val="0"/>
          <w:marTop w:val="0"/>
          <w:marBottom w:val="0"/>
          <w:divBdr>
            <w:top w:val="none" w:sz="0" w:space="0" w:color="auto"/>
            <w:left w:val="none" w:sz="0" w:space="0" w:color="auto"/>
            <w:bottom w:val="none" w:sz="0" w:space="0" w:color="auto"/>
            <w:right w:val="none" w:sz="0" w:space="0" w:color="auto"/>
          </w:divBdr>
        </w:div>
        <w:div w:id="1286350396">
          <w:marLeft w:val="640"/>
          <w:marRight w:val="0"/>
          <w:marTop w:val="0"/>
          <w:marBottom w:val="0"/>
          <w:divBdr>
            <w:top w:val="none" w:sz="0" w:space="0" w:color="auto"/>
            <w:left w:val="none" w:sz="0" w:space="0" w:color="auto"/>
            <w:bottom w:val="none" w:sz="0" w:space="0" w:color="auto"/>
            <w:right w:val="none" w:sz="0" w:space="0" w:color="auto"/>
          </w:divBdr>
        </w:div>
        <w:div w:id="1691640872">
          <w:marLeft w:val="640"/>
          <w:marRight w:val="0"/>
          <w:marTop w:val="0"/>
          <w:marBottom w:val="0"/>
          <w:divBdr>
            <w:top w:val="none" w:sz="0" w:space="0" w:color="auto"/>
            <w:left w:val="none" w:sz="0" w:space="0" w:color="auto"/>
            <w:bottom w:val="none" w:sz="0" w:space="0" w:color="auto"/>
            <w:right w:val="none" w:sz="0" w:space="0" w:color="auto"/>
          </w:divBdr>
        </w:div>
        <w:div w:id="37779698">
          <w:marLeft w:val="640"/>
          <w:marRight w:val="0"/>
          <w:marTop w:val="0"/>
          <w:marBottom w:val="0"/>
          <w:divBdr>
            <w:top w:val="none" w:sz="0" w:space="0" w:color="auto"/>
            <w:left w:val="none" w:sz="0" w:space="0" w:color="auto"/>
            <w:bottom w:val="none" w:sz="0" w:space="0" w:color="auto"/>
            <w:right w:val="none" w:sz="0" w:space="0" w:color="auto"/>
          </w:divBdr>
        </w:div>
        <w:div w:id="43256137">
          <w:marLeft w:val="640"/>
          <w:marRight w:val="0"/>
          <w:marTop w:val="0"/>
          <w:marBottom w:val="0"/>
          <w:divBdr>
            <w:top w:val="none" w:sz="0" w:space="0" w:color="auto"/>
            <w:left w:val="none" w:sz="0" w:space="0" w:color="auto"/>
            <w:bottom w:val="none" w:sz="0" w:space="0" w:color="auto"/>
            <w:right w:val="none" w:sz="0" w:space="0" w:color="auto"/>
          </w:divBdr>
        </w:div>
        <w:div w:id="886841754">
          <w:marLeft w:val="640"/>
          <w:marRight w:val="0"/>
          <w:marTop w:val="0"/>
          <w:marBottom w:val="0"/>
          <w:divBdr>
            <w:top w:val="none" w:sz="0" w:space="0" w:color="auto"/>
            <w:left w:val="none" w:sz="0" w:space="0" w:color="auto"/>
            <w:bottom w:val="none" w:sz="0" w:space="0" w:color="auto"/>
            <w:right w:val="none" w:sz="0" w:space="0" w:color="auto"/>
          </w:divBdr>
        </w:div>
        <w:div w:id="815686639">
          <w:marLeft w:val="640"/>
          <w:marRight w:val="0"/>
          <w:marTop w:val="0"/>
          <w:marBottom w:val="0"/>
          <w:divBdr>
            <w:top w:val="none" w:sz="0" w:space="0" w:color="auto"/>
            <w:left w:val="none" w:sz="0" w:space="0" w:color="auto"/>
            <w:bottom w:val="none" w:sz="0" w:space="0" w:color="auto"/>
            <w:right w:val="none" w:sz="0" w:space="0" w:color="auto"/>
          </w:divBdr>
        </w:div>
        <w:div w:id="2135977859">
          <w:marLeft w:val="640"/>
          <w:marRight w:val="0"/>
          <w:marTop w:val="0"/>
          <w:marBottom w:val="0"/>
          <w:divBdr>
            <w:top w:val="none" w:sz="0" w:space="0" w:color="auto"/>
            <w:left w:val="none" w:sz="0" w:space="0" w:color="auto"/>
            <w:bottom w:val="none" w:sz="0" w:space="0" w:color="auto"/>
            <w:right w:val="none" w:sz="0" w:space="0" w:color="auto"/>
          </w:divBdr>
        </w:div>
        <w:div w:id="389303134">
          <w:marLeft w:val="640"/>
          <w:marRight w:val="0"/>
          <w:marTop w:val="0"/>
          <w:marBottom w:val="0"/>
          <w:divBdr>
            <w:top w:val="none" w:sz="0" w:space="0" w:color="auto"/>
            <w:left w:val="none" w:sz="0" w:space="0" w:color="auto"/>
            <w:bottom w:val="none" w:sz="0" w:space="0" w:color="auto"/>
            <w:right w:val="none" w:sz="0" w:space="0" w:color="auto"/>
          </w:divBdr>
        </w:div>
        <w:div w:id="1635984265">
          <w:marLeft w:val="640"/>
          <w:marRight w:val="0"/>
          <w:marTop w:val="0"/>
          <w:marBottom w:val="0"/>
          <w:divBdr>
            <w:top w:val="none" w:sz="0" w:space="0" w:color="auto"/>
            <w:left w:val="none" w:sz="0" w:space="0" w:color="auto"/>
            <w:bottom w:val="none" w:sz="0" w:space="0" w:color="auto"/>
            <w:right w:val="none" w:sz="0" w:space="0" w:color="auto"/>
          </w:divBdr>
        </w:div>
        <w:div w:id="1246499085">
          <w:marLeft w:val="640"/>
          <w:marRight w:val="0"/>
          <w:marTop w:val="0"/>
          <w:marBottom w:val="0"/>
          <w:divBdr>
            <w:top w:val="none" w:sz="0" w:space="0" w:color="auto"/>
            <w:left w:val="none" w:sz="0" w:space="0" w:color="auto"/>
            <w:bottom w:val="none" w:sz="0" w:space="0" w:color="auto"/>
            <w:right w:val="none" w:sz="0" w:space="0" w:color="auto"/>
          </w:divBdr>
        </w:div>
      </w:divsChild>
    </w:div>
    <w:div w:id="611716154">
      <w:bodyDiv w:val="1"/>
      <w:marLeft w:val="0"/>
      <w:marRight w:val="0"/>
      <w:marTop w:val="0"/>
      <w:marBottom w:val="0"/>
      <w:divBdr>
        <w:top w:val="none" w:sz="0" w:space="0" w:color="auto"/>
        <w:left w:val="none" w:sz="0" w:space="0" w:color="auto"/>
        <w:bottom w:val="none" w:sz="0" w:space="0" w:color="auto"/>
        <w:right w:val="none" w:sz="0" w:space="0" w:color="auto"/>
      </w:divBdr>
      <w:divsChild>
        <w:div w:id="45490365">
          <w:marLeft w:val="640"/>
          <w:marRight w:val="0"/>
          <w:marTop w:val="0"/>
          <w:marBottom w:val="0"/>
          <w:divBdr>
            <w:top w:val="none" w:sz="0" w:space="0" w:color="auto"/>
            <w:left w:val="none" w:sz="0" w:space="0" w:color="auto"/>
            <w:bottom w:val="none" w:sz="0" w:space="0" w:color="auto"/>
            <w:right w:val="none" w:sz="0" w:space="0" w:color="auto"/>
          </w:divBdr>
        </w:div>
        <w:div w:id="70347545">
          <w:marLeft w:val="640"/>
          <w:marRight w:val="0"/>
          <w:marTop w:val="0"/>
          <w:marBottom w:val="0"/>
          <w:divBdr>
            <w:top w:val="none" w:sz="0" w:space="0" w:color="auto"/>
            <w:left w:val="none" w:sz="0" w:space="0" w:color="auto"/>
            <w:bottom w:val="none" w:sz="0" w:space="0" w:color="auto"/>
            <w:right w:val="none" w:sz="0" w:space="0" w:color="auto"/>
          </w:divBdr>
        </w:div>
        <w:div w:id="81026365">
          <w:marLeft w:val="640"/>
          <w:marRight w:val="0"/>
          <w:marTop w:val="0"/>
          <w:marBottom w:val="0"/>
          <w:divBdr>
            <w:top w:val="none" w:sz="0" w:space="0" w:color="auto"/>
            <w:left w:val="none" w:sz="0" w:space="0" w:color="auto"/>
            <w:bottom w:val="none" w:sz="0" w:space="0" w:color="auto"/>
            <w:right w:val="none" w:sz="0" w:space="0" w:color="auto"/>
          </w:divBdr>
        </w:div>
        <w:div w:id="145325596">
          <w:marLeft w:val="640"/>
          <w:marRight w:val="0"/>
          <w:marTop w:val="0"/>
          <w:marBottom w:val="0"/>
          <w:divBdr>
            <w:top w:val="none" w:sz="0" w:space="0" w:color="auto"/>
            <w:left w:val="none" w:sz="0" w:space="0" w:color="auto"/>
            <w:bottom w:val="none" w:sz="0" w:space="0" w:color="auto"/>
            <w:right w:val="none" w:sz="0" w:space="0" w:color="auto"/>
          </w:divBdr>
        </w:div>
        <w:div w:id="177888633">
          <w:marLeft w:val="640"/>
          <w:marRight w:val="0"/>
          <w:marTop w:val="0"/>
          <w:marBottom w:val="0"/>
          <w:divBdr>
            <w:top w:val="none" w:sz="0" w:space="0" w:color="auto"/>
            <w:left w:val="none" w:sz="0" w:space="0" w:color="auto"/>
            <w:bottom w:val="none" w:sz="0" w:space="0" w:color="auto"/>
            <w:right w:val="none" w:sz="0" w:space="0" w:color="auto"/>
          </w:divBdr>
        </w:div>
        <w:div w:id="215163540">
          <w:marLeft w:val="640"/>
          <w:marRight w:val="0"/>
          <w:marTop w:val="0"/>
          <w:marBottom w:val="0"/>
          <w:divBdr>
            <w:top w:val="none" w:sz="0" w:space="0" w:color="auto"/>
            <w:left w:val="none" w:sz="0" w:space="0" w:color="auto"/>
            <w:bottom w:val="none" w:sz="0" w:space="0" w:color="auto"/>
            <w:right w:val="none" w:sz="0" w:space="0" w:color="auto"/>
          </w:divBdr>
        </w:div>
        <w:div w:id="229270646">
          <w:marLeft w:val="640"/>
          <w:marRight w:val="0"/>
          <w:marTop w:val="0"/>
          <w:marBottom w:val="0"/>
          <w:divBdr>
            <w:top w:val="none" w:sz="0" w:space="0" w:color="auto"/>
            <w:left w:val="none" w:sz="0" w:space="0" w:color="auto"/>
            <w:bottom w:val="none" w:sz="0" w:space="0" w:color="auto"/>
            <w:right w:val="none" w:sz="0" w:space="0" w:color="auto"/>
          </w:divBdr>
        </w:div>
        <w:div w:id="240408695">
          <w:marLeft w:val="640"/>
          <w:marRight w:val="0"/>
          <w:marTop w:val="0"/>
          <w:marBottom w:val="0"/>
          <w:divBdr>
            <w:top w:val="none" w:sz="0" w:space="0" w:color="auto"/>
            <w:left w:val="none" w:sz="0" w:space="0" w:color="auto"/>
            <w:bottom w:val="none" w:sz="0" w:space="0" w:color="auto"/>
            <w:right w:val="none" w:sz="0" w:space="0" w:color="auto"/>
          </w:divBdr>
        </w:div>
        <w:div w:id="285045201">
          <w:marLeft w:val="640"/>
          <w:marRight w:val="0"/>
          <w:marTop w:val="0"/>
          <w:marBottom w:val="0"/>
          <w:divBdr>
            <w:top w:val="none" w:sz="0" w:space="0" w:color="auto"/>
            <w:left w:val="none" w:sz="0" w:space="0" w:color="auto"/>
            <w:bottom w:val="none" w:sz="0" w:space="0" w:color="auto"/>
            <w:right w:val="none" w:sz="0" w:space="0" w:color="auto"/>
          </w:divBdr>
        </w:div>
        <w:div w:id="285045868">
          <w:marLeft w:val="640"/>
          <w:marRight w:val="0"/>
          <w:marTop w:val="0"/>
          <w:marBottom w:val="0"/>
          <w:divBdr>
            <w:top w:val="none" w:sz="0" w:space="0" w:color="auto"/>
            <w:left w:val="none" w:sz="0" w:space="0" w:color="auto"/>
            <w:bottom w:val="none" w:sz="0" w:space="0" w:color="auto"/>
            <w:right w:val="none" w:sz="0" w:space="0" w:color="auto"/>
          </w:divBdr>
        </w:div>
        <w:div w:id="317074205">
          <w:marLeft w:val="640"/>
          <w:marRight w:val="0"/>
          <w:marTop w:val="0"/>
          <w:marBottom w:val="0"/>
          <w:divBdr>
            <w:top w:val="none" w:sz="0" w:space="0" w:color="auto"/>
            <w:left w:val="none" w:sz="0" w:space="0" w:color="auto"/>
            <w:bottom w:val="none" w:sz="0" w:space="0" w:color="auto"/>
            <w:right w:val="none" w:sz="0" w:space="0" w:color="auto"/>
          </w:divBdr>
        </w:div>
        <w:div w:id="319778081">
          <w:marLeft w:val="640"/>
          <w:marRight w:val="0"/>
          <w:marTop w:val="0"/>
          <w:marBottom w:val="0"/>
          <w:divBdr>
            <w:top w:val="none" w:sz="0" w:space="0" w:color="auto"/>
            <w:left w:val="none" w:sz="0" w:space="0" w:color="auto"/>
            <w:bottom w:val="none" w:sz="0" w:space="0" w:color="auto"/>
            <w:right w:val="none" w:sz="0" w:space="0" w:color="auto"/>
          </w:divBdr>
        </w:div>
        <w:div w:id="389765980">
          <w:marLeft w:val="640"/>
          <w:marRight w:val="0"/>
          <w:marTop w:val="0"/>
          <w:marBottom w:val="0"/>
          <w:divBdr>
            <w:top w:val="none" w:sz="0" w:space="0" w:color="auto"/>
            <w:left w:val="none" w:sz="0" w:space="0" w:color="auto"/>
            <w:bottom w:val="none" w:sz="0" w:space="0" w:color="auto"/>
            <w:right w:val="none" w:sz="0" w:space="0" w:color="auto"/>
          </w:divBdr>
        </w:div>
        <w:div w:id="395662086">
          <w:marLeft w:val="640"/>
          <w:marRight w:val="0"/>
          <w:marTop w:val="0"/>
          <w:marBottom w:val="0"/>
          <w:divBdr>
            <w:top w:val="none" w:sz="0" w:space="0" w:color="auto"/>
            <w:left w:val="none" w:sz="0" w:space="0" w:color="auto"/>
            <w:bottom w:val="none" w:sz="0" w:space="0" w:color="auto"/>
            <w:right w:val="none" w:sz="0" w:space="0" w:color="auto"/>
          </w:divBdr>
        </w:div>
        <w:div w:id="428239797">
          <w:marLeft w:val="640"/>
          <w:marRight w:val="0"/>
          <w:marTop w:val="0"/>
          <w:marBottom w:val="0"/>
          <w:divBdr>
            <w:top w:val="none" w:sz="0" w:space="0" w:color="auto"/>
            <w:left w:val="none" w:sz="0" w:space="0" w:color="auto"/>
            <w:bottom w:val="none" w:sz="0" w:space="0" w:color="auto"/>
            <w:right w:val="none" w:sz="0" w:space="0" w:color="auto"/>
          </w:divBdr>
        </w:div>
        <w:div w:id="439881658">
          <w:marLeft w:val="640"/>
          <w:marRight w:val="0"/>
          <w:marTop w:val="0"/>
          <w:marBottom w:val="0"/>
          <w:divBdr>
            <w:top w:val="none" w:sz="0" w:space="0" w:color="auto"/>
            <w:left w:val="none" w:sz="0" w:space="0" w:color="auto"/>
            <w:bottom w:val="none" w:sz="0" w:space="0" w:color="auto"/>
            <w:right w:val="none" w:sz="0" w:space="0" w:color="auto"/>
          </w:divBdr>
        </w:div>
        <w:div w:id="466822362">
          <w:marLeft w:val="640"/>
          <w:marRight w:val="0"/>
          <w:marTop w:val="0"/>
          <w:marBottom w:val="0"/>
          <w:divBdr>
            <w:top w:val="none" w:sz="0" w:space="0" w:color="auto"/>
            <w:left w:val="none" w:sz="0" w:space="0" w:color="auto"/>
            <w:bottom w:val="none" w:sz="0" w:space="0" w:color="auto"/>
            <w:right w:val="none" w:sz="0" w:space="0" w:color="auto"/>
          </w:divBdr>
        </w:div>
        <w:div w:id="473104488">
          <w:marLeft w:val="640"/>
          <w:marRight w:val="0"/>
          <w:marTop w:val="0"/>
          <w:marBottom w:val="0"/>
          <w:divBdr>
            <w:top w:val="none" w:sz="0" w:space="0" w:color="auto"/>
            <w:left w:val="none" w:sz="0" w:space="0" w:color="auto"/>
            <w:bottom w:val="none" w:sz="0" w:space="0" w:color="auto"/>
            <w:right w:val="none" w:sz="0" w:space="0" w:color="auto"/>
          </w:divBdr>
        </w:div>
        <w:div w:id="494732419">
          <w:marLeft w:val="640"/>
          <w:marRight w:val="0"/>
          <w:marTop w:val="0"/>
          <w:marBottom w:val="0"/>
          <w:divBdr>
            <w:top w:val="none" w:sz="0" w:space="0" w:color="auto"/>
            <w:left w:val="none" w:sz="0" w:space="0" w:color="auto"/>
            <w:bottom w:val="none" w:sz="0" w:space="0" w:color="auto"/>
            <w:right w:val="none" w:sz="0" w:space="0" w:color="auto"/>
          </w:divBdr>
        </w:div>
        <w:div w:id="508833556">
          <w:marLeft w:val="640"/>
          <w:marRight w:val="0"/>
          <w:marTop w:val="0"/>
          <w:marBottom w:val="0"/>
          <w:divBdr>
            <w:top w:val="none" w:sz="0" w:space="0" w:color="auto"/>
            <w:left w:val="none" w:sz="0" w:space="0" w:color="auto"/>
            <w:bottom w:val="none" w:sz="0" w:space="0" w:color="auto"/>
            <w:right w:val="none" w:sz="0" w:space="0" w:color="auto"/>
          </w:divBdr>
        </w:div>
        <w:div w:id="527333341">
          <w:marLeft w:val="640"/>
          <w:marRight w:val="0"/>
          <w:marTop w:val="0"/>
          <w:marBottom w:val="0"/>
          <w:divBdr>
            <w:top w:val="none" w:sz="0" w:space="0" w:color="auto"/>
            <w:left w:val="none" w:sz="0" w:space="0" w:color="auto"/>
            <w:bottom w:val="none" w:sz="0" w:space="0" w:color="auto"/>
            <w:right w:val="none" w:sz="0" w:space="0" w:color="auto"/>
          </w:divBdr>
        </w:div>
        <w:div w:id="528225073">
          <w:marLeft w:val="640"/>
          <w:marRight w:val="0"/>
          <w:marTop w:val="0"/>
          <w:marBottom w:val="0"/>
          <w:divBdr>
            <w:top w:val="none" w:sz="0" w:space="0" w:color="auto"/>
            <w:left w:val="none" w:sz="0" w:space="0" w:color="auto"/>
            <w:bottom w:val="none" w:sz="0" w:space="0" w:color="auto"/>
            <w:right w:val="none" w:sz="0" w:space="0" w:color="auto"/>
          </w:divBdr>
        </w:div>
        <w:div w:id="540478319">
          <w:marLeft w:val="640"/>
          <w:marRight w:val="0"/>
          <w:marTop w:val="0"/>
          <w:marBottom w:val="0"/>
          <w:divBdr>
            <w:top w:val="none" w:sz="0" w:space="0" w:color="auto"/>
            <w:left w:val="none" w:sz="0" w:space="0" w:color="auto"/>
            <w:bottom w:val="none" w:sz="0" w:space="0" w:color="auto"/>
            <w:right w:val="none" w:sz="0" w:space="0" w:color="auto"/>
          </w:divBdr>
        </w:div>
        <w:div w:id="543181220">
          <w:marLeft w:val="640"/>
          <w:marRight w:val="0"/>
          <w:marTop w:val="0"/>
          <w:marBottom w:val="0"/>
          <w:divBdr>
            <w:top w:val="none" w:sz="0" w:space="0" w:color="auto"/>
            <w:left w:val="none" w:sz="0" w:space="0" w:color="auto"/>
            <w:bottom w:val="none" w:sz="0" w:space="0" w:color="auto"/>
            <w:right w:val="none" w:sz="0" w:space="0" w:color="auto"/>
          </w:divBdr>
        </w:div>
        <w:div w:id="550114640">
          <w:marLeft w:val="640"/>
          <w:marRight w:val="0"/>
          <w:marTop w:val="0"/>
          <w:marBottom w:val="0"/>
          <w:divBdr>
            <w:top w:val="none" w:sz="0" w:space="0" w:color="auto"/>
            <w:left w:val="none" w:sz="0" w:space="0" w:color="auto"/>
            <w:bottom w:val="none" w:sz="0" w:space="0" w:color="auto"/>
            <w:right w:val="none" w:sz="0" w:space="0" w:color="auto"/>
          </w:divBdr>
        </w:div>
        <w:div w:id="583801236">
          <w:marLeft w:val="640"/>
          <w:marRight w:val="0"/>
          <w:marTop w:val="0"/>
          <w:marBottom w:val="0"/>
          <w:divBdr>
            <w:top w:val="none" w:sz="0" w:space="0" w:color="auto"/>
            <w:left w:val="none" w:sz="0" w:space="0" w:color="auto"/>
            <w:bottom w:val="none" w:sz="0" w:space="0" w:color="auto"/>
            <w:right w:val="none" w:sz="0" w:space="0" w:color="auto"/>
          </w:divBdr>
        </w:div>
        <w:div w:id="601451205">
          <w:marLeft w:val="640"/>
          <w:marRight w:val="0"/>
          <w:marTop w:val="0"/>
          <w:marBottom w:val="0"/>
          <w:divBdr>
            <w:top w:val="none" w:sz="0" w:space="0" w:color="auto"/>
            <w:left w:val="none" w:sz="0" w:space="0" w:color="auto"/>
            <w:bottom w:val="none" w:sz="0" w:space="0" w:color="auto"/>
            <w:right w:val="none" w:sz="0" w:space="0" w:color="auto"/>
          </w:divBdr>
        </w:div>
        <w:div w:id="630675386">
          <w:marLeft w:val="640"/>
          <w:marRight w:val="0"/>
          <w:marTop w:val="0"/>
          <w:marBottom w:val="0"/>
          <w:divBdr>
            <w:top w:val="none" w:sz="0" w:space="0" w:color="auto"/>
            <w:left w:val="none" w:sz="0" w:space="0" w:color="auto"/>
            <w:bottom w:val="none" w:sz="0" w:space="0" w:color="auto"/>
            <w:right w:val="none" w:sz="0" w:space="0" w:color="auto"/>
          </w:divBdr>
        </w:div>
        <w:div w:id="636885509">
          <w:marLeft w:val="640"/>
          <w:marRight w:val="0"/>
          <w:marTop w:val="0"/>
          <w:marBottom w:val="0"/>
          <w:divBdr>
            <w:top w:val="none" w:sz="0" w:space="0" w:color="auto"/>
            <w:left w:val="none" w:sz="0" w:space="0" w:color="auto"/>
            <w:bottom w:val="none" w:sz="0" w:space="0" w:color="auto"/>
            <w:right w:val="none" w:sz="0" w:space="0" w:color="auto"/>
          </w:divBdr>
        </w:div>
        <w:div w:id="677738171">
          <w:marLeft w:val="640"/>
          <w:marRight w:val="0"/>
          <w:marTop w:val="0"/>
          <w:marBottom w:val="0"/>
          <w:divBdr>
            <w:top w:val="none" w:sz="0" w:space="0" w:color="auto"/>
            <w:left w:val="none" w:sz="0" w:space="0" w:color="auto"/>
            <w:bottom w:val="none" w:sz="0" w:space="0" w:color="auto"/>
            <w:right w:val="none" w:sz="0" w:space="0" w:color="auto"/>
          </w:divBdr>
        </w:div>
        <w:div w:id="681204206">
          <w:marLeft w:val="640"/>
          <w:marRight w:val="0"/>
          <w:marTop w:val="0"/>
          <w:marBottom w:val="0"/>
          <w:divBdr>
            <w:top w:val="none" w:sz="0" w:space="0" w:color="auto"/>
            <w:left w:val="none" w:sz="0" w:space="0" w:color="auto"/>
            <w:bottom w:val="none" w:sz="0" w:space="0" w:color="auto"/>
            <w:right w:val="none" w:sz="0" w:space="0" w:color="auto"/>
          </w:divBdr>
        </w:div>
        <w:div w:id="697043702">
          <w:marLeft w:val="640"/>
          <w:marRight w:val="0"/>
          <w:marTop w:val="0"/>
          <w:marBottom w:val="0"/>
          <w:divBdr>
            <w:top w:val="none" w:sz="0" w:space="0" w:color="auto"/>
            <w:left w:val="none" w:sz="0" w:space="0" w:color="auto"/>
            <w:bottom w:val="none" w:sz="0" w:space="0" w:color="auto"/>
            <w:right w:val="none" w:sz="0" w:space="0" w:color="auto"/>
          </w:divBdr>
        </w:div>
        <w:div w:id="733282475">
          <w:marLeft w:val="640"/>
          <w:marRight w:val="0"/>
          <w:marTop w:val="0"/>
          <w:marBottom w:val="0"/>
          <w:divBdr>
            <w:top w:val="none" w:sz="0" w:space="0" w:color="auto"/>
            <w:left w:val="none" w:sz="0" w:space="0" w:color="auto"/>
            <w:bottom w:val="none" w:sz="0" w:space="0" w:color="auto"/>
            <w:right w:val="none" w:sz="0" w:space="0" w:color="auto"/>
          </w:divBdr>
        </w:div>
        <w:div w:id="736824409">
          <w:marLeft w:val="640"/>
          <w:marRight w:val="0"/>
          <w:marTop w:val="0"/>
          <w:marBottom w:val="0"/>
          <w:divBdr>
            <w:top w:val="none" w:sz="0" w:space="0" w:color="auto"/>
            <w:left w:val="none" w:sz="0" w:space="0" w:color="auto"/>
            <w:bottom w:val="none" w:sz="0" w:space="0" w:color="auto"/>
            <w:right w:val="none" w:sz="0" w:space="0" w:color="auto"/>
          </w:divBdr>
        </w:div>
        <w:div w:id="767894649">
          <w:marLeft w:val="640"/>
          <w:marRight w:val="0"/>
          <w:marTop w:val="0"/>
          <w:marBottom w:val="0"/>
          <w:divBdr>
            <w:top w:val="none" w:sz="0" w:space="0" w:color="auto"/>
            <w:left w:val="none" w:sz="0" w:space="0" w:color="auto"/>
            <w:bottom w:val="none" w:sz="0" w:space="0" w:color="auto"/>
            <w:right w:val="none" w:sz="0" w:space="0" w:color="auto"/>
          </w:divBdr>
        </w:div>
        <w:div w:id="790513798">
          <w:marLeft w:val="640"/>
          <w:marRight w:val="0"/>
          <w:marTop w:val="0"/>
          <w:marBottom w:val="0"/>
          <w:divBdr>
            <w:top w:val="none" w:sz="0" w:space="0" w:color="auto"/>
            <w:left w:val="none" w:sz="0" w:space="0" w:color="auto"/>
            <w:bottom w:val="none" w:sz="0" w:space="0" w:color="auto"/>
            <w:right w:val="none" w:sz="0" w:space="0" w:color="auto"/>
          </w:divBdr>
        </w:div>
        <w:div w:id="830675915">
          <w:marLeft w:val="640"/>
          <w:marRight w:val="0"/>
          <w:marTop w:val="0"/>
          <w:marBottom w:val="0"/>
          <w:divBdr>
            <w:top w:val="none" w:sz="0" w:space="0" w:color="auto"/>
            <w:left w:val="none" w:sz="0" w:space="0" w:color="auto"/>
            <w:bottom w:val="none" w:sz="0" w:space="0" w:color="auto"/>
            <w:right w:val="none" w:sz="0" w:space="0" w:color="auto"/>
          </w:divBdr>
        </w:div>
        <w:div w:id="893278341">
          <w:marLeft w:val="640"/>
          <w:marRight w:val="0"/>
          <w:marTop w:val="0"/>
          <w:marBottom w:val="0"/>
          <w:divBdr>
            <w:top w:val="none" w:sz="0" w:space="0" w:color="auto"/>
            <w:left w:val="none" w:sz="0" w:space="0" w:color="auto"/>
            <w:bottom w:val="none" w:sz="0" w:space="0" w:color="auto"/>
            <w:right w:val="none" w:sz="0" w:space="0" w:color="auto"/>
          </w:divBdr>
        </w:div>
        <w:div w:id="897401299">
          <w:marLeft w:val="640"/>
          <w:marRight w:val="0"/>
          <w:marTop w:val="0"/>
          <w:marBottom w:val="0"/>
          <w:divBdr>
            <w:top w:val="none" w:sz="0" w:space="0" w:color="auto"/>
            <w:left w:val="none" w:sz="0" w:space="0" w:color="auto"/>
            <w:bottom w:val="none" w:sz="0" w:space="0" w:color="auto"/>
            <w:right w:val="none" w:sz="0" w:space="0" w:color="auto"/>
          </w:divBdr>
        </w:div>
        <w:div w:id="908878741">
          <w:marLeft w:val="640"/>
          <w:marRight w:val="0"/>
          <w:marTop w:val="0"/>
          <w:marBottom w:val="0"/>
          <w:divBdr>
            <w:top w:val="none" w:sz="0" w:space="0" w:color="auto"/>
            <w:left w:val="none" w:sz="0" w:space="0" w:color="auto"/>
            <w:bottom w:val="none" w:sz="0" w:space="0" w:color="auto"/>
            <w:right w:val="none" w:sz="0" w:space="0" w:color="auto"/>
          </w:divBdr>
        </w:div>
        <w:div w:id="924653350">
          <w:marLeft w:val="640"/>
          <w:marRight w:val="0"/>
          <w:marTop w:val="0"/>
          <w:marBottom w:val="0"/>
          <w:divBdr>
            <w:top w:val="none" w:sz="0" w:space="0" w:color="auto"/>
            <w:left w:val="none" w:sz="0" w:space="0" w:color="auto"/>
            <w:bottom w:val="none" w:sz="0" w:space="0" w:color="auto"/>
            <w:right w:val="none" w:sz="0" w:space="0" w:color="auto"/>
          </w:divBdr>
        </w:div>
        <w:div w:id="959261031">
          <w:marLeft w:val="640"/>
          <w:marRight w:val="0"/>
          <w:marTop w:val="0"/>
          <w:marBottom w:val="0"/>
          <w:divBdr>
            <w:top w:val="none" w:sz="0" w:space="0" w:color="auto"/>
            <w:left w:val="none" w:sz="0" w:space="0" w:color="auto"/>
            <w:bottom w:val="none" w:sz="0" w:space="0" w:color="auto"/>
            <w:right w:val="none" w:sz="0" w:space="0" w:color="auto"/>
          </w:divBdr>
        </w:div>
        <w:div w:id="964506104">
          <w:marLeft w:val="640"/>
          <w:marRight w:val="0"/>
          <w:marTop w:val="0"/>
          <w:marBottom w:val="0"/>
          <w:divBdr>
            <w:top w:val="none" w:sz="0" w:space="0" w:color="auto"/>
            <w:left w:val="none" w:sz="0" w:space="0" w:color="auto"/>
            <w:bottom w:val="none" w:sz="0" w:space="0" w:color="auto"/>
            <w:right w:val="none" w:sz="0" w:space="0" w:color="auto"/>
          </w:divBdr>
        </w:div>
        <w:div w:id="999691892">
          <w:marLeft w:val="640"/>
          <w:marRight w:val="0"/>
          <w:marTop w:val="0"/>
          <w:marBottom w:val="0"/>
          <w:divBdr>
            <w:top w:val="none" w:sz="0" w:space="0" w:color="auto"/>
            <w:left w:val="none" w:sz="0" w:space="0" w:color="auto"/>
            <w:bottom w:val="none" w:sz="0" w:space="0" w:color="auto"/>
            <w:right w:val="none" w:sz="0" w:space="0" w:color="auto"/>
          </w:divBdr>
        </w:div>
        <w:div w:id="1001471407">
          <w:marLeft w:val="640"/>
          <w:marRight w:val="0"/>
          <w:marTop w:val="0"/>
          <w:marBottom w:val="0"/>
          <w:divBdr>
            <w:top w:val="none" w:sz="0" w:space="0" w:color="auto"/>
            <w:left w:val="none" w:sz="0" w:space="0" w:color="auto"/>
            <w:bottom w:val="none" w:sz="0" w:space="0" w:color="auto"/>
            <w:right w:val="none" w:sz="0" w:space="0" w:color="auto"/>
          </w:divBdr>
        </w:div>
        <w:div w:id="1007830152">
          <w:marLeft w:val="640"/>
          <w:marRight w:val="0"/>
          <w:marTop w:val="0"/>
          <w:marBottom w:val="0"/>
          <w:divBdr>
            <w:top w:val="none" w:sz="0" w:space="0" w:color="auto"/>
            <w:left w:val="none" w:sz="0" w:space="0" w:color="auto"/>
            <w:bottom w:val="none" w:sz="0" w:space="0" w:color="auto"/>
            <w:right w:val="none" w:sz="0" w:space="0" w:color="auto"/>
          </w:divBdr>
        </w:div>
        <w:div w:id="1009867221">
          <w:marLeft w:val="640"/>
          <w:marRight w:val="0"/>
          <w:marTop w:val="0"/>
          <w:marBottom w:val="0"/>
          <w:divBdr>
            <w:top w:val="none" w:sz="0" w:space="0" w:color="auto"/>
            <w:left w:val="none" w:sz="0" w:space="0" w:color="auto"/>
            <w:bottom w:val="none" w:sz="0" w:space="0" w:color="auto"/>
            <w:right w:val="none" w:sz="0" w:space="0" w:color="auto"/>
          </w:divBdr>
        </w:div>
        <w:div w:id="1065878325">
          <w:marLeft w:val="640"/>
          <w:marRight w:val="0"/>
          <w:marTop w:val="0"/>
          <w:marBottom w:val="0"/>
          <w:divBdr>
            <w:top w:val="none" w:sz="0" w:space="0" w:color="auto"/>
            <w:left w:val="none" w:sz="0" w:space="0" w:color="auto"/>
            <w:bottom w:val="none" w:sz="0" w:space="0" w:color="auto"/>
            <w:right w:val="none" w:sz="0" w:space="0" w:color="auto"/>
          </w:divBdr>
        </w:div>
        <w:div w:id="1107500054">
          <w:marLeft w:val="640"/>
          <w:marRight w:val="0"/>
          <w:marTop w:val="0"/>
          <w:marBottom w:val="0"/>
          <w:divBdr>
            <w:top w:val="none" w:sz="0" w:space="0" w:color="auto"/>
            <w:left w:val="none" w:sz="0" w:space="0" w:color="auto"/>
            <w:bottom w:val="none" w:sz="0" w:space="0" w:color="auto"/>
            <w:right w:val="none" w:sz="0" w:space="0" w:color="auto"/>
          </w:divBdr>
        </w:div>
        <w:div w:id="1218853690">
          <w:marLeft w:val="640"/>
          <w:marRight w:val="0"/>
          <w:marTop w:val="0"/>
          <w:marBottom w:val="0"/>
          <w:divBdr>
            <w:top w:val="none" w:sz="0" w:space="0" w:color="auto"/>
            <w:left w:val="none" w:sz="0" w:space="0" w:color="auto"/>
            <w:bottom w:val="none" w:sz="0" w:space="0" w:color="auto"/>
            <w:right w:val="none" w:sz="0" w:space="0" w:color="auto"/>
          </w:divBdr>
        </w:div>
        <w:div w:id="1231190778">
          <w:marLeft w:val="640"/>
          <w:marRight w:val="0"/>
          <w:marTop w:val="0"/>
          <w:marBottom w:val="0"/>
          <w:divBdr>
            <w:top w:val="none" w:sz="0" w:space="0" w:color="auto"/>
            <w:left w:val="none" w:sz="0" w:space="0" w:color="auto"/>
            <w:bottom w:val="none" w:sz="0" w:space="0" w:color="auto"/>
            <w:right w:val="none" w:sz="0" w:space="0" w:color="auto"/>
          </w:divBdr>
        </w:div>
        <w:div w:id="1245262620">
          <w:marLeft w:val="640"/>
          <w:marRight w:val="0"/>
          <w:marTop w:val="0"/>
          <w:marBottom w:val="0"/>
          <w:divBdr>
            <w:top w:val="none" w:sz="0" w:space="0" w:color="auto"/>
            <w:left w:val="none" w:sz="0" w:space="0" w:color="auto"/>
            <w:bottom w:val="none" w:sz="0" w:space="0" w:color="auto"/>
            <w:right w:val="none" w:sz="0" w:space="0" w:color="auto"/>
          </w:divBdr>
        </w:div>
        <w:div w:id="1256744995">
          <w:marLeft w:val="640"/>
          <w:marRight w:val="0"/>
          <w:marTop w:val="0"/>
          <w:marBottom w:val="0"/>
          <w:divBdr>
            <w:top w:val="none" w:sz="0" w:space="0" w:color="auto"/>
            <w:left w:val="none" w:sz="0" w:space="0" w:color="auto"/>
            <w:bottom w:val="none" w:sz="0" w:space="0" w:color="auto"/>
            <w:right w:val="none" w:sz="0" w:space="0" w:color="auto"/>
          </w:divBdr>
        </w:div>
        <w:div w:id="1265653317">
          <w:marLeft w:val="640"/>
          <w:marRight w:val="0"/>
          <w:marTop w:val="0"/>
          <w:marBottom w:val="0"/>
          <w:divBdr>
            <w:top w:val="none" w:sz="0" w:space="0" w:color="auto"/>
            <w:left w:val="none" w:sz="0" w:space="0" w:color="auto"/>
            <w:bottom w:val="none" w:sz="0" w:space="0" w:color="auto"/>
            <w:right w:val="none" w:sz="0" w:space="0" w:color="auto"/>
          </w:divBdr>
        </w:div>
        <w:div w:id="1293441341">
          <w:marLeft w:val="640"/>
          <w:marRight w:val="0"/>
          <w:marTop w:val="0"/>
          <w:marBottom w:val="0"/>
          <w:divBdr>
            <w:top w:val="none" w:sz="0" w:space="0" w:color="auto"/>
            <w:left w:val="none" w:sz="0" w:space="0" w:color="auto"/>
            <w:bottom w:val="none" w:sz="0" w:space="0" w:color="auto"/>
            <w:right w:val="none" w:sz="0" w:space="0" w:color="auto"/>
          </w:divBdr>
        </w:div>
        <w:div w:id="1298414072">
          <w:marLeft w:val="640"/>
          <w:marRight w:val="0"/>
          <w:marTop w:val="0"/>
          <w:marBottom w:val="0"/>
          <w:divBdr>
            <w:top w:val="none" w:sz="0" w:space="0" w:color="auto"/>
            <w:left w:val="none" w:sz="0" w:space="0" w:color="auto"/>
            <w:bottom w:val="none" w:sz="0" w:space="0" w:color="auto"/>
            <w:right w:val="none" w:sz="0" w:space="0" w:color="auto"/>
          </w:divBdr>
        </w:div>
        <w:div w:id="1322198076">
          <w:marLeft w:val="640"/>
          <w:marRight w:val="0"/>
          <w:marTop w:val="0"/>
          <w:marBottom w:val="0"/>
          <w:divBdr>
            <w:top w:val="none" w:sz="0" w:space="0" w:color="auto"/>
            <w:left w:val="none" w:sz="0" w:space="0" w:color="auto"/>
            <w:bottom w:val="none" w:sz="0" w:space="0" w:color="auto"/>
            <w:right w:val="none" w:sz="0" w:space="0" w:color="auto"/>
          </w:divBdr>
        </w:div>
        <w:div w:id="1339038342">
          <w:marLeft w:val="640"/>
          <w:marRight w:val="0"/>
          <w:marTop w:val="0"/>
          <w:marBottom w:val="0"/>
          <w:divBdr>
            <w:top w:val="none" w:sz="0" w:space="0" w:color="auto"/>
            <w:left w:val="none" w:sz="0" w:space="0" w:color="auto"/>
            <w:bottom w:val="none" w:sz="0" w:space="0" w:color="auto"/>
            <w:right w:val="none" w:sz="0" w:space="0" w:color="auto"/>
          </w:divBdr>
        </w:div>
        <w:div w:id="1387686435">
          <w:marLeft w:val="640"/>
          <w:marRight w:val="0"/>
          <w:marTop w:val="0"/>
          <w:marBottom w:val="0"/>
          <w:divBdr>
            <w:top w:val="none" w:sz="0" w:space="0" w:color="auto"/>
            <w:left w:val="none" w:sz="0" w:space="0" w:color="auto"/>
            <w:bottom w:val="none" w:sz="0" w:space="0" w:color="auto"/>
            <w:right w:val="none" w:sz="0" w:space="0" w:color="auto"/>
          </w:divBdr>
        </w:div>
        <w:div w:id="1390686963">
          <w:marLeft w:val="640"/>
          <w:marRight w:val="0"/>
          <w:marTop w:val="0"/>
          <w:marBottom w:val="0"/>
          <w:divBdr>
            <w:top w:val="none" w:sz="0" w:space="0" w:color="auto"/>
            <w:left w:val="none" w:sz="0" w:space="0" w:color="auto"/>
            <w:bottom w:val="none" w:sz="0" w:space="0" w:color="auto"/>
            <w:right w:val="none" w:sz="0" w:space="0" w:color="auto"/>
          </w:divBdr>
        </w:div>
        <w:div w:id="1434980521">
          <w:marLeft w:val="640"/>
          <w:marRight w:val="0"/>
          <w:marTop w:val="0"/>
          <w:marBottom w:val="0"/>
          <w:divBdr>
            <w:top w:val="none" w:sz="0" w:space="0" w:color="auto"/>
            <w:left w:val="none" w:sz="0" w:space="0" w:color="auto"/>
            <w:bottom w:val="none" w:sz="0" w:space="0" w:color="auto"/>
            <w:right w:val="none" w:sz="0" w:space="0" w:color="auto"/>
          </w:divBdr>
        </w:div>
        <w:div w:id="1455827083">
          <w:marLeft w:val="640"/>
          <w:marRight w:val="0"/>
          <w:marTop w:val="0"/>
          <w:marBottom w:val="0"/>
          <w:divBdr>
            <w:top w:val="none" w:sz="0" w:space="0" w:color="auto"/>
            <w:left w:val="none" w:sz="0" w:space="0" w:color="auto"/>
            <w:bottom w:val="none" w:sz="0" w:space="0" w:color="auto"/>
            <w:right w:val="none" w:sz="0" w:space="0" w:color="auto"/>
          </w:divBdr>
        </w:div>
        <w:div w:id="1456413024">
          <w:marLeft w:val="640"/>
          <w:marRight w:val="0"/>
          <w:marTop w:val="0"/>
          <w:marBottom w:val="0"/>
          <w:divBdr>
            <w:top w:val="none" w:sz="0" w:space="0" w:color="auto"/>
            <w:left w:val="none" w:sz="0" w:space="0" w:color="auto"/>
            <w:bottom w:val="none" w:sz="0" w:space="0" w:color="auto"/>
            <w:right w:val="none" w:sz="0" w:space="0" w:color="auto"/>
          </w:divBdr>
        </w:div>
        <w:div w:id="1546523202">
          <w:marLeft w:val="640"/>
          <w:marRight w:val="0"/>
          <w:marTop w:val="0"/>
          <w:marBottom w:val="0"/>
          <w:divBdr>
            <w:top w:val="none" w:sz="0" w:space="0" w:color="auto"/>
            <w:left w:val="none" w:sz="0" w:space="0" w:color="auto"/>
            <w:bottom w:val="none" w:sz="0" w:space="0" w:color="auto"/>
            <w:right w:val="none" w:sz="0" w:space="0" w:color="auto"/>
          </w:divBdr>
        </w:div>
        <w:div w:id="1552619133">
          <w:marLeft w:val="640"/>
          <w:marRight w:val="0"/>
          <w:marTop w:val="0"/>
          <w:marBottom w:val="0"/>
          <w:divBdr>
            <w:top w:val="none" w:sz="0" w:space="0" w:color="auto"/>
            <w:left w:val="none" w:sz="0" w:space="0" w:color="auto"/>
            <w:bottom w:val="none" w:sz="0" w:space="0" w:color="auto"/>
            <w:right w:val="none" w:sz="0" w:space="0" w:color="auto"/>
          </w:divBdr>
        </w:div>
        <w:div w:id="1608274667">
          <w:marLeft w:val="640"/>
          <w:marRight w:val="0"/>
          <w:marTop w:val="0"/>
          <w:marBottom w:val="0"/>
          <w:divBdr>
            <w:top w:val="none" w:sz="0" w:space="0" w:color="auto"/>
            <w:left w:val="none" w:sz="0" w:space="0" w:color="auto"/>
            <w:bottom w:val="none" w:sz="0" w:space="0" w:color="auto"/>
            <w:right w:val="none" w:sz="0" w:space="0" w:color="auto"/>
          </w:divBdr>
        </w:div>
        <w:div w:id="1637485700">
          <w:marLeft w:val="640"/>
          <w:marRight w:val="0"/>
          <w:marTop w:val="0"/>
          <w:marBottom w:val="0"/>
          <w:divBdr>
            <w:top w:val="none" w:sz="0" w:space="0" w:color="auto"/>
            <w:left w:val="none" w:sz="0" w:space="0" w:color="auto"/>
            <w:bottom w:val="none" w:sz="0" w:space="0" w:color="auto"/>
            <w:right w:val="none" w:sz="0" w:space="0" w:color="auto"/>
          </w:divBdr>
        </w:div>
        <w:div w:id="1659379192">
          <w:marLeft w:val="640"/>
          <w:marRight w:val="0"/>
          <w:marTop w:val="0"/>
          <w:marBottom w:val="0"/>
          <w:divBdr>
            <w:top w:val="none" w:sz="0" w:space="0" w:color="auto"/>
            <w:left w:val="none" w:sz="0" w:space="0" w:color="auto"/>
            <w:bottom w:val="none" w:sz="0" w:space="0" w:color="auto"/>
            <w:right w:val="none" w:sz="0" w:space="0" w:color="auto"/>
          </w:divBdr>
        </w:div>
        <w:div w:id="1677078066">
          <w:marLeft w:val="640"/>
          <w:marRight w:val="0"/>
          <w:marTop w:val="0"/>
          <w:marBottom w:val="0"/>
          <w:divBdr>
            <w:top w:val="none" w:sz="0" w:space="0" w:color="auto"/>
            <w:left w:val="none" w:sz="0" w:space="0" w:color="auto"/>
            <w:bottom w:val="none" w:sz="0" w:space="0" w:color="auto"/>
            <w:right w:val="none" w:sz="0" w:space="0" w:color="auto"/>
          </w:divBdr>
        </w:div>
        <w:div w:id="1690717158">
          <w:marLeft w:val="640"/>
          <w:marRight w:val="0"/>
          <w:marTop w:val="0"/>
          <w:marBottom w:val="0"/>
          <w:divBdr>
            <w:top w:val="none" w:sz="0" w:space="0" w:color="auto"/>
            <w:left w:val="none" w:sz="0" w:space="0" w:color="auto"/>
            <w:bottom w:val="none" w:sz="0" w:space="0" w:color="auto"/>
            <w:right w:val="none" w:sz="0" w:space="0" w:color="auto"/>
          </w:divBdr>
        </w:div>
        <w:div w:id="1703899558">
          <w:marLeft w:val="640"/>
          <w:marRight w:val="0"/>
          <w:marTop w:val="0"/>
          <w:marBottom w:val="0"/>
          <w:divBdr>
            <w:top w:val="none" w:sz="0" w:space="0" w:color="auto"/>
            <w:left w:val="none" w:sz="0" w:space="0" w:color="auto"/>
            <w:bottom w:val="none" w:sz="0" w:space="0" w:color="auto"/>
            <w:right w:val="none" w:sz="0" w:space="0" w:color="auto"/>
          </w:divBdr>
        </w:div>
        <w:div w:id="1782917268">
          <w:marLeft w:val="640"/>
          <w:marRight w:val="0"/>
          <w:marTop w:val="0"/>
          <w:marBottom w:val="0"/>
          <w:divBdr>
            <w:top w:val="none" w:sz="0" w:space="0" w:color="auto"/>
            <w:left w:val="none" w:sz="0" w:space="0" w:color="auto"/>
            <w:bottom w:val="none" w:sz="0" w:space="0" w:color="auto"/>
            <w:right w:val="none" w:sz="0" w:space="0" w:color="auto"/>
          </w:divBdr>
        </w:div>
        <w:div w:id="1848979543">
          <w:marLeft w:val="640"/>
          <w:marRight w:val="0"/>
          <w:marTop w:val="0"/>
          <w:marBottom w:val="0"/>
          <w:divBdr>
            <w:top w:val="none" w:sz="0" w:space="0" w:color="auto"/>
            <w:left w:val="none" w:sz="0" w:space="0" w:color="auto"/>
            <w:bottom w:val="none" w:sz="0" w:space="0" w:color="auto"/>
            <w:right w:val="none" w:sz="0" w:space="0" w:color="auto"/>
          </w:divBdr>
        </w:div>
        <w:div w:id="1896623659">
          <w:marLeft w:val="640"/>
          <w:marRight w:val="0"/>
          <w:marTop w:val="0"/>
          <w:marBottom w:val="0"/>
          <w:divBdr>
            <w:top w:val="none" w:sz="0" w:space="0" w:color="auto"/>
            <w:left w:val="none" w:sz="0" w:space="0" w:color="auto"/>
            <w:bottom w:val="none" w:sz="0" w:space="0" w:color="auto"/>
            <w:right w:val="none" w:sz="0" w:space="0" w:color="auto"/>
          </w:divBdr>
        </w:div>
        <w:div w:id="1999768970">
          <w:marLeft w:val="640"/>
          <w:marRight w:val="0"/>
          <w:marTop w:val="0"/>
          <w:marBottom w:val="0"/>
          <w:divBdr>
            <w:top w:val="none" w:sz="0" w:space="0" w:color="auto"/>
            <w:left w:val="none" w:sz="0" w:space="0" w:color="auto"/>
            <w:bottom w:val="none" w:sz="0" w:space="0" w:color="auto"/>
            <w:right w:val="none" w:sz="0" w:space="0" w:color="auto"/>
          </w:divBdr>
        </w:div>
        <w:div w:id="2029868904">
          <w:marLeft w:val="640"/>
          <w:marRight w:val="0"/>
          <w:marTop w:val="0"/>
          <w:marBottom w:val="0"/>
          <w:divBdr>
            <w:top w:val="none" w:sz="0" w:space="0" w:color="auto"/>
            <w:left w:val="none" w:sz="0" w:space="0" w:color="auto"/>
            <w:bottom w:val="none" w:sz="0" w:space="0" w:color="auto"/>
            <w:right w:val="none" w:sz="0" w:space="0" w:color="auto"/>
          </w:divBdr>
        </w:div>
        <w:div w:id="2048410204">
          <w:marLeft w:val="640"/>
          <w:marRight w:val="0"/>
          <w:marTop w:val="0"/>
          <w:marBottom w:val="0"/>
          <w:divBdr>
            <w:top w:val="none" w:sz="0" w:space="0" w:color="auto"/>
            <w:left w:val="none" w:sz="0" w:space="0" w:color="auto"/>
            <w:bottom w:val="none" w:sz="0" w:space="0" w:color="auto"/>
            <w:right w:val="none" w:sz="0" w:space="0" w:color="auto"/>
          </w:divBdr>
        </w:div>
        <w:div w:id="2054766935">
          <w:marLeft w:val="640"/>
          <w:marRight w:val="0"/>
          <w:marTop w:val="0"/>
          <w:marBottom w:val="0"/>
          <w:divBdr>
            <w:top w:val="none" w:sz="0" w:space="0" w:color="auto"/>
            <w:left w:val="none" w:sz="0" w:space="0" w:color="auto"/>
            <w:bottom w:val="none" w:sz="0" w:space="0" w:color="auto"/>
            <w:right w:val="none" w:sz="0" w:space="0" w:color="auto"/>
          </w:divBdr>
        </w:div>
        <w:div w:id="2098938351">
          <w:marLeft w:val="640"/>
          <w:marRight w:val="0"/>
          <w:marTop w:val="0"/>
          <w:marBottom w:val="0"/>
          <w:divBdr>
            <w:top w:val="none" w:sz="0" w:space="0" w:color="auto"/>
            <w:left w:val="none" w:sz="0" w:space="0" w:color="auto"/>
            <w:bottom w:val="none" w:sz="0" w:space="0" w:color="auto"/>
            <w:right w:val="none" w:sz="0" w:space="0" w:color="auto"/>
          </w:divBdr>
        </w:div>
        <w:div w:id="2131432258">
          <w:marLeft w:val="640"/>
          <w:marRight w:val="0"/>
          <w:marTop w:val="0"/>
          <w:marBottom w:val="0"/>
          <w:divBdr>
            <w:top w:val="none" w:sz="0" w:space="0" w:color="auto"/>
            <w:left w:val="none" w:sz="0" w:space="0" w:color="auto"/>
            <w:bottom w:val="none" w:sz="0" w:space="0" w:color="auto"/>
            <w:right w:val="none" w:sz="0" w:space="0" w:color="auto"/>
          </w:divBdr>
        </w:div>
        <w:div w:id="2143112938">
          <w:marLeft w:val="640"/>
          <w:marRight w:val="0"/>
          <w:marTop w:val="0"/>
          <w:marBottom w:val="0"/>
          <w:divBdr>
            <w:top w:val="none" w:sz="0" w:space="0" w:color="auto"/>
            <w:left w:val="none" w:sz="0" w:space="0" w:color="auto"/>
            <w:bottom w:val="none" w:sz="0" w:space="0" w:color="auto"/>
            <w:right w:val="none" w:sz="0" w:space="0" w:color="auto"/>
          </w:divBdr>
        </w:div>
      </w:divsChild>
    </w:div>
    <w:div w:id="739333712">
      <w:bodyDiv w:val="1"/>
      <w:marLeft w:val="0"/>
      <w:marRight w:val="0"/>
      <w:marTop w:val="0"/>
      <w:marBottom w:val="0"/>
      <w:divBdr>
        <w:top w:val="none" w:sz="0" w:space="0" w:color="auto"/>
        <w:left w:val="none" w:sz="0" w:space="0" w:color="auto"/>
        <w:bottom w:val="none" w:sz="0" w:space="0" w:color="auto"/>
        <w:right w:val="none" w:sz="0" w:space="0" w:color="auto"/>
      </w:divBdr>
    </w:div>
    <w:div w:id="795833360">
      <w:bodyDiv w:val="1"/>
      <w:marLeft w:val="0"/>
      <w:marRight w:val="0"/>
      <w:marTop w:val="0"/>
      <w:marBottom w:val="0"/>
      <w:divBdr>
        <w:top w:val="none" w:sz="0" w:space="0" w:color="auto"/>
        <w:left w:val="none" w:sz="0" w:space="0" w:color="auto"/>
        <w:bottom w:val="none" w:sz="0" w:space="0" w:color="auto"/>
        <w:right w:val="none" w:sz="0" w:space="0" w:color="auto"/>
      </w:divBdr>
      <w:divsChild>
        <w:div w:id="59062822">
          <w:marLeft w:val="640"/>
          <w:marRight w:val="0"/>
          <w:marTop w:val="0"/>
          <w:marBottom w:val="0"/>
          <w:divBdr>
            <w:top w:val="none" w:sz="0" w:space="0" w:color="auto"/>
            <w:left w:val="none" w:sz="0" w:space="0" w:color="auto"/>
            <w:bottom w:val="none" w:sz="0" w:space="0" w:color="auto"/>
            <w:right w:val="none" w:sz="0" w:space="0" w:color="auto"/>
          </w:divBdr>
        </w:div>
        <w:div w:id="83844765">
          <w:marLeft w:val="640"/>
          <w:marRight w:val="0"/>
          <w:marTop w:val="0"/>
          <w:marBottom w:val="0"/>
          <w:divBdr>
            <w:top w:val="none" w:sz="0" w:space="0" w:color="auto"/>
            <w:left w:val="none" w:sz="0" w:space="0" w:color="auto"/>
            <w:bottom w:val="none" w:sz="0" w:space="0" w:color="auto"/>
            <w:right w:val="none" w:sz="0" w:space="0" w:color="auto"/>
          </w:divBdr>
        </w:div>
        <w:div w:id="106586509">
          <w:marLeft w:val="640"/>
          <w:marRight w:val="0"/>
          <w:marTop w:val="0"/>
          <w:marBottom w:val="0"/>
          <w:divBdr>
            <w:top w:val="none" w:sz="0" w:space="0" w:color="auto"/>
            <w:left w:val="none" w:sz="0" w:space="0" w:color="auto"/>
            <w:bottom w:val="none" w:sz="0" w:space="0" w:color="auto"/>
            <w:right w:val="none" w:sz="0" w:space="0" w:color="auto"/>
          </w:divBdr>
        </w:div>
        <w:div w:id="134758713">
          <w:marLeft w:val="640"/>
          <w:marRight w:val="0"/>
          <w:marTop w:val="0"/>
          <w:marBottom w:val="0"/>
          <w:divBdr>
            <w:top w:val="none" w:sz="0" w:space="0" w:color="auto"/>
            <w:left w:val="none" w:sz="0" w:space="0" w:color="auto"/>
            <w:bottom w:val="none" w:sz="0" w:space="0" w:color="auto"/>
            <w:right w:val="none" w:sz="0" w:space="0" w:color="auto"/>
          </w:divBdr>
        </w:div>
        <w:div w:id="152530418">
          <w:marLeft w:val="640"/>
          <w:marRight w:val="0"/>
          <w:marTop w:val="0"/>
          <w:marBottom w:val="0"/>
          <w:divBdr>
            <w:top w:val="none" w:sz="0" w:space="0" w:color="auto"/>
            <w:left w:val="none" w:sz="0" w:space="0" w:color="auto"/>
            <w:bottom w:val="none" w:sz="0" w:space="0" w:color="auto"/>
            <w:right w:val="none" w:sz="0" w:space="0" w:color="auto"/>
          </w:divBdr>
        </w:div>
        <w:div w:id="163787417">
          <w:marLeft w:val="640"/>
          <w:marRight w:val="0"/>
          <w:marTop w:val="0"/>
          <w:marBottom w:val="0"/>
          <w:divBdr>
            <w:top w:val="none" w:sz="0" w:space="0" w:color="auto"/>
            <w:left w:val="none" w:sz="0" w:space="0" w:color="auto"/>
            <w:bottom w:val="none" w:sz="0" w:space="0" w:color="auto"/>
            <w:right w:val="none" w:sz="0" w:space="0" w:color="auto"/>
          </w:divBdr>
        </w:div>
        <w:div w:id="174852435">
          <w:marLeft w:val="640"/>
          <w:marRight w:val="0"/>
          <w:marTop w:val="0"/>
          <w:marBottom w:val="0"/>
          <w:divBdr>
            <w:top w:val="none" w:sz="0" w:space="0" w:color="auto"/>
            <w:left w:val="none" w:sz="0" w:space="0" w:color="auto"/>
            <w:bottom w:val="none" w:sz="0" w:space="0" w:color="auto"/>
            <w:right w:val="none" w:sz="0" w:space="0" w:color="auto"/>
          </w:divBdr>
        </w:div>
        <w:div w:id="203178776">
          <w:marLeft w:val="640"/>
          <w:marRight w:val="0"/>
          <w:marTop w:val="0"/>
          <w:marBottom w:val="0"/>
          <w:divBdr>
            <w:top w:val="none" w:sz="0" w:space="0" w:color="auto"/>
            <w:left w:val="none" w:sz="0" w:space="0" w:color="auto"/>
            <w:bottom w:val="none" w:sz="0" w:space="0" w:color="auto"/>
            <w:right w:val="none" w:sz="0" w:space="0" w:color="auto"/>
          </w:divBdr>
        </w:div>
        <w:div w:id="203449456">
          <w:marLeft w:val="640"/>
          <w:marRight w:val="0"/>
          <w:marTop w:val="0"/>
          <w:marBottom w:val="0"/>
          <w:divBdr>
            <w:top w:val="none" w:sz="0" w:space="0" w:color="auto"/>
            <w:left w:val="none" w:sz="0" w:space="0" w:color="auto"/>
            <w:bottom w:val="none" w:sz="0" w:space="0" w:color="auto"/>
            <w:right w:val="none" w:sz="0" w:space="0" w:color="auto"/>
          </w:divBdr>
        </w:div>
        <w:div w:id="225997054">
          <w:marLeft w:val="640"/>
          <w:marRight w:val="0"/>
          <w:marTop w:val="0"/>
          <w:marBottom w:val="0"/>
          <w:divBdr>
            <w:top w:val="none" w:sz="0" w:space="0" w:color="auto"/>
            <w:left w:val="none" w:sz="0" w:space="0" w:color="auto"/>
            <w:bottom w:val="none" w:sz="0" w:space="0" w:color="auto"/>
            <w:right w:val="none" w:sz="0" w:space="0" w:color="auto"/>
          </w:divBdr>
        </w:div>
        <w:div w:id="227884094">
          <w:marLeft w:val="640"/>
          <w:marRight w:val="0"/>
          <w:marTop w:val="0"/>
          <w:marBottom w:val="0"/>
          <w:divBdr>
            <w:top w:val="none" w:sz="0" w:space="0" w:color="auto"/>
            <w:left w:val="none" w:sz="0" w:space="0" w:color="auto"/>
            <w:bottom w:val="none" w:sz="0" w:space="0" w:color="auto"/>
            <w:right w:val="none" w:sz="0" w:space="0" w:color="auto"/>
          </w:divBdr>
        </w:div>
        <w:div w:id="254048375">
          <w:marLeft w:val="640"/>
          <w:marRight w:val="0"/>
          <w:marTop w:val="0"/>
          <w:marBottom w:val="0"/>
          <w:divBdr>
            <w:top w:val="none" w:sz="0" w:space="0" w:color="auto"/>
            <w:left w:val="none" w:sz="0" w:space="0" w:color="auto"/>
            <w:bottom w:val="none" w:sz="0" w:space="0" w:color="auto"/>
            <w:right w:val="none" w:sz="0" w:space="0" w:color="auto"/>
          </w:divBdr>
        </w:div>
        <w:div w:id="305744772">
          <w:marLeft w:val="640"/>
          <w:marRight w:val="0"/>
          <w:marTop w:val="0"/>
          <w:marBottom w:val="0"/>
          <w:divBdr>
            <w:top w:val="none" w:sz="0" w:space="0" w:color="auto"/>
            <w:left w:val="none" w:sz="0" w:space="0" w:color="auto"/>
            <w:bottom w:val="none" w:sz="0" w:space="0" w:color="auto"/>
            <w:right w:val="none" w:sz="0" w:space="0" w:color="auto"/>
          </w:divBdr>
        </w:div>
        <w:div w:id="308166951">
          <w:marLeft w:val="640"/>
          <w:marRight w:val="0"/>
          <w:marTop w:val="0"/>
          <w:marBottom w:val="0"/>
          <w:divBdr>
            <w:top w:val="none" w:sz="0" w:space="0" w:color="auto"/>
            <w:left w:val="none" w:sz="0" w:space="0" w:color="auto"/>
            <w:bottom w:val="none" w:sz="0" w:space="0" w:color="auto"/>
            <w:right w:val="none" w:sz="0" w:space="0" w:color="auto"/>
          </w:divBdr>
        </w:div>
        <w:div w:id="308167167">
          <w:marLeft w:val="640"/>
          <w:marRight w:val="0"/>
          <w:marTop w:val="0"/>
          <w:marBottom w:val="0"/>
          <w:divBdr>
            <w:top w:val="none" w:sz="0" w:space="0" w:color="auto"/>
            <w:left w:val="none" w:sz="0" w:space="0" w:color="auto"/>
            <w:bottom w:val="none" w:sz="0" w:space="0" w:color="auto"/>
            <w:right w:val="none" w:sz="0" w:space="0" w:color="auto"/>
          </w:divBdr>
        </w:div>
        <w:div w:id="386493118">
          <w:marLeft w:val="640"/>
          <w:marRight w:val="0"/>
          <w:marTop w:val="0"/>
          <w:marBottom w:val="0"/>
          <w:divBdr>
            <w:top w:val="none" w:sz="0" w:space="0" w:color="auto"/>
            <w:left w:val="none" w:sz="0" w:space="0" w:color="auto"/>
            <w:bottom w:val="none" w:sz="0" w:space="0" w:color="auto"/>
            <w:right w:val="none" w:sz="0" w:space="0" w:color="auto"/>
          </w:divBdr>
        </w:div>
        <w:div w:id="469173981">
          <w:marLeft w:val="640"/>
          <w:marRight w:val="0"/>
          <w:marTop w:val="0"/>
          <w:marBottom w:val="0"/>
          <w:divBdr>
            <w:top w:val="none" w:sz="0" w:space="0" w:color="auto"/>
            <w:left w:val="none" w:sz="0" w:space="0" w:color="auto"/>
            <w:bottom w:val="none" w:sz="0" w:space="0" w:color="auto"/>
            <w:right w:val="none" w:sz="0" w:space="0" w:color="auto"/>
          </w:divBdr>
        </w:div>
        <w:div w:id="485055461">
          <w:marLeft w:val="640"/>
          <w:marRight w:val="0"/>
          <w:marTop w:val="0"/>
          <w:marBottom w:val="0"/>
          <w:divBdr>
            <w:top w:val="none" w:sz="0" w:space="0" w:color="auto"/>
            <w:left w:val="none" w:sz="0" w:space="0" w:color="auto"/>
            <w:bottom w:val="none" w:sz="0" w:space="0" w:color="auto"/>
            <w:right w:val="none" w:sz="0" w:space="0" w:color="auto"/>
          </w:divBdr>
        </w:div>
        <w:div w:id="508983609">
          <w:marLeft w:val="640"/>
          <w:marRight w:val="0"/>
          <w:marTop w:val="0"/>
          <w:marBottom w:val="0"/>
          <w:divBdr>
            <w:top w:val="none" w:sz="0" w:space="0" w:color="auto"/>
            <w:left w:val="none" w:sz="0" w:space="0" w:color="auto"/>
            <w:bottom w:val="none" w:sz="0" w:space="0" w:color="auto"/>
            <w:right w:val="none" w:sz="0" w:space="0" w:color="auto"/>
          </w:divBdr>
        </w:div>
        <w:div w:id="511839919">
          <w:marLeft w:val="640"/>
          <w:marRight w:val="0"/>
          <w:marTop w:val="0"/>
          <w:marBottom w:val="0"/>
          <w:divBdr>
            <w:top w:val="none" w:sz="0" w:space="0" w:color="auto"/>
            <w:left w:val="none" w:sz="0" w:space="0" w:color="auto"/>
            <w:bottom w:val="none" w:sz="0" w:space="0" w:color="auto"/>
            <w:right w:val="none" w:sz="0" w:space="0" w:color="auto"/>
          </w:divBdr>
        </w:div>
        <w:div w:id="609779111">
          <w:marLeft w:val="640"/>
          <w:marRight w:val="0"/>
          <w:marTop w:val="0"/>
          <w:marBottom w:val="0"/>
          <w:divBdr>
            <w:top w:val="none" w:sz="0" w:space="0" w:color="auto"/>
            <w:left w:val="none" w:sz="0" w:space="0" w:color="auto"/>
            <w:bottom w:val="none" w:sz="0" w:space="0" w:color="auto"/>
            <w:right w:val="none" w:sz="0" w:space="0" w:color="auto"/>
          </w:divBdr>
        </w:div>
        <w:div w:id="627853964">
          <w:marLeft w:val="640"/>
          <w:marRight w:val="0"/>
          <w:marTop w:val="0"/>
          <w:marBottom w:val="0"/>
          <w:divBdr>
            <w:top w:val="none" w:sz="0" w:space="0" w:color="auto"/>
            <w:left w:val="none" w:sz="0" w:space="0" w:color="auto"/>
            <w:bottom w:val="none" w:sz="0" w:space="0" w:color="auto"/>
            <w:right w:val="none" w:sz="0" w:space="0" w:color="auto"/>
          </w:divBdr>
        </w:div>
        <w:div w:id="673462624">
          <w:marLeft w:val="640"/>
          <w:marRight w:val="0"/>
          <w:marTop w:val="0"/>
          <w:marBottom w:val="0"/>
          <w:divBdr>
            <w:top w:val="none" w:sz="0" w:space="0" w:color="auto"/>
            <w:left w:val="none" w:sz="0" w:space="0" w:color="auto"/>
            <w:bottom w:val="none" w:sz="0" w:space="0" w:color="auto"/>
            <w:right w:val="none" w:sz="0" w:space="0" w:color="auto"/>
          </w:divBdr>
        </w:div>
        <w:div w:id="717315255">
          <w:marLeft w:val="640"/>
          <w:marRight w:val="0"/>
          <w:marTop w:val="0"/>
          <w:marBottom w:val="0"/>
          <w:divBdr>
            <w:top w:val="none" w:sz="0" w:space="0" w:color="auto"/>
            <w:left w:val="none" w:sz="0" w:space="0" w:color="auto"/>
            <w:bottom w:val="none" w:sz="0" w:space="0" w:color="auto"/>
            <w:right w:val="none" w:sz="0" w:space="0" w:color="auto"/>
          </w:divBdr>
        </w:div>
        <w:div w:id="767852424">
          <w:marLeft w:val="640"/>
          <w:marRight w:val="0"/>
          <w:marTop w:val="0"/>
          <w:marBottom w:val="0"/>
          <w:divBdr>
            <w:top w:val="none" w:sz="0" w:space="0" w:color="auto"/>
            <w:left w:val="none" w:sz="0" w:space="0" w:color="auto"/>
            <w:bottom w:val="none" w:sz="0" w:space="0" w:color="auto"/>
            <w:right w:val="none" w:sz="0" w:space="0" w:color="auto"/>
          </w:divBdr>
        </w:div>
        <w:div w:id="778069521">
          <w:marLeft w:val="640"/>
          <w:marRight w:val="0"/>
          <w:marTop w:val="0"/>
          <w:marBottom w:val="0"/>
          <w:divBdr>
            <w:top w:val="none" w:sz="0" w:space="0" w:color="auto"/>
            <w:left w:val="none" w:sz="0" w:space="0" w:color="auto"/>
            <w:bottom w:val="none" w:sz="0" w:space="0" w:color="auto"/>
            <w:right w:val="none" w:sz="0" w:space="0" w:color="auto"/>
          </w:divBdr>
        </w:div>
        <w:div w:id="784007636">
          <w:marLeft w:val="640"/>
          <w:marRight w:val="0"/>
          <w:marTop w:val="0"/>
          <w:marBottom w:val="0"/>
          <w:divBdr>
            <w:top w:val="none" w:sz="0" w:space="0" w:color="auto"/>
            <w:left w:val="none" w:sz="0" w:space="0" w:color="auto"/>
            <w:bottom w:val="none" w:sz="0" w:space="0" w:color="auto"/>
            <w:right w:val="none" w:sz="0" w:space="0" w:color="auto"/>
          </w:divBdr>
        </w:div>
        <w:div w:id="794063721">
          <w:marLeft w:val="640"/>
          <w:marRight w:val="0"/>
          <w:marTop w:val="0"/>
          <w:marBottom w:val="0"/>
          <w:divBdr>
            <w:top w:val="none" w:sz="0" w:space="0" w:color="auto"/>
            <w:left w:val="none" w:sz="0" w:space="0" w:color="auto"/>
            <w:bottom w:val="none" w:sz="0" w:space="0" w:color="auto"/>
            <w:right w:val="none" w:sz="0" w:space="0" w:color="auto"/>
          </w:divBdr>
        </w:div>
        <w:div w:id="858469144">
          <w:marLeft w:val="640"/>
          <w:marRight w:val="0"/>
          <w:marTop w:val="0"/>
          <w:marBottom w:val="0"/>
          <w:divBdr>
            <w:top w:val="none" w:sz="0" w:space="0" w:color="auto"/>
            <w:left w:val="none" w:sz="0" w:space="0" w:color="auto"/>
            <w:bottom w:val="none" w:sz="0" w:space="0" w:color="auto"/>
            <w:right w:val="none" w:sz="0" w:space="0" w:color="auto"/>
          </w:divBdr>
        </w:div>
        <w:div w:id="864096479">
          <w:marLeft w:val="640"/>
          <w:marRight w:val="0"/>
          <w:marTop w:val="0"/>
          <w:marBottom w:val="0"/>
          <w:divBdr>
            <w:top w:val="none" w:sz="0" w:space="0" w:color="auto"/>
            <w:left w:val="none" w:sz="0" w:space="0" w:color="auto"/>
            <w:bottom w:val="none" w:sz="0" w:space="0" w:color="auto"/>
            <w:right w:val="none" w:sz="0" w:space="0" w:color="auto"/>
          </w:divBdr>
        </w:div>
        <w:div w:id="873737722">
          <w:marLeft w:val="640"/>
          <w:marRight w:val="0"/>
          <w:marTop w:val="0"/>
          <w:marBottom w:val="0"/>
          <w:divBdr>
            <w:top w:val="none" w:sz="0" w:space="0" w:color="auto"/>
            <w:left w:val="none" w:sz="0" w:space="0" w:color="auto"/>
            <w:bottom w:val="none" w:sz="0" w:space="0" w:color="auto"/>
            <w:right w:val="none" w:sz="0" w:space="0" w:color="auto"/>
          </w:divBdr>
        </w:div>
        <w:div w:id="895773225">
          <w:marLeft w:val="640"/>
          <w:marRight w:val="0"/>
          <w:marTop w:val="0"/>
          <w:marBottom w:val="0"/>
          <w:divBdr>
            <w:top w:val="none" w:sz="0" w:space="0" w:color="auto"/>
            <w:left w:val="none" w:sz="0" w:space="0" w:color="auto"/>
            <w:bottom w:val="none" w:sz="0" w:space="0" w:color="auto"/>
            <w:right w:val="none" w:sz="0" w:space="0" w:color="auto"/>
          </w:divBdr>
        </w:div>
        <w:div w:id="902985040">
          <w:marLeft w:val="640"/>
          <w:marRight w:val="0"/>
          <w:marTop w:val="0"/>
          <w:marBottom w:val="0"/>
          <w:divBdr>
            <w:top w:val="none" w:sz="0" w:space="0" w:color="auto"/>
            <w:left w:val="none" w:sz="0" w:space="0" w:color="auto"/>
            <w:bottom w:val="none" w:sz="0" w:space="0" w:color="auto"/>
            <w:right w:val="none" w:sz="0" w:space="0" w:color="auto"/>
          </w:divBdr>
        </w:div>
        <w:div w:id="928852837">
          <w:marLeft w:val="640"/>
          <w:marRight w:val="0"/>
          <w:marTop w:val="0"/>
          <w:marBottom w:val="0"/>
          <w:divBdr>
            <w:top w:val="none" w:sz="0" w:space="0" w:color="auto"/>
            <w:left w:val="none" w:sz="0" w:space="0" w:color="auto"/>
            <w:bottom w:val="none" w:sz="0" w:space="0" w:color="auto"/>
            <w:right w:val="none" w:sz="0" w:space="0" w:color="auto"/>
          </w:divBdr>
        </w:div>
        <w:div w:id="930892920">
          <w:marLeft w:val="640"/>
          <w:marRight w:val="0"/>
          <w:marTop w:val="0"/>
          <w:marBottom w:val="0"/>
          <w:divBdr>
            <w:top w:val="none" w:sz="0" w:space="0" w:color="auto"/>
            <w:left w:val="none" w:sz="0" w:space="0" w:color="auto"/>
            <w:bottom w:val="none" w:sz="0" w:space="0" w:color="auto"/>
            <w:right w:val="none" w:sz="0" w:space="0" w:color="auto"/>
          </w:divBdr>
        </w:div>
        <w:div w:id="936869744">
          <w:marLeft w:val="640"/>
          <w:marRight w:val="0"/>
          <w:marTop w:val="0"/>
          <w:marBottom w:val="0"/>
          <w:divBdr>
            <w:top w:val="none" w:sz="0" w:space="0" w:color="auto"/>
            <w:left w:val="none" w:sz="0" w:space="0" w:color="auto"/>
            <w:bottom w:val="none" w:sz="0" w:space="0" w:color="auto"/>
            <w:right w:val="none" w:sz="0" w:space="0" w:color="auto"/>
          </w:divBdr>
        </w:div>
        <w:div w:id="962732183">
          <w:marLeft w:val="640"/>
          <w:marRight w:val="0"/>
          <w:marTop w:val="0"/>
          <w:marBottom w:val="0"/>
          <w:divBdr>
            <w:top w:val="none" w:sz="0" w:space="0" w:color="auto"/>
            <w:left w:val="none" w:sz="0" w:space="0" w:color="auto"/>
            <w:bottom w:val="none" w:sz="0" w:space="0" w:color="auto"/>
            <w:right w:val="none" w:sz="0" w:space="0" w:color="auto"/>
          </w:divBdr>
        </w:div>
        <w:div w:id="969364172">
          <w:marLeft w:val="640"/>
          <w:marRight w:val="0"/>
          <w:marTop w:val="0"/>
          <w:marBottom w:val="0"/>
          <w:divBdr>
            <w:top w:val="none" w:sz="0" w:space="0" w:color="auto"/>
            <w:left w:val="none" w:sz="0" w:space="0" w:color="auto"/>
            <w:bottom w:val="none" w:sz="0" w:space="0" w:color="auto"/>
            <w:right w:val="none" w:sz="0" w:space="0" w:color="auto"/>
          </w:divBdr>
        </w:div>
        <w:div w:id="974990111">
          <w:marLeft w:val="640"/>
          <w:marRight w:val="0"/>
          <w:marTop w:val="0"/>
          <w:marBottom w:val="0"/>
          <w:divBdr>
            <w:top w:val="none" w:sz="0" w:space="0" w:color="auto"/>
            <w:left w:val="none" w:sz="0" w:space="0" w:color="auto"/>
            <w:bottom w:val="none" w:sz="0" w:space="0" w:color="auto"/>
            <w:right w:val="none" w:sz="0" w:space="0" w:color="auto"/>
          </w:divBdr>
        </w:div>
        <w:div w:id="997538874">
          <w:marLeft w:val="640"/>
          <w:marRight w:val="0"/>
          <w:marTop w:val="0"/>
          <w:marBottom w:val="0"/>
          <w:divBdr>
            <w:top w:val="none" w:sz="0" w:space="0" w:color="auto"/>
            <w:left w:val="none" w:sz="0" w:space="0" w:color="auto"/>
            <w:bottom w:val="none" w:sz="0" w:space="0" w:color="auto"/>
            <w:right w:val="none" w:sz="0" w:space="0" w:color="auto"/>
          </w:divBdr>
        </w:div>
        <w:div w:id="1003321802">
          <w:marLeft w:val="640"/>
          <w:marRight w:val="0"/>
          <w:marTop w:val="0"/>
          <w:marBottom w:val="0"/>
          <w:divBdr>
            <w:top w:val="none" w:sz="0" w:space="0" w:color="auto"/>
            <w:left w:val="none" w:sz="0" w:space="0" w:color="auto"/>
            <w:bottom w:val="none" w:sz="0" w:space="0" w:color="auto"/>
            <w:right w:val="none" w:sz="0" w:space="0" w:color="auto"/>
          </w:divBdr>
        </w:div>
        <w:div w:id="1021933396">
          <w:marLeft w:val="640"/>
          <w:marRight w:val="0"/>
          <w:marTop w:val="0"/>
          <w:marBottom w:val="0"/>
          <w:divBdr>
            <w:top w:val="none" w:sz="0" w:space="0" w:color="auto"/>
            <w:left w:val="none" w:sz="0" w:space="0" w:color="auto"/>
            <w:bottom w:val="none" w:sz="0" w:space="0" w:color="auto"/>
            <w:right w:val="none" w:sz="0" w:space="0" w:color="auto"/>
          </w:divBdr>
        </w:div>
        <w:div w:id="1048261265">
          <w:marLeft w:val="640"/>
          <w:marRight w:val="0"/>
          <w:marTop w:val="0"/>
          <w:marBottom w:val="0"/>
          <w:divBdr>
            <w:top w:val="none" w:sz="0" w:space="0" w:color="auto"/>
            <w:left w:val="none" w:sz="0" w:space="0" w:color="auto"/>
            <w:bottom w:val="none" w:sz="0" w:space="0" w:color="auto"/>
            <w:right w:val="none" w:sz="0" w:space="0" w:color="auto"/>
          </w:divBdr>
        </w:div>
        <w:div w:id="1106190405">
          <w:marLeft w:val="640"/>
          <w:marRight w:val="0"/>
          <w:marTop w:val="0"/>
          <w:marBottom w:val="0"/>
          <w:divBdr>
            <w:top w:val="none" w:sz="0" w:space="0" w:color="auto"/>
            <w:left w:val="none" w:sz="0" w:space="0" w:color="auto"/>
            <w:bottom w:val="none" w:sz="0" w:space="0" w:color="auto"/>
            <w:right w:val="none" w:sz="0" w:space="0" w:color="auto"/>
          </w:divBdr>
        </w:div>
        <w:div w:id="1136995509">
          <w:marLeft w:val="640"/>
          <w:marRight w:val="0"/>
          <w:marTop w:val="0"/>
          <w:marBottom w:val="0"/>
          <w:divBdr>
            <w:top w:val="none" w:sz="0" w:space="0" w:color="auto"/>
            <w:left w:val="none" w:sz="0" w:space="0" w:color="auto"/>
            <w:bottom w:val="none" w:sz="0" w:space="0" w:color="auto"/>
            <w:right w:val="none" w:sz="0" w:space="0" w:color="auto"/>
          </w:divBdr>
        </w:div>
        <w:div w:id="1156262314">
          <w:marLeft w:val="640"/>
          <w:marRight w:val="0"/>
          <w:marTop w:val="0"/>
          <w:marBottom w:val="0"/>
          <w:divBdr>
            <w:top w:val="none" w:sz="0" w:space="0" w:color="auto"/>
            <w:left w:val="none" w:sz="0" w:space="0" w:color="auto"/>
            <w:bottom w:val="none" w:sz="0" w:space="0" w:color="auto"/>
            <w:right w:val="none" w:sz="0" w:space="0" w:color="auto"/>
          </w:divBdr>
        </w:div>
        <w:div w:id="1177842257">
          <w:marLeft w:val="640"/>
          <w:marRight w:val="0"/>
          <w:marTop w:val="0"/>
          <w:marBottom w:val="0"/>
          <w:divBdr>
            <w:top w:val="none" w:sz="0" w:space="0" w:color="auto"/>
            <w:left w:val="none" w:sz="0" w:space="0" w:color="auto"/>
            <w:bottom w:val="none" w:sz="0" w:space="0" w:color="auto"/>
            <w:right w:val="none" w:sz="0" w:space="0" w:color="auto"/>
          </w:divBdr>
        </w:div>
        <w:div w:id="1209099540">
          <w:marLeft w:val="640"/>
          <w:marRight w:val="0"/>
          <w:marTop w:val="0"/>
          <w:marBottom w:val="0"/>
          <w:divBdr>
            <w:top w:val="none" w:sz="0" w:space="0" w:color="auto"/>
            <w:left w:val="none" w:sz="0" w:space="0" w:color="auto"/>
            <w:bottom w:val="none" w:sz="0" w:space="0" w:color="auto"/>
            <w:right w:val="none" w:sz="0" w:space="0" w:color="auto"/>
          </w:divBdr>
        </w:div>
        <w:div w:id="1214735207">
          <w:marLeft w:val="640"/>
          <w:marRight w:val="0"/>
          <w:marTop w:val="0"/>
          <w:marBottom w:val="0"/>
          <w:divBdr>
            <w:top w:val="none" w:sz="0" w:space="0" w:color="auto"/>
            <w:left w:val="none" w:sz="0" w:space="0" w:color="auto"/>
            <w:bottom w:val="none" w:sz="0" w:space="0" w:color="auto"/>
            <w:right w:val="none" w:sz="0" w:space="0" w:color="auto"/>
          </w:divBdr>
        </w:div>
        <w:div w:id="1285884035">
          <w:marLeft w:val="640"/>
          <w:marRight w:val="0"/>
          <w:marTop w:val="0"/>
          <w:marBottom w:val="0"/>
          <w:divBdr>
            <w:top w:val="none" w:sz="0" w:space="0" w:color="auto"/>
            <w:left w:val="none" w:sz="0" w:space="0" w:color="auto"/>
            <w:bottom w:val="none" w:sz="0" w:space="0" w:color="auto"/>
            <w:right w:val="none" w:sz="0" w:space="0" w:color="auto"/>
          </w:divBdr>
        </w:div>
        <w:div w:id="1304654866">
          <w:marLeft w:val="640"/>
          <w:marRight w:val="0"/>
          <w:marTop w:val="0"/>
          <w:marBottom w:val="0"/>
          <w:divBdr>
            <w:top w:val="none" w:sz="0" w:space="0" w:color="auto"/>
            <w:left w:val="none" w:sz="0" w:space="0" w:color="auto"/>
            <w:bottom w:val="none" w:sz="0" w:space="0" w:color="auto"/>
            <w:right w:val="none" w:sz="0" w:space="0" w:color="auto"/>
          </w:divBdr>
        </w:div>
        <w:div w:id="1307008096">
          <w:marLeft w:val="640"/>
          <w:marRight w:val="0"/>
          <w:marTop w:val="0"/>
          <w:marBottom w:val="0"/>
          <w:divBdr>
            <w:top w:val="none" w:sz="0" w:space="0" w:color="auto"/>
            <w:left w:val="none" w:sz="0" w:space="0" w:color="auto"/>
            <w:bottom w:val="none" w:sz="0" w:space="0" w:color="auto"/>
            <w:right w:val="none" w:sz="0" w:space="0" w:color="auto"/>
          </w:divBdr>
        </w:div>
        <w:div w:id="1312757183">
          <w:marLeft w:val="640"/>
          <w:marRight w:val="0"/>
          <w:marTop w:val="0"/>
          <w:marBottom w:val="0"/>
          <w:divBdr>
            <w:top w:val="none" w:sz="0" w:space="0" w:color="auto"/>
            <w:left w:val="none" w:sz="0" w:space="0" w:color="auto"/>
            <w:bottom w:val="none" w:sz="0" w:space="0" w:color="auto"/>
            <w:right w:val="none" w:sz="0" w:space="0" w:color="auto"/>
          </w:divBdr>
        </w:div>
        <w:div w:id="1314409570">
          <w:marLeft w:val="640"/>
          <w:marRight w:val="0"/>
          <w:marTop w:val="0"/>
          <w:marBottom w:val="0"/>
          <w:divBdr>
            <w:top w:val="none" w:sz="0" w:space="0" w:color="auto"/>
            <w:left w:val="none" w:sz="0" w:space="0" w:color="auto"/>
            <w:bottom w:val="none" w:sz="0" w:space="0" w:color="auto"/>
            <w:right w:val="none" w:sz="0" w:space="0" w:color="auto"/>
          </w:divBdr>
        </w:div>
        <w:div w:id="1353069156">
          <w:marLeft w:val="640"/>
          <w:marRight w:val="0"/>
          <w:marTop w:val="0"/>
          <w:marBottom w:val="0"/>
          <w:divBdr>
            <w:top w:val="none" w:sz="0" w:space="0" w:color="auto"/>
            <w:left w:val="none" w:sz="0" w:space="0" w:color="auto"/>
            <w:bottom w:val="none" w:sz="0" w:space="0" w:color="auto"/>
            <w:right w:val="none" w:sz="0" w:space="0" w:color="auto"/>
          </w:divBdr>
        </w:div>
        <w:div w:id="1372195005">
          <w:marLeft w:val="640"/>
          <w:marRight w:val="0"/>
          <w:marTop w:val="0"/>
          <w:marBottom w:val="0"/>
          <w:divBdr>
            <w:top w:val="none" w:sz="0" w:space="0" w:color="auto"/>
            <w:left w:val="none" w:sz="0" w:space="0" w:color="auto"/>
            <w:bottom w:val="none" w:sz="0" w:space="0" w:color="auto"/>
            <w:right w:val="none" w:sz="0" w:space="0" w:color="auto"/>
          </w:divBdr>
        </w:div>
        <w:div w:id="1406685239">
          <w:marLeft w:val="640"/>
          <w:marRight w:val="0"/>
          <w:marTop w:val="0"/>
          <w:marBottom w:val="0"/>
          <w:divBdr>
            <w:top w:val="none" w:sz="0" w:space="0" w:color="auto"/>
            <w:left w:val="none" w:sz="0" w:space="0" w:color="auto"/>
            <w:bottom w:val="none" w:sz="0" w:space="0" w:color="auto"/>
            <w:right w:val="none" w:sz="0" w:space="0" w:color="auto"/>
          </w:divBdr>
        </w:div>
        <w:div w:id="1429279407">
          <w:marLeft w:val="640"/>
          <w:marRight w:val="0"/>
          <w:marTop w:val="0"/>
          <w:marBottom w:val="0"/>
          <w:divBdr>
            <w:top w:val="none" w:sz="0" w:space="0" w:color="auto"/>
            <w:left w:val="none" w:sz="0" w:space="0" w:color="auto"/>
            <w:bottom w:val="none" w:sz="0" w:space="0" w:color="auto"/>
            <w:right w:val="none" w:sz="0" w:space="0" w:color="auto"/>
          </w:divBdr>
        </w:div>
        <w:div w:id="1494906060">
          <w:marLeft w:val="640"/>
          <w:marRight w:val="0"/>
          <w:marTop w:val="0"/>
          <w:marBottom w:val="0"/>
          <w:divBdr>
            <w:top w:val="none" w:sz="0" w:space="0" w:color="auto"/>
            <w:left w:val="none" w:sz="0" w:space="0" w:color="auto"/>
            <w:bottom w:val="none" w:sz="0" w:space="0" w:color="auto"/>
            <w:right w:val="none" w:sz="0" w:space="0" w:color="auto"/>
          </w:divBdr>
        </w:div>
        <w:div w:id="1515073209">
          <w:marLeft w:val="640"/>
          <w:marRight w:val="0"/>
          <w:marTop w:val="0"/>
          <w:marBottom w:val="0"/>
          <w:divBdr>
            <w:top w:val="none" w:sz="0" w:space="0" w:color="auto"/>
            <w:left w:val="none" w:sz="0" w:space="0" w:color="auto"/>
            <w:bottom w:val="none" w:sz="0" w:space="0" w:color="auto"/>
            <w:right w:val="none" w:sz="0" w:space="0" w:color="auto"/>
          </w:divBdr>
        </w:div>
        <w:div w:id="1591769995">
          <w:marLeft w:val="640"/>
          <w:marRight w:val="0"/>
          <w:marTop w:val="0"/>
          <w:marBottom w:val="0"/>
          <w:divBdr>
            <w:top w:val="none" w:sz="0" w:space="0" w:color="auto"/>
            <w:left w:val="none" w:sz="0" w:space="0" w:color="auto"/>
            <w:bottom w:val="none" w:sz="0" w:space="0" w:color="auto"/>
            <w:right w:val="none" w:sz="0" w:space="0" w:color="auto"/>
          </w:divBdr>
        </w:div>
        <w:div w:id="1606420759">
          <w:marLeft w:val="640"/>
          <w:marRight w:val="0"/>
          <w:marTop w:val="0"/>
          <w:marBottom w:val="0"/>
          <w:divBdr>
            <w:top w:val="none" w:sz="0" w:space="0" w:color="auto"/>
            <w:left w:val="none" w:sz="0" w:space="0" w:color="auto"/>
            <w:bottom w:val="none" w:sz="0" w:space="0" w:color="auto"/>
            <w:right w:val="none" w:sz="0" w:space="0" w:color="auto"/>
          </w:divBdr>
        </w:div>
        <w:div w:id="1609585004">
          <w:marLeft w:val="640"/>
          <w:marRight w:val="0"/>
          <w:marTop w:val="0"/>
          <w:marBottom w:val="0"/>
          <w:divBdr>
            <w:top w:val="none" w:sz="0" w:space="0" w:color="auto"/>
            <w:left w:val="none" w:sz="0" w:space="0" w:color="auto"/>
            <w:bottom w:val="none" w:sz="0" w:space="0" w:color="auto"/>
            <w:right w:val="none" w:sz="0" w:space="0" w:color="auto"/>
          </w:divBdr>
        </w:div>
        <w:div w:id="1666471871">
          <w:marLeft w:val="640"/>
          <w:marRight w:val="0"/>
          <w:marTop w:val="0"/>
          <w:marBottom w:val="0"/>
          <w:divBdr>
            <w:top w:val="none" w:sz="0" w:space="0" w:color="auto"/>
            <w:left w:val="none" w:sz="0" w:space="0" w:color="auto"/>
            <w:bottom w:val="none" w:sz="0" w:space="0" w:color="auto"/>
            <w:right w:val="none" w:sz="0" w:space="0" w:color="auto"/>
          </w:divBdr>
        </w:div>
        <w:div w:id="1675691411">
          <w:marLeft w:val="640"/>
          <w:marRight w:val="0"/>
          <w:marTop w:val="0"/>
          <w:marBottom w:val="0"/>
          <w:divBdr>
            <w:top w:val="none" w:sz="0" w:space="0" w:color="auto"/>
            <w:left w:val="none" w:sz="0" w:space="0" w:color="auto"/>
            <w:bottom w:val="none" w:sz="0" w:space="0" w:color="auto"/>
            <w:right w:val="none" w:sz="0" w:space="0" w:color="auto"/>
          </w:divBdr>
        </w:div>
        <w:div w:id="1683700014">
          <w:marLeft w:val="640"/>
          <w:marRight w:val="0"/>
          <w:marTop w:val="0"/>
          <w:marBottom w:val="0"/>
          <w:divBdr>
            <w:top w:val="none" w:sz="0" w:space="0" w:color="auto"/>
            <w:left w:val="none" w:sz="0" w:space="0" w:color="auto"/>
            <w:bottom w:val="none" w:sz="0" w:space="0" w:color="auto"/>
            <w:right w:val="none" w:sz="0" w:space="0" w:color="auto"/>
          </w:divBdr>
        </w:div>
        <w:div w:id="1690445711">
          <w:marLeft w:val="640"/>
          <w:marRight w:val="0"/>
          <w:marTop w:val="0"/>
          <w:marBottom w:val="0"/>
          <w:divBdr>
            <w:top w:val="none" w:sz="0" w:space="0" w:color="auto"/>
            <w:left w:val="none" w:sz="0" w:space="0" w:color="auto"/>
            <w:bottom w:val="none" w:sz="0" w:space="0" w:color="auto"/>
            <w:right w:val="none" w:sz="0" w:space="0" w:color="auto"/>
          </w:divBdr>
        </w:div>
        <w:div w:id="1867135198">
          <w:marLeft w:val="640"/>
          <w:marRight w:val="0"/>
          <w:marTop w:val="0"/>
          <w:marBottom w:val="0"/>
          <w:divBdr>
            <w:top w:val="none" w:sz="0" w:space="0" w:color="auto"/>
            <w:left w:val="none" w:sz="0" w:space="0" w:color="auto"/>
            <w:bottom w:val="none" w:sz="0" w:space="0" w:color="auto"/>
            <w:right w:val="none" w:sz="0" w:space="0" w:color="auto"/>
          </w:divBdr>
        </w:div>
        <w:div w:id="1886259552">
          <w:marLeft w:val="640"/>
          <w:marRight w:val="0"/>
          <w:marTop w:val="0"/>
          <w:marBottom w:val="0"/>
          <w:divBdr>
            <w:top w:val="none" w:sz="0" w:space="0" w:color="auto"/>
            <w:left w:val="none" w:sz="0" w:space="0" w:color="auto"/>
            <w:bottom w:val="none" w:sz="0" w:space="0" w:color="auto"/>
            <w:right w:val="none" w:sz="0" w:space="0" w:color="auto"/>
          </w:divBdr>
        </w:div>
        <w:div w:id="1899970413">
          <w:marLeft w:val="640"/>
          <w:marRight w:val="0"/>
          <w:marTop w:val="0"/>
          <w:marBottom w:val="0"/>
          <w:divBdr>
            <w:top w:val="none" w:sz="0" w:space="0" w:color="auto"/>
            <w:left w:val="none" w:sz="0" w:space="0" w:color="auto"/>
            <w:bottom w:val="none" w:sz="0" w:space="0" w:color="auto"/>
            <w:right w:val="none" w:sz="0" w:space="0" w:color="auto"/>
          </w:divBdr>
        </w:div>
        <w:div w:id="1921478285">
          <w:marLeft w:val="640"/>
          <w:marRight w:val="0"/>
          <w:marTop w:val="0"/>
          <w:marBottom w:val="0"/>
          <w:divBdr>
            <w:top w:val="none" w:sz="0" w:space="0" w:color="auto"/>
            <w:left w:val="none" w:sz="0" w:space="0" w:color="auto"/>
            <w:bottom w:val="none" w:sz="0" w:space="0" w:color="auto"/>
            <w:right w:val="none" w:sz="0" w:space="0" w:color="auto"/>
          </w:divBdr>
        </w:div>
        <w:div w:id="1949434745">
          <w:marLeft w:val="640"/>
          <w:marRight w:val="0"/>
          <w:marTop w:val="0"/>
          <w:marBottom w:val="0"/>
          <w:divBdr>
            <w:top w:val="none" w:sz="0" w:space="0" w:color="auto"/>
            <w:left w:val="none" w:sz="0" w:space="0" w:color="auto"/>
            <w:bottom w:val="none" w:sz="0" w:space="0" w:color="auto"/>
            <w:right w:val="none" w:sz="0" w:space="0" w:color="auto"/>
          </w:divBdr>
        </w:div>
        <w:div w:id="1964463858">
          <w:marLeft w:val="640"/>
          <w:marRight w:val="0"/>
          <w:marTop w:val="0"/>
          <w:marBottom w:val="0"/>
          <w:divBdr>
            <w:top w:val="none" w:sz="0" w:space="0" w:color="auto"/>
            <w:left w:val="none" w:sz="0" w:space="0" w:color="auto"/>
            <w:bottom w:val="none" w:sz="0" w:space="0" w:color="auto"/>
            <w:right w:val="none" w:sz="0" w:space="0" w:color="auto"/>
          </w:divBdr>
        </w:div>
        <w:div w:id="2006980144">
          <w:marLeft w:val="640"/>
          <w:marRight w:val="0"/>
          <w:marTop w:val="0"/>
          <w:marBottom w:val="0"/>
          <w:divBdr>
            <w:top w:val="none" w:sz="0" w:space="0" w:color="auto"/>
            <w:left w:val="none" w:sz="0" w:space="0" w:color="auto"/>
            <w:bottom w:val="none" w:sz="0" w:space="0" w:color="auto"/>
            <w:right w:val="none" w:sz="0" w:space="0" w:color="auto"/>
          </w:divBdr>
        </w:div>
        <w:div w:id="2016834215">
          <w:marLeft w:val="640"/>
          <w:marRight w:val="0"/>
          <w:marTop w:val="0"/>
          <w:marBottom w:val="0"/>
          <w:divBdr>
            <w:top w:val="none" w:sz="0" w:space="0" w:color="auto"/>
            <w:left w:val="none" w:sz="0" w:space="0" w:color="auto"/>
            <w:bottom w:val="none" w:sz="0" w:space="0" w:color="auto"/>
            <w:right w:val="none" w:sz="0" w:space="0" w:color="auto"/>
          </w:divBdr>
        </w:div>
        <w:div w:id="2019237827">
          <w:marLeft w:val="640"/>
          <w:marRight w:val="0"/>
          <w:marTop w:val="0"/>
          <w:marBottom w:val="0"/>
          <w:divBdr>
            <w:top w:val="none" w:sz="0" w:space="0" w:color="auto"/>
            <w:left w:val="none" w:sz="0" w:space="0" w:color="auto"/>
            <w:bottom w:val="none" w:sz="0" w:space="0" w:color="auto"/>
            <w:right w:val="none" w:sz="0" w:space="0" w:color="auto"/>
          </w:divBdr>
        </w:div>
        <w:div w:id="2034109938">
          <w:marLeft w:val="640"/>
          <w:marRight w:val="0"/>
          <w:marTop w:val="0"/>
          <w:marBottom w:val="0"/>
          <w:divBdr>
            <w:top w:val="none" w:sz="0" w:space="0" w:color="auto"/>
            <w:left w:val="none" w:sz="0" w:space="0" w:color="auto"/>
            <w:bottom w:val="none" w:sz="0" w:space="0" w:color="auto"/>
            <w:right w:val="none" w:sz="0" w:space="0" w:color="auto"/>
          </w:divBdr>
        </w:div>
        <w:div w:id="2056852175">
          <w:marLeft w:val="640"/>
          <w:marRight w:val="0"/>
          <w:marTop w:val="0"/>
          <w:marBottom w:val="0"/>
          <w:divBdr>
            <w:top w:val="none" w:sz="0" w:space="0" w:color="auto"/>
            <w:left w:val="none" w:sz="0" w:space="0" w:color="auto"/>
            <w:bottom w:val="none" w:sz="0" w:space="0" w:color="auto"/>
            <w:right w:val="none" w:sz="0" w:space="0" w:color="auto"/>
          </w:divBdr>
        </w:div>
        <w:div w:id="2057314914">
          <w:marLeft w:val="640"/>
          <w:marRight w:val="0"/>
          <w:marTop w:val="0"/>
          <w:marBottom w:val="0"/>
          <w:divBdr>
            <w:top w:val="none" w:sz="0" w:space="0" w:color="auto"/>
            <w:left w:val="none" w:sz="0" w:space="0" w:color="auto"/>
            <w:bottom w:val="none" w:sz="0" w:space="0" w:color="auto"/>
            <w:right w:val="none" w:sz="0" w:space="0" w:color="auto"/>
          </w:divBdr>
        </w:div>
      </w:divsChild>
    </w:div>
    <w:div w:id="797650980">
      <w:bodyDiv w:val="1"/>
      <w:marLeft w:val="0"/>
      <w:marRight w:val="0"/>
      <w:marTop w:val="0"/>
      <w:marBottom w:val="0"/>
      <w:divBdr>
        <w:top w:val="none" w:sz="0" w:space="0" w:color="auto"/>
        <w:left w:val="none" w:sz="0" w:space="0" w:color="auto"/>
        <w:bottom w:val="none" w:sz="0" w:space="0" w:color="auto"/>
        <w:right w:val="none" w:sz="0" w:space="0" w:color="auto"/>
      </w:divBdr>
      <w:divsChild>
        <w:div w:id="1096095456">
          <w:marLeft w:val="640"/>
          <w:marRight w:val="0"/>
          <w:marTop w:val="0"/>
          <w:marBottom w:val="0"/>
          <w:divBdr>
            <w:top w:val="none" w:sz="0" w:space="0" w:color="auto"/>
            <w:left w:val="none" w:sz="0" w:space="0" w:color="auto"/>
            <w:bottom w:val="none" w:sz="0" w:space="0" w:color="auto"/>
            <w:right w:val="none" w:sz="0" w:space="0" w:color="auto"/>
          </w:divBdr>
        </w:div>
        <w:div w:id="602612132">
          <w:marLeft w:val="640"/>
          <w:marRight w:val="0"/>
          <w:marTop w:val="0"/>
          <w:marBottom w:val="0"/>
          <w:divBdr>
            <w:top w:val="none" w:sz="0" w:space="0" w:color="auto"/>
            <w:left w:val="none" w:sz="0" w:space="0" w:color="auto"/>
            <w:bottom w:val="none" w:sz="0" w:space="0" w:color="auto"/>
            <w:right w:val="none" w:sz="0" w:space="0" w:color="auto"/>
          </w:divBdr>
        </w:div>
        <w:div w:id="591284834">
          <w:marLeft w:val="640"/>
          <w:marRight w:val="0"/>
          <w:marTop w:val="0"/>
          <w:marBottom w:val="0"/>
          <w:divBdr>
            <w:top w:val="none" w:sz="0" w:space="0" w:color="auto"/>
            <w:left w:val="none" w:sz="0" w:space="0" w:color="auto"/>
            <w:bottom w:val="none" w:sz="0" w:space="0" w:color="auto"/>
            <w:right w:val="none" w:sz="0" w:space="0" w:color="auto"/>
          </w:divBdr>
        </w:div>
        <w:div w:id="597174413">
          <w:marLeft w:val="640"/>
          <w:marRight w:val="0"/>
          <w:marTop w:val="0"/>
          <w:marBottom w:val="0"/>
          <w:divBdr>
            <w:top w:val="none" w:sz="0" w:space="0" w:color="auto"/>
            <w:left w:val="none" w:sz="0" w:space="0" w:color="auto"/>
            <w:bottom w:val="none" w:sz="0" w:space="0" w:color="auto"/>
            <w:right w:val="none" w:sz="0" w:space="0" w:color="auto"/>
          </w:divBdr>
        </w:div>
        <w:div w:id="990016995">
          <w:marLeft w:val="640"/>
          <w:marRight w:val="0"/>
          <w:marTop w:val="0"/>
          <w:marBottom w:val="0"/>
          <w:divBdr>
            <w:top w:val="none" w:sz="0" w:space="0" w:color="auto"/>
            <w:left w:val="none" w:sz="0" w:space="0" w:color="auto"/>
            <w:bottom w:val="none" w:sz="0" w:space="0" w:color="auto"/>
            <w:right w:val="none" w:sz="0" w:space="0" w:color="auto"/>
          </w:divBdr>
        </w:div>
        <w:div w:id="721906325">
          <w:marLeft w:val="640"/>
          <w:marRight w:val="0"/>
          <w:marTop w:val="0"/>
          <w:marBottom w:val="0"/>
          <w:divBdr>
            <w:top w:val="none" w:sz="0" w:space="0" w:color="auto"/>
            <w:left w:val="none" w:sz="0" w:space="0" w:color="auto"/>
            <w:bottom w:val="none" w:sz="0" w:space="0" w:color="auto"/>
            <w:right w:val="none" w:sz="0" w:space="0" w:color="auto"/>
          </w:divBdr>
        </w:div>
        <w:div w:id="1957130333">
          <w:marLeft w:val="640"/>
          <w:marRight w:val="0"/>
          <w:marTop w:val="0"/>
          <w:marBottom w:val="0"/>
          <w:divBdr>
            <w:top w:val="none" w:sz="0" w:space="0" w:color="auto"/>
            <w:left w:val="none" w:sz="0" w:space="0" w:color="auto"/>
            <w:bottom w:val="none" w:sz="0" w:space="0" w:color="auto"/>
            <w:right w:val="none" w:sz="0" w:space="0" w:color="auto"/>
          </w:divBdr>
        </w:div>
        <w:div w:id="1089691176">
          <w:marLeft w:val="640"/>
          <w:marRight w:val="0"/>
          <w:marTop w:val="0"/>
          <w:marBottom w:val="0"/>
          <w:divBdr>
            <w:top w:val="none" w:sz="0" w:space="0" w:color="auto"/>
            <w:left w:val="none" w:sz="0" w:space="0" w:color="auto"/>
            <w:bottom w:val="none" w:sz="0" w:space="0" w:color="auto"/>
            <w:right w:val="none" w:sz="0" w:space="0" w:color="auto"/>
          </w:divBdr>
        </w:div>
        <w:div w:id="946691112">
          <w:marLeft w:val="640"/>
          <w:marRight w:val="0"/>
          <w:marTop w:val="0"/>
          <w:marBottom w:val="0"/>
          <w:divBdr>
            <w:top w:val="none" w:sz="0" w:space="0" w:color="auto"/>
            <w:left w:val="none" w:sz="0" w:space="0" w:color="auto"/>
            <w:bottom w:val="none" w:sz="0" w:space="0" w:color="auto"/>
            <w:right w:val="none" w:sz="0" w:space="0" w:color="auto"/>
          </w:divBdr>
        </w:div>
        <w:div w:id="340477373">
          <w:marLeft w:val="640"/>
          <w:marRight w:val="0"/>
          <w:marTop w:val="0"/>
          <w:marBottom w:val="0"/>
          <w:divBdr>
            <w:top w:val="none" w:sz="0" w:space="0" w:color="auto"/>
            <w:left w:val="none" w:sz="0" w:space="0" w:color="auto"/>
            <w:bottom w:val="none" w:sz="0" w:space="0" w:color="auto"/>
            <w:right w:val="none" w:sz="0" w:space="0" w:color="auto"/>
          </w:divBdr>
        </w:div>
        <w:div w:id="2141848570">
          <w:marLeft w:val="640"/>
          <w:marRight w:val="0"/>
          <w:marTop w:val="0"/>
          <w:marBottom w:val="0"/>
          <w:divBdr>
            <w:top w:val="none" w:sz="0" w:space="0" w:color="auto"/>
            <w:left w:val="none" w:sz="0" w:space="0" w:color="auto"/>
            <w:bottom w:val="none" w:sz="0" w:space="0" w:color="auto"/>
            <w:right w:val="none" w:sz="0" w:space="0" w:color="auto"/>
          </w:divBdr>
        </w:div>
        <w:div w:id="150407996">
          <w:marLeft w:val="640"/>
          <w:marRight w:val="0"/>
          <w:marTop w:val="0"/>
          <w:marBottom w:val="0"/>
          <w:divBdr>
            <w:top w:val="none" w:sz="0" w:space="0" w:color="auto"/>
            <w:left w:val="none" w:sz="0" w:space="0" w:color="auto"/>
            <w:bottom w:val="none" w:sz="0" w:space="0" w:color="auto"/>
            <w:right w:val="none" w:sz="0" w:space="0" w:color="auto"/>
          </w:divBdr>
        </w:div>
        <w:div w:id="1963412448">
          <w:marLeft w:val="640"/>
          <w:marRight w:val="0"/>
          <w:marTop w:val="0"/>
          <w:marBottom w:val="0"/>
          <w:divBdr>
            <w:top w:val="none" w:sz="0" w:space="0" w:color="auto"/>
            <w:left w:val="none" w:sz="0" w:space="0" w:color="auto"/>
            <w:bottom w:val="none" w:sz="0" w:space="0" w:color="auto"/>
            <w:right w:val="none" w:sz="0" w:space="0" w:color="auto"/>
          </w:divBdr>
        </w:div>
        <w:div w:id="1832987109">
          <w:marLeft w:val="640"/>
          <w:marRight w:val="0"/>
          <w:marTop w:val="0"/>
          <w:marBottom w:val="0"/>
          <w:divBdr>
            <w:top w:val="none" w:sz="0" w:space="0" w:color="auto"/>
            <w:left w:val="none" w:sz="0" w:space="0" w:color="auto"/>
            <w:bottom w:val="none" w:sz="0" w:space="0" w:color="auto"/>
            <w:right w:val="none" w:sz="0" w:space="0" w:color="auto"/>
          </w:divBdr>
        </w:div>
        <w:div w:id="1084490508">
          <w:marLeft w:val="640"/>
          <w:marRight w:val="0"/>
          <w:marTop w:val="0"/>
          <w:marBottom w:val="0"/>
          <w:divBdr>
            <w:top w:val="none" w:sz="0" w:space="0" w:color="auto"/>
            <w:left w:val="none" w:sz="0" w:space="0" w:color="auto"/>
            <w:bottom w:val="none" w:sz="0" w:space="0" w:color="auto"/>
            <w:right w:val="none" w:sz="0" w:space="0" w:color="auto"/>
          </w:divBdr>
        </w:div>
        <w:div w:id="1589458347">
          <w:marLeft w:val="640"/>
          <w:marRight w:val="0"/>
          <w:marTop w:val="0"/>
          <w:marBottom w:val="0"/>
          <w:divBdr>
            <w:top w:val="none" w:sz="0" w:space="0" w:color="auto"/>
            <w:left w:val="none" w:sz="0" w:space="0" w:color="auto"/>
            <w:bottom w:val="none" w:sz="0" w:space="0" w:color="auto"/>
            <w:right w:val="none" w:sz="0" w:space="0" w:color="auto"/>
          </w:divBdr>
        </w:div>
        <w:div w:id="67774332">
          <w:marLeft w:val="640"/>
          <w:marRight w:val="0"/>
          <w:marTop w:val="0"/>
          <w:marBottom w:val="0"/>
          <w:divBdr>
            <w:top w:val="none" w:sz="0" w:space="0" w:color="auto"/>
            <w:left w:val="none" w:sz="0" w:space="0" w:color="auto"/>
            <w:bottom w:val="none" w:sz="0" w:space="0" w:color="auto"/>
            <w:right w:val="none" w:sz="0" w:space="0" w:color="auto"/>
          </w:divBdr>
        </w:div>
        <w:div w:id="1185636434">
          <w:marLeft w:val="640"/>
          <w:marRight w:val="0"/>
          <w:marTop w:val="0"/>
          <w:marBottom w:val="0"/>
          <w:divBdr>
            <w:top w:val="none" w:sz="0" w:space="0" w:color="auto"/>
            <w:left w:val="none" w:sz="0" w:space="0" w:color="auto"/>
            <w:bottom w:val="none" w:sz="0" w:space="0" w:color="auto"/>
            <w:right w:val="none" w:sz="0" w:space="0" w:color="auto"/>
          </w:divBdr>
        </w:div>
        <w:div w:id="1130590541">
          <w:marLeft w:val="640"/>
          <w:marRight w:val="0"/>
          <w:marTop w:val="0"/>
          <w:marBottom w:val="0"/>
          <w:divBdr>
            <w:top w:val="none" w:sz="0" w:space="0" w:color="auto"/>
            <w:left w:val="none" w:sz="0" w:space="0" w:color="auto"/>
            <w:bottom w:val="none" w:sz="0" w:space="0" w:color="auto"/>
            <w:right w:val="none" w:sz="0" w:space="0" w:color="auto"/>
          </w:divBdr>
        </w:div>
        <w:div w:id="1129274749">
          <w:marLeft w:val="640"/>
          <w:marRight w:val="0"/>
          <w:marTop w:val="0"/>
          <w:marBottom w:val="0"/>
          <w:divBdr>
            <w:top w:val="none" w:sz="0" w:space="0" w:color="auto"/>
            <w:left w:val="none" w:sz="0" w:space="0" w:color="auto"/>
            <w:bottom w:val="none" w:sz="0" w:space="0" w:color="auto"/>
            <w:right w:val="none" w:sz="0" w:space="0" w:color="auto"/>
          </w:divBdr>
        </w:div>
        <w:div w:id="866021850">
          <w:marLeft w:val="640"/>
          <w:marRight w:val="0"/>
          <w:marTop w:val="0"/>
          <w:marBottom w:val="0"/>
          <w:divBdr>
            <w:top w:val="none" w:sz="0" w:space="0" w:color="auto"/>
            <w:left w:val="none" w:sz="0" w:space="0" w:color="auto"/>
            <w:bottom w:val="none" w:sz="0" w:space="0" w:color="auto"/>
            <w:right w:val="none" w:sz="0" w:space="0" w:color="auto"/>
          </w:divBdr>
        </w:div>
        <w:div w:id="1431506899">
          <w:marLeft w:val="640"/>
          <w:marRight w:val="0"/>
          <w:marTop w:val="0"/>
          <w:marBottom w:val="0"/>
          <w:divBdr>
            <w:top w:val="none" w:sz="0" w:space="0" w:color="auto"/>
            <w:left w:val="none" w:sz="0" w:space="0" w:color="auto"/>
            <w:bottom w:val="none" w:sz="0" w:space="0" w:color="auto"/>
            <w:right w:val="none" w:sz="0" w:space="0" w:color="auto"/>
          </w:divBdr>
        </w:div>
        <w:div w:id="528418564">
          <w:marLeft w:val="640"/>
          <w:marRight w:val="0"/>
          <w:marTop w:val="0"/>
          <w:marBottom w:val="0"/>
          <w:divBdr>
            <w:top w:val="none" w:sz="0" w:space="0" w:color="auto"/>
            <w:left w:val="none" w:sz="0" w:space="0" w:color="auto"/>
            <w:bottom w:val="none" w:sz="0" w:space="0" w:color="auto"/>
            <w:right w:val="none" w:sz="0" w:space="0" w:color="auto"/>
          </w:divBdr>
        </w:div>
        <w:div w:id="647788659">
          <w:marLeft w:val="640"/>
          <w:marRight w:val="0"/>
          <w:marTop w:val="0"/>
          <w:marBottom w:val="0"/>
          <w:divBdr>
            <w:top w:val="none" w:sz="0" w:space="0" w:color="auto"/>
            <w:left w:val="none" w:sz="0" w:space="0" w:color="auto"/>
            <w:bottom w:val="none" w:sz="0" w:space="0" w:color="auto"/>
            <w:right w:val="none" w:sz="0" w:space="0" w:color="auto"/>
          </w:divBdr>
        </w:div>
        <w:div w:id="132602902">
          <w:marLeft w:val="640"/>
          <w:marRight w:val="0"/>
          <w:marTop w:val="0"/>
          <w:marBottom w:val="0"/>
          <w:divBdr>
            <w:top w:val="none" w:sz="0" w:space="0" w:color="auto"/>
            <w:left w:val="none" w:sz="0" w:space="0" w:color="auto"/>
            <w:bottom w:val="none" w:sz="0" w:space="0" w:color="auto"/>
            <w:right w:val="none" w:sz="0" w:space="0" w:color="auto"/>
          </w:divBdr>
        </w:div>
        <w:div w:id="1707758483">
          <w:marLeft w:val="640"/>
          <w:marRight w:val="0"/>
          <w:marTop w:val="0"/>
          <w:marBottom w:val="0"/>
          <w:divBdr>
            <w:top w:val="none" w:sz="0" w:space="0" w:color="auto"/>
            <w:left w:val="none" w:sz="0" w:space="0" w:color="auto"/>
            <w:bottom w:val="none" w:sz="0" w:space="0" w:color="auto"/>
            <w:right w:val="none" w:sz="0" w:space="0" w:color="auto"/>
          </w:divBdr>
        </w:div>
        <w:div w:id="1528715645">
          <w:marLeft w:val="640"/>
          <w:marRight w:val="0"/>
          <w:marTop w:val="0"/>
          <w:marBottom w:val="0"/>
          <w:divBdr>
            <w:top w:val="none" w:sz="0" w:space="0" w:color="auto"/>
            <w:left w:val="none" w:sz="0" w:space="0" w:color="auto"/>
            <w:bottom w:val="none" w:sz="0" w:space="0" w:color="auto"/>
            <w:right w:val="none" w:sz="0" w:space="0" w:color="auto"/>
          </w:divBdr>
        </w:div>
        <w:div w:id="795565060">
          <w:marLeft w:val="640"/>
          <w:marRight w:val="0"/>
          <w:marTop w:val="0"/>
          <w:marBottom w:val="0"/>
          <w:divBdr>
            <w:top w:val="none" w:sz="0" w:space="0" w:color="auto"/>
            <w:left w:val="none" w:sz="0" w:space="0" w:color="auto"/>
            <w:bottom w:val="none" w:sz="0" w:space="0" w:color="auto"/>
            <w:right w:val="none" w:sz="0" w:space="0" w:color="auto"/>
          </w:divBdr>
        </w:div>
        <w:div w:id="471823930">
          <w:marLeft w:val="640"/>
          <w:marRight w:val="0"/>
          <w:marTop w:val="0"/>
          <w:marBottom w:val="0"/>
          <w:divBdr>
            <w:top w:val="none" w:sz="0" w:space="0" w:color="auto"/>
            <w:left w:val="none" w:sz="0" w:space="0" w:color="auto"/>
            <w:bottom w:val="none" w:sz="0" w:space="0" w:color="auto"/>
            <w:right w:val="none" w:sz="0" w:space="0" w:color="auto"/>
          </w:divBdr>
        </w:div>
        <w:div w:id="1259170729">
          <w:marLeft w:val="640"/>
          <w:marRight w:val="0"/>
          <w:marTop w:val="0"/>
          <w:marBottom w:val="0"/>
          <w:divBdr>
            <w:top w:val="none" w:sz="0" w:space="0" w:color="auto"/>
            <w:left w:val="none" w:sz="0" w:space="0" w:color="auto"/>
            <w:bottom w:val="none" w:sz="0" w:space="0" w:color="auto"/>
            <w:right w:val="none" w:sz="0" w:space="0" w:color="auto"/>
          </w:divBdr>
        </w:div>
        <w:div w:id="1272054258">
          <w:marLeft w:val="640"/>
          <w:marRight w:val="0"/>
          <w:marTop w:val="0"/>
          <w:marBottom w:val="0"/>
          <w:divBdr>
            <w:top w:val="none" w:sz="0" w:space="0" w:color="auto"/>
            <w:left w:val="none" w:sz="0" w:space="0" w:color="auto"/>
            <w:bottom w:val="none" w:sz="0" w:space="0" w:color="auto"/>
            <w:right w:val="none" w:sz="0" w:space="0" w:color="auto"/>
          </w:divBdr>
        </w:div>
        <w:div w:id="433332956">
          <w:marLeft w:val="640"/>
          <w:marRight w:val="0"/>
          <w:marTop w:val="0"/>
          <w:marBottom w:val="0"/>
          <w:divBdr>
            <w:top w:val="none" w:sz="0" w:space="0" w:color="auto"/>
            <w:left w:val="none" w:sz="0" w:space="0" w:color="auto"/>
            <w:bottom w:val="none" w:sz="0" w:space="0" w:color="auto"/>
            <w:right w:val="none" w:sz="0" w:space="0" w:color="auto"/>
          </w:divBdr>
        </w:div>
        <w:div w:id="1442533045">
          <w:marLeft w:val="640"/>
          <w:marRight w:val="0"/>
          <w:marTop w:val="0"/>
          <w:marBottom w:val="0"/>
          <w:divBdr>
            <w:top w:val="none" w:sz="0" w:space="0" w:color="auto"/>
            <w:left w:val="none" w:sz="0" w:space="0" w:color="auto"/>
            <w:bottom w:val="none" w:sz="0" w:space="0" w:color="auto"/>
            <w:right w:val="none" w:sz="0" w:space="0" w:color="auto"/>
          </w:divBdr>
        </w:div>
        <w:div w:id="388457320">
          <w:marLeft w:val="640"/>
          <w:marRight w:val="0"/>
          <w:marTop w:val="0"/>
          <w:marBottom w:val="0"/>
          <w:divBdr>
            <w:top w:val="none" w:sz="0" w:space="0" w:color="auto"/>
            <w:left w:val="none" w:sz="0" w:space="0" w:color="auto"/>
            <w:bottom w:val="none" w:sz="0" w:space="0" w:color="auto"/>
            <w:right w:val="none" w:sz="0" w:space="0" w:color="auto"/>
          </w:divBdr>
        </w:div>
        <w:div w:id="936718388">
          <w:marLeft w:val="640"/>
          <w:marRight w:val="0"/>
          <w:marTop w:val="0"/>
          <w:marBottom w:val="0"/>
          <w:divBdr>
            <w:top w:val="none" w:sz="0" w:space="0" w:color="auto"/>
            <w:left w:val="none" w:sz="0" w:space="0" w:color="auto"/>
            <w:bottom w:val="none" w:sz="0" w:space="0" w:color="auto"/>
            <w:right w:val="none" w:sz="0" w:space="0" w:color="auto"/>
          </w:divBdr>
        </w:div>
        <w:div w:id="1494373288">
          <w:marLeft w:val="640"/>
          <w:marRight w:val="0"/>
          <w:marTop w:val="0"/>
          <w:marBottom w:val="0"/>
          <w:divBdr>
            <w:top w:val="none" w:sz="0" w:space="0" w:color="auto"/>
            <w:left w:val="none" w:sz="0" w:space="0" w:color="auto"/>
            <w:bottom w:val="none" w:sz="0" w:space="0" w:color="auto"/>
            <w:right w:val="none" w:sz="0" w:space="0" w:color="auto"/>
          </w:divBdr>
        </w:div>
        <w:div w:id="1788351177">
          <w:marLeft w:val="640"/>
          <w:marRight w:val="0"/>
          <w:marTop w:val="0"/>
          <w:marBottom w:val="0"/>
          <w:divBdr>
            <w:top w:val="none" w:sz="0" w:space="0" w:color="auto"/>
            <w:left w:val="none" w:sz="0" w:space="0" w:color="auto"/>
            <w:bottom w:val="none" w:sz="0" w:space="0" w:color="auto"/>
            <w:right w:val="none" w:sz="0" w:space="0" w:color="auto"/>
          </w:divBdr>
        </w:div>
        <w:div w:id="780803594">
          <w:marLeft w:val="640"/>
          <w:marRight w:val="0"/>
          <w:marTop w:val="0"/>
          <w:marBottom w:val="0"/>
          <w:divBdr>
            <w:top w:val="none" w:sz="0" w:space="0" w:color="auto"/>
            <w:left w:val="none" w:sz="0" w:space="0" w:color="auto"/>
            <w:bottom w:val="none" w:sz="0" w:space="0" w:color="auto"/>
            <w:right w:val="none" w:sz="0" w:space="0" w:color="auto"/>
          </w:divBdr>
        </w:div>
        <w:div w:id="1779789197">
          <w:marLeft w:val="640"/>
          <w:marRight w:val="0"/>
          <w:marTop w:val="0"/>
          <w:marBottom w:val="0"/>
          <w:divBdr>
            <w:top w:val="none" w:sz="0" w:space="0" w:color="auto"/>
            <w:left w:val="none" w:sz="0" w:space="0" w:color="auto"/>
            <w:bottom w:val="none" w:sz="0" w:space="0" w:color="auto"/>
            <w:right w:val="none" w:sz="0" w:space="0" w:color="auto"/>
          </w:divBdr>
        </w:div>
        <w:div w:id="1779988734">
          <w:marLeft w:val="640"/>
          <w:marRight w:val="0"/>
          <w:marTop w:val="0"/>
          <w:marBottom w:val="0"/>
          <w:divBdr>
            <w:top w:val="none" w:sz="0" w:space="0" w:color="auto"/>
            <w:left w:val="none" w:sz="0" w:space="0" w:color="auto"/>
            <w:bottom w:val="none" w:sz="0" w:space="0" w:color="auto"/>
            <w:right w:val="none" w:sz="0" w:space="0" w:color="auto"/>
          </w:divBdr>
        </w:div>
        <w:div w:id="1151142872">
          <w:marLeft w:val="640"/>
          <w:marRight w:val="0"/>
          <w:marTop w:val="0"/>
          <w:marBottom w:val="0"/>
          <w:divBdr>
            <w:top w:val="none" w:sz="0" w:space="0" w:color="auto"/>
            <w:left w:val="none" w:sz="0" w:space="0" w:color="auto"/>
            <w:bottom w:val="none" w:sz="0" w:space="0" w:color="auto"/>
            <w:right w:val="none" w:sz="0" w:space="0" w:color="auto"/>
          </w:divBdr>
        </w:div>
        <w:div w:id="1855145230">
          <w:marLeft w:val="640"/>
          <w:marRight w:val="0"/>
          <w:marTop w:val="0"/>
          <w:marBottom w:val="0"/>
          <w:divBdr>
            <w:top w:val="none" w:sz="0" w:space="0" w:color="auto"/>
            <w:left w:val="none" w:sz="0" w:space="0" w:color="auto"/>
            <w:bottom w:val="none" w:sz="0" w:space="0" w:color="auto"/>
            <w:right w:val="none" w:sz="0" w:space="0" w:color="auto"/>
          </w:divBdr>
        </w:div>
        <w:div w:id="1073166511">
          <w:marLeft w:val="640"/>
          <w:marRight w:val="0"/>
          <w:marTop w:val="0"/>
          <w:marBottom w:val="0"/>
          <w:divBdr>
            <w:top w:val="none" w:sz="0" w:space="0" w:color="auto"/>
            <w:left w:val="none" w:sz="0" w:space="0" w:color="auto"/>
            <w:bottom w:val="none" w:sz="0" w:space="0" w:color="auto"/>
            <w:right w:val="none" w:sz="0" w:space="0" w:color="auto"/>
          </w:divBdr>
        </w:div>
        <w:div w:id="658927162">
          <w:marLeft w:val="640"/>
          <w:marRight w:val="0"/>
          <w:marTop w:val="0"/>
          <w:marBottom w:val="0"/>
          <w:divBdr>
            <w:top w:val="none" w:sz="0" w:space="0" w:color="auto"/>
            <w:left w:val="none" w:sz="0" w:space="0" w:color="auto"/>
            <w:bottom w:val="none" w:sz="0" w:space="0" w:color="auto"/>
            <w:right w:val="none" w:sz="0" w:space="0" w:color="auto"/>
          </w:divBdr>
        </w:div>
        <w:div w:id="1465345210">
          <w:marLeft w:val="640"/>
          <w:marRight w:val="0"/>
          <w:marTop w:val="0"/>
          <w:marBottom w:val="0"/>
          <w:divBdr>
            <w:top w:val="none" w:sz="0" w:space="0" w:color="auto"/>
            <w:left w:val="none" w:sz="0" w:space="0" w:color="auto"/>
            <w:bottom w:val="none" w:sz="0" w:space="0" w:color="auto"/>
            <w:right w:val="none" w:sz="0" w:space="0" w:color="auto"/>
          </w:divBdr>
        </w:div>
        <w:div w:id="1537036552">
          <w:marLeft w:val="640"/>
          <w:marRight w:val="0"/>
          <w:marTop w:val="0"/>
          <w:marBottom w:val="0"/>
          <w:divBdr>
            <w:top w:val="none" w:sz="0" w:space="0" w:color="auto"/>
            <w:left w:val="none" w:sz="0" w:space="0" w:color="auto"/>
            <w:bottom w:val="none" w:sz="0" w:space="0" w:color="auto"/>
            <w:right w:val="none" w:sz="0" w:space="0" w:color="auto"/>
          </w:divBdr>
        </w:div>
        <w:div w:id="757562844">
          <w:marLeft w:val="640"/>
          <w:marRight w:val="0"/>
          <w:marTop w:val="0"/>
          <w:marBottom w:val="0"/>
          <w:divBdr>
            <w:top w:val="none" w:sz="0" w:space="0" w:color="auto"/>
            <w:left w:val="none" w:sz="0" w:space="0" w:color="auto"/>
            <w:bottom w:val="none" w:sz="0" w:space="0" w:color="auto"/>
            <w:right w:val="none" w:sz="0" w:space="0" w:color="auto"/>
          </w:divBdr>
        </w:div>
        <w:div w:id="525681692">
          <w:marLeft w:val="640"/>
          <w:marRight w:val="0"/>
          <w:marTop w:val="0"/>
          <w:marBottom w:val="0"/>
          <w:divBdr>
            <w:top w:val="none" w:sz="0" w:space="0" w:color="auto"/>
            <w:left w:val="none" w:sz="0" w:space="0" w:color="auto"/>
            <w:bottom w:val="none" w:sz="0" w:space="0" w:color="auto"/>
            <w:right w:val="none" w:sz="0" w:space="0" w:color="auto"/>
          </w:divBdr>
        </w:div>
        <w:div w:id="1959142339">
          <w:marLeft w:val="640"/>
          <w:marRight w:val="0"/>
          <w:marTop w:val="0"/>
          <w:marBottom w:val="0"/>
          <w:divBdr>
            <w:top w:val="none" w:sz="0" w:space="0" w:color="auto"/>
            <w:left w:val="none" w:sz="0" w:space="0" w:color="auto"/>
            <w:bottom w:val="none" w:sz="0" w:space="0" w:color="auto"/>
            <w:right w:val="none" w:sz="0" w:space="0" w:color="auto"/>
          </w:divBdr>
        </w:div>
        <w:div w:id="298730252">
          <w:marLeft w:val="640"/>
          <w:marRight w:val="0"/>
          <w:marTop w:val="0"/>
          <w:marBottom w:val="0"/>
          <w:divBdr>
            <w:top w:val="none" w:sz="0" w:space="0" w:color="auto"/>
            <w:left w:val="none" w:sz="0" w:space="0" w:color="auto"/>
            <w:bottom w:val="none" w:sz="0" w:space="0" w:color="auto"/>
            <w:right w:val="none" w:sz="0" w:space="0" w:color="auto"/>
          </w:divBdr>
        </w:div>
        <w:div w:id="1262104572">
          <w:marLeft w:val="640"/>
          <w:marRight w:val="0"/>
          <w:marTop w:val="0"/>
          <w:marBottom w:val="0"/>
          <w:divBdr>
            <w:top w:val="none" w:sz="0" w:space="0" w:color="auto"/>
            <w:left w:val="none" w:sz="0" w:space="0" w:color="auto"/>
            <w:bottom w:val="none" w:sz="0" w:space="0" w:color="auto"/>
            <w:right w:val="none" w:sz="0" w:space="0" w:color="auto"/>
          </w:divBdr>
        </w:div>
        <w:div w:id="1721589908">
          <w:marLeft w:val="640"/>
          <w:marRight w:val="0"/>
          <w:marTop w:val="0"/>
          <w:marBottom w:val="0"/>
          <w:divBdr>
            <w:top w:val="none" w:sz="0" w:space="0" w:color="auto"/>
            <w:left w:val="none" w:sz="0" w:space="0" w:color="auto"/>
            <w:bottom w:val="none" w:sz="0" w:space="0" w:color="auto"/>
            <w:right w:val="none" w:sz="0" w:space="0" w:color="auto"/>
          </w:divBdr>
        </w:div>
        <w:div w:id="961493388">
          <w:marLeft w:val="640"/>
          <w:marRight w:val="0"/>
          <w:marTop w:val="0"/>
          <w:marBottom w:val="0"/>
          <w:divBdr>
            <w:top w:val="none" w:sz="0" w:space="0" w:color="auto"/>
            <w:left w:val="none" w:sz="0" w:space="0" w:color="auto"/>
            <w:bottom w:val="none" w:sz="0" w:space="0" w:color="auto"/>
            <w:right w:val="none" w:sz="0" w:space="0" w:color="auto"/>
          </w:divBdr>
        </w:div>
        <w:div w:id="1169832669">
          <w:marLeft w:val="640"/>
          <w:marRight w:val="0"/>
          <w:marTop w:val="0"/>
          <w:marBottom w:val="0"/>
          <w:divBdr>
            <w:top w:val="none" w:sz="0" w:space="0" w:color="auto"/>
            <w:left w:val="none" w:sz="0" w:space="0" w:color="auto"/>
            <w:bottom w:val="none" w:sz="0" w:space="0" w:color="auto"/>
            <w:right w:val="none" w:sz="0" w:space="0" w:color="auto"/>
          </w:divBdr>
        </w:div>
        <w:div w:id="1188717639">
          <w:marLeft w:val="640"/>
          <w:marRight w:val="0"/>
          <w:marTop w:val="0"/>
          <w:marBottom w:val="0"/>
          <w:divBdr>
            <w:top w:val="none" w:sz="0" w:space="0" w:color="auto"/>
            <w:left w:val="none" w:sz="0" w:space="0" w:color="auto"/>
            <w:bottom w:val="none" w:sz="0" w:space="0" w:color="auto"/>
            <w:right w:val="none" w:sz="0" w:space="0" w:color="auto"/>
          </w:divBdr>
        </w:div>
        <w:div w:id="730887719">
          <w:marLeft w:val="640"/>
          <w:marRight w:val="0"/>
          <w:marTop w:val="0"/>
          <w:marBottom w:val="0"/>
          <w:divBdr>
            <w:top w:val="none" w:sz="0" w:space="0" w:color="auto"/>
            <w:left w:val="none" w:sz="0" w:space="0" w:color="auto"/>
            <w:bottom w:val="none" w:sz="0" w:space="0" w:color="auto"/>
            <w:right w:val="none" w:sz="0" w:space="0" w:color="auto"/>
          </w:divBdr>
        </w:div>
        <w:div w:id="1506942107">
          <w:marLeft w:val="640"/>
          <w:marRight w:val="0"/>
          <w:marTop w:val="0"/>
          <w:marBottom w:val="0"/>
          <w:divBdr>
            <w:top w:val="none" w:sz="0" w:space="0" w:color="auto"/>
            <w:left w:val="none" w:sz="0" w:space="0" w:color="auto"/>
            <w:bottom w:val="none" w:sz="0" w:space="0" w:color="auto"/>
            <w:right w:val="none" w:sz="0" w:space="0" w:color="auto"/>
          </w:divBdr>
        </w:div>
        <w:div w:id="2086535449">
          <w:marLeft w:val="640"/>
          <w:marRight w:val="0"/>
          <w:marTop w:val="0"/>
          <w:marBottom w:val="0"/>
          <w:divBdr>
            <w:top w:val="none" w:sz="0" w:space="0" w:color="auto"/>
            <w:left w:val="none" w:sz="0" w:space="0" w:color="auto"/>
            <w:bottom w:val="none" w:sz="0" w:space="0" w:color="auto"/>
            <w:right w:val="none" w:sz="0" w:space="0" w:color="auto"/>
          </w:divBdr>
        </w:div>
        <w:div w:id="767316391">
          <w:marLeft w:val="640"/>
          <w:marRight w:val="0"/>
          <w:marTop w:val="0"/>
          <w:marBottom w:val="0"/>
          <w:divBdr>
            <w:top w:val="none" w:sz="0" w:space="0" w:color="auto"/>
            <w:left w:val="none" w:sz="0" w:space="0" w:color="auto"/>
            <w:bottom w:val="none" w:sz="0" w:space="0" w:color="auto"/>
            <w:right w:val="none" w:sz="0" w:space="0" w:color="auto"/>
          </w:divBdr>
        </w:div>
        <w:div w:id="336615724">
          <w:marLeft w:val="640"/>
          <w:marRight w:val="0"/>
          <w:marTop w:val="0"/>
          <w:marBottom w:val="0"/>
          <w:divBdr>
            <w:top w:val="none" w:sz="0" w:space="0" w:color="auto"/>
            <w:left w:val="none" w:sz="0" w:space="0" w:color="auto"/>
            <w:bottom w:val="none" w:sz="0" w:space="0" w:color="auto"/>
            <w:right w:val="none" w:sz="0" w:space="0" w:color="auto"/>
          </w:divBdr>
        </w:div>
        <w:div w:id="521018776">
          <w:marLeft w:val="640"/>
          <w:marRight w:val="0"/>
          <w:marTop w:val="0"/>
          <w:marBottom w:val="0"/>
          <w:divBdr>
            <w:top w:val="none" w:sz="0" w:space="0" w:color="auto"/>
            <w:left w:val="none" w:sz="0" w:space="0" w:color="auto"/>
            <w:bottom w:val="none" w:sz="0" w:space="0" w:color="auto"/>
            <w:right w:val="none" w:sz="0" w:space="0" w:color="auto"/>
          </w:divBdr>
        </w:div>
        <w:div w:id="1537236581">
          <w:marLeft w:val="640"/>
          <w:marRight w:val="0"/>
          <w:marTop w:val="0"/>
          <w:marBottom w:val="0"/>
          <w:divBdr>
            <w:top w:val="none" w:sz="0" w:space="0" w:color="auto"/>
            <w:left w:val="none" w:sz="0" w:space="0" w:color="auto"/>
            <w:bottom w:val="none" w:sz="0" w:space="0" w:color="auto"/>
            <w:right w:val="none" w:sz="0" w:space="0" w:color="auto"/>
          </w:divBdr>
        </w:div>
        <w:div w:id="1901668908">
          <w:marLeft w:val="640"/>
          <w:marRight w:val="0"/>
          <w:marTop w:val="0"/>
          <w:marBottom w:val="0"/>
          <w:divBdr>
            <w:top w:val="none" w:sz="0" w:space="0" w:color="auto"/>
            <w:left w:val="none" w:sz="0" w:space="0" w:color="auto"/>
            <w:bottom w:val="none" w:sz="0" w:space="0" w:color="auto"/>
            <w:right w:val="none" w:sz="0" w:space="0" w:color="auto"/>
          </w:divBdr>
        </w:div>
        <w:div w:id="1642419954">
          <w:marLeft w:val="640"/>
          <w:marRight w:val="0"/>
          <w:marTop w:val="0"/>
          <w:marBottom w:val="0"/>
          <w:divBdr>
            <w:top w:val="none" w:sz="0" w:space="0" w:color="auto"/>
            <w:left w:val="none" w:sz="0" w:space="0" w:color="auto"/>
            <w:bottom w:val="none" w:sz="0" w:space="0" w:color="auto"/>
            <w:right w:val="none" w:sz="0" w:space="0" w:color="auto"/>
          </w:divBdr>
        </w:div>
        <w:div w:id="604119840">
          <w:marLeft w:val="640"/>
          <w:marRight w:val="0"/>
          <w:marTop w:val="0"/>
          <w:marBottom w:val="0"/>
          <w:divBdr>
            <w:top w:val="none" w:sz="0" w:space="0" w:color="auto"/>
            <w:left w:val="none" w:sz="0" w:space="0" w:color="auto"/>
            <w:bottom w:val="none" w:sz="0" w:space="0" w:color="auto"/>
            <w:right w:val="none" w:sz="0" w:space="0" w:color="auto"/>
          </w:divBdr>
        </w:div>
        <w:div w:id="416171342">
          <w:marLeft w:val="640"/>
          <w:marRight w:val="0"/>
          <w:marTop w:val="0"/>
          <w:marBottom w:val="0"/>
          <w:divBdr>
            <w:top w:val="none" w:sz="0" w:space="0" w:color="auto"/>
            <w:left w:val="none" w:sz="0" w:space="0" w:color="auto"/>
            <w:bottom w:val="none" w:sz="0" w:space="0" w:color="auto"/>
            <w:right w:val="none" w:sz="0" w:space="0" w:color="auto"/>
          </w:divBdr>
        </w:div>
        <w:div w:id="1424690219">
          <w:marLeft w:val="640"/>
          <w:marRight w:val="0"/>
          <w:marTop w:val="0"/>
          <w:marBottom w:val="0"/>
          <w:divBdr>
            <w:top w:val="none" w:sz="0" w:space="0" w:color="auto"/>
            <w:left w:val="none" w:sz="0" w:space="0" w:color="auto"/>
            <w:bottom w:val="none" w:sz="0" w:space="0" w:color="auto"/>
            <w:right w:val="none" w:sz="0" w:space="0" w:color="auto"/>
          </w:divBdr>
        </w:div>
        <w:div w:id="1625962219">
          <w:marLeft w:val="640"/>
          <w:marRight w:val="0"/>
          <w:marTop w:val="0"/>
          <w:marBottom w:val="0"/>
          <w:divBdr>
            <w:top w:val="none" w:sz="0" w:space="0" w:color="auto"/>
            <w:left w:val="none" w:sz="0" w:space="0" w:color="auto"/>
            <w:bottom w:val="none" w:sz="0" w:space="0" w:color="auto"/>
            <w:right w:val="none" w:sz="0" w:space="0" w:color="auto"/>
          </w:divBdr>
        </w:div>
        <w:div w:id="1732460919">
          <w:marLeft w:val="640"/>
          <w:marRight w:val="0"/>
          <w:marTop w:val="0"/>
          <w:marBottom w:val="0"/>
          <w:divBdr>
            <w:top w:val="none" w:sz="0" w:space="0" w:color="auto"/>
            <w:left w:val="none" w:sz="0" w:space="0" w:color="auto"/>
            <w:bottom w:val="none" w:sz="0" w:space="0" w:color="auto"/>
            <w:right w:val="none" w:sz="0" w:space="0" w:color="auto"/>
          </w:divBdr>
        </w:div>
        <w:div w:id="135268173">
          <w:marLeft w:val="640"/>
          <w:marRight w:val="0"/>
          <w:marTop w:val="0"/>
          <w:marBottom w:val="0"/>
          <w:divBdr>
            <w:top w:val="none" w:sz="0" w:space="0" w:color="auto"/>
            <w:left w:val="none" w:sz="0" w:space="0" w:color="auto"/>
            <w:bottom w:val="none" w:sz="0" w:space="0" w:color="auto"/>
            <w:right w:val="none" w:sz="0" w:space="0" w:color="auto"/>
          </w:divBdr>
        </w:div>
        <w:div w:id="756251044">
          <w:marLeft w:val="640"/>
          <w:marRight w:val="0"/>
          <w:marTop w:val="0"/>
          <w:marBottom w:val="0"/>
          <w:divBdr>
            <w:top w:val="none" w:sz="0" w:space="0" w:color="auto"/>
            <w:left w:val="none" w:sz="0" w:space="0" w:color="auto"/>
            <w:bottom w:val="none" w:sz="0" w:space="0" w:color="auto"/>
            <w:right w:val="none" w:sz="0" w:space="0" w:color="auto"/>
          </w:divBdr>
        </w:div>
        <w:div w:id="744958763">
          <w:marLeft w:val="640"/>
          <w:marRight w:val="0"/>
          <w:marTop w:val="0"/>
          <w:marBottom w:val="0"/>
          <w:divBdr>
            <w:top w:val="none" w:sz="0" w:space="0" w:color="auto"/>
            <w:left w:val="none" w:sz="0" w:space="0" w:color="auto"/>
            <w:bottom w:val="none" w:sz="0" w:space="0" w:color="auto"/>
            <w:right w:val="none" w:sz="0" w:space="0" w:color="auto"/>
          </w:divBdr>
        </w:div>
        <w:div w:id="492373293">
          <w:marLeft w:val="640"/>
          <w:marRight w:val="0"/>
          <w:marTop w:val="0"/>
          <w:marBottom w:val="0"/>
          <w:divBdr>
            <w:top w:val="none" w:sz="0" w:space="0" w:color="auto"/>
            <w:left w:val="none" w:sz="0" w:space="0" w:color="auto"/>
            <w:bottom w:val="none" w:sz="0" w:space="0" w:color="auto"/>
            <w:right w:val="none" w:sz="0" w:space="0" w:color="auto"/>
          </w:divBdr>
        </w:div>
        <w:div w:id="535699913">
          <w:marLeft w:val="640"/>
          <w:marRight w:val="0"/>
          <w:marTop w:val="0"/>
          <w:marBottom w:val="0"/>
          <w:divBdr>
            <w:top w:val="none" w:sz="0" w:space="0" w:color="auto"/>
            <w:left w:val="none" w:sz="0" w:space="0" w:color="auto"/>
            <w:bottom w:val="none" w:sz="0" w:space="0" w:color="auto"/>
            <w:right w:val="none" w:sz="0" w:space="0" w:color="auto"/>
          </w:divBdr>
        </w:div>
        <w:div w:id="452988405">
          <w:marLeft w:val="640"/>
          <w:marRight w:val="0"/>
          <w:marTop w:val="0"/>
          <w:marBottom w:val="0"/>
          <w:divBdr>
            <w:top w:val="none" w:sz="0" w:space="0" w:color="auto"/>
            <w:left w:val="none" w:sz="0" w:space="0" w:color="auto"/>
            <w:bottom w:val="none" w:sz="0" w:space="0" w:color="auto"/>
            <w:right w:val="none" w:sz="0" w:space="0" w:color="auto"/>
          </w:divBdr>
        </w:div>
        <w:div w:id="104886967">
          <w:marLeft w:val="640"/>
          <w:marRight w:val="0"/>
          <w:marTop w:val="0"/>
          <w:marBottom w:val="0"/>
          <w:divBdr>
            <w:top w:val="none" w:sz="0" w:space="0" w:color="auto"/>
            <w:left w:val="none" w:sz="0" w:space="0" w:color="auto"/>
            <w:bottom w:val="none" w:sz="0" w:space="0" w:color="auto"/>
            <w:right w:val="none" w:sz="0" w:space="0" w:color="auto"/>
          </w:divBdr>
        </w:div>
        <w:div w:id="4135349">
          <w:marLeft w:val="640"/>
          <w:marRight w:val="0"/>
          <w:marTop w:val="0"/>
          <w:marBottom w:val="0"/>
          <w:divBdr>
            <w:top w:val="none" w:sz="0" w:space="0" w:color="auto"/>
            <w:left w:val="none" w:sz="0" w:space="0" w:color="auto"/>
            <w:bottom w:val="none" w:sz="0" w:space="0" w:color="auto"/>
            <w:right w:val="none" w:sz="0" w:space="0" w:color="auto"/>
          </w:divBdr>
        </w:div>
        <w:div w:id="1045445507">
          <w:marLeft w:val="640"/>
          <w:marRight w:val="0"/>
          <w:marTop w:val="0"/>
          <w:marBottom w:val="0"/>
          <w:divBdr>
            <w:top w:val="none" w:sz="0" w:space="0" w:color="auto"/>
            <w:left w:val="none" w:sz="0" w:space="0" w:color="auto"/>
            <w:bottom w:val="none" w:sz="0" w:space="0" w:color="auto"/>
            <w:right w:val="none" w:sz="0" w:space="0" w:color="auto"/>
          </w:divBdr>
        </w:div>
        <w:div w:id="396510391">
          <w:marLeft w:val="640"/>
          <w:marRight w:val="0"/>
          <w:marTop w:val="0"/>
          <w:marBottom w:val="0"/>
          <w:divBdr>
            <w:top w:val="none" w:sz="0" w:space="0" w:color="auto"/>
            <w:left w:val="none" w:sz="0" w:space="0" w:color="auto"/>
            <w:bottom w:val="none" w:sz="0" w:space="0" w:color="auto"/>
            <w:right w:val="none" w:sz="0" w:space="0" w:color="auto"/>
          </w:divBdr>
        </w:div>
        <w:div w:id="715201178">
          <w:marLeft w:val="640"/>
          <w:marRight w:val="0"/>
          <w:marTop w:val="0"/>
          <w:marBottom w:val="0"/>
          <w:divBdr>
            <w:top w:val="none" w:sz="0" w:space="0" w:color="auto"/>
            <w:left w:val="none" w:sz="0" w:space="0" w:color="auto"/>
            <w:bottom w:val="none" w:sz="0" w:space="0" w:color="auto"/>
            <w:right w:val="none" w:sz="0" w:space="0" w:color="auto"/>
          </w:divBdr>
        </w:div>
        <w:div w:id="673921898">
          <w:marLeft w:val="640"/>
          <w:marRight w:val="0"/>
          <w:marTop w:val="0"/>
          <w:marBottom w:val="0"/>
          <w:divBdr>
            <w:top w:val="none" w:sz="0" w:space="0" w:color="auto"/>
            <w:left w:val="none" w:sz="0" w:space="0" w:color="auto"/>
            <w:bottom w:val="none" w:sz="0" w:space="0" w:color="auto"/>
            <w:right w:val="none" w:sz="0" w:space="0" w:color="auto"/>
          </w:divBdr>
        </w:div>
        <w:div w:id="1945073000">
          <w:marLeft w:val="640"/>
          <w:marRight w:val="0"/>
          <w:marTop w:val="0"/>
          <w:marBottom w:val="0"/>
          <w:divBdr>
            <w:top w:val="none" w:sz="0" w:space="0" w:color="auto"/>
            <w:left w:val="none" w:sz="0" w:space="0" w:color="auto"/>
            <w:bottom w:val="none" w:sz="0" w:space="0" w:color="auto"/>
            <w:right w:val="none" w:sz="0" w:space="0" w:color="auto"/>
          </w:divBdr>
        </w:div>
      </w:divsChild>
    </w:div>
    <w:div w:id="811948573">
      <w:bodyDiv w:val="1"/>
      <w:marLeft w:val="0"/>
      <w:marRight w:val="0"/>
      <w:marTop w:val="0"/>
      <w:marBottom w:val="0"/>
      <w:divBdr>
        <w:top w:val="none" w:sz="0" w:space="0" w:color="auto"/>
        <w:left w:val="none" w:sz="0" w:space="0" w:color="auto"/>
        <w:bottom w:val="none" w:sz="0" w:space="0" w:color="auto"/>
        <w:right w:val="none" w:sz="0" w:space="0" w:color="auto"/>
      </w:divBdr>
      <w:divsChild>
        <w:div w:id="49809567">
          <w:marLeft w:val="640"/>
          <w:marRight w:val="0"/>
          <w:marTop w:val="0"/>
          <w:marBottom w:val="0"/>
          <w:divBdr>
            <w:top w:val="none" w:sz="0" w:space="0" w:color="auto"/>
            <w:left w:val="none" w:sz="0" w:space="0" w:color="auto"/>
            <w:bottom w:val="none" w:sz="0" w:space="0" w:color="auto"/>
            <w:right w:val="none" w:sz="0" w:space="0" w:color="auto"/>
          </w:divBdr>
        </w:div>
        <w:div w:id="100153338">
          <w:marLeft w:val="640"/>
          <w:marRight w:val="0"/>
          <w:marTop w:val="0"/>
          <w:marBottom w:val="0"/>
          <w:divBdr>
            <w:top w:val="none" w:sz="0" w:space="0" w:color="auto"/>
            <w:left w:val="none" w:sz="0" w:space="0" w:color="auto"/>
            <w:bottom w:val="none" w:sz="0" w:space="0" w:color="auto"/>
            <w:right w:val="none" w:sz="0" w:space="0" w:color="auto"/>
          </w:divBdr>
        </w:div>
        <w:div w:id="102578514">
          <w:marLeft w:val="640"/>
          <w:marRight w:val="0"/>
          <w:marTop w:val="0"/>
          <w:marBottom w:val="0"/>
          <w:divBdr>
            <w:top w:val="none" w:sz="0" w:space="0" w:color="auto"/>
            <w:left w:val="none" w:sz="0" w:space="0" w:color="auto"/>
            <w:bottom w:val="none" w:sz="0" w:space="0" w:color="auto"/>
            <w:right w:val="none" w:sz="0" w:space="0" w:color="auto"/>
          </w:divBdr>
        </w:div>
        <w:div w:id="137648155">
          <w:marLeft w:val="640"/>
          <w:marRight w:val="0"/>
          <w:marTop w:val="0"/>
          <w:marBottom w:val="0"/>
          <w:divBdr>
            <w:top w:val="none" w:sz="0" w:space="0" w:color="auto"/>
            <w:left w:val="none" w:sz="0" w:space="0" w:color="auto"/>
            <w:bottom w:val="none" w:sz="0" w:space="0" w:color="auto"/>
            <w:right w:val="none" w:sz="0" w:space="0" w:color="auto"/>
          </w:divBdr>
        </w:div>
        <w:div w:id="169686433">
          <w:marLeft w:val="640"/>
          <w:marRight w:val="0"/>
          <w:marTop w:val="0"/>
          <w:marBottom w:val="0"/>
          <w:divBdr>
            <w:top w:val="none" w:sz="0" w:space="0" w:color="auto"/>
            <w:left w:val="none" w:sz="0" w:space="0" w:color="auto"/>
            <w:bottom w:val="none" w:sz="0" w:space="0" w:color="auto"/>
            <w:right w:val="none" w:sz="0" w:space="0" w:color="auto"/>
          </w:divBdr>
        </w:div>
        <w:div w:id="187373566">
          <w:marLeft w:val="640"/>
          <w:marRight w:val="0"/>
          <w:marTop w:val="0"/>
          <w:marBottom w:val="0"/>
          <w:divBdr>
            <w:top w:val="none" w:sz="0" w:space="0" w:color="auto"/>
            <w:left w:val="none" w:sz="0" w:space="0" w:color="auto"/>
            <w:bottom w:val="none" w:sz="0" w:space="0" w:color="auto"/>
            <w:right w:val="none" w:sz="0" w:space="0" w:color="auto"/>
          </w:divBdr>
        </w:div>
        <w:div w:id="193231103">
          <w:marLeft w:val="640"/>
          <w:marRight w:val="0"/>
          <w:marTop w:val="0"/>
          <w:marBottom w:val="0"/>
          <w:divBdr>
            <w:top w:val="none" w:sz="0" w:space="0" w:color="auto"/>
            <w:left w:val="none" w:sz="0" w:space="0" w:color="auto"/>
            <w:bottom w:val="none" w:sz="0" w:space="0" w:color="auto"/>
            <w:right w:val="none" w:sz="0" w:space="0" w:color="auto"/>
          </w:divBdr>
        </w:div>
        <w:div w:id="222911730">
          <w:marLeft w:val="640"/>
          <w:marRight w:val="0"/>
          <w:marTop w:val="0"/>
          <w:marBottom w:val="0"/>
          <w:divBdr>
            <w:top w:val="none" w:sz="0" w:space="0" w:color="auto"/>
            <w:left w:val="none" w:sz="0" w:space="0" w:color="auto"/>
            <w:bottom w:val="none" w:sz="0" w:space="0" w:color="auto"/>
            <w:right w:val="none" w:sz="0" w:space="0" w:color="auto"/>
          </w:divBdr>
        </w:div>
        <w:div w:id="253786255">
          <w:marLeft w:val="640"/>
          <w:marRight w:val="0"/>
          <w:marTop w:val="0"/>
          <w:marBottom w:val="0"/>
          <w:divBdr>
            <w:top w:val="none" w:sz="0" w:space="0" w:color="auto"/>
            <w:left w:val="none" w:sz="0" w:space="0" w:color="auto"/>
            <w:bottom w:val="none" w:sz="0" w:space="0" w:color="auto"/>
            <w:right w:val="none" w:sz="0" w:space="0" w:color="auto"/>
          </w:divBdr>
        </w:div>
        <w:div w:id="259678877">
          <w:marLeft w:val="640"/>
          <w:marRight w:val="0"/>
          <w:marTop w:val="0"/>
          <w:marBottom w:val="0"/>
          <w:divBdr>
            <w:top w:val="none" w:sz="0" w:space="0" w:color="auto"/>
            <w:left w:val="none" w:sz="0" w:space="0" w:color="auto"/>
            <w:bottom w:val="none" w:sz="0" w:space="0" w:color="auto"/>
            <w:right w:val="none" w:sz="0" w:space="0" w:color="auto"/>
          </w:divBdr>
        </w:div>
        <w:div w:id="275136111">
          <w:marLeft w:val="640"/>
          <w:marRight w:val="0"/>
          <w:marTop w:val="0"/>
          <w:marBottom w:val="0"/>
          <w:divBdr>
            <w:top w:val="none" w:sz="0" w:space="0" w:color="auto"/>
            <w:left w:val="none" w:sz="0" w:space="0" w:color="auto"/>
            <w:bottom w:val="none" w:sz="0" w:space="0" w:color="auto"/>
            <w:right w:val="none" w:sz="0" w:space="0" w:color="auto"/>
          </w:divBdr>
        </w:div>
        <w:div w:id="339239403">
          <w:marLeft w:val="640"/>
          <w:marRight w:val="0"/>
          <w:marTop w:val="0"/>
          <w:marBottom w:val="0"/>
          <w:divBdr>
            <w:top w:val="none" w:sz="0" w:space="0" w:color="auto"/>
            <w:left w:val="none" w:sz="0" w:space="0" w:color="auto"/>
            <w:bottom w:val="none" w:sz="0" w:space="0" w:color="auto"/>
            <w:right w:val="none" w:sz="0" w:space="0" w:color="auto"/>
          </w:divBdr>
        </w:div>
        <w:div w:id="356200711">
          <w:marLeft w:val="640"/>
          <w:marRight w:val="0"/>
          <w:marTop w:val="0"/>
          <w:marBottom w:val="0"/>
          <w:divBdr>
            <w:top w:val="none" w:sz="0" w:space="0" w:color="auto"/>
            <w:left w:val="none" w:sz="0" w:space="0" w:color="auto"/>
            <w:bottom w:val="none" w:sz="0" w:space="0" w:color="auto"/>
            <w:right w:val="none" w:sz="0" w:space="0" w:color="auto"/>
          </w:divBdr>
        </w:div>
        <w:div w:id="383024511">
          <w:marLeft w:val="640"/>
          <w:marRight w:val="0"/>
          <w:marTop w:val="0"/>
          <w:marBottom w:val="0"/>
          <w:divBdr>
            <w:top w:val="none" w:sz="0" w:space="0" w:color="auto"/>
            <w:left w:val="none" w:sz="0" w:space="0" w:color="auto"/>
            <w:bottom w:val="none" w:sz="0" w:space="0" w:color="auto"/>
            <w:right w:val="none" w:sz="0" w:space="0" w:color="auto"/>
          </w:divBdr>
        </w:div>
        <w:div w:id="386339657">
          <w:marLeft w:val="640"/>
          <w:marRight w:val="0"/>
          <w:marTop w:val="0"/>
          <w:marBottom w:val="0"/>
          <w:divBdr>
            <w:top w:val="none" w:sz="0" w:space="0" w:color="auto"/>
            <w:left w:val="none" w:sz="0" w:space="0" w:color="auto"/>
            <w:bottom w:val="none" w:sz="0" w:space="0" w:color="auto"/>
            <w:right w:val="none" w:sz="0" w:space="0" w:color="auto"/>
          </w:divBdr>
        </w:div>
        <w:div w:id="410395449">
          <w:marLeft w:val="640"/>
          <w:marRight w:val="0"/>
          <w:marTop w:val="0"/>
          <w:marBottom w:val="0"/>
          <w:divBdr>
            <w:top w:val="none" w:sz="0" w:space="0" w:color="auto"/>
            <w:left w:val="none" w:sz="0" w:space="0" w:color="auto"/>
            <w:bottom w:val="none" w:sz="0" w:space="0" w:color="auto"/>
            <w:right w:val="none" w:sz="0" w:space="0" w:color="auto"/>
          </w:divBdr>
        </w:div>
        <w:div w:id="414669146">
          <w:marLeft w:val="640"/>
          <w:marRight w:val="0"/>
          <w:marTop w:val="0"/>
          <w:marBottom w:val="0"/>
          <w:divBdr>
            <w:top w:val="none" w:sz="0" w:space="0" w:color="auto"/>
            <w:left w:val="none" w:sz="0" w:space="0" w:color="auto"/>
            <w:bottom w:val="none" w:sz="0" w:space="0" w:color="auto"/>
            <w:right w:val="none" w:sz="0" w:space="0" w:color="auto"/>
          </w:divBdr>
        </w:div>
        <w:div w:id="433980650">
          <w:marLeft w:val="640"/>
          <w:marRight w:val="0"/>
          <w:marTop w:val="0"/>
          <w:marBottom w:val="0"/>
          <w:divBdr>
            <w:top w:val="none" w:sz="0" w:space="0" w:color="auto"/>
            <w:left w:val="none" w:sz="0" w:space="0" w:color="auto"/>
            <w:bottom w:val="none" w:sz="0" w:space="0" w:color="auto"/>
            <w:right w:val="none" w:sz="0" w:space="0" w:color="auto"/>
          </w:divBdr>
        </w:div>
        <w:div w:id="447359608">
          <w:marLeft w:val="640"/>
          <w:marRight w:val="0"/>
          <w:marTop w:val="0"/>
          <w:marBottom w:val="0"/>
          <w:divBdr>
            <w:top w:val="none" w:sz="0" w:space="0" w:color="auto"/>
            <w:left w:val="none" w:sz="0" w:space="0" w:color="auto"/>
            <w:bottom w:val="none" w:sz="0" w:space="0" w:color="auto"/>
            <w:right w:val="none" w:sz="0" w:space="0" w:color="auto"/>
          </w:divBdr>
        </w:div>
        <w:div w:id="512766471">
          <w:marLeft w:val="640"/>
          <w:marRight w:val="0"/>
          <w:marTop w:val="0"/>
          <w:marBottom w:val="0"/>
          <w:divBdr>
            <w:top w:val="none" w:sz="0" w:space="0" w:color="auto"/>
            <w:left w:val="none" w:sz="0" w:space="0" w:color="auto"/>
            <w:bottom w:val="none" w:sz="0" w:space="0" w:color="auto"/>
            <w:right w:val="none" w:sz="0" w:space="0" w:color="auto"/>
          </w:divBdr>
        </w:div>
        <w:div w:id="577057244">
          <w:marLeft w:val="640"/>
          <w:marRight w:val="0"/>
          <w:marTop w:val="0"/>
          <w:marBottom w:val="0"/>
          <w:divBdr>
            <w:top w:val="none" w:sz="0" w:space="0" w:color="auto"/>
            <w:left w:val="none" w:sz="0" w:space="0" w:color="auto"/>
            <w:bottom w:val="none" w:sz="0" w:space="0" w:color="auto"/>
            <w:right w:val="none" w:sz="0" w:space="0" w:color="auto"/>
          </w:divBdr>
        </w:div>
        <w:div w:id="594554676">
          <w:marLeft w:val="640"/>
          <w:marRight w:val="0"/>
          <w:marTop w:val="0"/>
          <w:marBottom w:val="0"/>
          <w:divBdr>
            <w:top w:val="none" w:sz="0" w:space="0" w:color="auto"/>
            <w:left w:val="none" w:sz="0" w:space="0" w:color="auto"/>
            <w:bottom w:val="none" w:sz="0" w:space="0" w:color="auto"/>
            <w:right w:val="none" w:sz="0" w:space="0" w:color="auto"/>
          </w:divBdr>
        </w:div>
        <w:div w:id="614288670">
          <w:marLeft w:val="640"/>
          <w:marRight w:val="0"/>
          <w:marTop w:val="0"/>
          <w:marBottom w:val="0"/>
          <w:divBdr>
            <w:top w:val="none" w:sz="0" w:space="0" w:color="auto"/>
            <w:left w:val="none" w:sz="0" w:space="0" w:color="auto"/>
            <w:bottom w:val="none" w:sz="0" w:space="0" w:color="auto"/>
            <w:right w:val="none" w:sz="0" w:space="0" w:color="auto"/>
          </w:divBdr>
        </w:div>
        <w:div w:id="689374844">
          <w:marLeft w:val="640"/>
          <w:marRight w:val="0"/>
          <w:marTop w:val="0"/>
          <w:marBottom w:val="0"/>
          <w:divBdr>
            <w:top w:val="none" w:sz="0" w:space="0" w:color="auto"/>
            <w:left w:val="none" w:sz="0" w:space="0" w:color="auto"/>
            <w:bottom w:val="none" w:sz="0" w:space="0" w:color="auto"/>
            <w:right w:val="none" w:sz="0" w:space="0" w:color="auto"/>
          </w:divBdr>
        </w:div>
        <w:div w:id="694623519">
          <w:marLeft w:val="640"/>
          <w:marRight w:val="0"/>
          <w:marTop w:val="0"/>
          <w:marBottom w:val="0"/>
          <w:divBdr>
            <w:top w:val="none" w:sz="0" w:space="0" w:color="auto"/>
            <w:left w:val="none" w:sz="0" w:space="0" w:color="auto"/>
            <w:bottom w:val="none" w:sz="0" w:space="0" w:color="auto"/>
            <w:right w:val="none" w:sz="0" w:space="0" w:color="auto"/>
          </w:divBdr>
        </w:div>
        <w:div w:id="697200188">
          <w:marLeft w:val="640"/>
          <w:marRight w:val="0"/>
          <w:marTop w:val="0"/>
          <w:marBottom w:val="0"/>
          <w:divBdr>
            <w:top w:val="none" w:sz="0" w:space="0" w:color="auto"/>
            <w:left w:val="none" w:sz="0" w:space="0" w:color="auto"/>
            <w:bottom w:val="none" w:sz="0" w:space="0" w:color="auto"/>
            <w:right w:val="none" w:sz="0" w:space="0" w:color="auto"/>
          </w:divBdr>
        </w:div>
        <w:div w:id="702903974">
          <w:marLeft w:val="640"/>
          <w:marRight w:val="0"/>
          <w:marTop w:val="0"/>
          <w:marBottom w:val="0"/>
          <w:divBdr>
            <w:top w:val="none" w:sz="0" w:space="0" w:color="auto"/>
            <w:left w:val="none" w:sz="0" w:space="0" w:color="auto"/>
            <w:bottom w:val="none" w:sz="0" w:space="0" w:color="auto"/>
            <w:right w:val="none" w:sz="0" w:space="0" w:color="auto"/>
          </w:divBdr>
        </w:div>
        <w:div w:id="726760721">
          <w:marLeft w:val="640"/>
          <w:marRight w:val="0"/>
          <w:marTop w:val="0"/>
          <w:marBottom w:val="0"/>
          <w:divBdr>
            <w:top w:val="none" w:sz="0" w:space="0" w:color="auto"/>
            <w:left w:val="none" w:sz="0" w:space="0" w:color="auto"/>
            <w:bottom w:val="none" w:sz="0" w:space="0" w:color="auto"/>
            <w:right w:val="none" w:sz="0" w:space="0" w:color="auto"/>
          </w:divBdr>
        </w:div>
        <w:div w:id="805321167">
          <w:marLeft w:val="640"/>
          <w:marRight w:val="0"/>
          <w:marTop w:val="0"/>
          <w:marBottom w:val="0"/>
          <w:divBdr>
            <w:top w:val="none" w:sz="0" w:space="0" w:color="auto"/>
            <w:left w:val="none" w:sz="0" w:space="0" w:color="auto"/>
            <w:bottom w:val="none" w:sz="0" w:space="0" w:color="auto"/>
            <w:right w:val="none" w:sz="0" w:space="0" w:color="auto"/>
          </w:divBdr>
        </w:div>
        <w:div w:id="817112009">
          <w:marLeft w:val="640"/>
          <w:marRight w:val="0"/>
          <w:marTop w:val="0"/>
          <w:marBottom w:val="0"/>
          <w:divBdr>
            <w:top w:val="none" w:sz="0" w:space="0" w:color="auto"/>
            <w:left w:val="none" w:sz="0" w:space="0" w:color="auto"/>
            <w:bottom w:val="none" w:sz="0" w:space="0" w:color="auto"/>
            <w:right w:val="none" w:sz="0" w:space="0" w:color="auto"/>
          </w:divBdr>
        </w:div>
        <w:div w:id="849560247">
          <w:marLeft w:val="640"/>
          <w:marRight w:val="0"/>
          <w:marTop w:val="0"/>
          <w:marBottom w:val="0"/>
          <w:divBdr>
            <w:top w:val="none" w:sz="0" w:space="0" w:color="auto"/>
            <w:left w:val="none" w:sz="0" w:space="0" w:color="auto"/>
            <w:bottom w:val="none" w:sz="0" w:space="0" w:color="auto"/>
            <w:right w:val="none" w:sz="0" w:space="0" w:color="auto"/>
          </w:divBdr>
        </w:div>
        <w:div w:id="867185416">
          <w:marLeft w:val="640"/>
          <w:marRight w:val="0"/>
          <w:marTop w:val="0"/>
          <w:marBottom w:val="0"/>
          <w:divBdr>
            <w:top w:val="none" w:sz="0" w:space="0" w:color="auto"/>
            <w:left w:val="none" w:sz="0" w:space="0" w:color="auto"/>
            <w:bottom w:val="none" w:sz="0" w:space="0" w:color="auto"/>
            <w:right w:val="none" w:sz="0" w:space="0" w:color="auto"/>
          </w:divBdr>
        </w:div>
        <w:div w:id="930242634">
          <w:marLeft w:val="640"/>
          <w:marRight w:val="0"/>
          <w:marTop w:val="0"/>
          <w:marBottom w:val="0"/>
          <w:divBdr>
            <w:top w:val="none" w:sz="0" w:space="0" w:color="auto"/>
            <w:left w:val="none" w:sz="0" w:space="0" w:color="auto"/>
            <w:bottom w:val="none" w:sz="0" w:space="0" w:color="auto"/>
            <w:right w:val="none" w:sz="0" w:space="0" w:color="auto"/>
          </w:divBdr>
        </w:div>
        <w:div w:id="944114594">
          <w:marLeft w:val="640"/>
          <w:marRight w:val="0"/>
          <w:marTop w:val="0"/>
          <w:marBottom w:val="0"/>
          <w:divBdr>
            <w:top w:val="none" w:sz="0" w:space="0" w:color="auto"/>
            <w:left w:val="none" w:sz="0" w:space="0" w:color="auto"/>
            <w:bottom w:val="none" w:sz="0" w:space="0" w:color="auto"/>
            <w:right w:val="none" w:sz="0" w:space="0" w:color="auto"/>
          </w:divBdr>
        </w:div>
        <w:div w:id="956526991">
          <w:marLeft w:val="640"/>
          <w:marRight w:val="0"/>
          <w:marTop w:val="0"/>
          <w:marBottom w:val="0"/>
          <w:divBdr>
            <w:top w:val="none" w:sz="0" w:space="0" w:color="auto"/>
            <w:left w:val="none" w:sz="0" w:space="0" w:color="auto"/>
            <w:bottom w:val="none" w:sz="0" w:space="0" w:color="auto"/>
            <w:right w:val="none" w:sz="0" w:space="0" w:color="auto"/>
          </w:divBdr>
        </w:div>
        <w:div w:id="977103162">
          <w:marLeft w:val="640"/>
          <w:marRight w:val="0"/>
          <w:marTop w:val="0"/>
          <w:marBottom w:val="0"/>
          <w:divBdr>
            <w:top w:val="none" w:sz="0" w:space="0" w:color="auto"/>
            <w:left w:val="none" w:sz="0" w:space="0" w:color="auto"/>
            <w:bottom w:val="none" w:sz="0" w:space="0" w:color="auto"/>
            <w:right w:val="none" w:sz="0" w:space="0" w:color="auto"/>
          </w:divBdr>
        </w:div>
        <w:div w:id="1039672122">
          <w:marLeft w:val="640"/>
          <w:marRight w:val="0"/>
          <w:marTop w:val="0"/>
          <w:marBottom w:val="0"/>
          <w:divBdr>
            <w:top w:val="none" w:sz="0" w:space="0" w:color="auto"/>
            <w:left w:val="none" w:sz="0" w:space="0" w:color="auto"/>
            <w:bottom w:val="none" w:sz="0" w:space="0" w:color="auto"/>
            <w:right w:val="none" w:sz="0" w:space="0" w:color="auto"/>
          </w:divBdr>
        </w:div>
        <w:div w:id="1046493578">
          <w:marLeft w:val="640"/>
          <w:marRight w:val="0"/>
          <w:marTop w:val="0"/>
          <w:marBottom w:val="0"/>
          <w:divBdr>
            <w:top w:val="none" w:sz="0" w:space="0" w:color="auto"/>
            <w:left w:val="none" w:sz="0" w:space="0" w:color="auto"/>
            <w:bottom w:val="none" w:sz="0" w:space="0" w:color="auto"/>
            <w:right w:val="none" w:sz="0" w:space="0" w:color="auto"/>
          </w:divBdr>
        </w:div>
        <w:div w:id="1068263536">
          <w:marLeft w:val="640"/>
          <w:marRight w:val="0"/>
          <w:marTop w:val="0"/>
          <w:marBottom w:val="0"/>
          <w:divBdr>
            <w:top w:val="none" w:sz="0" w:space="0" w:color="auto"/>
            <w:left w:val="none" w:sz="0" w:space="0" w:color="auto"/>
            <w:bottom w:val="none" w:sz="0" w:space="0" w:color="auto"/>
            <w:right w:val="none" w:sz="0" w:space="0" w:color="auto"/>
          </w:divBdr>
        </w:div>
        <w:div w:id="1086925739">
          <w:marLeft w:val="640"/>
          <w:marRight w:val="0"/>
          <w:marTop w:val="0"/>
          <w:marBottom w:val="0"/>
          <w:divBdr>
            <w:top w:val="none" w:sz="0" w:space="0" w:color="auto"/>
            <w:left w:val="none" w:sz="0" w:space="0" w:color="auto"/>
            <w:bottom w:val="none" w:sz="0" w:space="0" w:color="auto"/>
            <w:right w:val="none" w:sz="0" w:space="0" w:color="auto"/>
          </w:divBdr>
        </w:div>
        <w:div w:id="1107626496">
          <w:marLeft w:val="640"/>
          <w:marRight w:val="0"/>
          <w:marTop w:val="0"/>
          <w:marBottom w:val="0"/>
          <w:divBdr>
            <w:top w:val="none" w:sz="0" w:space="0" w:color="auto"/>
            <w:left w:val="none" w:sz="0" w:space="0" w:color="auto"/>
            <w:bottom w:val="none" w:sz="0" w:space="0" w:color="auto"/>
            <w:right w:val="none" w:sz="0" w:space="0" w:color="auto"/>
          </w:divBdr>
        </w:div>
        <w:div w:id="1111515632">
          <w:marLeft w:val="640"/>
          <w:marRight w:val="0"/>
          <w:marTop w:val="0"/>
          <w:marBottom w:val="0"/>
          <w:divBdr>
            <w:top w:val="none" w:sz="0" w:space="0" w:color="auto"/>
            <w:left w:val="none" w:sz="0" w:space="0" w:color="auto"/>
            <w:bottom w:val="none" w:sz="0" w:space="0" w:color="auto"/>
            <w:right w:val="none" w:sz="0" w:space="0" w:color="auto"/>
          </w:divBdr>
        </w:div>
        <w:div w:id="1115517408">
          <w:marLeft w:val="640"/>
          <w:marRight w:val="0"/>
          <w:marTop w:val="0"/>
          <w:marBottom w:val="0"/>
          <w:divBdr>
            <w:top w:val="none" w:sz="0" w:space="0" w:color="auto"/>
            <w:left w:val="none" w:sz="0" w:space="0" w:color="auto"/>
            <w:bottom w:val="none" w:sz="0" w:space="0" w:color="auto"/>
            <w:right w:val="none" w:sz="0" w:space="0" w:color="auto"/>
          </w:divBdr>
        </w:div>
        <w:div w:id="1123693072">
          <w:marLeft w:val="640"/>
          <w:marRight w:val="0"/>
          <w:marTop w:val="0"/>
          <w:marBottom w:val="0"/>
          <w:divBdr>
            <w:top w:val="none" w:sz="0" w:space="0" w:color="auto"/>
            <w:left w:val="none" w:sz="0" w:space="0" w:color="auto"/>
            <w:bottom w:val="none" w:sz="0" w:space="0" w:color="auto"/>
            <w:right w:val="none" w:sz="0" w:space="0" w:color="auto"/>
          </w:divBdr>
        </w:div>
        <w:div w:id="1140419980">
          <w:marLeft w:val="640"/>
          <w:marRight w:val="0"/>
          <w:marTop w:val="0"/>
          <w:marBottom w:val="0"/>
          <w:divBdr>
            <w:top w:val="none" w:sz="0" w:space="0" w:color="auto"/>
            <w:left w:val="none" w:sz="0" w:space="0" w:color="auto"/>
            <w:bottom w:val="none" w:sz="0" w:space="0" w:color="auto"/>
            <w:right w:val="none" w:sz="0" w:space="0" w:color="auto"/>
          </w:divBdr>
        </w:div>
        <w:div w:id="1147093870">
          <w:marLeft w:val="640"/>
          <w:marRight w:val="0"/>
          <w:marTop w:val="0"/>
          <w:marBottom w:val="0"/>
          <w:divBdr>
            <w:top w:val="none" w:sz="0" w:space="0" w:color="auto"/>
            <w:left w:val="none" w:sz="0" w:space="0" w:color="auto"/>
            <w:bottom w:val="none" w:sz="0" w:space="0" w:color="auto"/>
            <w:right w:val="none" w:sz="0" w:space="0" w:color="auto"/>
          </w:divBdr>
        </w:div>
        <w:div w:id="1150245949">
          <w:marLeft w:val="640"/>
          <w:marRight w:val="0"/>
          <w:marTop w:val="0"/>
          <w:marBottom w:val="0"/>
          <w:divBdr>
            <w:top w:val="none" w:sz="0" w:space="0" w:color="auto"/>
            <w:left w:val="none" w:sz="0" w:space="0" w:color="auto"/>
            <w:bottom w:val="none" w:sz="0" w:space="0" w:color="auto"/>
            <w:right w:val="none" w:sz="0" w:space="0" w:color="auto"/>
          </w:divBdr>
        </w:div>
        <w:div w:id="1232735006">
          <w:marLeft w:val="640"/>
          <w:marRight w:val="0"/>
          <w:marTop w:val="0"/>
          <w:marBottom w:val="0"/>
          <w:divBdr>
            <w:top w:val="none" w:sz="0" w:space="0" w:color="auto"/>
            <w:left w:val="none" w:sz="0" w:space="0" w:color="auto"/>
            <w:bottom w:val="none" w:sz="0" w:space="0" w:color="auto"/>
            <w:right w:val="none" w:sz="0" w:space="0" w:color="auto"/>
          </w:divBdr>
        </w:div>
        <w:div w:id="1251280136">
          <w:marLeft w:val="640"/>
          <w:marRight w:val="0"/>
          <w:marTop w:val="0"/>
          <w:marBottom w:val="0"/>
          <w:divBdr>
            <w:top w:val="none" w:sz="0" w:space="0" w:color="auto"/>
            <w:left w:val="none" w:sz="0" w:space="0" w:color="auto"/>
            <w:bottom w:val="none" w:sz="0" w:space="0" w:color="auto"/>
            <w:right w:val="none" w:sz="0" w:space="0" w:color="auto"/>
          </w:divBdr>
        </w:div>
        <w:div w:id="1285041266">
          <w:marLeft w:val="640"/>
          <w:marRight w:val="0"/>
          <w:marTop w:val="0"/>
          <w:marBottom w:val="0"/>
          <w:divBdr>
            <w:top w:val="none" w:sz="0" w:space="0" w:color="auto"/>
            <w:left w:val="none" w:sz="0" w:space="0" w:color="auto"/>
            <w:bottom w:val="none" w:sz="0" w:space="0" w:color="auto"/>
            <w:right w:val="none" w:sz="0" w:space="0" w:color="auto"/>
          </w:divBdr>
        </w:div>
        <w:div w:id="1287273017">
          <w:marLeft w:val="640"/>
          <w:marRight w:val="0"/>
          <w:marTop w:val="0"/>
          <w:marBottom w:val="0"/>
          <w:divBdr>
            <w:top w:val="none" w:sz="0" w:space="0" w:color="auto"/>
            <w:left w:val="none" w:sz="0" w:space="0" w:color="auto"/>
            <w:bottom w:val="none" w:sz="0" w:space="0" w:color="auto"/>
            <w:right w:val="none" w:sz="0" w:space="0" w:color="auto"/>
          </w:divBdr>
        </w:div>
        <w:div w:id="1319924099">
          <w:marLeft w:val="640"/>
          <w:marRight w:val="0"/>
          <w:marTop w:val="0"/>
          <w:marBottom w:val="0"/>
          <w:divBdr>
            <w:top w:val="none" w:sz="0" w:space="0" w:color="auto"/>
            <w:left w:val="none" w:sz="0" w:space="0" w:color="auto"/>
            <w:bottom w:val="none" w:sz="0" w:space="0" w:color="auto"/>
            <w:right w:val="none" w:sz="0" w:space="0" w:color="auto"/>
          </w:divBdr>
        </w:div>
        <w:div w:id="1358695857">
          <w:marLeft w:val="640"/>
          <w:marRight w:val="0"/>
          <w:marTop w:val="0"/>
          <w:marBottom w:val="0"/>
          <w:divBdr>
            <w:top w:val="none" w:sz="0" w:space="0" w:color="auto"/>
            <w:left w:val="none" w:sz="0" w:space="0" w:color="auto"/>
            <w:bottom w:val="none" w:sz="0" w:space="0" w:color="auto"/>
            <w:right w:val="none" w:sz="0" w:space="0" w:color="auto"/>
          </w:divBdr>
        </w:div>
        <w:div w:id="1444493040">
          <w:marLeft w:val="640"/>
          <w:marRight w:val="0"/>
          <w:marTop w:val="0"/>
          <w:marBottom w:val="0"/>
          <w:divBdr>
            <w:top w:val="none" w:sz="0" w:space="0" w:color="auto"/>
            <w:left w:val="none" w:sz="0" w:space="0" w:color="auto"/>
            <w:bottom w:val="none" w:sz="0" w:space="0" w:color="auto"/>
            <w:right w:val="none" w:sz="0" w:space="0" w:color="auto"/>
          </w:divBdr>
        </w:div>
        <w:div w:id="1467166077">
          <w:marLeft w:val="640"/>
          <w:marRight w:val="0"/>
          <w:marTop w:val="0"/>
          <w:marBottom w:val="0"/>
          <w:divBdr>
            <w:top w:val="none" w:sz="0" w:space="0" w:color="auto"/>
            <w:left w:val="none" w:sz="0" w:space="0" w:color="auto"/>
            <w:bottom w:val="none" w:sz="0" w:space="0" w:color="auto"/>
            <w:right w:val="none" w:sz="0" w:space="0" w:color="auto"/>
          </w:divBdr>
        </w:div>
        <w:div w:id="1470897231">
          <w:marLeft w:val="640"/>
          <w:marRight w:val="0"/>
          <w:marTop w:val="0"/>
          <w:marBottom w:val="0"/>
          <w:divBdr>
            <w:top w:val="none" w:sz="0" w:space="0" w:color="auto"/>
            <w:left w:val="none" w:sz="0" w:space="0" w:color="auto"/>
            <w:bottom w:val="none" w:sz="0" w:space="0" w:color="auto"/>
            <w:right w:val="none" w:sz="0" w:space="0" w:color="auto"/>
          </w:divBdr>
        </w:div>
        <w:div w:id="1522285271">
          <w:marLeft w:val="640"/>
          <w:marRight w:val="0"/>
          <w:marTop w:val="0"/>
          <w:marBottom w:val="0"/>
          <w:divBdr>
            <w:top w:val="none" w:sz="0" w:space="0" w:color="auto"/>
            <w:left w:val="none" w:sz="0" w:space="0" w:color="auto"/>
            <w:bottom w:val="none" w:sz="0" w:space="0" w:color="auto"/>
            <w:right w:val="none" w:sz="0" w:space="0" w:color="auto"/>
          </w:divBdr>
        </w:div>
        <w:div w:id="1547376188">
          <w:marLeft w:val="640"/>
          <w:marRight w:val="0"/>
          <w:marTop w:val="0"/>
          <w:marBottom w:val="0"/>
          <w:divBdr>
            <w:top w:val="none" w:sz="0" w:space="0" w:color="auto"/>
            <w:left w:val="none" w:sz="0" w:space="0" w:color="auto"/>
            <w:bottom w:val="none" w:sz="0" w:space="0" w:color="auto"/>
            <w:right w:val="none" w:sz="0" w:space="0" w:color="auto"/>
          </w:divBdr>
        </w:div>
        <w:div w:id="1600525081">
          <w:marLeft w:val="640"/>
          <w:marRight w:val="0"/>
          <w:marTop w:val="0"/>
          <w:marBottom w:val="0"/>
          <w:divBdr>
            <w:top w:val="none" w:sz="0" w:space="0" w:color="auto"/>
            <w:left w:val="none" w:sz="0" w:space="0" w:color="auto"/>
            <w:bottom w:val="none" w:sz="0" w:space="0" w:color="auto"/>
            <w:right w:val="none" w:sz="0" w:space="0" w:color="auto"/>
          </w:divBdr>
        </w:div>
        <w:div w:id="1614940663">
          <w:marLeft w:val="640"/>
          <w:marRight w:val="0"/>
          <w:marTop w:val="0"/>
          <w:marBottom w:val="0"/>
          <w:divBdr>
            <w:top w:val="none" w:sz="0" w:space="0" w:color="auto"/>
            <w:left w:val="none" w:sz="0" w:space="0" w:color="auto"/>
            <w:bottom w:val="none" w:sz="0" w:space="0" w:color="auto"/>
            <w:right w:val="none" w:sz="0" w:space="0" w:color="auto"/>
          </w:divBdr>
        </w:div>
        <w:div w:id="1631091733">
          <w:marLeft w:val="640"/>
          <w:marRight w:val="0"/>
          <w:marTop w:val="0"/>
          <w:marBottom w:val="0"/>
          <w:divBdr>
            <w:top w:val="none" w:sz="0" w:space="0" w:color="auto"/>
            <w:left w:val="none" w:sz="0" w:space="0" w:color="auto"/>
            <w:bottom w:val="none" w:sz="0" w:space="0" w:color="auto"/>
            <w:right w:val="none" w:sz="0" w:space="0" w:color="auto"/>
          </w:divBdr>
        </w:div>
        <w:div w:id="1662462348">
          <w:marLeft w:val="640"/>
          <w:marRight w:val="0"/>
          <w:marTop w:val="0"/>
          <w:marBottom w:val="0"/>
          <w:divBdr>
            <w:top w:val="none" w:sz="0" w:space="0" w:color="auto"/>
            <w:left w:val="none" w:sz="0" w:space="0" w:color="auto"/>
            <w:bottom w:val="none" w:sz="0" w:space="0" w:color="auto"/>
            <w:right w:val="none" w:sz="0" w:space="0" w:color="auto"/>
          </w:divBdr>
        </w:div>
        <w:div w:id="1669750148">
          <w:marLeft w:val="640"/>
          <w:marRight w:val="0"/>
          <w:marTop w:val="0"/>
          <w:marBottom w:val="0"/>
          <w:divBdr>
            <w:top w:val="none" w:sz="0" w:space="0" w:color="auto"/>
            <w:left w:val="none" w:sz="0" w:space="0" w:color="auto"/>
            <w:bottom w:val="none" w:sz="0" w:space="0" w:color="auto"/>
            <w:right w:val="none" w:sz="0" w:space="0" w:color="auto"/>
          </w:divBdr>
        </w:div>
        <w:div w:id="1677996514">
          <w:marLeft w:val="640"/>
          <w:marRight w:val="0"/>
          <w:marTop w:val="0"/>
          <w:marBottom w:val="0"/>
          <w:divBdr>
            <w:top w:val="none" w:sz="0" w:space="0" w:color="auto"/>
            <w:left w:val="none" w:sz="0" w:space="0" w:color="auto"/>
            <w:bottom w:val="none" w:sz="0" w:space="0" w:color="auto"/>
            <w:right w:val="none" w:sz="0" w:space="0" w:color="auto"/>
          </w:divBdr>
        </w:div>
        <w:div w:id="1706828991">
          <w:marLeft w:val="640"/>
          <w:marRight w:val="0"/>
          <w:marTop w:val="0"/>
          <w:marBottom w:val="0"/>
          <w:divBdr>
            <w:top w:val="none" w:sz="0" w:space="0" w:color="auto"/>
            <w:left w:val="none" w:sz="0" w:space="0" w:color="auto"/>
            <w:bottom w:val="none" w:sz="0" w:space="0" w:color="auto"/>
            <w:right w:val="none" w:sz="0" w:space="0" w:color="auto"/>
          </w:divBdr>
        </w:div>
        <w:div w:id="1719431396">
          <w:marLeft w:val="640"/>
          <w:marRight w:val="0"/>
          <w:marTop w:val="0"/>
          <w:marBottom w:val="0"/>
          <w:divBdr>
            <w:top w:val="none" w:sz="0" w:space="0" w:color="auto"/>
            <w:left w:val="none" w:sz="0" w:space="0" w:color="auto"/>
            <w:bottom w:val="none" w:sz="0" w:space="0" w:color="auto"/>
            <w:right w:val="none" w:sz="0" w:space="0" w:color="auto"/>
          </w:divBdr>
        </w:div>
        <w:div w:id="1770468779">
          <w:marLeft w:val="640"/>
          <w:marRight w:val="0"/>
          <w:marTop w:val="0"/>
          <w:marBottom w:val="0"/>
          <w:divBdr>
            <w:top w:val="none" w:sz="0" w:space="0" w:color="auto"/>
            <w:left w:val="none" w:sz="0" w:space="0" w:color="auto"/>
            <w:bottom w:val="none" w:sz="0" w:space="0" w:color="auto"/>
            <w:right w:val="none" w:sz="0" w:space="0" w:color="auto"/>
          </w:divBdr>
        </w:div>
        <w:div w:id="1780249109">
          <w:marLeft w:val="640"/>
          <w:marRight w:val="0"/>
          <w:marTop w:val="0"/>
          <w:marBottom w:val="0"/>
          <w:divBdr>
            <w:top w:val="none" w:sz="0" w:space="0" w:color="auto"/>
            <w:left w:val="none" w:sz="0" w:space="0" w:color="auto"/>
            <w:bottom w:val="none" w:sz="0" w:space="0" w:color="auto"/>
            <w:right w:val="none" w:sz="0" w:space="0" w:color="auto"/>
          </w:divBdr>
        </w:div>
        <w:div w:id="1798991936">
          <w:marLeft w:val="640"/>
          <w:marRight w:val="0"/>
          <w:marTop w:val="0"/>
          <w:marBottom w:val="0"/>
          <w:divBdr>
            <w:top w:val="none" w:sz="0" w:space="0" w:color="auto"/>
            <w:left w:val="none" w:sz="0" w:space="0" w:color="auto"/>
            <w:bottom w:val="none" w:sz="0" w:space="0" w:color="auto"/>
            <w:right w:val="none" w:sz="0" w:space="0" w:color="auto"/>
          </w:divBdr>
        </w:div>
        <w:div w:id="1805855668">
          <w:marLeft w:val="640"/>
          <w:marRight w:val="0"/>
          <w:marTop w:val="0"/>
          <w:marBottom w:val="0"/>
          <w:divBdr>
            <w:top w:val="none" w:sz="0" w:space="0" w:color="auto"/>
            <w:left w:val="none" w:sz="0" w:space="0" w:color="auto"/>
            <w:bottom w:val="none" w:sz="0" w:space="0" w:color="auto"/>
            <w:right w:val="none" w:sz="0" w:space="0" w:color="auto"/>
          </w:divBdr>
        </w:div>
        <w:div w:id="1811558700">
          <w:marLeft w:val="640"/>
          <w:marRight w:val="0"/>
          <w:marTop w:val="0"/>
          <w:marBottom w:val="0"/>
          <w:divBdr>
            <w:top w:val="none" w:sz="0" w:space="0" w:color="auto"/>
            <w:left w:val="none" w:sz="0" w:space="0" w:color="auto"/>
            <w:bottom w:val="none" w:sz="0" w:space="0" w:color="auto"/>
            <w:right w:val="none" w:sz="0" w:space="0" w:color="auto"/>
          </w:divBdr>
        </w:div>
        <w:div w:id="1836265768">
          <w:marLeft w:val="640"/>
          <w:marRight w:val="0"/>
          <w:marTop w:val="0"/>
          <w:marBottom w:val="0"/>
          <w:divBdr>
            <w:top w:val="none" w:sz="0" w:space="0" w:color="auto"/>
            <w:left w:val="none" w:sz="0" w:space="0" w:color="auto"/>
            <w:bottom w:val="none" w:sz="0" w:space="0" w:color="auto"/>
            <w:right w:val="none" w:sz="0" w:space="0" w:color="auto"/>
          </w:divBdr>
        </w:div>
        <w:div w:id="1867676366">
          <w:marLeft w:val="640"/>
          <w:marRight w:val="0"/>
          <w:marTop w:val="0"/>
          <w:marBottom w:val="0"/>
          <w:divBdr>
            <w:top w:val="none" w:sz="0" w:space="0" w:color="auto"/>
            <w:left w:val="none" w:sz="0" w:space="0" w:color="auto"/>
            <w:bottom w:val="none" w:sz="0" w:space="0" w:color="auto"/>
            <w:right w:val="none" w:sz="0" w:space="0" w:color="auto"/>
          </w:divBdr>
        </w:div>
        <w:div w:id="1868179032">
          <w:marLeft w:val="640"/>
          <w:marRight w:val="0"/>
          <w:marTop w:val="0"/>
          <w:marBottom w:val="0"/>
          <w:divBdr>
            <w:top w:val="none" w:sz="0" w:space="0" w:color="auto"/>
            <w:left w:val="none" w:sz="0" w:space="0" w:color="auto"/>
            <w:bottom w:val="none" w:sz="0" w:space="0" w:color="auto"/>
            <w:right w:val="none" w:sz="0" w:space="0" w:color="auto"/>
          </w:divBdr>
        </w:div>
        <w:div w:id="1906916746">
          <w:marLeft w:val="640"/>
          <w:marRight w:val="0"/>
          <w:marTop w:val="0"/>
          <w:marBottom w:val="0"/>
          <w:divBdr>
            <w:top w:val="none" w:sz="0" w:space="0" w:color="auto"/>
            <w:left w:val="none" w:sz="0" w:space="0" w:color="auto"/>
            <w:bottom w:val="none" w:sz="0" w:space="0" w:color="auto"/>
            <w:right w:val="none" w:sz="0" w:space="0" w:color="auto"/>
          </w:divBdr>
        </w:div>
        <w:div w:id="1923903288">
          <w:marLeft w:val="640"/>
          <w:marRight w:val="0"/>
          <w:marTop w:val="0"/>
          <w:marBottom w:val="0"/>
          <w:divBdr>
            <w:top w:val="none" w:sz="0" w:space="0" w:color="auto"/>
            <w:left w:val="none" w:sz="0" w:space="0" w:color="auto"/>
            <w:bottom w:val="none" w:sz="0" w:space="0" w:color="auto"/>
            <w:right w:val="none" w:sz="0" w:space="0" w:color="auto"/>
          </w:divBdr>
        </w:div>
        <w:div w:id="1926526808">
          <w:marLeft w:val="640"/>
          <w:marRight w:val="0"/>
          <w:marTop w:val="0"/>
          <w:marBottom w:val="0"/>
          <w:divBdr>
            <w:top w:val="none" w:sz="0" w:space="0" w:color="auto"/>
            <w:left w:val="none" w:sz="0" w:space="0" w:color="auto"/>
            <w:bottom w:val="none" w:sz="0" w:space="0" w:color="auto"/>
            <w:right w:val="none" w:sz="0" w:space="0" w:color="auto"/>
          </w:divBdr>
        </w:div>
        <w:div w:id="2047441814">
          <w:marLeft w:val="640"/>
          <w:marRight w:val="0"/>
          <w:marTop w:val="0"/>
          <w:marBottom w:val="0"/>
          <w:divBdr>
            <w:top w:val="none" w:sz="0" w:space="0" w:color="auto"/>
            <w:left w:val="none" w:sz="0" w:space="0" w:color="auto"/>
            <w:bottom w:val="none" w:sz="0" w:space="0" w:color="auto"/>
            <w:right w:val="none" w:sz="0" w:space="0" w:color="auto"/>
          </w:divBdr>
        </w:div>
        <w:div w:id="2058044021">
          <w:marLeft w:val="640"/>
          <w:marRight w:val="0"/>
          <w:marTop w:val="0"/>
          <w:marBottom w:val="0"/>
          <w:divBdr>
            <w:top w:val="none" w:sz="0" w:space="0" w:color="auto"/>
            <w:left w:val="none" w:sz="0" w:space="0" w:color="auto"/>
            <w:bottom w:val="none" w:sz="0" w:space="0" w:color="auto"/>
            <w:right w:val="none" w:sz="0" w:space="0" w:color="auto"/>
          </w:divBdr>
        </w:div>
        <w:div w:id="2059042360">
          <w:marLeft w:val="640"/>
          <w:marRight w:val="0"/>
          <w:marTop w:val="0"/>
          <w:marBottom w:val="0"/>
          <w:divBdr>
            <w:top w:val="none" w:sz="0" w:space="0" w:color="auto"/>
            <w:left w:val="none" w:sz="0" w:space="0" w:color="auto"/>
            <w:bottom w:val="none" w:sz="0" w:space="0" w:color="auto"/>
            <w:right w:val="none" w:sz="0" w:space="0" w:color="auto"/>
          </w:divBdr>
        </w:div>
        <w:div w:id="2085910848">
          <w:marLeft w:val="640"/>
          <w:marRight w:val="0"/>
          <w:marTop w:val="0"/>
          <w:marBottom w:val="0"/>
          <w:divBdr>
            <w:top w:val="none" w:sz="0" w:space="0" w:color="auto"/>
            <w:left w:val="none" w:sz="0" w:space="0" w:color="auto"/>
            <w:bottom w:val="none" w:sz="0" w:space="0" w:color="auto"/>
            <w:right w:val="none" w:sz="0" w:space="0" w:color="auto"/>
          </w:divBdr>
        </w:div>
        <w:div w:id="2107650769">
          <w:marLeft w:val="640"/>
          <w:marRight w:val="0"/>
          <w:marTop w:val="0"/>
          <w:marBottom w:val="0"/>
          <w:divBdr>
            <w:top w:val="none" w:sz="0" w:space="0" w:color="auto"/>
            <w:left w:val="none" w:sz="0" w:space="0" w:color="auto"/>
            <w:bottom w:val="none" w:sz="0" w:space="0" w:color="auto"/>
            <w:right w:val="none" w:sz="0" w:space="0" w:color="auto"/>
          </w:divBdr>
        </w:div>
      </w:divsChild>
    </w:div>
    <w:div w:id="873231652">
      <w:bodyDiv w:val="1"/>
      <w:marLeft w:val="0"/>
      <w:marRight w:val="0"/>
      <w:marTop w:val="0"/>
      <w:marBottom w:val="0"/>
      <w:divBdr>
        <w:top w:val="none" w:sz="0" w:space="0" w:color="auto"/>
        <w:left w:val="none" w:sz="0" w:space="0" w:color="auto"/>
        <w:bottom w:val="none" w:sz="0" w:space="0" w:color="auto"/>
        <w:right w:val="none" w:sz="0" w:space="0" w:color="auto"/>
      </w:divBdr>
      <w:divsChild>
        <w:div w:id="8528145">
          <w:marLeft w:val="640"/>
          <w:marRight w:val="0"/>
          <w:marTop w:val="0"/>
          <w:marBottom w:val="0"/>
          <w:divBdr>
            <w:top w:val="none" w:sz="0" w:space="0" w:color="auto"/>
            <w:left w:val="none" w:sz="0" w:space="0" w:color="auto"/>
            <w:bottom w:val="none" w:sz="0" w:space="0" w:color="auto"/>
            <w:right w:val="none" w:sz="0" w:space="0" w:color="auto"/>
          </w:divBdr>
        </w:div>
        <w:div w:id="13575957">
          <w:marLeft w:val="640"/>
          <w:marRight w:val="0"/>
          <w:marTop w:val="0"/>
          <w:marBottom w:val="0"/>
          <w:divBdr>
            <w:top w:val="none" w:sz="0" w:space="0" w:color="auto"/>
            <w:left w:val="none" w:sz="0" w:space="0" w:color="auto"/>
            <w:bottom w:val="none" w:sz="0" w:space="0" w:color="auto"/>
            <w:right w:val="none" w:sz="0" w:space="0" w:color="auto"/>
          </w:divBdr>
        </w:div>
        <w:div w:id="110174074">
          <w:marLeft w:val="640"/>
          <w:marRight w:val="0"/>
          <w:marTop w:val="0"/>
          <w:marBottom w:val="0"/>
          <w:divBdr>
            <w:top w:val="none" w:sz="0" w:space="0" w:color="auto"/>
            <w:left w:val="none" w:sz="0" w:space="0" w:color="auto"/>
            <w:bottom w:val="none" w:sz="0" w:space="0" w:color="auto"/>
            <w:right w:val="none" w:sz="0" w:space="0" w:color="auto"/>
          </w:divBdr>
        </w:div>
        <w:div w:id="172695386">
          <w:marLeft w:val="640"/>
          <w:marRight w:val="0"/>
          <w:marTop w:val="0"/>
          <w:marBottom w:val="0"/>
          <w:divBdr>
            <w:top w:val="none" w:sz="0" w:space="0" w:color="auto"/>
            <w:left w:val="none" w:sz="0" w:space="0" w:color="auto"/>
            <w:bottom w:val="none" w:sz="0" w:space="0" w:color="auto"/>
            <w:right w:val="none" w:sz="0" w:space="0" w:color="auto"/>
          </w:divBdr>
        </w:div>
        <w:div w:id="174151392">
          <w:marLeft w:val="640"/>
          <w:marRight w:val="0"/>
          <w:marTop w:val="0"/>
          <w:marBottom w:val="0"/>
          <w:divBdr>
            <w:top w:val="none" w:sz="0" w:space="0" w:color="auto"/>
            <w:left w:val="none" w:sz="0" w:space="0" w:color="auto"/>
            <w:bottom w:val="none" w:sz="0" w:space="0" w:color="auto"/>
            <w:right w:val="none" w:sz="0" w:space="0" w:color="auto"/>
          </w:divBdr>
        </w:div>
        <w:div w:id="208929461">
          <w:marLeft w:val="640"/>
          <w:marRight w:val="0"/>
          <w:marTop w:val="0"/>
          <w:marBottom w:val="0"/>
          <w:divBdr>
            <w:top w:val="none" w:sz="0" w:space="0" w:color="auto"/>
            <w:left w:val="none" w:sz="0" w:space="0" w:color="auto"/>
            <w:bottom w:val="none" w:sz="0" w:space="0" w:color="auto"/>
            <w:right w:val="none" w:sz="0" w:space="0" w:color="auto"/>
          </w:divBdr>
        </w:div>
        <w:div w:id="273245710">
          <w:marLeft w:val="640"/>
          <w:marRight w:val="0"/>
          <w:marTop w:val="0"/>
          <w:marBottom w:val="0"/>
          <w:divBdr>
            <w:top w:val="none" w:sz="0" w:space="0" w:color="auto"/>
            <w:left w:val="none" w:sz="0" w:space="0" w:color="auto"/>
            <w:bottom w:val="none" w:sz="0" w:space="0" w:color="auto"/>
            <w:right w:val="none" w:sz="0" w:space="0" w:color="auto"/>
          </w:divBdr>
        </w:div>
        <w:div w:id="280385605">
          <w:marLeft w:val="640"/>
          <w:marRight w:val="0"/>
          <w:marTop w:val="0"/>
          <w:marBottom w:val="0"/>
          <w:divBdr>
            <w:top w:val="none" w:sz="0" w:space="0" w:color="auto"/>
            <w:left w:val="none" w:sz="0" w:space="0" w:color="auto"/>
            <w:bottom w:val="none" w:sz="0" w:space="0" w:color="auto"/>
            <w:right w:val="none" w:sz="0" w:space="0" w:color="auto"/>
          </w:divBdr>
        </w:div>
        <w:div w:id="284193402">
          <w:marLeft w:val="640"/>
          <w:marRight w:val="0"/>
          <w:marTop w:val="0"/>
          <w:marBottom w:val="0"/>
          <w:divBdr>
            <w:top w:val="none" w:sz="0" w:space="0" w:color="auto"/>
            <w:left w:val="none" w:sz="0" w:space="0" w:color="auto"/>
            <w:bottom w:val="none" w:sz="0" w:space="0" w:color="auto"/>
            <w:right w:val="none" w:sz="0" w:space="0" w:color="auto"/>
          </w:divBdr>
        </w:div>
        <w:div w:id="287856812">
          <w:marLeft w:val="640"/>
          <w:marRight w:val="0"/>
          <w:marTop w:val="0"/>
          <w:marBottom w:val="0"/>
          <w:divBdr>
            <w:top w:val="none" w:sz="0" w:space="0" w:color="auto"/>
            <w:left w:val="none" w:sz="0" w:space="0" w:color="auto"/>
            <w:bottom w:val="none" w:sz="0" w:space="0" w:color="auto"/>
            <w:right w:val="none" w:sz="0" w:space="0" w:color="auto"/>
          </w:divBdr>
        </w:div>
        <w:div w:id="336691064">
          <w:marLeft w:val="640"/>
          <w:marRight w:val="0"/>
          <w:marTop w:val="0"/>
          <w:marBottom w:val="0"/>
          <w:divBdr>
            <w:top w:val="none" w:sz="0" w:space="0" w:color="auto"/>
            <w:left w:val="none" w:sz="0" w:space="0" w:color="auto"/>
            <w:bottom w:val="none" w:sz="0" w:space="0" w:color="auto"/>
            <w:right w:val="none" w:sz="0" w:space="0" w:color="auto"/>
          </w:divBdr>
        </w:div>
        <w:div w:id="394819050">
          <w:marLeft w:val="640"/>
          <w:marRight w:val="0"/>
          <w:marTop w:val="0"/>
          <w:marBottom w:val="0"/>
          <w:divBdr>
            <w:top w:val="none" w:sz="0" w:space="0" w:color="auto"/>
            <w:left w:val="none" w:sz="0" w:space="0" w:color="auto"/>
            <w:bottom w:val="none" w:sz="0" w:space="0" w:color="auto"/>
            <w:right w:val="none" w:sz="0" w:space="0" w:color="auto"/>
          </w:divBdr>
        </w:div>
        <w:div w:id="430779437">
          <w:marLeft w:val="640"/>
          <w:marRight w:val="0"/>
          <w:marTop w:val="0"/>
          <w:marBottom w:val="0"/>
          <w:divBdr>
            <w:top w:val="none" w:sz="0" w:space="0" w:color="auto"/>
            <w:left w:val="none" w:sz="0" w:space="0" w:color="auto"/>
            <w:bottom w:val="none" w:sz="0" w:space="0" w:color="auto"/>
            <w:right w:val="none" w:sz="0" w:space="0" w:color="auto"/>
          </w:divBdr>
        </w:div>
        <w:div w:id="475072137">
          <w:marLeft w:val="640"/>
          <w:marRight w:val="0"/>
          <w:marTop w:val="0"/>
          <w:marBottom w:val="0"/>
          <w:divBdr>
            <w:top w:val="none" w:sz="0" w:space="0" w:color="auto"/>
            <w:left w:val="none" w:sz="0" w:space="0" w:color="auto"/>
            <w:bottom w:val="none" w:sz="0" w:space="0" w:color="auto"/>
            <w:right w:val="none" w:sz="0" w:space="0" w:color="auto"/>
          </w:divBdr>
        </w:div>
        <w:div w:id="514806838">
          <w:marLeft w:val="640"/>
          <w:marRight w:val="0"/>
          <w:marTop w:val="0"/>
          <w:marBottom w:val="0"/>
          <w:divBdr>
            <w:top w:val="none" w:sz="0" w:space="0" w:color="auto"/>
            <w:left w:val="none" w:sz="0" w:space="0" w:color="auto"/>
            <w:bottom w:val="none" w:sz="0" w:space="0" w:color="auto"/>
            <w:right w:val="none" w:sz="0" w:space="0" w:color="auto"/>
          </w:divBdr>
        </w:div>
        <w:div w:id="528026633">
          <w:marLeft w:val="640"/>
          <w:marRight w:val="0"/>
          <w:marTop w:val="0"/>
          <w:marBottom w:val="0"/>
          <w:divBdr>
            <w:top w:val="none" w:sz="0" w:space="0" w:color="auto"/>
            <w:left w:val="none" w:sz="0" w:space="0" w:color="auto"/>
            <w:bottom w:val="none" w:sz="0" w:space="0" w:color="auto"/>
            <w:right w:val="none" w:sz="0" w:space="0" w:color="auto"/>
          </w:divBdr>
        </w:div>
        <w:div w:id="551966576">
          <w:marLeft w:val="640"/>
          <w:marRight w:val="0"/>
          <w:marTop w:val="0"/>
          <w:marBottom w:val="0"/>
          <w:divBdr>
            <w:top w:val="none" w:sz="0" w:space="0" w:color="auto"/>
            <w:left w:val="none" w:sz="0" w:space="0" w:color="auto"/>
            <w:bottom w:val="none" w:sz="0" w:space="0" w:color="auto"/>
            <w:right w:val="none" w:sz="0" w:space="0" w:color="auto"/>
          </w:divBdr>
        </w:div>
        <w:div w:id="580338377">
          <w:marLeft w:val="640"/>
          <w:marRight w:val="0"/>
          <w:marTop w:val="0"/>
          <w:marBottom w:val="0"/>
          <w:divBdr>
            <w:top w:val="none" w:sz="0" w:space="0" w:color="auto"/>
            <w:left w:val="none" w:sz="0" w:space="0" w:color="auto"/>
            <w:bottom w:val="none" w:sz="0" w:space="0" w:color="auto"/>
            <w:right w:val="none" w:sz="0" w:space="0" w:color="auto"/>
          </w:divBdr>
        </w:div>
        <w:div w:id="582686711">
          <w:marLeft w:val="640"/>
          <w:marRight w:val="0"/>
          <w:marTop w:val="0"/>
          <w:marBottom w:val="0"/>
          <w:divBdr>
            <w:top w:val="none" w:sz="0" w:space="0" w:color="auto"/>
            <w:left w:val="none" w:sz="0" w:space="0" w:color="auto"/>
            <w:bottom w:val="none" w:sz="0" w:space="0" w:color="auto"/>
            <w:right w:val="none" w:sz="0" w:space="0" w:color="auto"/>
          </w:divBdr>
        </w:div>
        <w:div w:id="626089736">
          <w:marLeft w:val="640"/>
          <w:marRight w:val="0"/>
          <w:marTop w:val="0"/>
          <w:marBottom w:val="0"/>
          <w:divBdr>
            <w:top w:val="none" w:sz="0" w:space="0" w:color="auto"/>
            <w:left w:val="none" w:sz="0" w:space="0" w:color="auto"/>
            <w:bottom w:val="none" w:sz="0" w:space="0" w:color="auto"/>
            <w:right w:val="none" w:sz="0" w:space="0" w:color="auto"/>
          </w:divBdr>
        </w:div>
        <w:div w:id="680665380">
          <w:marLeft w:val="640"/>
          <w:marRight w:val="0"/>
          <w:marTop w:val="0"/>
          <w:marBottom w:val="0"/>
          <w:divBdr>
            <w:top w:val="none" w:sz="0" w:space="0" w:color="auto"/>
            <w:left w:val="none" w:sz="0" w:space="0" w:color="auto"/>
            <w:bottom w:val="none" w:sz="0" w:space="0" w:color="auto"/>
            <w:right w:val="none" w:sz="0" w:space="0" w:color="auto"/>
          </w:divBdr>
        </w:div>
        <w:div w:id="705444350">
          <w:marLeft w:val="640"/>
          <w:marRight w:val="0"/>
          <w:marTop w:val="0"/>
          <w:marBottom w:val="0"/>
          <w:divBdr>
            <w:top w:val="none" w:sz="0" w:space="0" w:color="auto"/>
            <w:left w:val="none" w:sz="0" w:space="0" w:color="auto"/>
            <w:bottom w:val="none" w:sz="0" w:space="0" w:color="auto"/>
            <w:right w:val="none" w:sz="0" w:space="0" w:color="auto"/>
          </w:divBdr>
        </w:div>
        <w:div w:id="722412696">
          <w:marLeft w:val="640"/>
          <w:marRight w:val="0"/>
          <w:marTop w:val="0"/>
          <w:marBottom w:val="0"/>
          <w:divBdr>
            <w:top w:val="none" w:sz="0" w:space="0" w:color="auto"/>
            <w:left w:val="none" w:sz="0" w:space="0" w:color="auto"/>
            <w:bottom w:val="none" w:sz="0" w:space="0" w:color="auto"/>
            <w:right w:val="none" w:sz="0" w:space="0" w:color="auto"/>
          </w:divBdr>
        </w:div>
        <w:div w:id="771901997">
          <w:marLeft w:val="640"/>
          <w:marRight w:val="0"/>
          <w:marTop w:val="0"/>
          <w:marBottom w:val="0"/>
          <w:divBdr>
            <w:top w:val="none" w:sz="0" w:space="0" w:color="auto"/>
            <w:left w:val="none" w:sz="0" w:space="0" w:color="auto"/>
            <w:bottom w:val="none" w:sz="0" w:space="0" w:color="auto"/>
            <w:right w:val="none" w:sz="0" w:space="0" w:color="auto"/>
          </w:divBdr>
        </w:div>
        <w:div w:id="778791170">
          <w:marLeft w:val="640"/>
          <w:marRight w:val="0"/>
          <w:marTop w:val="0"/>
          <w:marBottom w:val="0"/>
          <w:divBdr>
            <w:top w:val="none" w:sz="0" w:space="0" w:color="auto"/>
            <w:left w:val="none" w:sz="0" w:space="0" w:color="auto"/>
            <w:bottom w:val="none" w:sz="0" w:space="0" w:color="auto"/>
            <w:right w:val="none" w:sz="0" w:space="0" w:color="auto"/>
          </w:divBdr>
        </w:div>
        <w:div w:id="814686001">
          <w:marLeft w:val="640"/>
          <w:marRight w:val="0"/>
          <w:marTop w:val="0"/>
          <w:marBottom w:val="0"/>
          <w:divBdr>
            <w:top w:val="none" w:sz="0" w:space="0" w:color="auto"/>
            <w:left w:val="none" w:sz="0" w:space="0" w:color="auto"/>
            <w:bottom w:val="none" w:sz="0" w:space="0" w:color="auto"/>
            <w:right w:val="none" w:sz="0" w:space="0" w:color="auto"/>
          </w:divBdr>
        </w:div>
        <w:div w:id="817459572">
          <w:marLeft w:val="640"/>
          <w:marRight w:val="0"/>
          <w:marTop w:val="0"/>
          <w:marBottom w:val="0"/>
          <w:divBdr>
            <w:top w:val="none" w:sz="0" w:space="0" w:color="auto"/>
            <w:left w:val="none" w:sz="0" w:space="0" w:color="auto"/>
            <w:bottom w:val="none" w:sz="0" w:space="0" w:color="auto"/>
            <w:right w:val="none" w:sz="0" w:space="0" w:color="auto"/>
          </w:divBdr>
        </w:div>
        <w:div w:id="821435210">
          <w:marLeft w:val="640"/>
          <w:marRight w:val="0"/>
          <w:marTop w:val="0"/>
          <w:marBottom w:val="0"/>
          <w:divBdr>
            <w:top w:val="none" w:sz="0" w:space="0" w:color="auto"/>
            <w:left w:val="none" w:sz="0" w:space="0" w:color="auto"/>
            <w:bottom w:val="none" w:sz="0" w:space="0" w:color="auto"/>
            <w:right w:val="none" w:sz="0" w:space="0" w:color="auto"/>
          </w:divBdr>
        </w:div>
        <w:div w:id="861239676">
          <w:marLeft w:val="640"/>
          <w:marRight w:val="0"/>
          <w:marTop w:val="0"/>
          <w:marBottom w:val="0"/>
          <w:divBdr>
            <w:top w:val="none" w:sz="0" w:space="0" w:color="auto"/>
            <w:left w:val="none" w:sz="0" w:space="0" w:color="auto"/>
            <w:bottom w:val="none" w:sz="0" w:space="0" w:color="auto"/>
            <w:right w:val="none" w:sz="0" w:space="0" w:color="auto"/>
          </w:divBdr>
        </w:div>
        <w:div w:id="874346521">
          <w:marLeft w:val="640"/>
          <w:marRight w:val="0"/>
          <w:marTop w:val="0"/>
          <w:marBottom w:val="0"/>
          <w:divBdr>
            <w:top w:val="none" w:sz="0" w:space="0" w:color="auto"/>
            <w:left w:val="none" w:sz="0" w:space="0" w:color="auto"/>
            <w:bottom w:val="none" w:sz="0" w:space="0" w:color="auto"/>
            <w:right w:val="none" w:sz="0" w:space="0" w:color="auto"/>
          </w:divBdr>
        </w:div>
        <w:div w:id="910819526">
          <w:marLeft w:val="640"/>
          <w:marRight w:val="0"/>
          <w:marTop w:val="0"/>
          <w:marBottom w:val="0"/>
          <w:divBdr>
            <w:top w:val="none" w:sz="0" w:space="0" w:color="auto"/>
            <w:left w:val="none" w:sz="0" w:space="0" w:color="auto"/>
            <w:bottom w:val="none" w:sz="0" w:space="0" w:color="auto"/>
            <w:right w:val="none" w:sz="0" w:space="0" w:color="auto"/>
          </w:divBdr>
        </w:div>
        <w:div w:id="947585642">
          <w:marLeft w:val="640"/>
          <w:marRight w:val="0"/>
          <w:marTop w:val="0"/>
          <w:marBottom w:val="0"/>
          <w:divBdr>
            <w:top w:val="none" w:sz="0" w:space="0" w:color="auto"/>
            <w:left w:val="none" w:sz="0" w:space="0" w:color="auto"/>
            <w:bottom w:val="none" w:sz="0" w:space="0" w:color="auto"/>
            <w:right w:val="none" w:sz="0" w:space="0" w:color="auto"/>
          </w:divBdr>
        </w:div>
        <w:div w:id="961157512">
          <w:marLeft w:val="640"/>
          <w:marRight w:val="0"/>
          <w:marTop w:val="0"/>
          <w:marBottom w:val="0"/>
          <w:divBdr>
            <w:top w:val="none" w:sz="0" w:space="0" w:color="auto"/>
            <w:left w:val="none" w:sz="0" w:space="0" w:color="auto"/>
            <w:bottom w:val="none" w:sz="0" w:space="0" w:color="auto"/>
            <w:right w:val="none" w:sz="0" w:space="0" w:color="auto"/>
          </w:divBdr>
        </w:div>
        <w:div w:id="974677250">
          <w:marLeft w:val="640"/>
          <w:marRight w:val="0"/>
          <w:marTop w:val="0"/>
          <w:marBottom w:val="0"/>
          <w:divBdr>
            <w:top w:val="none" w:sz="0" w:space="0" w:color="auto"/>
            <w:left w:val="none" w:sz="0" w:space="0" w:color="auto"/>
            <w:bottom w:val="none" w:sz="0" w:space="0" w:color="auto"/>
            <w:right w:val="none" w:sz="0" w:space="0" w:color="auto"/>
          </w:divBdr>
        </w:div>
        <w:div w:id="988241807">
          <w:marLeft w:val="640"/>
          <w:marRight w:val="0"/>
          <w:marTop w:val="0"/>
          <w:marBottom w:val="0"/>
          <w:divBdr>
            <w:top w:val="none" w:sz="0" w:space="0" w:color="auto"/>
            <w:left w:val="none" w:sz="0" w:space="0" w:color="auto"/>
            <w:bottom w:val="none" w:sz="0" w:space="0" w:color="auto"/>
            <w:right w:val="none" w:sz="0" w:space="0" w:color="auto"/>
          </w:divBdr>
        </w:div>
        <w:div w:id="995838153">
          <w:marLeft w:val="640"/>
          <w:marRight w:val="0"/>
          <w:marTop w:val="0"/>
          <w:marBottom w:val="0"/>
          <w:divBdr>
            <w:top w:val="none" w:sz="0" w:space="0" w:color="auto"/>
            <w:left w:val="none" w:sz="0" w:space="0" w:color="auto"/>
            <w:bottom w:val="none" w:sz="0" w:space="0" w:color="auto"/>
            <w:right w:val="none" w:sz="0" w:space="0" w:color="auto"/>
          </w:divBdr>
        </w:div>
        <w:div w:id="1020592841">
          <w:marLeft w:val="640"/>
          <w:marRight w:val="0"/>
          <w:marTop w:val="0"/>
          <w:marBottom w:val="0"/>
          <w:divBdr>
            <w:top w:val="none" w:sz="0" w:space="0" w:color="auto"/>
            <w:left w:val="none" w:sz="0" w:space="0" w:color="auto"/>
            <w:bottom w:val="none" w:sz="0" w:space="0" w:color="auto"/>
            <w:right w:val="none" w:sz="0" w:space="0" w:color="auto"/>
          </w:divBdr>
        </w:div>
        <w:div w:id="1081870535">
          <w:marLeft w:val="640"/>
          <w:marRight w:val="0"/>
          <w:marTop w:val="0"/>
          <w:marBottom w:val="0"/>
          <w:divBdr>
            <w:top w:val="none" w:sz="0" w:space="0" w:color="auto"/>
            <w:left w:val="none" w:sz="0" w:space="0" w:color="auto"/>
            <w:bottom w:val="none" w:sz="0" w:space="0" w:color="auto"/>
            <w:right w:val="none" w:sz="0" w:space="0" w:color="auto"/>
          </w:divBdr>
        </w:div>
        <w:div w:id="1097678417">
          <w:marLeft w:val="640"/>
          <w:marRight w:val="0"/>
          <w:marTop w:val="0"/>
          <w:marBottom w:val="0"/>
          <w:divBdr>
            <w:top w:val="none" w:sz="0" w:space="0" w:color="auto"/>
            <w:left w:val="none" w:sz="0" w:space="0" w:color="auto"/>
            <w:bottom w:val="none" w:sz="0" w:space="0" w:color="auto"/>
            <w:right w:val="none" w:sz="0" w:space="0" w:color="auto"/>
          </w:divBdr>
        </w:div>
        <w:div w:id="1137650305">
          <w:marLeft w:val="640"/>
          <w:marRight w:val="0"/>
          <w:marTop w:val="0"/>
          <w:marBottom w:val="0"/>
          <w:divBdr>
            <w:top w:val="none" w:sz="0" w:space="0" w:color="auto"/>
            <w:left w:val="none" w:sz="0" w:space="0" w:color="auto"/>
            <w:bottom w:val="none" w:sz="0" w:space="0" w:color="auto"/>
            <w:right w:val="none" w:sz="0" w:space="0" w:color="auto"/>
          </w:divBdr>
        </w:div>
        <w:div w:id="1206063768">
          <w:marLeft w:val="640"/>
          <w:marRight w:val="0"/>
          <w:marTop w:val="0"/>
          <w:marBottom w:val="0"/>
          <w:divBdr>
            <w:top w:val="none" w:sz="0" w:space="0" w:color="auto"/>
            <w:left w:val="none" w:sz="0" w:space="0" w:color="auto"/>
            <w:bottom w:val="none" w:sz="0" w:space="0" w:color="auto"/>
            <w:right w:val="none" w:sz="0" w:space="0" w:color="auto"/>
          </w:divBdr>
        </w:div>
        <w:div w:id="1336035434">
          <w:marLeft w:val="640"/>
          <w:marRight w:val="0"/>
          <w:marTop w:val="0"/>
          <w:marBottom w:val="0"/>
          <w:divBdr>
            <w:top w:val="none" w:sz="0" w:space="0" w:color="auto"/>
            <w:left w:val="none" w:sz="0" w:space="0" w:color="auto"/>
            <w:bottom w:val="none" w:sz="0" w:space="0" w:color="auto"/>
            <w:right w:val="none" w:sz="0" w:space="0" w:color="auto"/>
          </w:divBdr>
        </w:div>
        <w:div w:id="1360278400">
          <w:marLeft w:val="640"/>
          <w:marRight w:val="0"/>
          <w:marTop w:val="0"/>
          <w:marBottom w:val="0"/>
          <w:divBdr>
            <w:top w:val="none" w:sz="0" w:space="0" w:color="auto"/>
            <w:left w:val="none" w:sz="0" w:space="0" w:color="auto"/>
            <w:bottom w:val="none" w:sz="0" w:space="0" w:color="auto"/>
            <w:right w:val="none" w:sz="0" w:space="0" w:color="auto"/>
          </w:divBdr>
        </w:div>
        <w:div w:id="1372150171">
          <w:marLeft w:val="640"/>
          <w:marRight w:val="0"/>
          <w:marTop w:val="0"/>
          <w:marBottom w:val="0"/>
          <w:divBdr>
            <w:top w:val="none" w:sz="0" w:space="0" w:color="auto"/>
            <w:left w:val="none" w:sz="0" w:space="0" w:color="auto"/>
            <w:bottom w:val="none" w:sz="0" w:space="0" w:color="auto"/>
            <w:right w:val="none" w:sz="0" w:space="0" w:color="auto"/>
          </w:divBdr>
        </w:div>
        <w:div w:id="1376542156">
          <w:marLeft w:val="640"/>
          <w:marRight w:val="0"/>
          <w:marTop w:val="0"/>
          <w:marBottom w:val="0"/>
          <w:divBdr>
            <w:top w:val="none" w:sz="0" w:space="0" w:color="auto"/>
            <w:left w:val="none" w:sz="0" w:space="0" w:color="auto"/>
            <w:bottom w:val="none" w:sz="0" w:space="0" w:color="auto"/>
            <w:right w:val="none" w:sz="0" w:space="0" w:color="auto"/>
          </w:divBdr>
        </w:div>
        <w:div w:id="1428309854">
          <w:marLeft w:val="640"/>
          <w:marRight w:val="0"/>
          <w:marTop w:val="0"/>
          <w:marBottom w:val="0"/>
          <w:divBdr>
            <w:top w:val="none" w:sz="0" w:space="0" w:color="auto"/>
            <w:left w:val="none" w:sz="0" w:space="0" w:color="auto"/>
            <w:bottom w:val="none" w:sz="0" w:space="0" w:color="auto"/>
            <w:right w:val="none" w:sz="0" w:space="0" w:color="auto"/>
          </w:divBdr>
        </w:div>
        <w:div w:id="1440026406">
          <w:marLeft w:val="640"/>
          <w:marRight w:val="0"/>
          <w:marTop w:val="0"/>
          <w:marBottom w:val="0"/>
          <w:divBdr>
            <w:top w:val="none" w:sz="0" w:space="0" w:color="auto"/>
            <w:left w:val="none" w:sz="0" w:space="0" w:color="auto"/>
            <w:bottom w:val="none" w:sz="0" w:space="0" w:color="auto"/>
            <w:right w:val="none" w:sz="0" w:space="0" w:color="auto"/>
          </w:divBdr>
        </w:div>
        <w:div w:id="1486051714">
          <w:marLeft w:val="640"/>
          <w:marRight w:val="0"/>
          <w:marTop w:val="0"/>
          <w:marBottom w:val="0"/>
          <w:divBdr>
            <w:top w:val="none" w:sz="0" w:space="0" w:color="auto"/>
            <w:left w:val="none" w:sz="0" w:space="0" w:color="auto"/>
            <w:bottom w:val="none" w:sz="0" w:space="0" w:color="auto"/>
            <w:right w:val="none" w:sz="0" w:space="0" w:color="auto"/>
          </w:divBdr>
        </w:div>
        <w:div w:id="1497113157">
          <w:marLeft w:val="640"/>
          <w:marRight w:val="0"/>
          <w:marTop w:val="0"/>
          <w:marBottom w:val="0"/>
          <w:divBdr>
            <w:top w:val="none" w:sz="0" w:space="0" w:color="auto"/>
            <w:left w:val="none" w:sz="0" w:space="0" w:color="auto"/>
            <w:bottom w:val="none" w:sz="0" w:space="0" w:color="auto"/>
            <w:right w:val="none" w:sz="0" w:space="0" w:color="auto"/>
          </w:divBdr>
        </w:div>
        <w:div w:id="1547981732">
          <w:marLeft w:val="640"/>
          <w:marRight w:val="0"/>
          <w:marTop w:val="0"/>
          <w:marBottom w:val="0"/>
          <w:divBdr>
            <w:top w:val="none" w:sz="0" w:space="0" w:color="auto"/>
            <w:left w:val="none" w:sz="0" w:space="0" w:color="auto"/>
            <w:bottom w:val="none" w:sz="0" w:space="0" w:color="auto"/>
            <w:right w:val="none" w:sz="0" w:space="0" w:color="auto"/>
          </w:divBdr>
        </w:div>
        <w:div w:id="1549336961">
          <w:marLeft w:val="640"/>
          <w:marRight w:val="0"/>
          <w:marTop w:val="0"/>
          <w:marBottom w:val="0"/>
          <w:divBdr>
            <w:top w:val="none" w:sz="0" w:space="0" w:color="auto"/>
            <w:left w:val="none" w:sz="0" w:space="0" w:color="auto"/>
            <w:bottom w:val="none" w:sz="0" w:space="0" w:color="auto"/>
            <w:right w:val="none" w:sz="0" w:space="0" w:color="auto"/>
          </w:divBdr>
        </w:div>
        <w:div w:id="1564171914">
          <w:marLeft w:val="640"/>
          <w:marRight w:val="0"/>
          <w:marTop w:val="0"/>
          <w:marBottom w:val="0"/>
          <w:divBdr>
            <w:top w:val="none" w:sz="0" w:space="0" w:color="auto"/>
            <w:left w:val="none" w:sz="0" w:space="0" w:color="auto"/>
            <w:bottom w:val="none" w:sz="0" w:space="0" w:color="auto"/>
            <w:right w:val="none" w:sz="0" w:space="0" w:color="auto"/>
          </w:divBdr>
        </w:div>
        <w:div w:id="1591159899">
          <w:marLeft w:val="640"/>
          <w:marRight w:val="0"/>
          <w:marTop w:val="0"/>
          <w:marBottom w:val="0"/>
          <w:divBdr>
            <w:top w:val="none" w:sz="0" w:space="0" w:color="auto"/>
            <w:left w:val="none" w:sz="0" w:space="0" w:color="auto"/>
            <w:bottom w:val="none" w:sz="0" w:space="0" w:color="auto"/>
            <w:right w:val="none" w:sz="0" w:space="0" w:color="auto"/>
          </w:divBdr>
        </w:div>
        <w:div w:id="1611473966">
          <w:marLeft w:val="640"/>
          <w:marRight w:val="0"/>
          <w:marTop w:val="0"/>
          <w:marBottom w:val="0"/>
          <w:divBdr>
            <w:top w:val="none" w:sz="0" w:space="0" w:color="auto"/>
            <w:left w:val="none" w:sz="0" w:space="0" w:color="auto"/>
            <w:bottom w:val="none" w:sz="0" w:space="0" w:color="auto"/>
            <w:right w:val="none" w:sz="0" w:space="0" w:color="auto"/>
          </w:divBdr>
        </w:div>
        <w:div w:id="1616404324">
          <w:marLeft w:val="640"/>
          <w:marRight w:val="0"/>
          <w:marTop w:val="0"/>
          <w:marBottom w:val="0"/>
          <w:divBdr>
            <w:top w:val="none" w:sz="0" w:space="0" w:color="auto"/>
            <w:left w:val="none" w:sz="0" w:space="0" w:color="auto"/>
            <w:bottom w:val="none" w:sz="0" w:space="0" w:color="auto"/>
            <w:right w:val="none" w:sz="0" w:space="0" w:color="auto"/>
          </w:divBdr>
        </w:div>
        <w:div w:id="1617639288">
          <w:marLeft w:val="640"/>
          <w:marRight w:val="0"/>
          <w:marTop w:val="0"/>
          <w:marBottom w:val="0"/>
          <w:divBdr>
            <w:top w:val="none" w:sz="0" w:space="0" w:color="auto"/>
            <w:left w:val="none" w:sz="0" w:space="0" w:color="auto"/>
            <w:bottom w:val="none" w:sz="0" w:space="0" w:color="auto"/>
            <w:right w:val="none" w:sz="0" w:space="0" w:color="auto"/>
          </w:divBdr>
        </w:div>
        <w:div w:id="1618829261">
          <w:marLeft w:val="640"/>
          <w:marRight w:val="0"/>
          <w:marTop w:val="0"/>
          <w:marBottom w:val="0"/>
          <w:divBdr>
            <w:top w:val="none" w:sz="0" w:space="0" w:color="auto"/>
            <w:left w:val="none" w:sz="0" w:space="0" w:color="auto"/>
            <w:bottom w:val="none" w:sz="0" w:space="0" w:color="auto"/>
            <w:right w:val="none" w:sz="0" w:space="0" w:color="auto"/>
          </w:divBdr>
        </w:div>
        <w:div w:id="1623613670">
          <w:marLeft w:val="640"/>
          <w:marRight w:val="0"/>
          <w:marTop w:val="0"/>
          <w:marBottom w:val="0"/>
          <w:divBdr>
            <w:top w:val="none" w:sz="0" w:space="0" w:color="auto"/>
            <w:left w:val="none" w:sz="0" w:space="0" w:color="auto"/>
            <w:bottom w:val="none" w:sz="0" w:space="0" w:color="auto"/>
            <w:right w:val="none" w:sz="0" w:space="0" w:color="auto"/>
          </w:divBdr>
        </w:div>
        <w:div w:id="1625118562">
          <w:marLeft w:val="640"/>
          <w:marRight w:val="0"/>
          <w:marTop w:val="0"/>
          <w:marBottom w:val="0"/>
          <w:divBdr>
            <w:top w:val="none" w:sz="0" w:space="0" w:color="auto"/>
            <w:left w:val="none" w:sz="0" w:space="0" w:color="auto"/>
            <w:bottom w:val="none" w:sz="0" w:space="0" w:color="auto"/>
            <w:right w:val="none" w:sz="0" w:space="0" w:color="auto"/>
          </w:divBdr>
        </w:div>
        <w:div w:id="1639145878">
          <w:marLeft w:val="640"/>
          <w:marRight w:val="0"/>
          <w:marTop w:val="0"/>
          <w:marBottom w:val="0"/>
          <w:divBdr>
            <w:top w:val="none" w:sz="0" w:space="0" w:color="auto"/>
            <w:left w:val="none" w:sz="0" w:space="0" w:color="auto"/>
            <w:bottom w:val="none" w:sz="0" w:space="0" w:color="auto"/>
            <w:right w:val="none" w:sz="0" w:space="0" w:color="auto"/>
          </w:divBdr>
        </w:div>
        <w:div w:id="1691377206">
          <w:marLeft w:val="640"/>
          <w:marRight w:val="0"/>
          <w:marTop w:val="0"/>
          <w:marBottom w:val="0"/>
          <w:divBdr>
            <w:top w:val="none" w:sz="0" w:space="0" w:color="auto"/>
            <w:left w:val="none" w:sz="0" w:space="0" w:color="auto"/>
            <w:bottom w:val="none" w:sz="0" w:space="0" w:color="auto"/>
            <w:right w:val="none" w:sz="0" w:space="0" w:color="auto"/>
          </w:divBdr>
        </w:div>
        <w:div w:id="1732581741">
          <w:marLeft w:val="640"/>
          <w:marRight w:val="0"/>
          <w:marTop w:val="0"/>
          <w:marBottom w:val="0"/>
          <w:divBdr>
            <w:top w:val="none" w:sz="0" w:space="0" w:color="auto"/>
            <w:left w:val="none" w:sz="0" w:space="0" w:color="auto"/>
            <w:bottom w:val="none" w:sz="0" w:space="0" w:color="auto"/>
            <w:right w:val="none" w:sz="0" w:space="0" w:color="auto"/>
          </w:divBdr>
        </w:div>
        <w:div w:id="1736779347">
          <w:marLeft w:val="640"/>
          <w:marRight w:val="0"/>
          <w:marTop w:val="0"/>
          <w:marBottom w:val="0"/>
          <w:divBdr>
            <w:top w:val="none" w:sz="0" w:space="0" w:color="auto"/>
            <w:left w:val="none" w:sz="0" w:space="0" w:color="auto"/>
            <w:bottom w:val="none" w:sz="0" w:space="0" w:color="auto"/>
            <w:right w:val="none" w:sz="0" w:space="0" w:color="auto"/>
          </w:divBdr>
        </w:div>
        <w:div w:id="1761291834">
          <w:marLeft w:val="640"/>
          <w:marRight w:val="0"/>
          <w:marTop w:val="0"/>
          <w:marBottom w:val="0"/>
          <w:divBdr>
            <w:top w:val="none" w:sz="0" w:space="0" w:color="auto"/>
            <w:left w:val="none" w:sz="0" w:space="0" w:color="auto"/>
            <w:bottom w:val="none" w:sz="0" w:space="0" w:color="auto"/>
            <w:right w:val="none" w:sz="0" w:space="0" w:color="auto"/>
          </w:divBdr>
        </w:div>
        <w:div w:id="1771125977">
          <w:marLeft w:val="640"/>
          <w:marRight w:val="0"/>
          <w:marTop w:val="0"/>
          <w:marBottom w:val="0"/>
          <w:divBdr>
            <w:top w:val="none" w:sz="0" w:space="0" w:color="auto"/>
            <w:left w:val="none" w:sz="0" w:space="0" w:color="auto"/>
            <w:bottom w:val="none" w:sz="0" w:space="0" w:color="auto"/>
            <w:right w:val="none" w:sz="0" w:space="0" w:color="auto"/>
          </w:divBdr>
        </w:div>
        <w:div w:id="1854412374">
          <w:marLeft w:val="640"/>
          <w:marRight w:val="0"/>
          <w:marTop w:val="0"/>
          <w:marBottom w:val="0"/>
          <w:divBdr>
            <w:top w:val="none" w:sz="0" w:space="0" w:color="auto"/>
            <w:left w:val="none" w:sz="0" w:space="0" w:color="auto"/>
            <w:bottom w:val="none" w:sz="0" w:space="0" w:color="auto"/>
            <w:right w:val="none" w:sz="0" w:space="0" w:color="auto"/>
          </w:divBdr>
        </w:div>
        <w:div w:id="1901477186">
          <w:marLeft w:val="640"/>
          <w:marRight w:val="0"/>
          <w:marTop w:val="0"/>
          <w:marBottom w:val="0"/>
          <w:divBdr>
            <w:top w:val="none" w:sz="0" w:space="0" w:color="auto"/>
            <w:left w:val="none" w:sz="0" w:space="0" w:color="auto"/>
            <w:bottom w:val="none" w:sz="0" w:space="0" w:color="auto"/>
            <w:right w:val="none" w:sz="0" w:space="0" w:color="auto"/>
          </w:divBdr>
        </w:div>
        <w:div w:id="1972858158">
          <w:marLeft w:val="640"/>
          <w:marRight w:val="0"/>
          <w:marTop w:val="0"/>
          <w:marBottom w:val="0"/>
          <w:divBdr>
            <w:top w:val="none" w:sz="0" w:space="0" w:color="auto"/>
            <w:left w:val="none" w:sz="0" w:space="0" w:color="auto"/>
            <w:bottom w:val="none" w:sz="0" w:space="0" w:color="auto"/>
            <w:right w:val="none" w:sz="0" w:space="0" w:color="auto"/>
          </w:divBdr>
        </w:div>
        <w:div w:id="2025669648">
          <w:marLeft w:val="640"/>
          <w:marRight w:val="0"/>
          <w:marTop w:val="0"/>
          <w:marBottom w:val="0"/>
          <w:divBdr>
            <w:top w:val="none" w:sz="0" w:space="0" w:color="auto"/>
            <w:left w:val="none" w:sz="0" w:space="0" w:color="auto"/>
            <w:bottom w:val="none" w:sz="0" w:space="0" w:color="auto"/>
            <w:right w:val="none" w:sz="0" w:space="0" w:color="auto"/>
          </w:divBdr>
        </w:div>
        <w:div w:id="2030063903">
          <w:marLeft w:val="640"/>
          <w:marRight w:val="0"/>
          <w:marTop w:val="0"/>
          <w:marBottom w:val="0"/>
          <w:divBdr>
            <w:top w:val="none" w:sz="0" w:space="0" w:color="auto"/>
            <w:left w:val="none" w:sz="0" w:space="0" w:color="auto"/>
            <w:bottom w:val="none" w:sz="0" w:space="0" w:color="auto"/>
            <w:right w:val="none" w:sz="0" w:space="0" w:color="auto"/>
          </w:divBdr>
        </w:div>
        <w:div w:id="2076584840">
          <w:marLeft w:val="640"/>
          <w:marRight w:val="0"/>
          <w:marTop w:val="0"/>
          <w:marBottom w:val="0"/>
          <w:divBdr>
            <w:top w:val="none" w:sz="0" w:space="0" w:color="auto"/>
            <w:left w:val="none" w:sz="0" w:space="0" w:color="auto"/>
            <w:bottom w:val="none" w:sz="0" w:space="0" w:color="auto"/>
            <w:right w:val="none" w:sz="0" w:space="0" w:color="auto"/>
          </w:divBdr>
        </w:div>
        <w:div w:id="2133473037">
          <w:marLeft w:val="640"/>
          <w:marRight w:val="0"/>
          <w:marTop w:val="0"/>
          <w:marBottom w:val="0"/>
          <w:divBdr>
            <w:top w:val="none" w:sz="0" w:space="0" w:color="auto"/>
            <w:left w:val="none" w:sz="0" w:space="0" w:color="auto"/>
            <w:bottom w:val="none" w:sz="0" w:space="0" w:color="auto"/>
            <w:right w:val="none" w:sz="0" w:space="0" w:color="auto"/>
          </w:divBdr>
        </w:div>
        <w:div w:id="2143422857">
          <w:marLeft w:val="640"/>
          <w:marRight w:val="0"/>
          <w:marTop w:val="0"/>
          <w:marBottom w:val="0"/>
          <w:divBdr>
            <w:top w:val="none" w:sz="0" w:space="0" w:color="auto"/>
            <w:left w:val="none" w:sz="0" w:space="0" w:color="auto"/>
            <w:bottom w:val="none" w:sz="0" w:space="0" w:color="auto"/>
            <w:right w:val="none" w:sz="0" w:space="0" w:color="auto"/>
          </w:divBdr>
        </w:div>
      </w:divsChild>
    </w:div>
    <w:div w:id="878974109">
      <w:bodyDiv w:val="1"/>
      <w:marLeft w:val="0"/>
      <w:marRight w:val="0"/>
      <w:marTop w:val="0"/>
      <w:marBottom w:val="0"/>
      <w:divBdr>
        <w:top w:val="none" w:sz="0" w:space="0" w:color="auto"/>
        <w:left w:val="none" w:sz="0" w:space="0" w:color="auto"/>
        <w:bottom w:val="none" w:sz="0" w:space="0" w:color="auto"/>
        <w:right w:val="none" w:sz="0" w:space="0" w:color="auto"/>
      </w:divBdr>
      <w:divsChild>
        <w:div w:id="9457709">
          <w:marLeft w:val="640"/>
          <w:marRight w:val="0"/>
          <w:marTop w:val="0"/>
          <w:marBottom w:val="0"/>
          <w:divBdr>
            <w:top w:val="none" w:sz="0" w:space="0" w:color="auto"/>
            <w:left w:val="none" w:sz="0" w:space="0" w:color="auto"/>
            <w:bottom w:val="none" w:sz="0" w:space="0" w:color="auto"/>
            <w:right w:val="none" w:sz="0" w:space="0" w:color="auto"/>
          </w:divBdr>
        </w:div>
        <w:div w:id="12071560">
          <w:marLeft w:val="640"/>
          <w:marRight w:val="0"/>
          <w:marTop w:val="0"/>
          <w:marBottom w:val="0"/>
          <w:divBdr>
            <w:top w:val="none" w:sz="0" w:space="0" w:color="auto"/>
            <w:left w:val="none" w:sz="0" w:space="0" w:color="auto"/>
            <w:bottom w:val="none" w:sz="0" w:space="0" w:color="auto"/>
            <w:right w:val="none" w:sz="0" w:space="0" w:color="auto"/>
          </w:divBdr>
        </w:div>
        <w:div w:id="30037639">
          <w:marLeft w:val="640"/>
          <w:marRight w:val="0"/>
          <w:marTop w:val="0"/>
          <w:marBottom w:val="0"/>
          <w:divBdr>
            <w:top w:val="none" w:sz="0" w:space="0" w:color="auto"/>
            <w:left w:val="none" w:sz="0" w:space="0" w:color="auto"/>
            <w:bottom w:val="none" w:sz="0" w:space="0" w:color="auto"/>
            <w:right w:val="none" w:sz="0" w:space="0" w:color="auto"/>
          </w:divBdr>
        </w:div>
        <w:div w:id="84347278">
          <w:marLeft w:val="640"/>
          <w:marRight w:val="0"/>
          <w:marTop w:val="0"/>
          <w:marBottom w:val="0"/>
          <w:divBdr>
            <w:top w:val="none" w:sz="0" w:space="0" w:color="auto"/>
            <w:left w:val="none" w:sz="0" w:space="0" w:color="auto"/>
            <w:bottom w:val="none" w:sz="0" w:space="0" w:color="auto"/>
            <w:right w:val="none" w:sz="0" w:space="0" w:color="auto"/>
          </w:divBdr>
        </w:div>
        <w:div w:id="110173705">
          <w:marLeft w:val="640"/>
          <w:marRight w:val="0"/>
          <w:marTop w:val="0"/>
          <w:marBottom w:val="0"/>
          <w:divBdr>
            <w:top w:val="none" w:sz="0" w:space="0" w:color="auto"/>
            <w:left w:val="none" w:sz="0" w:space="0" w:color="auto"/>
            <w:bottom w:val="none" w:sz="0" w:space="0" w:color="auto"/>
            <w:right w:val="none" w:sz="0" w:space="0" w:color="auto"/>
          </w:divBdr>
        </w:div>
        <w:div w:id="121458735">
          <w:marLeft w:val="640"/>
          <w:marRight w:val="0"/>
          <w:marTop w:val="0"/>
          <w:marBottom w:val="0"/>
          <w:divBdr>
            <w:top w:val="none" w:sz="0" w:space="0" w:color="auto"/>
            <w:left w:val="none" w:sz="0" w:space="0" w:color="auto"/>
            <w:bottom w:val="none" w:sz="0" w:space="0" w:color="auto"/>
            <w:right w:val="none" w:sz="0" w:space="0" w:color="auto"/>
          </w:divBdr>
        </w:div>
        <w:div w:id="186532469">
          <w:marLeft w:val="640"/>
          <w:marRight w:val="0"/>
          <w:marTop w:val="0"/>
          <w:marBottom w:val="0"/>
          <w:divBdr>
            <w:top w:val="none" w:sz="0" w:space="0" w:color="auto"/>
            <w:left w:val="none" w:sz="0" w:space="0" w:color="auto"/>
            <w:bottom w:val="none" w:sz="0" w:space="0" w:color="auto"/>
            <w:right w:val="none" w:sz="0" w:space="0" w:color="auto"/>
          </w:divBdr>
        </w:div>
        <w:div w:id="221866692">
          <w:marLeft w:val="640"/>
          <w:marRight w:val="0"/>
          <w:marTop w:val="0"/>
          <w:marBottom w:val="0"/>
          <w:divBdr>
            <w:top w:val="none" w:sz="0" w:space="0" w:color="auto"/>
            <w:left w:val="none" w:sz="0" w:space="0" w:color="auto"/>
            <w:bottom w:val="none" w:sz="0" w:space="0" w:color="auto"/>
            <w:right w:val="none" w:sz="0" w:space="0" w:color="auto"/>
          </w:divBdr>
        </w:div>
        <w:div w:id="242953236">
          <w:marLeft w:val="640"/>
          <w:marRight w:val="0"/>
          <w:marTop w:val="0"/>
          <w:marBottom w:val="0"/>
          <w:divBdr>
            <w:top w:val="none" w:sz="0" w:space="0" w:color="auto"/>
            <w:left w:val="none" w:sz="0" w:space="0" w:color="auto"/>
            <w:bottom w:val="none" w:sz="0" w:space="0" w:color="auto"/>
            <w:right w:val="none" w:sz="0" w:space="0" w:color="auto"/>
          </w:divBdr>
        </w:div>
        <w:div w:id="251209313">
          <w:marLeft w:val="640"/>
          <w:marRight w:val="0"/>
          <w:marTop w:val="0"/>
          <w:marBottom w:val="0"/>
          <w:divBdr>
            <w:top w:val="none" w:sz="0" w:space="0" w:color="auto"/>
            <w:left w:val="none" w:sz="0" w:space="0" w:color="auto"/>
            <w:bottom w:val="none" w:sz="0" w:space="0" w:color="auto"/>
            <w:right w:val="none" w:sz="0" w:space="0" w:color="auto"/>
          </w:divBdr>
        </w:div>
        <w:div w:id="252857777">
          <w:marLeft w:val="640"/>
          <w:marRight w:val="0"/>
          <w:marTop w:val="0"/>
          <w:marBottom w:val="0"/>
          <w:divBdr>
            <w:top w:val="none" w:sz="0" w:space="0" w:color="auto"/>
            <w:left w:val="none" w:sz="0" w:space="0" w:color="auto"/>
            <w:bottom w:val="none" w:sz="0" w:space="0" w:color="auto"/>
            <w:right w:val="none" w:sz="0" w:space="0" w:color="auto"/>
          </w:divBdr>
        </w:div>
        <w:div w:id="260769091">
          <w:marLeft w:val="640"/>
          <w:marRight w:val="0"/>
          <w:marTop w:val="0"/>
          <w:marBottom w:val="0"/>
          <w:divBdr>
            <w:top w:val="none" w:sz="0" w:space="0" w:color="auto"/>
            <w:left w:val="none" w:sz="0" w:space="0" w:color="auto"/>
            <w:bottom w:val="none" w:sz="0" w:space="0" w:color="auto"/>
            <w:right w:val="none" w:sz="0" w:space="0" w:color="auto"/>
          </w:divBdr>
        </w:div>
        <w:div w:id="318308512">
          <w:marLeft w:val="640"/>
          <w:marRight w:val="0"/>
          <w:marTop w:val="0"/>
          <w:marBottom w:val="0"/>
          <w:divBdr>
            <w:top w:val="none" w:sz="0" w:space="0" w:color="auto"/>
            <w:left w:val="none" w:sz="0" w:space="0" w:color="auto"/>
            <w:bottom w:val="none" w:sz="0" w:space="0" w:color="auto"/>
            <w:right w:val="none" w:sz="0" w:space="0" w:color="auto"/>
          </w:divBdr>
        </w:div>
        <w:div w:id="406464857">
          <w:marLeft w:val="640"/>
          <w:marRight w:val="0"/>
          <w:marTop w:val="0"/>
          <w:marBottom w:val="0"/>
          <w:divBdr>
            <w:top w:val="none" w:sz="0" w:space="0" w:color="auto"/>
            <w:left w:val="none" w:sz="0" w:space="0" w:color="auto"/>
            <w:bottom w:val="none" w:sz="0" w:space="0" w:color="auto"/>
            <w:right w:val="none" w:sz="0" w:space="0" w:color="auto"/>
          </w:divBdr>
        </w:div>
        <w:div w:id="451245744">
          <w:marLeft w:val="640"/>
          <w:marRight w:val="0"/>
          <w:marTop w:val="0"/>
          <w:marBottom w:val="0"/>
          <w:divBdr>
            <w:top w:val="none" w:sz="0" w:space="0" w:color="auto"/>
            <w:left w:val="none" w:sz="0" w:space="0" w:color="auto"/>
            <w:bottom w:val="none" w:sz="0" w:space="0" w:color="auto"/>
            <w:right w:val="none" w:sz="0" w:space="0" w:color="auto"/>
          </w:divBdr>
        </w:div>
        <w:div w:id="457914774">
          <w:marLeft w:val="640"/>
          <w:marRight w:val="0"/>
          <w:marTop w:val="0"/>
          <w:marBottom w:val="0"/>
          <w:divBdr>
            <w:top w:val="none" w:sz="0" w:space="0" w:color="auto"/>
            <w:left w:val="none" w:sz="0" w:space="0" w:color="auto"/>
            <w:bottom w:val="none" w:sz="0" w:space="0" w:color="auto"/>
            <w:right w:val="none" w:sz="0" w:space="0" w:color="auto"/>
          </w:divBdr>
        </w:div>
        <w:div w:id="466514485">
          <w:marLeft w:val="640"/>
          <w:marRight w:val="0"/>
          <w:marTop w:val="0"/>
          <w:marBottom w:val="0"/>
          <w:divBdr>
            <w:top w:val="none" w:sz="0" w:space="0" w:color="auto"/>
            <w:left w:val="none" w:sz="0" w:space="0" w:color="auto"/>
            <w:bottom w:val="none" w:sz="0" w:space="0" w:color="auto"/>
            <w:right w:val="none" w:sz="0" w:space="0" w:color="auto"/>
          </w:divBdr>
        </w:div>
        <w:div w:id="468281964">
          <w:marLeft w:val="640"/>
          <w:marRight w:val="0"/>
          <w:marTop w:val="0"/>
          <w:marBottom w:val="0"/>
          <w:divBdr>
            <w:top w:val="none" w:sz="0" w:space="0" w:color="auto"/>
            <w:left w:val="none" w:sz="0" w:space="0" w:color="auto"/>
            <w:bottom w:val="none" w:sz="0" w:space="0" w:color="auto"/>
            <w:right w:val="none" w:sz="0" w:space="0" w:color="auto"/>
          </w:divBdr>
        </w:div>
        <w:div w:id="529496257">
          <w:marLeft w:val="640"/>
          <w:marRight w:val="0"/>
          <w:marTop w:val="0"/>
          <w:marBottom w:val="0"/>
          <w:divBdr>
            <w:top w:val="none" w:sz="0" w:space="0" w:color="auto"/>
            <w:left w:val="none" w:sz="0" w:space="0" w:color="auto"/>
            <w:bottom w:val="none" w:sz="0" w:space="0" w:color="auto"/>
            <w:right w:val="none" w:sz="0" w:space="0" w:color="auto"/>
          </w:divBdr>
        </w:div>
        <w:div w:id="550070995">
          <w:marLeft w:val="640"/>
          <w:marRight w:val="0"/>
          <w:marTop w:val="0"/>
          <w:marBottom w:val="0"/>
          <w:divBdr>
            <w:top w:val="none" w:sz="0" w:space="0" w:color="auto"/>
            <w:left w:val="none" w:sz="0" w:space="0" w:color="auto"/>
            <w:bottom w:val="none" w:sz="0" w:space="0" w:color="auto"/>
            <w:right w:val="none" w:sz="0" w:space="0" w:color="auto"/>
          </w:divBdr>
        </w:div>
        <w:div w:id="563763457">
          <w:marLeft w:val="640"/>
          <w:marRight w:val="0"/>
          <w:marTop w:val="0"/>
          <w:marBottom w:val="0"/>
          <w:divBdr>
            <w:top w:val="none" w:sz="0" w:space="0" w:color="auto"/>
            <w:left w:val="none" w:sz="0" w:space="0" w:color="auto"/>
            <w:bottom w:val="none" w:sz="0" w:space="0" w:color="auto"/>
            <w:right w:val="none" w:sz="0" w:space="0" w:color="auto"/>
          </w:divBdr>
        </w:div>
        <w:div w:id="572399007">
          <w:marLeft w:val="640"/>
          <w:marRight w:val="0"/>
          <w:marTop w:val="0"/>
          <w:marBottom w:val="0"/>
          <w:divBdr>
            <w:top w:val="none" w:sz="0" w:space="0" w:color="auto"/>
            <w:left w:val="none" w:sz="0" w:space="0" w:color="auto"/>
            <w:bottom w:val="none" w:sz="0" w:space="0" w:color="auto"/>
            <w:right w:val="none" w:sz="0" w:space="0" w:color="auto"/>
          </w:divBdr>
        </w:div>
        <w:div w:id="577446242">
          <w:marLeft w:val="640"/>
          <w:marRight w:val="0"/>
          <w:marTop w:val="0"/>
          <w:marBottom w:val="0"/>
          <w:divBdr>
            <w:top w:val="none" w:sz="0" w:space="0" w:color="auto"/>
            <w:left w:val="none" w:sz="0" w:space="0" w:color="auto"/>
            <w:bottom w:val="none" w:sz="0" w:space="0" w:color="auto"/>
            <w:right w:val="none" w:sz="0" w:space="0" w:color="auto"/>
          </w:divBdr>
        </w:div>
        <w:div w:id="603153141">
          <w:marLeft w:val="640"/>
          <w:marRight w:val="0"/>
          <w:marTop w:val="0"/>
          <w:marBottom w:val="0"/>
          <w:divBdr>
            <w:top w:val="none" w:sz="0" w:space="0" w:color="auto"/>
            <w:left w:val="none" w:sz="0" w:space="0" w:color="auto"/>
            <w:bottom w:val="none" w:sz="0" w:space="0" w:color="auto"/>
            <w:right w:val="none" w:sz="0" w:space="0" w:color="auto"/>
          </w:divBdr>
        </w:div>
        <w:div w:id="649210617">
          <w:marLeft w:val="640"/>
          <w:marRight w:val="0"/>
          <w:marTop w:val="0"/>
          <w:marBottom w:val="0"/>
          <w:divBdr>
            <w:top w:val="none" w:sz="0" w:space="0" w:color="auto"/>
            <w:left w:val="none" w:sz="0" w:space="0" w:color="auto"/>
            <w:bottom w:val="none" w:sz="0" w:space="0" w:color="auto"/>
            <w:right w:val="none" w:sz="0" w:space="0" w:color="auto"/>
          </w:divBdr>
        </w:div>
        <w:div w:id="671100969">
          <w:marLeft w:val="640"/>
          <w:marRight w:val="0"/>
          <w:marTop w:val="0"/>
          <w:marBottom w:val="0"/>
          <w:divBdr>
            <w:top w:val="none" w:sz="0" w:space="0" w:color="auto"/>
            <w:left w:val="none" w:sz="0" w:space="0" w:color="auto"/>
            <w:bottom w:val="none" w:sz="0" w:space="0" w:color="auto"/>
            <w:right w:val="none" w:sz="0" w:space="0" w:color="auto"/>
          </w:divBdr>
        </w:div>
        <w:div w:id="685982428">
          <w:marLeft w:val="640"/>
          <w:marRight w:val="0"/>
          <w:marTop w:val="0"/>
          <w:marBottom w:val="0"/>
          <w:divBdr>
            <w:top w:val="none" w:sz="0" w:space="0" w:color="auto"/>
            <w:left w:val="none" w:sz="0" w:space="0" w:color="auto"/>
            <w:bottom w:val="none" w:sz="0" w:space="0" w:color="auto"/>
            <w:right w:val="none" w:sz="0" w:space="0" w:color="auto"/>
          </w:divBdr>
        </w:div>
        <w:div w:id="699087476">
          <w:marLeft w:val="640"/>
          <w:marRight w:val="0"/>
          <w:marTop w:val="0"/>
          <w:marBottom w:val="0"/>
          <w:divBdr>
            <w:top w:val="none" w:sz="0" w:space="0" w:color="auto"/>
            <w:left w:val="none" w:sz="0" w:space="0" w:color="auto"/>
            <w:bottom w:val="none" w:sz="0" w:space="0" w:color="auto"/>
            <w:right w:val="none" w:sz="0" w:space="0" w:color="auto"/>
          </w:divBdr>
        </w:div>
        <w:div w:id="733819322">
          <w:marLeft w:val="640"/>
          <w:marRight w:val="0"/>
          <w:marTop w:val="0"/>
          <w:marBottom w:val="0"/>
          <w:divBdr>
            <w:top w:val="none" w:sz="0" w:space="0" w:color="auto"/>
            <w:left w:val="none" w:sz="0" w:space="0" w:color="auto"/>
            <w:bottom w:val="none" w:sz="0" w:space="0" w:color="auto"/>
            <w:right w:val="none" w:sz="0" w:space="0" w:color="auto"/>
          </w:divBdr>
        </w:div>
        <w:div w:id="739714793">
          <w:marLeft w:val="640"/>
          <w:marRight w:val="0"/>
          <w:marTop w:val="0"/>
          <w:marBottom w:val="0"/>
          <w:divBdr>
            <w:top w:val="none" w:sz="0" w:space="0" w:color="auto"/>
            <w:left w:val="none" w:sz="0" w:space="0" w:color="auto"/>
            <w:bottom w:val="none" w:sz="0" w:space="0" w:color="auto"/>
            <w:right w:val="none" w:sz="0" w:space="0" w:color="auto"/>
          </w:divBdr>
        </w:div>
        <w:div w:id="762380866">
          <w:marLeft w:val="640"/>
          <w:marRight w:val="0"/>
          <w:marTop w:val="0"/>
          <w:marBottom w:val="0"/>
          <w:divBdr>
            <w:top w:val="none" w:sz="0" w:space="0" w:color="auto"/>
            <w:left w:val="none" w:sz="0" w:space="0" w:color="auto"/>
            <w:bottom w:val="none" w:sz="0" w:space="0" w:color="auto"/>
            <w:right w:val="none" w:sz="0" w:space="0" w:color="auto"/>
          </w:divBdr>
        </w:div>
        <w:div w:id="765426059">
          <w:marLeft w:val="640"/>
          <w:marRight w:val="0"/>
          <w:marTop w:val="0"/>
          <w:marBottom w:val="0"/>
          <w:divBdr>
            <w:top w:val="none" w:sz="0" w:space="0" w:color="auto"/>
            <w:left w:val="none" w:sz="0" w:space="0" w:color="auto"/>
            <w:bottom w:val="none" w:sz="0" w:space="0" w:color="auto"/>
            <w:right w:val="none" w:sz="0" w:space="0" w:color="auto"/>
          </w:divBdr>
        </w:div>
        <w:div w:id="772482167">
          <w:marLeft w:val="640"/>
          <w:marRight w:val="0"/>
          <w:marTop w:val="0"/>
          <w:marBottom w:val="0"/>
          <w:divBdr>
            <w:top w:val="none" w:sz="0" w:space="0" w:color="auto"/>
            <w:left w:val="none" w:sz="0" w:space="0" w:color="auto"/>
            <w:bottom w:val="none" w:sz="0" w:space="0" w:color="auto"/>
            <w:right w:val="none" w:sz="0" w:space="0" w:color="auto"/>
          </w:divBdr>
        </w:div>
        <w:div w:id="780297591">
          <w:marLeft w:val="640"/>
          <w:marRight w:val="0"/>
          <w:marTop w:val="0"/>
          <w:marBottom w:val="0"/>
          <w:divBdr>
            <w:top w:val="none" w:sz="0" w:space="0" w:color="auto"/>
            <w:left w:val="none" w:sz="0" w:space="0" w:color="auto"/>
            <w:bottom w:val="none" w:sz="0" w:space="0" w:color="auto"/>
            <w:right w:val="none" w:sz="0" w:space="0" w:color="auto"/>
          </w:divBdr>
        </w:div>
        <w:div w:id="798453893">
          <w:marLeft w:val="640"/>
          <w:marRight w:val="0"/>
          <w:marTop w:val="0"/>
          <w:marBottom w:val="0"/>
          <w:divBdr>
            <w:top w:val="none" w:sz="0" w:space="0" w:color="auto"/>
            <w:left w:val="none" w:sz="0" w:space="0" w:color="auto"/>
            <w:bottom w:val="none" w:sz="0" w:space="0" w:color="auto"/>
            <w:right w:val="none" w:sz="0" w:space="0" w:color="auto"/>
          </w:divBdr>
        </w:div>
        <w:div w:id="815224222">
          <w:marLeft w:val="640"/>
          <w:marRight w:val="0"/>
          <w:marTop w:val="0"/>
          <w:marBottom w:val="0"/>
          <w:divBdr>
            <w:top w:val="none" w:sz="0" w:space="0" w:color="auto"/>
            <w:left w:val="none" w:sz="0" w:space="0" w:color="auto"/>
            <w:bottom w:val="none" w:sz="0" w:space="0" w:color="auto"/>
            <w:right w:val="none" w:sz="0" w:space="0" w:color="auto"/>
          </w:divBdr>
        </w:div>
        <w:div w:id="844781060">
          <w:marLeft w:val="640"/>
          <w:marRight w:val="0"/>
          <w:marTop w:val="0"/>
          <w:marBottom w:val="0"/>
          <w:divBdr>
            <w:top w:val="none" w:sz="0" w:space="0" w:color="auto"/>
            <w:left w:val="none" w:sz="0" w:space="0" w:color="auto"/>
            <w:bottom w:val="none" w:sz="0" w:space="0" w:color="auto"/>
            <w:right w:val="none" w:sz="0" w:space="0" w:color="auto"/>
          </w:divBdr>
        </w:div>
        <w:div w:id="847988346">
          <w:marLeft w:val="640"/>
          <w:marRight w:val="0"/>
          <w:marTop w:val="0"/>
          <w:marBottom w:val="0"/>
          <w:divBdr>
            <w:top w:val="none" w:sz="0" w:space="0" w:color="auto"/>
            <w:left w:val="none" w:sz="0" w:space="0" w:color="auto"/>
            <w:bottom w:val="none" w:sz="0" w:space="0" w:color="auto"/>
            <w:right w:val="none" w:sz="0" w:space="0" w:color="auto"/>
          </w:divBdr>
        </w:div>
        <w:div w:id="860437359">
          <w:marLeft w:val="640"/>
          <w:marRight w:val="0"/>
          <w:marTop w:val="0"/>
          <w:marBottom w:val="0"/>
          <w:divBdr>
            <w:top w:val="none" w:sz="0" w:space="0" w:color="auto"/>
            <w:left w:val="none" w:sz="0" w:space="0" w:color="auto"/>
            <w:bottom w:val="none" w:sz="0" w:space="0" w:color="auto"/>
            <w:right w:val="none" w:sz="0" w:space="0" w:color="auto"/>
          </w:divBdr>
        </w:div>
        <w:div w:id="882595967">
          <w:marLeft w:val="640"/>
          <w:marRight w:val="0"/>
          <w:marTop w:val="0"/>
          <w:marBottom w:val="0"/>
          <w:divBdr>
            <w:top w:val="none" w:sz="0" w:space="0" w:color="auto"/>
            <w:left w:val="none" w:sz="0" w:space="0" w:color="auto"/>
            <w:bottom w:val="none" w:sz="0" w:space="0" w:color="auto"/>
            <w:right w:val="none" w:sz="0" w:space="0" w:color="auto"/>
          </w:divBdr>
        </w:div>
        <w:div w:id="885601521">
          <w:marLeft w:val="640"/>
          <w:marRight w:val="0"/>
          <w:marTop w:val="0"/>
          <w:marBottom w:val="0"/>
          <w:divBdr>
            <w:top w:val="none" w:sz="0" w:space="0" w:color="auto"/>
            <w:left w:val="none" w:sz="0" w:space="0" w:color="auto"/>
            <w:bottom w:val="none" w:sz="0" w:space="0" w:color="auto"/>
            <w:right w:val="none" w:sz="0" w:space="0" w:color="auto"/>
          </w:divBdr>
        </w:div>
        <w:div w:id="924343385">
          <w:marLeft w:val="640"/>
          <w:marRight w:val="0"/>
          <w:marTop w:val="0"/>
          <w:marBottom w:val="0"/>
          <w:divBdr>
            <w:top w:val="none" w:sz="0" w:space="0" w:color="auto"/>
            <w:left w:val="none" w:sz="0" w:space="0" w:color="auto"/>
            <w:bottom w:val="none" w:sz="0" w:space="0" w:color="auto"/>
            <w:right w:val="none" w:sz="0" w:space="0" w:color="auto"/>
          </w:divBdr>
        </w:div>
        <w:div w:id="976837060">
          <w:marLeft w:val="640"/>
          <w:marRight w:val="0"/>
          <w:marTop w:val="0"/>
          <w:marBottom w:val="0"/>
          <w:divBdr>
            <w:top w:val="none" w:sz="0" w:space="0" w:color="auto"/>
            <w:left w:val="none" w:sz="0" w:space="0" w:color="auto"/>
            <w:bottom w:val="none" w:sz="0" w:space="0" w:color="auto"/>
            <w:right w:val="none" w:sz="0" w:space="0" w:color="auto"/>
          </w:divBdr>
        </w:div>
        <w:div w:id="981545407">
          <w:marLeft w:val="640"/>
          <w:marRight w:val="0"/>
          <w:marTop w:val="0"/>
          <w:marBottom w:val="0"/>
          <w:divBdr>
            <w:top w:val="none" w:sz="0" w:space="0" w:color="auto"/>
            <w:left w:val="none" w:sz="0" w:space="0" w:color="auto"/>
            <w:bottom w:val="none" w:sz="0" w:space="0" w:color="auto"/>
            <w:right w:val="none" w:sz="0" w:space="0" w:color="auto"/>
          </w:divBdr>
        </w:div>
        <w:div w:id="1007633703">
          <w:marLeft w:val="640"/>
          <w:marRight w:val="0"/>
          <w:marTop w:val="0"/>
          <w:marBottom w:val="0"/>
          <w:divBdr>
            <w:top w:val="none" w:sz="0" w:space="0" w:color="auto"/>
            <w:left w:val="none" w:sz="0" w:space="0" w:color="auto"/>
            <w:bottom w:val="none" w:sz="0" w:space="0" w:color="auto"/>
            <w:right w:val="none" w:sz="0" w:space="0" w:color="auto"/>
          </w:divBdr>
        </w:div>
        <w:div w:id="1010721365">
          <w:marLeft w:val="640"/>
          <w:marRight w:val="0"/>
          <w:marTop w:val="0"/>
          <w:marBottom w:val="0"/>
          <w:divBdr>
            <w:top w:val="none" w:sz="0" w:space="0" w:color="auto"/>
            <w:left w:val="none" w:sz="0" w:space="0" w:color="auto"/>
            <w:bottom w:val="none" w:sz="0" w:space="0" w:color="auto"/>
            <w:right w:val="none" w:sz="0" w:space="0" w:color="auto"/>
          </w:divBdr>
        </w:div>
        <w:div w:id="1038580607">
          <w:marLeft w:val="640"/>
          <w:marRight w:val="0"/>
          <w:marTop w:val="0"/>
          <w:marBottom w:val="0"/>
          <w:divBdr>
            <w:top w:val="none" w:sz="0" w:space="0" w:color="auto"/>
            <w:left w:val="none" w:sz="0" w:space="0" w:color="auto"/>
            <w:bottom w:val="none" w:sz="0" w:space="0" w:color="auto"/>
            <w:right w:val="none" w:sz="0" w:space="0" w:color="auto"/>
          </w:divBdr>
        </w:div>
        <w:div w:id="1080101822">
          <w:marLeft w:val="640"/>
          <w:marRight w:val="0"/>
          <w:marTop w:val="0"/>
          <w:marBottom w:val="0"/>
          <w:divBdr>
            <w:top w:val="none" w:sz="0" w:space="0" w:color="auto"/>
            <w:left w:val="none" w:sz="0" w:space="0" w:color="auto"/>
            <w:bottom w:val="none" w:sz="0" w:space="0" w:color="auto"/>
            <w:right w:val="none" w:sz="0" w:space="0" w:color="auto"/>
          </w:divBdr>
        </w:div>
        <w:div w:id="1084955986">
          <w:marLeft w:val="640"/>
          <w:marRight w:val="0"/>
          <w:marTop w:val="0"/>
          <w:marBottom w:val="0"/>
          <w:divBdr>
            <w:top w:val="none" w:sz="0" w:space="0" w:color="auto"/>
            <w:left w:val="none" w:sz="0" w:space="0" w:color="auto"/>
            <w:bottom w:val="none" w:sz="0" w:space="0" w:color="auto"/>
            <w:right w:val="none" w:sz="0" w:space="0" w:color="auto"/>
          </w:divBdr>
        </w:div>
        <w:div w:id="1089426758">
          <w:marLeft w:val="640"/>
          <w:marRight w:val="0"/>
          <w:marTop w:val="0"/>
          <w:marBottom w:val="0"/>
          <w:divBdr>
            <w:top w:val="none" w:sz="0" w:space="0" w:color="auto"/>
            <w:left w:val="none" w:sz="0" w:space="0" w:color="auto"/>
            <w:bottom w:val="none" w:sz="0" w:space="0" w:color="auto"/>
            <w:right w:val="none" w:sz="0" w:space="0" w:color="auto"/>
          </w:divBdr>
        </w:div>
        <w:div w:id="1116172945">
          <w:marLeft w:val="640"/>
          <w:marRight w:val="0"/>
          <w:marTop w:val="0"/>
          <w:marBottom w:val="0"/>
          <w:divBdr>
            <w:top w:val="none" w:sz="0" w:space="0" w:color="auto"/>
            <w:left w:val="none" w:sz="0" w:space="0" w:color="auto"/>
            <w:bottom w:val="none" w:sz="0" w:space="0" w:color="auto"/>
            <w:right w:val="none" w:sz="0" w:space="0" w:color="auto"/>
          </w:divBdr>
        </w:div>
        <w:div w:id="1137646882">
          <w:marLeft w:val="640"/>
          <w:marRight w:val="0"/>
          <w:marTop w:val="0"/>
          <w:marBottom w:val="0"/>
          <w:divBdr>
            <w:top w:val="none" w:sz="0" w:space="0" w:color="auto"/>
            <w:left w:val="none" w:sz="0" w:space="0" w:color="auto"/>
            <w:bottom w:val="none" w:sz="0" w:space="0" w:color="auto"/>
            <w:right w:val="none" w:sz="0" w:space="0" w:color="auto"/>
          </w:divBdr>
        </w:div>
        <w:div w:id="1148594061">
          <w:marLeft w:val="640"/>
          <w:marRight w:val="0"/>
          <w:marTop w:val="0"/>
          <w:marBottom w:val="0"/>
          <w:divBdr>
            <w:top w:val="none" w:sz="0" w:space="0" w:color="auto"/>
            <w:left w:val="none" w:sz="0" w:space="0" w:color="auto"/>
            <w:bottom w:val="none" w:sz="0" w:space="0" w:color="auto"/>
            <w:right w:val="none" w:sz="0" w:space="0" w:color="auto"/>
          </w:divBdr>
        </w:div>
        <w:div w:id="1176119487">
          <w:marLeft w:val="640"/>
          <w:marRight w:val="0"/>
          <w:marTop w:val="0"/>
          <w:marBottom w:val="0"/>
          <w:divBdr>
            <w:top w:val="none" w:sz="0" w:space="0" w:color="auto"/>
            <w:left w:val="none" w:sz="0" w:space="0" w:color="auto"/>
            <w:bottom w:val="none" w:sz="0" w:space="0" w:color="auto"/>
            <w:right w:val="none" w:sz="0" w:space="0" w:color="auto"/>
          </w:divBdr>
        </w:div>
        <w:div w:id="1186481512">
          <w:marLeft w:val="640"/>
          <w:marRight w:val="0"/>
          <w:marTop w:val="0"/>
          <w:marBottom w:val="0"/>
          <w:divBdr>
            <w:top w:val="none" w:sz="0" w:space="0" w:color="auto"/>
            <w:left w:val="none" w:sz="0" w:space="0" w:color="auto"/>
            <w:bottom w:val="none" w:sz="0" w:space="0" w:color="auto"/>
            <w:right w:val="none" w:sz="0" w:space="0" w:color="auto"/>
          </w:divBdr>
        </w:div>
        <w:div w:id="1197281406">
          <w:marLeft w:val="640"/>
          <w:marRight w:val="0"/>
          <w:marTop w:val="0"/>
          <w:marBottom w:val="0"/>
          <w:divBdr>
            <w:top w:val="none" w:sz="0" w:space="0" w:color="auto"/>
            <w:left w:val="none" w:sz="0" w:space="0" w:color="auto"/>
            <w:bottom w:val="none" w:sz="0" w:space="0" w:color="auto"/>
            <w:right w:val="none" w:sz="0" w:space="0" w:color="auto"/>
          </w:divBdr>
        </w:div>
        <w:div w:id="1206795894">
          <w:marLeft w:val="640"/>
          <w:marRight w:val="0"/>
          <w:marTop w:val="0"/>
          <w:marBottom w:val="0"/>
          <w:divBdr>
            <w:top w:val="none" w:sz="0" w:space="0" w:color="auto"/>
            <w:left w:val="none" w:sz="0" w:space="0" w:color="auto"/>
            <w:bottom w:val="none" w:sz="0" w:space="0" w:color="auto"/>
            <w:right w:val="none" w:sz="0" w:space="0" w:color="auto"/>
          </w:divBdr>
        </w:div>
        <w:div w:id="1348872590">
          <w:marLeft w:val="640"/>
          <w:marRight w:val="0"/>
          <w:marTop w:val="0"/>
          <w:marBottom w:val="0"/>
          <w:divBdr>
            <w:top w:val="none" w:sz="0" w:space="0" w:color="auto"/>
            <w:left w:val="none" w:sz="0" w:space="0" w:color="auto"/>
            <w:bottom w:val="none" w:sz="0" w:space="0" w:color="auto"/>
            <w:right w:val="none" w:sz="0" w:space="0" w:color="auto"/>
          </w:divBdr>
        </w:div>
        <w:div w:id="1367825985">
          <w:marLeft w:val="640"/>
          <w:marRight w:val="0"/>
          <w:marTop w:val="0"/>
          <w:marBottom w:val="0"/>
          <w:divBdr>
            <w:top w:val="none" w:sz="0" w:space="0" w:color="auto"/>
            <w:left w:val="none" w:sz="0" w:space="0" w:color="auto"/>
            <w:bottom w:val="none" w:sz="0" w:space="0" w:color="auto"/>
            <w:right w:val="none" w:sz="0" w:space="0" w:color="auto"/>
          </w:divBdr>
        </w:div>
        <w:div w:id="1381901673">
          <w:marLeft w:val="640"/>
          <w:marRight w:val="0"/>
          <w:marTop w:val="0"/>
          <w:marBottom w:val="0"/>
          <w:divBdr>
            <w:top w:val="none" w:sz="0" w:space="0" w:color="auto"/>
            <w:left w:val="none" w:sz="0" w:space="0" w:color="auto"/>
            <w:bottom w:val="none" w:sz="0" w:space="0" w:color="auto"/>
            <w:right w:val="none" w:sz="0" w:space="0" w:color="auto"/>
          </w:divBdr>
        </w:div>
        <w:div w:id="1503857907">
          <w:marLeft w:val="640"/>
          <w:marRight w:val="0"/>
          <w:marTop w:val="0"/>
          <w:marBottom w:val="0"/>
          <w:divBdr>
            <w:top w:val="none" w:sz="0" w:space="0" w:color="auto"/>
            <w:left w:val="none" w:sz="0" w:space="0" w:color="auto"/>
            <w:bottom w:val="none" w:sz="0" w:space="0" w:color="auto"/>
            <w:right w:val="none" w:sz="0" w:space="0" w:color="auto"/>
          </w:divBdr>
        </w:div>
        <w:div w:id="1512649183">
          <w:marLeft w:val="640"/>
          <w:marRight w:val="0"/>
          <w:marTop w:val="0"/>
          <w:marBottom w:val="0"/>
          <w:divBdr>
            <w:top w:val="none" w:sz="0" w:space="0" w:color="auto"/>
            <w:left w:val="none" w:sz="0" w:space="0" w:color="auto"/>
            <w:bottom w:val="none" w:sz="0" w:space="0" w:color="auto"/>
            <w:right w:val="none" w:sz="0" w:space="0" w:color="auto"/>
          </w:divBdr>
        </w:div>
        <w:div w:id="1556047180">
          <w:marLeft w:val="640"/>
          <w:marRight w:val="0"/>
          <w:marTop w:val="0"/>
          <w:marBottom w:val="0"/>
          <w:divBdr>
            <w:top w:val="none" w:sz="0" w:space="0" w:color="auto"/>
            <w:left w:val="none" w:sz="0" w:space="0" w:color="auto"/>
            <w:bottom w:val="none" w:sz="0" w:space="0" w:color="auto"/>
            <w:right w:val="none" w:sz="0" w:space="0" w:color="auto"/>
          </w:divBdr>
        </w:div>
        <w:div w:id="1574118157">
          <w:marLeft w:val="640"/>
          <w:marRight w:val="0"/>
          <w:marTop w:val="0"/>
          <w:marBottom w:val="0"/>
          <w:divBdr>
            <w:top w:val="none" w:sz="0" w:space="0" w:color="auto"/>
            <w:left w:val="none" w:sz="0" w:space="0" w:color="auto"/>
            <w:bottom w:val="none" w:sz="0" w:space="0" w:color="auto"/>
            <w:right w:val="none" w:sz="0" w:space="0" w:color="auto"/>
          </w:divBdr>
        </w:div>
        <w:div w:id="1574272616">
          <w:marLeft w:val="640"/>
          <w:marRight w:val="0"/>
          <w:marTop w:val="0"/>
          <w:marBottom w:val="0"/>
          <w:divBdr>
            <w:top w:val="none" w:sz="0" w:space="0" w:color="auto"/>
            <w:left w:val="none" w:sz="0" w:space="0" w:color="auto"/>
            <w:bottom w:val="none" w:sz="0" w:space="0" w:color="auto"/>
            <w:right w:val="none" w:sz="0" w:space="0" w:color="auto"/>
          </w:divBdr>
        </w:div>
        <w:div w:id="1591935143">
          <w:marLeft w:val="640"/>
          <w:marRight w:val="0"/>
          <w:marTop w:val="0"/>
          <w:marBottom w:val="0"/>
          <w:divBdr>
            <w:top w:val="none" w:sz="0" w:space="0" w:color="auto"/>
            <w:left w:val="none" w:sz="0" w:space="0" w:color="auto"/>
            <w:bottom w:val="none" w:sz="0" w:space="0" w:color="auto"/>
            <w:right w:val="none" w:sz="0" w:space="0" w:color="auto"/>
          </w:divBdr>
        </w:div>
        <w:div w:id="1644264304">
          <w:marLeft w:val="640"/>
          <w:marRight w:val="0"/>
          <w:marTop w:val="0"/>
          <w:marBottom w:val="0"/>
          <w:divBdr>
            <w:top w:val="none" w:sz="0" w:space="0" w:color="auto"/>
            <w:left w:val="none" w:sz="0" w:space="0" w:color="auto"/>
            <w:bottom w:val="none" w:sz="0" w:space="0" w:color="auto"/>
            <w:right w:val="none" w:sz="0" w:space="0" w:color="auto"/>
          </w:divBdr>
        </w:div>
        <w:div w:id="1681925615">
          <w:marLeft w:val="640"/>
          <w:marRight w:val="0"/>
          <w:marTop w:val="0"/>
          <w:marBottom w:val="0"/>
          <w:divBdr>
            <w:top w:val="none" w:sz="0" w:space="0" w:color="auto"/>
            <w:left w:val="none" w:sz="0" w:space="0" w:color="auto"/>
            <w:bottom w:val="none" w:sz="0" w:space="0" w:color="auto"/>
            <w:right w:val="none" w:sz="0" w:space="0" w:color="auto"/>
          </w:divBdr>
        </w:div>
        <w:div w:id="1684935664">
          <w:marLeft w:val="640"/>
          <w:marRight w:val="0"/>
          <w:marTop w:val="0"/>
          <w:marBottom w:val="0"/>
          <w:divBdr>
            <w:top w:val="none" w:sz="0" w:space="0" w:color="auto"/>
            <w:left w:val="none" w:sz="0" w:space="0" w:color="auto"/>
            <w:bottom w:val="none" w:sz="0" w:space="0" w:color="auto"/>
            <w:right w:val="none" w:sz="0" w:space="0" w:color="auto"/>
          </w:divBdr>
        </w:div>
        <w:div w:id="1713072479">
          <w:marLeft w:val="640"/>
          <w:marRight w:val="0"/>
          <w:marTop w:val="0"/>
          <w:marBottom w:val="0"/>
          <w:divBdr>
            <w:top w:val="none" w:sz="0" w:space="0" w:color="auto"/>
            <w:left w:val="none" w:sz="0" w:space="0" w:color="auto"/>
            <w:bottom w:val="none" w:sz="0" w:space="0" w:color="auto"/>
            <w:right w:val="none" w:sz="0" w:space="0" w:color="auto"/>
          </w:divBdr>
        </w:div>
        <w:div w:id="1745950095">
          <w:marLeft w:val="640"/>
          <w:marRight w:val="0"/>
          <w:marTop w:val="0"/>
          <w:marBottom w:val="0"/>
          <w:divBdr>
            <w:top w:val="none" w:sz="0" w:space="0" w:color="auto"/>
            <w:left w:val="none" w:sz="0" w:space="0" w:color="auto"/>
            <w:bottom w:val="none" w:sz="0" w:space="0" w:color="auto"/>
            <w:right w:val="none" w:sz="0" w:space="0" w:color="auto"/>
          </w:divBdr>
        </w:div>
        <w:div w:id="1768963793">
          <w:marLeft w:val="640"/>
          <w:marRight w:val="0"/>
          <w:marTop w:val="0"/>
          <w:marBottom w:val="0"/>
          <w:divBdr>
            <w:top w:val="none" w:sz="0" w:space="0" w:color="auto"/>
            <w:left w:val="none" w:sz="0" w:space="0" w:color="auto"/>
            <w:bottom w:val="none" w:sz="0" w:space="0" w:color="auto"/>
            <w:right w:val="none" w:sz="0" w:space="0" w:color="auto"/>
          </w:divBdr>
        </w:div>
        <w:div w:id="1774208950">
          <w:marLeft w:val="640"/>
          <w:marRight w:val="0"/>
          <w:marTop w:val="0"/>
          <w:marBottom w:val="0"/>
          <w:divBdr>
            <w:top w:val="none" w:sz="0" w:space="0" w:color="auto"/>
            <w:left w:val="none" w:sz="0" w:space="0" w:color="auto"/>
            <w:bottom w:val="none" w:sz="0" w:space="0" w:color="auto"/>
            <w:right w:val="none" w:sz="0" w:space="0" w:color="auto"/>
          </w:divBdr>
        </w:div>
        <w:div w:id="1887177126">
          <w:marLeft w:val="640"/>
          <w:marRight w:val="0"/>
          <w:marTop w:val="0"/>
          <w:marBottom w:val="0"/>
          <w:divBdr>
            <w:top w:val="none" w:sz="0" w:space="0" w:color="auto"/>
            <w:left w:val="none" w:sz="0" w:space="0" w:color="auto"/>
            <w:bottom w:val="none" w:sz="0" w:space="0" w:color="auto"/>
            <w:right w:val="none" w:sz="0" w:space="0" w:color="auto"/>
          </w:divBdr>
        </w:div>
        <w:div w:id="1942687653">
          <w:marLeft w:val="640"/>
          <w:marRight w:val="0"/>
          <w:marTop w:val="0"/>
          <w:marBottom w:val="0"/>
          <w:divBdr>
            <w:top w:val="none" w:sz="0" w:space="0" w:color="auto"/>
            <w:left w:val="none" w:sz="0" w:space="0" w:color="auto"/>
            <w:bottom w:val="none" w:sz="0" w:space="0" w:color="auto"/>
            <w:right w:val="none" w:sz="0" w:space="0" w:color="auto"/>
          </w:divBdr>
        </w:div>
        <w:div w:id="1980063693">
          <w:marLeft w:val="640"/>
          <w:marRight w:val="0"/>
          <w:marTop w:val="0"/>
          <w:marBottom w:val="0"/>
          <w:divBdr>
            <w:top w:val="none" w:sz="0" w:space="0" w:color="auto"/>
            <w:left w:val="none" w:sz="0" w:space="0" w:color="auto"/>
            <w:bottom w:val="none" w:sz="0" w:space="0" w:color="auto"/>
            <w:right w:val="none" w:sz="0" w:space="0" w:color="auto"/>
          </w:divBdr>
        </w:div>
        <w:div w:id="2030716350">
          <w:marLeft w:val="640"/>
          <w:marRight w:val="0"/>
          <w:marTop w:val="0"/>
          <w:marBottom w:val="0"/>
          <w:divBdr>
            <w:top w:val="none" w:sz="0" w:space="0" w:color="auto"/>
            <w:left w:val="none" w:sz="0" w:space="0" w:color="auto"/>
            <w:bottom w:val="none" w:sz="0" w:space="0" w:color="auto"/>
            <w:right w:val="none" w:sz="0" w:space="0" w:color="auto"/>
          </w:divBdr>
        </w:div>
        <w:div w:id="2031225815">
          <w:marLeft w:val="640"/>
          <w:marRight w:val="0"/>
          <w:marTop w:val="0"/>
          <w:marBottom w:val="0"/>
          <w:divBdr>
            <w:top w:val="none" w:sz="0" w:space="0" w:color="auto"/>
            <w:left w:val="none" w:sz="0" w:space="0" w:color="auto"/>
            <w:bottom w:val="none" w:sz="0" w:space="0" w:color="auto"/>
            <w:right w:val="none" w:sz="0" w:space="0" w:color="auto"/>
          </w:divBdr>
        </w:div>
        <w:div w:id="2090808407">
          <w:marLeft w:val="640"/>
          <w:marRight w:val="0"/>
          <w:marTop w:val="0"/>
          <w:marBottom w:val="0"/>
          <w:divBdr>
            <w:top w:val="none" w:sz="0" w:space="0" w:color="auto"/>
            <w:left w:val="none" w:sz="0" w:space="0" w:color="auto"/>
            <w:bottom w:val="none" w:sz="0" w:space="0" w:color="auto"/>
            <w:right w:val="none" w:sz="0" w:space="0" w:color="auto"/>
          </w:divBdr>
        </w:div>
        <w:div w:id="2118212128">
          <w:marLeft w:val="640"/>
          <w:marRight w:val="0"/>
          <w:marTop w:val="0"/>
          <w:marBottom w:val="0"/>
          <w:divBdr>
            <w:top w:val="none" w:sz="0" w:space="0" w:color="auto"/>
            <w:left w:val="none" w:sz="0" w:space="0" w:color="auto"/>
            <w:bottom w:val="none" w:sz="0" w:space="0" w:color="auto"/>
            <w:right w:val="none" w:sz="0" w:space="0" w:color="auto"/>
          </w:divBdr>
        </w:div>
        <w:div w:id="2133664892">
          <w:marLeft w:val="640"/>
          <w:marRight w:val="0"/>
          <w:marTop w:val="0"/>
          <w:marBottom w:val="0"/>
          <w:divBdr>
            <w:top w:val="none" w:sz="0" w:space="0" w:color="auto"/>
            <w:left w:val="none" w:sz="0" w:space="0" w:color="auto"/>
            <w:bottom w:val="none" w:sz="0" w:space="0" w:color="auto"/>
            <w:right w:val="none" w:sz="0" w:space="0" w:color="auto"/>
          </w:divBdr>
        </w:div>
        <w:div w:id="2139567452">
          <w:marLeft w:val="640"/>
          <w:marRight w:val="0"/>
          <w:marTop w:val="0"/>
          <w:marBottom w:val="0"/>
          <w:divBdr>
            <w:top w:val="none" w:sz="0" w:space="0" w:color="auto"/>
            <w:left w:val="none" w:sz="0" w:space="0" w:color="auto"/>
            <w:bottom w:val="none" w:sz="0" w:space="0" w:color="auto"/>
            <w:right w:val="none" w:sz="0" w:space="0" w:color="auto"/>
          </w:divBdr>
        </w:div>
      </w:divsChild>
    </w:div>
    <w:div w:id="907761367">
      <w:bodyDiv w:val="1"/>
      <w:marLeft w:val="0"/>
      <w:marRight w:val="0"/>
      <w:marTop w:val="0"/>
      <w:marBottom w:val="0"/>
      <w:divBdr>
        <w:top w:val="none" w:sz="0" w:space="0" w:color="auto"/>
        <w:left w:val="none" w:sz="0" w:space="0" w:color="auto"/>
        <w:bottom w:val="none" w:sz="0" w:space="0" w:color="auto"/>
        <w:right w:val="none" w:sz="0" w:space="0" w:color="auto"/>
      </w:divBdr>
      <w:divsChild>
        <w:div w:id="17465302">
          <w:marLeft w:val="640"/>
          <w:marRight w:val="0"/>
          <w:marTop w:val="0"/>
          <w:marBottom w:val="0"/>
          <w:divBdr>
            <w:top w:val="none" w:sz="0" w:space="0" w:color="auto"/>
            <w:left w:val="none" w:sz="0" w:space="0" w:color="auto"/>
            <w:bottom w:val="none" w:sz="0" w:space="0" w:color="auto"/>
            <w:right w:val="none" w:sz="0" w:space="0" w:color="auto"/>
          </w:divBdr>
        </w:div>
        <w:div w:id="125975626">
          <w:marLeft w:val="640"/>
          <w:marRight w:val="0"/>
          <w:marTop w:val="0"/>
          <w:marBottom w:val="0"/>
          <w:divBdr>
            <w:top w:val="none" w:sz="0" w:space="0" w:color="auto"/>
            <w:left w:val="none" w:sz="0" w:space="0" w:color="auto"/>
            <w:bottom w:val="none" w:sz="0" w:space="0" w:color="auto"/>
            <w:right w:val="none" w:sz="0" w:space="0" w:color="auto"/>
          </w:divBdr>
        </w:div>
        <w:div w:id="130294558">
          <w:marLeft w:val="640"/>
          <w:marRight w:val="0"/>
          <w:marTop w:val="0"/>
          <w:marBottom w:val="0"/>
          <w:divBdr>
            <w:top w:val="none" w:sz="0" w:space="0" w:color="auto"/>
            <w:left w:val="none" w:sz="0" w:space="0" w:color="auto"/>
            <w:bottom w:val="none" w:sz="0" w:space="0" w:color="auto"/>
            <w:right w:val="none" w:sz="0" w:space="0" w:color="auto"/>
          </w:divBdr>
        </w:div>
        <w:div w:id="164832132">
          <w:marLeft w:val="640"/>
          <w:marRight w:val="0"/>
          <w:marTop w:val="0"/>
          <w:marBottom w:val="0"/>
          <w:divBdr>
            <w:top w:val="none" w:sz="0" w:space="0" w:color="auto"/>
            <w:left w:val="none" w:sz="0" w:space="0" w:color="auto"/>
            <w:bottom w:val="none" w:sz="0" w:space="0" w:color="auto"/>
            <w:right w:val="none" w:sz="0" w:space="0" w:color="auto"/>
          </w:divBdr>
        </w:div>
        <w:div w:id="202405303">
          <w:marLeft w:val="640"/>
          <w:marRight w:val="0"/>
          <w:marTop w:val="0"/>
          <w:marBottom w:val="0"/>
          <w:divBdr>
            <w:top w:val="none" w:sz="0" w:space="0" w:color="auto"/>
            <w:left w:val="none" w:sz="0" w:space="0" w:color="auto"/>
            <w:bottom w:val="none" w:sz="0" w:space="0" w:color="auto"/>
            <w:right w:val="none" w:sz="0" w:space="0" w:color="auto"/>
          </w:divBdr>
        </w:div>
        <w:div w:id="229315301">
          <w:marLeft w:val="640"/>
          <w:marRight w:val="0"/>
          <w:marTop w:val="0"/>
          <w:marBottom w:val="0"/>
          <w:divBdr>
            <w:top w:val="none" w:sz="0" w:space="0" w:color="auto"/>
            <w:left w:val="none" w:sz="0" w:space="0" w:color="auto"/>
            <w:bottom w:val="none" w:sz="0" w:space="0" w:color="auto"/>
            <w:right w:val="none" w:sz="0" w:space="0" w:color="auto"/>
          </w:divBdr>
        </w:div>
        <w:div w:id="230501731">
          <w:marLeft w:val="640"/>
          <w:marRight w:val="0"/>
          <w:marTop w:val="0"/>
          <w:marBottom w:val="0"/>
          <w:divBdr>
            <w:top w:val="none" w:sz="0" w:space="0" w:color="auto"/>
            <w:left w:val="none" w:sz="0" w:space="0" w:color="auto"/>
            <w:bottom w:val="none" w:sz="0" w:space="0" w:color="auto"/>
            <w:right w:val="none" w:sz="0" w:space="0" w:color="auto"/>
          </w:divBdr>
        </w:div>
        <w:div w:id="277183761">
          <w:marLeft w:val="640"/>
          <w:marRight w:val="0"/>
          <w:marTop w:val="0"/>
          <w:marBottom w:val="0"/>
          <w:divBdr>
            <w:top w:val="none" w:sz="0" w:space="0" w:color="auto"/>
            <w:left w:val="none" w:sz="0" w:space="0" w:color="auto"/>
            <w:bottom w:val="none" w:sz="0" w:space="0" w:color="auto"/>
            <w:right w:val="none" w:sz="0" w:space="0" w:color="auto"/>
          </w:divBdr>
        </w:div>
        <w:div w:id="284117989">
          <w:marLeft w:val="640"/>
          <w:marRight w:val="0"/>
          <w:marTop w:val="0"/>
          <w:marBottom w:val="0"/>
          <w:divBdr>
            <w:top w:val="none" w:sz="0" w:space="0" w:color="auto"/>
            <w:left w:val="none" w:sz="0" w:space="0" w:color="auto"/>
            <w:bottom w:val="none" w:sz="0" w:space="0" w:color="auto"/>
            <w:right w:val="none" w:sz="0" w:space="0" w:color="auto"/>
          </w:divBdr>
        </w:div>
        <w:div w:id="315649901">
          <w:marLeft w:val="640"/>
          <w:marRight w:val="0"/>
          <w:marTop w:val="0"/>
          <w:marBottom w:val="0"/>
          <w:divBdr>
            <w:top w:val="none" w:sz="0" w:space="0" w:color="auto"/>
            <w:left w:val="none" w:sz="0" w:space="0" w:color="auto"/>
            <w:bottom w:val="none" w:sz="0" w:space="0" w:color="auto"/>
            <w:right w:val="none" w:sz="0" w:space="0" w:color="auto"/>
          </w:divBdr>
        </w:div>
        <w:div w:id="350373761">
          <w:marLeft w:val="640"/>
          <w:marRight w:val="0"/>
          <w:marTop w:val="0"/>
          <w:marBottom w:val="0"/>
          <w:divBdr>
            <w:top w:val="none" w:sz="0" w:space="0" w:color="auto"/>
            <w:left w:val="none" w:sz="0" w:space="0" w:color="auto"/>
            <w:bottom w:val="none" w:sz="0" w:space="0" w:color="auto"/>
            <w:right w:val="none" w:sz="0" w:space="0" w:color="auto"/>
          </w:divBdr>
        </w:div>
        <w:div w:id="365759198">
          <w:marLeft w:val="640"/>
          <w:marRight w:val="0"/>
          <w:marTop w:val="0"/>
          <w:marBottom w:val="0"/>
          <w:divBdr>
            <w:top w:val="none" w:sz="0" w:space="0" w:color="auto"/>
            <w:left w:val="none" w:sz="0" w:space="0" w:color="auto"/>
            <w:bottom w:val="none" w:sz="0" w:space="0" w:color="auto"/>
            <w:right w:val="none" w:sz="0" w:space="0" w:color="auto"/>
          </w:divBdr>
        </w:div>
        <w:div w:id="382408270">
          <w:marLeft w:val="640"/>
          <w:marRight w:val="0"/>
          <w:marTop w:val="0"/>
          <w:marBottom w:val="0"/>
          <w:divBdr>
            <w:top w:val="none" w:sz="0" w:space="0" w:color="auto"/>
            <w:left w:val="none" w:sz="0" w:space="0" w:color="auto"/>
            <w:bottom w:val="none" w:sz="0" w:space="0" w:color="auto"/>
            <w:right w:val="none" w:sz="0" w:space="0" w:color="auto"/>
          </w:divBdr>
        </w:div>
        <w:div w:id="402146274">
          <w:marLeft w:val="640"/>
          <w:marRight w:val="0"/>
          <w:marTop w:val="0"/>
          <w:marBottom w:val="0"/>
          <w:divBdr>
            <w:top w:val="none" w:sz="0" w:space="0" w:color="auto"/>
            <w:left w:val="none" w:sz="0" w:space="0" w:color="auto"/>
            <w:bottom w:val="none" w:sz="0" w:space="0" w:color="auto"/>
            <w:right w:val="none" w:sz="0" w:space="0" w:color="auto"/>
          </w:divBdr>
        </w:div>
        <w:div w:id="403914264">
          <w:marLeft w:val="640"/>
          <w:marRight w:val="0"/>
          <w:marTop w:val="0"/>
          <w:marBottom w:val="0"/>
          <w:divBdr>
            <w:top w:val="none" w:sz="0" w:space="0" w:color="auto"/>
            <w:left w:val="none" w:sz="0" w:space="0" w:color="auto"/>
            <w:bottom w:val="none" w:sz="0" w:space="0" w:color="auto"/>
            <w:right w:val="none" w:sz="0" w:space="0" w:color="auto"/>
          </w:divBdr>
        </w:div>
        <w:div w:id="411850549">
          <w:marLeft w:val="640"/>
          <w:marRight w:val="0"/>
          <w:marTop w:val="0"/>
          <w:marBottom w:val="0"/>
          <w:divBdr>
            <w:top w:val="none" w:sz="0" w:space="0" w:color="auto"/>
            <w:left w:val="none" w:sz="0" w:space="0" w:color="auto"/>
            <w:bottom w:val="none" w:sz="0" w:space="0" w:color="auto"/>
            <w:right w:val="none" w:sz="0" w:space="0" w:color="auto"/>
          </w:divBdr>
        </w:div>
        <w:div w:id="413359358">
          <w:marLeft w:val="640"/>
          <w:marRight w:val="0"/>
          <w:marTop w:val="0"/>
          <w:marBottom w:val="0"/>
          <w:divBdr>
            <w:top w:val="none" w:sz="0" w:space="0" w:color="auto"/>
            <w:left w:val="none" w:sz="0" w:space="0" w:color="auto"/>
            <w:bottom w:val="none" w:sz="0" w:space="0" w:color="auto"/>
            <w:right w:val="none" w:sz="0" w:space="0" w:color="auto"/>
          </w:divBdr>
        </w:div>
        <w:div w:id="429279975">
          <w:marLeft w:val="640"/>
          <w:marRight w:val="0"/>
          <w:marTop w:val="0"/>
          <w:marBottom w:val="0"/>
          <w:divBdr>
            <w:top w:val="none" w:sz="0" w:space="0" w:color="auto"/>
            <w:left w:val="none" w:sz="0" w:space="0" w:color="auto"/>
            <w:bottom w:val="none" w:sz="0" w:space="0" w:color="auto"/>
            <w:right w:val="none" w:sz="0" w:space="0" w:color="auto"/>
          </w:divBdr>
        </w:div>
        <w:div w:id="455367515">
          <w:marLeft w:val="640"/>
          <w:marRight w:val="0"/>
          <w:marTop w:val="0"/>
          <w:marBottom w:val="0"/>
          <w:divBdr>
            <w:top w:val="none" w:sz="0" w:space="0" w:color="auto"/>
            <w:left w:val="none" w:sz="0" w:space="0" w:color="auto"/>
            <w:bottom w:val="none" w:sz="0" w:space="0" w:color="auto"/>
            <w:right w:val="none" w:sz="0" w:space="0" w:color="auto"/>
          </w:divBdr>
        </w:div>
        <w:div w:id="530187046">
          <w:marLeft w:val="640"/>
          <w:marRight w:val="0"/>
          <w:marTop w:val="0"/>
          <w:marBottom w:val="0"/>
          <w:divBdr>
            <w:top w:val="none" w:sz="0" w:space="0" w:color="auto"/>
            <w:left w:val="none" w:sz="0" w:space="0" w:color="auto"/>
            <w:bottom w:val="none" w:sz="0" w:space="0" w:color="auto"/>
            <w:right w:val="none" w:sz="0" w:space="0" w:color="auto"/>
          </w:divBdr>
        </w:div>
        <w:div w:id="534462934">
          <w:marLeft w:val="640"/>
          <w:marRight w:val="0"/>
          <w:marTop w:val="0"/>
          <w:marBottom w:val="0"/>
          <w:divBdr>
            <w:top w:val="none" w:sz="0" w:space="0" w:color="auto"/>
            <w:left w:val="none" w:sz="0" w:space="0" w:color="auto"/>
            <w:bottom w:val="none" w:sz="0" w:space="0" w:color="auto"/>
            <w:right w:val="none" w:sz="0" w:space="0" w:color="auto"/>
          </w:divBdr>
        </w:div>
        <w:div w:id="546720383">
          <w:marLeft w:val="640"/>
          <w:marRight w:val="0"/>
          <w:marTop w:val="0"/>
          <w:marBottom w:val="0"/>
          <w:divBdr>
            <w:top w:val="none" w:sz="0" w:space="0" w:color="auto"/>
            <w:left w:val="none" w:sz="0" w:space="0" w:color="auto"/>
            <w:bottom w:val="none" w:sz="0" w:space="0" w:color="auto"/>
            <w:right w:val="none" w:sz="0" w:space="0" w:color="auto"/>
          </w:divBdr>
        </w:div>
        <w:div w:id="577204768">
          <w:marLeft w:val="640"/>
          <w:marRight w:val="0"/>
          <w:marTop w:val="0"/>
          <w:marBottom w:val="0"/>
          <w:divBdr>
            <w:top w:val="none" w:sz="0" w:space="0" w:color="auto"/>
            <w:left w:val="none" w:sz="0" w:space="0" w:color="auto"/>
            <w:bottom w:val="none" w:sz="0" w:space="0" w:color="auto"/>
            <w:right w:val="none" w:sz="0" w:space="0" w:color="auto"/>
          </w:divBdr>
        </w:div>
        <w:div w:id="619186326">
          <w:marLeft w:val="640"/>
          <w:marRight w:val="0"/>
          <w:marTop w:val="0"/>
          <w:marBottom w:val="0"/>
          <w:divBdr>
            <w:top w:val="none" w:sz="0" w:space="0" w:color="auto"/>
            <w:left w:val="none" w:sz="0" w:space="0" w:color="auto"/>
            <w:bottom w:val="none" w:sz="0" w:space="0" w:color="auto"/>
            <w:right w:val="none" w:sz="0" w:space="0" w:color="auto"/>
          </w:divBdr>
        </w:div>
        <w:div w:id="628784871">
          <w:marLeft w:val="640"/>
          <w:marRight w:val="0"/>
          <w:marTop w:val="0"/>
          <w:marBottom w:val="0"/>
          <w:divBdr>
            <w:top w:val="none" w:sz="0" w:space="0" w:color="auto"/>
            <w:left w:val="none" w:sz="0" w:space="0" w:color="auto"/>
            <w:bottom w:val="none" w:sz="0" w:space="0" w:color="auto"/>
            <w:right w:val="none" w:sz="0" w:space="0" w:color="auto"/>
          </w:divBdr>
        </w:div>
        <w:div w:id="670564745">
          <w:marLeft w:val="640"/>
          <w:marRight w:val="0"/>
          <w:marTop w:val="0"/>
          <w:marBottom w:val="0"/>
          <w:divBdr>
            <w:top w:val="none" w:sz="0" w:space="0" w:color="auto"/>
            <w:left w:val="none" w:sz="0" w:space="0" w:color="auto"/>
            <w:bottom w:val="none" w:sz="0" w:space="0" w:color="auto"/>
            <w:right w:val="none" w:sz="0" w:space="0" w:color="auto"/>
          </w:divBdr>
        </w:div>
        <w:div w:id="690377249">
          <w:marLeft w:val="640"/>
          <w:marRight w:val="0"/>
          <w:marTop w:val="0"/>
          <w:marBottom w:val="0"/>
          <w:divBdr>
            <w:top w:val="none" w:sz="0" w:space="0" w:color="auto"/>
            <w:left w:val="none" w:sz="0" w:space="0" w:color="auto"/>
            <w:bottom w:val="none" w:sz="0" w:space="0" w:color="auto"/>
            <w:right w:val="none" w:sz="0" w:space="0" w:color="auto"/>
          </w:divBdr>
        </w:div>
        <w:div w:id="780688135">
          <w:marLeft w:val="640"/>
          <w:marRight w:val="0"/>
          <w:marTop w:val="0"/>
          <w:marBottom w:val="0"/>
          <w:divBdr>
            <w:top w:val="none" w:sz="0" w:space="0" w:color="auto"/>
            <w:left w:val="none" w:sz="0" w:space="0" w:color="auto"/>
            <w:bottom w:val="none" w:sz="0" w:space="0" w:color="auto"/>
            <w:right w:val="none" w:sz="0" w:space="0" w:color="auto"/>
          </w:divBdr>
        </w:div>
        <w:div w:id="806124469">
          <w:marLeft w:val="640"/>
          <w:marRight w:val="0"/>
          <w:marTop w:val="0"/>
          <w:marBottom w:val="0"/>
          <w:divBdr>
            <w:top w:val="none" w:sz="0" w:space="0" w:color="auto"/>
            <w:left w:val="none" w:sz="0" w:space="0" w:color="auto"/>
            <w:bottom w:val="none" w:sz="0" w:space="0" w:color="auto"/>
            <w:right w:val="none" w:sz="0" w:space="0" w:color="auto"/>
          </w:divBdr>
        </w:div>
        <w:div w:id="814225370">
          <w:marLeft w:val="640"/>
          <w:marRight w:val="0"/>
          <w:marTop w:val="0"/>
          <w:marBottom w:val="0"/>
          <w:divBdr>
            <w:top w:val="none" w:sz="0" w:space="0" w:color="auto"/>
            <w:left w:val="none" w:sz="0" w:space="0" w:color="auto"/>
            <w:bottom w:val="none" w:sz="0" w:space="0" w:color="auto"/>
            <w:right w:val="none" w:sz="0" w:space="0" w:color="auto"/>
          </w:divBdr>
        </w:div>
        <w:div w:id="843476434">
          <w:marLeft w:val="640"/>
          <w:marRight w:val="0"/>
          <w:marTop w:val="0"/>
          <w:marBottom w:val="0"/>
          <w:divBdr>
            <w:top w:val="none" w:sz="0" w:space="0" w:color="auto"/>
            <w:left w:val="none" w:sz="0" w:space="0" w:color="auto"/>
            <w:bottom w:val="none" w:sz="0" w:space="0" w:color="auto"/>
            <w:right w:val="none" w:sz="0" w:space="0" w:color="auto"/>
          </w:divBdr>
        </w:div>
        <w:div w:id="854459179">
          <w:marLeft w:val="640"/>
          <w:marRight w:val="0"/>
          <w:marTop w:val="0"/>
          <w:marBottom w:val="0"/>
          <w:divBdr>
            <w:top w:val="none" w:sz="0" w:space="0" w:color="auto"/>
            <w:left w:val="none" w:sz="0" w:space="0" w:color="auto"/>
            <w:bottom w:val="none" w:sz="0" w:space="0" w:color="auto"/>
            <w:right w:val="none" w:sz="0" w:space="0" w:color="auto"/>
          </w:divBdr>
        </w:div>
        <w:div w:id="863402752">
          <w:marLeft w:val="640"/>
          <w:marRight w:val="0"/>
          <w:marTop w:val="0"/>
          <w:marBottom w:val="0"/>
          <w:divBdr>
            <w:top w:val="none" w:sz="0" w:space="0" w:color="auto"/>
            <w:left w:val="none" w:sz="0" w:space="0" w:color="auto"/>
            <w:bottom w:val="none" w:sz="0" w:space="0" w:color="auto"/>
            <w:right w:val="none" w:sz="0" w:space="0" w:color="auto"/>
          </w:divBdr>
        </w:div>
        <w:div w:id="869489875">
          <w:marLeft w:val="640"/>
          <w:marRight w:val="0"/>
          <w:marTop w:val="0"/>
          <w:marBottom w:val="0"/>
          <w:divBdr>
            <w:top w:val="none" w:sz="0" w:space="0" w:color="auto"/>
            <w:left w:val="none" w:sz="0" w:space="0" w:color="auto"/>
            <w:bottom w:val="none" w:sz="0" w:space="0" w:color="auto"/>
            <w:right w:val="none" w:sz="0" w:space="0" w:color="auto"/>
          </w:divBdr>
        </w:div>
        <w:div w:id="917448941">
          <w:marLeft w:val="640"/>
          <w:marRight w:val="0"/>
          <w:marTop w:val="0"/>
          <w:marBottom w:val="0"/>
          <w:divBdr>
            <w:top w:val="none" w:sz="0" w:space="0" w:color="auto"/>
            <w:left w:val="none" w:sz="0" w:space="0" w:color="auto"/>
            <w:bottom w:val="none" w:sz="0" w:space="0" w:color="auto"/>
            <w:right w:val="none" w:sz="0" w:space="0" w:color="auto"/>
          </w:divBdr>
        </w:div>
        <w:div w:id="964968430">
          <w:marLeft w:val="640"/>
          <w:marRight w:val="0"/>
          <w:marTop w:val="0"/>
          <w:marBottom w:val="0"/>
          <w:divBdr>
            <w:top w:val="none" w:sz="0" w:space="0" w:color="auto"/>
            <w:left w:val="none" w:sz="0" w:space="0" w:color="auto"/>
            <w:bottom w:val="none" w:sz="0" w:space="0" w:color="auto"/>
            <w:right w:val="none" w:sz="0" w:space="0" w:color="auto"/>
          </w:divBdr>
        </w:div>
        <w:div w:id="974144525">
          <w:marLeft w:val="640"/>
          <w:marRight w:val="0"/>
          <w:marTop w:val="0"/>
          <w:marBottom w:val="0"/>
          <w:divBdr>
            <w:top w:val="none" w:sz="0" w:space="0" w:color="auto"/>
            <w:left w:val="none" w:sz="0" w:space="0" w:color="auto"/>
            <w:bottom w:val="none" w:sz="0" w:space="0" w:color="auto"/>
            <w:right w:val="none" w:sz="0" w:space="0" w:color="auto"/>
          </w:divBdr>
        </w:div>
        <w:div w:id="999038862">
          <w:marLeft w:val="640"/>
          <w:marRight w:val="0"/>
          <w:marTop w:val="0"/>
          <w:marBottom w:val="0"/>
          <w:divBdr>
            <w:top w:val="none" w:sz="0" w:space="0" w:color="auto"/>
            <w:left w:val="none" w:sz="0" w:space="0" w:color="auto"/>
            <w:bottom w:val="none" w:sz="0" w:space="0" w:color="auto"/>
            <w:right w:val="none" w:sz="0" w:space="0" w:color="auto"/>
          </w:divBdr>
        </w:div>
        <w:div w:id="1042679878">
          <w:marLeft w:val="640"/>
          <w:marRight w:val="0"/>
          <w:marTop w:val="0"/>
          <w:marBottom w:val="0"/>
          <w:divBdr>
            <w:top w:val="none" w:sz="0" w:space="0" w:color="auto"/>
            <w:left w:val="none" w:sz="0" w:space="0" w:color="auto"/>
            <w:bottom w:val="none" w:sz="0" w:space="0" w:color="auto"/>
            <w:right w:val="none" w:sz="0" w:space="0" w:color="auto"/>
          </w:divBdr>
        </w:div>
        <w:div w:id="1058821519">
          <w:marLeft w:val="640"/>
          <w:marRight w:val="0"/>
          <w:marTop w:val="0"/>
          <w:marBottom w:val="0"/>
          <w:divBdr>
            <w:top w:val="none" w:sz="0" w:space="0" w:color="auto"/>
            <w:left w:val="none" w:sz="0" w:space="0" w:color="auto"/>
            <w:bottom w:val="none" w:sz="0" w:space="0" w:color="auto"/>
            <w:right w:val="none" w:sz="0" w:space="0" w:color="auto"/>
          </w:divBdr>
        </w:div>
        <w:div w:id="1059205919">
          <w:marLeft w:val="640"/>
          <w:marRight w:val="0"/>
          <w:marTop w:val="0"/>
          <w:marBottom w:val="0"/>
          <w:divBdr>
            <w:top w:val="none" w:sz="0" w:space="0" w:color="auto"/>
            <w:left w:val="none" w:sz="0" w:space="0" w:color="auto"/>
            <w:bottom w:val="none" w:sz="0" w:space="0" w:color="auto"/>
            <w:right w:val="none" w:sz="0" w:space="0" w:color="auto"/>
          </w:divBdr>
        </w:div>
        <w:div w:id="1134176637">
          <w:marLeft w:val="640"/>
          <w:marRight w:val="0"/>
          <w:marTop w:val="0"/>
          <w:marBottom w:val="0"/>
          <w:divBdr>
            <w:top w:val="none" w:sz="0" w:space="0" w:color="auto"/>
            <w:left w:val="none" w:sz="0" w:space="0" w:color="auto"/>
            <w:bottom w:val="none" w:sz="0" w:space="0" w:color="auto"/>
            <w:right w:val="none" w:sz="0" w:space="0" w:color="auto"/>
          </w:divBdr>
        </w:div>
        <w:div w:id="1238632224">
          <w:marLeft w:val="640"/>
          <w:marRight w:val="0"/>
          <w:marTop w:val="0"/>
          <w:marBottom w:val="0"/>
          <w:divBdr>
            <w:top w:val="none" w:sz="0" w:space="0" w:color="auto"/>
            <w:left w:val="none" w:sz="0" w:space="0" w:color="auto"/>
            <w:bottom w:val="none" w:sz="0" w:space="0" w:color="auto"/>
            <w:right w:val="none" w:sz="0" w:space="0" w:color="auto"/>
          </w:divBdr>
        </w:div>
        <w:div w:id="1291205361">
          <w:marLeft w:val="640"/>
          <w:marRight w:val="0"/>
          <w:marTop w:val="0"/>
          <w:marBottom w:val="0"/>
          <w:divBdr>
            <w:top w:val="none" w:sz="0" w:space="0" w:color="auto"/>
            <w:left w:val="none" w:sz="0" w:space="0" w:color="auto"/>
            <w:bottom w:val="none" w:sz="0" w:space="0" w:color="auto"/>
            <w:right w:val="none" w:sz="0" w:space="0" w:color="auto"/>
          </w:divBdr>
        </w:div>
        <w:div w:id="1307974794">
          <w:marLeft w:val="640"/>
          <w:marRight w:val="0"/>
          <w:marTop w:val="0"/>
          <w:marBottom w:val="0"/>
          <w:divBdr>
            <w:top w:val="none" w:sz="0" w:space="0" w:color="auto"/>
            <w:left w:val="none" w:sz="0" w:space="0" w:color="auto"/>
            <w:bottom w:val="none" w:sz="0" w:space="0" w:color="auto"/>
            <w:right w:val="none" w:sz="0" w:space="0" w:color="auto"/>
          </w:divBdr>
        </w:div>
        <w:div w:id="1334725764">
          <w:marLeft w:val="640"/>
          <w:marRight w:val="0"/>
          <w:marTop w:val="0"/>
          <w:marBottom w:val="0"/>
          <w:divBdr>
            <w:top w:val="none" w:sz="0" w:space="0" w:color="auto"/>
            <w:left w:val="none" w:sz="0" w:space="0" w:color="auto"/>
            <w:bottom w:val="none" w:sz="0" w:space="0" w:color="auto"/>
            <w:right w:val="none" w:sz="0" w:space="0" w:color="auto"/>
          </w:divBdr>
        </w:div>
        <w:div w:id="1380544127">
          <w:marLeft w:val="640"/>
          <w:marRight w:val="0"/>
          <w:marTop w:val="0"/>
          <w:marBottom w:val="0"/>
          <w:divBdr>
            <w:top w:val="none" w:sz="0" w:space="0" w:color="auto"/>
            <w:left w:val="none" w:sz="0" w:space="0" w:color="auto"/>
            <w:bottom w:val="none" w:sz="0" w:space="0" w:color="auto"/>
            <w:right w:val="none" w:sz="0" w:space="0" w:color="auto"/>
          </w:divBdr>
        </w:div>
        <w:div w:id="1391272119">
          <w:marLeft w:val="640"/>
          <w:marRight w:val="0"/>
          <w:marTop w:val="0"/>
          <w:marBottom w:val="0"/>
          <w:divBdr>
            <w:top w:val="none" w:sz="0" w:space="0" w:color="auto"/>
            <w:left w:val="none" w:sz="0" w:space="0" w:color="auto"/>
            <w:bottom w:val="none" w:sz="0" w:space="0" w:color="auto"/>
            <w:right w:val="none" w:sz="0" w:space="0" w:color="auto"/>
          </w:divBdr>
        </w:div>
        <w:div w:id="1406222368">
          <w:marLeft w:val="640"/>
          <w:marRight w:val="0"/>
          <w:marTop w:val="0"/>
          <w:marBottom w:val="0"/>
          <w:divBdr>
            <w:top w:val="none" w:sz="0" w:space="0" w:color="auto"/>
            <w:left w:val="none" w:sz="0" w:space="0" w:color="auto"/>
            <w:bottom w:val="none" w:sz="0" w:space="0" w:color="auto"/>
            <w:right w:val="none" w:sz="0" w:space="0" w:color="auto"/>
          </w:divBdr>
        </w:div>
        <w:div w:id="1416630476">
          <w:marLeft w:val="640"/>
          <w:marRight w:val="0"/>
          <w:marTop w:val="0"/>
          <w:marBottom w:val="0"/>
          <w:divBdr>
            <w:top w:val="none" w:sz="0" w:space="0" w:color="auto"/>
            <w:left w:val="none" w:sz="0" w:space="0" w:color="auto"/>
            <w:bottom w:val="none" w:sz="0" w:space="0" w:color="auto"/>
            <w:right w:val="none" w:sz="0" w:space="0" w:color="auto"/>
          </w:divBdr>
        </w:div>
        <w:div w:id="1417482952">
          <w:marLeft w:val="640"/>
          <w:marRight w:val="0"/>
          <w:marTop w:val="0"/>
          <w:marBottom w:val="0"/>
          <w:divBdr>
            <w:top w:val="none" w:sz="0" w:space="0" w:color="auto"/>
            <w:left w:val="none" w:sz="0" w:space="0" w:color="auto"/>
            <w:bottom w:val="none" w:sz="0" w:space="0" w:color="auto"/>
            <w:right w:val="none" w:sz="0" w:space="0" w:color="auto"/>
          </w:divBdr>
        </w:div>
        <w:div w:id="1422025574">
          <w:marLeft w:val="640"/>
          <w:marRight w:val="0"/>
          <w:marTop w:val="0"/>
          <w:marBottom w:val="0"/>
          <w:divBdr>
            <w:top w:val="none" w:sz="0" w:space="0" w:color="auto"/>
            <w:left w:val="none" w:sz="0" w:space="0" w:color="auto"/>
            <w:bottom w:val="none" w:sz="0" w:space="0" w:color="auto"/>
            <w:right w:val="none" w:sz="0" w:space="0" w:color="auto"/>
          </w:divBdr>
        </w:div>
        <w:div w:id="1427270184">
          <w:marLeft w:val="640"/>
          <w:marRight w:val="0"/>
          <w:marTop w:val="0"/>
          <w:marBottom w:val="0"/>
          <w:divBdr>
            <w:top w:val="none" w:sz="0" w:space="0" w:color="auto"/>
            <w:left w:val="none" w:sz="0" w:space="0" w:color="auto"/>
            <w:bottom w:val="none" w:sz="0" w:space="0" w:color="auto"/>
            <w:right w:val="none" w:sz="0" w:space="0" w:color="auto"/>
          </w:divBdr>
        </w:div>
        <w:div w:id="1474105564">
          <w:marLeft w:val="640"/>
          <w:marRight w:val="0"/>
          <w:marTop w:val="0"/>
          <w:marBottom w:val="0"/>
          <w:divBdr>
            <w:top w:val="none" w:sz="0" w:space="0" w:color="auto"/>
            <w:left w:val="none" w:sz="0" w:space="0" w:color="auto"/>
            <w:bottom w:val="none" w:sz="0" w:space="0" w:color="auto"/>
            <w:right w:val="none" w:sz="0" w:space="0" w:color="auto"/>
          </w:divBdr>
        </w:div>
        <w:div w:id="1479495049">
          <w:marLeft w:val="640"/>
          <w:marRight w:val="0"/>
          <w:marTop w:val="0"/>
          <w:marBottom w:val="0"/>
          <w:divBdr>
            <w:top w:val="none" w:sz="0" w:space="0" w:color="auto"/>
            <w:left w:val="none" w:sz="0" w:space="0" w:color="auto"/>
            <w:bottom w:val="none" w:sz="0" w:space="0" w:color="auto"/>
            <w:right w:val="none" w:sz="0" w:space="0" w:color="auto"/>
          </w:divBdr>
        </w:div>
        <w:div w:id="1481264475">
          <w:marLeft w:val="640"/>
          <w:marRight w:val="0"/>
          <w:marTop w:val="0"/>
          <w:marBottom w:val="0"/>
          <w:divBdr>
            <w:top w:val="none" w:sz="0" w:space="0" w:color="auto"/>
            <w:left w:val="none" w:sz="0" w:space="0" w:color="auto"/>
            <w:bottom w:val="none" w:sz="0" w:space="0" w:color="auto"/>
            <w:right w:val="none" w:sz="0" w:space="0" w:color="auto"/>
          </w:divBdr>
        </w:div>
        <w:div w:id="1496340929">
          <w:marLeft w:val="640"/>
          <w:marRight w:val="0"/>
          <w:marTop w:val="0"/>
          <w:marBottom w:val="0"/>
          <w:divBdr>
            <w:top w:val="none" w:sz="0" w:space="0" w:color="auto"/>
            <w:left w:val="none" w:sz="0" w:space="0" w:color="auto"/>
            <w:bottom w:val="none" w:sz="0" w:space="0" w:color="auto"/>
            <w:right w:val="none" w:sz="0" w:space="0" w:color="auto"/>
          </w:divBdr>
        </w:div>
        <w:div w:id="1504780135">
          <w:marLeft w:val="640"/>
          <w:marRight w:val="0"/>
          <w:marTop w:val="0"/>
          <w:marBottom w:val="0"/>
          <w:divBdr>
            <w:top w:val="none" w:sz="0" w:space="0" w:color="auto"/>
            <w:left w:val="none" w:sz="0" w:space="0" w:color="auto"/>
            <w:bottom w:val="none" w:sz="0" w:space="0" w:color="auto"/>
            <w:right w:val="none" w:sz="0" w:space="0" w:color="auto"/>
          </w:divBdr>
        </w:div>
        <w:div w:id="1584607938">
          <w:marLeft w:val="640"/>
          <w:marRight w:val="0"/>
          <w:marTop w:val="0"/>
          <w:marBottom w:val="0"/>
          <w:divBdr>
            <w:top w:val="none" w:sz="0" w:space="0" w:color="auto"/>
            <w:left w:val="none" w:sz="0" w:space="0" w:color="auto"/>
            <w:bottom w:val="none" w:sz="0" w:space="0" w:color="auto"/>
            <w:right w:val="none" w:sz="0" w:space="0" w:color="auto"/>
          </w:divBdr>
        </w:div>
        <w:div w:id="1598977079">
          <w:marLeft w:val="640"/>
          <w:marRight w:val="0"/>
          <w:marTop w:val="0"/>
          <w:marBottom w:val="0"/>
          <w:divBdr>
            <w:top w:val="none" w:sz="0" w:space="0" w:color="auto"/>
            <w:left w:val="none" w:sz="0" w:space="0" w:color="auto"/>
            <w:bottom w:val="none" w:sz="0" w:space="0" w:color="auto"/>
            <w:right w:val="none" w:sz="0" w:space="0" w:color="auto"/>
          </w:divBdr>
        </w:div>
        <w:div w:id="1648898824">
          <w:marLeft w:val="640"/>
          <w:marRight w:val="0"/>
          <w:marTop w:val="0"/>
          <w:marBottom w:val="0"/>
          <w:divBdr>
            <w:top w:val="none" w:sz="0" w:space="0" w:color="auto"/>
            <w:left w:val="none" w:sz="0" w:space="0" w:color="auto"/>
            <w:bottom w:val="none" w:sz="0" w:space="0" w:color="auto"/>
            <w:right w:val="none" w:sz="0" w:space="0" w:color="auto"/>
          </w:divBdr>
        </w:div>
        <w:div w:id="1668290727">
          <w:marLeft w:val="640"/>
          <w:marRight w:val="0"/>
          <w:marTop w:val="0"/>
          <w:marBottom w:val="0"/>
          <w:divBdr>
            <w:top w:val="none" w:sz="0" w:space="0" w:color="auto"/>
            <w:left w:val="none" w:sz="0" w:space="0" w:color="auto"/>
            <w:bottom w:val="none" w:sz="0" w:space="0" w:color="auto"/>
            <w:right w:val="none" w:sz="0" w:space="0" w:color="auto"/>
          </w:divBdr>
        </w:div>
        <w:div w:id="1747529065">
          <w:marLeft w:val="640"/>
          <w:marRight w:val="0"/>
          <w:marTop w:val="0"/>
          <w:marBottom w:val="0"/>
          <w:divBdr>
            <w:top w:val="none" w:sz="0" w:space="0" w:color="auto"/>
            <w:left w:val="none" w:sz="0" w:space="0" w:color="auto"/>
            <w:bottom w:val="none" w:sz="0" w:space="0" w:color="auto"/>
            <w:right w:val="none" w:sz="0" w:space="0" w:color="auto"/>
          </w:divBdr>
        </w:div>
        <w:div w:id="1850633871">
          <w:marLeft w:val="640"/>
          <w:marRight w:val="0"/>
          <w:marTop w:val="0"/>
          <w:marBottom w:val="0"/>
          <w:divBdr>
            <w:top w:val="none" w:sz="0" w:space="0" w:color="auto"/>
            <w:left w:val="none" w:sz="0" w:space="0" w:color="auto"/>
            <w:bottom w:val="none" w:sz="0" w:space="0" w:color="auto"/>
            <w:right w:val="none" w:sz="0" w:space="0" w:color="auto"/>
          </w:divBdr>
        </w:div>
        <w:div w:id="1854758368">
          <w:marLeft w:val="640"/>
          <w:marRight w:val="0"/>
          <w:marTop w:val="0"/>
          <w:marBottom w:val="0"/>
          <w:divBdr>
            <w:top w:val="none" w:sz="0" w:space="0" w:color="auto"/>
            <w:left w:val="none" w:sz="0" w:space="0" w:color="auto"/>
            <w:bottom w:val="none" w:sz="0" w:space="0" w:color="auto"/>
            <w:right w:val="none" w:sz="0" w:space="0" w:color="auto"/>
          </w:divBdr>
        </w:div>
        <w:div w:id="1882017626">
          <w:marLeft w:val="640"/>
          <w:marRight w:val="0"/>
          <w:marTop w:val="0"/>
          <w:marBottom w:val="0"/>
          <w:divBdr>
            <w:top w:val="none" w:sz="0" w:space="0" w:color="auto"/>
            <w:left w:val="none" w:sz="0" w:space="0" w:color="auto"/>
            <w:bottom w:val="none" w:sz="0" w:space="0" w:color="auto"/>
            <w:right w:val="none" w:sz="0" w:space="0" w:color="auto"/>
          </w:divBdr>
        </w:div>
        <w:div w:id="1902981281">
          <w:marLeft w:val="640"/>
          <w:marRight w:val="0"/>
          <w:marTop w:val="0"/>
          <w:marBottom w:val="0"/>
          <w:divBdr>
            <w:top w:val="none" w:sz="0" w:space="0" w:color="auto"/>
            <w:left w:val="none" w:sz="0" w:space="0" w:color="auto"/>
            <w:bottom w:val="none" w:sz="0" w:space="0" w:color="auto"/>
            <w:right w:val="none" w:sz="0" w:space="0" w:color="auto"/>
          </w:divBdr>
        </w:div>
        <w:div w:id="1936402136">
          <w:marLeft w:val="640"/>
          <w:marRight w:val="0"/>
          <w:marTop w:val="0"/>
          <w:marBottom w:val="0"/>
          <w:divBdr>
            <w:top w:val="none" w:sz="0" w:space="0" w:color="auto"/>
            <w:left w:val="none" w:sz="0" w:space="0" w:color="auto"/>
            <w:bottom w:val="none" w:sz="0" w:space="0" w:color="auto"/>
            <w:right w:val="none" w:sz="0" w:space="0" w:color="auto"/>
          </w:divBdr>
        </w:div>
        <w:div w:id="1939866167">
          <w:marLeft w:val="640"/>
          <w:marRight w:val="0"/>
          <w:marTop w:val="0"/>
          <w:marBottom w:val="0"/>
          <w:divBdr>
            <w:top w:val="none" w:sz="0" w:space="0" w:color="auto"/>
            <w:left w:val="none" w:sz="0" w:space="0" w:color="auto"/>
            <w:bottom w:val="none" w:sz="0" w:space="0" w:color="auto"/>
            <w:right w:val="none" w:sz="0" w:space="0" w:color="auto"/>
          </w:divBdr>
        </w:div>
        <w:div w:id="1968968294">
          <w:marLeft w:val="640"/>
          <w:marRight w:val="0"/>
          <w:marTop w:val="0"/>
          <w:marBottom w:val="0"/>
          <w:divBdr>
            <w:top w:val="none" w:sz="0" w:space="0" w:color="auto"/>
            <w:left w:val="none" w:sz="0" w:space="0" w:color="auto"/>
            <w:bottom w:val="none" w:sz="0" w:space="0" w:color="auto"/>
            <w:right w:val="none" w:sz="0" w:space="0" w:color="auto"/>
          </w:divBdr>
        </w:div>
        <w:div w:id="2011714651">
          <w:marLeft w:val="640"/>
          <w:marRight w:val="0"/>
          <w:marTop w:val="0"/>
          <w:marBottom w:val="0"/>
          <w:divBdr>
            <w:top w:val="none" w:sz="0" w:space="0" w:color="auto"/>
            <w:left w:val="none" w:sz="0" w:space="0" w:color="auto"/>
            <w:bottom w:val="none" w:sz="0" w:space="0" w:color="auto"/>
            <w:right w:val="none" w:sz="0" w:space="0" w:color="auto"/>
          </w:divBdr>
        </w:div>
        <w:div w:id="2022079170">
          <w:marLeft w:val="640"/>
          <w:marRight w:val="0"/>
          <w:marTop w:val="0"/>
          <w:marBottom w:val="0"/>
          <w:divBdr>
            <w:top w:val="none" w:sz="0" w:space="0" w:color="auto"/>
            <w:left w:val="none" w:sz="0" w:space="0" w:color="auto"/>
            <w:bottom w:val="none" w:sz="0" w:space="0" w:color="auto"/>
            <w:right w:val="none" w:sz="0" w:space="0" w:color="auto"/>
          </w:divBdr>
        </w:div>
        <w:div w:id="2041126227">
          <w:marLeft w:val="640"/>
          <w:marRight w:val="0"/>
          <w:marTop w:val="0"/>
          <w:marBottom w:val="0"/>
          <w:divBdr>
            <w:top w:val="none" w:sz="0" w:space="0" w:color="auto"/>
            <w:left w:val="none" w:sz="0" w:space="0" w:color="auto"/>
            <w:bottom w:val="none" w:sz="0" w:space="0" w:color="auto"/>
            <w:right w:val="none" w:sz="0" w:space="0" w:color="auto"/>
          </w:divBdr>
        </w:div>
        <w:div w:id="2058508079">
          <w:marLeft w:val="640"/>
          <w:marRight w:val="0"/>
          <w:marTop w:val="0"/>
          <w:marBottom w:val="0"/>
          <w:divBdr>
            <w:top w:val="none" w:sz="0" w:space="0" w:color="auto"/>
            <w:left w:val="none" w:sz="0" w:space="0" w:color="auto"/>
            <w:bottom w:val="none" w:sz="0" w:space="0" w:color="auto"/>
            <w:right w:val="none" w:sz="0" w:space="0" w:color="auto"/>
          </w:divBdr>
        </w:div>
        <w:div w:id="2122602288">
          <w:marLeft w:val="640"/>
          <w:marRight w:val="0"/>
          <w:marTop w:val="0"/>
          <w:marBottom w:val="0"/>
          <w:divBdr>
            <w:top w:val="none" w:sz="0" w:space="0" w:color="auto"/>
            <w:left w:val="none" w:sz="0" w:space="0" w:color="auto"/>
            <w:bottom w:val="none" w:sz="0" w:space="0" w:color="auto"/>
            <w:right w:val="none" w:sz="0" w:space="0" w:color="auto"/>
          </w:divBdr>
        </w:div>
      </w:divsChild>
    </w:div>
    <w:div w:id="952323270">
      <w:bodyDiv w:val="1"/>
      <w:marLeft w:val="0"/>
      <w:marRight w:val="0"/>
      <w:marTop w:val="0"/>
      <w:marBottom w:val="0"/>
      <w:divBdr>
        <w:top w:val="none" w:sz="0" w:space="0" w:color="auto"/>
        <w:left w:val="none" w:sz="0" w:space="0" w:color="auto"/>
        <w:bottom w:val="none" w:sz="0" w:space="0" w:color="auto"/>
        <w:right w:val="none" w:sz="0" w:space="0" w:color="auto"/>
      </w:divBdr>
      <w:divsChild>
        <w:div w:id="1974797295">
          <w:marLeft w:val="640"/>
          <w:marRight w:val="0"/>
          <w:marTop w:val="0"/>
          <w:marBottom w:val="0"/>
          <w:divBdr>
            <w:top w:val="none" w:sz="0" w:space="0" w:color="auto"/>
            <w:left w:val="none" w:sz="0" w:space="0" w:color="auto"/>
            <w:bottom w:val="none" w:sz="0" w:space="0" w:color="auto"/>
            <w:right w:val="none" w:sz="0" w:space="0" w:color="auto"/>
          </w:divBdr>
        </w:div>
        <w:div w:id="1819302153">
          <w:marLeft w:val="640"/>
          <w:marRight w:val="0"/>
          <w:marTop w:val="0"/>
          <w:marBottom w:val="0"/>
          <w:divBdr>
            <w:top w:val="none" w:sz="0" w:space="0" w:color="auto"/>
            <w:left w:val="none" w:sz="0" w:space="0" w:color="auto"/>
            <w:bottom w:val="none" w:sz="0" w:space="0" w:color="auto"/>
            <w:right w:val="none" w:sz="0" w:space="0" w:color="auto"/>
          </w:divBdr>
        </w:div>
        <w:div w:id="1649675594">
          <w:marLeft w:val="640"/>
          <w:marRight w:val="0"/>
          <w:marTop w:val="0"/>
          <w:marBottom w:val="0"/>
          <w:divBdr>
            <w:top w:val="none" w:sz="0" w:space="0" w:color="auto"/>
            <w:left w:val="none" w:sz="0" w:space="0" w:color="auto"/>
            <w:bottom w:val="none" w:sz="0" w:space="0" w:color="auto"/>
            <w:right w:val="none" w:sz="0" w:space="0" w:color="auto"/>
          </w:divBdr>
        </w:div>
        <w:div w:id="1848015697">
          <w:marLeft w:val="640"/>
          <w:marRight w:val="0"/>
          <w:marTop w:val="0"/>
          <w:marBottom w:val="0"/>
          <w:divBdr>
            <w:top w:val="none" w:sz="0" w:space="0" w:color="auto"/>
            <w:left w:val="none" w:sz="0" w:space="0" w:color="auto"/>
            <w:bottom w:val="none" w:sz="0" w:space="0" w:color="auto"/>
            <w:right w:val="none" w:sz="0" w:space="0" w:color="auto"/>
          </w:divBdr>
        </w:div>
        <w:div w:id="61490889">
          <w:marLeft w:val="640"/>
          <w:marRight w:val="0"/>
          <w:marTop w:val="0"/>
          <w:marBottom w:val="0"/>
          <w:divBdr>
            <w:top w:val="none" w:sz="0" w:space="0" w:color="auto"/>
            <w:left w:val="none" w:sz="0" w:space="0" w:color="auto"/>
            <w:bottom w:val="none" w:sz="0" w:space="0" w:color="auto"/>
            <w:right w:val="none" w:sz="0" w:space="0" w:color="auto"/>
          </w:divBdr>
        </w:div>
        <w:div w:id="991450111">
          <w:marLeft w:val="640"/>
          <w:marRight w:val="0"/>
          <w:marTop w:val="0"/>
          <w:marBottom w:val="0"/>
          <w:divBdr>
            <w:top w:val="none" w:sz="0" w:space="0" w:color="auto"/>
            <w:left w:val="none" w:sz="0" w:space="0" w:color="auto"/>
            <w:bottom w:val="none" w:sz="0" w:space="0" w:color="auto"/>
            <w:right w:val="none" w:sz="0" w:space="0" w:color="auto"/>
          </w:divBdr>
        </w:div>
        <w:div w:id="1816216038">
          <w:marLeft w:val="640"/>
          <w:marRight w:val="0"/>
          <w:marTop w:val="0"/>
          <w:marBottom w:val="0"/>
          <w:divBdr>
            <w:top w:val="none" w:sz="0" w:space="0" w:color="auto"/>
            <w:left w:val="none" w:sz="0" w:space="0" w:color="auto"/>
            <w:bottom w:val="none" w:sz="0" w:space="0" w:color="auto"/>
            <w:right w:val="none" w:sz="0" w:space="0" w:color="auto"/>
          </w:divBdr>
        </w:div>
        <w:div w:id="828137918">
          <w:marLeft w:val="640"/>
          <w:marRight w:val="0"/>
          <w:marTop w:val="0"/>
          <w:marBottom w:val="0"/>
          <w:divBdr>
            <w:top w:val="none" w:sz="0" w:space="0" w:color="auto"/>
            <w:left w:val="none" w:sz="0" w:space="0" w:color="auto"/>
            <w:bottom w:val="none" w:sz="0" w:space="0" w:color="auto"/>
            <w:right w:val="none" w:sz="0" w:space="0" w:color="auto"/>
          </w:divBdr>
        </w:div>
        <w:div w:id="1823036802">
          <w:marLeft w:val="640"/>
          <w:marRight w:val="0"/>
          <w:marTop w:val="0"/>
          <w:marBottom w:val="0"/>
          <w:divBdr>
            <w:top w:val="none" w:sz="0" w:space="0" w:color="auto"/>
            <w:left w:val="none" w:sz="0" w:space="0" w:color="auto"/>
            <w:bottom w:val="none" w:sz="0" w:space="0" w:color="auto"/>
            <w:right w:val="none" w:sz="0" w:space="0" w:color="auto"/>
          </w:divBdr>
        </w:div>
        <w:div w:id="1805809202">
          <w:marLeft w:val="640"/>
          <w:marRight w:val="0"/>
          <w:marTop w:val="0"/>
          <w:marBottom w:val="0"/>
          <w:divBdr>
            <w:top w:val="none" w:sz="0" w:space="0" w:color="auto"/>
            <w:left w:val="none" w:sz="0" w:space="0" w:color="auto"/>
            <w:bottom w:val="none" w:sz="0" w:space="0" w:color="auto"/>
            <w:right w:val="none" w:sz="0" w:space="0" w:color="auto"/>
          </w:divBdr>
        </w:div>
        <w:div w:id="2101179263">
          <w:marLeft w:val="640"/>
          <w:marRight w:val="0"/>
          <w:marTop w:val="0"/>
          <w:marBottom w:val="0"/>
          <w:divBdr>
            <w:top w:val="none" w:sz="0" w:space="0" w:color="auto"/>
            <w:left w:val="none" w:sz="0" w:space="0" w:color="auto"/>
            <w:bottom w:val="none" w:sz="0" w:space="0" w:color="auto"/>
            <w:right w:val="none" w:sz="0" w:space="0" w:color="auto"/>
          </w:divBdr>
        </w:div>
        <w:div w:id="1936741509">
          <w:marLeft w:val="640"/>
          <w:marRight w:val="0"/>
          <w:marTop w:val="0"/>
          <w:marBottom w:val="0"/>
          <w:divBdr>
            <w:top w:val="none" w:sz="0" w:space="0" w:color="auto"/>
            <w:left w:val="none" w:sz="0" w:space="0" w:color="auto"/>
            <w:bottom w:val="none" w:sz="0" w:space="0" w:color="auto"/>
            <w:right w:val="none" w:sz="0" w:space="0" w:color="auto"/>
          </w:divBdr>
        </w:div>
        <w:div w:id="273513996">
          <w:marLeft w:val="640"/>
          <w:marRight w:val="0"/>
          <w:marTop w:val="0"/>
          <w:marBottom w:val="0"/>
          <w:divBdr>
            <w:top w:val="none" w:sz="0" w:space="0" w:color="auto"/>
            <w:left w:val="none" w:sz="0" w:space="0" w:color="auto"/>
            <w:bottom w:val="none" w:sz="0" w:space="0" w:color="auto"/>
            <w:right w:val="none" w:sz="0" w:space="0" w:color="auto"/>
          </w:divBdr>
        </w:div>
        <w:div w:id="1073547437">
          <w:marLeft w:val="640"/>
          <w:marRight w:val="0"/>
          <w:marTop w:val="0"/>
          <w:marBottom w:val="0"/>
          <w:divBdr>
            <w:top w:val="none" w:sz="0" w:space="0" w:color="auto"/>
            <w:left w:val="none" w:sz="0" w:space="0" w:color="auto"/>
            <w:bottom w:val="none" w:sz="0" w:space="0" w:color="auto"/>
            <w:right w:val="none" w:sz="0" w:space="0" w:color="auto"/>
          </w:divBdr>
        </w:div>
        <w:div w:id="1592617030">
          <w:marLeft w:val="640"/>
          <w:marRight w:val="0"/>
          <w:marTop w:val="0"/>
          <w:marBottom w:val="0"/>
          <w:divBdr>
            <w:top w:val="none" w:sz="0" w:space="0" w:color="auto"/>
            <w:left w:val="none" w:sz="0" w:space="0" w:color="auto"/>
            <w:bottom w:val="none" w:sz="0" w:space="0" w:color="auto"/>
            <w:right w:val="none" w:sz="0" w:space="0" w:color="auto"/>
          </w:divBdr>
        </w:div>
        <w:div w:id="1526749298">
          <w:marLeft w:val="640"/>
          <w:marRight w:val="0"/>
          <w:marTop w:val="0"/>
          <w:marBottom w:val="0"/>
          <w:divBdr>
            <w:top w:val="none" w:sz="0" w:space="0" w:color="auto"/>
            <w:left w:val="none" w:sz="0" w:space="0" w:color="auto"/>
            <w:bottom w:val="none" w:sz="0" w:space="0" w:color="auto"/>
            <w:right w:val="none" w:sz="0" w:space="0" w:color="auto"/>
          </w:divBdr>
        </w:div>
        <w:div w:id="821699032">
          <w:marLeft w:val="640"/>
          <w:marRight w:val="0"/>
          <w:marTop w:val="0"/>
          <w:marBottom w:val="0"/>
          <w:divBdr>
            <w:top w:val="none" w:sz="0" w:space="0" w:color="auto"/>
            <w:left w:val="none" w:sz="0" w:space="0" w:color="auto"/>
            <w:bottom w:val="none" w:sz="0" w:space="0" w:color="auto"/>
            <w:right w:val="none" w:sz="0" w:space="0" w:color="auto"/>
          </w:divBdr>
        </w:div>
        <w:div w:id="2056344624">
          <w:marLeft w:val="640"/>
          <w:marRight w:val="0"/>
          <w:marTop w:val="0"/>
          <w:marBottom w:val="0"/>
          <w:divBdr>
            <w:top w:val="none" w:sz="0" w:space="0" w:color="auto"/>
            <w:left w:val="none" w:sz="0" w:space="0" w:color="auto"/>
            <w:bottom w:val="none" w:sz="0" w:space="0" w:color="auto"/>
            <w:right w:val="none" w:sz="0" w:space="0" w:color="auto"/>
          </w:divBdr>
        </w:div>
        <w:div w:id="1418820681">
          <w:marLeft w:val="640"/>
          <w:marRight w:val="0"/>
          <w:marTop w:val="0"/>
          <w:marBottom w:val="0"/>
          <w:divBdr>
            <w:top w:val="none" w:sz="0" w:space="0" w:color="auto"/>
            <w:left w:val="none" w:sz="0" w:space="0" w:color="auto"/>
            <w:bottom w:val="none" w:sz="0" w:space="0" w:color="auto"/>
            <w:right w:val="none" w:sz="0" w:space="0" w:color="auto"/>
          </w:divBdr>
        </w:div>
        <w:div w:id="632833057">
          <w:marLeft w:val="640"/>
          <w:marRight w:val="0"/>
          <w:marTop w:val="0"/>
          <w:marBottom w:val="0"/>
          <w:divBdr>
            <w:top w:val="none" w:sz="0" w:space="0" w:color="auto"/>
            <w:left w:val="none" w:sz="0" w:space="0" w:color="auto"/>
            <w:bottom w:val="none" w:sz="0" w:space="0" w:color="auto"/>
            <w:right w:val="none" w:sz="0" w:space="0" w:color="auto"/>
          </w:divBdr>
        </w:div>
        <w:div w:id="1337538503">
          <w:marLeft w:val="640"/>
          <w:marRight w:val="0"/>
          <w:marTop w:val="0"/>
          <w:marBottom w:val="0"/>
          <w:divBdr>
            <w:top w:val="none" w:sz="0" w:space="0" w:color="auto"/>
            <w:left w:val="none" w:sz="0" w:space="0" w:color="auto"/>
            <w:bottom w:val="none" w:sz="0" w:space="0" w:color="auto"/>
            <w:right w:val="none" w:sz="0" w:space="0" w:color="auto"/>
          </w:divBdr>
        </w:div>
        <w:div w:id="1453594043">
          <w:marLeft w:val="640"/>
          <w:marRight w:val="0"/>
          <w:marTop w:val="0"/>
          <w:marBottom w:val="0"/>
          <w:divBdr>
            <w:top w:val="none" w:sz="0" w:space="0" w:color="auto"/>
            <w:left w:val="none" w:sz="0" w:space="0" w:color="auto"/>
            <w:bottom w:val="none" w:sz="0" w:space="0" w:color="auto"/>
            <w:right w:val="none" w:sz="0" w:space="0" w:color="auto"/>
          </w:divBdr>
        </w:div>
        <w:div w:id="1010138303">
          <w:marLeft w:val="640"/>
          <w:marRight w:val="0"/>
          <w:marTop w:val="0"/>
          <w:marBottom w:val="0"/>
          <w:divBdr>
            <w:top w:val="none" w:sz="0" w:space="0" w:color="auto"/>
            <w:left w:val="none" w:sz="0" w:space="0" w:color="auto"/>
            <w:bottom w:val="none" w:sz="0" w:space="0" w:color="auto"/>
            <w:right w:val="none" w:sz="0" w:space="0" w:color="auto"/>
          </w:divBdr>
        </w:div>
        <w:div w:id="1403986002">
          <w:marLeft w:val="640"/>
          <w:marRight w:val="0"/>
          <w:marTop w:val="0"/>
          <w:marBottom w:val="0"/>
          <w:divBdr>
            <w:top w:val="none" w:sz="0" w:space="0" w:color="auto"/>
            <w:left w:val="none" w:sz="0" w:space="0" w:color="auto"/>
            <w:bottom w:val="none" w:sz="0" w:space="0" w:color="auto"/>
            <w:right w:val="none" w:sz="0" w:space="0" w:color="auto"/>
          </w:divBdr>
        </w:div>
        <w:div w:id="1898391174">
          <w:marLeft w:val="640"/>
          <w:marRight w:val="0"/>
          <w:marTop w:val="0"/>
          <w:marBottom w:val="0"/>
          <w:divBdr>
            <w:top w:val="none" w:sz="0" w:space="0" w:color="auto"/>
            <w:left w:val="none" w:sz="0" w:space="0" w:color="auto"/>
            <w:bottom w:val="none" w:sz="0" w:space="0" w:color="auto"/>
            <w:right w:val="none" w:sz="0" w:space="0" w:color="auto"/>
          </w:divBdr>
        </w:div>
        <w:div w:id="2129202408">
          <w:marLeft w:val="640"/>
          <w:marRight w:val="0"/>
          <w:marTop w:val="0"/>
          <w:marBottom w:val="0"/>
          <w:divBdr>
            <w:top w:val="none" w:sz="0" w:space="0" w:color="auto"/>
            <w:left w:val="none" w:sz="0" w:space="0" w:color="auto"/>
            <w:bottom w:val="none" w:sz="0" w:space="0" w:color="auto"/>
            <w:right w:val="none" w:sz="0" w:space="0" w:color="auto"/>
          </w:divBdr>
        </w:div>
        <w:div w:id="466703494">
          <w:marLeft w:val="640"/>
          <w:marRight w:val="0"/>
          <w:marTop w:val="0"/>
          <w:marBottom w:val="0"/>
          <w:divBdr>
            <w:top w:val="none" w:sz="0" w:space="0" w:color="auto"/>
            <w:left w:val="none" w:sz="0" w:space="0" w:color="auto"/>
            <w:bottom w:val="none" w:sz="0" w:space="0" w:color="auto"/>
            <w:right w:val="none" w:sz="0" w:space="0" w:color="auto"/>
          </w:divBdr>
        </w:div>
        <w:div w:id="1085805623">
          <w:marLeft w:val="640"/>
          <w:marRight w:val="0"/>
          <w:marTop w:val="0"/>
          <w:marBottom w:val="0"/>
          <w:divBdr>
            <w:top w:val="none" w:sz="0" w:space="0" w:color="auto"/>
            <w:left w:val="none" w:sz="0" w:space="0" w:color="auto"/>
            <w:bottom w:val="none" w:sz="0" w:space="0" w:color="auto"/>
            <w:right w:val="none" w:sz="0" w:space="0" w:color="auto"/>
          </w:divBdr>
        </w:div>
        <w:div w:id="2122457889">
          <w:marLeft w:val="640"/>
          <w:marRight w:val="0"/>
          <w:marTop w:val="0"/>
          <w:marBottom w:val="0"/>
          <w:divBdr>
            <w:top w:val="none" w:sz="0" w:space="0" w:color="auto"/>
            <w:left w:val="none" w:sz="0" w:space="0" w:color="auto"/>
            <w:bottom w:val="none" w:sz="0" w:space="0" w:color="auto"/>
            <w:right w:val="none" w:sz="0" w:space="0" w:color="auto"/>
          </w:divBdr>
        </w:div>
        <w:div w:id="724841721">
          <w:marLeft w:val="640"/>
          <w:marRight w:val="0"/>
          <w:marTop w:val="0"/>
          <w:marBottom w:val="0"/>
          <w:divBdr>
            <w:top w:val="none" w:sz="0" w:space="0" w:color="auto"/>
            <w:left w:val="none" w:sz="0" w:space="0" w:color="auto"/>
            <w:bottom w:val="none" w:sz="0" w:space="0" w:color="auto"/>
            <w:right w:val="none" w:sz="0" w:space="0" w:color="auto"/>
          </w:divBdr>
        </w:div>
        <w:div w:id="1385445788">
          <w:marLeft w:val="640"/>
          <w:marRight w:val="0"/>
          <w:marTop w:val="0"/>
          <w:marBottom w:val="0"/>
          <w:divBdr>
            <w:top w:val="none" w:sz="0" w:space="0" w:color="auto"/>
            <w:left w:val="none" w:sz="0" w:space="0" w:color="auto"/>
            <w:bottom w:val="none" w:sz="0" w:space="0" w:color="auto"/>
            <w:right w:val="none" w:sz="0" w:space="0" w:color="auto"/>
          </w:divBdr>
        </w:div>
        <w:div w:id="647049367">
          <w:marLeft w:val="640"/>
          <w:marRight w:val="0"/>
          <w:marTop w:val="0"/>
          <w:marBottom w:val="0"/>
          <w:divBdr>
            <w:top w:val="none" w:sz="0" w:space="0" w:color="auto"/>
            <w:left w:val="none" w:sz="0" w:space="0" w:color="auto"/>
            <w:bottom w:val="none" w:sz="0" w:space="0" w:color="auto"/>
            <w:right w:val="none" w:sz="0" w:space="0" w:color="auto"/>
          </w:divBdr>
        </w:div>
        <w:div w:id="654188525">
          <w:marLeft w:val="640"/>
          <w:marRight w:val="0"/>
          <w:marTop w:val="0"/>
          <w:marBottom w:val="0"/>
          <w:divBdr>
            <w:top w:val="none" w:sz="0" w:space="0" w:color="auto"/>
            <w:left w:val="none" w:sz="0" w:space="0" w:color="auto"/>
            <w:bottom w:val="none" w:sz="0" w:space="0" w:color="auto"/>
            <w:right w:val="none" w:sz="0" w:space="0" w:color="auto"/>
          </w:divBdr>
        </w:div>
        <w:div w:id="1761296211">
          <w:marLeft w:val="640"/>
          <w:marRight w:val="0"/>
          <w:marTop w:val="0"/>
          <w:marBottom w:val="0"/>
          <w:divBdr>
            <w:top w:val="none" w:sz="0" w:space="0" w:color="auto"/>
            <w:left w:val="none" w:sz="0" w:space="0" w:color="auto"/>
            <w:bottom w:val="none" w:sz="0" w:space="0" w:color="auto"/>
            <w:right w:val="none" w:sz="0" w:space="0" w:color="auto"/>
          </w:divBdr>
        </w:div>
        <w:div w:id="1693527390">
          <w:marLeft w:val="640"/>
          <w:marRight w:val="0"/>
          <w:marTop w:val="0"/>
          <w:marBottom w:val="0"/>
          <w:divBdr>
            <w:top w:val="none" w:sz="0" w:space="0" w:color="auto"/>
            <w:left w:val="none" w:sz="0" w:space="0" w:color="auto"/>
            <w:bottom w:val="none" w:sz="0" w:space="0" w:color="auto"/>
            <w:right w:val="none" w:sz="0" w:space="0" w:color="auto"/>
          </w:divBdr>
        </w:div>
        <w:div w:id="154146472">
          <w:marLeft w:val="640"/>
          <w:marRight w:val="0"/>
          <w:marTop w:val="0"/>
          <w:marBottom w:val="0"/>
          <w:divBdr>
            <w:top w:val="none" w:sz="0" w:space="0" w:color="auto"/>
            <w:left w:val="none" w:sz="0" w:space="0" w:color="auto"/>
            <w:bottom w:val="none" w:sz="0" w:space="0" w:color="auto"/>
            <w:right w:val="none" w:sz="0" w:space="0" w:color="auto"/>
          </w:divBdr>
        </w:div>
        <w:div w:id="958991129">
          <w:marLeft w:val="640"/>
          <w:marRight w:val="0"/>
          <w:marTop w:val="0"/>
          <w:marBottom w:val="0"/>
          <w:divBdr>
            <w:top w:val="none" w:sz="0" w:space="0" w:color="auto"/>
            <w:left w:val="none" w:sz="0" w:space="0" w:color="auto"/>
            <w:bottom w:val="none" w:sz="0" w:space="0" w:color="auto"/>
            <w:right w:val="none" w:sz="0" w:space="0" w:color="auto"/>
          </w:divBdr>
        </w:div>
        <w:div w:id="986200134">
          <w:marLeft w:val="640"/>
          <w:marRight w:val="0"/>
          <w:marTop w:val="0"/>
          <w:marBottom w:val="0"/>
          <w:divBdr>
            <w:top w:val="none" w:sz="0" w:space="0" w:color="auto"/>
            <w:left w:val="none" w:sz="0" w:space="0" w:color="auto"/>
            <w:bottom w:val="none" w:sz="0" w:space="0" w:color="auto"/>
            <w:right w:val="none" w:sz="0" w:space="0" w:color="auto"/>
          </w:divBdr>
        </w:div>
        <w:div w:id="1572499641">
          <w:marLeft w:val="640"/>
          <w:marRight w:val="0"/>
          <w:marTop w:val="0"/>
          <w:marBottom w:val="0"/>
          <w:divBdr>
            <w:top w:val="none" w:sz="0" w:space="0" w:color="auto"/>
            <w:left w:val="none" w:sz="0" w:space="0" w:color="auto"/>
            <w:bottom w:val="none" w:sz="0" w:space="0" w:color="auto"/>
            <w:right w:val="none" w:sz="0" w:space="0" w:color="auto"/>
          </w:divBdr>
        </w:div>
        <w:div w:id="449320034">
          <w:marLeft w:val="640"/>
          <w:marRight w:val="0"/>
          <w:marTop w:val="0"/>
          <w:marBottom w:val="0"/>
          <w:divBdr>
            <w:top w:val="none" w:sz="0" w:space="0" w:color="auto"/>
            <w:left w:val="none" w:sz="0" w:space="0" w:color="auto"/>
            <w:bottom w:val="none" w:sz="0" w:space="0" w:color="auto"/>
            <w:right w:val="none" w:sz="0" w:space="0" w:color="auto"/>
          </w:divBdr>
        </w:div>
        <w:div w:id="319117557">
          <w:marLeft w:val="640"/>
          <w:marRight w:val="0"/>
          <w:marTop w:val="0"/>
          <w:marBottom w:val="0"/>
          <w:divBdr>
            <w:top w:val="none" w:sz="0" w:space="0" w:color="auto"/>
            <w:left w:val="none" w:sz="0" w:space="0" w:color="auto"/>
            <w:bottom w:val="none" w:sz="0" w:space="0" w:color="auto"/>
            <w:right w:val="none" w:sz="0" w:space="0" w:color="auto"/>
          </w:divBdr>
        </w:div>
        <w:div w:id="1426612048">
          <w:marLeft w:val="640"/>
          <w:marRight w:val="0"/>
          <w:marTop w:val="0"/>
          <w:marBottom w:val="0"/>
          <w:divBdr>
            <w:top w:val="none" w:sz="0" w:space="0" w:color="auto"/>
            <w:left w:val="none" w:sz="0" w:space="0" w:color="auto"/>
            <w:bottom w:val="none" w:sz="0" w:space="0" w:color="auto"/>
            <w:right w:val="none" w:sz="0" w:space="0" w:color="auto"/>
          </w:divBdr>
        </w:div>
        <w:div w:id="786583759">
          <w:marLeft w:val="640"/>
          <w:marRight w:val="0"/>
          <w:marTop w:val="0"/>
          <w:marBottom w:val="0"/>
          <w:divBdr>
            <w:top w:val="none" w:sz="0" w:space="0" w:color="auto"/>
            <w:left w:val="none" w:sz="0" w:space="0" w:color="auto"/>
            <w:bottom w:val="none" w:sz="0" w:space="0" w:color="auto"/>
            <w:right w:val="none" w:sz="0" w:space="0" w:color="auto"/>
          </w:divBdr>
        </w:div>
        <w:div w:id="623734343">
          <w:marLeft w:val="640"/>
          <w:marRight w:val="0"/>
          <w:marTop w:val="0"/>
          <w:marBottom w:val="0"/>
          <w:divBdr>
            <w:top w:val="none" w:sz="0" w:space="0" w:color="auto"/>
            <w:left w:val="none" w:sz="0" w:space="0" w:color="auto"/>
            <w:bottom w:val="none" w:sz="0" w:space="0" w:color="auto"/>
            <w:right w:val="none" w:sz="0" w:space="0" w:color="auto"/>
          </w:divBdr>
        </w:div>
        <w:div w:id="1414467544">
          <w:marLeft w:val="640"/>
          <w:marRight w:val="0"/>
          <w:marTop w:val="0"/>
          <w:marBottom w:val="0"/>
          <w:divBdr>
            <w:top w:val="none" w:sz="0" w:space="0" w:color="auto"/>
            <w:left w:val="none" w:sz="0" w:space="0" w:color="auto"/>
            <w:bottom w:val="none" w:sz="0" w:space="0" w:color="auto"/>
            <w:right w:val="none" w:sz="0" w:space="0" w:color="auto"/>
          </w:divBdr>
        </w:div>
        <w:div w:id="1770158242">
          <w:marLeft w:val="640"/>
          <w:marRight w:val="0"/>
          <w:marTop w:val="0"/>
          <w:marBottom w:val="0"/>
          <w:divBdr>
            <w:top w:val="none" w:sz="0" w:space="0" w:color="auto"/>
            <w:left w:val="none" w:sz="0" w:space="0" w:color="auto"/>
            <w:bottom w:val="none" w:sz="0" w:space="0" w:color="auto"/>
            <w:right w:val="none" w:sz="0" w:space="0" w:color="auto"/>
          </w:divBdr>
        </w:div>
        <w:div w:id="360934772">
          <w:marLeft w:val="640"/>
          <w:marRight w:val="0"/>
          <w:marTop w:val="0"/>
          <w:marBottom w:val="0"/>
          <w:divBdr>
            <w:top w:val="none" w:sz="0" w:space="0" w:color="auto"/>
            <w:left w:val="none" w:sz="0" w:space="0" w:color="auto"/>
            <w:bottom w:val="none" w:sz="0" w:space="0" w:color="auto"/>
            <w:right w:val="none" w:sz="0" w:space="0" w:color="auto"/>
          </w:divBdr>
        </w:div>
        <w:div w:id="656423136">
          <w:marLeft w:val="640"/>
          <w:marRight w:val="0"/>
          <w:marTop w:val="0"/>
          <w:marBottom w:val="0"/>
          <w:divBdr>
            <w:top w:val="none" w:sz="0" w:space="0" w:color="auto"/>
            <w:left w:val="none" w:sz="0" w:space="0" w:color="auto"/>
            <w:bottom w:val="none" w:sz="0" w:space="0" w:color="auto"/>
            <w:right w:val="none" w:sz="0" w:space="0" w:color="auto"/>
          </w:divBdr>
        </w:div>
        <w:div w:id="257370925">
          <w:marLeft w:val="640"/>
          <w:marRight w:val="0"/>
          <w:marTop w:val="0"/>
          <w:marBottom w:val="0"/>
          <w:divBdr>
            <w:top w:val="none" w:sz="0" w:space="0" w:color="auto"/>
            <w:left w:val="none" w:sz="0" w:space="0" w:color="auto"/>
            <w:bottom w:val="none" w:sz="0" w:space="0" w:color="auto"/>
            <w:right w:val="none" w:sz="0" w:space="0" w:color="auto"/>
          </w:divBdr>
        </w:div>
        <w:div w:id="1813205319">
          <w:marLeft w:val="640"/>
          <w:marRight w:val="0"/>
          <w:marTop w:val="0"/>
          <w:marBottom w:val="0"/>
          <w:divBdr>
            <w:top w:val="none" w:sz="0" w:space="0" w:color="auto"/>
            <w:left w:val="none" w:sz="0" w:space="0" w:color="auto"/>
            <w:bottom w:val="none" w:sz="0" w:space="0" w:color="auto"/>
            <w:right w:val="none" w:sz="0" w:space="0" w:color="auto"/>
          </w:divBdr>
        </w:div>
        <w:div w:id="577133987">
          <w:marLeft w:val="640"/>
          <w:marRight w:val="0"/>
          <w:marTop w:val="0"/>
          <w:marBottom w:val="0"/>
          <w:divBdr>
            <w:top w:val="none" w:sz="0" w:space="0" w:color="auto"/>
            <w:left w:val="none" w:sz="0" w:space="0" w:color="auto"/>
            <w:bottom w:val="none" w:sz="0" w:space="0" w:color="auto"/>
            <w:right w:val="none" w:sz="0" w:space="0" w:color="auto"/>
          </w:divBdr>
        </w:div>
        <w:div w:id="1621374813">
          <w:marLeft w:val="640"/>
          <w:marRight w:val="0"/>
          <w:marTop w:val="0"/>
          <w:marBottom w:val="0"/>
          <w:divBdr>
            <w:top w:val="none" w:sz="0" w:space="0" w:color="auto"/>
            <w:left w:val="none" w:sz="0" w:space="0" w:color="auto"/>
            <w:bottom w:val="none" w:sz="0" w:space="0" w:color="auto"/>
            <w:right w:val="none" w:sz="0" w:space="0" w:color="auto"/>
          </w:divBdr>
        </w:div>
        <w:div w:id="2092580595">
          <w:marLeft w:val="640"/>
          <w:marRight w:val="0"/>
          <w:marTop w:val="0"/>
          <w:marBottom w:val="0"/>
          <w:divBdr>
            <w:top w:val="none" w:sz="0" w:space="0" w:color="auto"/>
            <w:left w:val="none" w:sz="0" w:space="0" w:color="auto"/>
            <w:bottom w:val="none" w:sz="0" w:space="0" w:color="auto"/>
            <w:right w:val="none" w:sz="0" w:space="0" w:color="auto"/>
          </w:divBdr>
        </w:div>
        <w:div w:id="415059276">
          <w:marLeft w:val="640"/>
          <w:marRight w:val="0"/>
          <w:marTop w:val="0"/>
          <w:marBottom w:val="0"/>
          <w:divBdr>
            <w:top w:val="none" w:sz="0" w:space="0" w:color="auto"/>
            <w:left w:val="none" w:sz="0" w:space="0" w:color="auto"/>
            <w:bottom w:val="none" w:sz="0" w:space="0" w:color="auto"/>
            <w:right w:val="none" w:sz="0" w:space="0" w:color="auto"/>
          </w:divBdr>
        </w:div>
        <w:div w:id="175383852">
          <w:marLeft w:val="640"/>
          <w:marRight w:val="0"/>
          <w:marTop w:val="0"/>
          <w:marBottom w:val="0"/>
          <w:divBdr>
            <w:top w:val="none" w:sz="0" w:space="0" w:color="auto"/>
            <w:left w:val="none" w:sz="0" w:space="0" w:color="auto"/>
            <w:bottom w:val="none" w:sz="0" w:space="0" w:color="auto"/>
            <w:right w:val="none" w:sz="0" w:space="0" w:color="auto"/>
          </w:divBdr>
        </w:div>
        <w:div w:id="173616157">
          <w:marLeft w:val="640"/>
          <w:marRight w:val="0"/>
          <w:marTop w:val="0"/>
          <w:marBottom w:val="0"/>
          <w:divBdr>
            <w:top w:val="none" w:sz="0" w:space="0" w:color="auto"/>
            <w:left w:val="none" w:sz="0" w:space="0" w:color="auto"/>
            <w:bottom w:val="none" w:sz="0" w:space="0" w:color="auto"/>
            <w:right w:val="none" w:sz="0" w:space="0" w:color="auto"/>
          </w:divBdr>
        </w:div>
        <w:div w:id="1965649762">
          <w:marLeft w:val="640"/>
          <w:marRight w:val="0"/>
          <w:marTop w:val="0"/>
          <w:marBottom w:val="0"/>
          <w:divBdr>
            <w:top w:val="none" w:sz="0" w:space="0" w:color="auto"/>
            <w:left w:val="none" w:sz="0" w:space="0" w:color="auto"/>
            <w:bottom w:val="none" w:sz="0" w:space="0" w:color="auto"/>
            <w:right w:val="none" w:sz="0" w:space="0" w:color="auto"/>
          </w:divBdr>
        </w:div>
        <w:div w:id="998339218">
          <w:marLeft w:val="640"/>
          <w:marRight w:val="0"/>
          <w:marTop w:val="0"/>
          <w:marBottom w:val="0"/>
          <w:divBdr>
            <w:top w:val="none" w:sz="0" w:space="0" w:color="auto"/>
            <w:left w:val="none" w:sz="0" w:space="0" w:color="auto"/>
            <w:bottom w:val="none" w:sz="0" w:space="0" w:color="auto"/>
            <w:right w:val="none" w:sz="0" w:space="0" w:color="auto"/>
          </w:divBdr>
        </w:div>
        <w:div w:id="2145541900">
          <w:marLeft w:val="640"/>
          <w:marRight w:val="0"/>
          <w:marTop w:val="0"/>
          <w:marBottom w:val="0"/>
          <w:divBdr>
            <w:top w:val="none" w:sz="0" w:space="0" w:color="auto"/>
            <w:left w:val="none" w:sz="0" w:space="0" w:color="auto"/>
            <w:bottom w:val="none" w:sz="0" w:space="0" w:color="auto"/>
            <w:right w:val="none" w:sz="0" w:space="0" w:color="auto"/>
          </w:divBdr>
        </w:div>
        <w:div w:id="1773086887">
          <w:marLeft w:val="640"/>
          <w:marRight w:val="0"/>
          <w:marTop w:val="0"/>
          <w:marBottom w:val="0"/>
          <w:divBdr>
            <w:top w:val="none" w:sz="0" w:space="0" w:color="auto"/>
            <w:left w:val="none" w:sz="0" w:space="0" w:color="auto"/>
            <w:bottom w:val="none" w:sz="0" w:space="0" w:color="auto"/>
            <w:right w:val="none" w:sz="0" w:space="0" w:color="auto"/>
          </w:divBdr>
        </w:div>
        <w:div w:id="881482977">
          <w:marLeft w:val="640"/>
          <w:marRight w:val="0"/>
          <w:marTop w:val="0"/>
          <w:marBottom w:val="0"/>
          <w:divBdr>
            <w:top w:val="none" w:sz="0" w:space="0" w:color="auto"/>
            <w:left w:val="none" w:sz="0" w:space="0" w:color="auto"/>
            <w:bottom w:val="none" w:sz="0" w:space="0" w:color="auto"/>
            <w:right w:val="none" w:sz="0" w:space="0" w:color="auto"/>
          </w:divBdr>
        </w:div>
        <w:div w:id="1027608875">
          <w:marLeft w:val="640"/>
          <w:marRight w:val="0"/>
          <w:marTop w:val="0"/>
          <w:marBottom w:val="0"/>
          <w:divBdr>
            <w:top w:val="none" w:sz="0" w:space="0" w:color="auto"/>
            <w:left w:val="none" w:sz="0" w:space="0" w:color="auto"/>
            <w:bottom w:val="none" w:sz="0" w:space="0" w:color="auto"/>
            <w:right w:val="none" w:sz="0" w:space="0" w:color="auto"/>
          </w:divBdr>
        </w:div>
        <w:div w:id="633874307">
          <w:marLeft w:val="640"/>
          <w:marRight w:val="0"/>
          <w:marTop w:val="0"/>
          <w:marBottom w:val="0"/>
          <w:divBdr>
            <w:top w:val="none" w:sz="0" w:space="0" w:color="auto"/>
            <w:left w:val="none" w:sz="0" w:space="0" w:color="auto"/>
            <w:bottom w:val="none" w:sz="0" w:space="0" w:color="auto"/>
            <w:right w:val="none" w:sz="0" w:space="0" w:color="auto"/>
          </w:divBdr>
        </w:div>
        <w:div w:id="1619794411">
          <w:marLeft w:val="640"/>
          <w:marRight w:val="0"/>
          <w:marTop w:val="0"/>
          <w:marBottom w:val="0"/>
          <w:divBdr>
            <w:top w:val="none" w:sz="0" w:space="0" w:color="auto"/>
            <w:left w:val="none" w:sz="0" w:space="0" w:color="auto"/>
            <w:bottom w:val="none" w:sz="0" w:space="0" w:color="auto"/>
            <w:right w:val="none" w:sz="0" w:space="0" w:color="auto"/>
          </w:divBdr>
        </w:div>
        <w:div w:id="1831827662">
          <w:marLeft w:val="640"/>
          <w:marRight w:val="0"/>
          <w:marTop w:val="0"/>
          <w:marBottom w:val="0"/>
          <w:divBdr>
            <w:top w:val="none" w:sz="0" w:space="0" w:color="auto"/>
            <w:left w:val="none" w:sz="0" w:space="0" w:color="auto"/>
            <w:bottom w:val="none" w:sz="0" w:space="0" w:color="auto"/>
            <w:right w:val="none" w:sz="0" w:space="0" w:color="auto"/>
          </w:divBdr>
        </w:div>
        <w:div w:id="734276981">
          <w:marLeft w:val="640"/>
          <w:marRight w:val="0"/>
          <w:marTop w:val="0"/>
          <w:marBottom w:val="0"/>
          <w:divBdr>
            <w:top w:val="none" w:sz="0" w:space="0" w:color="auto"/>
            <w:left w:val="none" w:sz="0" w:space="0" w:color="auto"/>
            <w:bottom w:val="none" w:sz="0" w:space="0" w:color="auto"/>
            <w:right w:val="none" w:sz="0" w:space="0" w:color="auto"/>
          </w:divBdr>
        </w:div>
        <w:div w:id="93593089">
          <w:marLeft w:val="640"/>
          <w:marRight w:val="0"/>
          <w:marTop w:val="0"/>
          <w:marBottom w:val="0"/>
          <w:divBdr>
            <w:top w:val="none" w:sz="0" w:space="0" w:color="auto"/>
            <w:left w:val="none" w:sz="0" w:space="0" w:color="auto"/>
            <w:bottom w:val="none" w:sz="0" w:space="0" w:color="auto"/>
            <w:right w:val="none" w:sz="0" w:space="0" w:color="auto"/>
          </w:divBdr>
        </w:div>
        <w:div w:id="500580457">
          <w:marLeft w:val="640"/>
          <w:marRight w:val="0"/>
          <w:marTop w:val="0"/>
          <w:marBottom w:val="0"/>
          <w:divBdr>
            <w:top w:val="none" w:sz="0" w:space="0" w:color="auto"/>
            <w:left w:val="none" w:sz="0" w:space="0" w:color="auto"/>
            <w:bottom w:val="none" w:sz="0" w:space="0" w:color="auto"/>
            <w:right w:val="none" w:sz="0" w:space="0" w:color="auto"/>
          </w:divBdr>
        </w:div>
        <w:div w:id="646979714">
          <w:marLeft w:val="640"/>
          <w:marRight w:val="0"/>
          <w:marTop w:val="0"/>
          <w:marBottom w:val="0"/>
          <w:divBdr>
            <w:top w:val="none" w:sz="0" w:space="0" w:color="auto"/>
            <w:left w:val="none" w:sz="0" w:space="0" w:color="auto"/>
            <w:bottom w:val="none" w:sz="0" w:space="0" w:color="auto"/>
            <w:right w:val="none" w:sz="0" w:space="0" w:color="auto"/>
          </w:divBdr>
        </w:div>
        <w:div w:id="808327741">
          <w:marLeft w:val="640"/>
          <w:marRight w:val="0"/>
          <w:marTop w:val="0"/>
          <w:marBottom w:val="0"/>
          <w:divBdr>
            <w:top w:val="none" w:sz="0" w:space="0" w:color="auto"/>
            <w:left w:val="none" w:sz="0" w:space="0" w:color="auto"/>
            <w:bottom w:val="none" w:sz="0" w:space="0" w:color="auto"/>
            <w:right w:val="none" w:sz="0" w:space="0" w:color="auto"/>
          </w:divBdr>
        </w:div>
        <w:div w:id="571738677">
          <w:marLeft w:val="640"/>
          <w:marRight w:val="0"/>
          <w:marTop w:val="0"/>
          <w:marBottom w:val="0"/>
          <w:divBdr>
            <w:top w:val="none" w:sz="0" w:space="0" w:color="auto"/>
            <w:left w:val="none" w:sz="0" w:space="0" w:color="auto"/>
            <w:bottom w:val="none" w:sz="0" w:space="0" w:color="auto"/>
            <w:right w:val="none" w:sz="0" w:space="0" w:color="auto"/>
          </w:divBdr>
        </w:div>
        <w:div w:id="460804556">
          <w:marLeft w:val="640"/>
          <w:marRight w:val="0"/>
          <w:marTop w:val="0"/>
          <w:marBottom w:val="0"/>
          <w:divBdr>
            <w:top w:val="none" w:sz="0" w:space="0" w:color="auto"/>
            <w:left w:val="none" w:sz="0" w:space="0" w:color="auto"/>
            <w:bottom w:val="none" w:sz="0" w:space="0" w:color="auto"/>
            <w:right w:val="none" w:sz="0" w:space="0" w:color="auto"/>
          </w:divBdr>
        </w:div>
        <w:div w:id="683557379">
          <w:marLeft w:val="640"/>
          <w:marRight w:val="0"/>
          <w:marTop w:val="0"/>
          <w:marBottom w:val="0"/>
          <w:divBdr>
            <w:top w:val="none" w:sz="0" w:space="0" w:color="auto"/>
            <w:left w:val="none" w:sz="0" w:space="0" w:color="auto"/>
            <w:bottom w:val="none" w:sz="0" w:space="0" w:color="auto"/>
            <w:right w:val="none" w:sz="0" w:space="0" w:color="auto"/>
          </w:divBdr>
        </w:div>
        <w:div w:id="2052683728">
          <w:marLeft w:val="640"/>
          <w:marRight w:val="0"/>
          <w:marTop w:val="0"/>
          <w:marBottom w:val="0"/>
          <w:divBdr>
            <w:top w:val="none" w:sz="0" w:space="0" w:color="auto"/>
            <w:left w:val="none" w:sz="0" w:space="0" w:color="auto"/>
            <w:bottom w:val="none" w:sz="0" w:space="0" w:color="auto"/>
            <w:right w:val="none" w:sz="0" w:space="0" w:color="auto"/>
          </w:divBdr>
        </w:div>
        <w:div w:id="264191355">
          <w:marLeft w:val="640"/>
          <w:marRight w:val="0"/>
          <w:marTop w:val="0"/>
          <w:marBottom w:val="0"/>
          <w:divBdr>
            <w:top w:val="none" w:sz="0" w:space="0" w:color="auto"/>
            <w:left w:val="none" w:sz="0" w:space="0" w:color="auto"/>
            <w:bottom w:val="none" w:sz="0" w:space="0" w:color="auto"/>
            <w:right w:val="none" w:sz="0" w:space="0" w:color="auto"/>
          </w:divBdr>
        </w:div>
        <w:div w:id="523206492">
          <w:marLeft w:val="640"/>
          <w:marRight w:val="0"/>
          <w:marTop w:val="0"/>
          <w:marBottom w:val="0"/>
          <w:divBdr>
            <w:top w:val="none" w:sz="0" w:space="0" w:color="auto"/>
            <w:left w:val="none" w:sz="0" w:space="0" w:color="auto"/>
            <w:bottom w:val="none" w:sz="0" w:space="0" w:color="auto"/>
            <w:right w:val="none" w:sz="0" w:space="0" w:color="auto"/>
          </w:divBdr>
        </w:div>
        <w:div w:id="507642045">
          <w:marLeft w:val="640"/>
          <w:marRight w:val="0"/>
          <w:marTop w:val="0"/>
          <w:marBottom w:val="0"/>
          <w:divBdr>
            <w:top w:val="none" w:sz="0" w:space="0" w:color="auto"/>
            <w:left w:val="none" w:sz="0" w:space="0" w:color="auto"/>
            <w:bottom w:val="none" w:sz="0" w:space="0" w:color="auto"/>
            <w:right w:val="none" w:sz="0" w:space="0" w:color="auto"/>
          </w:divBdr>
        </w:div>
        <w:div w:id="1686439486">
          <w:marLeft w:val="640"/>
          <w:marRight w:val="0"/>
          <w:marTop w:val="0"/>
          <w:marBottom w:val="0"/>
          <w:divBdr>
            <w:top w:val="none" w:sz="0" w:space="0" w:color="auto"/>
            <w:left w:val="none" w:sz="0" w:space="0" w:color="auto"/>
            <w:bottom w:val="none" w:sz="0" w:space="0" w:color="auto"/>
            <w:right w:val="none" w:sz="0" w:space="0" w:color="auto"/>
          </w:divBdr>
        </w:div>
        <w:div w:id="274219243">
          <w:marLeft w:val="640"/>
          <w:marRight w:val="0"/>
          <w:marTop w:val="0"/>
          <w:marBottom w:val="0"/>
          <w:divBdr>
            <w:top w:val="none" w:sz="0" w:space="0" w:color="auto"/>
            <w:left w:val="none" w:sz="0" w:space="0" w:color="auto"/>
            <w:bottom w:val="none" w:sz="0" w:space="0" w:color="auto"/>
            <w:right w:val="none" w:sz="0" w:space="0" w:color="auto"/>
          </w:divBdr>
        </w:div>
        <w:div w:id="184174018">
          <w:marLeft w:val="640"/>
          <w:marRight w:val="0"/>
          <w:marTop w:val="0"/>
          <w:marBottom w:val="0"/>
          <w:divBdr>
            <w:top w:val="none" w:sz="0" w:space="0" w:color="auto"/>
            <w:left w:val="none" w:sz="0" w:space="0" w:color="auto"/>
            <w:bottom w:val="none" w:sz="0" w:space="0" w:color="auto"/>
            <w:right w:val="none" w:sz="0" w:space="0" w:color="auto"/>
          </w:divBdr>
        </w:div>
        <w:div w:id="923681278">
          <w:marLeft w:val="640"/>
          <w:marRight w:val="0"/>
          <w:marTop w:val="0"/>
          <w:marBottom w:val="0"/>
          <w:divBdr>
            <w:top w:val="none" w:sz="0" w:space="0" w:color="auto"/>
            <w:left w:val="none" w:sz="0" w:space="0" w:color="auto"/>
            <w:bottom w:val="none" w:sz="0" w:space="0" w:color="auto"/>
            <w:right w:val="none" w:sz="0" w:space="0" w:color="auto"/>
          </w:divBdr>
        </w:div>
        <w:div w:id="951858387">
          <w:marLeft w:val="640"/>
          <w:marRight w:val="0"/>
          <w:marTop w:val="0"/>
          <w:marBottom w:val="0"/>
          <w:divBdr>
            <w:top w:val="none" w:sz="0" w:space="0" w:color="auto"/>
            <w:left w:val="none" w:sz="0" w:space="0" w:color="auto"/>
            <w:bottom w:val="none" w:sz="0" w:space="0" w:color="auto"/>
            <w:right w:val="none" w:sz="0" w:space="0" w:color="auto"/>
          </w:divBdr>
        </w:div>
        <w:div w:id="397901497">
          <w:marLeft w:val="640"/>
          <w:marRight w:val="0"/>
          <w:marTop w:val="0"/>
          <w:marBottom w:val="0"/>
          <w:divBdr>
            <w:top w:val="none" w:sz="0" w:space="0" w:color="auto"/>
            <w:left w:val="none" w:sz="0" w:space="0" w:color="auto"/>
            <w:bottom w:val="none" w:sz="0" w:space="0" w:color="auto"/>
            <w:right w:val="none" w:sz="0" w:space="0" w:color="auto"/>
          </w:divBdr>
        </w:div>
      </w:divsChild>
    </w:div>
    <w:div w:id="1016660014">
      <w:bodyDiv w:val="1"/>
      <w:marLeft w:val="0"/>
      <w:marRight w:val="0"/>
      <w:marTop w:val="0"/>
      <w:marBottom w:val="0"/>
      <w:divBdr>
        <w:top w:val="none" w:sz="0" w:space="0" w:color="auto"/>
        <w:left w:val="none" w:sz="0" w:space="0" w:color="auto"/>
        <w:bottom w:val="none" w:sz="0" w:space="0" w:color="auto"/>
        <w:right w:val="none" w:sz="0" w:space="0" w:color="auto"/>
      </w:divBdr>
      <w:divsChild>
        <w:div w:id="231736260">
          <w:marLeft w:val="640"/>
          <w:marRight w:val="0"/>
          <w:marTop w:val="0"/>
          <w:marBottom w:val="0"/>
          <w:divBdr>
            <w:top w:val="none" w:sz="0" w:space="0" w:color="auto"/>
            <w:left w:val="none" w:sz="0" w:space="0" w:color="auto"/>
            <w:bottom w:val="none" w:sz="0" w:space="0" w:color="auto"/>
            <w:right w:val="none" w:sz="0" w:space="0" w:color="auto"/>
          </w:divBdr>
        </w:div>
        <w:div w:id="2128740507">
          <w:marLeft w:val="640"/>
          <w:marRight w:val="0"/>
          <w:marTop w:val="0"/>
          <w:marBottom w:val="0"/>
          <w:divBdr>
            <w:top w:val="none" w:sz="0" w:space="0" w:color="auto"/>
            <w:left w:val="none" w:sz="0" w:space="0" w:color="auto"/>
            <w:bottom w:val="none" w:sz="0" w:space="0" w:color="auto"/>
            <w:right w:val="none" w:sz="0" w:space="0" w:color="auto"/>
          </w:divBdr>
        </w:div>
        <w:div w:id="1206215921">
          <w:marLeft w:val="640"/>
          <w:marRight w:val="0"/>
          <w:marTop w:val="0"/>
          <w:marBottom w:val="0"/>
          <w:divBdr>
            <w:top w:val="none" w:sz="0" w:space="0" w:color="auto"/>
            <w:left w:val="none" w:sz="0" w:space="0" w:color="auto"/>
            <w:bottom w:val="none" w:sz="0" w:space="0" w:color="auto"/>
            <w:right w:val="none" w:sz="0" w:space="0" w:color="auto"/>
          </w:divBdr>
        </w:div>
        <w:div w:id="412627017">
          <w:marLeft w:val="640"/>
          <w:marRight w:val="0"/>
          <w:marTop w:val="0"/>
          <w:marBottom w:val="0"/>
          <w:divBdr>
            <w:top w:val="none" w:sz="0" w:space="0" w:color="auto"/>
            <w:left w:val="none" w:sz="0" w:space="0" w:color="auto"/>
            <w:bottom w:val="none" w:sz="0" w:space="0" w:color="auto"/>
            <w:right w:val="none" w:sz="0" w:space="0" w:color="auto"/>
          </w:divBdr>
        </w:div>
        <w:div w:id="1874730530">
          <w:marLeft w:val="640"/>
          <w:marRight w:val="0"/>
          <w:marTop w:val="0"/>
          <w:marBottom w:val="0"/>
          <w:divBdr>
            <w:top w:val="none" w:sz="0" w:space="0" w:color="auto"/>
            <w:left w:val="none" w:sz="0" w:space="0" w:color="auto"/>
            <w:bottom w:val="none" w:sz="0" w:space="0" w:color="auto"/>
            <w:right w:val="none" w:sz="0" w:space="0" w:color="auto"/>
          </w:divBdr>
        </w:div>
        <w:div w:id="474177042">
          <w:marLeft w:val="640"/>
          <w:marRight w:val="0"/>
          <w:marTop w:val="0"/>
          <w:marBottom w:val="0"/>
          <w:divBdr>
            <w:top w:val="none" w:sz="0" w:space="0" w:color="auto"/>
            <w:left w:val="none" w:sz="0" w:space="0" w:color="auto"/>
            <w:bottom w:val="none" w:sz="0" w:space="0" w:color="auto"/>
            <w:right w:val="none" w:sz="0" w:space="0" w:color="auto"/>
          </w:divBdr>
        </w:div>
        <w:div w:id="1851600038">
          <w:marLeft w:val="640"/>
          <w:marRight w:val="0"/>
          <w:marTop w:val="0"/>
          <w:marBottom w:val="0"/>
          <w:divBdr>
            <w:top w:val="none" w:sz="0" w:space="0" w:color="auto"/>
            <w:left w:val="none" w:sz="0" w:space="0" w:color="auto"/>
            <w:bottom w:val="none" w:sz="0" w:space="0" w:color="auto"/>
            <w:right w:val="none" w:sz="0" w:space="0" w:color="auto"/>
          </w:divBdr>
        </w:div>
        <w:div w:id="2017460560">
          <w:marLeft w:val="640"/>
          <w:marRight w:val="0"/>
          <w:marTop w:val="0"/>
          <w:marBottom w:val="0"/>
          <w:divBdr>
            <w:top w:val="none" w:sz="0" w:space="0" w:color="auto"/>
            <w:left w:val="none" w:sz="0" w:space="0" w:color="auto"/>
            <w:bottom w:val="none" w:sz="0" w:space="0" w:color="auto"/>
            <w:right w:val="none" w:sz="0" w:space="0" w:color="auto"/>
          </w:divBdr>
        </w:div>
        <w:div w:id="1729841295">
          <w:marLeft w:val="640"/>
          <w:marRight w:val="0"/>
          <w:marTop w:val="0"/>
          <w:marBottom w:val="0"/>
          <w:divBdr>
            <w:top w:val="none" w:sz="0" w:space="0" w:color="auto"/>
            <w:left w:val="none" w:sz="0" w:space="0" w:color="auto"/>
            <w:bottom w:val="none" w:sz="0" w:space="0" w:color="auto"/>
            <w:right w:val="none" w:sz="0" w:space="0" w:color="auto"/>
          </w:divBdr>
        </w:div>
        <w:div w:id="867833504">
          <w:marLeft w:val="640"/>
          <w:marRight w:val="0"/>
          <w:marTop w:val="0"/>
          <w:marBottom w:val="0"/>
          <w:divBdr>
            <w:top w:val="none" w:sz="0" w:space="0" w:color="auto"/>
            <w:left w:val="none" w:sz="0" w:space="0" w:color="auto"/>
            <w:bottom w:val="none" w:sz="0" w:space="0" w:color="auto"/>
            <w:right w:val="none" w:sz="0" w:space="0" w:color="auto"/>
          </w:divBdr>
        </w:div>
        <w:div w:id="352658990">
          <w:marLeft w:val="640"/>
          <w:marRight w:val="0"/>
          <w:marTop w:val="0"/>
          <w:marBottom w:val="0"/>
          <w:divBdr>
            <w:top w:val="none" w:sz="0" w:space="0" w:color="auto"/>
            <w:left w:val="none" w:sz="0" w:space="0" w:color="auto"/>
            <w:bottom w:val="none" w:sz="0" w:space="0" w:color="auto"/>
            <w:right w:val="none" w:sz="0" w:space="0" w:color="auto"/>
          </w:divBdr>
        </w:div>
        <w:div w:id="1249534788">
          <w:marLeft w:val="640"/>
          <w:marRight w:val="0"/>
          <w:marTop w:val="0"/>
          <w:marBottom w:val="0"/>
          <w:divBdr>
            <w:top w:val="none" w:sz="0" w:space="0" w:color="auto"/>
            <w:left w:val="none" w:sz="0" w:space="0" w:color="auto"/>
            <w:bottom w:val="none" w:sz="0" w:space="0" w:color="auto"/>
            <w:right w:val="none" w:sz="0" w:space="0" w:color="auto"/>
          </w:divBdr>
        </w:div>
        <w:div w:id="1412660861">
          <w:marLeft w:val="640"/>
          <w:marRight w:val="0"/>
          <w:marTop w:val="0"/>
          <w:marBottom w:val="0"/>
          <w:divBdr>
            <w:top w:val="none" w:sz="0" w:space="0" w:color="auto"/>
            <w:left w:val="none" w:sz="0" w:space="0" w:color="auto"/>
            <w:bottom w:val="none" w:sz="0" w:space="0" w:color="auto"/>
            <w:right w:val="none" w:sz="0" w:space="0" w:color="auto"/>
          </w:divBdr>
        </w:div>
        <w:div w:id="504780984">
          <w:marLeft w:val="640"/>
          <w:marRight w:val="0"/>
          <w:marTop w:val="0"/>
          <w:marBottom w:val="0"/>
          <w:divBdr>
            <w:top w:val="none" w:sz="0" w:space="0" w:color="auto"/>
            <w:left w:val="none" w:sz="0" w:space="0" w:color="auto"/>
            <w:bottom w:val="none" w:sz="0" w:space="0" w:color="auto"/>
            <w:right w:val="none" w:sz="0" w:space="0" w:color="auto"/>
          </w:divBdr>
        </w:div>
        <w:div w:id="763495229">
          <w:marLeft w:val="640"/>
          <w:marRight w:val="0"/>
          <w:marTop w:val="0"/>
          <w:marBottom w:val="0"/>
          <w:divBdr>
            <w:top w:val="none" w:sz="0" w:space="0" w:color="auto"/>
            <w:left w:val="none" w:sz="0" w:space="0" w:color="auto"/>
            <w:bottom w:val="none" w:sz="0" w:space="0" w:color="auto"/>
            <w:right w:val="none" w:sz="0" w:space="0" w:color="auto"/>
          </w:divBdr>
        </w:div>
        <w:div w:id="1204950265">
          <w:marLeft w:val="640"/>
          <w:marRight w:val="0"/>
          <w:marTop w:val="0"/>
          <w:marBottom w:val="0"/>
          <w:divBdr>
            <w:top w:val="none" w:sz="0" w:space="0" w:color="auto"/>
            <w:left w:val="none" w:sz="0" w:space="0" w:color="auto"/>
            <w:bottom w:val="none" w:sz="0" w:space="0" w:color="auto"/>
            <w:right w:val="none" w:sz="0" w:space="0" w:color="auto"/>
          </w:divBdr>
        </w:div>
        <w:div w:id="376589703">
          <w:marLeft w:val="640"/>
          <w:marRight w:val="0"/>
          <w:marTop w:val="0"/>
          <w:marBottom w:val="0"/>
          <w:divBdr>
            <w:top w:val="none" w:sz="0" w:space="0" w:color="auto"/>
            <w:left w:val="none" w:sz="0" w:space="0" w:color="auto"/>
            <w:bottom w:val="none" w:sz="0" w:space="0" w:color="auto"/>
            <w:right w:val="none" w:sz="0" w:space="0" w:color="auto"/>
          </w:divBdr>
        </w:div>
        <w:div w:id="1456480864">
          <w:marLeft w:val="640"/>
          <w:marRight w:val="0"/>
          <w:marTop w:val="0"/>
          <w:marBottom w:val="0"/>
          <w:divBdr>
            <w:top w:val="none" w:sz="0" w:space="0" w:color="auto"/>
            <w:left w:val="none" w:sz="0" w:space="0" w:color="auto"/>
            <w:bottom w:val="none" w:sz="0" w:space="0" w:color="auto"/>
            <w:right w:val="none" w:sz="0" w:space="0" w:color="auto"/>
          </w:divBdr>
        </w:div>
        <w:div w:id="1125805369">
          <w:marLeft w:val="640"/>
          <w:marRight w:val="0"/>
          <w:marTop w:val="0"/>
          <w:marBottom w:val="0"/>
          <w:divBdr>
            <w:top w:val="none" w:sz="0" w:space="0" w:color="auto"/>
            <w:left w:val="none" w:sz="0" w:space="0" w:color="auto"/>
            <w:bottom w:val="none" w:sz="0" w:space="0" w:color="auto"/>
            <w:right w:val="none" w:sz="0" w:space="0" w:color="auto"/>
          </w:divBdr>
        </w:div>
        <w:div w:id="1320843331">
          <w:marLeft w:val="640"/>
          <w:marRight w:val="0"/>
          <w:marTop w:val="0"/>
          <w:marBottom w:val="0"/>
          <w:divBdr>
            <w:top w:val="none" w:sz="0" w:space="0" w:color="auto"/>
            <w:left w:val="none" w:sz="0" w:space="0" w:color="auto"/>
            <w:bottom w:val="none" w:sz="0" w:space="0" w:color="auto"/>
            <w:right w:val="none" w:sz="0" w:space="0" w:color="auto"/>
          </w:divBdr>
        </w:div>
        <w:div w:id="1165626198">
          <w:marLeft w:val="640"/>
          <w:marRight w:val="0"/>
          <w:marTop w:val="0"/>
          <w:marBottom w:val="0"/>
          <w:divBdr>
            <w:top w:val="none" w:sz="0" w:space="0" w:color="auto"/>
            <w:left w:val="none" w:sz="0" w:space="0" w:color="auto"/>
            <w:bottom w:val="none" w:sz="0" w:space="0" w:color="auto"/>
            <w:right w:val="none" w:sz="0" w:space="0" w:color="auto"/>
          </w:divBdr>
        </w:div>
        <w:div w:id="1551383237">
          <w:marLeft w:val="640"/>
          <w:marRight w:val="0"/>
          <w:marTop w:val="0"/>
          <w:marBottom w:val="0"/>
          <w:divBdr>
            <w:top w:val="none" w:sz="0" w:space="0" w:color="auto"/>
            <w:left w:val="none" w:sz="0" w:space="0" w:color="auto"/>
            <w:bottom w:val="none" w:sz="0" w:space="0" w:color="auto"/>
            <w:right w:val="none" w:sz="0" w:space="0" w:color="auto"/>
          </w:divBdr>
        </w:div>
        <w:div w:id="689188099">
          <w:marLeft w:val="640"/>
          <w:marRight w:val="0"/>
          <w:marTop w:val="0"/>
          <w:marBottom w:val="0"/>
          <w:divBdr>
            <w:top w:val="none" w:sz="0" w:space="0" w:color="auto"/>
            <w:left w:val="none" w:sz="0" w:space="0" w:color="auto"/>
            <w:bottom w:val="none" w:sz="0" w:space="0" w:color="auto"/>
            <w:right w:val="none" w:sz="0" w:space="0" w:color="auto"/>
          </w:divBdr>
        </w:div>
        <w:div w:id="1931502240">
          <w:marLeft w:val="640"/>
          <w:marRight w:val="0"/>
          <w:marTop w:val="0"/>
          <w:marBottom w:val="0"/>
          <w:divBdr>
            <w:top w:val="none" w:sz="0" w:space="0" w:color="auto"/>
            <w:left w:val="none" w:sz="0" w:space="0" w:color="auto"/>
            <w:bottom w:val="none" w:sz="0" w:space="0" w:color="auto"/>
            <w:right w:val="none" w:sz="0" w:space="0" w:color="auto"/>
          </w:divBdr>
        </w:div>
        <w:div w:id="1114515762">
          <w:marLeft w:val="640"/>
          <w:marRight w:val="0"/>
          <w:marTop w:val="0"/>
          <w:marBottom w:val="0"/>
          <w:divBdr>
            <w:top w:val="none" w:sz="0" w:space="0" w:color="auto"/>
            <w:left w:val="none" w:sz="0" w:space="0" w:color="auto"/>
            <w:bottom w:val="none" w:sz="0" w:space="0" w:color="auto"/>
            <w:right w:val="none" w:sz="0" w:space="0" w:color="auto"/>
          </w:divBdr>
        </w:div>
        <w:div w:id="1695301152">
          <w:marLeft w:val="640"/>
          <w:marRight w:val="0"/>
          <w:marTop w:val="0"/>
          <w:marBottom w:val="0"/>
          <w:divBdr>
            <w:top w:val="none" w:sz="0" w:space="0" w:color="auto"/>
            <w:left w:val="none" w:sz="0" w:space="0" w:color="auto"/>
            <w:bottom w:val="none" w:sz="0" w:space="0" w:color="auto"/>
            <w:right w:val="none" w:sz="0" w:space="0" w:color="auto"/>
          </w:divBdr>
        </w:div>
        <w:div w:id="1503936861">
          <w:marLeft w:val="640"/>
          <w:marRight w:val="0"/>
          <w:marTop w:val="0"/>
          <w:marBottom w:val="0"/>
          <w:divBdr>
            <w:top w:val="none" w:sz="0" w:space="0" w:color="auto"/>
            <w:left w:val="none" w:sz="0" w:space="0" w:color="auto"/>
            <w:bottom w:val="none" w:sz="0" w:space="0" w:color="auto"/>
            <w:right w:val="none" w:sz="0" w:space="0" w:color="auto"/>
          </w:divBdr>
        </w:div>
        <w:div w:id="900362759">
          <w:marLeft w:val="640"/>
          <w:marRight w:val="0"/>
          <w:marTop w:val="0"/>
          <w:marBottom w:val="0"/>
          <w:divBdr>
            <w:top w:val="none" w:sz="0" w:space="0" w:color="auto"/>
            <w:left w:val="none" w:sz="0" w:space="0" w:color="auto"/>
            <w:bottom w:val="none" w:sz="0" w:space="0" w:color="auto"/>
            <w:right w:val="none" w:sz="0" w:space="0" w:color="auto"/>
          </w:divBdr>
        </w:div>
        <w:div w:id="822739917">
          <w:marLeft w:val="640"/>
          <w:marRight w:val="0"/>
          <w:marTop w:val="0"/>
          <w:marBottom w:val="0"/>
          <w:divBdr>
            <w:top w:val="none" w:sz="0" w:space="0" w:color="auto"/>
            <w:left w:val="none" w:sz="0" w:space="0" w:color="auto"/>
            <w:bottom w:val="none" w:sz="0" w:space="0" w:color="auto"/>
            <w:right w:val="none" w:sz="0" w:space="0" w:color="auto"/>
          </w:divBdr>
        </w:div>
        <w:div w:id="1359770341">
          <w:marLeft w:val="640"/>
          <w:marRight w:val="0"/>
          <w:marTop w:val="0"/>
          <w:marBottom w:val="0"/>
          <w:divBdr>
            <w:top w:val="none" w:sz="0" w:space="0" w:color="auto"/>
            <w:left w:val="none" w:sz="0" w:space="0" w:color="auto"/>
            <w:bottom w:val="none" w:sz="0" w:space="0" w:color="auto"/>
            <w:right w:val="none" w:sz="0" w:space="0" w:color="auto"/>
          </w:divBdr>
        </w:div>
        <w:div w:id="1805810121">
          <w:marLeft w:val="640"/>
          <w:marRight w:val="0"/>
          <w:marTop w:val="0"/>
          <w:marBottom w:val="0"/>
          <w:divBdr>
            <w:top w:val="none" w:sz="0" w:space="0" w:color="auto"/>
            <w:left w:val="none" w:sz="0" w:space="0" w:color="auto"/>
            <w:bottom w:val="none" w:sz="0" w:space="0" w:color="auto"/>
            <w:right w:val="none" w:sz="0" w:space="0" w:color="auto"/>
          </w:divBdr>
        </w:div>
        <w:div w:id="1194031029">
          <w:marLeft w:val="640"/>
          <w:marRight w:val="0"/>
          <w:marTop w:val="0"/>
          <w:marBottom w:val="0"/>
          <w:divBdr>
            <w:top w:val="none" w:sz="0" w:space="0" w:color="auto"/>
            <w:left w:val="none" w:sz="0" w:space="0" w:color="auto"/>
            <w:bottom w:val="none" w:sz="0" w:space="0" w:color="auto"/>
            <w:right w:val="none" w:sz="0" w:space="0" w:color="auto"/>
          </w:divBdr>
        </w:div>
        <w:div w:id="2141608226">
          <w:marLeft w:val="640"/>
          <w:marRight w:val="0"/>
          <w:marTop w:val="0"/>
          <w:marBottom w:val="0"/>
          <w:divBdr>
            <w:top w:val="none" w:sz="0" w:space="0" w:color="auto"/>
            <w:left w:val="none" w:sz="0" w:space="0" w:color="auto"/>
            <w:bottom w:val="none" w:sz="0" w:space="0" w:color="auto"/>
            <w:right w:val="none" w:sz="0" w:space="0" w:color="auto"/>
          </w:divBdr>
        </w:div>
        <w:div w:id="356664766">
          <w:marLeft w:val="640"/>
          <w:marRight w:val="0"/>
          <w:marTop w:val="0"/>
          <w:marBottom w:val="0"/>
          <w:divBdr>
            <w:top w:val="none" w:sz="0" w:space="0" w:color="auto"/>
            <w:left w:val="none" w:sz="0" w:space="0" w:color="auto"/>
            <w:bottom w:val="none" w:sz="0" w:space="0" w:color="auto"/>
            <w:right w:val="none" w:sz="0" w:space="0" w:color="auto"/>
          </w:divBdr>
        </w:div>
        <w:div w:id="728459274">
          <w:marLeft w:val="640"/>
          <w:marRight w:val="0"/>
          <w:marTop w:val="0"/>
          <w:marBottom w:val="0"/>
          <w:divBdr>
            <w:top w:val="none" w:sz="0" w:space="0" w:color="auto"/>
            <w:left w:val="none" w:sz="0" w:space="0" w:color="auto"/>
            <w:bottom w:val="none" w:sz="0" w:space="0" w:color="auto"/>
            <w:right w:val="none" w:sz="0" w:space="0" w:color="auto"/>
          </w:divBdr>
        </w:div>
        <w:div w:id="1769160691">
          <w:marLeft w:val="640"/>
          <w:marRight w:val="0"/>
          <w:marTop w:val="0"/>
          <w:marBottom w:val="0"/>
          <w:divBdr>
            <w:top w:val="none" w:sz="0" w:space="0" w:color="auto"/>
            <w:left w:val="none" w:sz="0" w:space="0" w:color="auto"/>
            <w:bottom w:val="none" w:sz="0" w:space="0" w:color="auto"/>
            <w:right w:val="none" w:sz="0" w:space="0" w:color="auto"/>
          </w:divBdr>
        </w:div>
        <w:div w:id="1830172011">
          <w:marLeft w:val="640"/>
          <w:marRight w:val="0"/>
          <w:marTop w:val="0"/>
          <w:marBottom w:val="0"/>
          <w:divBdr>
            <w:top w:val="none" w:sz="0" w:space="0" w:color="auto"/>
            <w:left w:val="none" w:sz="0" w:space="0" w:color="auto"/>
            <w:bottom w:val="none" w:sz="0" w:space="0" w:color="auto"/>
            <w:right w:val="none" w:sz="0" w:space="0" w:color="auto"/>
          </w:divBdr>
        </w:div>
        <w:div w:id="1499542298">
          <w:marLeft w:val="640"/>
          <w:marRight w:val="0"/>
          <w:marTop w:val="0"/>
          <w:marBottom w:val="0"/>
          <w:divBdr>
            <w:top w:val="none" w:sz="0" w:space="0" w:color="auto"/>
            <w:left w:val="none" w:sz="0" w:space="0" w:color="auto"/>
            <w:bottom w:val="none" w:sz="0" w:space="0" w:color="auto"/>
            <w:right w:val="none" w:sz="0" w:space="0" w:color="auto"/>
          </w:divBdr>
        </w:div>
        <w:div w:id="15081029">
          <w:marLeft w:val="640"/>
          <w:marRight w:val="0"/>
          <w:marTop w:val="0"/>
          <w:marBottom w:val="0"/>
          <w:divBdr>
            <w:top w:val="none" w:sz="0" w:space="0" w:color="auto"/>
            <w:left w:val="none" w:sz="0" w:space="0" w:color="auto"/>
            <w:bottom w:val="none" w:sz="0" w:space="0" w:color="auto"/>
            <w:right w:val="none" w:sz="0" w:space="0" w:color="auto"/>
          </w:divBdr>
        </w:div>
        <w:div w:id="1184981314">
          <w:marLeft w:val="640"/>
          <w:marRight w:val="0"/>
          <w:marTop w:val="0"/>
          <w:marBottom w:val="0"/>
          <w:divBdr>
            <w:top w:val="none" w:sz="0" w:space="0" w:color="auto"/>
            <w:left w:val="none" w:sz="0" w:space="0" w:color="auto"/>
            <w:bottom w:val="none" w:sz="0" w:space="0" w:color="auto"/>
            <w:right w:val="none" w:sz="0" w:space="0" w:color="auto"/>
          </w:divBdr>
        </w:div>
        <w:div w:id="1285041307">
          <w:marLeft w:val="640"/>
          <w:marRight w:val="0"/>
          <w:marTop w:val="0"/>
          <w:marBottom w:val="0"/>
          <w:divBdr>
            <w:top w:val="none" w:sz="0" w:space="0" w:color="auto"/>
            <w:left w:val="none" w:sz="0" w:space="0" w:color="auto"/>
            <w:bottom w:val="none" w:sz="0" w:space="0" w:color="auto"/>
            <w:right w:val="none" w:sz="0" w:space="0" w:color="auto"/>
          </w:divBdr>
        </w:div>
        <w:div w:id="1256863037">
          <w:marLeft w:val="640"/>
          <w:marRight w:val="0"/>
          <w:marTop w:val="0"/>
          <w:marBottom w:val="0"/>
          <w:divBdr>
            <w:top w:val="none" w:sz="0" w:space="0" w:color="auto"/>
            <w:left w:val="none" w:sz="0" w:space="0" w:color="auto"/>
            <w:bottom w:val="none" w:sz="0" w:space="0" w:color="auto"/>
            <w:right w:val="none" w:sz="0" w:space="0" w:color="auto"/>
          </w:divBdr>
        </w:div>
        <w:div w:id="1985229821">
          <w:marLeft w:val="640"/>
          <w:marRight w:val="0"/>
          <w:marTop w:val="0"/>
          <w:marBottom w:val="0"/>
          <w:divBdr>
            <w:top w:val="none" w:sz="0" w:space="0" w:color="auto"/>
            <w:left w:val="none" w:sz="0" w:space="0" w:color="auto"/>
            <w:bottom w:val="none" w:sz="0" w:space="0" w:color="auto"/>
            <w:right w:val="none" w:sz="0" w:space="0" w:color="auto"/>
          </w:divBdr>
        </w:div>
        <w:div w:id="2021394607">
          <w:marLeft w:val="640"/>
          <w:marRight w:val="0"/>
          <w:marTop w:val="0"/>
          <w:marBottom w:val="0"/>
          <w:divBdr>
            <w:top w:val="none" w:sz="0" w:space="0" w:color="auto"/>
            <w:left w:val="none" w:sz="0" w:space="0" w:color="auto"/>
            <w:bottom w:val="none" w:sz="0" w:space="0" w:color="auto"/>
            <w:right w:val="none" w:sz="0" w:space="0" w:color="auto"/>
          </w:divBdr>
        </w:div>
        <w:div w:id="1029797729">
          <w:marLeft w:val="640"/>
          <w:marRight w:val="0"/>
          <w:marTop w:val="0"/>
          <w:marBottom w:val="0"/>
          <w:divBdr>
            <w:top w:val="none" w:sz="0" w:space="0" w:color="auto"/>
            <w:left w:val="none" w:sz="0" w:space="0" w:color="auto"/>
            <w:bottom w:val="none" w:sz="0" w:space="0" w:color="auto"/>
            <w:right w:val="none" w:sz="0" w:space="0" w:color="auto"/>
          </w:divBdr>
        </w:div>
        <w:div w:id="2146967178">
          <w:marLeft w:val="640"/>
          <w:marRight w:val="0"/>
          <w:marTop w:val="0"/>
          <w:marBottom w:val="0"/>
          <w:divBdr>
            <w:top w:val="none" w:sz="0" w:space="0" w:color="auto"/>
            <w:left w:val="none" w:sz="0" w:space="0" w:color="auto"/>
            <w:bottom w:val="none" w:sz="0" w:space="0" w:color="auto"/>
            <w:right w:val="none" w:sz="0" w:space="0" w:color="auto"/>
          </w:divBdr>
        </w:div>
        <w:div w:id="462845980">
          <w:marLeft w:val="640"/>
          <w:marRight w:val="0"/>
          <w:marTop w:val="0"/>
          <w:marBottom w:val="0"/>
          <w:divBdr>
            <w:top w:val="none" w:sz="0" w:space="0" w:color="auto"/>
            <w:left w:val="none" w:sz="0" w:space="0" w:color="auto"/>
            <w:bottom w:val="none" w:sz="0" w:space="0" w:color="auto"/>
            <w:right w:val="none" w:sz="0" w:space="0" w:color="auto"/>
          </w:divBdr>
        </w:div>
        <w:div w:id="1731003209">
          <w:marLeft w:val="640"/>
          <w:marRight w:val="0"/>
          <w:marTop w:val="0"/>
          <w:marBottom w:val="0"/>
          <w:divBdr>
            <w:top w:val="none" w:sz="0" w:space="0" w:color="auto"/>
            <w:left w:val="none" w:sz="0" w:space="0" w:color="auto"/>
            <w:bottom w:val="none" w:sz="0" w:space="0" w:color="auto"/>
            <w:right w:val="none" w:sz="0" w:space="0" w:color="auto"/>
          </w:divBdr>
        </w:div>
        <w:div w:id="281501316">
          <w:marLeft w:val="640"/>
          <w:marRight w:val="0"/>
          <w:marTop w:val="0"/>
          <w:marBottom w:val="0"/>
          <w:divBdr>
            <w:top w:val="none" w:sz="0" w:space="0" w:color="auto"/>
            <w:left w:val="none" w:sz="0" w:space="0" w:color="auto"/>
            <w:bottom w:val="none" w:sz="0" w:space="0" w:color="auto"/>
            <w:right w:val="none" w:sz="0" w:space="0" w:color="auto"/>
          </w:divBdr>
        </w:div>
        <w:div w:id="89356203">
          <w:marLeft w:val="640"/>
          <w:marRight w:val="0"/>
          <w:marTop w:val="0"/>
          <w:marBottom w:val="0"/>
          <w:divBdr>
            <w:top w:val="none" w:sz="0" w:space="0" w:color="auto"/>
            <w:left w:val="none" w:sz="0" w:space="0" w:color="auto"/>
            <w:bottom w:val="none" w:sz="0" w:space="0" w:color="auto"/>
            <w:right w:val="none" w:sz="0" w:space="0" w:color="auto"/>
          </w:divBdr>
        </w:div>
        <w:div w:id="166403142">
          <w:marLeft w:val="640"/>
          <w:marRight w:val="0"/>
          <w:marTop w:val="0"/>
          <w:marBottom w:val="0"/>
          <w:divBdr>
            <w:top w:val="none" w:sz="0" w:space="0" w:color="auto"/>
            <w:left w:val="none" w:sz="0" w:space="0" w:color="auto"/>
            <w:bottom w:val="none" w:sz="0" w:space="0" w:color="auto"/>
            <w:right w:val="none" w:sz="0" w:space="0" w:color="auto"/>
          </w:divBdr>
        </w:div>
        <w:div w:id="819737907">
          <w:marLeft w:val="640"/>
          <w:marRight w:val="0"/>
          <w:marTop w:val="0"/>
          <w:marBottom w:val="0"/>
          <w:divBdr>
            <w:top w:val="none" w:sz="0" w:space="0" w:color="auto"/>
            <w:left w:val="none" w:sz="0" w:space="0" w:color="auto"/>
            <w:bottom w:val="none" w:sz="0" w:space="0" w:color="auto"/>
            <w:right w:val="none" w:sz="0" w:space="0" w:color="auto"/>
          </w:divBdr>
        </w:div>
        <w:div w:id="107897305">
          <w:marLeft w:val="640"/>
          <w:marRight w:val="0"/>
          <w:marTop w:val="0"/>
          <w:marBottom w:val="0"/>
          <w:divBdr>
            <w:top w:val="none" w:sz="0" w:space="0" w:color="auto"/>
            <w:left w:val="none" w:sz="0" w:space="0" w:color="auto"/>
            <w:bottom w:val="none" w:sz="0" w:space="0" w:color="auto"/>
            <w:right w:val="none" w:sz="0" w:space="0" w:color="auto"/>
          </w:divBdr>
        </w:div>
        <w:div w:id="1976251808">
          <w:marLeft w:val="640"/>
          <w:marRight w:val="0"/>
          <w:marTop w:val="0"/>
          <w:marBottom w:val="0"/>
          <w:divBdr>
            <w:top w:val="none" w:sz="0" w:space="0" w:color="auto"/>
            <w:left w:val="none" w:sz="0" w:space="0" w:color="auto"/>
            <w:bottom w:val="none" w:sz="0" w:space="0" w:color="auto"/>
            <w:right w:val="none" w:sz="0" w:space="0" w:color="auto"/>
          </w:divBdr>
        </w:div>
        <w:div w:id="1126505934">
          <w:marLeft w:val="640"/>
          <w:marRight w:val="0"/>
          <w:marTop w:val="0"/>
          <w:marBottom w:val="0"/>
          <w:divBdr>
            <w:top w:val="none" w:sz="0" w:space="0" w:color="auto"/>
            <w:left w:val="none" w:sz="0" w:space="0" w:color="auto"/>
            <w:bottom w:val="none" w:sz="0" w:space="0" w:color="auto"/>
            <w:right w:val="none" w:sz="0" w:space="0" w:color="auto"/>
          </w:divBdr>
        </w:div>
        <w:div w:id="1847280337">
          <w:marLeft w:val="640"/>
          <w:marRight w:val="0"/>
          <w:marTop w:val="0"/>
          <w:marBottom w:val="0"/>
          <w:divBdr>
            <w:top w:val="none" w:sz="0" w:space="0" w:color="auto"/>
            <w:left w:val="none" w:sz="0" w:space="0" w:color="auto"/>
            <w:bottom w:val="none" w:sz="0" w:space="0" w:color="auto"/>
            <w:right w:val="none" w:sz="0" w:space="0" w:color="auto"/>
          </w:divBdr>
        </w:div>
        <w:div w:id="1856458052">
          <w:marLeft w:val="640"/>
          <w:marRight w:val="0"/>
          <w:marTop w:val="0"/>
          <w:marBottom w:val="0"/>
          <w:divBdr>
            <w:top w:val="none" w:sz="0" w:space="0" w:color="auto"/>
            <w:left w:val="none" w:sz="0" w:space="0" w:color="auto"/>
            <w:bottom w:val="none" w:sz="0" w:space="0" w:color="auto"/>
            <w:right w:val="none" w:sz="0" w:space="0" w:color="auto"/>
          </w:divBdr>
        </w:div>
        <w:div w:id="1393430749">
          <w:marLeft w:val="640"/>
          <w:marRight w:val="0"/>
          <w:marTop w:val="0"/>
          <w:marBottom w:val="0"/>
          <w:divBdr>
            <w:top w:val="none" w:sz="0" w:space="0" w:color="auto"/>
            <w:left w:val="none" w:sz="0" w:space="0" w:color="auto"/>
            <w:bottom w:val="none" w:sz="0" w:space="0" w:color="auto"/>
            <w:right w:val="none" w:sz="0" w:space="0" w:color="auto"/>
          </w:divBdr>
        </w:div>
        <w:div w:id="45184536">
          <w:marLeft w:val="640"/>
          <w:marRight w:val="0"/>
          <w:marTop w:val="0"/>
          <w:marBottom w:val="0"/>
          <w:divBdr>
            <w:top w:val="none" w:sz="0" w:space="0" w:color="auto"/>
            <w:left w:val="none" w:sz="0" w:space="0" w:color="auto"/>
            <w:bottom w:val="none" w:sz="0" w:space="0" w:color="auto"/>
            <w:right w:val="none" w:sz="0" w:space="0" w:color="auto"/>
          </w:divBdr>
        </w:div>
        <w:div w:id="669941005">
          <w:marLeft w:val="640"/>
          <w:marRight w:val="0"/>
          <w:marTop w:val="0"/>
          <w:marBottom w:val="0"/>
          <w:divBdr>
            <w:top w:val="none" w:sz="0" w:space="0" w:color="auto"/>
            <w:left w:val="none" w:sz="0" w:space="0" w:color="auto"/>
            <w:bottom w:val="none" w:sz="0" w:space="0" w:color="auto"/>
            <w:right w:val="none" w:sz="0" w:space="0" w:color="auto"/>
          </w:divBdr>
        </w:div>
        <w:div w:id="210191089">
          <w:marLeft w:val="640"/>
          <w:marRight w:val="0"/>
          <w:marTop w:val="0"/>
          <w:marBottom w:val="0"/>
          <w:divBdr>
            <w:top w:val="none" w:sz="0" w:space="0" w:color="auto"/>
            <w:left w:val="none" w:sz="0" w:space="0" w:color="auto"/>
            <w:bottom w:val="none" w:sz="0" w:space="0" w:color="auto"/>
            <w:right w:val="none" w:sz="0" w:space="0" w:color="auto"/>
          </w:divBdr>
        </w:div>
        <w:div w:id="631404655">
          <w:marLeft w:val="640"/>
          <w:marRight w:val="0"/>
          <w:marTop w:val="0"/>
          <w:marBottom w:val="0"/>
          <w:divBdr>
            <w:top w:val="none" w:sz="0" w:space="0" w:color="auto"/>
            <w:left w:val="none" w:sz="0" w:space="0" w:color="auto"/>
            <w:bottom w:val="none" w:sz="0" w:space="0" w:color="auto"/>
            <w:right w:val="none" w:sz="0" w:space="0" w:color="auto"/>
          </w:divBdr>
        </w:div>
        <w:div w:id="1981690499">
          <w:marLeft w:val="640"/>
          <w:marRight w:val="0"/>
          <w:marTop w:val="0"/>
          <w:marBottom w:val="0"/>
          <w:divBdr>
            <w:top w:val="none" w:sz="0" w:space="0" w:color="auto"/>
            <w:left w:val="none" w:sz="0" w:space="0" w:color="auto"/>
            <w:bottom w:val="none" w:sz="0" w:space="0" w:color="auto"/>
            <w:right w:val="none" w:sz="0" w:space="0" w:color="auto"/>
          </w:divBdr>
        </w:div>
        <w:div w:id="1760826811">
          <w:marLeft w:val="640"/>
          <w:marRight w:val="0"/>
          <w:marTop w:val="0"/>
          <w:marBottom w:val="0"/>
          <w:divBdr>
            <w:top w:val="none" w:sz="0" w:space="0" w:color="auto"/>
            <w:left w:val="none" w:sz="0" w:space="0" w:color="auto"/>
            <w:bottom w:val="none" w:sz="0" w:space="0" w:color="auto"/>
            <w:right w:val="none" w:sz="0" w:space="0" w:color="auto"/>
          </w:divBdr>
        </w:div>
        <w:div w:id="651493380">
          <w:marLeft w:val="640"/>
          <w:marRight w:val="0"/>
          <w:marTop w:val="0"/>
          <w:marBottom w:val="0"/>
          <w:divBdr>
            <w:top w:val="none" w:sz="0" w:space="0" w:color="auto"/>
            <w:left w:val="none" w:sz="0" w:space="0" w:color="auto"/>
            <w:bottom w:val="none" w:sz="0" w:space="0" w:color="auto"/>
            <w:right w:val="none" w:sz="0" w:space="0" w:color="auto"/>
          </w:divBdr>
        </w:div>
        <w:div w:id="749156354">
          <w:marLeft w:val="640"/>
          <w:marRight w:val="0"/>
          <w:marTop w:val="0"/>
          <w:marBottom w:val="0"/>
          <w:divBdr>
            <w:top w:val="none" w:sz="0" w:space="0" w:color="auto"/>
            <w:left w:val="none" w:sz="0" w:space="0" w:color="auto"/>
            <w:bottom w:val="none" w:sz="0" w:space="0" w:color="auto"/>
            <w:right w:val="none" w:sz="0" w:space="0" w:color="auto"/>
          </w:divBdr>
        </w:div>
        <w:div w:id="1186217266">
          <w:marLeft w:val="640"/>
          <w:marRight w:val="0"/>
          <w:marTop w:val="0"/>
          <w:marBottom w:val="0"/>
          <w:divBdr>
            <w:top w:val="none" w:sz="0" w:space="0" w:color="auto"/>
            <w:left w:val="none" w:sz="0" w:space="0" w:color="auto"/>
            <w:bottom w:val="none" w:sz="0" w:space="0" w:color="auto"/>
            <w:right w:val="none" w:sz="0" w:space="0" w:color="auto"/>
          </w:divBdr>
        </w:div>
        <w:div w:id="1411657405">
          <w:marLeft w:val="640"/>
          <w:marRight w:val="0"/>
          <w:marTop w:val="0"/>
          <w:marBottom w:val="0"/>
          <w:divBdr>
            <w:top w:val="none" w:sz="0" w:space="0" w:color="auto"/>
            <w:left w:val="none" w:sz="0" w:space="0" w:color="auto"/>
            <w:bottom w:val="none" w:sz="0" w:space="0" w:color="auto"/>
            <w:right w:val="none" w:sz="0" w:space="0" w:color="auto"/>
          </w:divBdr>
        </w:div>
        <w:div w:id="424304850">
          <w:marLeft w:val="640"/>
          <w:marRight w:val="0"/>
          <w:marTop w:val="0"/>
          <w:marBottom w:val="0"/>
          <w:divBdr>
            <w:top w:val="none" w:sz="0" w:space="0" w:color="auto"/>
            <w:left w:val="none" w:sz="0" w:space="0" w:color="auto"/>
            <w:bottom w:val="none" w:sz="0" w:space="0" w:color="auto"/>
            <w:right w:val="none" w:sz="0" w:space="0" w:color="auto"/>
          </w:divBdr>
        </w:div>
        <w:div w:id="1792627883">
          <w:marLeft w:val="640"/>
          <w:marRight w:val="0"/>
          <w:marTop w:val="0"/>
          <w:marBottom w:val="0"/>
          <w:divBdr>
            <w:top w:val="none" w:sz="0" w:space="0" w:color="auto"/>
            <w:left w:val="none" w:sz="0" w:space="0" w:color="auto"/>
            <w:bottom w:val="none" w:sz="0" w:space="0" w:color="auto"/>
            <w:right w:val="none" w:sz="0" w:space="0" w:color="auto"/>
          </w:divBdr>
        </w:div>
        <w:div w:id="909771048">
          <w:marLeft w:val="640"/>
          <w:marRight w:val="0"/>
          <w:marTop w:val="0"/>
          <w:marBottom w:val="0"/>
          <w:divBdr>
            <w:top w:val="none" w:sz="0" w:space="0" w:color="auto"/>
            <w:left w:val="none" w:sz="0" w:space="0" w:color="auto"/>
            <w:bottom w:val="none" w:sz="0" w:space="0" w:color="auto"/>
            <w:right w:val="none" w:sz="0" w:space="0" w:color="auto"/>
          </w:divBdr>
        </w:div>
        <w:div w:id="1896619110">
          <w:marLeft w:val="640"/>
          <w:marRight w:val="0"/>
          <w:marTop w:val="0"/>
          <w:marBottom w:val="0"/>
          <w:divBdr>
            <w:top w:val="none" w:sz="0" w:space="0" w:color="auto"/>
            <w:left w:val="none" w:sz="0" w:space="0" w:color="auto"/>
            <w:bottom w:val="none" w:sz="0" w:space="0" w:color="auto"/>
            <w:right w:val="none" w:sz="0" w:space="0" w:color="auto"/>
          </w:divBdr>
        </w:div>
        <w:div w:id="301812788">
          <w:marLeft w:val="640"/>
          <w:marRight w:val="0"/>
          <w:marTop w:val="0"/>
          <w:marBottom w:val="0"/>
          <w:divBdr>
            <w:top w:val="none" w:sz="0" w:space="0" w:color="auto"/>
            <w:left w:val="none" w:sz="0" w:space="0" w:color="auto"/>
            <w:bottom w:val="none" w:sz="0" w:space="0" w:color="auto"/>
            <w:right w:val="none" w:sz="0" w:space="0" w:color="auto"/>
          </w:divBdr>
        </w:div>
        <w:div w:id="355893038">
          <w:marLeft w:val="640"/>
          <w:marRight w:val="0"/>
          <w:marTop w:val="0"/>
          <w:marBottom w:val="0"/>
          <w:divBdr>
            <w:top w:val="none" w:sz="0" w:space="0" w:color="auto"/>
            <w:left w:val="none" w:sz="0" w:space="0" w:color="auto"/>
            <w:bottom w:val="none" w:sz="0" w:space="0" w:color="auto"/>
            <w:right w:val="none" w:sz="0" w:space="0" w:color="auto"/>
          </w:divBdr>
        </w:div>
        <w:div w:id="628439832">
          <w:marLeft w:val="640"/>
          <w:marRight w:val="0"/>
          <w:marTop w:val="0"/>
          <w:marBottom w:val="0"/>
          <w:divBdr>
            <w:top w:val="none" w:sz="0" w:space="0" w:color="auto"/>
            <w:left w:val="none" w:sz="0" w:space="0" w:color="auto"/>
            <w:bottom w:val="none" w:sz="0" w:space="0" w:color="auto"/>
            <w:right w:val="none" w:sz="0" w:space="0" w:color="auto"/>
          </w:divBdr>
        </w:div>
        <w:div w:id="868033014">
          <w:marLeft w:val="640"/>
          <w:marRight w:val="0"/>
          <w:marTop w:val="0"/>
          <w:marBottom w:val="0"/>
          <w:divBdr>
            <w:top w:val="none" w:sz="0" w:space="0" w:color="auto"/>
            <w:left w:val="none" w:sz="0" w:space="0" w:color="auto"/>
            <w:bottom w:val="none" w:sz="0" w:space="0" w:color="auto"/>
            <w:right w:val="none" w:sz="0" w:space="0" w:color="auto"/>
          </w:divBdr>
        </w:div>
        <w:div w:id="1634214139">
          <w:marLeft w:val="640"/>
          <w:marRight w:val="0"/>
          <w:marTop w:val="0"/>
          <w:marBottom w:val="0"/>
          <w:divBdr>
            <w:top w:val="none" w:sz="0" w:space="0" w:color="auto"/>
            <w:left w:val="none" w:sz="0" w:space="0" w:color="auto"/>
            <w:bottom w:val="none" w:sz="0" w:space="0" w:color="auto"/>
            <w:right w:val="none" w:sz="0" w:space="0" w:color="auto"/>
          </w:divBdr>
        </w:div>
        <w:div w:id="1454979212">
          <w:marLeft w:val="640"/>
          <w:marRight w:val="0"/>
          <w:marTop w:val="0"/>
          <w:marBottom w:val="0"/>
          <w:divBdr>
            <w:top w:val="none" w:sz="0" w:space="0" w:color="auto"/>
            <w:left w:val="none" w:sz="0" w:space="0" w:color="auto"/>
            <w:bottom w:val="none" w:sz="0" w:space="0" w:color="auto"/>
            <w:right w:val="none" w:sz="0" w:space="0" w:color="auto"/>
          </w:divBdr>
        </w:div>
        <w:div w:id="1828091291">
          <w:marLeft w:val="640"/>
          <w:marRight w:val="0"/>
          <w:marTop w:val="0"/>
          <w:marBottom w:val="0"/>
          <w:divBdr>
            <w:top w:val="none" w:sz="0" w:space="0" w:color="auto"/>
            <w:left w:val="none" w:sz="0" w:space="0" w:color="auto"/>
            <w:bottom w:val="none" w:sz="0" w:space="0" w:color="auto"/>
            <w:right w:val="none" w:sz="0" w:space="0" w:color="auto"/>
          </w:divBdr>
        </w:div>
        <w:div w:id="1430736862">
          <w:marLeft w:val="640"/>
          <w:marRight w:val="0"/>
          <w:marTop w:val="0"/>
          <w:marBottom w:val="0"/>
          <w:divBdr>
            <w:top w:val="none" w:sz="0" w:space="0" w:color="auto"/>
            <w:left w:val="none" w:sz="0" w:space="0" w:color="auto"/>
            <w:bottom w:val="none" w:sz="0" w:space="0" w:color="auto"/>
            <w:right w:val="none" w:sz="0" w:space="0" w:color="auto"/>
          </w:divBdr>
        </w:div>
        <w:div w:id="347954492">
          <w:marLeft w:val="640"/>
          <w:marRight w:val="0"/>
          <w:marTop w:val="0"/>
          <w:marBottom w:val="0"/>
          <w:divBdr>
            <w:top w:val="none" w:sz="0" w:space="0" w:color="auto"/>
            <w:left w:val="none" w:sz="0" w:space="0" w:color="auto"/>
            <w:bottom w:val="none" w:sz="0" w:space="0" w:color="auto"/>
            <w:right w:val="none" w:sz="0" w:space="0" w:color="auto"/>
          </w:divBdr>
        </w:div>
        <w:div w:id="1841122124">
          <w:marLeft w:val="640"/>
          <w:marRight w:val="0"/>
          <w:marTop w:val="0"/>
          <w:marBottom w:val="0"/>
          <w:divBdr>
            <w:top w:val="none" w:sz="0" w:space="0" w:color="auto"/>
            <w:left w:val="none" w:sz="0" w:space="0" w:color="auto"/>
            <w:bottom w:val="none" w:sz="0" w:space="0" w:color="auto"/>
            <w:right w:val="none" w:sz="0" w:space="0" w:color="auto"/>
          </w:divBdr>
        </w:div>
      </w:divsChild>
    </w:div>
    <w:div w:id="1067074728">
      <w:bodyDiv w:val="1"/>
      <w:marLeft w:val="0"/>
      <w:marRight w:val="0"/>
      <w:marTop w:val="0"/>
      <w:marBottom w:val="0"/>
      <w:divBdr>
        <w:top w:val="none" w:sz="0" w:space="0" w:color="auto"/>
        <w:left w:val="none" w:sz="0" w:space="0" w:color="auto"/>
        <w:bottom w:val="none" w:sz="0" w:space="0" w:color="auto"/>
        <w:right w:val="none" w:sz="0" w:space="0" w:color="auto"/>
      </w:divBdr>
      <w:divsChild>
        <w:div w:id="146635447">
          <w:marLeft w:val="640"/>
          <w:marRight w:val="0"/>
          <w:marTop w:val="0"/>
          <w:marBottom w:val="0"/>
          <w:divBdr>
            <w:top w:val="none" w:sz="0" w:space="0" w:color="auto"/>
            <w:left w:val="none" w:sz="0" w:space="0" w:color="auto"/>
            <w:bottom w:val="none" w:sz="0" w:space="0" w:color="auto"/>
            <w:right w:val="none" w:sz="0" w:space="0" w:color="auto"/>
          </w:divBdr>
        </w:div>
        <w:div w:id="158623775">
          <w:marLeft w:val="640"/>
          <w:marRight w:val="0"/>
          <w:marTop w:val="0"/>
          <w:marBottom w:val="0"/>
          <w:divBdr>
            <w:top w:val="none" w:sz="0" w:space="0" w:color="auto"/>
            <w:left w:val="none" w:sz="0" w:space="0" w:color="auto"/>
            <w:bottom w:val="none" w:sz="0" w:space="0" w:color="auto"/>
            <w:right w:val="none" w:sz="0" w:space="0" w:color="auto"/>
          </w:divBdr>
        </w:div>
        <w:div w:id="183401553">
          <w:marLeft w:val="640"/>
          <w:marRight w:val="0"/>
          <w:marTop w:val="0"/>
          <w:marBottom w:val="0"/>
          <w:divBdr>
            <w:top w:val="none" w:sz="0" w:space="0" w:color="auto"/>
            <w:left w:val="none" w:sz="0" w:space="0" w:color="auto"/>
            <w:bottom w:val="none" w:sz="0" w:space="0" w:color="auto"/>
            <w:right w:val="none" w:sz="0" w:space="0" w:color="auto"/>
          </w:divBdr>
        </w:div>
        <w:div w:id="192425008">
          <w:marLeft w:val="640"/>
          <w:marRight w:val="0"/>
          <w:marTop w:val="0"/>
          <w:marBottom w:val="0"/>
          <w:divBdr>
            <w:top w:val="none" w:sz="0" w:space="0" w:color="auto"/>
            <w:left w:val="none" w:sz="0" w:space="0" w:color="auto"/>
            <w:bottom w:val="none" w:sz="0" w:space="0" w:color="auto"/>
            <w:right w:val="none" w:sz="0" w:space="0" w:color="auto"/>
          </w:divBdr>
        </w:div>
        <w:div w:id="221212247">
          <w:marLeft w:val="640"/>
          <w:marRight w:val="0"/>
          <w:marTop w:val="0"/>
          <w:marBottom w:val="0"/>
          <w:divBdr>
            <w:top w:val="none" w:sz="0" w:space="0" w:color="auto"/>
            <w:left w:val="none" w:sz="0" w:space="0" w:color="auto"/>
            <w:bottom w:val="none" w:sz="0" w:space="0" w:color="auto"/>
            <w:right w:val="none" w:sz="0" w:space="0" w:color="auto"/>
          </w:divBdr>
        </w:div>
        <w:div w:id="245193422">
          <w:marLeft w:val="640"/>
          <w:marRight w:val="0"/>
          <w:marTop w:val="0"/>
          <w:marBottom w:val="0"/>
          <w:divBdr>
            <w:top w:val="none" w:sz="0" w:space="0" w:color="auto"/>
            <w:left w:val="none" w:sz="0" w:space="0" w:color="auto"/>
            <w:bottom w:val="none" w:sz="0" w:space="0" w:color="auto"/>
            <w:right w:val="none" w:sz="0" w:space="0" w:color="auto"/>
          </w:divBdr>
        </w:div>
        <w:div w:id="254901792">
          <w:marLeft w:val="640"/>
          <w:marRight w:val="0"/>
          <w:marTop w:val="0"/>
          <w:marBottom w:val="0"/>
          <w:divBdr>
            <w:top w:val="none" w:sz="0" w:space="0" w:color="auto"/>
            <w:left w:val="none" w:sz="0" w:space="0" w:color="auto"/>
            <w:bottom w:val="none" w:sz="0" w:space="0" w:color="auto"/>
            <w:right w:val="none" w:sz="0" w:space="0" w:color="auto"/>
          </w:divBdr>
        </w:div>
        <w:div w:id="287980243">
          <w:marLeft w:val="640"/>
          <w:marRight w:val="0"/>
          <w:marTop w:val="0"/>
          <w:marBottom w:val="0"/>
          <w:divBdr>
            <w:top w:val="none" w:sz="0" w:space="0" w:color="auto"/>
            <w:left w:val="none" w:sz="0" w:space="0" w:color="auto"/>
            <w:bottom w:val="none" w:sz="0" w:space="0" w:color="auto"/>
            <w:right w:val="none" w:sz="0" w:space="0" w:color="auto"/>
          </w:divBdr>
        </w:div>
        <w:div w:id="317346542">
          <w:marLeft w:val="640"/>
          <w:marRight w:val="0"/>
          <w:marTop w:val="0"/>
          <w:marBottom w:val="0"/>
          <w:divBdr>
            <w:top w:val="none" w:sz="0" w:space="0" w:color="auto"/>
            <w:left w:val="none" w:sz="0" w:space="0" w:color="auto"/>
            <w:bottom w:val="none" w:sz="0" w:space="0" w:color="auto"/>
            <w:right w:val="none" w:sz="0" w:space="0" w:color="auto"/>
          </w:divBdr>
        </w:div>
        <w:div w:id="347489820">
          <w:marLeft w:val="640"/>
          <w:marRight w:val="0"/>
          <w:marTop w:val="0"/>
          <w:marBottom w:val="0"/>
          <w:divBdr>
            <w:top w:val="none" w:sz="0" w:space="0" w:color="auto"/>
            <w:left w:val="none" w:sz="0" w:space="0" w:color="auto"/>
            <w:bottom w:val="none" w:sz="0" w:space="0" w:color="auto"/>
            <w:right w:val="none" w:sz="0" w:space="0" w:color="auto"/>
          </w:divBdr>
        </w:div>
        <w:div w:id="404189501">
          <w:marLeft w:val="640"/>
          <w:marRight w:val="0"/>
          <w:marTop w:val="0"/>
          <w:marBottom w:val="0"/>
          <w:divBdr>
            <w:top w:val="none" w:sz="0" w:space="0" w:color="auto"/>
            <w:left w:val="none" w:sz="0" w:space="0" w:color="auto"/>
            <w:bottom w:val="none" w:sz="0" w:space="0" w:color="auto"/>
            <w:right w:val="none" w:sz="0" w:space="0" w:color="auto"/>
          </w:divBdr>
        </w:div>
        <w:div w:id="416757719">
          <w:marLeft w:val="640"/>
          <w:marRight w:val="0"/>
          <w:marTop w:val="0"/>
          <w:marBottom w:val="0"/>
          <w:divBdr>
            <w:top w:val="none" w:sz="0" w:space="0" w:color="auto"/>
            <w:left w:val="none" w:sz="0" w:space="0" w:color="auto"/>
            <w:bottom w:val="none" w:sz="0" w:space="0" w:color="auto"/>
            <w:right w:val="none" w:sz="0" w:space="0" w:color="auto"/>
          </w:divBdr>
        </w:div>
        <w:div w:id="443575542">
          <w:marLeft w:val="640"/>
          <w:marRight w:val="0"/>
          <w:marTop w:val="0"/>
          <w:marBottom w:val="0"/>
          <w:divBdr>
            <w:top w:val="none" w:sz="0" w:space="0" w:color="auto"/>
            <w:left w:val="none" w:sz="0" w:space="0" w:color="auto"/>
            <w:bottom w:val="none" w:sz="0" w:space="0" w:color="auto"/>
            <w:right w:val="none" w:sz="0" w:space="0" w:color="auto"/>
          </w:divBdr>
        </w:div>
        <w:div w:id="469058886">
          <w:marLeft w:val="640"/>
          <w:marRight w:val="0"/>
          <w:marTop w:val="0"/>
          <w:marBottom w:val="0"/>
          <w:divBdr>
            <w:top w:val="none" w:sz="0" w:space="0" w:color="auto"/>
            <w:left w:val="none" w:sz="0" w:space="0" w:color="auto"/>
            <w:bottom w:val="none" w:sz="0" w:space="0" w:color="auto"/>
            <w:right w:val="none" w:sz="0" w:space="0" w:color="auto"/>
          </w:divBdr>
        </w:div>
        <w:div w:id="488326599">
          <w:marLeft w:val="640"/>
          <w:marRight w:val="0"/>
          <w:marTop w:val="0"/>
          <w:marBottom w:val="0"/>
          <w:divBdr>
            <w:top w:val="none" w:sz="0" w:space="0" w:color="auto"/>
            <w:left w:val="none" w:sz="0" w:space="0" w:color="auto"/>
            <w:bottom w:val="none" w:sz="0" w:space="0" w:color="auto"/>
            <w:right w:val="none" w:sz="0" w:space="0" w:color="auto"/>
          </w:divBdr>
        </w:div>
        <w:div w:id="489366440">
          <w:marLeft w:val="640"/>
          <w:marRight w:val="0"/>
          <w:marTop w:val="0"/>
          <w:marBottom w:val="0"/>
          <w:divBdr>
            <w:top w:val="none" w:sz="0" w:space="0" w:color="auto"/>
            <w:left w:val="none" w:sz="0" w:space="0" w:color="auto"/>
            <w:bottom w:val="none" w:sz="0" w:space="0" w:color="auto"/>
            <w:right w:val="none" w:sz="0" w:space="0" w:color="auto"/>
          </w:divBdr>
        </w:div>
        <w:div w:id="492186158">
          <w:marLeft w:val="640"/>
          <w:marRight w:val="0"/>
          <w:marTop w:val="0"/>
          <w:marBottom w:val="0"/>
          <w:divBdr>
            <w:top w:val="none" w:sz="0" w:space="0" w:color="auto"/>
            <w:left w:val="none" w:sz="0" w:space="0" w:color="auto"/>
            <w:bottom w:val="none" w:sz="0" w:space="0" w:color="auto"/>
            <w:right w:val="none" w:sz="0" w:space="0" w:color="auto"/>
          </w:divBdr>
        </w:div>
        <w:div w:id="497384932">
          <w:marLeft w:val="640"/>
          <w:marRight w:val="0"/>
          <w:marTop w:val="0"/>
          <w:marBottom w:val="0"/>
          <w:divBdr>
            <w:top w:val="none" w:sz="0" w:space="0" w:color="auto"/>
            <w:left w:val="none" w:sz="0" w:space="0" w:color="auto"/>
            <w:bottom w:val="none" w:sz="0" w:space="0" w:color="auto"/>
            <w:right w:val="none" w:sz="0" w:space="0" w:color="auto"/>
          </w:divBdr>
        </w:div>
        <w:div w:id="511266977">
          <w:marLeft w:val="640"/>
          <w:marRight w:val="0"/>
          <w:marTop w:val="0"/>
          <w:marBottom w:val="0"/>
          <w:divBdr>
            <w:top w:val="none" w:sz="0" w:space="0" w:color="auto"/>
            <w:left w:val="none" w:sz="0" w:space="0" w:color="auto"/>
            <w:bottom w:val="none" w:sz="0" w:space="0" w:color="auto"/>
            <w:right w:val="none" w:sz="0" w:space="0" w:color="auto"/>
          </w:divBdr>
        </w:div>
        <w:div w:id="576744472">
          <w:marLeft w:val="640"/>
          <w:marRight w:val="0"/>
          <w:marTop w:val="0"/>
          <w:marBottom w:val="0"/>
          <w:divBdr>
            <w:top w:val="none" w:sz="0" w:space="0" w:color="auto"/>
            <w:left w:val="none" w:sz="0" w:space="0" w:color="auto"/>
            <w:bottom w:val="none" w:sz="0" w:space="0" w:color="auto"/>
            <w:right w:val="none" w:sz="0" w:space="0" w:color="auto"/>
          </w:divBdr>
        </w:div>
        <w:div w:id="609169216">
          <w:marLeft w:val="640"/>
          <w:marRight w:val="0"/>
          <w:marTop w:val="0"/>
          <w:marBottom w:val="0"/>
          <w:divBdr>
            <w:top w:val="none" w:sz="0" w:space="0" w:color="auto"/>
            <w:left w:val="none" w:sz="0" w:space="0" w:color="auto"/>
            <w:bottom w:val="none" w:sz="0" w:space="0" w:color="auto"/>
            <w:right w:val="none" w:sz="0" w:space="0" w:color="auto"/>
          </w:divBdr>
        </w:div>
        <w:div w:id="699890425">
          <w:marLeft w:val="640"/>
          <w:marRight w:val="0"/>
          <w:marTop w:val="0"/>
          <w:marBottom w:val="0"/>
          <w:divBdr>
            <w:top w:val="none" w:sz="0" w:space="0" w:color="auto"/>
            <w:left w:val="none" w:sz="0" w:space="0" w:color="auto"/>
            <w:bottom w:val="none" w:sz="0" w:space="0" w:color="auto"/>
            <w:right w:val="none" w:sz="0" w:space="0" w:color="auto"/>
          </w:divBdr>
        </w:div>
        <w:div w:id="707146915">
          <w:marLeft w:val="640"/>
          <w:marRight w:val="0"/>
          <w:marTop w:val="0"/>
          <w:marBottom w:val="0"/>
          <w:divBdr>
            <w:top w:val="none" w:sz="0" w:space="0" w:color="auto"/>
            <w:left w:val="none" w:sz="0" w:space="0" w:color="auto"/>
            <w:bottom w:val="none" w:sz="0" w:space="0" w:color="auto"/>
            <w:right w:val="none" w:sz="0" w:space="0" w:color="auto"/>
          </w:divBdr>
        </w:div>
        <w:div w:id="787356531">
          <w:marLeft w:val="640"/>
          <w:marRight w:val="0"/>
          <w:marTop w:val="0"/>
          <w:marBottom w:val="0"/>
          <w:divBdr>
            <w:top w:val="none" w:sz="0" w:space="0" w:color="auto"/>
            <w:left w:val="none" w:sz="0" w:space="0" w:color="auto"/>
            <w:bottom w:val="none" w:sz="0" w:space="0" w:color="auto"/>
            <w:right w:val="none" w:sz="0" w:space="0" w:color="auto"/>
          </w:divBdr>
        </w:div>
        <w:div w:id="802696398">
          <w:marLeft w:val="640"/>
          <w:marRight w:val="0"/>
          <w:marTop w:val="0"/>
          <w:marBottom w:val="0"/>
          <w:divBdr>
            <w:top w:val="none" w:sz="0" w:space="0" w:color="auto"/>
            <w:left w:val="none" w:sz="0" w:space="0" w:color="auto"/>
            <w:bottom w:val="none" w:sz="0" w:space="0" w:color="auto"/>
            <w:right w:val="none" w:sz="0" w:space="0" w:color="auto"/>
          </w:divBdr>
        </w:div>
        <w:div w:id="823745516">
          <w:marLeft w:val="640"/>
          <w:marRight w:val="0"/>
          <w:marTop w:val="0"/>
          <w:marBottom w:val="0"/>
          <w:divBdr>
            <w:top w:val="none" w:sz="0" w:space="0" w:color="auto"/>
            <w:left w:val="none" w:sz="0" w:space="0" w:color="auto"/>
            <w:bottom w:val="none" w:sz="0" w:space="0" w:color="auto"/>
            <w:right w:val="none" w:sz="0" w:space="0" w:color="auto"/>
          </w:divBdr>
        </w:div>
        <w:div w:id="827867388">
          <w:marLeft w:val="640"/>
          <w:marRight w:val="0"/>
          <w:marTop w:val="0"/>
          <w:marBottom w:val="0"/>
          <w:divBdr>
            <w:top w:val="none" w:sz="0" w:space="0" w:color="auto"/>
            <w:left w:val="none" w:sz="0" w:space="0" w:color="auto"/>
            <w:bottom w:val="none" w:sz="0" w:space="0" w:color="auto"/>
            <w:right w:val="none" w:sz="0" w:space="0" w:color="auto"/>
          </w:divBdr>
        </w:div>
        <w:div w:id="897203281">
          <w:marLeft w:val="640"/>
          <w:marRight w:val="0"/>
          <w:marTop w:val="0"/>
          <w:marBottom w:val="0"/>
          <w:divBdr>
            <w:top w:val="none" w:sz="0" w:space="0" w:color="auto"/>
            <w:left w:val="none" w:sz="0" w:space="0" w:color="auto"/>
            <w:bottom w:val="none" w:sz="0" w:space="0" w:color="auto"/>
            <w:right w:val="none" w:sz="0" w:space="0" w:color="auto"/>
          </w:divBdr>
        </w:div>
        <w:div w:id="904070891">
          <w:marLeft w:val="640"/>
          <w:marRight w:val="0"/>
          <w:marTop w:val="0"/>
          <w:marBottom w:val="0"/>
          <w:divBdr>
            <w:top w:val="none" w:sz="0" w:space="0" w:color="auto"/>
            <w:left w:val="none" w:sz="0" w:space="0" w:color="auto"/>
            <w:bottom w:val="none" w:sz="0" w:space="0" w:color="auto"/>
            <w:right w:val="none" w:sz="0" w:space="0" w:color="auto"/>
          </w:divBdr>
        </w:div>
        <w:div w:id="918908893">
          <w:marLeft w:val="640"/>
          <w:marRight w:val="0"/>
          <w:marTop w:val="0"/>
          <w:marBottom w:val="0"/>
          <w:divBdr>
            <w:top w:val="none" w:sz="0" w:space="0" w:color="auto"/>
            <w:left w:val="none" w:sz="0" w:space="0" w:color="auto"/>
            <w:bottom w:val="none" w:sz="0" w:space="0" w:color="auto"/>
            <w:right w:val="none" w:sz="0" w:space="0" w:color="auto"/>
          </w:divBdr>
        </w:div>
        <w:div w:id="923876833">
          <w:marLeft w:val="640"/>
          <w:marRight w:val="0"/>
          <w:marTop w:val="0"/>
          <w:marBottom w:val="0"/>
          <w:divBdr>
            <w:top w:val="none" w:sz="0" w:space="0" w:color="auto"/>
            <w:left w:val="none" w:sz="0" w:space="0" w:color="auto"/>
            <w:bottom w:val="none" w:sz="0" w:space="0" w:color="auto"/>
            <w:right w:val="none" w:sz="0" w:space="0" w:color="auto"/>
          </w:divBdr>
        </w:div>
        <w:div w:id="963849779">
          <w:marLeft w:val="640"/>
          <w:marRight w:val="0"/>
          <w:marTop w:val="0"/>
          <w:marBottom w:val="0"/>
          <w:divBdr>
            <w:top w:val="none" w:sz="0" w:space="0" w:color="auto"/>
            <w:left w:val="none" w:sz="0" w:space="0" w:color="auto"/>
            <w:bottom w:val="none" w:sz="0" w:space="0" w:color="auto"/>
            <w:right w:val="none" w:sz="0" w:space="0" w:color="auto"/>
          </w:divBdr>
        </w:div>
        <w:div w:id="965086337">
          <w:marLeft w:val="640"/>
          <w:marRight w:val="0"/>
          <w:marTop w:val="0"/>
          <w:marBottom w:val="0"/>
          <w:divBdr>
            <w:top w:val="none" w:sz="0" w:space="0" w:color="auto"/>
            <w:left w:val="none" w:sz="0" w:space="0" w:color="auto"/>
            <w:bottom w:val="none" w:sz="0" w:space="0" w:color="auto"/>
            <w:right w:val="none" w:sz="0" w:space="0" w:color="auto"/>
          </w:divBdr>
        </w:div>
        <w:div w:id="972715342">
          <w:marLeft w:val="640"/>
          <w:marRight w:val="0"/>
          <w:marTop w:val="0"/>
          <w:marBottom w:val="0"/>
          <w:divBdr>
            <w:top w:val="none" w:sz="0" w:space="0" w:color="auto"/>
            <w:left w:val="none" w:sz="0" w:space="0" w:color="auto"/>
            <w:bottom w:val="none" w:sz="0" w:space="0" w:color="auto"/>
            <w:right w:val="none" w:sz="0" w:space="0" w:color="auto"/>
          </w:divBdr>
        </w:div>
        <w:div w:id="973946948">
          <w:marLeft w:val="640"/>
          <w:marRight w:val="0"/>
          <w:marTop w:val="0"/>
          <w:marBottom w:val="0"/>
          <w:divBdr>
            <w:top w:val="none" w:sz="0" w:space="0" w:color="auto"/>
            <w:left w:val="none" w:sz="0" w:space="0" w:color="auto"/>
            <w:bottom w:val="none" w:sz="0" w:space="0" w:color="auto"/>
            <w:right w:val="none" w:sz="0" w:space="0" w:color="auto"/>
          </w:divBdr>
        </w:div>
        <w:div w:id="1013606387">
          <w:marLeft w:val="640"/>
          <w:marRight w:val="0"/>
          <w:marTop w:val="0"/>
          <w:marBottom w:val="0"/>
          <w:divBdr>
            <w:top w:val="none" w:sz="0" w:space="0" w:color="auto"/>
            <w:left w:val="none" w:sz="0" w:space="0" w:color="auto"/>
            <w:bottom w:val="none" w:sz="0" w:space="0" w:color="auto"/>
            <w:right w:val="none" w:sz="0" w:space="0" w:color="auto"/>
          </w:divBdr>
        </w:div>
        <w:div w:id="1056244371">
          <w:marLeft w:val="640"/>
          <w:marRight w:val="0"/>
          <w:marTop w:val="0"/>
          <w:marBottom w:val="0"/>
          <w:divBdr>
            <w:top w:val="none" w:sz="0" w:space="0" w:color="auto"/>
            <w:left w:val="none" w:sz="0" w:space="0" w:color="auto"/>
            <w:bottom w:val="none" w:sz="0" w:space="0" w:color="auto"/>
            <w:right w:val="none" w:sz="0" w:space="0" w:color="auto"/>
          </w:divBdr>
        </w:div>
        <w:div w:id="1070813344">
          <w:marLeft w:val="640"/>
          <w:marRight w:val="0"/>
          <w:marTop w:val="0"/>
          <w:marBottom w:val="0"/>
          <w:divBdr>
            <w:top w:val="none" w:sz="0" w:space="0" w:color="auto"/>
            <w:left w:val="none" w:sz="0" w:space="0" w:color="auto"/>
            <w:bottom w:val="none" w:sz="0" w:space="0" w:color="auto"/>
            <w:right w:val="none" w:sz="0" w:space="0" w:color="auto"/>
          </w:divBdr>
        </w:div>
        <w:div w:id="1103573635">
          <w:marLeft w:val="640"/>
          <w:marRight w:val="0"/>
          <w:marTop w:val="0"/>
          <w:marBottom w:val="0"/>
          <w:divBdr>
            <w:top w:val="none" w:sz="0" w:space="0" w:color="auto"/>
            <w:left w:val="none" w:sz="0" w:space="0" w:color="auto"/>
            <w:bottom w:val="none" w:sz="0" w:space="0" w:color="auto"/>
            <w:right w:val="none" w:sz="0" w:space="0" w:color="auto"/>
          </w:divBdr>
        </w:div>
        <w:div w:id="1105808763">
          <w:marLeft w:val="640"/>
          <w:marRight w:val="0"/>
          <w:marTop w:val="0"/>
          <w:marBottom w:val="0"/>
          <w:divBdr>
            <w:top w:val="none" w:sz="0" w:space="0" w:color="auto"/>
            <w:left w:val="none" w:sz="0" w:space="0" w:color="auto"/>
            <w:bottom w:val="none" w:sz="0" w:space="0" w:color="auto"/>
            <w:right w:val="none" w:sz="0" w:space="0" w:color="auto"/>
          </w:divBdr>
        </w:div>
        <w:div w:id="1118374733">
          <w:marLeft w:val="640"/>
          <w:marRight w:val="0"/>
          <w:marTop w:val="0"/>
          <w:marBottom w:val="0"/>
          <w:divBdr>
            <w:top w:val="none" w:sz="0" w:space="0" w:color="auto"/>
            <w:left w:val="none" w:sz="0" w:space="0" w:color="auto"/>
            <w:bottom w:val="none" w:sz="0" w:space="0" w:color="auto"/>
            <w:right w:val="none" w:sz="0" w:space="0" w:color="auto"/>
          </w:divBdr>
        </w:div>
        <w:div w:id="1121534090">
          <w:marLeft w:val="640"/>
          <w:marRight w:val="0"/>
          <w:marTop w:val="0"/>
          <w:marBottom w:val="0"/>
          <w:divBdr>
            <w:top w:val="none" w:sz="0" w:space="0" w:color="auto"/>
            <w:left w:val="none" w:sz="0" w:space="0" w:color="auto"/>
            <w:bottom w:val="none" w:sz="0" w:space="0" w:color="auto"/>
            <w:right w:val="none" w:sz="0" w:space="0" w:color="auto"/>
          </w:divBdr>
        </w:div>
        <w:div w:id="1133055775">
          <w:marLeft w:val="640"/>
          <w:marRight w:val="0"/>
          <w:marTop w:val="0"/>
          <w:marBottom w:val="0"/>
          <w:divBdr>
            <w:top w:val="none" w:sz="0" w:space="0" w:color="auto"/>
            <w:left w:val="none" w:sz="0" w:space="0" w:color="auto"/>
            <w:bottom w:val="none" w:sz="0" w:space="0" w:color="auto"/>
            <w:right w:val="none" w:sz="0" w:space="0" w:color="auto"/>
          </w:divBdr>
        </w:div>
        <w:div w:id="1156189402">
          <w:marLeft w:val="640"/>
          <w:marRight w:val="0"/>
          <w:marTop w:val="0"/>
          <w:marBottom w:val="0"/>
          <w:divBdr>
            <w:top w:val="none" w:sz="0" w:space="0" w:color="auto"/>
            <w:left w:val="none" w:sz="0" w:space="0" w:color="auto"/>
            <w:bottom w:val="none" w:sz="0" w:space="0" w:color="auto"/>
            <w:right w:val="none" w:sz="0" w:space="0" w:color="auto"/>
          </w:divBdr>
        </w:div>
        <w:div w:id="1181045669">
          <w:marLeft w:val="640"/>
          <w:marRight w:val="0"/>
          <w:marTop w:val="0"/>
          <w:marBottom w:val="0"/>
          <w:divBdr>
            <w:top w:val="none" w:sz="0" w:space="0" w:color="auto"/>
            <w:left w:val="none" w:sz="0" w:space="0" w:color="auto"/>
            <w:bottom w:val="none" w:sz="0" w:space="0" w:color="auto"/>
            <w:right w:val="none" w:sz="0" w:space="0" w:color="auto"/>
          </w:divBdr>
        </w:div>
        <w:div w:id="1265461900">
          <w:marLeft w:val="640"/>
          <w:marRight w:val="0"/>
          <w:marTop w:val="0"/>
          <w:marBottom w:val="0"/>
          <w:divBdr>
            <w:top w:val="none" w:sz="0" w:space="0" w:color="auto"/>
            <w:left w:val="none" w:sz="0" w:space="0" w:color="auto"/>
            <w:bottom w:val="none" w:sz="0" w:space="0" w:color="auto"/>
            <w:right w:val="none" w:sz="0" w:space="0" w:color="auto"/>
          </w:divBdr>
        </w:div>
        <w:div w:id="1295795676">
          <w:marLeft w:val="640"/>
          <w:marRight w:val="0"/>
          <w:marTop w:val="0"/>
          <w:marBottom w:val="0"/>
          <w:divBdr>
            <w:top w:val="none" w:sz="0" w:space="0" w:color="auto"/>
            <w:left w:val="none" w:sz="0" w:space="0" w:color="auto"/>
            <w:bottom w:val="none" w:sz="0" w:space="0" w:color="auto"/>
            <w:right w:val="none" w:sz="0" w:space="0" w:color="auto"/>
          </w:divBdr>
        </w:div>
        <w:div w:id="1373841161">
          <w:marLeft w:val="640"/>
          <w:marRight w:val="0"/>
          <w:marTop w:val="0"/>
          <w:marBottom w:val="0"/>
          <w:divBdr>
            <w:top w:val="none" w:sz="0" w:space="0" w:color="auto"/>
            <w:left w:val="none" w:sz="0" w:space="0" w:color="auto"/>
            <w:bottom w:val="none" w:sz="0" w:space="0" w:color="auto"/>
            <w:right w:val="none" w:sz="0" w:space="0" w:color="auto"/>
          </w:divBdr>
        </w:div>
        <w:div w:id="1418553159">
          <w:marLeft w:val="640"/>
          <w:marRight w:val="0"/>
          <w:marTop w:val="0"/>
          <w:marBottom w:val="0"/>
          <w:divBdr>
            <w:top w:val="none" w:sz="0" w:space="0" w:color="auto"/>
            <w:left w:val="none" w:sz="0" w:space="0" w:color="auto"/>
            <w:bottom w:val="none" w:sz="0" w:space="0" w:color="auto"/>
            <w:right w:val="none" w:sz="0" w:space="0" w:color="auto"/>
          </w:divBdr>
        </w:div>
        <w:div w:id="1425109261">
          <w:marLeft w:val="640"/>
          <w:marRight w:val="0"/>
          <w:marTop w:val="0"/>
          <w:marBottom w:val="0"/>
          <w:divBdr>
            <w:top w:val="none" w:sz="0" w:space="0" w:color="auto"/>
            <w:left w:val="none" w:sz="0" w:space="0" w:color="auto"/>
            <w:bottom w:val="none" w:sz="0" w:space="0" w:color="auto"/>
            <w:right w:val="none" w:sz="0" w:space="0" w:color="auto"/>
          </w:divBdr>
        </w:div>
        <w:div w:id="1449663873">
          <w:marLeft w:val="640"/>
          <w:marRight w:val="0"/>
          <w:marTop w:val="0"/>
          <w:marBottom w:val="0"/>
          <w:divBdr>
            <w:top w:val="none" w:sz="0" w:space="0" w:color="auto"/>
            <w:left w:val="none" w:sz="0" w:space="0" w:color="auto"/>
            <w:bottom w:val="none" w:sz="0" w:space="0" w:color="auto"/>
            <w:right w:val="none" w:sz="0" w:space="0" w:color="auto"/>
          </w:divBdr>
        </w:div>
        <w:div w:id="1470897187">
          <w:marLeft w:val="640"/>
          <w:marRight w:val="0"/>
          <w:marTop w:val="0"/>
          <w:marBottom w:val="0"/>
          <w:divBdr>
            <w:top w:val="none" w:sz="0" w:space="0" w:color="auto"/>
            <w:left w:val="none" w:sz="0" w:space="0" w:color="auto"/>
            <w:bottom w:val="none" w:sz="0" w:space="0" w:color="auto"/>
            <w:right w:val="none" w:sz="0" w:space="0" w:color="auto"/>
          </w:divBdr>
        </w:div>
        <w:div w:id="1516921140">
          <w:marLeft w:val="640"/>
          <w:marRight w:val="0"/>
          <w:marTop w:val="0"/>
          <w:marBottom w:val="0"/>
          <w:divBdr>
            <w:top w:val="none" w:sz="0" w:space="0" w:color="auto"/>
            <w:left w:val="none" w:sz="0" w:space="0" w:color="auto"/>
            <w:bottom w:val="none" w:sz="0" w:space="0" w:color="auto"/>
            <w:right w:val="none" w:sz="0" w:space="0" w:color="auto"/>
          </w:divBdr>
        </w:div>
        <w:div w:id="1534265796">
          <w:marLeft w:val="640"/>
          <w:marRight w:val="0"/>
          <w:marTop w:val="0"/>
          <w:marBottom w:val="0"/>
          <w:divBdr>
            <w:top w:val="none" w:sz="0" w:space="0" w:color="auto"/>
            <w:left w:val="none" w:sz="0" w:space="0" w:color="auto"/>
            <w:bottom w:val="none" w:sz="0" w:space="0" w:color="auto"/>
            <w:right w:val="none" w:sz="0" w:space="0" w:color="auto"/>
          </w:divBdr>
        </w:div>
        <w:div w:id="1561206469">
          <w:marLeft w:val="640"/>
          <w:marRight w:val="0"/>
          <w:marTop w:val="0"/>
          <w:marBottom w:val="0"/>
          <w:divBdr>
            <w:top w:val="none" w:sz="0" w:space="0" w:color="auto"/>
            <w:left w:val="none" w:sz="0" w:space="0" w:color="auto"/>
            <w:bottom w:val="none" w:sz="0" w:space="0" w:color="auto"/>
            <w:right w:val="none" w:sz="0" w:space="0" w:color="auto"/>
          </w:divBdr>
        </w:div>
        <w:div w:id="1569221084">
          <w:marLeft w:val="640"/>
          <w:marRight w:val="0"/>
          <w:marTop w:val="0"/>
          <w:marBottom w:val="0"/>
          <w:divBdr>
            <w:top w:val="none" w:sz="0" w:space="0" w:color="auto"/>
            <w:left w:val="none" w:sz="0" w:space="0" w:color="auto"/>
            <w:bottom w:val="none" w:sz="0" w:space="0" w:color="auto"/>
            <w:right w:val="none" w:sz="0" w:space="0" w:color="auto"/>
          </w:divBdr>
        </w:div>
        <w:div w:id="1586961161">
          <w:marLeft w:val="640"/>
          <w:marRight w:val="0"/>
          <w:marTop w:val="0"/>
          <w:marBottom w:val="0"/>
          <w:divBdr>
            <w:top w:val="none" w:sz="0" w:space="0" w:color="auto"/>
            <w:left w:val="none" w:sz="0" w:space="0" w:color="auto"/>
            <w:bottom w:val="none" w:sz="0" w:space="0" w:color="auto"/>
            <w:right w:val="none" w:sz="0" w:space="0" w:color="auto"/>
          </w:divBdr>
        </w:div>
        <w:div w:id="1615819013">
          <w:marLeft w:val="640"/>
          <w:marRight w:val="0"/>
          <w:marTop w:val="0"/>
          <w:marBottom w:val="0"/>
          <w:divBdr>
            <w:top w:val="none" w:sz="0" w:space="0" w:color="auto"/>
            <w:left w:val="none" w:sz="0" w:space="0" w:color="auto"/>
            <w:bottom w:val="none" w:sz="0" w:space="0" w:color="auto"/>
            <w:right w:val="none" w:sz="0" w:space="0" w:color="auto"/>
          </w:divBdr>
        </w:div>
        <w:div w:id="1756976352">
          <w:marLeft w:val="640"/>
          <w:marRight w:val="0"/>
          <w:marTop w:val="0"/>
          <w:marBottom w:val="0"/>
          <w:divBdr>
            <w:top w:val="none" w:sz="0" w:space="0" w:color="auto"/>
            <w:left w:val="none" w:sz="0" w:space="0" w:color="auto"/>
            <w:bottom w:val="none" w:sz="0" w:space="0" w:color="auto"/>
            <w:right w:val="none" w:sz="0" w:space="0" w:color="auto"/>
          </w:divBdr>
        </w:div>
        <w:div w:id="1789815851">
          <w:marLeft w:val="640"/>
          <w:marRight w:val="0"/>
          <w:marTop w:val="0"/>
          <w:marBottom w:val="0"/>
          <w:divBdr>
            <w:top w:val="none" w:sz="0" w:space="0" w:color="auto"/>
            <w:left w:val="none" w:sz="0" w:space="0" w:color="auto"/>
            <w:bottom w:val="none" w:sz="0" w:space="0" w:color="auto"/>
            <w:right w:val="none" w:sz="0" w:space="0" w:color="auto"/>
          </w:divBdr>
        </w:div>
        <w:div w:id="1797330724">
          <w:marLeft w:val="640"/>
          <w:marRight w:val="0"/>
          <w:marTop w:val="0"/>
          <w:marBottom w:val="0"/>
          <w:divBdr>
            <w:top w:val="none" w:sz="0" w:space="0" w:color="auto"/>
            <w:left w:val="none" w:sz="0" w:space="0" w:color="auto"/>
            <w:bottom w:val="none" w:sz="0" w:space="0" w:color="auto"/>
            <w:right w:val="none" w:sz="0" w:space="0" w:color="auto"/>
          </w:divBdr>
        </w:div>
        <w:div w:id="1822385292">
          <w:marLeft w:val="640"/>
          <w:marRight w:val="0"/>
          <w:marTop w:val="0"/>
          <w:marBottom w:val="0"/>
          <w:divBdr>
            <w:top w:val="none" w:sz="0" w:space="0" w:color="auto"/>
            <w:left w:val="none" w:sz="0" w:space="0" w:color="auto"/>
            <w:bottom w:val="none" w:sz="0" w:space="0" w:color="auto"/>
            <w:right w:val="none" w:sz="0" w:space="0" w:color="auto"/>
          </w:divBdr>
        </w:div>
        <w:div w:id="1868523179">
          <w:marLeft w:val="640"/>
          <w:marRight w:val="0"/>
          <w:marTop w:val="0"/>
          <w:marBottom w:val="0"/>
          <w:divBdr>
            <w:top w:val="none" w:sz="0" w:space="0" w:color="auto"/>
            <w:left w:val="none" w:sz="0" w:space="0" w:color="auto"/>
            <w:bottom w:val="none" w:sz="0" w:space="0" w:color="auto"/>
            <w:right w:val="none" w:sz="0" w:space="0" w:color="auto"/>
          </w:divBdr>
        </w:div>
        <w:div w:id="1886284439">
          <w:marLeft w:val="640"/>
          <w:marRight w:val="0"/>
          <w:marTop w:val="0"/>
          <w:marBottom w:val="0"/>
          <w:divBdr>
            <w:top w:val="none" w:sz="0" w:space="0" w:color="auto"/>
            <w:left w:val="none" w:sz="0" w:space="0" w:color="auto"/>
            <w:bottom w:val="none" w:sz="0" w:space="0" w:color="auto"/>
            <w:right w:val="none" w:sz="0" w:space="0" w:color="auto"/>
          </w:divBdr>
        </w:div>
        <w:div w:id="1908805895">
          <w:marLeft w:val="640"/>
          <w:marRight w:val="0"/>
          <w:marTop w:val="0"/>
          <w:marBottom w:val="0"/>
          <w:divBdr>
            <w:top w:val="none" w:sz="0" w:space="0" w:color="auto"/>
            <w:left w:val="none" w:sz="0" w:space="0" w:color="auto"/>
            <w:bottom w:val="none" w:sz="0" w:space="0" w:color="auto"/>
            <w:right w:val="none" w:sz="0" w:space="0" w:color="auto"/>
          </w:divBdr>
        </w:div>
        <w:div w:id="1912539626">
          <w:marLeft w:val="640"/>
          <w:marRight w:val="0"/>
          <w:marTop w:val="0"/>
          <w:marBottom w:val="0"/>
          <w:divBdr>
            <w:top w:val="none" w:sz="0" w:space="0" w:color="auto"/>
            <w:left w:val="none" w:sz="0" w:space="0" w:color="auto"/>
            <w:bottom w:val="none" w:sz="0" w:space="0" w:color="auto"/>
            <w:right w:val="none" w:sz="0" w:space="0" w:color="auto"/>
          </w:divBdr>
        </w:div>
        <w:div w:id="1948732192">
          <w:marLeft w:val="640"/>
          <w:marRight w:val="0"/>
          <w:marTop w:val="0"/>
          <w:marBottom w:val="0"/>
          <w:divBdr>
            <w:top w:val="none" w:sz="0" w:space="0" w:color="auto"/>
            <w:left w:val="none" w:sz="0" w:space="0" w:color="auto"/>
            <w:bottom w:val="none" w:sz="0" w:space="0" w:color="auto"/>
            <w:right w:val="none" w:sz="0" w:space="0" w:color="auto"/>
          </w:divBdr>
        </w:div>
        <w:div w:id="1982229780">
          <w:marLeft w:val="640"/>
          <w:marRight w:val="0"/>
          <w:marTop w:val="0"/>
          <w:marBottom w:val="0"/>
          <w:divBdr>
            <w:top w:val="none" w:sz="0" w:space="0" w:color="auto"/>
            <w:left w:val="none" w:sz="0" w:space="0" w:color="auto"/>
            <w:bottom w:val="none" w:sz="0" w:space="0" w:color="auto"/>
            <w:right w:val="none" w:sz="0" w:space="0" w:color="auto"/>
          </w:divBdr>
        </w:div>
        <w:div w:id="1994944430">
          <w:marLeft w:val="640"/>
          <w:marRight w:val="0"/>
          <w:marTop w:val="0"/>
          <w:marBottom w:val="0"/>
          <w:divBdr>
            <w:top w:val="none" w:sz="0" w:space="0" w:color="auto"/>
            <w:left w:val="none" w:sz="0" w:space="0" w:color="auto"/>
            <w:bottom w:val="none" w:sz="0" w:space="0" w:color="auto"/>
            <w:right w:val="none" w:sz="0" w:space="0" w:color="auto"/>
          </w:divBdr>
        </w:div>
        <w:div w:id="2023697436">
          <w:marLeft w:val="640"/>
          <w:marRight w:val="0"/>
          <w:marTop w:val="0"/>
          <w:marBottom w:val="0"/>
          <w:divBdr>
            <w:top w:val="none" w:sz="0" w:space="0" w:color="auto"/>
            <w:left w:val="none" w:sz="0" w:space="0" w:color="auto"/>
            <w:bottom w:val="none" w:sz="0" w:space="0" w:color="auto"/>
            <w:right w:val="none" w:sz="0" w:space="0" w:color="auto"/>
          </w:divBdr>
        </w:div>
        <w:div w:id="2046952599">
          <w:marLeft w:val="640"/>
          <w:marRight w:val="0"/>
          <w:marTop w:val="0"/>
          <w:marBottom w:val="0"/>
          <w:divBdr>
            <w:top w:val="none" w:sz="0" w:space="0" w:color="auto"/>
            <w:left w:val="none" w:sz="0" w:space="0" w:color="auto"/>
            <w:bottom w:val="none" w:sz="0" w:space="0" w:color="auto"/>
            <w:right w:val="none" w:sz="0" w:space="0" w:color="auto"/>
          </w:divBdr>
        </w:div>
        <w:div w:id="2115782810">
          <w:marLeft w:val="640"/>
          <w:marRight w:val="0"/>
          <w:marTop w:val="0"/>
          <w:marBottom w:val="0"/>
          <w:divBdr>
            <w:top w:val="none" w:sz="0" w:space="0" w:color="auto"/>
            <w:left w:val="none" w:sz="0" w:space="0" w:color="auto"/>
            <w:bottom w:val="none" w:sz="0" w:space="0" w:color="auto"/>
            <w:right w:val="none" w:sz="0" w:space="0" w:color="auto"/>
          </w:divBdr>
        </w:div>
        <w:div w:id="2121024121">
          <w:marLeft w:val="640"/>
          <w:marRight w:val="0"/>
          <w:marTop w:val="0"/>
          <w:marBottom w:val="0"/>
          <w:divBdr>
            <w:top w:val="none" w:sz="0" w:space="0" w:color="auto"/>
            <w:left w:val="none" w:sz="0" w:space="0" w:color="auto"/>
            <w:bottom w:val="none" w:sz="0" w:space="0" w:color="auto"/>
            <w:right w:val="none" w:sz="0" w:space="0" w:color="auto"/>
          </w:divBdr>
        </w:div>
        <w:div w:id="2147120684">
          <w:marLeft w:val="640"/>
          <w:marRight w:val="0"/>
          <w:marTop w:val="0"/>
          <w:marBottom w:val="0"/>
          <w:divBdr>
            <w:top w:val="none" w:sz="0" w:space="0" w:color="auto"/>
            <w:left w:val="none" w:sz="0" w:space="0" w:color="auto"/>
            <w:bottom w:val="none" w:sz="0" w:space="0" w:color="auto"/>
            <w:right w:val="none" w:sz="0" w:space="0" w:color="auto"/>
          </w:divBdr>
        </w:div>
      </w:divsChild>
    </w:div>
    <w:div w:id="1136869670">
      <w:bodyDiv w:val="1"/>
      <w:marLeft w:val="0"/>
      <w:marRight w:val="0"/>
      <w:marTop w:val="0"/>
      <w:marBottom w:val="0"/>
      <w:divBdr>
        <w:top w:val="none" w:sz="0" w:space="0" w:color="auto"/>
        <w:left w:val="none" w:sz="0" w:space="0" w:color="auto"/>
        <w:bottom w:val="none" w:sz="0" w:space="0" w:color="auto"/>
        <w:right w:val="none" w:sz="0" w:space="0" w:color="auto"/>
      </w:divBdr>
    </w:div>
    <w:div w:id="1190534146">
      <w:bodyDiv w:val="1"/>
      <w:marLeft w:val="0"/>
      <w:marRight w:val="0"/>
      <w:marTop w:val="0"/>
      <w:marBottom w:val="0"/>
      <w:divBdr>
        <w:top w:val="none" w:sz="0" w:space="0" w:color="auto"/>
        <w:left w:val="none" w:sz="0" w:space="0" w:color="auto"/>
        <w:bottom w:val="none" w:sz="0" w:space="0" w:color="auto"/>
        <w:right w:val="none" w:sz="0" w:space="0" w:color="auto"/>
      </w:divBdr>
      <w:divsChild>
        <w:div w:id="4014721">
          <w:marLeft w:val="640"/>
          <w:marRight w:val="0"/>
          <w:marTop w:val="0"/>
          <w:marBottom w:val="0"/>
          <w:divBdr>
            <w:top w:val="none" w:sz="0" w:space="0" w:color="auto"/>
            <w:left w:val="none" w:sz="0" w:space="0" w:color="auto"/>
            <w:bottom w:val="none" w:sz="0" w:space="0" w:color="auto"/>
            <w:right w:val="none" w:sz="0" w:space="0" w:color="auto"/>
          </w:divBdr>
        </w:div>
        <w:div w:id="14236854">
          <w:marLeft w:val="640"/>
          <w:marRight w:val="0"/>
          <w:marTop w:val="0"/>
          <w:marBottom w:val="0"/>
          <w:divBdr>
            <w:top w:val="none" w:sz="0" w:space="0" w:color="auto"/>
            <w:left w:val="none" w:sz="0" w:space="0" w:color="auto"/>
            <w:bottom w:val="none" w:sz="0" w:space="0" w:color="auto"/>
            <w:right w:val="none" w:sz="0" w:space="0" w:color="auto"/>
          </w:divBdr>
        </w:div>
        <w:div w:id="27417441">
          <w:marLeft w:val="640"/>
          <w:marRight w:val="0"/>
          <w:marTop w:val="0"/>
          <w:marBottom w:val="0"/>
          <w:divBdr>
            <w:top w:val="none" w:sz="0" w:space="0" w:color="auto"/>
            <w:left w:val="none" w:sz="0" w:space="0" w:color="auto"/>
            <w:bottom w:val="none" w:sz="0" w:space="0" w:color="auto"/>
            <w:right w:val="none" w:sz="0" w:space="0" w:color="auto"/>
          </w:divBdr>
        </w:div>
        <w:div w:id="53479237">
          <w:marLeft w:val="640"/>
          <w:marRight w:val="0"/>
          <w:marTop w:val="0"/>
          <w:marBottom w:val="0"/>
          <w:divBdr>
            <w:top w:val="none" w:sz="0" w:space="0" w:color="auto"/>
            <w:left w:val="none" w:sz="0" w:space="0" w:color="auto"/>
            <w:bottom w:val="none" w:sz="0" w:space="0" w:color="auto"/>
            <w:right w:val="none" w:sz="0" w:space="0" w:color="auto"/>
          </w:divBdr>
        </w:div>
        <w:div w:id="118886720">
          <w:marLeft w:val="640"/>
          <w:marRight w:val="0"/>
          <w:marTop w:val="0"/>
          <w:marBottom w:val="0"/>
          <w:divBdr>
            <w:top w:val="none" w:sz="0" w:space="0" w:color="auto"/>
            <w:left w:val="none" w:sz="0" w:space="0" w:color="auto"/>
            <w:bottom w:val="none" w:sz="0" w:space="0" w:color="auto"/>
            <w:right w:val="none" w:sz="0" w:space="0" w:color="auto"/>
          </w:divBdr>
        </w:div>
        <w:div w:id="168722196">
          <w:marLeft w:val="640"/>
          <w:marRight w:val="0"/>
          <w:marTop w:val="0"/>
          <w:marBottom w:val="0"/>
          <w:divBdr>
            <w:top w:val="none" w:sz="0" w:space="0" w:color="auto"/>
            <w:left w:val="none" w:sz="0" w:space="0" w:color="auto"/>
            <w:bottom w:val="none" w:sz="0" w:space="0" w:color="auto"/>
            <w:right w:val="none" w:sz="0" w:space="0" w:color="auto"/>
          </w:divBdr>
        </w:div>
        <w:div w:id="186798423">
          <w:marLeft w:val="640"/>
          <w:marRight w:val="0"/>
          <w:marTop w:val="0"/>
          <w:marBottom w:val="0"/>
          <w:divBdr>
            <w:top w:val="none" w:sz="0" w:space="0" w:color="auto"/>
            <w:left w:val="none" w:sz="0" w:space="0" w:color="auto"/>
            <w:bottom w:val="none" w:sz="0" w:space="0" w:color="auto"/>
            <w:right w:val="none" w:sz="0" w:space="0" w:color="auto"/>
          </w:divBdr>
        </w:div>
        <w:div w:id="197857896">
          <w:marLeft w:val="640"/>
          <w:marRight w:val="0"/>
          <w:marTop w:val="0"/>
          <w:marBottom w:val="0"/>
          <w:divBdr>
            <w:top w:val="none" w:sz="0" w:space="0" w:color="auto"/>
            <w:left w:val="none" w:sz="0" w:space="0" w:color="auto"/>
            <w:bottom w:val="none" w:sz="0" w:space="0" w:color="auto"/>
            <w:right w:val="none" w:sz="0" w:space="0" w:color="auto"/>
          </w:divBdr>
        </w:div>
        <w:div w:id="202139495">
          <w:marLeft w:val="640"/>
          <w:marRight w:val="0"/>
          <w:marTop w:val="0"/>
          <w:marBottom w:val="0"/>
          <w:divBdr>
            <w:top w:val="none" w:sz="0" w:space="0" w:color="auto"/>
            <w:left w:val="none" w:sz="0" w:space="0" w:color="auto"/>
            <w:bottom w:val="none" w:sz="0" w:space="0" w:color="auto"/>
            <w:right w:val="none" w:sz="0" w:space="0" w:color="auto"/>
          </w:divBdr>
        </w:div>
        <w:div w:id="207038504">
          <w:marLeft w:val="640"/>
          <w:marRight w:val="0"/>
          <w:marTop w:val="0"/>
          <w:marBottom w:val="0"/>
          <w:divBdr>
            <w:top w:val="none" w:sz="0" w:space="0" w:color="auto"/>
            <w:left w:val="none" w:sz="0" w:space="0" w:color="auto"/>
            <w:bottom w:val="none" w:sz="0" w:space="0" w:color="auto"/>
            <w:right w:val="none" w:sz="0" w:space="0" w:color="auto"/>
          </w:divBdr>
        </w:div>
        <w:div w:id="220600227">
          <w:marLeft w:val="640"/>
          <w:marRight w:val="0"/>
          <w:marTop w:val="0"/>
          <w:marBottom w:val="0"/>
          <w:divBdr>
            <w:top w:val="none" w:sz="0" w:space="0" w:color="auto"/>
            <w:left w:val="none" w:sz="0" w:space="0" w:color="auto"/>
            <w:bottom w:val="none" w:sz="0" w:space="0" w:color="auto"/>
            <w:right w:val="none" w:sz="0" w:space="0" w:color="auto"/>
          </w:divBdr>
        </w:div>
        <w:div w:id="229342924">
          <w:marLeft w:val="640"/>
          <w:marRight w:val="0"/>
          <w:marTop w:val="0"/>
          <w:marBottom w:val="0"/>
          <w:divBdr>
            <w:top w:val="none" w:sz="0" w:space="0" w:color="auto"/>
            <w:left w:val="none" w:sz="0" w:space="0" w:color="auto"/>
            <w:bottom w:val="none" w:sz="0" w:space="0" w:color="auto"/>
            <w:right w:val="none" w:sz="0" w:space="0" w:color="auto"/>
          </w:divBdr>
        </w:div>
        <w:div w:id="275260713">
          <w:marLeft w:val="640"/>
          <w:marRight w:val="0"/>
          <w:marTop w:val="0"/>
          <w:marBottom w:val="0"/>
          <w:divBdr>
            <w:top w:val="none" w:sz="0" w:space="0" w:color="auto"/>
            <w:left w:val="none" w:sz="0" w:space="0" w:color="auto"/>
            <w:bottom w:val="none" w:sz="0" w:space="0" w:color="auto"/>
            <w:right w:val="none" w:sz="0" w:space="0" w:color="auto"/>
          </w:divBdr>
        </w:div>
        <w:div w:id="304702191">
          <w:marLeft w:val="640"/>
          <w:marRight w:val="0"/>
          <w:marTop w:val="0"/>
          <w:marBottom w:val="0"/>
          <w:divBdr>
            <w:top w:val="none" w:sz="0" w:space="0" w:color="auto"/>
            <w:left w:val="none" w:sz="0" w:space="0" w:color="auto"/>
            <w:bottom w:val="none" w:sz="0" w:space="0" w:color="auto"/>
            <w:right w:val="none" w:sz="0" w:space="0" w:color="auto"/>
          </w:divBdr>
        </w:div>
        <w:div w:id="339739721">
          <w:marLeft w:val="640"/>
          <w:marRight w:val="0"/>
          <w:marTop w:val="0"/>
          <w:marBottom w:val="0"/>
          <w:divBdr>
            <w:top w:val="none" w:sz="0" w:space="0" w:color="auto"/>
            <w:left w:val="none" w:sz="0" w:space="0" w:color="auto"/>
            <w:bottom w:val="none" w:sz="0" w:space="0" w:color="auto"/>
            <w:right w:val="none" w:sz="0" w:space="0" w:color="auto"/>
          </w:divBdr>
        </w:div>
        <w:div w:id="344407739">
          <w:marLeft w:val="640"/>
          <w:marRight w:val="0"/>
          <w:marTop w:val="0"/>
          <w:marBottom w:val="0"/>
          <w:divBdr>
            <w:top w:val="none" w:sz="0" w:space="0" w:color="auto"/>
            <w:left w:val="none" w:sz="0" w:space="0" w:color="auto"/>
            <w:bottom w:val="none" w:sz="0" w:space="0" w:color="auto"/>
            <w:right w:val="none" w:sz="0" w:space="0" w:color="auto"/>
          </w:divBdr>
        </w:div>
        <w:div w:id="359167552">
          <w:marLeft w:val="640"/>
          <w:marRight w:val="0"/>
          <w:marTop w:val="0"/>
          <w:marBottom w:val="0"/>
          <w:divBdr>
            <w:top w:val="none" w:sz="0" w:space="0" w:color="auto"/>
            <w:left w:val="none" w:sz="0" w:space="0" w:color="auto"/>
            <w:bottom w:val="none" w:sz="0" w:space="0" w:color="auto"/>
            <w:right w:val="none" w:sz="0" w:space="0" w:color="auto"/>
          </w:divBdr>
        </w:div>
        <w:div w:id="383604032">
          <w:marLeft w:val="640"/>
          <w:marRight w:val="0"/>
          <w:marTop w:val="0"/>
          <w:marBottom w:val="0"/>
          <w:divBdr>
            <w:top w:val="none" w:sz="0" w:space="0" w:color="auto"/>
            <w:left w:val="none" w:sz="0" w:space="0" w:color="auto"/>
            <w:bottom w:val="none" w:sz="0" w:space="0" w:color="auto"/>
            <w:right w:val="none" w:sz="0" w:space="0" w:color="auto"/>
          </w:divBdr>
        </w:div>
        <w:div w:id="396392862">
          <w:marLeft w:val="640"/>
          <w:marRight w:val="0"/>
          <w:marTop w:val="0"/>
          <w:marBottom w:val="0"/>
          <w:divBdr>
            <w:top w:val="none" w:sz="0" w:space="0" w:color="auto"/>
            <w:left w:val="none" w:sz="0" w:space="0" w:color="auto"/>
            <w:bottom w:val="none" w:sz="0" w:space="0" w:color="auto"/>
            <w:right w:val="none" w:sz="0" w:space="0" w:color="auto"/>
          </w:divBdr>
        </w:div>
        <w:div w:id="483396989">
          <w:marLeft w:val="640"/>
          <w:marRight w:val="0"/>
          <w:marTop w:val="0"/>
          <w:marBottom w:val="0"/>
          <w:divBdr>
            <w:top w:val="none" w:sz="0" w:space="0" w:color="auto"/>
            <w:left w:val="none" w:sz="0" w:space="0" w:color="auto"/>
            <w:bottom w:val="none" w:sz="0" w:space="0" w:color="auto"/>
            <w:right w:val="none" w:sz="0" w:space="0" w:color="auto"/>
          </w:divBdr>
        </w:div>
        <w:div w:id="507214849">
          <w:marLeft w:val="640"/>
          <w:marRight w:val="0"/>
          <w:marTop w:val="0"/>
          <w:marBottom w:val="0"/>
          <w:divBdr>
            <w:top w:val="none" w:sz="0" w:space="0" w:color="auto"/>
            <w:left w:val="none" w:sz="0" w:space="0" w:color="auto"/>
            <w:bottom w:val="none" w:sz="0" w:space="0" w:color="auto"/>
            <w:right w:val="none" w:sz="0" w:space="0" w:color="auto"/>
          </w:divBdr>
        </w:div>
        <w:div w:id="545871559">
          <w:marLeft w:val="640"/>
          <w:marRight w:val="0"/>
          <w:marTop w:val="0"/>
          <w:marBottom w:val="0"/>
          <w:divBdr>
            <w:top w:val="none" w:sz="0" w:space="0" w:color="auto"/>
            <w:left w:val="none" w:sz="0" w:space="0" w:color="auto"/>
            <w:bottom w:val="none" w:sz="0" w:space="0" w:color="auto"/>
            <w:right w:val="none" w:sz="0" w:space="0" w:color="auto"/>
          </w:divBdr>
        </w:div>
        <w:div w:id="546994054">
          <w:marLeft w:val="640"/>
          <w:marRight w:val="0"/>
          <w:marTop w:val="0"/>
          <w:marBottom w:val="0"/>
          <w:divBdr>
            <w:top w:val="none" w:sz="0" w:space="0" w:color="auto"/>
            <w:left w:val="none" w:sz="0" w:space="0" w:color="auto"/>
            <w:bottom w:val="none" w:sz="0" w:space="0" w:color="auto"/>
            <w:right w:val="none" w:sz="0" w:space="0" w:color="auto"/>
          </w:divBdr>
        </w:div>
        <w:div w:id="568612870">
          <w:marLeft w:val="640"/>
          <w:marRight w:val="0"/>
          <w:marTop w:val="0"/>
          <w:marBottom w:val="0"/>
          <w:divBdr>
            <w:top w:val="none" w:sz="0" w:space="0" w:color="auto"/>
            <w:left w:val="none" w:sz="0" w:space="0" w:color="auto"/>
            <w:bottom w:val="none" w:sz="0" w:space="0" w:color="auto"/>
            <w:right w:val="none" w:sz="0" w:space="0" w:color="auto"/>
          </w:divBdr>
        </w:div>
        <w:div w:id="589966542">
          <w:marLeft w:val="640"/>
          <w:marRight w:val="0"/>
          <w:marTop w:val="0"/>
          <w:marBottom w:val="0"/>
          <w:divBdr>
            <w:top w:val="none" w:sz="0" w:space="0" w:color="auto"/>
            <w:left w:val="none" w:sz="0" w:space="0" w:color="auto"/>
            <w:bottom w:val="none" w:sz="0" w:space="0" w:color="auto"/>
            <w:right w:val="none" w:sz="0" w:space="0" w:color="auto"/>
          </w:divBdr>
        </w:div>
        <w:div w:id="598634850">
          <w:marLeft w:val="640"/>
          <w:marRight w:val="0"/>
          <w:marTop w:val="0"/>
          <w:marBottom w:val="0"/>
          <w:divBdr>
            <w:top w:val="none" w:sz="0" w:space="0" w:color="auto"/>
            <w:left w:val="none" w:sz="0" w:space="0" w:color="auto"/>
            <w:bottom w:val="none" w:sz="0" w:space="0" w:color="auto"/>
            <w:right w:val="none" w:sz="0" w:space="0" w:color="auto"/>
          </w:divBdr>
        </w:div>
        <w:div w:id="671370755">
          <w:marLeft w:val="640"/>
          <w:marRight w:val="0"/>
          <w:marTop w:val="0"/>
          <w:marBottom w:val="0"/>
          <w:divBdr>
            <w:top w:val="none" w:sz="0" w:space="0" w:color="auto"/>
            <w:left w:val="none" w:sz="0" w:space="0" w:color="auto"/>
            <w:bottom w:val="none" w:sz="0" w:space="0" w:color="auto"/>
            <w:right w:val="none" w:sz="0" w:space="0" w:color="auto"/>
          </w:divBdr>
        </w:div>
        <w:div w:id="699285335">
          <w:marLeft w:val="640"/>
          <w:marRight w:val="0"/>
          <w:marTop w:val="0"/>
          <w:marBottom w:val="0"/>
          <w:divBdr>
            <w:top w:val="none" w:sz="0" w:space="0" w:color="auto"/>
            <w:left w:val="none" w:sz="0" w:space="0" w:color="auto"/>
            <w:bottom w:val="none" w:sz="0" w:space="0" w:color="auto"/>
            <w:right w:val="none" w:sz="0" w:space="0" w:color="auto"/>
          </w:divBdr>
        </w:div>
        <w:div w:id="820655197">
          <w:marLeft w:val="640"/>
          <w:marRight w:val="0"/>
          <w:marTop w:val="0"/>
          <w:marBottom w:val="0"/>
          <w:divBdr>
            <w:top w:val="none" w:sz="0" w:space="0" w:color="auto"/>
            <w:left w:val="none" w:sz="0" w:space="0" w:color="auto"/>
            <w:bottom w:val="none" w:sz="0" w:space="0" w:color="auto"/>
            <w:right w:val="none" w:sz="0" w:space="0" w:color="auto"/>
          </w:divBdr>
        </w:div>
        <w:div w:id="847671332">
          <w:marLeft w:val="640"/>
          <w:marRight w:val="0"/>
          <w:marTop w:val="0"/>
          <w:marBottom w:val="0"/>
          <w:divBdr>
            <w:top w:val="none" w:sz="0" w:space="0" w:color="auto"/>
            <w:left w:val="none" w:sz="0" w:space="0" w:color="auto"/>
            <w:bottom w:val="none" w:sz="0" w:space="0" w:color="auto"/>
            <w:right w:val="none" w:sz="0" w:space="0" w:color="auto"/>
          </w:divBdr>
        </w:div>
        <w:div w:id="864709055">
          <w:marLeft w:val="640"/>
          <w:marRight w:val="0"/>
          <w:marTop w:val="0"/>
          <w:marBottom w:val="0"/>
          <w:divBdr>
            <w:top w:val="none" w:sz="0" w:space="0" w:color="auto"/>
            <w:left w:val="none" w:sz="0" w:space="0" w:color="auto"/>
            <w:bottom w:val="none" w:sz="0" w:space="0" w:color="auto"/>
            <w:right w:val="none" w:sz="0" w:space="0" w:color="auto"/>
          </w:divBdr>
        </w:div>
        <w:div w:id="873539876">
          <w:marLeft w:val="640"/>
          <w:marRight w:val="0"/>
          <w:marTop w:val="0"/>
          <w:marBottom w:val="0"/>
          <w:divBdr>
            <w:top w:val="none" w:sz="0" w:space="0" w:color="auto"/>
            <w:left w:val="none" w:sz="0" w:space="0" w:color="auto"/>
            <w:bottom w:val="none" w:sz="0" w:space="0" w:color="auto"/>
            <w:right w:val="none" w:sz="0" w:space="0" w:color="auto"/>
          </w:divBdr>
        </w:div>
        <w:div w:id="897394987">
          <w:marLeft w:val="640"/>
          <w:marRight w:val="0"/>
          <w:marTop w:val="0"/>
          <w:marBottom w:val="0"/>
          <w:divBdr>
            <w:top w:val="none" w:sz="0" w:space="0" w:color="auto"/>
            <w:left w:val="none" w:sz="0" w:space="0" w:color="auto"/>
            <w:bottom w:val="none" w:sz="0" w:space="0" w:color="auto"/>
            <w:right w:val="none" w:sz="0" w:space="0" w:color="auto"/>
          </w:divBdr>
        </w:div>
        <w:div w:id="942148685">
          <w:marLeft w:val="640"/>
          <w:marRight w:val="0"/>
          <w:marTop w:val="0"/>
          <w:marBottom w:val="0"/>
          <w:divBdr>
            <w:top w:val="none" w:sz="0" w:space="0" w:color="auto"/>
            <w:left w:val="none" w:sz="0" w:space="0" w:color="auto"/>
            <w:bottom w:val="none" w:sz="0" w:space="0" w:color="auto"/>
            <w:right w:val="none" w:sz="0" w:space="0" w:color="auto"/>
          </w:divBdr>
        </w:div>
        <w:div w:id="987049132">
          <w:marLeft w:val="640"/>
          <w:marRight w:val="0"/>
          <w:marTop w:val="0"/>
          <w:marBottom w:val="0"/>
          <w:divBdr>
            <w:top w:val="none" w:sz="0" w:space="0" w:color="auto"/>
            <w:left w:val="none" w:sz="0" w:space="0" w:color="auto"/>
            <w:bottom w:val="none" w:sz="0" w:space="0" w:color="auto"/>
            <w:right w:val="none" w:sz="0" w:space="0" w:color="auto"/>
          </w:divBdr>
        </w:div>
        <w:div w:id="1069310557">
          <w:marLeft w:val="640"/>
          <w:marRight w:val="0"/>
          <w:marTop w:val="0"/>
          <w:marBottom w:val="0"/>
          <w:divBdr>
            <w:top w:val="none" w:sz="0" w:space="0" w:color="auto"/>
            <w:left w:val="none" w:sz="0" w:space="0" w:color="auto"/>
            <w:bottom w:val="none" w:sz="0" w:space="0" w:color="auto"/>
            <w:right w:val="none" w:sz="0" w:space="0" w:color="auto"/>
          </w:divBdr>
        </w:div>
        <w:div w:id="1081366474">
          <w:marLeft w:val="640"/>
          <w:marRight w:val="0"/>
          <w:marTop w:val="0"/>
          <w:marBottom w:val="0"/>
          <w:divBdr>
            <w:top w:val="none" w:sz="0" w:space="0" w:color="auto"/>
            <w:left w:val="none" w:sz="0" w:space="0" w:color="auto"/>
            <w:bottom w:val="none" w:sz="0" w:space="0" w:color="auto"/>
            <w:right w:val="none" w:sz="0" w:space="0" w:color="auto"/>
          </w:divBdr>
        </w:div>
        <w:div w:id="1113131014">
          <w:marLeft w:val="640"/>
          <w:marRight w:val="0"/>
          <w:marTop w:val="0"/>
          <w:marBottom w:val="0"/>
          <w:divBdr>
            <w:top w:val="none" w:sz="0" w:space="0" w:color="auto"/>
            <w:left w:val="none" w:sz="0" w:space="0" w:color="auto"/>
            <w:bottom w:val="none" w:sz="0" w:space="0" w:color="auto"/>
            <w:right w:val="none" w:sz="0" w:space="0" w:color="auto"/>
          </w:divBdr>
        </w:div>
        <w:div w:id="1117063162">
          <w:marLeft w:val="640"/>
          <w:marRight w:val="0"/>
          <w:marTop w:val="0"/>
          <w:marBottom w:val="0"/>
          <w:divBdr>
            <w:top w:val="none" w:sz="0" w:space="0" w:color="auto"/>
            <w:left w:val="none" w:sz="0" w:space="0" w:color="auto"/>
            <w:bottom w:val="none" w:sz="0" w:space="0" w:color="auto"/>
            <w:right w:val="none" w:sz="0" w:space="0" w:color="auto"/>
          </w:divBdr>
        </w:div>
        <w:div w:id="1118912707">
          <w:marLeft w:val="640"/>
          <w:marRight w:val="0"/>
          <w:marTop w:val="0"/>
          <w:marBottom w:val="0"/>
          <w:divBdr>
            <w:top w:val="none" w:sz="0" w:space="0" w:color="auto"/>
            <w:left w:val="none" w:sz="0" w:space="0" w:color="auto"/>
            <w:bottom w:val="none" w:sz="0" w:space="0" w:color="auto"/>
            <w:right w:val="none" w:sz="0" w:space="0" w:color="auto"/>
          </w:divBdr>
        </w:div>
        <w:div w:id="1239245308">
          <w:marLeft w:val="640"/>
          <w:marRight w:val="0"/>
          <w:marTop w:val="0"/>
          <w:marBottom w:val="0"/>
          <w:divBdr>
            <w:top w:val="none" w:sz="0" w:space="0" w:color="auto"/>
            <w:left w:val="none" w:sz="0" w:space="0" w:color="auto"/>
            <w:bottom w:val="none" w:sz="0" w:space="0" w:color="auto"/>
            <w:right w:val="none" w:sz="0" w:space="0" w:color="auto"/>
          </w:divBdr>
        </w:div>
        <w:div w:id="1239705167">
          <w:marLeft w:val="640"/>
          <w:marRight w:val="0"/>
          <w:marTop w:val="0"/>
          <w:marBottom w:val="0"/>
          <w:divBdr>
            <w:top w:val="none" w:sz="0" w:space="0" w:color="auto"/>
            <w:left w:val="none" w:sz="0" w:space="0" w:color="auto"/>
            <w:bottom w:val="none" w:sz="0" w:space="0" w:color="auto"/>
            <w:right w:val="none" w:sz="0" w:space="0" w:color="auto"/>
          </w:divBdr>
        </w:div>
        <w:div w:id="1259798996">
          <w:marLeft w:val="640"/>
          <w:marRight w:val="0"/>
          <w:marTop w:val="0"/>
          <w:marBottom w:val="0"/>
          <w:divBdr>
            <w:top w:val="none" w:sz="0" w:space="0" w:color="auto"/>
            <w:left w:val="none" w:sz="0" w:space="0" w:color="auto"/>
            <w:bottom w:val="none" w:sz="0" w:space="0" w:color="auto"/>
            <w:right w:val="none" w:sz="0" w:space="0" w:color="auto"/>
          </w:divBdr>
        </w:div>
        <w:div w:id="1285580691">
          <w:marLeft w:val="640"/>
          <w:marRight w:val="0"/>
          <w:marTop w:val="0"/>
          <w:marBottom w:val="0"/>
          <w:divBdr>
            <w:top w:val="none" w:sz="0" w:space="0" w:color="auto"/>
            <w:left w:val="none" w:sz="0" w:space="0" w:color="auto"/>
            <w:bottom w:val="none" w:sz="0" w:space="0" w:color="auto"/>
            <w:right w:val="none" w:sz="0" w:space="0" w:color="auto"/>
          </w:divBdr>
        </w:div>
        <w:div w:id="1336959802">
          <w:marLeft w:val="640"/>
          <w:marRight w:val="0"/>
          <w:marTop w:val="0"/>
          <w:marBottom w:val="0"/>
          <w:divBdr>
            <w:top w:val="none" w:sz="0" w:space="0" w:color="auto"/>
            <w:left w:val="none" w:sz="0" w:space="0" w:color="auto"/>
            <w:bottom w:val="none" w:sz="0" w:space="0" w:color="auto"/>
            <w:right w:val="none" w:sz="0" w:space="0" w:color="auto"/>
          </w:divBdr>
        </w:div>
        <w:div w:id="1386025552">
          <w:marLeft w:val="640"/>
          <w:marRight w:val="0"/>
          <w:marTop w:val="0"/>
          <w:marBottom w:val="0"/>
          <w:divBdr>
            <w:top w:val="none" w:sz="0" w:space="0" w:color="auto"/>
            <w:left w:val="none" w:sz="0" w:space="0" w:color="auto"/>
            <w:bottom w:val="none" w:sz="0" w:space="0" w:color="auto"/>
            <w:right w:val="none" w:sz="0" w:space="0" w:color="auto"/>
          </w:divBdr>
        </w:div>
        <w:div w:id="1440370411">
          <w:marLeft w:val="640"/>
          <w:marRight w:val="0"/>
          <w:marTop w:val="0"/>
          <w:marBottom w:val="0"/>
          <w:divBdr>
            <w:top w:val="none" w:sz="0" w:space="0" w:color="auto"/>
            <w:left w:val="none" w:sz="0" w:space="0" w:color="auto"/>
            <w:bottom w:val="none" w:sz="0" w:space="0" w:color="auto"/>
            <w:right w:val="none" w:sz="0" w:space="0" w:color="auto"/>
          </w:divBdr>
        </w:div>
        <w:div w:id="1446343035">
          <w:marLeft w:val="640"/>
          <w:marRight w:val="0"/>
          <w:marTop w:val="0"/>
          <w:marBottom w:val="0"/>
          <w:divBdr>
            <w:top w:val="none" w:sz="0" w:space="0" w:color="auto"/>
            <w:left w:val="none" w:sz="0" w:space="0" w:color="auto"/>
            <w:bottom w:val="none" w:sz="0" w:space="0" w:color="auto"/>
            <w:right w:val="none" w:sz="0" w:space="0" w:color="auto"/>
          </w:divBdr>
        </w:div>
        <w:div w:id="1490243710">
          <w:marLeft w:val="640"/>
          <w:marRight w:val="0"/>
          <w:marTop w:val="0"/>
          <w:marBottom w:val="0"/>
          <w:divBdr>
            <w:top w:val="none" w:sz="0" w:space="0" w:color="auto"/>
            <w:left w:val="none" w:sz="0" w:space="0" w:color="auto"/>
            <w:bottom w:val="none" w:sz="0" w:space="0" w:color="auto"/>
            <w:right w:val="none" w:sz="0" w:space="0" w:color="auto"/>
          </w:divBdr>
        </w:div>
        <w:div w:id="1500539454">
          <w:marLeft w:val="640"/>
          <w:marRight w:val="0"/>
          <w:marTop w:val="0"/>
          <w:marBottom w:val="0"/>
          <w:divBdr>
            <w:top w:val="none" w:sz="0" w:space="0" w:color="auto"/>
            <w:left w:val="none" w:sz="0" w:space="0" w:color="auto"/>
            <w:bottom w:val="none" w:sz="0" w:space="0" w:color="auto"/>
            <w:right w:val="none" w:sz="0" w:space="0" w:color="auto"/>
          </w:divBdr>
        </w:div>
        <w:div w:id="1533610845">
          <w:marLeft w:val="640"/>
          <w:marRight w:val="0"/>
          <w:marTop w:val="0"/>
          <w:marBottom w:val="0"/>
          <w:divBdr>
            <w:top w:val="none" w:sz="0" w:space="0" w:color="auto"/>
            <w:left w:val="none" w:sz="0" w:space="0" w:color="auto"/>
            <w:bottom w:val="none" w:sz="0" w:space="0" w:color="auto"/>
            <w:right w:val="none" w:sz="0" w:space="0" w:color="auto"/>
          </w:divBdr>
        </w:div>
        <w:div w:id="1540162953">
          <w:marLeft w:val="640"/>
          <w:marRight w:val="0"/>
          <w:marTop w:val="0"/>
          <w:marBottom w:val="0"/>
          <w:divBdr>
            <w:top w:val="none" w:sz="0" w:space="0" w:color="auto"/>
            <w:left w:val="none" w:sz="0" w:space="0" w:color="auto"/>
            <w:bottom w:val="none" w:sz="0" w:space="0" w:color="auto"/>
            <w:right w:val="none" w:sz="0" w:space="0" w:color="auto"/>
          </w:divBdr>
        </w:div>
        <w:div w:id="1543245058">
          <w:marLeft w:val="640"/>
          <w:marRight w:val="0"/>
          <w:marTop w:val="0"/>
          <w:marBottom w:val="0"/>
          <w:divBdr>
            <w:top w:val="none" w:sz="0" w:space="0" w:color="auto"/>
            <w:left w:val="none" w:sz="0" w:space="0" w:color="auto"/>
            <w:bottom w:val="none" w:sz="0" w:space="0" w:color="auto"/>
            <w:right w:val="none" w:sz="0" w:space="0" w:color="auto"/>
          </w:divBdr>
        </w:div>
        <w:div w:id="1548298269">
          <w:marLeft w:val="640"/>
          <w:marRight w:val="0"/>
          <w:marTop w:val="0"/>
          <w:marBottom w:val="0"/>
          <w:divBdr>
            <w:top w:val="none" w:sz="0" w:space="0" w:color="auto"/>
            <w:left w:val="none" w:sz="0" w:space="0" w:color="auto"/>
            <w:bottom w:val="none" w:sz="0" w:space="0" w:color="auto"/>
            <w:right w:val="none" w:sz="0" w:space="0" w:color="auto"/>
          </w:divBdr>
        </w:div>
        <w:div w:id="1620449233">
          <w:marLeft w:val="640"/>
          <w:marRight w:val="0"/>
          <w:marTop w:val="0"/>
          <w:marBottom w:val="0"/>
          <w:divBdr>
            <w:top w:val="none" w:sz="0" w:space="0" w:color="auto"/>
            <w:left w:val="none" w:sz="0" w:space="0" w:color="auto"/>
            <w:bottom w:val="none" w:sz="0" w:space="0" w:color="auto"/>
            <w:right w:val="none" w:sz="0" w:space="0" w:color="auto"/>
          </w:divBdr>
        </w:div>
        <w:div w:id="1628121662">
          <w:marLeft w:val="640"/>
          <w:marRight w:val="0"/>
          <w:marTop w:val="0"/>
          <w:marBottom w:val="0"/>
          <w:divBdr>
            <w:top w:val="none" w:sz="0" w:space="0" w:color="auto"/>
            <w:left w:val="none" w:sz="0" w:space="0" w:color="auto"/>
            <w:bottom w:val="none" w:sz="0" w:space="0" w:color="auto"/>
            <w:right w:val="none" w:sz="0" w:space="0" w:color="auto"/>
          </w:divBdr>
        </w:div>
        <w:div w:id="1688826140">
          <w:marLeft w:val="640"/>
          <w:marRight w:val="0"/>
          <w:marTop w:val="0"/>
          <w:marBottom w:val="0"/>
          <w:divBdr>
            <w:top w:val="none" w:sz="0" w:space="0" w:color="auto"/>
            <w:left w:val="none" w:sz="0" w:space="0" w:color="auto"/>
            <w:bottom w:val="none" w:sz="0" w:space="0" w:color="auto"/>
            <w:right w:val="none" w:sz="0" w:space="0" w:color="auto"/>
          </w:divBdr>
        </w:div>
        <w:div w:id="1723675993">
          <w:marLeft w:val="640"/>
          <w:marRight w:val="0"/>
          <w:marTop w:val="0"/>
          <w:marBottom w:val="0"/>
          <w:divBdr>
            <w:top w:val="none" w:sz="0" w:space="0" w:color="auto"/>
            <w:left w:val="none" w:sz="0" w:space="0" w:color="auto"/>
            <w:bottom w:val="none" w:sz="0" w:space="0" w:color="auto"/>
            <w:right w:val="none" w:sz="0" w:space="0" w:color="auto"/>
          </w:divBdr>
        </w:div>
        <w:div w:id="1748915105">
          <w:marLeft w:val="640"/>
          <w:marRight w:val="0"/>
          <w:marTop w:val="0"/>
          <w:marBottom w:val="0"/>
          <w:divBdr>
            <w:top w:val="none" w:sz="0" w:space="0" w:color="auto"/>
            <w:left w:val="none" w:sz="0" w:space="0" w:color="auto"/>
            <w:bottom w:val="none" w:sz="0" w:space="0" w:color="auto"/>
            <w:right w:val="none" w:sz="0" w:space="0" w:color="auto"/>
          </w:divBdr>
        </w:div>
        <w:div w:id="1763451307">
          <w:marLeft w:val="640"/>
          <w:marRight w:val="0"/>
          <w:marTop w:val="0"/>
          <w:marBottom w:val="0"/>
          <w:divBdr>
            <w:top w:val="none" w:sz="0" w:space="0" w:color="auto"/>
            <w:left w:val="none" w:sz="0" w:space="0" w:color="auto"/>
            <w:bottom w:val="none" w:sz="0" w:space="0" w:color="auto"/>
            <w:right w:val="none" w:sz="0" w:space="0" w:color="auto"/>
          </w:divBdr>
        </w:div>
        <w:div w:id="1864828793">
          <w:marLeft w:val="640"/>
          <w:marRight w:val="0"/>
          <w:marTop w:val="0"/>
          <w:marBottom w:val="0"/>
          <w:divBdr>
            <w:top w:val="none" w:sz="0" w:space="0" w:color="auto"/>
            <w:left w:val="none" w:sz="0" w:space="0" w:color="auto"/>
            <w:bottom w:val="none" w:sz="0" w:space="0" w:color="auto"/>
            <w:right w:val="none" w:sz="0" w:space="0" w:color="auto"/>
          </w:divBdr>
        </w:div>
        <w:div w:id="1865819973">
          <w:marLeft w:val="640"/>
          <w:marRight w:val="0"/>
          <w:marTop w:val="0"/>
          <w:marBottom w:val="0"/>
          <w:divBdr>
            <w:top w:val="none" w:sz="0" w:space="0" w:color="auto"/>
            <w:left w:val="none" w:sz="0" w:space="0" w:color="auto"/>
            <w:bottom w:val="none" w:sz="0" w:space="0" w:color="auto"/>
            <w:right w:val="none" w:sz="0" w:space="0" w:color="auto"/>
          </w:divBdr>
        </w:div>
        <w:div w:id="1866164460">
          <w:marLeft w:val="640"/>
          <w:marRight w:val="0"/>
          <w:marTop w:val="0"/>
          <w:marBottom w:val="0"/>
          <w:divBdr>
            <w:top w:val="none" w:sz="0" w:space="0" w:color="auto"/>
            <w:left w:val="none" w:sz="0" w:space="0" w:color="auto"/>
            <w:bottom w:val="none" w:sz="0" w:space="0" w:color="auto"/>
            <w:right w:val="none" w:sz="0" w:space="0" w:color="auto"/>
          </w:divBdr>
        </w:div>
        <w:div w:id="1872571696">
          <w:marLeft w:val="640"/>
          <w:marRight w:val="0"/>
          <w:marTop w:val="0"/>
          <w:marBottom w:val="0"/>
          <w:divBdr>
            <w:top w:val="none" w:sz="0" w:space="0" w:color="auto"/>
            <w:left w:val="none" w:sz="0" w:space="0" w:color="auto"/>
            <w:bottom w:val="none" w:sz="0" w:space="0" w:color="auto"/>
            <w:right w:val="none" w:sz="0" w:space="0" w:color="auto"/>
          </w:divBdr>
        </w:div>
        <w:div w:id="1882327463">
          <w:marLeft w:val="640"/>
          <w:marRight w:val="0"/>
          <w:marTop w:val="0"/>
          <w:marBottom w:val="0"/>
          <w:divBdr>
            <w:top w:val="none" w:sz="0" w:space="0" w:color="auto"/>
            <w:left w:val="none" w:sz="0" w:space="0" w:color="auto"/>
            <w:bottom w:val="none" w:sz="0" w:space="0" w:color="auto"/>
            <w:right w:val="none" w:sz="0" w:space="0" w:color="auto"/>
          </w:divBdr>
        </w:div>
        <w:div w:id="1882743298">
          <w:marLeft w:val="640"/>
          <w:marRight w:val="0"/>
          <w:marTop w:val="0"/>
          <w:marBottom w:val="0"/>
          <w:divBdr>
            <w:top w:val="none" w:sz="0" w:space="0" w:color="auto"/>
            <w:left w:val="none" w:sz="0" w:space="0" w:color="auto"/>
            <w:bottom w:val="none" w:sz="0" w:space="0" w:color="auto"/>
            <w:right w:val="none" w:sz="0" w:space="0" w:color="auto"/>
          </w:divBdr>
        </w:div>
        <w:div w:id="1907644439">
          <w:marLeft w:val="640"/>
          <w:marRight w:val="0"/>
          <w:marTop w:val="0"/>
          <w:marBottom w:val="0"/>
          <w:divBdr>
            <w:top w:val="none" w:sz="0" w:space="0" w:color="auto"/>
            <w:left w:val="none" w:sz="0" w:space="0" w:color="auto"/>
            <w:bottom w:val="none" w:sz="0" w:space="0" w:color="auto"/>
            <w:right w:val="none" w:sz="0" w:space="0" w:color="auto"/>
          </w:divBdr>
        </w:div>
        <w:div w:id="1983924857">
          <w:marLeft w:val="640"/>
          <w:marRight w:val="0"/>
          <w:marTop w:val="0"/>
          <w:marBottom w:val="0"/>
          <w:divBdr>
            <w:top w:val="none" w:sz="0" w:space="0" w:color="auto"/>
            <w:left w:val="none" w:sz="0" w:space="0" w:color="auto"/>
            <w:bottom w:val="none" w:sz="0" w:space="0" w:color="auto"/>
            <w:right w:val="none" w:sz="0" w:space="0" w:color="auto"/>
          </w:divBdr>
        </w:div>
        <w:div w:id="1988700213">
          <w:marLeft w:val="640"/>
          <w:marRight w:val="0"/>
          <w:marTop w:val="0"/>
          <w:marBottom w:val="0"/>
          <w:divBdr>
            <w:top w:val="none" w:sz="0" w:space="0" w:color="auto"/>
            <w:left w:val="none" w:sz="0" w:space="0" w:color="auto"/>
            <w:bottom w:val="none" w:sz="0" w:space="0" w:color="auto"/>
            <w:right w:val="none" w:sz="0" w:space="0" w:color="auto"/>
          </w:divBdr>
        </w:div>
        <w:div w:id="2058704500">
          <w:marLeft w:val="640"/>
          <w:marRight w:val="0"/>
          <w:marTop w:val="0"/>
          <w:marBottom w:val="0"/>
          <w:divBdr>
            <w:top w:val="none" w:sz="0" w:space="0" w:color="auto"/>
            <w:left w:val="none" w:sz="0" w:space="0" w:color="auto"/>
            <w:bottom w:val="none" w:sz="0" w:space="0" w:color="auto"/>
            <w:right w:val="none" w:sz="0" w:space="0" w:color="auto"/>
          </w:divBdr>
        </w:div>
        <w:div w:id="2102985136">
          <w:marLeft w:val="640"/>
          <w:marRight w:val="0"/>
          <w:marTop w:val="0"/>
          <w:marBottom w:val="0"/>
          <w:divBdr>
            <w:top w:val="none" w:sz="0" w:space="0" w:color="auto"/>
            <w:left w:val="none" w:sz="0" w:space="0" w:color="auto"/>
            <w:bottom w:val="none" w:sz="0" w:space="0" w:color="auto"/>
            <w:right w:val="none" w:sz="0" w:space="0" w:color="auto"/>
          </w:divBdr>
        </w:div>
        <w:div w:id="2116516251">
          <w:marLeft w:val="640"/>
          <w:marRight w:val="0"/>
          <w:marTop w:val="0"/>
          <w:marBottom w:val="0"/>
          <w:divBdr>
            <w:top w:val="none" w:sz="0" w:space="0" w:color="auto"/>
            <w:left w:val="none" w:sz="0" w:space="0" w:color="auto"/>
            <w:bottom w:val="none" w:sz="0" w:space="0" w:color="auto"/>
            <w:right w:val="none" w:sz="0" w:space="0" w:color="auto"/>
          </w:divBdr>
        </w:div>
        <w:div w:id="2118985212">
          <w:marLeft w:val="640"/>
          <w:marRight w:val="0"/>
          <w:marTop w:val="0"/>
          <w:marBottom w:val="0"/>
          <w:divBdr>
            <w:top w:val="none" w:sz="0" w:space="0" w:color="auto"/>
            <w:left w:val="none" w:sz="0" w:space="0" w:color="auto"/>
            <w:bottom w:val="none" w:sz="0" w:space="0" w:color="auto"/>
            <w:right w:val="none" w:sz="0" w:space="0" w:color="auto"/>
          </w:divBdr>
        </w:div>
      </w:divsChild>
    </w:div>
    <w:div w:id="1251427167">
      <w:bodyDiv w:val="1"/>
      <w:marLeft w:val="0"/>
      <w:marRight w:val="0"/>
      <w:marTop w:val="0"/>
      <w:marBottom w:val="0"/>
      <w:divBdr>
        <w:top w:val="none" w:sz="0" w:space="0" w:color="auto"/>
        <w:left w:val="none" w:sz="0" w:space="0" w:color="auto"/>
        <w:bottom w:val="none" w:sz="0" w:space="0" w:color="auto"/>
        <w:right w:val="none" w:sz="0" w:space="0" w:color="auto"/>
      </w:divBdr>
      <w:divsChild>
        <w:div w:id="7215967">
          <w:marLeft w:val="640"/>
          <w:marRight w:val="0"/>
          <w:marTop w:val="0"/>
          <w:marBottom w:val="0"/>
          <w:divBdr>
            <w:top w:val="none" w:sz="0" w:space="0" w:color="auto"/>
            <w:left w:val="none" w:sz="0" w:space="0" w:color="auto"/>
            <w:bottom w:val="none" w:sz="0" w:space="0" w:color="auto"/>
            <w:right w:val="none" w:sz="0" w:space="0" w:color="auto"/>
          </w:divBdr>
        </w:div>
        <w:div w:id="65883260">
          <w:marLeft w:val="640"/>
          <w:marRight w:val="0"/>
          <w:marTop w:val="0"/>
          <w:marBottom w:val="0"/>
          <w:divBdr>
            <w:top w:val="none" w:sz="0" w:space="0" w:color="auto"/>
            <w:left w:val="none" w:sz="0" w:space="0" w:color="auto"/>
            <w:bottom w:val="none" w:sz="0" w:space="0" w:color="auto"/>
            <w:right w:val="none" w:sz="0" w:space="0" w:color="auto"/>
          </w:divBdr>
        </w:div>
        <w:div w:id="96562827">
          <w:marLeft w:val="640"/>
          <w:marRight w:val="0"/>
          <w:marTop w:val="0"/>
          <w:marBottom w:val="0"/>
          <w:divBdr>
            <w:top w:val="none" w:sz="0" w:space="0" w:color="auto"/>
            <w:left w:val="none" w:sz="0" w:space="0" w:color="auto"/>
            <w:bottom w:val="none" w:sz="0" w:space="0" w:color="auto"/>
            <w:right w:val="none" w:sz="0" w:space="0" w:color="auto"/>
          </w:divBdr>
        </w:div>
        <w:div w:id="125659942">
          <w:marLeft w:val="640"/>
          <w:marRight w:val="0"/>
          <w:marTop w:val="0"/>
          <w:marBottom w:val="0"/>
          <w:divBdr>
            <w:top w:val="none" w:sz="0" w:space="0" w:color="auto"/>
            <w:left w:val="none" w:sz="0" w:space="0" w:color="auto"/>
            <w:bottom w:val="none" w:sz="0" w:space="0" w:color="auto"/>
            <w:right w:val="none" w:sz="0" w:space="0" w:color="auto"/>
          </w:divBdr>
        </w:div>
        <w:div w:id="132143114">
          <w:marLeft w:val="640"/>
          <w:marRight w:val="0"/>
          <w:marTop w:val="0"/>
          <w:marBottom w:val="0"/>
          <w:divBdr>
            <w:top w:val="none" w:sz="0" w:space="0" w:color="auto"/>
            <w:left w:val="none" w:sz="0" w:space="0" w:color="auto"/>
            <w:bottom w:val="none" w:sz="0" w:space="0" w:color="auto"/>
            <w:right w:val="none" w:sz="0" w:space="0" w:color="auto"/>
          </w:divBdr>
        </w:div>
        <w:div w:id="211887147">
          <w:marLeft w:val="640"/>
          <w:marRight w:val="0"/>
          <w:marTop w:val="0"/>
          <w:marBottom w:val="0"/>
          <w:divBdr>
            <w:top w:val="none" w:sz="0" w:space="0" w:color="auto"/>
            <w:left w:val="none" w:sz="0" w:space="0" w:color="auto"/>
            <w:bottom w:val="none" w:sz="0" w:space="0" w:color="auto"/>
            <w:right w:val="none" w:sz="0" w:space="0" w:color="auto"/>
          </w:divBdr>
        </w:div>
        <w:div w:id="218706822">
          <w:marLeft w:val="640"/>
          <w:marRight w:val="0"/>
          <w:marTop w:val="0"/>
          <w:marBottom w:val="0"/>
          <w:divBdr>
            <w:top w:val="none" w:sz="0" w:space="0" w:color="auto"/>
            <w:left w:val="none" w:sz="0" w:space="0" w:color="auto"/>
            <w:bottom w:val="none" w:sz="0" w:space="0" w:color="auto"/>
            <w:right w:val="none" w:sz="0" w:space="0" w:color="auto"/>
          </w:divBdr>
        </w:div>
        <w:div w:id="266936350">
          <w:marLeft w:val="640"/>
          <w:marRight w:val="0"/>
          <w:marTop w:val="0"/>
          <w:marBottom w:val="0"/>
          <w:divBdr>
            <w:top w:val="none" w:sz="0" w:space="0" w:color="auto"/>
            <w:left w:val="none" w:sz="0" w:space="0" w:color="auto"/>
            <w:bottom w:val="none" w:sz="0" w:space="0" w:color="auto"/>
            <w:right w:val="none" w:sz="0" w:space="0" w:color="auto"/>
          </w:divBdr>
        </w:div>
        <w:div w:id="310139765">
          <w:marLeft w:val="640"/>
          <w:marRight w:val="0"/>
          <w:marTop w:val="0"/>
          <w:marBottom w:val="0"/>
          <w:divBdr>
            <w:top w:val="none" w:sz="0" w:space="0" w:color="auto"/>
            <w:left w:val="none" w:sz="0" w:space="0" w:color="auto"/>
            <w:bottom w:val="none" w:sz="0" w:space="0" w:color="auto"/>
            <w:right w:val="none" w:sz="0" w:space="0" w:color="auto"/>
          </w:divBdr>
        </w:div>
        <w:div w:id="321005065">
          <w:marLeft w:val="640"/>
          <w:marRight w:val="0"/>
          <w:marTop w:val="0"/>
          <w:marBottom w:val="0"/>
          <w:divBdr>
            <w:top w:val="none" w:sz="0" w:space="0" w:color="auto"/>
            <w:left w:val="none" w:sz="0" w:space="0" w:color="auto"/>
            <w:bottom w:val="none" w:sz="0" w:space="0" w:color="auto"/>
            <w:right w:val="none" w:sz="0" w:space="0" w:color="auto"/>
          </w:divBdr>
        </w:div>
        <w:div w:id="390924607">
          <w:marLeft w:val="640"/>
          <w:marRight w:val="0"/>
          <w:marTop w:val="0"/>
          <w:marBottom w:val="0"/>
          <w:divBdr>
            <w:top w:val="none" w:sz="0" w:space="0" w:color="auto"/>
            <w:left w:val="none" w:sz="0" w:space="0" w:color="auto"/>
            <w:bottom w:val="none" w:sz="0" w:space="0" w:color="auto"/>
            <w:right w:val="none" w:sz="0" w:space="0" w:color="auto"/>
          </w:divBdr>
        </w:div>
        <w:div w:id="429737053">
          <w:marLeft w:val="640"/>
          <w:marRight w:val="0"/>
          <w:marTop w:val="0"/>
          <w:marBottom w:val="0"/>
          <w:divBdr>
            <w:top w:val="none" w:sz="0" w:space="0" w:color="auto"/>
            <w:left w:val="none" w:sz="0" w:space="0" w:color="auto"/>
            <w:bottom w:val="none" w:sz="0" w:space="0" w:color="auto"/>
            <w:right w:val="none" w:sz="0" w:space="0" w:color="auto"/>
          </w:divBdr>
        </w:div>
        <w:div w:id="436609212">
          <w:marLeft w:val="640"/>
          <w:marRight w:val="0"/>
          <w:marTop w:val="0"/>
          <w:marBottom w:val="0"/>
          <w:divBdr>
            <w:top w:val="none" w:sz="0" w:space="0" w:color="auto"/>
            <w:left w:val="none" w:sz="0" w:space="0" w:color="auto"/>
            <w:bottom w:val="none" w:sz="0" w:space="0" w:color="auto"/>
            <w:right w:val="none" w:sz="0" w:space="0" w:color="auto"/>
          </w:divBdr>
        </w:div>
        <w:div w:id="455099544">
          <w:marLeft w:val="640"/>
          <w:marRight w:val="0"/>
          <w:marTop w:val="0"/>
          <w:marBottom w:val="0"/>
          <w:divBdr>
            <w:top w:val="none" w:sz="0" w:space="0" w:color="auto"/>
            <w:left w:val="none" w:sz="0" w:space="0" w:color="auto"/>
            <w:bottom w:val="none" w:sz="0" w:space="0" w:color="auto"/>
            <w:right w:val="none" w:sz="0" w:space="0" w:color="auto"/>
          </w:divBdr>
        </w:div>
        <w:div w:id="478234118">
          <w:marLeft w:val="640"/>
          <w:marRight w:val="0"/>
          <w:marTop w:val="0"/>
          <w:marBottom w:val="0"/>
          <w:divBdr>
            <w:top w:val="none" w:sz="0" w:space="0" w:color="auto"/>
            <w:left w:val="none" w:sz="0" w:space="0" w:color="auto"/>
            <w:bottom w:val="none" w:sz="0" w:space="0" w:color="auto"/>
            <w:right w:val="none" w:sz="0" w:space="0" w:color="auto"/>
          </w:divBdr>
        </w:div>
        <w:div w:id="555358157">
          <w:marLeft w:val="640"/>
          <w:marRight w:val="0"/>
          <w:marTop w:val="0"/>
          <w:marBottom w:val="0"/>
          <w:divBdr>
            <w:top w:val="none" w:sz="0" w:space="0" w:color="auto"/>
            <w:left w:val="none" w:sz="0" w:space="0" w:color="auto"/>
            <w:bottom w:val="none" w:sz="0" w:space="0" w:color="auto"/>
            <w:right w:val="none" w:sz="0" w:space="0" w:color="auto"/>
          </w:divBdr>
        </w:div>
        <w:div w:id="574709919">
          <w:marLeft w:val="640"/>
          <w:marRight w:val="0"/>
          <w:marTop w:val="0"/>
          <w:marBottom w:val="0"/>
          <w:divBdr>
            <w:top w:val="none" w:sz="0" w:space="0" w:color="auto"/>
            <w:left w:val="none" w:sz="0" w:space="0" w:color="auto"/>
            <w:bottom w:val="none" w:sz="0" w:space="0" w:color="auto"/>
            <w:right w:val="none" w:sz="0" w:space="0" w:color="auto"/>
          </w:divBdr>
        </w:div>
        <w:div w:id="575017983">
          <w:marLeft w:val="640"/>
          <w:marRight w:val="0"/>
          <w:marTop w:val="0"/>
          <w:marBottom w:val="0"/>
          <w:divBdr>
            <w:top w:val="none" w:sz="0" w:space="0" w:color="auto"/>
            <w:left w:val="none" w:sz="0" w:space="0" w:color="auto"/>
            <w:bottom w:val="none" w:sz="0" w:space="0" w:color="auto"/>
            <w:right w:val="none" w:sz="0" w:space="0" w:color="auto"/>
          </w:divBdr>
        </w:div>
        <w:div w:id="619383264">
          <w:marLeft w:val="640"/>
          <w:marRight w:val="0"/>
          <w:marTop w:val="0"/>
          <w:marBottom w:val="0"/>
          <w:divBdr>
            <w:top w:val="none" w:sz="0" w:space="0" w:color="auto"/>
            <w:left w:val="none" w:sz="0" w:space="0" w:color="auto"/>
            <w:bottom w:val="none" w:sz="0" w:space="0" w:color="auto"/>
            <w:right w:val="none" w:sz="0" w:space="0" w:color="auto"/>
          </w:divBdr>
        </w:div>
        <w:div w:id="636565224">
          <w:marLeft w:val="640"/>
          <w:marRight w:val="0"/>
          <w:marTop w:val="0"/>
          <w:marBottom w:val="0"/>
          <w:divBdr>
            <w:top w:val="none" w:sz="0" w:space="0" w:color="auto"/>
            <w:left w:val="none" w:sz="0" w:space="0" w:color="auto"/>
            <w:bottom w:val="none" w:sz="0" w:space="0" w:color="auto"/>
            <w:right w:val="none" w:sz="0" w:space="0" w:color="auto"/>
          </w:divBdr>
        </w:div>
        <w:div w:id="659046125">
          <w:marLeft w:val="640"/>
          <w:marRight w:val="0"/>
          <w:marTop w:val="0"/>
          <w:marBottom w:val="0"/>
          <w:divBdr>
            <w:top w:val="none" w:sz="0" w:space="0" w:color="auto"/>
            <w:left w:val="none" w:sz="0" w:space="0" w:color="auto"/>
            <w:bottom w:val="none" w:sz="0" w:space="0" w:color="auto"/>
            <w:right w:val="none" w:sz="0" w:space="0" w:color="auto"/>
          </w:divBdr>
        </w:div>
        <w:div w:id="663164333">
          <w:marLeft w:val="640"/>
          <w:marRight w:val="0"/>
          <w:marTop w:val="0"/>
          <w:marBottom w:val="0"/>
          <w:divBdr>
            <w:top w:val="none" w:sz="0" w:space="0" w:color="auto"/>
            <w:left w:val="none" w:sz="0" w:space="0" w:color="auto"/>
            <w:bottom w:val="none" w:sz="0" w:space="0" w:color="auto"/>
            <w:right w:val="none" w:sz="0" w:space="0" w:color="auto"/>
          </w:divBdr>
        </w:div>
        <w:div w:id="670253607">
          <w:marLeft w:val="640"/>
          <w:marRight w:val="0"/>
          <w:marTop w:val="0"/>
          <w:marBottom w:val="0"/>
          <w:divBdr>
            <w:top w:val="none" w:sz="0" w:space="0" w:color="auto"/>
            <w:left w:val="none" w:sz="0" w:space="0" w:color="auto"/>
            <w:bottom w:val="none" w:sz="0" w:space="0" w:color="auto"/>
            <w:right w:val="none" w:sz="0" w:space="0" w:color="auto"/>
          </w:divBdr>
        </w:div>
        <w:div w:id="699891247">
          <w:marLeft w:val="640"/>
          <w:marRight w:val="0"/>
          <w:marTop w:val="0"/>
          <w:marBottom w:val="0"/>
          <w:divBdr>
            <w:top w:val="none" w:sz="0" w:space="0" w:color="auto"/>
            <w:left w:val="none" w:sz="0" w:space="0" w:color="auto"/>
            <w:bottom w:val="none" w:sz="0" w:space="0" w:color="auto"/>
            <w:right w:val="none" w:sz="0" w:space="0" w:color="auto"/>
          </w:divBdr>
        </w:div>
        <w:div w:id="728066664">
          <w:marLeft w:val="640"/>
          <w:marRight w:val="0"/>
          <w:marTop w:val="0"/>
          <w:marBottom w:val="0"/>
          <w:divBdr>
            <w:top w:val="none" w:sz="0" w:space="0" w:color="auto"/>
            <w:left w:val="none" w:sz="0" w:space="0" w:color="auto"/>
            <w:bottom w:val="none" w:sz="0" w:space="0" w:color="auto"/>
            <w:right w:val="none" w:sz="0" w:space="0" w:color="auto"/>
          </w:divBdr>
        </w:div>
        <w:div w:id="731267583">
          <w:marLeft w:val="640"/>
          <w:marRight w:val="0"/>
          <w:marTop w:val="0"/>
          <w:marBottom w:val="0"/>
          <w:divBdr>
            <w:top w:val="none" w:sz="0" w:space="0" w:color="auto"/>
            <w:left w:val="none" w:sz="0" w:space="0" w:color="auto"/>
            <w:bottom w:val="none" w:sz="0" w:space="0" w:color="auto"/>
            <w:right w:val="none" w:sz="0" w:space="0" w:color="auto"/>
          </w:divBdr>
        </w:div>
        <w:div w:id="752973922">
          <w:marLeft w:val="640"/>
          <w:marRight w:val="0"/>
          <w:marTop w:val="0"/>
          <w:marBottom w:val="0"/>
          <w:divBdr>
            <w:top w:val="none" w:sz="0" w:space="0" w:color="auto"/>
            <w:left w:val="none" w:sz="0" w:space="0" w:color="auto"/>
            <w:bottom w:val="none" w:sz="0" w:space="0" w:color="auto"/>
            <w:right w:val="none" w:sz="0" w:space="0" w:color="auto"/>
          </w:divBdr>
        </w:div>
        <w:div w:id="788476218">
          <w:marLeft w:val="640"/>
          <w:marRight w:val="0"/>
          <w:marTop w:val="0"/>
          <w:marBottom w:val="0"/>
          <w:divBdr>
            <w:top w:val="none" w:sz="0" w:space="0" w:color="auto"/>
            <w:left w:val="none" w:sz="0" w:space="0" w:color="auto"/>
            <w:bottom w:val="none" w:sz="0" w:space="0" w:color="auto"/>
            <w:right w:val="none" w:sz="0" w:space="0" w:color="auto"/>
          </w:divBdr>
        </w:div>
        <w:div w:id="794837761">
          <w:marLeft w:val="640"/>
          <w:marRight w:val="0"/>
          <w:marTop w:val="0"/>
          <w:marBottom w:val="0"/>
          <w:divBdr>
            <w:top w:val="none" w:sz="0" w:space="0" w:color="auto"/>
            <w:left w:val="none" w:sz="0" w:space="0" w:color="auto"/>
            <w:bottom w:val="none" w:sz="0" w:space="0" w:color="auto"/>
            <w:right w:val="none" w:sz="0" w:space="0" w:color="auto"/>
          </w:divBdr>
        </w:div>
        <w:div w:id="831457410">
          <w:marLeft w:val="640"/>
          <w:marRight w:val="0"/>
          <w:marTop w:val="0"/>
          <w:marBottom w:val="0"/>
          <w:divBdr>
            <w:top w:val="none" w:sz="0" w:space="0" w:color="auto"/>
            <w:left w:val="none" w:sz="0" w:space="0" w:color="auto"/>
            <w:bottom w:val="none" w:sz="0" w:space="0" w:color="auto"/>
            <w:right w:val="none" w:sz="0" w:space="0" w:color="auto"/>
          </w:divBdr>
        </w:div>
        <w:div w:id="867378162">
          <w:marLeft w:val="640"/>
          <w:marRight w:val="0"/>
          <w:marTop w:val="0"/>
          <w:marBottom w:val="0"/>
          <w:divBdr>
            <w:top w:val="none" w:sz="0" w:space="0" w:color="auto"/>
            <w:left w:val="none" w:sz="0" w:space="0" w:color="auto"/>
            <w:bottom w:val="none" w:sz="0" w:space="0" w:color="auto"/>
            <w:right w:val="none" w:sz="0" w:space="0" w:color="auto"/>
          </w:divBdr>
        </w:div>
        <w:div w:id="878972856">
          <w:marLeft w:val="640"/>
          <w:marRight w:val="0"/>
          <w:marTop w:val="0"/>
          <w:marBottom w:val="0"/>
          <w:divBdr>
            <w:top w:val="none" w:sz="0" w:space="0" w:color="auto"/>
            <w:left w:val="none" w:sz="0" w:space="0" w:color="auto"/>
            <w:bottom w:val="none" w:sz="0" w:space="0" w:color="auto"/>
            <w:right w:val="none" w:sz="0" w:space="0" w:color="auto"/>
          </w:divBdr>
        </w:div>
        <w:div w:id="926883785">
          <w:marLeft w:val="640"/>
          <w:marRight w:val="0"/>
          <w:marTop w:val="0"/>
          <w:marBottom w:val="0"/>
          <w:divBdr>
            <w:top w:val="none" w:sz="0" w:space="0" w:color="auto"/>
            <w:left w:val="none" w:sz="0" w:space="0" w:color="auto"/>
            <w:bottom w:val="none" w:sz="0" w:space="0" w:color="auto"/>
            <w:right w:val="none" w:sz="0" w:space="0" w:color="auto"/>
          </w:divBdr>
        </w:div>
        <w:div w:id="930747518">
          <w:marLeft w:val="640"/>
          <w:marRight w:val="0"/>
          <w:marTop w:val="0"/>
          <w:marBottom w:val="0"/>
          <w:divBdr>
            <w:top w:val="none" w:sz="0" w:space="0" w:color="auto"/>
            <w:left w:val="none" w:sz="0" w:space="0" w:color="auto"/>
            <w:bottom w:val="none" w:sz="0" w:space="0" w:color="auto"/>
            <w:right w:val="none" w:sz="0" w:space="0" w:color="auto"/>
          </w:divBdr>
        </w:div>
        <w:div w:id="942885617">
          <w:marLeft w:val="640"/>
          <w:marRight w:val="0"/>
          <w:marTop w:val="0"/>
          <w:marBottom w:val="0"/>
          <w:divBdr>
            <w:top w:val="none" w:sz="0" w:space="0" w:color="auto"/>
            <w:left w:val="none" w:sz="0" w:space="0" w:color="auto"/>
            <w:bottom w:val="none" w:sz="0" w:space="0" w:color="auto"/>
            <w:right w:val="none" w:sz="0" w:space="0" w:color="auto"/>
          </w:divBdr>
        </w:div>
        <w:div w:id="978337647">
          <w:marLeft w:val="640"/>
          <w:marRight w:val="0"/>
          <w:marTop w:val="0"/>
          <w:marBottom w:val="0"/>
          <w:divBdr>
            <w:top w:val="none" w:sz="0" w:space="0" w:color="auto"/>
            <w:left w:val="none" w:sz="0" w:space="0" w:color="auto"/>
            <w:bottom w:val="none" w:sz="0" w:space="0" w:color="auto"/>
            <w:right w:val="none" w:sz="0" w:space="0" w:color="auto"/>
          </w:divBdr>
        </w:div>
        <w:div w:id="982930994">
          <w:marLeft w:val="640"/>
          <w:marRight w:val="0"/>
          <w:marTop w:val="0"/>
          <w:marBottom w:val="0"/>
          <w:divBdr>
            <w:top w:val="none" w:sz="0" w:space="0" w:color="auto"/>
            <w:left w:val="none" w:sz="0" w:space="0" w:color="auto"/>
            <w:bottom w:val="none" w:sz="0" w:space="0" w:color="auto"/>
            <w:right w:val="none" w:sz="0" w:space="0" w:color="auto"/>
          </w:divBdr>
        </w:div>
        <w:div w:id="1001739892">
          <w:marLeft w:val="640"/>
          <w:marRight w:val="0"/>
          <w:marTop w:val="0"/>
          <w:marBottom w:val="0"/>
          <w:divBdr>
            <w:top w:val="none" w:sz="0" w:space="0" w:color="auto"/>
            <w:left w:val="none" w:sz="0" w:space="0" w:color="auto"/>
            <w:bottom w:val="none" w:sz="0" w:space="0" w:color="auto"/>
            <w:right w:val="none" w:sz="0" w:space="0" w:color="auto"/>
          </w:divBdr>
        </w:div>
        <w:div w:id="1002975387">
          <w:marLeft w:val="640"/>
          <w:marRight w:val="0"/>
          <w:marTop w:val="0"/>
          <w:marBottom w:val="0"/>
          <w:divBdr>
            <w:top w:val="none" w:sz="0" w:space="0" w:color="auto"/>
            <w:left w:val="none" w:sz="0" w:space="0" w:color="auto"/>
            <w:bottom w:val="none" w:sz="0" w:space="0" w:color="auto"/>
            <w:right w:val="none" w:sz="0" w:space="0" w:color="auto"/>
          </w:divBdr>
        </w:div>
        <w:div w:id="1015619906">
          <w:marLeft w:val="640"/>
          <w:marRight w:val="0"/>
          <w:marTop w:val="0"/>
          <w:marBottom w:val="0"/>
          <w:divBdr>
            <w:top w:val="none" w:sz="0" w:space="0" w:color="auto"/>
            <w:left w:val="none" w:sz="0" w:space="0" w:color="auto"/>
            <w:bottom w:val="none" w:sz="0" w:space="0" w:color="auto"/>
            <w:right w:val="none" w:sz="0" w:space="0" w:color="auto"/>
          </w:divBdr>
        </w:div>
        <w:div w:id="1044479015">
          <w:marLeft w:val="640"/>
          <w:marRight w:val="0"/>
          <w:marTop w:val="0"/>
          <w:marBottom w:val="0"/>
          <w:divBdr>
            <w:top w:val="none" w:sz="0" w:space="0" w:color="auto"/>
            <w:left w:val="none" w:sz="0" w:space="0" w:color="auto"/>
            <w:bottom w:val="none" w:sz="0" w:space="0" w:color="auto"/>
            <w:right w:val="none" w:sz="0" w:space="0" w:color="auto"/>
          </w:divBdr>
        </w:div>
        <w:div w:id="1069696322">
          <w:marLeft w:val="640"/>
          <w:marRight w:val="0"/>
          <w:marTop w:val="0"/>
          <w:marBottom w:val="0"/>
          <w:divBdr>
            <w:top w:val="none" w:sz="0" w:space="0" w:color="auto"/>
            <w:left w:val="none" w:sz="0" w:space="0" w:color="auto"/>
            <w:bottom w:val="none" w:sz="0" w:space="0" w:color="auto"/>
            <w:right w:val="none" w:sz="0" w:space="0" w:color="auto"/>
          </w:divBdr>
        </w:div>
        <w:div w:id="1105226066">
          <w:marLeft w:val="640"/>
          <w:marRight w:val="0"/>
          <w:marTop w:val="0"/>
          <w:marBottom w:val="0"/>
          <w:divBdr>
            <w:top w:val="none" w:sz="0" w:space="0" w:color="auto"/>
            <w:left w:val="none" w:sz="0" w:space="0" w:color="auto"/>
            <w:bottom w:val="none" w:sz="0" w:space="0" w:color="auto"/>
            <w:right w:val="none" w:sz="0" w:space="0" w:color="auto"/>
          </w:divBdr>
        </w:div>
        <w:div w:id="1203790935">
          <w:marLeft w:val="640"/>
          <w:marRight w:val="0"/>
          <w:marTop w:val="0"/>
          <w:marBottom w:val="0"/>
          <w:divBdr>
            <w:top w:val="none" w:sz="0" w:space="0" w:color="auto"/>
            <w:left w:val="none" w:sz="0" w:space="0" w:color="auto"/>
            <w:bottom w:val="none" w:sz="0" w:space="0" w:color="auto"/>
            <w:right w:val="none" w:sz="0" w:space="0" w:color="auto"/>
          </w:divBdr>
        </w:div>
        <w:div w:id="1208449371">
          <w:marLeft w:val="640"/>
          <w:marRight w:val="0"/>
          <w:marTop w:val="0"/>
          <w:marBottom w:val="0"/>
          <w:divBdr>
            <w:top w:val="none" w:sz="0" w:space="0" w:color="auto"/>
            <w:left w:val="none" w:sz="0" w:space="0" w:color="auto"/>
            <w:bottom w:val="none" w:sz="0" w:space="0" w:color="auto"/>
            <w:right w:val="none" w:sz="0" w:space="0" w:color="auto"/>
          </w:divBdr>
        </w:div>
        <w:div w:id="1212809613">
          <w:marLeft w:val="640"/>
          <w:marRight w:val="0"/>
          <w:marTop w:val="0"/>
          <w:marBottom w:val="0"/>
          <w:divBdr>
            <w:top w:val="none" w:sz="0" w:space="0" w:color="auto"/>
            <w:left w:val="none" w:sz="0" w:space="0" w:color="auto"/>
            <w:bottom w:val="none" w:sz="0" w:space="0" w:color="auto"/>
            <w:right w:val="none" w:sz="0" w:space="0" w:color="auto"/>
          </w:divBdr>
        </w:div>
        <w:div w:id="1249391676">
          <w:marLeft w:val="640"/>
          <w:marRight w:val="0"/>
          <w:marTop w:val="0"/>
          <w:marBottom w:val="0"/>
          <w:divBdr>
            <w:top w:val="none" w:sz="0" w:space="0" w:color="auto"/>
            <w:left w:val="none" w:sz="0" w:space="0" w:color="auto"/>
            <w:bottom w:val="none" w:sz="0" w:space="0" w:color="auto"/>
            <w:right w:val="none" w:sz="0" w:space="0" w:color="auto"/>
          </w:divBdr>
        </w:div>
        <w:div w:id="1254434187">
          <w:marLeft w:val="640"/>
          <w:marRight w:val="0"/>
          <w:marTop w:val="0"/>
          <w:marBottom w:val="0"/>
          <w:divBdr>
            <w:top w:val="none" w:sz="0" w:space="0" w:color="auto"/>
            <w:left w:val="none" w:sz="0" w:space="0" w:color="auto"/>
            <w:bottom w:val="none" w:sz="0" w:space="0" w:color="auto"/>
            <w:right w:val="none" w:sz="0" w:space="0" w:color="auto"/>
          </w:divBdr>
        </w:div>
        <w:div w:id="1366062307">
          <w:marLeft w:val="640"/>
          <w:marRight w:val="0"/>
          <w:marTop w:val="0"/>
          <w:marBottom w:val="0"/>
          <w:divBdr>
            <w:top w:val="none" w:sz="0" w:space="0" w:color="auto"/>
            <w:left w:val="none" w:sz="0" w:space="0" w:color="auto"/>
            <w:bottom w:val="none" w:sz="0" w:space="0" w:color="auto"/>
            <w:right w:val="none" w:sz="0" w:space="0" w:color="auto"/>
          </w:divBdr>
        </w:div>
        <w:div w:id="1440955725">
          <w:marLeft w:val="640"/>
          <w:marRight w:val="0"/>
          <w:marTop w:val="0"/>
          <w:marBottom w:val="0"/>
          <w:divBdr>
            <w:top w:val="none" w:sz="0" w:space="0" w:color="auto"/>
            <w:left w:val="none" w:sz="0" w:space="0" w:color="auto"/>
            <w:bottom w:val="none" w:sz="0" w:space="0" w:color="auto"/>
            <w:right w:val="none" w:sz="0" w:space="0" w:color="auto"/>
          </w:divBdr>
        </w:div>
        <w:div w:id="1466463488">
          <w:marLeft w:val="640"/>
          <w:marRight w:val="0"/>
          <w:marTop w:val="0"/>
          <w:marBottom w:val="0"/>
          <w:divBdr>
            <w:top w:val="none" w:sz="0" w:space="0" w:color="auto"/>
            <w:left w:val="none" w:sz="0" w:space="0" w:color="auto"/>
            <w:bottom w:val="none" w:sz="0" w:space="0" w:color="auto"/>
            <w:right w:val="none" w:sz="0" w:space="0" w:color="auto"/>
          </w:divBdr>
        </w:div>
        <w:div w:id="1485124955">
          <w:marLeft w:val="640"/>
          <w:marRight w:val="0"/>
          <w:marTop w:val="0"/>
          <w:marBottom w:val="0"/>
          <w:divBdr>
            <w:top w:val="none" w:sz="0" w:space="0" w:color="auto"/>
            <w:left w:val="none" w:sz="0" w:space="0" w:color="auto"/>
            <w:bottom w:val="none" w:sz="0" w:space="0" w:color="auto"/>
            <w:right w:val="none" w:sz="0" w:space="0" w:color="auto"/>
          </w:divBdr>
        </w:div>
        <w:div w:id="1513714509">
          <w:marLeft w:val="640"/>
          <w:marRight w:val="0"/>
          <w:marTop w:val="0"/>
          <w:marBottom w:val="0"/>
          <w:divBdr>
            <w:top w:val="none" w:sz="0" w:space="0" w:color="auto"/>
            <w:left w:val="none" w:sz="0" w:space="0" w:color="auto"/>
            <w:bottom w:val="none" w:sz="0" w:space="0" w:color="auto"/>
            <w:right w:val="none" w:sz="0" w:space="0" w:color="auto"/>
          </w:divBdr>
        </w:div>
        <w:div w:id="1548644663">
          <w:marLeft w:val="640"/>
          <w:marRight w:val="0"/>
          <w:marTop w:val="0"/>
          <w:marBottom w:val="0"/>
          <w:divBdr>
            <w:top w:val="none" w:sz="0" w:space="0" w:color="auto"/>
            <w:left w:val="none" w:sz="0" w:space="0" w:color="auto"/>
            <w:bottom w:val="none" w:sz="0" w:space="0" w:color="auto"/>
            <w:right w:val="none" w:sz="0" w:space="0" w:color="auto"/>
          </w:divBdr>
        </w:div>
        <w:div w:id="1585147095">
          <w:marLeft w:val="640"/>
          <w:marRight w:val="0"/>
          <w:marTop w:val="0"/>
          <w:marBottom w:val="0"/>
          <w:divBdr>
            <w:top w:val="none" w:sz="0" w:space="0" w:color="auto"/>
            <w:left w:val="none" w:sz="0" w:space="0" w:color="auto"/>
            <w:bottom w:val="none" w:sz="0" w:space="0" w:color="auto"/>
            <w:right w:val="none" w:sz="0" w:space="0" w:color="auto"/>
          </w:divBdr>
        </w:div>
        <w:div w:id="1634020759">
          <w:marLeft w:val="640"/>
          <w:marRight w:val="0"/>
          <w:marTop w:val="0"/>
          <w:marBottom w:val="0"/>
          <w:divBdr>
            <w:top w:val="none" w:sz="0" w:space="0" w:color="auto"/>
            <w:left w:val="none" w:sz="0" w:space="0" w:color="auto"/>
            <w:bottom w:val="none" w:sz="0" w:space="0" w:color="auto"/>
            <w:right w:val="none" w:sz="0" w:space="0" w:color="auto"/>
          </w:divBdr>
        </w:div>
        <w:div w:id="1652755700">
          <w:marLeft w:val="640"/>
          <w:marRight w:val="0"/>
          <w:marTop w:val="0"/>
          <w:marBottom w:val="0"/>
          <w:divBdr>
            <w:top w:val="none" w:sz="0" w:space="0" w:color="auto"/>
            <w:left w:val="none" w:sz="0" w:space="0" w:color="auto"/>
            <w:bottom w:val="none" w:sz="0" w:space="0" w:color="auto"/>
            <w:right w:val="none" w:sz="0" w:space="0" w:color="auto"/>
          </w:divBdr>
        </w:div>
        <w:div w:id="1656840204">
          <w:marLeft w:val="640"/>
          <w:marRight w:val="0"/>
          <w:marTop w:val="0"/>
          <w:marBottom w:val="0"/>
          <w:divBdr>
            <w:top w:val="none" w:sz="0" w:space="0" w:color="auto"/>
            <w:left w:val="none" w:sz="0" w:space="0" w:color="auto"/>
            <w:bottom w:val="none" w:sz="0" w:space="0" w:color="auto"/>
            <w:right w:val="none" w:sz="0" w:space="0" w:color="auto"/>
          </w:divBdr>
        </w:div>
        <w:div w:id="1663926180">
          <w:marLeft w:val="640"/>
          <w:marRight w:val="0"/>
          <w:marTop w:val="0"/>
          <w:marBottom w:val="0"/>
          <w:divBdr>
            <w:top w:val="none" w:sz="0" w:space="0" w:color="auto"/>
            <w:left w:val="none" w:sz="0" w:space="0" w:color="auto"/>
            <w:bottom w:val="none" w:sz="0" w:space="0" w:color="auto"/>
            <w:right w:val="none" w:sz="0" w:space="0" w:color="auto"/>
          </w:divBdr>
        </w:div>
        <w:div w:id="1678773874">
          <w:marLeft w:val="640"/>
          <w:marRight w:val="0"/>
          <w:marTop w:val="0"/>
          <w:marBottom w:val="0"/>
          <w:divBdr>
            <w:top w:val="none" w:sz="0" w:space="0" w:color="auto"/>
            <w:left w:val="none" w:sz="0" w:space="0" w:color="auto"/>
            <w:bottom w:val="none" w:sz="0" w:space="0" w:color="auto"/>
            <w:right w:val="none" w:sz="0" w:space="0" w:color="auto"/>
          </w:divBdr>
        </w:div>
        <w:div w:id="1755321720">
          <w:marLeft w:val="640"/>
          <w:marRight w:val="0"/>
          <w:marTop w:val="0"/>
          <w:marBottom w:val="0"/>
          <w:divBdr>
            <w:top w:val="none" w:sz="0" w:space="0" w:color="auto"/>
            <w:left w:val="none" w:sz="0" w:space="0" w:color="auto"/>
            <w:bottom w:val="none" w:sz="0" w:space="0" w:color="auto"/>
            <w:right w:val="none" w:sz="0" w:space="0" w:color="auto"/>
          </w:divBdr>
        </w:div>
        <w:div w:id="1778862440">
          <w:marLeft w:val="640"/>
          <w:marRight w:val="0"/>
          <w:marTop w:val="0"/>
          <w:marBottom w:val="0"/>
          <w:divBdr>
            <w:top w:val="none" w:sz="0" w:space="0" w:color="auto"/>
            <w:left w:val="none" w:sz="0" w:space="0" w:color="auto"/>
            <w:bottom w:val="none" w:sz="0" w:space="0" w:color="auto"/>
            <w:right w:val="none" w:sz="0" w:space="0" w:color="auto"/>
          </w:divBdr>
        </w:div>
        <w:div w:id="1786581279">
          <w:marLeft w:val="640"/>
          <w:marRight w:val="0"/>
          <w:marTop w:val="0"/>
          <w:marBottom w:val="0"/>
          <w:divBdr>
            <w:top w:val="none" w:sz="0" w:space="0" w:color="auto"/>
            <w:left w:val="none" w:sz="0" w:space="0" w:color="auto"/>
            <w:bottom w:val="none" w:sz="0" w:space="0" w:color="auto"/>
            <w:right w:val="none" w:sz="0" w:space="0" w:color="auto"/>
          </w:divBdr>
        </w:div>
        <w:div w:id="1815683300">
          <w:marLeft w:val="640"/>
          <w:marRight w:val="0"/>
          <w:marTop w:val="0"/>
          <w:marBottom w:val="0"/>
          <w:divBdr>
            <w:top w:val="none" w:sz="0" w:space="0" w:color="auto"/>
            <w:left w:val="none" w:sz="0" w:space="0" w:color="auto"/>
            <w:bottom w:val="none" w:sz="0" w:space="0" w:color="auto"/>
            <w:right w:val="none" w:sz="0" w:space="0" w:color="auto"/>
          </w:divBdr>
        </w:div>
        <w:div w:id="1822699096">
          <w:marLeft w:val="640"/>
          <w:marRight w:val="0"/>
          <w:marTop w:val="0"/>
          <w:marBottom w:val="0"/>
          <w:divBdr>
            <w:top w:val="none" w:sz="0" w:space="0" w:color="auto"/>
            <w:left w:val="none" w:sz="0" w:space="0" w:color="auto"/>
            <w:bottom w:val="none" w:sz="0" w:space="0" w:color="auto"/>
            <w:right w:val="none" w:sz="0" w:space="0" w:color="auto"/>
          </w:divBdr>
        </w:div>
        <w:div w:id="1831748336">
          <w:marLeft w:val="640"/>
          <w:marRight w:val="0"/>
          <w:marTop w:val="0"/>
          <w:marBottom w:val="0"/>
          <w:divBdr>
            <w:top w:val="none" w:sz="0" w:space="0" w:color="auto"/>
            <w:left w:val="none" w:sz="0" w:space="0" w:color="auto"/>
            <w:bottom w:val="none" w:sz="0" w:space="0" w:color="auto"/>
            <w:right w:val="none" w:sz="0" w:space="0" w:color="auto"/>
          </w:divBdr>
        </w:div>
        <w:div w:id="1847400189">
          <w:marLeft w:val="640"/>
          <w:marRight w:val="0"/>
          <w:marTop w:val="0"/>
          <w:marBottom w:val="0"/>
          <w:divBdr>
            <w:top w:val="none" w:sz="0" w:space="0" w:color="auto"/>
            <w:left w:val="none" w:sz="0" w:space="0" w:color="auto"/>
            <w:bottom w:val="none" w:sz="0" w:space="0" w:color="auto"/>
            <w:right w:val="none" w:sz="0" w:space="0" w:color="auto"/>
          </w:divBdr>
        </w:div>
        <w:div w:id="1864511550">
          <w:marLeft w:val="640"/>
          <w:marRight w:val="0"/>
          <w:marTop w:val="0"/>
          <w:marBottom w:val="0"/>
          <w:divBdr>
            <w:top w:val="none" w:sz="0" w:space="0" w:color="auto"/>
            <w:left w:val="none" w:sz="0" w:space="0" w:color="auto"/>
            <w:bottom w:val="none" w:sz="0" w:space="0" w:color="auto"/>
            <w:right w:val="none" w:sz="0" w:space="0" w:color="auto"/>
          </w:divBdr>
        </w:div>
        <w:div w:id="1904101404">
          <w:marLeft w:val="640"/>
          <w:marRight w:val="0"/>
          <w:marTop w:val="0"/>
          <w:marBottom w:val="0"/>
          <w:divBdr>
            <w:top w:val="none" w:sz="0" w:space="0" w:color="auto"/>
            <w:left w:val="none" w:sz="0" w:space="0" w:color="auto"/>
            <w:bottom w:val="none" w:sz="0" w:space="0" w:color="auto"/>
            <w:right w:val="none" w:sz="0" w:space="0" w:color="auto"/>
          </w:divBdr>
        </w:div>
        <w:div w:id="1914777813">
          <w:marLeft w:val="640"/>
          <w:marRight w:val="0"/>
          <w:marTop w:val="0"/>
          <w:marBottom w:val="0"/>
          <w:divBdr>
            <w:top w:val="none" w:sz="0" w:space="0" w:color="auto"/>
            <w:left w:val="none" w:sz="0" w:space="0" w:color="auto"/>
            <w:bottom w:val="none" w:sz="0" w:space="0" w:color="auto"/>
            <w:right w:val="none" w:sz="0" w:space="0" w:color="auto"/>
          </w:divBdr>
        </w:div>
        <w:div w:id="1926724181">
          <w:marLeft w:val="640"/>
          <w:marRight w:val="0"/>
          <w:marTop w:val="0"/>
          <w:marBottom w:val="0"/>
          <w:divBdr>
            <w:top w:val="none" w:sz="0" w:space="0" w:color="auto"/>
            <w:left w:val="none" w:sz="0" w:space="0" w:color="auto"/>
            <w:bottom w:val="none" w:sz="0" w:space="0" w:color="auto"/>
            <w:right w:val="none" w:sz="0" w:space="0" w:color="auto"/>
          </w:divBdr>
        </w:div>
        <w:div w:id="1938361550">
          <w:marLeft w:val="640"/>
          <w:marRight w:val="0"/>
          <w:marTop w:val="0"/>
          <w:marBottom w:val="0"/>
          <w:divBdr>
            <w:top w:val="none" w:sz="0" w:space="0" w:color="auto"/>
            <w:left w:val="none" w:sz="0" w:space="0" w:color="auto"/>
            <w:bottom w:val="none" w:sz="0" w:space="0" w:color="auto"/>
            <w:right w:val="none" w:sz="0" w:space="0" w:color="auto"/>
          </w:divBdr>
        </w:div>
        <w:div w:id="1986887430">
          <w:marLeft w:val="640"/>
          <w:marRight w:val="0"/>
          <w:marTop w:val="0"/>
          <w:marBottom w:val="0"/>
          <w:divBdr>
            <w:top w:val="none" w:sz="0" w:space="0" w:color="auto"/>
            <w:left w:val="none" w:sz="0" w:space="0" w:color="auto"/>
            <w:bottom w:val="none" w:sz="0" w:space="0" w:color="auto"/>
            <w:right w:val="none" w:sz="0" w:space="0" w:color="auto"/>
          </w:divBdr>
        </w:div>
        <w:div w:id="2030645653">
          <w:marLeft w:val="640"/>
          <w:marRight w:val="0"/>
          <w:marTop w:val="0"/>
          <w:marBottom w:val="0"/>
          <w:divBdr>
            <w:top w:val="none" w:sz="0" w:space="0" w:color="auto"/>
            <w:left w:val="none" w:sz="0" w:space="0" w:color="auto"/>
            <w:bottom w:val="none" w:sz="0" w:space="0" w:color="auto"/>
            <w:right w:val="none" w:sz="0" w:space="0" w:color="auto"/>
          </w:divBdr>
        </w:div>
        <w:div w:id="2032030281">
          <w:marLeft w:val="640"/>
          <w:marRight w:val="0"/>
          <w:marTop w:val="0"/>
          <w:marBottom w:val="0"/>
          <w:divBdr>
            <w:top w:val="none" w:sz="0" w:space="0" w:color="auto"/>
            <w:left w:val="none" w:sz="0" w:space="0" w:color="auto"/>
            <w:bottom w:val="none" w:sz="0" w:space="0" w:color="auto"/>
            <w:right w:val="none" w:sz="0" w:space="0" w:color="auto"/>
          </w:divBdr>
        </w:div>
        <w:div w:id="2049527073">
          <w:marLeft w:val="640"/>
          <w:marRight w:val="0"/>
          <w:marTop w:val="0"/>
          <w:marBottom w:val="0"/>
          <w:divBdr>
            <w:top w:val="none" w:sz="0" w:space="0" w:color="auto"/>
            <w:left w:val="none" w:sz="0" w:space="0" w:color="auto"/>
            <w:bottom w:val="none" w:sz="0" w:space="0" w:color="auto"/>
            <w:right w:val="none" w:sz="0" w:space="0" w:color="auto"/>
          </w:divBdr>
        </w:div>
        <w:div w:id="2051302169">
          <w:marLeft w:val="640"/>
          <w:marRight w:val="0"/>
          <w:marTop w:val="0"/>
          <w:marBottom w:val="0"/>
          <w:divBdr>
            <w:top w:val="none" w:sz="0" w:space="0" w:color="auto"/>
            <w:left w:val="none" w:sz="0" w:space="0" w:color="auto"/>
            <w:bottom w:val="none" w:sz="0" w:space="0" w:color="auto"/>
            <w:right w:val="none" w:sz="0" w:space="0" w:color="auto"/>
          </w:divBdr>
        </w:div>
        <w:div w:id="2073306662">
          <w:marLeft w:val="640"/>
          <w:marRight w:val="0"/>
          <w:marTop w:val="0"/>
          <w:marBottom w:val="0"/>
          <w:divBdr>
            <w:top w:val="none" w:sz="0" w:space="0" w:color="auto"/>
            <w:left w:val="none" w:sz="0" w:space="0" w:color="auto"/>
            <w:bottom w:val="none" w:sz="0" w:space="0" w:color="auto"/>
            <w:right w:val="none" w:sz="0" w:space="0" w:color="auto"/>
          </w:divBdr>
        </w:div>
        <w:div w:id="2075274665">
          <w:marLeft w:val="640"/>
          <w:marRight w:val="0"/>
          <w:marTop w:val="0"/>
          <w:marBottom w:val="0"/>
          <w:divBdr>
            <w:top w:val="none" w:sz="0" w:space="0" w:color="auto"/>
            <w:left w:val="none" w:sz="0" w:space="0" w:color="auto"/>
            <w:bottom w:val="none" w:sz="0" w:space="0" w:color="auto"/>
            <w:right w:val="none" w:sz="0" w:space="0" w:color="auto"/>
          </w:divBdr>
        </w:div>
        <w:div w:id="2093624563">
          <w:marLeft w:val="640"/>
          <w:marRight w:val="0"/>
          <w:marTop w:val="0"/>
          <w:marBottom w:val="0"/>
          <w:divBdr>
            <w:top w:val="none" w:sz="0" w:space="0" w:color="auto"/>
            <w:left w:val="none" w:sz="0" w:space="0" w:color="auto"/>
            <w:bottom w:val="none" w:sz="0" w:space="0" w:color="auto"/>
            <w:right w:val="none" w:sz="0" w:space="0" w:color="auto"/>
          </w:divBdr>
        </w:div>
        <w:div w:id="2102287504">
          <w:marLeft w:val="640"/>
          <w:marRight w:val="0"/>
          <w:marTop w:val="0"/>
          <w:marBottom w:val="0"/>
          <w:divBdr>
            <w:top w:val="none" w:sz="0" w:space="0" w:color="auto"/>
            <w:left w:val="none" w:sz="0" w:space="0" w:color="auto"/>
            <w:bottom w:val="none" w:sz="0" w:space="0" w:color="auto"/>
            <w:right w:val="none" w:sz="0" w:space="0" w:color="auto"/>
          </w:divBdr>
        </w:div>
        <w:div w:id="2142991167">
          <w:marLeft w:val="640"/>
          <w:marRight w:val="0"/>
          <w:marTop w:val="0"/>
          <w:marBottom w:val="0"/>
          <w:divBdr>
            <w:top w:val="none" w:sz="0" w:space="0" w:color="auto"/>
            <w:left w:val="none" w:sz="0" w:space="0" w:color="auto"/>
            <w:bottom w:val="none" w:sz="0" w:space="0" w:color="auto"/>
            <w:right w:val="none" w:sz="0" w:space="0" w:color="auto"/>
          </w:divBdr>
        </w:div>
      </w:divsChild>
    </w:div>
    <w:div w:id="1255895003">
      <w:bodyDiv w:val="1"/>
      <w:marLeft w:val="0"/>
      <w:marRight w:val="0"/>
      <w:marTop w:val="0"/>
      <w:marBottom w:val="0"/>
      <w:divBdr>
        <w:top w:val="none" w:sz="0" w:space="0" w:color="auto"/>
        <w:left w:val="none" w:sz="0" w:space="0" w:color="auto"/>
        <w:bottom w:val="none" w:sz="0" w:space="0" w:color="auto"/>
        <w:right w:val="none" w:sz="0" w:space="0" w:color="auto"/>
      </w:divBdr>
    </w:div>
    <w:div w:id="1266382745">
      <w:bodyDiv w:val="1"/>
      <w:marLeft w:val="0"/>
      <w:marRight w:val="0"/>
      <w:marTop w:val="0"/>
      <w:marBottom w:val="0"/>
      <w:divBdr>
        <w:top w:val="none" w:sz="0" w:space="0" w:color="auto"/>
        <w:left w:val="none" w:sz="0" w:space="0" w:color="auto"/>
        <w:bottom w:val="none" w:sz="0" w:space="0" w:color="auto"/>
        <w:right w:val="none" w:sz="0" w:space="0" w:color="auto"/>
      </w:divBdr>
      <w:divsChild>
        <w:div w:id="585505210">
          <w:marLeft w:val="640"/>
          <w:marRight w:val="0"/>
          <w:marTop w:val="0"/>
          <w:marBottom w:val="0"/>
          <w:divBdr>
            <w:top w:val="none" w:sz="0" w:space="0" w:color="auto"/>
            <w:left w:val="none" w:sz="0" w:space="0" w:color="auto"/>
            <w:bottom w:val="none" w:sz="0" w:space="0" w:color="auto"/>
            <w:right w:val="none" w:sz="0" w:space="0" w:color="auto"/>
          </w:divBdr>
        </w:div>
        <w:div w:id="374542702">
          <w:marLeft w:val="640"/>
          <w:marRight w:val="0"/>
          <w:marTop w:val="0"/>
          <w:marBottom w:val="0"/>
          <w:divBdr>
            <w:top w:val="none" w:sz="0" w:space="0" w:color="auto"/>
            <w:left w:val="none" w:sz="0" w:space="0" w:color="auto"/>
            <w:bottom w:val="none" w:sz="0" w:space="0" w:color="auto"/>
            <w:right w:val="none" w:sz="0" w:space="0" w:color="auto"/>
          </w:divBdr>
        </w:div>
        <w:div w:id="777263149">
          <w:marLeft w:val="640"/>
          <w:marRight w:val="0"/>
          <w:marTop w:val="0"/>
          <w:marBottom w:val="0"/>
          <w:divBdr>
            <w:top w:val="none" w:sz="0" w:space="0" w:color="auto"/>
            <w:left w:val="none" w:sz="0" w:space="0" w:color="auto"/>
            <w:bottom w:val="none" w:sz="0" w:space="0" w:color="auto"/>
            <w:right w:val="none" w:sz="0" w:space="0" w:color="auto"/>
          </w:divBdr>
        </w:div>
        <w:div w:id="405106120">
          <w:marLeft w:val="640"/>
          <w:marRight w:val="0"/>
          <w:marTop w:val="0"/>
          <w:marBottom w:val="0"/>
          <w:divBdr>
            <w:top w:val="none" w:sz="0" w:space="0" w:color="auto"/>
            <w:left w:val="none" w:sz="0" w:space="0" w:color="auto"/>
            <w:bottom w:val="none" w:sz="0" w:space="0" w:color="auto"/>
            <w:right w:val="none" w:sz="0" w:space="0" w:color="auto"/>
          </w:divBdr>
        </w:div>
        <w:div w:id="1156146179">
          <w:marLeft w:val="640"/>
          <w:marRight w:val="0"/>
          <w:marTop w:val="0"/>
          <w:marBottom w:val="0"/>
          <w:divBdr>
            <w:top w:val="none" w:sz="0" w:space="0" w:color="auto"/>
            <w:left w:val="none" w:sz="0" w:space="0" w:color="auto"/>
            <w:bottom w:val="none" w:sz="0" w:space="0" w:color="auto"/>
            <w:right w:val="none" w:sz="0" w:space="0" w:color="auto"/>
          </w:divBdr>
        </w:div>
        <w:div w:id="2092000613">
          <w:marLeft w:val="640"/>
          <w:marRight w:val="0"/>
          <w:marTop w:val="0"/>
          <w:marBottom w:val="0"/>
          <w:divBdr>
            <w:top w:val="none" w:sz="0" w:space="0" w:color="auto"/>
            <w:left w:val="none" w:sz="0" w:space="0" w:color="auto"/>
            <w:bottom w:val="none" w:sz="0" w:space="0" w:color="auto"/>
            <w:right w:val="none" w:sz="0" w:space="0" w:color="auto"/>
          </w:divBdr>
        </w:div>
        <w:div w:id="1778256074">
          <w:marLeft w:val="640"/>
          <w:marRight w:val="0"/>
          <w:marTop w:val="0"/>
          <w:marBottom w:val="0"/>
          <w:divBdr>
            <w:top w:val="none" w:sz="0" w:space="0" w:color="auto"/>
            <w:left w:val="none" w:sz="0" w:space="0" w:color="auto"/>
            <w:bottom w:val="none" w:sz="0" w:space="0" w:color="auto"/>
            <w:right w:val="none" w:sz="0" w:space="0" w:color="auto"/>
          </w:divBdr>
        </w:div>
        <w:div w:id="1139765263">
          <w:marLeft w:val="640"/>
          <w:marRight w:val="0"/>
          <w:marTop w:val="0"/>
          <w:marBottom w:val="0"/>
          <w:divBdr>
            <w:top w:val="none" w:sz="0" w:space="0" w:color="auto"/>
            <w:left w:val="none" w:sz="0" w:space="0" w:color="auto"/>
            <w:bottom w:val="none" w:sz="0" w:space="0" w:color="auto"/>
            <w:right w:val="none" w:sz="0" w:space="0" w:color="auto"/>
          </w:divBdr>
        </w:div>
        <w:div w:id="611523099">
          <w:marLeft w:val="640"/>
          <w:marRight w:val="0"/>
          <w:marTop w:val="0"/>
          <w:marBottom w:val="0"/>
          <w:divBdr>
            <w:top w:val="none" w:sz="0" w:space="0" w:color="auto"/>
            <w:left w:val="none" w:sz="0" w:space="0" w:color="auto"/>
            <w:bottom w:val="none" w:sz="0" w:space="0" w:color="auto"/>
            <w:right w:val="none" w:sz="0" w:space="0" w:color="auto"/>
          </w:divBdr>
        </w:div>
        <w:div w:id="545291920">
          <w:marLeft w:val="640"/>
          <w:marRight w:val="0"/>
          <w:marTop w:val="0"/>
          <w:marBottom w:val="0"/>
          <w:divBdr>
            <w:top w:val="none" w:sz="0" w:space="0" w:color="auto"/>
            <w:left w:val="none" w:sz="0" w:space="0" w:color="auto"/>
            <w:bottom w:val="none" w:sz="0" w:space="0" w:color="auto"/>
            <w:right w:val="none" w:sz="0" w:space="0" w:color="auto"/>
          </w:divBdr>
        </w:div>
        <w:div w:id="2127044390">
          <w:marLeft w:val="640"/>
          <w:marRight w:val="0"/>
          <w:marTop w:val="0"/>
          <w:marBottom w:val="0"/>
          <w:divBdr>
            <w:top w:val="none" w:sz="0" w:space="0" w:color="auto"/>
            <w:left w:val="none" w:sz="0" w:space="0" w:color="auto"/>
            <w:bottom w:val="none" w:sz="0" w:space="0" w:color="auto"/>
            <w:right w:val="none" w:sz="0" w:space="0" w:color="auto"/>
          </w:divBdr>
        </w:div>
        <w:div w:id="2084594625">
          <w:marLeft w:val="640"/>
          <w:marRight w:val="0"/>
          <w:marTop w:val="0"/>
          <w:marBottom w:val="0"/>
          <w:divBdr>
            <w:top w:val="none" w:sz="0" w:space="0" w:color="auto"/>
            <w:left w:val="none" w:sz="0" w:space="0" w:color="auto"/>
            <w:bottom w:val="none" w:sz="0" w:space="0" w:color="auto"/>
            <w:right w:val="none" w:sz="0" w:space="0" w:color="auto"/>
          </w:divBdr>
        </w:div>
        <w:div w:id="418530459">
          <w:marLeft w:val="640"/>
          <w:marRight w:val="0"/>
          <w:marTop w:val="0"/>
          <w:marBottom w:val="0"/>
          <w:divBdr>
            <w:top w:val="none" w:sz="0" w:space="0" w:color="auto"/>
            <w:left w:val="none" w:sz="0" w:space="0" w:color="auto"/>
            <w:bottom w:val="none" w:sz="0" w:space="0" w:color="auto"/>
            <w:right w:val="none" w:sz="0" w:space="0" w:color="auto"/>
          </w:divBdr>
        </w:div>
        <w:div w:id="83382864">
          <w:marLeft w:val="640"/>
          <w:marRight w:val="0"/>
          <w:marTop w:val="0"/>
          <w:marBottom w:val="0"/>
          <w:divBdr>
            <w:top w:val="none" w:sz="0" w:space="0" w:color="auto"/>
            <w:left w:val="none" w:sz="0" w:space="0" w:color="auto"/>
            <w:bottom w:val="none" w:sz="0" w:space="0" w:color="auto"/>
            <w:right w:val="none" w:sz="0" w:space="0" w:color="auto"/>
          </w:divBdr>
        </w:div>
        <w:div w:id="1645545177">
          <w:marLeft w:val="640"/>
          <w:marRight w:val="0"/>
          <w:marTop w:val="0"/>
          <w:marBottom w:val="0"/>
          <w:divBdr>
            <w:top w:val="none" w:sz="0" w:space="0" w:color="auto"/>
            <w:left w:val="none" w:sz="0" w:space="0" w:color="auto"/>
            <w:bottom w:val="none" w:sz="0" w:space="0" w:color="auto"/>
            <w:right w:val="none" w:sz="0" w:space="0" w:color="auto"/>
          </w:divBdr>
        </w:div>
        <w:div w:id="1103037864">
          <w:marLeft w:val="640"/>
          <w:marRight w:val="0"/>
          <w:marTop w:val="0"/>
          <w:marBottom w:val="0"/>
          <w:divBdr>
            <w:top w:val="none" w:sz="0" w:space="0" w:color="auto"/>
            <w:left w:val="none" w:sz="0" w:space="0" w:color="auto"/>
            <w:bottom w:val="none" w:sz="0" w:space="0" w:color="auto"/>
            <w:right w:val="none" w:sz="0" w:space="0" w:color="auto"/>
          </w:divBdr>
        </w:div>
        <w:div w:id="2053964180">
          <w:marLeft w:val="640"/>
          <w:marRight w:val="0"/>
          <w:marTop w:val="0"/>
          <w:marBottom w:val="0"/>
          <w:divBdr>
            <w:top w:val="none" w:sz="0" w:space="0" w:color="auto"/>
            <w:left w:val="none" w:sz="0" w:space="0" w:color="auto"/>
            <w:bottom w:val="none" w:sz="0" w:space="0" w:color="auto"/>
            <w:right w:val="none" w:sz="0" w:space="0" w:color="auto"/>
          </w:divBdr>
        </w:div>
        <w:div w:id="82845804">
          <w:marLeft w:val="640"/>
          <w:marRight w:val="0"/>
          <w:marTop w:val="0"/>
          <w:marBottom w:val="0"/>
          <w:divBdr>
            <w:top w:val="none" w:sz="0" w:space="0" w:color="auto"/>
            <w:left w:val="none" w:sz="0" w:space="0" w:color="auto"/>
            <w:bottom w:val="none" w:sz="0" w:space="0" w:color="auto"/>
            <w:right w:val="none" w:sz="0" w:space="0" w:color="auto"/>
          </w:divBdr>
        </w:div>
        <w:div w:id="1549800106">
          <w:marLeft w:val="640"/>
          <w:marRight w:val="0"/>
          <w:marTop w:val="0"/>
          <w:marBottom w:val="0"/>
          <w:divBdr>
            <w:top w:val="none" w:sz="0" w:space="0" w:color="auto"/>
            <w:left w:val="none" w:sz="0" w:space="0" w:color="auto"/>
            <w:bottom w:val="none" w:sz="0" w:space="0" w:color="auto"/>
            <w:right w:val="none" w:sz="0" w:space="0" w:color="auto"/>
          </w:divBdr>
        </w:div>
        <w:div w:id="267084978">
          <w:marLeft w:val="640"/>
          <w:marRight w:val="0"/>
          <w:marTop w:val="0"/>
          <w:marBottom w:val="0"/>
          <w:divBdr>
            <w:top w:val="none" w:sz="0" w:space="0" w:color="auto"/>
            <w:left w:val="none" w:sz="0" w:space="0" w:color="auto"/>
            <w:bottom w:val="none" w:sz="0" w:space="0" w:color="auto"/>
            <w:right w:val="none" w:sz="0" w:space="0" w:color="auto"/>
          </w:divBdr>
        </w:div>
        <w:div w:id="432819192">
          <w:marLeft w:val="640"/>
          <w:marRight w:val="0"/>
          <w:marTop w:val="0"/>
          <w:marBottom w:val="0"/>
          <w:divBdr>
            <w:top w:val="none" w:sz="0" w:space="0" w:color="auto"/>
            <w:left w:val="none" w:sz="0" w:space="0" w:color="auto"/>
            <w:bottom w:val="none" w:sz="0" w:space="0" w:color="auto"/>
            <w:right w:val="none" w:sz="0" w:space="0" w:color="auto"/>
          </w:divBdr>
        </w:div>
        <w:div w:id="1982231418">
          <w:marLeft w:val="640"/>
          <w:marRight w:val="0"/>
          <w:marTop w:val="0"/>
          <w:marBottom w:val="0"/>
          <w:divBdr>
            <w:top w:val="none" w:sz="0" w:space="0" w:color="auto"/>
            <w:left w:val="none" w:sz="0" w:space="0" w:color="auto"/>
            <w:bottom w:val="none" w:sz="0" w:space="0" w:color="auto"/>
            <w:right w:val="none" w:sz="0" w:space="0" w:color="auto"/>
          </w:divBdr>
        </w:div>
        <w:div w:id="927546712">
          <w:marLeft w:val="640"/>
          <w:marRight w:val="0"/>
          <w:marTop w:val="0"/>
          <w:marBottom w:val="0"/>
          <w:divBdr>
            <w:top w:val="none" w:sz="0" w:space="0" w:color="auto"/>
            <w:left w:val="none" w:sz="0" w:space="0" w:color="auto"/>
            <w:bottom w:val="none" w:sz="0" w:space="0" w:color="auto"/>
            <w:right w:val="none" w:sz="0" w:space="0" w:color="auto"/>
          </w:divBdr>
        </w:div>
        <w:div w:id="1630016061">
          <w:marLeft w:val="640"/>
          <w:marRight w:val="0"/>
          <w:marTop w:val="0"/>
          <w:marBottom w:val="0"/>
          <w:divBdr>
            <w:top w:val="none" w:sz="0" w:space="0" w:color="auto"/>
            <w:left w:val="none" w:sz="0" w:space="0" w:color="auto"/>
            <w:bottom w:val="none" w:sz="0" w:space="0" w:color="auto"/>
            <w:right w:val="none" w:sz="0" w:space="0" w:color="auto"/>
          </w:divBdr>
        </w:div>
        <w:div w:id="832647115">
          <w:marLeft w:val="640"/>
          <w:marRight w:val="0"/>
          <w:marTop w:val="0"/>
          <w:marBottom w:val="0"/>
          <w:divBdr>
            <w:top w:val="none" w:sz="0" w:space="0" w:color="auto"/>
            <w:left w:val="none" w:sz="0" w:space="0" w:color="auto"/>
            <w:bottom w:val="none" w:sz="0" w:space="0" w:color="auto"/>
            <w:right w:val="none" w:sz="0" w:space="0" w:color="auto"/>
          </w:divBdr>
        </w:div>
        <w:div w:id="468517108">
          <w:marLeft w:val="640"/>
          <w:marRight w:val="0"/>
          <w:marTop w:val="0"/>
          <w:marBottom w:val="0"/>
          <w:divBdr>
            <w:top w:val="none" w:sz="0" w:space="0" w:color="auto"/>
            <w:left w:val="none" w:sz="0" w:space="0" w:color="auto"/>
            <w:bottom w:val="none" w:sz="0" w:space="0" w:color="auto"/>
            <w:right w:val="none" w:sz="0" w:space="0" w:color="auto"/>
          </w:divBdr>
        </w:div>
        <w:div w:id="233929618">
          <w:marLeft w:val="640"/>
          <w:marRight w:val="0"/>
          <w:marTop w:val="0"/>
          <w:marBottom w:val="0"/>
          <w:divBdr>
            <w:top w:val="none" w:sz="0" w:space="0" w:color="auto"/>
            <w:left w:val="none" w:sz="0" w:space="0" w:color="auto"/>
            <w:bottom w:val="none" w:sz="0" w:space="0" w:color="auto"/>
            <w:right w:val="none" w:sz="0" w:space="0" w:color="auto"/>
          </w:divBdr>
        </w:div>
        <w:div w:id="864321194">
          <w:marLeft w:val="640"/>
          <w:marRight w:val="0"/>
          <w:marTop w:val="0"/>
          <w:marBottom w:val="0"/>
          <w:divBdr>
            <w:top w:val="none" w:sz="0" w:space="0" w:color="auto"/>
            <w:left w:val="none" w:sz="0" w:space="0" w:color="auto"/>
            <w:bottom w:val="none" w:sz="0" w:space="0" w:color="auto"/>
            <w:right w:val="none" w:sz="0" w:space="0" w:color="auto"/>
          </w:divBdr>
        </w:div>
        <w:div w:id="1941176326">
          <w:marLeft w:val="640"/>
          <w:marRight w:val="0"/>
          <w:marTop w:val="0"/>
          <w:marBottom w:val="0"/>
          <w:divBdr>
            <w:top w:val="none" w:sz="0" w:space="0" w:color="auto"/>
            <w:left w:val="none" w:sz="0" w:space="0" w:color="auto"/>
            <w:bottom w:val="none" w:sz="0" w:space="0" w:color="auto"/>
            <w:right w:val="none" w:sz="0" w:space="0" w:color="auto"/>
          </w:divBdr>
        </w:div>
        <w:div w:id="1572081147">
          <w:marLeft w:val="640"/>
          <w:marRight w:val="0"/>
          <w:marTop w:val="0"/>
          <w:marBottom w:val="0"/>
          <w:divBdr>
            <w:top w:val="none" w:sz="0" w:space="0" w:color="auto"/>
            <w:left w:val="none" w:sz="0" w:space="0" w:color="auto"/>
            <w:bottom w:val="none" w:sz="0" w:space="0" w:color="auto"/>
            <w:right w:val="none" w:sz="0" w:space="0" w:color="auto"/>
          </w:divBdr>
        </w:div>
        <w:div w:id="1807317287">
          <w:marLeft w:val="640"/>
          <w:marRight w:val="0"/>
          <w:marTop w:val="0"/>
          <w:marBottom w:val="0"/>
          <w:divBdr>
            <w:top w:val="none" w:sz="0" w:space="0" w:color="auto"/>
            <w:left w:val="none" w:sz="0" w:space="0" w:color="auto"/>
            <w:bottom w:val="none" w:sz="0" w:space="0" w:color="auto"/>
            <w:right w:val="none" w:sz="0" w:space="0" w:color="auto"/>
          </w:divBdr>
        </w:div>
        <w:div w:id="1730810269">
          <w:marLeft w:val="640"/>
          <w:marRight w:val="0"/>
          <w:marTop w:val="0"/>
          <w:marBottom w:val="0"/>
          <w:divBdr>
            <w:top w:val="none" w:sz="0" w:space="0" w:color="auto"/>
            <w:left w:val="none" w:sz="0" w:space="0" w:color="auto"/>
            <w:bottom w:val="none" w:sz="0" w:space="0" w:color="auto"/>
            <w:right w:val="none" w:sz="0" w:space="0" w:color="auto"/>
          </w:divBdr>
        </w:div>
        <w:div w:id="997810715">
          <w:marLeft w:val="640"/>
          <w:marRight w:val="0"/>
          <w:marTop w:val="0"/>
          <w:marBottom w:val="0"/>
          <w:divBdr>
            <w:top w:val="none" w:sz="0" w:space="0" w:color="auto"/>
            <w:left w:val="none" w:sz="0" w:space="0" w:color="auto"/>
            <w:bottom w:val="none" w:sz="0" w:space="0" w:color="auto"/>
            <w:right w:val="none" w:sz="0" w:space="0" w:color="auto"/>
          </w:divBdr>
        </w:div>
        <w:div w:id="1266034850">
          <w:marLeft w:val="640"/>
          <w:marRight w:val="0"/>
          <w:marTop w:val="0"/>
          <w:marBottom w:val="0"/>
          <w:divBdr>
            <w:top w:val="none" w:sz="0" w:space="0" w:color="auto"/>
            <w:left w:val="none" w:sz="0" w:space="0" w:color="auto"/>
            <w:bottom w:val="none" w:sz="0" w:space="0" w:color="auto"/>
            <w:right w:val="none" w:sz="0" w:space="0" w:color="auto"/>
          </w:divBdr>
        </w:div>
        <w:div w:id="1429036654">
          <w:marLeft w:val="640"/>
          <w:marRight w:val="0"/>
          <w:marTop w:val="0"/>
          <w:marBottom w:val="0"/>
          <w:divBdr>
            <w:top w:val="none" w:sz="0" w:space="0" w:color="auto"/>
            <w:left w:val="none" w:sz="0" w:space="0" w:color="auto"/>
            <w:bottom w:val="none" w:sz="0" w:space="0" w:color="auto"/>
            <w:right w:val="none" w:sz="0" w:space="0" w:color="auto"/>
          </w:divBdr>
        </w:div>
        <w:div w:id="1344042760">
          <w:marLeft w:val="640"/>
          <w:marRight w:val="0"/>
          <w:marTop w:val="0"/>
          <w:marBottom w:val="0"/>
          <w:divBdr>
            <w:top w:val="none" w:sz="0" w:space="0" w:color="auto"/>
            <w:left w:val="none" w:sz="0" w:space="0" w:color="auto"/>
            <w:bottom w:val="none" w:sz="0" w:space="0" w:color="auto"/>
            <w:right w:val="none" w:sz="0" w:space="0" w:color="auto"/>
          </w:divBdr>
        </w:div>
        <w:div w:id="269706791">
          <w:marLeft w:val="640"/>
          <w:marRight w:val="0"/>
          <w:marTop w:val="0"/>
          <w:marBottom w:val="0"/>
          <w:divBdr>
            <w:top w:val="none" w:sz="0" w:space="0" w:color="auto"/>
            <w:left w:val="none" w:sz="0" w:space="0" w:color="auto"/>
            <w:bottom w:val="none" w:sz="0" w:space="0" w:color="auto"/>
            <w:right w:val="none" w:sz="0" w:space="0" w:color="auto"/>
          </w:divBdr>
        </w:div>
        <w:div w:id="139999954">
          <w:marLeft w:val="640"/>
          <w:marRight w:val="0"/>
          <w:marTop w:val="0"/>
          <w:marBottom w:val="0"/>
          <w:divBdr>
            <w:top w:val="none" w:sz="0" w:space="0" w:color="auto"/>
            <w:left w:val="none" w:sz="0" w:space="0" w:color="auto"/>
            <w:bottom w:val="none" w:sz="0" w:space="0" w:color="auto"/>
            <w:right w:val="none" w:sz="0" w:space="0" w:color="auto"/>
          </w:divBdr>
        </w:div>
        <w:div w:id="414984757">
          <w:marLeft w:val="640"/>
          <w:marRight w:val="0"/>
          <w:marTop w:val="0"/>
          <w:marBottom w:val="0"/>
          <w:divBdr>
            <w:top w:val="none" w:sz="0" w:space="0" w:color="auto"/>
            <w:left w:val="none" w:sz="0" w:space="0" w:color="auto"/>
            <w:bottom w:val="none" w:sz="0" w:space="0" w:color="auto"/>
            <w:right w:val="none" w:sz="0" w:space="0" w:color="auto"/>
          </w:divBdr>
        </w:div>
        <w:div w:id="1214923419">
          <w:marLeft w:val="640"/>
          <w:marRight w:val="0"/>
          <w:marTop w:val="0"/>
          <w:marBottom w:val="0"/>
          <w:divBdr>
            <w:top w:val="none" w:sz="0" w:space="0" w:color="auto"/>
            <w:left w:val="none" w:sz="0" w:space="0" w:color="auto"/>
            <w:bottom w:val="none" w:sz="0" w:space="0" w:color="auto"/>
            <w:right w:val="none" w:sz="0" w:space="0" w:color="auto"/>
          </w:divBdr>
        </w:div>
        <w:div w:id="1480684939">
          <w:marLeft w:val="640"/>
          <w:marRight w:val="0"/>
          <w:marTop w:val="0"/>
          <w:marBottom w:val="0"/>
          <w:divBdr>
            <w:top w:val="none" w:sz="0" w:space="0" w:color="auto"/>
            <w:left w:val="none" w:sz="0" w:space="0" w:color="auto"/>
            <w:bottom w:val="none" w:sz="0" w:space="0" w:color="auto"/>
            <w:right w:val="none" w:sz="0" w:space="0" w:color="auto"/>
          </w:divBdr>
        </w:div>
        <w:div w:id="215237749">
          <w:marLeft w:val="640"/>
          <w:marRight w:val="0"/>
          <w:marTop w:val="0"/>
          <w:marBottom w:val="0"/>
          <w:divBdr>
            <w:top w:val="none" w:sz="0" w:space="0" w:color="auto"/>
            <w:left w:val="none" w:sz="0" w:space="0" w:color="auto"/>
            <w:bottom w:val="none" w:sz="0" w:space="0" w:color="auto"/>
            <w:right w:val="none" w:sz="0" w:space="0" w:color="auto"/>
          </w:divBdr>
        </w:div>
        <w:div w:id="1246383694">
          <w:marLeft w:val="640"/>
          <w:marRight w:val="0"/>
          <w:marTop w:val="0"/>
          <w:marBottom w:val="0"/>
          <w:divBdr>
            <w:top w:val="none" w:sz="0" w:space="0" w:color="auto"/>
            <w:left w:val="none" w:sz="0" w:space="0" w:color="auto"/>
            <w:bottom w:val="none" w:sz="0" w:space="0" w:color="auto"/>
            <w:right w:val="none" w:sz="0" w:space="0" w:color="auto"/>
          </w:divBdr>
        </w:div>
        <w:div w:id="458304927">
          <w:marLeft w:val="640"/>
          <w:marRight w:val="0"/>
          <w:marTop w:val="0"/>
          <w:marBottom w:val="0"/>
          <w:divBdr>
            <w:top w:val="none" w:sz="0" w:space="0" w:color="auto"/>
            <w:left w:val="none" w:sz="0" w:space="0" w:color="auto"/>
            <w:bottom w:val="none" w:sz="0" w:space="0" w:color="auto"/>
            <w:right w:val="none" w:sz="0" w:space="0" w:color="auto"/>
          </w:divBdr>
        </w:div>
        <w:div w:id="875578581">
          <w:marLeft w:val="640"/>
          <w:marRight w:val="0"/>
          <w:marTop w:val="0"/>
          <w:marBottom w:val="0"/>
          <w:divBdr>
            <w:top w:val="none" w:sz="0" w:space="0" w:color="auto"/>
            <w:left w:val="none" w:sz="0" w:space="0" w:color="auto"/>
            <w:bottom w:val="none" w:sz="0" w:space="0" w:color="auto"/>
            <w:right w:val="none" w:sz="0" w:space="0" w:color="auto"/>
          </w:divBdr>
        </w:div>
        <w:div w:id="962923691">
          <w:marLeft w:val="640"/>
          <w:marRight w:val="0"/>
          <w:marTop w:val="0"/>
          <w:marBottom w:val="0"/>
          <w:divBdr>
            <w:top w:val="none" w:sz="0" w:space="0" w:color="auto"/>
            <w:left w:val="none" w:sz="0" w:space="0" w:color="auto"/>
            <w:bottom w:val="none" w:sz="0" w:space="0" w:color="auto"/>
            <w:right w:val="none" w:sz="0" w:space="0" w:color="auto"/>
          </w:divBdr>
        </w:div>
        <w:div w:id="41372520">
          <w:marLeft w:val="640"/>
          <w:marRight w:val="0"/>
          <w:marTop w:val="0"/>
          <w:marBottom w:val="0"/>
          <w:divBdr>
            <w:top w:val="none" w:sz="0" w:space="0" w:color="auto"/>
            <w:left w:val="none" w:sz="0" w:space="0" w:color="auto"/>
            <w:bottom w:val="none" w:sz="0" w:space="0" w:color="auto"/>
            <w:right w:val="none" w:sz="0" w:space="0" w:color="auto"/>
          </w:divBdr>
        </w:div>
        <w:div w:id="1875312793">
          <w:marLeft w:val="640"/>
          <w:marRight w:val="0"/>
          <w:marTop w:val="0"/>
          <w:marBottom w:val="0"/>
          <w:divBdr>
            <w:top w:val="none" w:sz="0" w:space="0" w:color="auto"/>
            <w:left w:val="none" w:sz="0" w:space="0" w:color="auto"/>
            <w:bottom w:val="none" w:sz="0" w:space="0" w:color="auto"/>
            <w:right w:val="none" w:sz="0" w:space="0" w:color="auto"/>
          </w:divBdr>
        </w:div>
        <w:div w:id="1713650166">
          <w:marLeft w:val="640"/>
          <w:marRight w:val="0"/>
          <w:marTop w:val="0"/>
          <w:marBottom w:val="0"/>
          <w:divBdr>
            <w:top w:val="none" w:sz="0" w:space="0" w:color="auto"/>
            <w:left w:val="none" w:sz="0" w:space="0" w:color="auto"/>
            <w:bottom w:val="none" w:sz="0" w:space="0" w:color="auto"/>
            <w:right w:val="none" w:sz="0" w:space="0" w:color="auto"/>
          </w:divBdr>
        </w:div>
        <w:div w:id="877469505">
          <w:marLeft w:val="640"/>
          <w:marRight w:val="0"/>
          <w:marTop w:val="0"/>
          <w:marBottom w:val="0"/>
          <w:divBdr>
            <w:top w:val="none" w:sz="0" w:space="0" w:color="auto"/>
            <w:left w:val="none" w:sz="0" w:space="0" w:color="auto"/>
            <w:bottom w:val="none" w:sz="0" w:space="0" w:color="auto"/>
            <w:right w:val="none" w:sz="0" w:space="0" w:color="auto"/>
          </w:divBdr>
        </w:div>
        <w:div w:id="485975114">
          <w:marLeft w:val="640"/>
          <w:marRight w:val="0"/>
          <w:marTop w:val="0"/>
          <w:marBottom w:val="0"/>
          <w:divBdr>
            <w:top w:val="none" w:sz="0" w:space="0" w:color="auto"/>
            <w:left w:val="none" w:sz="0" w:space="0" w:color="auto"/>
            <w:bottom w:val="none" w:sz="0" w:space="0" w:color="auto"/>
            <w:right w:val="none" w:sz="0" w:space="0" w:color="auto"/>
          </w:divBdr>
        </w:div>
        <w:div w:id="153492032">
          <w:marLeft w:val="640"/>
          <w:marRight w:val="0"/>
          <w:marTop w:val="0"/>
          <w:marBottom w:val="0"/>
          <w:divBdr>
            <w:top w:val="none" w:sz="0" w:space="0" w:color="auto"/>
            <w:left w:val="none" w:sz="0" w:space="0" w:color="auto"/>
            <w:bottom w:val="none" w:sz="0" w:space="0" w:color="auto"/>
            <w:right w:val="none" w:sz="0" w:space="0" w:color="auto"/>
          </w:divBdr>
        </w:div>
        <w:div w:id="522790560">
          <w:marLeft w:val="640"/>
          <w:marRight w:val="0"/>
          <w:marTop w:val="0"/>
          <w:marBottom w:val="0"/>
          <w:divBdr>
            <w:top w:val="none" w:sz="0" w:space="0" w:color="auto"/>
            <w:left w:val="none" w:sz="0" w:space="0" w:color="auto"/>
            <w:bottom w:val="none" w:sz="0" w:space="0" w:color="auto"/>
            <w:right w:val="none" w:sz="0" w:space="0" w:color="auto"/>
          </w:divBdr>
        </w:div>
        <w:div w:id="1852059300">
          <w:marLeft w:val="640"/>
          <w:marRight w:val="0"/>
          <w:marTop w:val="0"/>
          <w:marBottom w:val="0"/>
          <w:divBdr>
            <w:top w:val="none" w:sz="0" w:space="0" w:color="auto"/>
            <w:left w:val="none" w:sz="0" w:space="0" w:color="auto"/>
            <w:bottom w:val="none" w:sz="0" w:space="0" w:color="auto"/>
            <w:right w:val="none" w:sz="0" w:space="0" w:color="auto"/>
          </w:divBdr>
        </w:div>
        <w:div w:id="1307785509">
          <w:marLeft w:val="640"/>
          <w:marRight w:val="0"/>
          <w:marTop w:val="0"/>
          <w:marBottom w:val="0"/>
          <w:divBdr>
            <w:top w:val="none" w:sz="0" w:space="0" w:color="auto"/>
            <w:left w:val="none" w:sz="0" w:space="0" w:color="auto"/>
            <w:bottom w:val="none" w:sz="0" w:space="0" w:color="auto"/>
            <w:right w:val="none" w:sz="0" w:space="0" w:color="auto"/>
          </w:divBdr>
        </w:div>
        <w:div w:id="1757246037">
          <w:marLeft w:val="640"/>
          <w:marRight w:val="0"/>
          <w:marTop w:val="0"/>
          <w:marBottom w:val="0"/>
          <w:divBdr>
            <w:top w:val="none" w:sz="0" w:space="0" w:color="auto"/>
            <w:left w:val="none" w:sz="0" w:space="0" w:color="auto"/>
            <w:bottom w:val="none" w:sz="0" w:space="0" w:color="auto"/>
            <w:right w:val="none" w:sz="0" w:space="0" w:color="auto"/>
          </w:divBdr>
        </w:div>
        <w:div w:id="1128821771">
          <w:marLeft w:val="640"/>
          <w:marRight w:val="0"/>
          <w:marTop w:val="0"/>
          <w:marBottom w:val="0"/>
          <w:divBdr>
            <w:top w:val="none" w:sz="0" w:space="0" w:color="auto"/>
            <w:left w:val="none" w:sz="0" w:space="0" w:color="auto"/>
            <w:bottom w:val="none" w:sz="0" w:space="0" w:color="auto"/>
            <w:right w:val="none" w:sz="0" w:space="0" w:color="auto"/>
          </w:divBdr>
        </w:div>
        <w:div w:id="2117823583">
          <w:marLeft w:val="640"/>
          <w:marRight w:val="0"/>
          <w:marTop w:val="0"/>
          <w:marBottom w:val="0"/>
          <w:divBdr>
            <w:top w:val="none" w:sz="0" w:space="0" w:color="auto"/>
            <w:left w:val="none" w:sz="0" w:space="0" w:color="auto"/>
            <w:bottom w:val="none" w:sz="0" w:space="0" w:color="auto"/>
            <w:right w:val="none" w:sz="0" w:space="0" w:color="auto"/>
          </w:divBdr>
        </w:div>
        <w:div w:id="753940352">
          <w:marLeft w:val="640"/>
          <w:marRight w:val="0"/>
          <w:marTop w:val="0"/>
          <w:marBottom w:val="0"/>
          <w:divBdr>
            <w:top w:val="none" w:sz="0" w:space="0" w:color="auto"/>
            <w:left w:val="none" w:sz="0" w:space="0" w:color="auto"/>
            <w:bottom w:val="none" w:sz="0" w:space="0" w:color="auto"/>
            <w:right w:val="none" w:sz="0" w:space="0" w:color="auto"/>
          </w:divBdr>
        </w:div>
        <w:div w:id="1273122548">
          <w:marLeft w:val="640"/>
          <w:marRight w:val="0"/>
          <w:marTop w:val="0"/>
          <w:marBottom w:val="0"/>
          <w:divBdr>
            <w:top w:val="none" w:sz="0" w:space="0" w:color="auto"/>
            <w:left w:val="none" w:sz="0" w:space="0" w:color="auto"/>
            <w:bottom w:val="none" w:sz="0" w:space="0" w:color="auto"/>
            <w:right w:val="none" w:sz="0" w:space="0" w:color="auto"/>
          </w:divBdr>
        </w:div>
        <w:div w:id="362249435">
          <w:marLeft w:val="640"/>
          <w:marRight w:val="0"/>
          <w:marTop w:val="0"/>
          <w:marBottom w:val="0"/>
          <w:divBdr>
            <w:top w:val="none" w:sz="0" w:space="0" w:color="auto"/>
            <w:left w:val="none" w:sz="0" w:space="0" w:color="auto"/>
            <w:bottom w:val="none" w:sz="0" w:space="0" w:color="auto"/>
            <w:right w:val="none" w:sz="0" w:space="0" w:color="auto"/>
          </w:divBdr>
        </w:div>
        <w:div w:id="88549351">
          <w:marLeft w:val="640"/>
          <w:marRight w:val="0"/>
          <w:marTop w:val="0"/>
          <w:marBottom w:val="0"/>
          <w:divBdr>
            <w:top w:val="none" w:sz="0" w:space="0" w:color="auto"/>
            <w:left w:val="none" w:sz="0" w:space="0" w:color="auto"/>
            <w:bottom w:val="none" w:sz="0" w:space="0" w:color="auto"/>
            <w:right w:val="none" w:sz="0" w:space="0" w:color="auto"/>
          </w:divBdr>
        </w:div>
        <w:div w:id="1839728712">
          <w:marLeft w:val="640"/>
          <w:marRight w:val="0"/>
          <w:marTop w:val="0"/>
          <w:marBottom w:val="0"/>
          <w:divBdr>
            <w:top w:val="none" w:sz="0" w:space="0" w:color="auto"/>
            <w:left w:val="none" w:sz="0" w:space="0" w:color="auto"/>
            <w:bottom w:val="none" w:sz="0" w:space="0" w:color="auto"/>
            <w:right w:val="none" w:sz="0" w:space="0" w:color="auto"/>
          </w:divBdr>
        </w:div>
        <w:div w:id="816453966">
          <w:marLeft w:val="640"/>
          <w:marRight w:val="0"/>
          <w:marTop w:val="0"/>
          <w:marBottom w:val="0"/>
          <w:divBdr>
            <w:top w:val="none" w:sz="0" w:space="0" w:color="auto"/>
            <w:left w:val="none" w:sz="0" w:space="0" w:color="auto"/>
            <w:bottom w:val="none" w:sz="0" w:space="0" w:color="auto"/>
            <w:right w:val="none" w:sz="0" w:space="0" w:color="auto"/>
          </w:divBdr>
        </w:div>
        <w:div w:id="1641809071">
          <w:marLeft w:val="640"/>
          <w:marRight w:val="0"/>
          <w:marTop w:val="0"/>
          <w:marBottom w:val="0"/>
          <w:divBdr>
            <w:top w:val="none" w:sz="0" w:space="0" w:color="auto"/>
            <w:left w:val="none" w:sz="0" w:space="0" w:color="auto"/>
            <w:bottom w:val="none" w:sz="0" w:space="0" w:color="auto"/>
            <w:right w:val="none" w:sz="0" w:space="0" w:color="auto"/>
          </w:divBdr>
        </w:div>
        <w:div w:id="1083993177">
          <w:marLeft w:val="640"/>
          <w:marRight w:val="0"/>
          <w:marTop w:val="0"/>
          <w:marBottom w:val="0"/>
          <w:divBdr>
            <w:top w:val="none" w:sz="0" w:space="0" w:color="auto"/>
            <w:left w:val="none" w:sz="0" w:space="0" w:color="auto"/>
            <w:bottom w:val="none" w:sz="0" w:space="0" w:color="auto"/>
            <w:right w:val="none" w:sz="0" w:space="0" w:color="auto"/>
          </w:divBdr>
        </w:div>
        <w:div w:id="869221470">
          <w:marLeft w:val="640"/>
          <w:marRight w:val="0"/>
          <w:marTop w:val="0"/>
          <w:marBottom w:val="0"/>
          <w:divBdr>
            <w:top w:val="none" w:sz="0" w:space="0" w:color="auto"/>
            <w:left w:val="none" w:sz="0" w:space="0" w:color="auto"/>
            <w:bottom w:val="none" w:sz="0" w:space="0" w:color="auto"/>
            <w:right w:val="none" w:sz="0" w:space="0" w:color="auto"/>
          </w:divBdr>
        </w:div>
        <w:div w:id="1563179908">
          <w:marLeft w:val="640"/>
          <w:marRight w:val="0"/>
          <w:marTop w:val="0"/>
          <w:marBottom w:val="0"/>
          <w:divBdr>
            <w:top w:val="none" w:sz="0" w:space="0" w:color="auto"/>
            <w:left w:val="none" w:sz="0" w:space="0" w:color="auto"/>
            <w:bottom w:val="none" w:sz="0" w:space="0" w:color="auto"/>
            <w:right w:val="none" w:sz="0" w:space="0" w:color="auto"/>
          </w:divBdr>
        </w:div>
        <w:div w:id="1087580444">
          <w:marLeft w:val="640"/>
          <w:marRight w:val="0"/>
          <w:marTop w:val="0"/>
          <w:marBottom w:val="0"/>
          <w:divBdr>
            <w:top w:val="none" w:sz="0" w:space="0" w:color="auto"/>
            <w:left w:val="none" w:sz="0" w:space="0" w:color="auto"/>
            <w:bottom w:val="none" w:sz="0" w:space="0" w:color="auto"/>
            <w:right w:val="none" w:sz="0" w:space="0" w:color="auto"/>
          </w:divBdr>
        </w:div>
        <w:div w:id="863440733">
          <w:marLeft w:val="640"/>
          <w:marRight w:val="0"/>
          <w:marTop w:val="0"/>
          <w:marBottom w:val="0"/>
          <w:divBdr>
            <w:top w:val="none" w:sz="0" w:space="0" w:color="auto"/>
            <w:left w:val="none" w:sz="0" w:space="0" w:color="auto"/>
            <w:bottom w:val="none" w:sz="0" w:space="0" w:color="auto"/>
            <w:right w:val="none" w:sz="0" w:space="0" w:color="auto"/>
          </w:divBdr>
        </w:div>
        <w:div w:id="2135515115">
          <w:marLeft w:val="640"/>
          <w:marRight w:val="0"/>
          <w:marTop w:val="0"/>
          <w:marBottom w:val="0"/>
          <w:divBdr>
            <w:top w:val="none" w:sz="0" w:space="0" w:color="auto"/>
            <w:left w:val="none" w:sz="0" w:space="0" w:color="auto"/>
            <w:bottom w:val="none" w:sz="0" w:space="0" w:color="auto"/>
            <w:right w:val="none" w:sz="0" w:space="0" w:color="auto"/>
          </w:divBdr>
        </w:div>
        <w:div w:id="1544708723">
          <w:marLeft w:val="640"/>
          <w:marRight w:val="0"/>
          <w:marTop w:val="0"/>
          <w:marBottom w:val="0"/>
          <w:divBdr>
            <w:top w:val="none" w:sz="0" w:space="0" w:color="auto"/>
            <w:left w:val="none" w:sz="0" w:space="0" w:color="auto"/>
            <w:bottom w:val="none" w:sz="0" w:space="0" w:color="auto"/>
            <w:right w:val="none" w:sz="0" w:space="0" w:color="auto"/>
          </w:divBdr>
        </w:div>
        <w:div w:id="1816023755">
          <w:marLeft w:val="640"/>
          <w:marRight w:val="0"/>
          <w:marTop w:val="0"/>
          <w:marBottom w:val="0"/>
          <w:divBdr>
            <w:top w:val="none" w:sz="0" w:space="0" w:color="auto"/>
            <w:left w:val="none" w:sz="0" w:space="0" w:color="auto"/>
            <w:bottom w:val="none" w:sz="0" w:space="0" w:color="auto"/>
            <w:right w:val="none" w:sz="0" w:space="0" w:color="auto"/>
          </w:divBdr>
        </w:div>
        <w:div w:id="1495142016">
          <w:marLeft w:val="640"/>
          <w:marRight w:val="0"/>
          <w:marTop w:val="0"/>
          <w:marBottom w:val="0"/>
          <w:divBdr>
            <w:top w:val="none" w:sz="0" w:space="0" w:color="auto"/>
            <w:left w:val="none" w:sz="0" w:space="0" w:color="auto"/>
            <w:bottom w:val="none" w:sz="0" w:space="0" w:color="auto"/>
            <w:right w:val="none" w:sz="0" w:space="0" w:color="auto"/>
          </w:divBdr>
        </w:div>
        <w:div w:id="1650210792">
          <w:marLeft w:val="640"/>
          <w:marRight w:val="0"/>
          <w:marTop w:val="0"/>
          <w:marBottom w:val="0"/>
          <w:divBdr>
            <w:top w:val="none" w:sz="0" w:space="0" w:color="auto"/>
            <w:left w:val="none" w:sz="0" w:space="0" w:color="auto"/>
            <w:bottom w:val="none" w:sz="0" w:space="0" w:color="auto"/>
            <w:right w:val="none" w:sz="0" w:space="0" w:color="auto"/>
          </w:divBdr>
        </w:div>
        <w:div w:id="1540119873">
          <w:marLeft w:val="640"/>
          <w:marRight w:val="0"/>
          <w:marTop w:val="0"/>
          <w:marBottom w:val="0"/>
          <w:divBdr>
            <w:top w:val="none" w:sz="0" w:space="0" w:color="auto"/>
            <w:left w:val="none" w:sz="0" w:space="0" w:color="auto"/>
            <w:bottom w:val="none" w:sz="0" w:space="0" w:color="auto"/>
            <w:right w:val="none" w:sz="0" w:space="0" w:color="auto"/>
          </w:divBdr>
        </w:div>
        <w:div w:id="967398499">
          <w:marLeft w:val="640"/>
          <w:marRight w:val="0"/>
          <w:marTop w:val="0"/>
          <w:marBottom w:val="0"/>
          <w:divBdr>
            <w:top w:val="none" w:sz="0" w:space="0" w:color="auto"/>
            <w:left w:val="none" w:sz="0" w:space="0" w:color="auto"/>
            <w:bottom w:val="none" w:sz="0" w:space="0" w:color="auto"/>
            <w:right w:val="none" w:sz="0" w:space="0" w:color="auto"/>
          </w:divBdr>
        </w:div>
        <w:div w:id="2041470477">
          <w:marLeft w:val="640"/>
          <w:marRight w:val="0"/>
          <w:marTop w:val="0"/>
          <w:marBottom w:val="0"/>
          <w:divBdr>
            <w:top w:val="none" w:sz="0" w:space="0" w:color="auto"/>
            <w:left w:val="none" w:sz="0" w:space="0" w:color="auto"/>
            <w:bottom w:val="none" w:sz="0" w:space="0" w:color="auto"/>
            <w:right w:val="none" w:sz="0" w:space="0" w:color="auto"/>
          </w:divBdr>
        </w:div>
        <w:div w:id="1112818359">
          <w:marLeft w:val="640"/>
          <w:marRight w:val="0"/>
          <w:marTop w:val="0"/>
          <w:marBottom w:val="0"/>
          <w:divBdr>
            <w:top w:val="none" w:sz="0" w:space="0" w:color="auto"/>
            <w:left w:val="none" w:sz="0" w:space="0" w:color="auto"/>
            <w:bottom w:val="none" w:sz="0" w:space="0" w:color="auto"/>
            <w:right w:val="none" w:sz="0" w:space="0" w:color="auto"/>
          </w:divBdr>
        </w:div>
        <w:div w:id="355666676">
          <w:marLeft w:val="640"/>
          <w:marRight w:val="0"/>
          <w:marTop w:val="0"/>
          <w:marBottom w:val="0"/>
          <w:divBdr>
            <w:top w:val="none" w:sz="0" w:space="0" w:color="auto"/>
            <w:left w:val="none" w:sz="0" w:space="0" w:color="auto"/>
            <w:bottom w:val="none" w:sz="0" w:space="0" w:color="auto"/>
            <w:right w:val="none" w:sz="0" w:space="0" w:color="auto"/>
          </w:divBdr>
        </w:div>
        <w:div w:id="1348409416">
          <w:marLeft w:val="640"/>
          <w:marRight w:val="0"/>
          <w:marTop w:val="0"/>
          <w:marBottom w:val="0"/>
          <w:divBdr>
            <w:top w:val="none" w:sz="0" w:space="0" w:color="auto"/>
            <w:left w:val="none" w:sz="0" w:space="0" w:color="auto"/>
            <w:bottom w:val="none" w:sz="0" w:space="0" w:color="auto"/>
            <w:right w:val="none" w:sz="0" w:space="0" w:color="auto"/>
          </w:divBdr>
        </w:div>
        <w:div w:id="418059928">
          <w:marLeft w:val="640"/>
          <w:marRight w:val="0"/>
          <w:marTop w:val="0"/>
          <w:marBottom w:val="0"/>
          <w:divBdr>
            <w:top w:val="none" w:sz="0" w:space="0" w:color="auto"/>
            <w:left w:val="none" w:sz="0" w:space="0" w:color="auto"/>
            <w:bottom w:val="none" w:sz="0" w:space="0" w:color="auto"/>
            <w:right w:val="none" w:sz="0" w:space="0" w:color="auto"/>
          </w:divBdr>
        </w:div>
      </w:divsChild>
    </w:div>
    <w:div w:id="1344698809">
      <w:bodyDiv w:val="1"/>
      <w:marLeft w:val="0"/>
      <w:marRight w:val="0"/>
      <w:marTop w:val="0"/>
      <w:marBottom w:val="0"/>
      <w:divBdr>
        <w:top w:val="none" w:sz="0" w:space="0" w:color="auto"/>
        <w:left w:val="none" w:sz="0" w:space="0" w:color="auto"/>
        <w:bottom w:val="none" w:sz="0" w:space="0" w:color="auto"/>
        <w:right w:val="none" w:sz="0" w:space="0" w:color="auto"/>
      </w:divBdr>
      <w:divsChild>
        <w:div w:id="931552326">
          <w:marLeft w:val="640"/>
          <w:marRight w:val="0"/>
          <w:marTop w:val="0"/>
          <w:marBottom w:val="0"/>
          <w:divBdr>
            <w:top w:val="none" w:sz="0" w:space="0" w:color="auto"/>
            <w:left w:val="none" w:sz="0" w:space="0" w:color="auto"/>
            <w:bottom w:val="none" w:sz="0" w:space="0" w:color="auto"/>
            <w:right w:val="none" w:sz="0" w:space="0" w:color="auto"/>
          </w:divBdr>
        </w:div>
        <w:div w:id="2049912300">
          <w:marLeft w:val="640"/>
          <w:marRight w:val="0"/>
          <w:marTop w:val="0"/>
          <w:marBottom w:val="0"/>
          <w:divBdr>
            <w:top w:val="none" w:sz="0" w:space="0" w:color="auto"/>
            <w:left w:val="none" w:sz="0" w:space="0" w:color="auto"/>
            <w:bottom w:val="none" w:sz="0" w:space="0" w:color="auto"/>
            <w:right w:val="none" w:sz="0" w:space="0" w:color="auto"/>
          </w:divBdr>
        </w:div>
        <w:div w:id="1479028743">
          <w:marLeft w:val="640"/>
          <w:marRight w:val="0"/>
          <w:marTop w:val="0"/>
          <w:marBottom w:val="0"/>
          <w:divBdr>
            <w:top w:val="none" w:sz="0" w:space="0" w:color="auto"/>
            <w:left w:val="none" w:sz="0" w:space="0" w:color="auto"/>
            <w:bottom w:val="none" w:sz="0" w:space="0" w:color="auto"/>
            <w:right w:val="none" w:sz="0" w:space="0" w:color="auto"/>
          </w:divBdr>
        </w:div>
        <w:div w:id="488981956">
          <w:marLeft w:val="640"/>
          <w:marRight w:val="0"/>
          <w:marTop w:val="0"/>
          <w:marBottom w:val="0"/>
          <w:divBdr>
            <w:top w:val="none" w:sz="0" w:space="0" w:color="auto"/>
            <w:left w:val="none" w:sz="0" w:space="0" w:color="auto"/>
            <w:bottom w:val="none" w:sz="0" w:space="0" w:color="auto"/>
            <w:right w:val="none" w:sz="0" w:space="0" w:color="auto"/>
          </w:divBdr>
        </w:div>
        <w:div w:id="9532948">
          <w:marLeft w:val="640"/>
          <w:marRight w:val="0"/>
          <w:marTop w:val="0"/>
          <w:marBottom w:val="0"/>
          <w:divBdr>
            <w:top w:val="none" w:sz="0" w:space="0" w:color="auto"/>
            <w:left w:val="none" w:sz="0" w:space="0" w:color="auto"/>
            <w:bottom w:val="none" w:sz="0" w:space="0" w:color="auto"/>
            <w:right w:val="none" w:sz="0" w:space="0" w:color="auto"/>
          </w:divBdr>
        </w:div>
        <w:div w:id="2006006295">
          <w:marLeft w:val="640"/>
          <w:marRight w:val="0"/>
          <w:marTop w:val="0"/>
          <w:marBottom w:val="0"/>
          <w:divBdr>
            <w:top w:val="none" w:sz="0" w:space="0" w:color="auto"/>
            <w:left w:val="none" w:sz="0" w:space="0" w:color="auto"/>
            <w:bottom w:val="none" w:sz="0" w:space="0" w:color="auto"/>
            <w:right w:val="none" w:sz="0" w:space="0" w:color="auto"/>
          </w:divBdr>
        </w:div>
        <w:div w:id="808595773">
          <w:marLeft w:val="640"/>
          <w:marRight w:val="0"/>
          <w:marTop w:val="0"/>
          <w:marBottom w:val="0"/>
          <w:divBdr>
            <w:top w:val="none" w:sz="0" w:space="0" w:color="auto"/>
            <w:left w:val="none" w:sz="0" w:space="0" w:color="auto"/>
            <w:bottom w:val="none" w:sz="0" w:space="0" w:color="auto"/>
            <w:right w:val="none" w:sz="0" w:space="0" w:color="auto"/>
          </w:divBdr>
        </w:div>
        <w:div w:id="33891366">
          <w:marLeft w:val="640"/>
          <w:marRight w:val="0"/>
          <w:marTop w:val="0"/>
          <w:marBottom w:val="0"/>
          <w:divBdr>
            <w:top w:val="none" w:sz="0" w:space="0" w:color="auto"/>
            <w:left w:val="none" w:sz="0" w:space="0" w:color="auto"/>
            <w:bottom w:val="none" w:sz="0" w:space="0" w:color="auto"/>
            <w:right w:val="none" w:sz="0" w:space="0" w:color="auto"/>
          </w:divBdr>
        </w:div>
        <w:div w:id="1655255352">
          <w:marLeft w:val="640"/>
          <w:marRight w:val="0"/>
          <w:marTop w:val="0"/>
          <w:marBottom w:val="0"/>
          <w:divBdr>
            <w:top w:val="none" w:sz="0" w:space="0" w:color="auto"/>
            <w:left w:val="none" w:sz="0" w:space="0" w:color="auto"/>
            <w:bottom w:val="none" w:sz="0" w:space="0" w:color="auto"/>
            <w:right w:val="none" w:sz="0" w:space="0" w:color="auto"/>
          </w:divBdr>
        </w:div>
        <w:div w:id="1415784301">
          <w:marLeft w:val="640"/>
          <w:marRight w:val="0"/>
          <w:marTop w:val="0"/>
          <w:marBottom w:val="0"/>
          <w:divBdr>
            <w:top w:val="none" w:sz="0" w:space="0" w:color="auto"/>
            <w:left w:val="none" w:sz="0" w:space="0" w:color="auto"/>
            <w:bottom w:val="none" w:sz="0" w:space="0" w:color="auto"/>
            <w:right w:val="none" w:sz="0" w:space="0" w:color="auto"/>
          </w:divBdr>
        </w:div>
        <w:div w:id="195847382">
          <w:marLeft w:val="640"/>
          <w:marRight w:val="0"/>
          <w:marTop w:val="0"/>
          <w:marBottom w:val="0"/>
          <w:divBdr>
            <w:top w:val="none" w:sz="0" w:space="0" w:color="auto"/>
            <w:left w:val="none" w:sz="0" w:space="0" w:color="auto"/>
            <w:bottom w:val="none" w:sz="0" w:space="0" w:color="auto"/>
            <w:right w:val="none" w:sz="0" w:space="0" w:color="auto"/>
          </w:divBdr>
        </w:div>
        <w:div w:id="87431789">
          <w:marLeft w:val="640"/>
          <w:marRight w:val="0"/>
          <w:marTop w:val="0"/>
          <w:marBottom w:val="0"/>
          <w:divBdr>
            <w:top w:val="none" w:sz="0" w:space="0" w:color="auto"/>
            <w:left w:val="none" w:sz="0" w:space="0" w:color="auto"/>
            <w:bottom w:val="none" w:sz="0" w:space="0" w:color="auto"/>
            <w:right w:val="none" w:sz="0" w:space="0" w:color="auto"/>
          </w:divBdr>
        </w:div>
        <w:div w:id="1406144367">
          <w:marLeft w:val="640"/>
          <w:marRight w:val="0"/>
          <w:marTop w:val="0"/>
          <w:marBottom w:val="0"/>
          <w:divBdr>
            <w:top w:val="none" w:sz="0" w:space="0" w:color="auto"/>
            <w:left w:val="none" w:sz="0" w:space="0" w:color="auto"/>
            <w:bottom w:val="none" w:sz="0" w:space="0" w:color="auto"/>
            <w:right w:val="none" w:sz="0" w:space="0" w:color="auto"/>
          </w:divBdr>
        </w:div>
        <w:div w:id="358825599">
          <w:marLeft w:val="640"/>
          <w:marRight w:val="0"/>
          <w:marTop w:val="0"/>
          <w:marBottom w:val="0"/>
          <w:divBdr>
            <w:top w:val="none" w:sz="0" w:space="0" w:color="auto"/>
            <w:left w:val="none" w:sz="0" w:space="0" w:color="auto"/>
            <w:bottom w:val="none" w:sz="0" w:space="0" w:color="auto"/>
            <w:right w:val="none" w:sz="0" w:space="0" w:color="auto"/>
          </w:divBdr>
        </w:div>
        <w:div w:id="779959064">
          <w:marLeft w:val="640"/>
          <w:marRight w:val="0"/>
          <w:marTop w:val="0"/>
          <w:marBottom w:val="0"/>
          <w:divBdr>
            <w:top w:val="none" w:sz="0" w:space="0" w:color="auto"/>
            <w:left w:val="none" w:sz="0" w:space="0" w:color="auto"/>
            <w:bottom w:val="none" w:sz="0" w:space="0" w:color="auto"/>
            <w:right w:val="none" w:sz="0" w:space="0" w:color="auto"/>
          </w:divBdr>
        </w:div>
        <w:div w:id="399404734">
          <w:marLeft w:val="640"/>
          <w:marRight w:val="0"/>
          <w:marTop w:val="0"/>
          <w:marBottom w:val="0"/>
          <w:divBdr>
            <w:top w:val="none" w:sz="0" w:space="0" w:color="auto"/>
            <w:left w:val="none" w:sz="0" w:space="0" w:color="auto"/>
            <w:bottom w:val="none" w:sz="0" w:space="0" w:color="auto"/>
            <w:right w:val="none" w:sz="0" w:space="0" w:color="auto"/>
          </w:divBdr>
        </w:div>
        <w:div w:id="454372316">
          <w:marLeft w:val="640"/>
          <w:marRight w:val="0"/>
          <w:marTop w:val="0"/>
          <w:marBottom w:val="0"/>
          <w:divBdr>
            <w:top w:val="none" w:sz="0" w:space="0" w:color="auto"/>
            <w:left w:val="none" w:sz="0" w:space="0" w:color="auto"/>
            <w:bottom w:val="none" w:sz="0" w:space="0" w:color="auto"/>
            <w:right w:val="none" w:sz="0" w:space="0" w:color="auto"/>
          </w:divBdr>
        </w:div>
        <w:div w:id="990522173">
          <w:marLeft w:val="640"/>
          <w:marRight w:val="0"/>
          <w:marTop w:val="0"/>
          <w:marBottom w:val="0"/>
          <w:divBdr>
            <w:top w:val="none" w:sz="0" w:space="0" w:color="auto"/>
            <w:left w:val="none" w:sz="0" w:space="0" w:color="auto"/>
            <w:bottom w:val="none" w:sz="0" w:space="0" w:color="auto"/>
            <w:right w:val="none" w:sz="0" w:space="0" w:color="auto"/>
          </w:divBdr>
        </w:div>
        <w:div w:id="1383023738">
          <w:marLeft w:val="640"/>
          <w:marRight w:val="0"/>
          <w:marTop w:val="0"/>
          <w:marBottom w:val="0"/>
          <w:divBdr>
            <w:top w:val="none" w:sz="0" w:space="0" w:color="auto"/>
            <w:left w:val="none" w:sz="0" w:space="0" w:color="auto"/>
            <w:bottom w:val="none" w:sz="0" w:space="0" w:color="auto"/>
            <w:right w:val="none" w:sz="0" w:space="0" w:color="auto"/>
          </w:divBdr>
        </w:div>
        <w:div w:id="465900031">
          <w:marLeft w:val="640"/>
          <w:marRight w:val="0"/>
          <w:marTop w:val="0"/>
          <w:marBottom w:val="0"/>
          <w:divBdr>
            <w:top w:val="none" w:sz="0" w:space="0" w:color="auto"/>
            <w:left w:val="none" w:sz="0" w:space="0" w:color="auto"/>
            <w:bottom w:val="none" w:sz="0" w:space="0" w:color="auto"/>
            <w:right w:val="none" w:sz="0" w:space="0" w:color="auto"/>
          </w:divBdr>
        </w:div>
        <w:div w:id="1945460846">
          <w:marLeft w:val="640"/>
          <w:marRight w:val="0"/>
          <w:marTop w:val="0"/>
          <w:marBottom w:val="0"/>
          <w:divBdr>
            <w:top w:val="none" w:sz="0" w:space="0" w:color="auto"/>
            <w:left w:val="none" w:sz="0" w:space="0" w:color="auto"/>
            <w:bottom w:val="none" w:sz="0" w:space="0" w:color="auto"/>
            <w:right w:val="none" w:sz="0" w:space="0" w:color="auto"/>
          </w:divBdr>
        </w:div>
        <w:div w:id="226183940">
          <w:marLeft w:val="640"/>
          <w:marRight w:val="0"/>
          <w:marTop w:val="0"/>
          <w:marBottom w:val="0"/>
          <w:divBdr>
            <w:top w:val="none" w:sz="0" w:space="0" w:color="auto"/>
            <w:left w:val="none" w:sz="0" w:space="0" w:color="auto"/>
            <w:bottom w:val="none" w:sz="0" w:space="0" w:color="auto"/>
            <w:right w:val="none" w:sz="0" w:space="0" w:color="auto"/>
          </w:divBdr>
        </w:div>
        <w:div w:id="1818910176">
          <w:marLeft w:val="640"/>
          <w:marRight w:val="0"/>
          <w:marTop w:val="0"/>
          <w:marBottom w:val="0"/>
          <w:divBdr>
            <w:top w:val="none" w:sz="0" w:space="0" w:color="auto"/>
            <w:left w:val="none" w:sz="0" w:space="0" w:color="auto"/>
            <w:bottom w:val="none" w:sz="0" w:space="0" w:color="auto"/>
            <w:right w:val="none" w:sz="0" w:space="0" w:color="auto"/>
          </w:divBdr>
        </w:div>
        <w:div w:id="1912421063">
          <w:marLeft w:val="640"/>
          <w:marRight w:val="0"/>
          <w:marTop w:val="0"/>
          <w:marBottom w:val="0"/>
          <w:divBdr>
            <w:top w:val="none" w:sz="0" w:space="0" w:color="auto"/>
            <w:left w:val="none" w:sz="0" w:space="0" w:color="auto"/>
            <w:bottom w:val="none" w:sz="0" w:space="0" w:color="auto"/>
            <w:right w:val="none" w:sz="0" w:space="0" w:color="auto"/>
          </w:divBdr>
        </w:div>
        <w:div w:id="1912763594">
          <w:marLeft w:val="640"/>
          <w:marRight w:val="0"/>
          <w:marTop w:val="0"/>
          <w:marBottom w:val="0"/>
          <w:divBdr>
            <w:top w:val="none" w:sz="0" w:space="0" w:color="auto"/>
            <w:left w:val="none" w:sz="0" w:space="0" w:color="auto"/>
            <w:bottom w:val="none" w:sz="0" w:space="0" w:color="auto"/>
            <w:right w:val="none" w:sz="0" w:space="0" w:color="auto"/>
          </w:divBdr>
        </w:div>
        <w:div w:id="290400958">
          <w:marLeft w:val="640"/>
          <w:marRight w:val="0"/>
          <w:marTop w:val="0"/>
          <w:marBottom w:val="0"/>
          <w:divBdr>
            <w:top w:val="none" w:sz="0" w:space="0" w:color="auto"/>
            <w:left w:val="none" w:sz="0" w:space="0" w:color="auto"/>
            <w:bottom w:val="none" w:sz="0" w:space="0" w:color="auto"/>
            <w:right w:val="none" w:sz="0" w:space="0" w:color="auto"/>
          </w:divBdr>
        </w:div>
        <w:div w:id="1246499827">
          <w:marLeft w:val="640"/>
          <w:marRight w:val="0"/>
          <w:marTop w:val="0"/>
          <w:marBottom w:val="0"/>
          <w:divBdr>
            <w:top w:val="none" w:sz="0" w:space="0" w:color="auto"/>
            <w:left w:val="none" w:sz="0" w:space="0" w:color="auto"/>
            <w:bottom w:val="none" w:sz="0" w:space="0" w:color="auto"/>
            <w:right w:val="none" w:sz="0" w:space="0" w:color="auto"/>
          </w:divBdr>
        </w:div>
        <w:div w:id="1692683974">
          <w:marLeft w:val="640"/>
          <w:marRight w:val="0"/>
          <w:marTop w:val="0"/>
          <w:marBottom w:val="0"/>
          <w:divBdr>
            <w:top w:val="none" w:sz="0" w:space="0" w:color="auto"/>
            <w:left w:val="none" w:sz="0" w:space="0" w:color="auto"/>
            <w:bottom w:val="none" w:sz="0" w:space="0" w:color="auto"/>
            <w:right w:val="none" w:sz="0" w:space="0" w:color="auto"/>
          </w:divBdr>
        </w:div>
        <w:div w:id="423917287">
          <w:marLeft w:val="640"/>
          <w:marRight w:val="0"/>
          <w:marTop w:val="0"/>
          <w:marBottom w:val="0"/>
          <w:divBdr>
            <w:top w:val="none" w:sz="0" w:space="0" w:color="auto"/>
            <w:left w:val="none" w:sz="0" w:space="0" w:color="auto"/>
            <w:bottom w:val="none" w:sz="0" w:space="0" w:color="auto"/>
            <w:right w:val="none" w:sz="0" w:space="0" w:color="auto"/>
          </w:divBdr>
        </w:div>
        <w:div w:id="490147742">
          <w:marLeft w:val="640"/>
          <w:marRight w:val="0"/>
          <w:marTop w:val="0"/>
          <w:marBottom w:val="0"/>
          <w:divBdr>
            <w:top w:val="none" w:sz="0" w:space="0" w:color="auto"/>
            <w:left w:val="none" w:sz="0" w:space="0" w:color="auto"/>
            <w:bottom w:val="none" w:sz="0" w:space="0" w:color="auto"/>
            <w:right w:val="none" w:sz="0" w:space="0" w:color="auto"/>
          </w:divBdr>
        </w:div>
        <w:div w:id="720907541">
          <w:marLeft w:val="640"/>
          <w:marRight w:val="0"/>
          <w:marTop w:val="0"/>
          <w:marBottom w:val="0"/>
          <w:divBdr>
            <w:top w:val="none" w:sz="0" w:space="0" w:color="auto"/>
            <w:left w:val="none" w:sz="0" w:space="0" w:color="auto"/>
            <w:bottom w:val="none" w:sz="0" w:space="0" w:color="auto"/>
            <w:right w:val="none" w:sz="0" w:space="0" w:color="auto"/>
          </w:divBdr>
        </w:div>
        <w:div w:id="112480223">
          <w:marLeft w:val="640"/>
          <w:marRight w:val="0"/>
          <w:marTop w:val="0"/>
          <w:marBottom w:val="0"/>
          <w:divBdr>
            <w:top w:val="none" w:sz="0" w:space="0" w:color="auto"/>
            <w:left w:val="none" w:sz="0" w:space="0" w:color="auto"/>
            <w:bottom w:val="none" w:sz="0" w:space="0" w:color="auto"/>
            <w:right w:val="none" w:sz="0" w:space="0" w:color="auto"/>
          </w:divBdr>
        </w:div>
        <w:div w:id="1130393317">
          <w:marLeft w:val="640"/>
          <w:marRight w:val="0"/>
          <w:marTop w:val="0"/>
          <w:marBottom w:val="0"/>
          <w:divBdr>
            <w:top w:val="none" w:sz="0" w:space="0" w:color="auto"/>
            <w:left w:val="none" w:sz="0" w:space="0" w:color="auto"/>
            <w:bottom w:val="none" w:sz="0" w:space="0" w:color="auto"/>
            <w:right w:val="none" w:sz="0" w:space="0" w:color="auto"/>
          </w:divBdr>
        </w:div>
        <w:div w:id="1610744602">
          <w:marLeft w:val="640"/>
          <w:marRight w:val="0"/>
          <w:marTop w:val="0"/>
          <w:marBottom w:val="0"/>
          <w:divBdr>
            <w:top w:val="none" w:sz="0" w:space="0" w:color="auto"/>
            <w:left w:val="none" w:sz="0" w:space="0" w:color="auto"/>
            <w:bottom w:val="none" w:sz="0" w:space="0" w:color="auto"/>
            <w:right w:val="none" w:sz="0" w:space="0" w:color="auto"/>
          </w:divBdr>
        </w:div>
        <w:div w:id="1954824289">
          <w:marLeft w:val="640"/>
          <w:marRight w:val="0"/>
          <w:marTop w:val="0"/>
          <w:marBottom w:val="0"/>
          <w:divBdr>
            <w:top w:val="none" w:sz="0" w:space="0" w:color="auto"/>
            <w:left w:val="none" w:sz="0" w:space="0" w:color="auto"/>
            <w:bottom w:val="none" w:sz="0" w:space="0" w:color="auto"/>
            <w:right w:val="none" w:sz="0" w:space="0" w:color="auto"/>
          </w:divBdr>
        </w:div>
        <w:div w:id="1646855492">
          <w:marLeft w:val="640"/>
          <w:marRight w:val="0"/>
          <w:marTop w:val="0"/>
          <w:marBottom w:val="0"/>
          <w:divBdr>
            <w:top w:val="none" w:sz="0" w:space="0" w:color="auto"/>
            <w:left w:val="none" w:sz="0" w:space="0" w:color="auto"/>
            <w:bottom w:val="none" w:sz="0" w:space="0" w:color="auto"/>
            <w:right w:val="none" w:sz="0" w:space="0" w:color="auto"/>
          </w:divBdr>
        </w:div>
        <w:div w:id="52117975">
          <w:marLeft w:val="640"/>
          <w:marRight w:val="0"/>
          <w:marTop w:val="0"/>
          <w:marBottom w:val="0"/>
          <w:divBdr>
            <w:top w:val="none" w:sz="0" w:space="0" w:color="auto"/>
            <w:left w:val="none" w:sz="0" w:space="0" w:color="auto"/>
            <w:bottom w:val="none" w:sz="0" w:space="0" w:color="auto"/>
            <w:right w:val="none" w:sz="0" w:space="0" w:color="auto"/>
          </w:divBdr>
        </w:div>
        <w:div w:id="1926063856">
          <w:marLeft w:val="640"/>
          <w:marRight w:val="0"/>
          <w:marTop w:val="0"/>
          <w:marBottom w:val="0"/>
          <w:divBdr>
            <w:top w:val="none" w:sz="0" w:space="0" w:color="auto"/>
            <w:left w:val="none" w:sz="0" w:space="0" w:color="auto"/>
            <w:bottom w:val="none" w:sz="0" w:space="0" w:color="auto"/>
            <w:right w:val="none" w:sz="0" w:space="0" w:color="auto"/>
          </w:divBdr>
        </w:div>
        <w:div w:id="438333713">
          <w:marLeft w:val="640"/>
          <w:marRight w:val="0"/>
          <w:marTop w:val="0"/>
          <w:marBottom w:val="0"/>
          <w:divBdr>
            <w:top w:val="none" w:sz="0" w:space="0" w:color="auto"/>
            <w:left w:val="none" w:sz="0" w:space="0" w:color="auto"/>
            <w:bottom w:val="none" w:sz="0" w:space="0" w:color="auto"/>
            <w:right w:val="none" w:sz="0" w:space="0" w:color="auto"/>
          </w:divBdr>
        </w:div>
        <w:div w:id="842889972">
          <w:marLeft w:val="640"/>
          <w:marRight w:val="0"/>
          <w:marTop w:val="0"/>
          <w:marBottom w:val="0"/>
          <w:divBdr>
            <w:top w:val="none" w:sz="0" w:space="0" w:color="auto"/>
            <w:left w:val="none" w:sz="0" w:space="0" w:color="auto"/>
            <w:bottom w:val="none" w:sz="0" w:space="0" w:color="auto"/>
            <w:right w:val="none" w:sz="0" w:space="0" w:color="auto"/>
          </w:divBdr>
        </w:div>
        <w:div w:id="184222283">
          <w:marLeft w:val="640"/>
          <w:marRight w:val="0"/>
          <w:marTop w:val="0"/>
          <w:marBottom w:val="0"/>
          <w:divBdr>
            <w:top w:val="none" w:sz="0" w:space="0" w:color="auto"/>
            <w:left w:val="none" w:sz="0" w:space="0" w:color="auto"/>
            <w:bottom w:val="none" w:sz="0" w:space="0" w:color="auto"/>
            <w:right w:val="none" w:sz="0" w:space="0" w:color="auto"/>
          </w:divBdr>
        </w:div>
        <w:div w:id="1874922848">
          <w:marLeft w:val="640"/>
          <w:marRight w:val="0"/>
          <w:marTop w:val="0"/>
          <w:marBottom w:val="0"/>
          <w:divBdr>
            <w:top w:val="none" w:sz="0" w:space="0" w:color="auto"/>
            <w:left w:val="none" w:sz="0" w:space="0" w:color="auto"/>
            <w:bottom w:val="none" w:sz="0" w:space="0" w:color="auto"/>
            <w:right w:val="none" w:sz="0" w:space="0" w:color="auto"/>
          </w:divBdr>
        </w:div>
        <w:div w:id="381247436">
          <w:marLeft w:val="640"/>
          <w:marRight w:val="0"/>
          <w:marTop w:val="0"/>
          <w:marBottom w:val="0"/>
          <w:divBdr>
            <w:top w:val="none" w:sz="0" w:space="0" w:color="auto"/>
            <w:left w:val="none" w:sz="0" w:space="0" w:color="auto"/>
            <w:bottom w:val="none" w:sz="0" w:space="0" w:color="auto"/>
            <w:right w:val="none" w:sz="0" w:space="0" w:color="auto"/>
          </w:divBdr>
        </w:div>
        <w:div w:id="1039084206">
          <w:marLeft w:val="640"/>
          <w:marRight w:val="0"/>
          <w:marTop w:val="0"/>
          <w:marBottom w:val="0"/>
          <w:divBdr>
            <w:top w:val="none" w:sz="0" w:space="0" w:color="auto"/>
            <w:left w:val="none" w:sz="0" w:space="0" w:color="auto"/>
            <w:bottom w:val="none" w:sz="0" w:space="0" w:color="auto"/>
            <w:right w:val="none" w:sz="0" w:space="0" w:color="auto"/>
          </w:divBdr>
        </w:div>
        <w:div w:id="1736928318">
          <w:marLeft w:val="640"/>
          <w:marRight w:val="0"/>
          <w:marTop w:val="0"/>
          <w:marBottom w:val="0"/>
          <w:divBdr>
            <w:top w:val="none" w:sz="0" w:space="0" w:color="auto"/>
            <w:left w:val="none" w:sz="0" w:space="0" w:color="auto"/>
            <w:bottom w:val="none" w:sz="0" w:space="0" w:color="auto"/>
            <w:right w:val="none" w:sz="0" w:space="0" w:color="auto"/>
          </w:divBdr>
        </w:div>
        <w:div w:id="1043990036">
          <w:marLeft w:val="640"/>
          <w:marRight w:val="0"/>
          <w:marTop w:val="0"/>
          <w:marBottom w:val="0"/>
          <w:divBdr>
            <w:top w:val="none" w:sz="0" w:space="0" w:color="auto"/>
            <w:left w:val="none" w:sz="0" w:space="0" w:color="auto"/>
            <w:bottom w:val="none" w:sz="0" w:space="0" w:color="auto"/>
            <w:right w:val="none" w:sz="0" w:space="0" w:color="auto"/>
          </w:divBdr>
        </w:div>
        <w:div w:id="955792730">
          <w:marLeft w:val="640"/>
          <w:marRight w:val="0"/>
          <w:marTop w:val="0"/>
          <w:marBottom w:val="0"/>
          <w:divBdr>
            <w:top w:val="none" w:sz="0" w:space="0" w:color="auto"/>
            <w:left w:val="none" w:sz="0" w:space="0" w:color="auto"/>
            <w:bottom w:val="none" w:sz="0" w:space="0" w:color="auto"/>
            <w:right w:val="none" w:sz="0" w:space="0" w:color="auto"/>
          </w:divBdr>
        </w:div>
        <w:div w:id="1230653604">
          <w:marLeft w:val="640"/>
          <w:marRight w:val="0"/>
          <w:marTop w:val="0"/>
          <w:marBottom w:val="0"/>
          <w:divBdr>
            <w:top w:val="none" w:sz="0" w:space="0" w:color="auto"/>
            <w:left w:val="none" w:sz="0" w:space="0" w:color="auto"/>
            <w:bottom w:val="none" w:sz="0" w:space="0" w:color="auto"/>
            <w:right w:val="none" w:sz="0" w:space="0" w:color="auto"/>
          </w:divBdr>
        </w:div>
        <w:div w:id="1225138606">
          <w:marLeft w:val="640"/>
          <w:marRight w:val="0"/>
          <w:marTop w:val="0"/>
          <w:marBottom w:val="0"/>
          <w:divBdr>
            <w:top w:val="none" w:sz="0" w:space="0" w:color="auto"/>
            <w:left w:val="none" w:sz="0" w:space="0" w:color="auto"/>
            <w:bottom w:val="none" w:sz="0" w:space="0" w:color="auto"/>
            <w:right w:val="none" w:sz="0" w:space="0" w:color="auto"/>
          </w:divBdr>
        </w:div>
        <w:div w:id="818811379">
          <w:marLeft w:val="640"/>
          <w:marRight w:val="0"/>
          <w:marTop w:val="0"/>
          <w:marBottom w:val="0"/>
          <w:divBdr>
            <w:top w:val="none" w:sz="0" w:space="0" w:color="auto"/>
            <w:left w:val="none" w:sz="0" w:space="0" w:color="auto"/>
            <w:bottom w:val="none" w:sz="0" w:space="0" w:color="auto"/>
            <w:right w:val="none" w:sz="0" w:space="0" w:color="auto"/>
          </w:divBdr>
        </w:div>
        <w:div w:id="521359538">
          <w:marLeft w:val="640"/>
          <w:marRight w:val="0"/>
          <w:marTop w:val="0"/>
          <w:marBottom w:val="0"/>
          <w:divBdr>
            <w:top w:val="none" w:sz="0" w:space="0" w:color="auto"/>
            <w:left w:val="none" w:sz="0" w:space="0" w:color="auto"/>
            <w:bottom w:val="none" w:sz="0" w:space="0" w:color="auto"/>
            <w:right w:val="none" w:sz="0" w:space="0" w:color="auto"/>
          </w:divBdr>
        </w:div>
        <w:div w:id="1800145573">
          <w:marLeft w:val="640"/>
          <w:marRight w:val="0"/>
          <w:marTop w:val="0"/>
          <w:marBottom w:val="0"/>
          <w:divBdr>
            <w:top w:val="none" w:sz="0" w:space="0" w:color="auto"/>
            <w:left w:val="none" w:sz="0" w:space="0" w:color="auto"/>
            <w:bottom w:val="none" w:sz="0" w:space="0" w:color="auto"/>
            <w:right w:val="none" w:sz="0" w:space="0" w:color="auto"/>
          </w:divBdr>
        </w:div>
        <w:div w:id="1706368710">
          <w:marLeft w:val="640"/>
          <w:marRight w:val="0"/>
          <w:marTop w:val="0"/>
          <w:marBottom w:val="0"/>
          <w:divBdr>
            <w:top w:val="none" w:sz="0" w:space="0" w:color="auto"/>
            <w:left w:val="none" w:sz="0" w:space="0" w:color="auto"/>
            <w:bottom w:val="none" w:sz="0" w:space="0" w:color="auto"/>
            <w:right w:val="none" w:sz="0" w:space="0" w:color="auto"/>
          </w:divBdr>
        </w:div>
        <w:div w:id="657461961">
          <w:marLeft w:val="640"/>
          <w:marRight w:val="0"/>
          <w:marTop w:val="0"/>
          <w:marBottom w:val="0"/>
          <w:divBdr>
            <w:top w:val="none" w:sz="0" w:space="0" w:color="auto"/>
            <w:left w:val="none" w:sz="0" w:space="0" w:color="auto"/>
            <w:bottom w:val="none" w:sz="0" w:space="0" w:color="auto"/>
            <w:right w:val="none" w:sz="0" w:space="0" w:color="auto"/>
          </w:divBdr>
        </w:div>
        <w:div w:id="1004167047">
          <w:marLeft w:val="640"/>
          <w:marRight w:val="0"/>
          <w:marTop w:val="0"/>
          <w:marBottom w:val="0"/>
          <w:divBdr>
            <w:top w:val="none" w:sz="0" w:space="0" w:color="auto"/>
            <w:left w:val="none" w:sz="0" w:space="0" w:color="auto"/>
            <w:bottom w:val="none" w:sz="0" w:space="0" w:color="auto"/>
            <w:right w:val="none" w:sz="0" w:space="0" w:color="auto"/>
          </w:divBdr>
        </w:div>
        <w:div w:id="1948194827">
          <w:marLeft w:val="640"/>
          <w:marRight w:val="0"/>
          <w:marTop w:val="0"/>
          <w:marBottom w:val="0"/>
          <w:divBdr>
            <w:top w:val="none" w:sz="0" w:space="0" w:color="auto"/>
            <w:left w:val="none" w:sz="0" w:space="0" w:color="auto"/>
            <w:bottom w:val="none" w:sz="0" w:space="0" w:color="auto"/>
            <w:right w:val="none" w:sz="0" w:space="0" w:color="auto"/>
          </w:divBdr>
        </w:div>
        <w:div w:id="1627853595">
          <w:marLeft w:val="640"/>
          <w:marRight w:val="0"/>
          <w:marTop w:val="0"/>
          <w:marBottom w:val="0"/>
          <w:divBdr>
            <w:top w:val="none" w:sz="0" w:space="0" w:color="auto"/>
            <w:left w:val="none" w:sz="0" w:space="0" w:color="auto"/>
            <w:bottom w:val="none" w:sz="0" w:space="0" w:color="auto"/>
            <w:right w:val="none" w:sz="0" w:space="0" w:color="auto"/>
          </w:divBdr>
        </w:div>
        <w:div w:id="17240964">
          <w:marLeft w:val="640"/>
          <w:marRight w:val="0"/>
          <w:marTop w:val="0"/>
          <w:marBottom w:val="0"/>
          <w:divBdr>
            <w:top w:val="none" w:sz="0" w:space="0" w:color="auto"/>
            <w:left w:val="none" w:sz="0" w:space="0" w:color="auto"/>
            <w:bottom w:val="none" w:sz="0" w:space="0" w:color="auto"/>
            <w:right w:val="none" w:sz="0" w:space="0" w:color="auto"/>
          </w:divBdr>
        </w:div>
        <w:div w:id="975187554">
          <w:marLeft w:val="640"/>
          <w:marRight w:val="0"/>
          <w:marTop w:val="0"/>
          <w:marBottom w:val="0"/>
          <w:divBdr>
            <w:top w:val="none" w:sz="0" w:space="0" w:color="auto"/>
            <w:left w:val="none" w:sz="0" w:space="0" w:color="auto"/>
            <w:bottom w:val="none" w:sz="0" w:space="0" w:color="auto"/>
            <w:right w:val="none" w:sz="0" w:space="0" w:color="auto"/>
          </w:divBdr>
        </w:div>
        <w:div w:id="2102023212">
          <w:marLeft w:val="640"/>
          <w:marRight w:val="0"/>
          <w:marTop w:val="0"/>
          <w:marBottom w:val="0"/>
          <w:divBdr>
            <w:top w:val="none" w:sz="0" w:space="0" w:color="auto"/>
            <w:left w:val="none" w:sz="0" w:space="0" w:color="auto"/>
            <w:bottom w:val="none" w:sz="0" w:space="0" w:color="auto"/>
            <w:right w:val="none" w:sz="0" w:space="0" w:color="auto"/>
          </w:divBdr>
        </w:div>
        <w:div w:id="839394848">
          <w:marLeft w:val="640"/>
          <w:marRight w:val="0"/>
          <w:marTop w:val="0"/>
          <w:marBottom w:val="0"/>
          <w:divBdr>
            <w:top w:val="none" w:sz="0" w:space="0" w:color="auto"/>
            <w:left w:val="none" w:sz="0" w:space="0" w:color="auto"/>
            <w:bottom w:val="none" w:sz="0" w:space="0" w:color="auto"/>
            <w:right w:val="none" w:sz="0" w:space="0" w:color="auto"/>
          </w:divBdr>
        </w:div>
        <w:div w:id="906693296">
          <w:marLeft w:val="640"/>
          <w:marRight w:val="0"/>
          <w:marTop w:val="0"/>
          <w:marBottom w:val="0"/>
          <w:divBdr>
            <w:top w:val="none" w:sz="0" w:space="0" w:color="auto"/>
            <w:left w:val="none" w:sz="0" w:space="0" w:color="auto"/>
            <w:bottom w:val="none" w:sz="0" w:space="0" w:color="auto"/>
            <w:right w:val="none" w:sz="0" w:space="0" w:color="auto"/>
          </w:divBdr>
        </w:div>
        <w:div w:id="358286826">
          <w:marLeft w:val="640"/>
          <w:marRight w:val="0"/>
          <w:marTop w:val="0"/>
          <w:marBottom w:val="0"/>
          <w:divBdr>
            <w:top w:val="none" w:sz="0" w:space="0" w:color="auto"/>
            <w:left w:val="none" w:sz="0" w:space="0" w:color="auto"/>
            <w:bottom w:val="none" w:sz="0" w:space="0" w:color="auto"/>
            <w:right w:val="none" w:sz="0" w:space="0" w:color="auto"/>
          </w:divBdr>
        </w:div>
        <w:div w:id="1751806175">
          <w:marLeft w:val="640"/>
          <w:marRight w:val="0"/>
          <w:marTop w:val="0"/>
          <w:marBottom w:val="0"/>
          <w:divBdr>
            <w:top w:val="none" w:sz="0" w:space="0" w:color="auto"/>
            <w:left w:val="none" w:sz="0" w:space="0" w:color="auto"/>
            <w:bottom w:val="none" w:sz="0" w:space="0" w:color="auto"/>
            <w:right w:val="none" w:sz="0" w:space="0" w:color="auto"/>
          </w:divBdr>
        </w:div>
        <w:div w:id="1099713350">
          <w:marLeft w:val="640"/>
          <w:marRight w:val="0"/>
          <w:marTop w:val="0"/>
          <w:marBottom w:val="0"/>
          <w:divBdr>
            <w:top w:val="none" w:sz="0" w:space="0" w:color="auto"/>
            <w:left w:val="none" w:sz="0" w:space="0" w:color="auto"/>
            <w:bottom w:val="none" w:sz="0" w:space="0" w:color="auto"/>
            <w:right w:val="none" w:sz="0" w:space="0" w:color="auto"/>
          </w:divBdr>
        </w:div>
        <w:div w:id="1204293645">
          <w:marLeft w:val="640"/>
          <w:marRight w:val="0"/>
          <w:marTop w:val="0"/>
          <w:marBottom w:val="0"/>
          <w:divBdr>
            <w:top w:val="none" w:sz="0" w:space="0" w:color="auto"/>
            <w:left w:val="none" w:sz="0" w:space="0" w:color="auto"/>
            <w:bottom w:val="none" w:sz="0" w:space="0" w:color="auto"/>
            <w:right w:val="none" w:sz="0" w:space="0" w:color="auto"/>
          </w:divBdr>
        </w:div>
        <w:div w:id="1440025541">
          <w:marLeft w:val="640"/>
          <w:marRight w:val="0"/>
          <w:marTop w:val="0"/>
          <w:marBottom w:val="0"/>
          <w:divBdr>
            <w:top w:val="none" w:sz="0" w:space="0" w:color="auto"/>
            <w:left w:val="none" w:sz="0" w:space="0" w:color="auto"/>
            <w:bottom w:val="none" w:sz="0" w:space="0" w:color="auto"/>
            <w:right w:val="none" w:sz="0" w:space="0" w:color="auto"/>
          </w:divBdr>
        </w:div>
        <w:div w:id="80877075">
          <w:marLeft w:val="640"/>
          <w:marRight w:val="0"/>
          <w:marTop w:val="0"/>
          <w:marBottom w:val="0"/>
          <w:divBdr>
            <w:top w:val="none" w:sz="0" w:space="0" w:color="auto"/>
            <w:left w:val="none" w:sz="0" w:space="0" w:color="auto"/>
            <w:bottom w:val="none" w:sz="0" w:space="0" w:color="auto"/>
            <w:right w:val="none" w:sz="0" w:space="0" w:color="auto"/>
          </w:divBdr>
        </w:div>
        <w:div w:id="1527449409">
          <w:marLeft w:val="640"/>
          <w:marRight w:val="0"/>
          <w:marTop w:val="0"/>
          <w:marBottom w:val="0"/>
          <w:divBdr>
            <w:top w:val="none" w:sz="0" w:space="0" w:color="auto"/>
            <w:left w:val="none" w:sz="0" w:space="0" w:color="auto"/>
            <w:bottom w:val="none" w:sz="0" w:space="0" w:color="auto"/>
            <w:right w:val="none" w:sz="0" w:space="0" w:color="auto"/>
          </w:divBdr>
        </w:div>
        <w:div w:id="1650551682">
          <w:marLeft w:val="640"/>
          <w:marRight w:val="0"/>
          <w:marTop w:val="0"/>
          <w:marBottom w:val="0"/>
          <w:divBdr>
            <w:top w:val="none" w:sz="0" w:space="0" w:color="auto"/>
            <w:left w:val="none" w:sz="0" w:space="0" w:color="auto"/>
            <w:bottom w:val="none" w:sz="0" w:space="0" w:color="auto"/>
            <w:right w:val="none" w:sz="0" w:space="0" w:color="auto"/>
          </w:divBdr>
        </w:div>
        <w:div w:id="2003503830">
          <w:marLeft w:val="640"/>
          <w:marRight w:val="0"/>
          <w:marTop w:val="0"/>
          <w:marBottom w:val="0"/>
          <w:divBdr>
            <w:top w:val="none" w:sz="0" w:space="0" w:color="auto"/>
            <w:left w:val="none" w:sz="0" w:space="0" w:color="auto"/>
            <w:bottom w:val="none" w:sz="0" w:space="0" w:color="auto"/>
            <w:right w:val="none" w:sz="0" w:space="0" w:color="auto"/>
          </w:divBdr>
        </w:div>
        <w:div w:id="785660172">
          <w:marLeft w:val="640"/>
          <w:marRight w:val="0"/>
          <w:marTop w:val="0"/>
          <w:marBottom w:val="0"/>
          <w:divBdr>
            <w:top w:val="none" w:sz="0" w:space="0" w:color="auto"/>
            <w:left w:val="none" w:sz="0" w:space="0" w:color="auto"/>
            <w:bottom w:val="none" w:sz="0" w:space="0" w:color="auto"/>
            <w:right w:val="none" w:sz="0" w:space="0" w:color="auto"/>
          </w:divBdr>
        </w:div>
        <w:div w:id="385757376">
          <w:marLeft w:val="640"/>
          <w:marRight w:val="0"/>
          <w:marTop w:val="0"/>
          <w:marBottom w:val="0"/>
          <w:divBdr>
            <w:top w:val="none" w:sz="0" w:space="0" w:color="auto"/>
            <w:left w:val="none" w:sz="0" w:space="0" w:color="auto"/>
            <w:bottom w:val="none" w:sz="0" w:space="0" w:color="auto"/>
            <w:right w:val="none" w:sz="0" w:space="0" w:color="auto"/>
          </w:divBdr>
        </w:div>
        <w:div w:id="1345473449">
          <w:marLeft w:val="640"/>
          <w:marRight w:val="0"/>
          <w:marTop w:val="0"/>
          <w:marBottom w:val="0"/>
          <w:divBdr>
            <w:top w:val="none" w:sz="0" w:space="0" w:color="auto"/>
            <w:left w:val="none" w:sz="0" w:space="0" w:color="auto"/>
            <w:bottom w:val="none" w:sz="0" w:space="0" w:color="auto"/>
            <w:right w:val="none" w:sz="0" w:space="0" w:color="auto"/>
          </w:divBdr>
        </w:div>
        <w:div w:id="821891532">
          <w:marLeft w:val="640"/>
          <w:marRight w:val="0"/>
          <w:marTop w:val="0"/>
          <w:marBottom w:val="0"/>
          <w:divBdr>
            <w:top w:val="none" w:sz="0" w:space="0" w:color="auto"/>
            <w:left w:val="none" w:sz="0" w:space="0" w:color="auto"/>
            <w:bottom w:val="none" w:sz="0" w:space="0" w:color="auto"/>
            <w:right w:val="none" w:sz="0" w:space="0" w:color="auto"/>
          </w:divBdr>
        </w:div>
        <w:div w:id="1569071255">
          <w:marLeft w:val="640"/>
          <w:marRight w:val="0"/>
          <w:marTop w:val="0"/>
          <w:marBottom w:val="0"/>
          <w:divBdr>
            <w:top w:val="none" w:sz="0" w:space="0" w:color="auto"/>
            <w:left w:val="none" w:sz="0" w:space="0" w:color="auto"/>
            <w:bottom w:val="none" w:sz="0" w:space="0" w:color="auto"/>
            <w:right w:val="none" w:sz="0" w:space="0" w:color="auto"/>
          </w:divBdr>
        </w:div>
        <w:div w:id="1373001855">
          <w:marLeft w:val="640"/>
          <w:marRight w:val="0"/>
          <w:marTop w:val="0"/>
          <w:marBottom w:val="0"/>
          <w:divBdr>
            <w:top w:val="none" w:sz="0" w:space="0" w:color="auto"/>
            <w:left w:val="none" w:sz="0" w:space="0" w:color="auto"/>
            <w:bottom w:val="none" w:sz="0" w:space="0" w:color="auto"/>
            <w:right w:val="none" w:sz="0" w:space="0" w:color="auto"/>
          </w:divBdr>
        </w:div>
        <w:div w:id="557596083">
          <w:marLeft w:val="640"/>
          <w:marRight w:val="0"/>
          <w:marTop w:val="0"/>
          <w:marBottom w:val="0"/>
          <w:divBdr>
            <w:top w:val="none" w:sz="0" w:space="0" w:color="auto"/>
            <w:left w:val="none" w:sz="0" w:space="0" w:color="auto"/>
            <w:bottom w:val="none" w:sz="0" w:space="0" w:color="auto"/>
            <w:right w:val="none" w:sz="0" w:space="0" w:color="auto"/>
          </w:divBdr>
        </w:div>
        <w:div w:id="695473235">
          <w:marLeft w:val="640"/>
          <w:marRight w:val="0"/>
          <w:marTop w:val="0"/>
          <w:marBottom w:val="0"/>
          <w:divBdr>
            <w:top w:val="none" w:sz="0" w:space="0" w:color="auto"/>
            <w:left w:val="none" w:sz="0" w:space="0" w:color="auto"/>
            <w:bottom w:val="none" w:sz="0" w:space="0" w:color="auto"/>
            <w:right w:val="none" w:sz="0" w:space="0" w:color="auto"/>
          </w:divBdr>
        </w:div>
        <w:div w:id="1023360912">
          <w:marLeft w:val="640"/>
          <w:marRight w:val="0"/>
          <w:marTop w:val="0"/>
          <w:marBottom w:val="0"/>
          <w:divBdr>
            <w:top w:val="none" w:sz="0" w:space="0" w:color="auto"/>
            <w:left w:val="none" w:sz="0" w:space="0" w:color="auto"/>
            <w:bottom w:val="none" w:sz="0" w:space="0" w:color="auto"/>
            <w:right w:val="none" w:sz="0" w:space="0" w:color="auto"/>
          </w:divBdr>
        </w:div>
        <w:div w:id="277834677">
          <w:marLeft w:val="640"/>
          <w:marRight w:val="0"/>
          <w:marTop w:val="0"/>
          <w:marBottom w:val="0"/>
          <w:divBdr>
            <w:top w:val="none" w:sz="0" w:space="0" w:color="auto"/>
            <w:left w:val="none" w:sz="0" w:space="0" w:color="auto"/>
            <w:bottom w:val="none" w:sz="0" w:space="0" w:color="auto"/>
            <w:right w:val="none" w:sz="0" w:space="0" w:color="auto"/>
          </w:divBdr>
        </w:div>
        <w:div w:id="388572938">
          <w:marLeft w:val="640"/>
          <w:marRight w:val="0"/>
          <w:marTop w:val="0"/>
          <w:marBottom w:val="0"/>
          <w:divBdr>
            <w:top w:val="none" w:sz="0" w:space="0" w:color="auto"/>
            <w:left w:val="none" w:sz="0" w:space="0" w:color="auto"/>
            <w:bottom w:val="none" w:sz="0" w:space="0" w:color="auto"/>
            <w:right w:val="none" w:sz="0" w:space="0" w:color="auto"/>
          </w:divBdr>
        </w:div>
        <w:div w:id="1212764878">
          <w:marLeft w:val="640"/>
          <w:marRight w:val="0"/>
          <w:marTop w:val="0"/>
          <w:marBottom w:val="0"/>
          <w:divBdr>
            <w:top w:val="none" w:sz="0" w:space="0" w:color="auto"/>
            <w:left w:val="none" w:sz="0" w:space="0" w:color="auto"/>
            <w:bottom w:val="none" w:sz="0" w:space="0" w:color="auto"/>
            <w:right w:val="none" w:sz="0" w:space="0" w:color="auto"/>
          </w:divBdr>
        </w:div>
      </w:divsChild>
    </w:div>
    <w:div w:id="1348408341">
      <w:bodyDiv w:val="1"/>
      <w:marLeft w:val="0"/>
      <w:marRight w:val="0"/>
      <w:marTop w:val="0"/>
      <w:marBottom w:val="0"/>
      <w:divBdr>
        <w:top w:val="none" w:sz="0" w:space="0" w:color="auto"/>
        <w:left w:val="none" w:sz="0" w:space="0" w:color="auto"/>
        <w:bottom w:val="none" w:sz="0" w:space="0" w:color="auto"/>
        <w:right w:val="none" w:sz="0" w:space="0" w:color="auto"/>
      </w:divBdr>
      <w:divsChild>
        <w:div w:id="14623445">
          <w:marLeft w:val="640"/>
          <w:marRight w:val="0"/>
          <w:marTop w:val="0"/>
          <w:marBottom w:val="0"/>
          <w:divBdr>
            <w:top w:val="none" w:sz="0" w:space="0" w:color="auto"/>
            <w:left w:val="none" w:sz="0" w:space="0" w:color="auto"/>
            <w:bottom w:val="none" w:sz="0" w:space="0" w:color="auto"/>
            <w:right w:val="none" w:sz="0" w:space="0" w:color="auto"/>
          </w:divBdr>
        </w:div>
        <w:div w:id="14969712">
          <w:marLeft w:val="640"/>
          <w:marRight w:val="0"/>
          <w:marTop w:val="0"/>
          <w:marBottom w:val="0"/>
          <w:divBdr>
            <w:top w:val="none" w:sz="0" w:space="0" w:color="auto"/>
            <w:left w:val="none" w:sz="0" w:space="0" w:color="auto"/>
            <w:bottom w:val="none" w:sz="0" w:space="0" w:color="auto"/>
            <w:right w:val="none" w:sz="0" w:space="0" w:color="auto"/>
          </w:divBdr>
        </w:div>
        <w:div w:id="67925128">
          <w:marLeft w:val="640"/>
          <w:marRight w:val="0"/>
          <w:marTop w:val="0"/>
          <w:marBottom w:val="0"/>
          <w:divBdr>
            <w:top w:val="none" w:sz="0" w:space="0" w:color="auto"/>
            <w:left w:val="none" w:sz="0" w:space="0" w:color="auto"/>
            <w:bottom w:val="none" w:sz="0" w:space="0" w:color="auto"/>
            <w:right w:val="none" w:sz="0" w:space="0" w:color="auto"/>
          </w:divBdr>
        </w:div>
        <w:div w:id="151217596">
          <w:marLeft w:val="640"/>
          <w:marRight w:val="0"/>
          <w:marTop w:val="0"/>
          <w:marBottom w:val="0"/>
          <w:divBdr>
            <w:top w:val="none" w:sz="0" w:space="0" w:color="auto"/>
            <w:left w:val="none" w:sz="0" w:space="0" w:color="auto"/>
            <w:bottom w:val="none" w:sz="0" w:space="0" w:color="auto"/>
            <w:right w:val="none" w:sz="0" w:space="0" w:color="auto"/>
          </w:divBdr>
        </w:div>
        <w:div w:id="151259972">
          <w:marLeft w:val="640"/>
          <w:marRight w:val="0"/>
          <w:marTop w:val="0"/>
          <w:marBottom w:val="0"/>
          <w:divBdr>
            <w:top w:val="none" w:sz="0" w:space="0" w:color="auto"/>
            <w:left w:val="none" w:sz="0" w:space="0" w:color="auto"/>
            <w:bottom w:val="none" w:sz="0" w:space="0" w:color="auto"/>
            <w:right w:val="none" w:sz="0" w:space="0" w:color="auto"/>
          </w:divBdr>
        </w:div>
        <w:div w:id="171140702">
          <w:marLeft w:val="640"/>
          <w:marRight w:val="0"/>
          <w:marTop w:val="0"/>
          <w:marBottom w:val="0"/>
          <w:divBdr>
            <w:top w:val="none" w:sz="0" w:space="0" w:color="auto"/>
            <w:left w:val="none" w:sz="0" w:space="0" w:color="auto"/>
            <w:bottom w:val="none" w:sz="0" w:space="0" w:color="auto"/>
            <w:right w:val="none" w:sz="0" w:space="0" w:color="auto"/>
          </w:divBdr>
        </w:div>
        <w:div w:id="198469787">
          <w:marLeft w:val="640"/>
          <w:marRight w:val="0"/>
          <w:marTop w:val="0"/>
          <w:marBottom w:val="0"/>
          <w:divBdr>
            <w:top w:val="none" w:sz="0" w:space="0" w:color="auto"/>
            <w:left w:val="none" w:sz="0" w:space="0" w:color="auto"/>
            <w:bottom w:val="none" w:sz="0" w:space="0" w:color="auto"/>
            <w:right w:val="none" w:sz="0" w:space="0" w:color="auto"/>
          </w:divBdr>
        </w:div>
        <w:div w:id="245850740">
          <w:marLeft w:val="640"/>
          <w:marRight w:val="0"/>
          <w:marTop w:val="0"/>
          <w:marBottom w:val="0"/>
          <w:divBdr>
            <w:top w:val="none" w:sz="0" w:space="0" w:color="auto"/>
            <w:left w:val="none" w:sz="0" w:space="0" w:color="auto"/>
            <w:bottom w:val="none" w:sz="0" w:space="0" w:color="auto"/>
            <w:right w:val="none" w:sz="0" w:space="0" w:color="auto"/>
          </w:divBdr>
        </w:div>
        <w:div w:id="257057877">
          <w:marLeft w:val="640"/>
          <w:marRight w:val="0"/>
          <w:marTop w:val="0"/>
          <w:marBottom w:val="0"/>
          <w:divBdr>
            <w:top w:val="none" w:sz="0" w:space="0" w:color="auto"/>
            <w:left w:val="none" w:sz="0" w:space="0" w:color="auto"/>
            <w:bottom w:val="none" w:sz="0" w:space="0" w:color="auto"/>
            <w:right w:val="none" w:sz="0" w:space="0" w:color="auto"/>
          </w:divBdr>
        </w:div>
        <w:div w:id="285818188">
          <w:marLeft w:val="640"/>
          <w:marRight w:val="0"/>
          <w:marTop w:val="0"/>
          <w:marBottom w:val="0"/>
          <w:divBdr>
            <w:top w:val="none" w:sz="0" w:space="0" w:color="auto"/>
            <w:left w:val="none" w:sz="0" w:space="0" w:color="auto"/>
            <w:bottom w:val="none" w:sz="0" w:space="0" w:color="auto"/>
            <w:right w:val="none" w:sz="0" w:space="0" w:color="auto"/>
          </w:divBdr>
        </w:div>
        <w:div w:id="329646805">
          <w:marLeft w:val="640"/>
          <w:marRight w:val="0"/>
          <w:marTop w:val="0"/>
          <w:marBottom w:val="0"/>
          <w:divBdr>
            <w:top w:val="none" w:sz="0" w:space="0" w:color="auto"/>
            <w:left w:val="none" w:sz="0" w:space="0" w:color="auto"/>
            <w:bottom w:val="none" w:sz="0" w:space="0" w:color="auto"/>
            <w:right w:val="none" w:sz="0" w:space="0" w:color="auto"/>
          </w:divBdr>
        </w:div>
        <w:div w:id="394351744">
          <w:marLeft w:val="640"/>
          <w:marRight w:val="0"/>
          <w:marTop w:val="0"/>
          <w:marBottom w:val="0"/>
          <w:divBdr>
            <w:top w:val="none" w:sz="0" w:space="0" w:color="auto"/>
            <w:left w:val="none" w:sz="0" w:space="0" w:color="auto"/>
            <w:bottom w:val="none" w:sz="0" w:space="0" w:color="auto"/>
            <w:right w:val="none" w:sz="0" w:space="0" w:color="auto"/>
          </w:divBdr>
        </w:div>
        <w:div w:id="469253629">
          <w:marLeft w:val="640"/>
          <w:marRight w:val="0"/>
          <w:marTop w:val="0"/>
          <w:marBottom w:val="0"/>
          <w:divBdr>
            <w:top w:val="none" w:sz="0" w:space="0" w:color="auto"/>
            <w:left w:val="none" w:sz="0" w:space="0" w:color="auto"/>
            <w:bottom w:val="none" w:sz="0" w:space="0" w:color="auto"/>
            <w:right w:val="none" w:sz="0" w:space="0" w:color="auto"/>
          </w:divBdr>
        </w:div>
        <w:div w:id="472410838">
          <w:marLeft w:val="640"/>
          <w:marRight w:val="0"/>
          <w:marTop w:val="0"/>
          <w:marBottom w:val="0"/>
          <w:divBdr>
            <w:top w:val="none" w:sz="0" w:space="0" w:color="auto"/>
            <w:left w:val="none" w:sz="0" w:space="0" w:color="auto"/>
            <w:bottom w:val="none" w:sz="0" w:space="0" w:color="auto"/>
            <w:right w:val="none" w:sz="0" w:space="0" w:color="auto"/>
          </w:divBdr>
        </w:div>
        <w:div w:id="474108725">
          <w:marLeft w:val="640"/>
          <w:marRight w:val="0"/>
          <w:marTop w:val="0"/>
          <w:marBottom w:val="0"/>
          <w:divBdr>
            <w:top w:val="none" w:sz="0" w:space="0" w:color="auto"/>
            <w:left w:val="none" w:sz="0" w:space="0" w:color="auto"/>
            <w:bottom w:val="none" w:sz="0" w:space="0" w:color="auto"/>
            <w:right w:val="none" w:sz="0" w:space="0" w:color="auto"/>
          </w:divBdr>
        </w:div>
        <w:div w:id="480343763">
          <w:marLeft w:val="640"/>
          <w:marRight w:val="0"/>
          <w:marTop w:val="0"/>
          <w:marBottom w:val="0"/>
          <w:divBdr>
            <w:top w:val="none" w:sz="0" w:space="0" w:color="auto"/>
            <w:left w:val="none" w:sz="0" w:space="0" w:color="auto"/>
            <w:bottom w:val="none" w:sz="0" w:space="0" w:color="auto"/>
            <w:right w:val="none" w:sz="0" w:space="0" w:color="auto"/>
          </w:divBdr>
        </w:div>
        <w:div w:id="515651408">
          <w:marLeft w:val="640"/>
          <w:marRight w:val="0"/>
          <w:marTop w:val="0"/>
          <w:marBottom w:val="0"/>
          <w:divBdr>
            <w:top w:val="none" w:sz="0" w:space="0" w:color="auto"/>
            <w:left w:val="none" w:sz="0" w:space="0" w:color="auto"/>
            <w:bottom w:val="none" w:sz="0" w:space="0" w:color="auto"/>
            <w:right w:val="none" w:sz="0" w:space="0" w:color="auto"/>
          </w:divBdr>
        </w:div>
        <w:div w:id="520168608">
          <w:marLeft w:val="640"/>
          <w:marRight w:val="0"/>
          <w:marTop w:val="0"/>
          <w:marBottom w:val="0"/>
          <w:divBdr>
            <w:top w:val="none" w:sz="0" w:space="0" w:color="auto"/>
            <w:left w:val="none" w:sz="0" w:space="0" w:color="auto"/>
            <w:bottom w:val="none" w:sz="0" w:space="0" w:color="auto"/>
            <w:right w:val="none" w:sz="0" w:space="0" w:color="auto"/>
          </w:divBdr>
        </w:div>
        <w:div w:id="548416452">
          <w:marLeft w:val="640"/>
          <w:marRight w:val="0"/>
          <w:marTop w:val="0"/>
          <w:marBottom w:val="0"/>
          <w:divBdr>
            <w:top w:val="none" w:sz="0" w:space="0" w:color="auto"/>
            <w:left w:val="none" w:sz="0" w:space="0" w:color="auto"/>
            <w:bottom w:val="none" w:sz="0" w:space="0" w:color="auto"/>
            <w:right w:val="none" w:sz="0" w:space="0" w:color="auto"/>
          </w:divBdr>
        </w:div>
        <w:div w:id="556432391">
          <w:marLeft w:val="640"/>
          <w:marRight w:val="0"/>
          <w:marTop w:val="0"/>
          <w:marBottom w:val="0"/>
          <w:divBdr>
            <w:top w:val="none" w:sz="0" w:space="0" w:color="auto"/>
            <w:left w:val="none" w:sz="0" w:space="0" w:color="auto"/>
            <w:bottom w:val="none" w:sz="0" w:space="0" w:color="auto"/>
            <w:right w:val="none" w:sz="0" w:space="0" w:color="auto"/>
          </w:divBdr>
        </w:div>
        <w:div w:id="579563432">
          <w:marLeft w:val="640"/>
          <w:marRight w:val="0"/>
          <w:marTop w:val="0"/>
          <w:marBottom w:val="0"/>
          <w:divBdr>
            <w:top w:val="none" w:sz="0" w:space="0" w:color="auto"/>
            <w:left w:val="none" w:sz="0" w:space="0" w:color="auto"/>
            <w:bottom w:val="none" w:sz="0" w:space="0" w:color="auto"/>
            <w:right w:val="none" w:sz="0" w:space="0" w:color="auto"/>
          </w:divBdr>
        </w:div>
        <w:div w:id="621309977">
          <w:marLeft w:val="640"/>
          <w:marRight w:val="0"/>
          <w:marTop w:val="0"/>
          <w:marBottom w:val="0"/>
          <w:divBdr>
            <w:top w:val="none" w:sz="0" w:space="0" w:color="auto"/>
            <w:left w:val="none" w:sz="0" w:space="0" w:color="auto"/>
            <w:bottom w:val="none" w:sz="0" w:space="0" w:color="auto"/>
            <w:right w:val="none" w:sz="0" w:space="0" w:color="auto"/>
          </w:divBdr>
        </w:div>
        <w:div w:id="633602353">
          <w:marLeft w:val="640"/>
          <w:marRight w:val="0"/>
          <w:marTop w:val="0"/>
          <w:marBottom w:val="0"/>
          <w:divBdr>
            <w:top w:val="none" w:sz="0" w:space="0" w:color="auto"/>
            <w:left w:val="none" w:sz="0" w:space="0" w:color="auto"/>
            <w:bottom w:val="none" w:sz="0" w:space="0" w:color="auto"/>
            <w:right w:val="none" w:sz="0" w:space="0" w:color="auto"/>
          </w:divBdr>
        </w:div>
        <w:div w:id="652639255">
          <w:marLeft w:val="640"/>
          <w:marRight w:val="0"/>
          <w:marTop w:val="0"/>
          <w:marBottom w:val="0"/>
          <w:divBdr>
            <w:top w:val="none" w:sz="0" w:space="0" w:color="auto"/>
            <w:left w:val="none" w:sz="0" w:space="0" w:color="auto"/>
            <w:bottom w:val="none" w:sz="0" w:space="0" w:color="auto"/>
            <w:right w:val="none" w:sz="0" w:space="0" w:color="auto"/>
          </w:divBdr>
        </w:div>
        <w:div w:id="676998884">
          <w:marLeft w:val="640"/>
          <w:marRight w:val="0"/>
          <w:marTop w:val="0"/>
          <w:marBottom w:val="0"/>
          <w:divBdr>
            <w:top w:val="none" w:sz="0" w:space="0" w:color="auto"/>
            <w:left w:val="none" w:sz="0" w:space="0" w:color="auto"/>
            <w:bottom w:val="none" w:sz="0" w:space="0" w:color="auto"/>
            <w:right w:val="none" w:sz="0" w:space="0" w:color="auto"/>
          </w:divBdr>
        </w:div>
        <w:div w:id="687368067">
          <w:marLeft w:val="640"/>
          <w:marRight w:val="0"/>
          <w:marTop w:val="0"/>
          <w:marBottom w:val="0"/>
          <w:divBdr>
            <w:top w:val="none" w:sz="0" w:space="0" w:color="auto"/>
            <w:left w:val="none" w:sz="0" w:space="0" w:color="auto"/>
            <w:bottom w:val="none" w:sz="0" w:space="0" w:color="auto"/>
            <w:right w:val="none" w:sz="0" w:space="0" w:color="auto"/>
          </w:divBdr>
        </w:div>
        <w:div w:id="703596495">
          <w:marLeft w:val="640"/>
          <w:marRight w:val="0"/>
          <w:marTop w:val="0"/>
          <w:marBottom w:val="0"/>
          <w:divBdr>
            <w:top w:val="none" w:sz="0" w:space="0" w:color="auto"/>
            <w:left w:val="none" w:sz="0" w:space="0" w:color="auto"/>
            <w:bottom w:val="none" w:sz="0" w:space="0" w:color="auto"/>
            <w:right w:val="none" w:sz="0" w:space="0" w:color="auto"/>
          </w:divBdr>
        </w:div>
        <w:div w:id="716125907">
          <w:marLeft w:val="640"/>
          <w:marRight w:val="0"/>
          <w:marTop w:val="0"/>
          <w:marBottom w:val="0"/>
          <w:divBdr>
            <w:top w:val="none" w:sz="0" w:space="0" w:color="auto"/>
            <w:left w:val="none" w:sz="0" w:space="0" w:color="auto"/>
            <w:bottom w:val="none" w:sz="0" w:space="0" w:color="auto"/>
            <w:right w:val="none" w:sz="0" w:space="0" w:color="auto"/>
          </w:divBdr>
        </w:div>
        <w:div w:id="734160581">
          <w:marLeft w:val="640"/>
          <w:marRight w:val="0"/>
          <w:marTop w:val="0"/>
          <w:marBottom w:val="0"/>
          <w:divBdr>
            <w:top w:val="none" w:sz="0" w:space="0" w:color="auto"/>
            <w:left w:val="none" w:sz="0" w:space="0" w:color="auto"/>
            <w:bottom w:val="none" w:sz="0" w:space="0" w:color="auto"/>
            <w:right w:val="none" w:sz="0" w:space="0" w:color="auto"/>
          </w:divBdr>
        </w:div>
        <w:div w:id="769274266">
          <w:marLeft w:val="640"/>
          <w:marRight w:val="0"/>
          <w:marTop w:val="0"/>
          <w:marBottom w:val="0"/>
          <w:divBdr>
            <w:top w:val="none" w:sz="0" w:space="0" w:color="auto"/>
            <w:left w:val="none" w:sz="0" w:space="0" w:color="auto"/>
            <w:bottom w:val="none" w:sz="0" w:space="0" w:color="auto"/>
            <w:right w:val="none" w:sz="0" w:space="0" w:color="auto"/>
          </w:divBdr>
        </w:div>
        <w:div w:id="784925639">
          <w:marLeft w:val="640"/>
          <w:marRight w:val="0"/>
          <w:marTop w:val="0"/>
          <w:marBottom w:val="0"/>
          <w:divBdr>
            <w:top w:val="none" w:sz="0" w:space="0" w:color="auto"/>
            <w:left w:val="none" w:sz="0" w:space="0" w:color="auto"/>
            <w:bottom w:val="none" w:sz="0" w:space="0" w:color="auto"/>
            <w:right w:val="none" w:sz="0" w:space="0" w:color="auto"/>
          </w:divBdr>
        </w:div>
        <w:div w:id="817527261">
          <w:marLeft w:val="640"/>
          <w:marRight w:val="0"/>
          <w:marTop w:val="0"/>
          <w:marBottom w:val="0"/>
          <w:divBdr>
            <w:top w:val="none" w:sz="0" w:space="0" w:color="auto"/>
            <w:left w:val="none" w:sz="0" w:space="0" w:color="auto"/>
            <w:bottom w:val="none" w:sz="0" w:space="0" w:color="auto"/>
            <w:right w:val="none" w:sz="0" w:space="0" w:color="auto"/>
          </w:divBdr>
        </w:div>
        <w:div w:id="821039991">
          <w:marLeft w:val="640"/>
          <w:marRight w:val="0"/>
          <w:marTop w:val="0"/>
          <w:marBottom w:val="0"/>
          <w:divBdr>
            <w:top w:val="none" w:sz="0" w:space="0" w:color="auto"/>
            <w:left w:val="none" w:sz="0" w:space="0" w:color="auto"/>
            <w:bottom w:val="none" w:sz="0" w:space="0" w:color="auto"/>
            <w:right w:val="none" w:sz="0" w:space="0" w:color="auto"/>
          </w:divBdr>
        </w:div>
        <w:div w:id="825780768">
          <w:marLeft w:val="640"/>
          <w:marRight w:val="0"/>
          <w:marTop w:val="0"/>
          <w:marBottom w:val="0"/>
          <w:divBdr>
            <w:top w:val="none" w:sz="0" w:space="0" w:color="auto"/>
            <w:left w:val="none" w:sz="0" w:space="0" w:color="auto"/>
            <w:bottom w:val="none" w:sz="0" w:space="0" w:color="auto"/>
            <w:right w:val="none" w:sz="0" w:space="0" w:color="auto"/>
          </w:divBdr>
        </w:div>
        <w:div w:id="827209834">
          <w:marLeft w:val="640"/>
          <w:marRight w:val="0"/>
          <w:marTop w:val="0"/>
          <w:marBottom w:val="0"/>
          <w:divBdr>
            <w:top w:val="none" w:sz="0" w:space="0" w:color="auto"/>
            <w:left w:val="none" w:sz="0" w:space="0" w:color="auto"/>
            <w:bottom w:val="none" w:sz="0" w:space="0" w:color="auto"/>
            <w:right w:val="none" w:sz="0" w:space="0" w:color="auto"/>
          </w:divBdr>
        </w:div>
        <w:div w:id="853760631">
          <w:marLeft w:val="640"/>
          <w:marRight w:val="0"/>
          <w:marTop w:val="0"/>
          <w:marBottom w:val="0"/>
          <w:divBdr>
            <w:top w:val="none" w:sz="0" w:space="0" w:color="auto"/>
            <w:left w:val="none" w:sz="0" w:space="0" w:color="auto"/>
            <w:bottom w:val="none" w:sz="0" w:space="0" w:color="auto"/>
            <w:right w:val="none" w:sz="0" w:space="0" w:color="auto"/>
          </w:divBdr>
        </w:div>
        <w:div w:id="874729624">
          <w:marLeft w:val="640"/>
          <w:marRight w:val="0"/>
          <w:marTop w:val="0"/>
          <w:marBottom w:val="0"/>
          <w:divBdr>
            <w:top w:val="none" w:sz="0" w:space="0" w:color="auto"/>
            <w:left w:val="none" w:sz="0" w:space="0" w:color="auto"/>
            <w:bottom w:val="none" w:sz="0" w:space="0" w:color="auto"/>
            <w:right w:val="none" w:sz="0" w:space="0" w:color="auto"/>
          </w:divBdr>
        </w:div>
        <w:div w:id="887572324">
          <w:marLeft w:val="640"/>
          <w:marRight w:val="0"/>
          <w:marTop w:val="0"/>
          <w:marBottom w:val="0"/>
          <w:divBdr>
            <w:top w:val="none" w:sz="0" w:space="0" w:color="auto"/>
            <w:left w:val="none" w:sz="0" w:space="0" w:color="auto"/>
            <w:bottom w:val="none" w:sz="0" w:space="0" w:color="auto"/>
            <w:right w:val="none" w:sz="0" w:space="0" w:color="auto"/>
          </w:divBdr>
        </w:div>
        <w:div w:id="951401060">
          <w:marLeft w:val="640"/>
          <w:marRight w:val="0"/>
          <w:marTop w:val="0"/>
          <w:marBottom w:val="0"/>
          <w:divBdr>
            <w:top w:val="none" w:sz="0" w:space="0" w:color="auto"/>
            <w:left w:val="none" w:sz="0" w:space="0" w:color="auto"/>
            <w:bottom w:val="none" w:sz="0" w:space="0" w:color="auto"/>
            <w:right w:val="none" w:sz="0" w:space="0" w:color="auto"/>
          </w:divBdr>
        </w:div>
        <w:div w:id="959072388">
          <w:marLeft w:val="640"/>
          <w:marRight w:val="0"/>
          <w:marTop w:val="0"/>
          <w:marBottom w:val="0"/>
          <w:divBdr>
            <w:top w:val="none" w:sz="0" w:space="0" w:color="auto"/>
            <w:left w:val="none" w:sz="0" w:space="0" w:color="auto"/>
            <w:bottom w:val="none" w:sz="0" w:space="0" w:color="auto"/>
            <w:right w:val="none" w:sz="0" w:space="0" w:color="auto"/>
          </w:divBdr>
        </w:div>
        <w:div w:id="960652785">
          <w:marLeft w:val="640"/>
          <w:marRight w:val="0"/>
          <w:marTop w:val="0"/>
          <w:marBottom w:val="0"/>
          <w:divBdr>
            <w:top w:val="none" w:sz="0" w:space="0" w:color="auto"/>
            <w:left w:val="none" w:sz="0" w:space="0" w:color="auto"/>
            <w:bottom w:val="none" w:sz="0" w:space="0" w:color="auto"/>
            <w:right w:val="none" w:sz="0" w:space="0" w:color="auto"/>
          </w:divBdr>
        </w:div>
        <w:div w:id="995256607">
          <w:marLeft w:val="640"/>
          <w:marRight w:val="0"/>
          <w:marTop w:val="0"/>
          <w:marBottom w:val="0"/>
          <w:divBdr>
            <w:top w:val="none" w:sz="0" w:space="0" w:color="auto"/>
            <w:left w:val="none" w:sz="0" w:space="0" w:color="auto"/>
            <w:bottom w:val="none" w:sz="0" w:space="0" w:color="auto"/>
            <w:right w:val="none" w:sz="0" w:space="0" w:color="auto"/>
          </w:divBdr>
        </w:div>
        <w:div w:id="1055543021">
          <w:marLeft w:val="640"/>
          <w:marRight w:val="0"/>
          <w:marTop w:val="0"/>
          <w:marBottom w:val="0"/>
          <w:divBdr>
            <w:top w:val="none" w:sz="0" w:space="0" w:color="auto"/>
            <w:left w:val="none" w:sz="0" w:space="0" w:color="auto"/>
            <w:bottom w:val="none" w:sz="0" w:space="0" w:color="auto"/>
            <w:right w:val="none" w:sz="0" w:space="0" w:color="auto"/>
          </w:divBdr>
        </w:div>
        <w:div w:id="1095787122">
          <w:marLeft w:val="640"/>
          <w:marRight w:val="0"/>
          <w:marTop w:val="0"/>
          <w:marBottom w:val="0"/>
          <w:divBdr>
            <w:top w:val="none" w:sz="0" w:space="0" w:color="auto"/>
            <w:left w:val="none" w:sz="0" w:space="0" w:color="auto"/>
            <w:bottom w:val="none" w:sz="0" w:space="0" w:color="auto"/>
            <w:right w:val="none" w:sz="0" w:space="0" w:color="auto"/>
          </w:divBdr>
        </w:div>
        <w:div w:id="1143962434">
          <w:marLeft w:val="640"/>
          <w:marRight w:val="0"/>
          <w:marTop w:val="0"/>
          <w:marBottom w:val="0"/>
          <w:divBdr>
            <w:top w:val="none" w:sz="0" w:space="0" w:color="auto"/>
            <w:left w:val="none" w:sz="0" w:space="0" w:color="auto"/>
            <w:bottom w:val="none" w:sz="0" w:space="0" w:color="auto"/>
            <w:right w:val="none" w:sz="0" w:space="0" w:color="auto"/>
          </w:divBdr>
        </w:div>
        <w:div w:id="1164586433">
          <w:marLeft w:val="640"/>
          <w:marRight w:val="0"/>
          <w:marTop w:val="0"/>
          <w:marBottom w:val="0"/>
          <w:divBdr>
            <w:top w:val="none" w:sz="0" w:space="0" w:color="auto"/>
            <w:left w:val="none" w:sz="0" w:space="0" w:color="auto"/>
            <w:bottom w:val="none" w:sz="0" w:space="0" w:color="auto"/>
            <w:right w:val="none" w:sz="0" w:space="0" w:color="auto"/>
          </w:divBdr>
        </w:div>
        <w:div w:id="1167555703">
          <w:marLeft w:val="640"/>
          <w:marRight w:val="0"/>
          <w:marTop w:val="0"/>
          <w:marBottom w:val="0"/>
          <w:divBdr>
            <w:top w:val="none" w:sz="0" w:space="0" w:color="auto"/>
            <w:left w:val="none" w:sz="0" w:space="0" w:color="auto"/>
            <w:bottom w:val="none" w:sz="0" w:space="0" w:color="auto"/>
            <w:right w:val="none" w:sz="0" w:space="0" w:color="auto"/>
          </w:divBdr>
        </w:div>
        <w:div w:id="1167863823">
          <w:marLeft w:val="640"/>
          <w:marRight w:val="0"/>
          <w:marTop w:val="0"/>
          <w:marBottom w:val="0"/>
          <w:divBdr>
            <w:top w:val="none" w:sz="0" w:space="0" w:color="auto"/>
            <w:left w:val="none" w:sz="0" w:space="0" w:color="auto"/>
            <w:bottom w:val="none" w:sz="0" w:space="0" w:color="auto"/>
            <w:right w:val="none" w:sz="0" w:space="0" w:color="auto"/>
          </w:divBdr>
        </w:div>
        <w:div w:id="1184173216">
          <w:marLeft w:val="640"/>
          <w:marRight w:val="0"/>
          <w:marTop w:val="0"/>
          <w:marBottom w:val="0"/>
          <w:divBdr>
            <w:top w:val="none" w:sz="0" w:space="0" w:color="auto"/>
            <w:left w:val="none" w:sz="0" w:space="0" w:color="auto"/>
            <w:bottom w:val="none" w:sz="0" w:space="0" w:color="auto"/>
            <w:right w:val="none" w:sz="0" w:space="0" w:color="auto"/>
          </w:divBdr>
        </w:div>
        <w:div w:id="1228148532">
          <w:marLeft w:val="640"/>
          <w:marRight w:val="0"/>
          <w:marTop w:val="0"/>
          <w:marBottom w:val="0"/>
          <w:divBdr>
            <w:top w:val="none" w:sz="0" w:space="0" w:color="auto"/>
            <w:left w:val="none" w:sz="0" w:space="0" w:color="auto"/>
            <w:bottom w:val="none" w:sz="0" w:space="0" w:color="auto"/>
            <w:right w:val="none" w:sz="0" w:space="0" w:color="auto"/>
          </w:divBdr>
        </w:div>
        <w:div w:id="1233542819">
          <w:marLeft w:val="640"/>
          <w:marRight w:val="0"/>
          <w:marTop w:val="0"/>
          <w:marBottom w:val="0"/>
          <w:divBdr>
            <w:top w:val="none" w:sz="0" w:space="0" w:color="auto"/>
            <w:left w:val="none" w:sz="0" w:space="0" w:color="auto"/>
            <w:bottom w:val="none" w:sz="0" w:space="0" w:color="auto"/>
            <w:right w:val="none" w:sz="0" w:space="0" w:color="auto"/>
          </w:divBdr>
        </w:div>
        <w:div w:id="1252281487">
          <w:marLeft w:val="640"/>
          <w:marRight w:val="0"/>
          <w:marTop w:val="0"/>
          <w:marBottom w:val="0"/>
          <w:divBdr>
            <w:top w:val="none" w:sz="0" w:space="0" w:color="auto"/>
            <w:left w:val="none" w:sz="0" w:space="0" w:color="auto"/>
            <w:bottom w:val="none" w:sz="0" w:space="0" w:color="auto"/>
            <w:right w:val="none" w:sz="0" w:space="0" w:color="auto"/>
          </w:divBdr>
        </w:div>
        <w:div w:id="1277643825">
          <w:marLeft w:val="640"/>
          <w:marRight w:val="0"/>
          <w:marTop w:val="0"/>
          <w:marBottom w:val="0"/>
          <w:divBdr>
            <w:top w:val="none" w:sz="0" w:space="0" w:color="auto"/>
            <w:left w:val="none" w:sz="0" w:space="0" w:color="auto"/>
            <w:bottom w:val="none" w:sz="0" w:space="0" w:color="auto"/>
            <w:right w:val="none" w:sz="0" w:space="0" w:color="auto"/>
          </w:divBdr>
        </w:div>
        <w:div w:id="1297562529">
          <w:marLeft w:val="640"/>
          <w:marRight w:val="0"/>
          <w:marTop w:val="0"/>
          <w:marBottom w:val="0"/>
          <w:divBdr>
            <w:top w:val="none" w:sz="0" w:space="0" w:color="auto"/>
            <w:left w:val="none" w:sz="0" w:space="0" w:color="auto"/>
            <w:bottom w:val="none" w:sz="0" w:space="0" w:color="auto"/>
            <w:right w:val="none" w:sz="0" w:space="0" w:color="auto"/>
          </w:divBdr>
        </w:div>
        <w:div w:id="1309474834">
          <w:marLeft w:val="640"/>
          <w:marRight w:val="0"/>
          <w:marTop w:val="0"/>
          <w:marBottom w:val="0"/>
          <w:divBdr>
            <w:top w:val="none" w:sz="0" w:space="0" w:color="auto"/>
            <w:left w:val="none" w:sz="0" w:space="0" w:color="auto"/>
            <w:bottom w:val="none" w:sz="0" w:space="0" w:color="auto"/>
            <w:right w:val="none" w:sz="0" w:space="0" w:color="auto"/>
          </w:divBdr>
        </w:div>
        <w:div w:id="1392774685">
          <w:marLeft w:val="640"/>
          <w:marRight w:val="0"/>
          <w:marTop w:val="0"/>
          <w:marBottom w:val="0"/>
          <w:divBdr>
            <w:top w:val="none" w:sz="0" w:space="0" w:color="auto"/>
            <w:left w:val="none" w:sz="0" w:space="0" w:color="auto"/>
            <w:bottom w:val="none" w:sz="0" w:space="0" w:color="auto"/>
            <w:right w:val="none" w:sz="0" w:space="0" w:color="auto"/>
          </w:divBdr>
        </w:div>
        <w:div w:id="1441948962">
          <w:marLeft w:val="640"/>
          <w:marRight w:val="0"/>
          <w:marTop w:val="0"/>
          <w:marBottom w:val="0"/>
          <w:divBdr>
            <w:top w:val="none" w:sz="0" w:space="0" w:color="auto"/>
            <w:left w:val="none" w:sz="0" w:space="0" w:color="auto"/>
            <w:bottom w:val="none" w:sz="0" w:space="0" w:color="auto"/>
            <w:right w:val="none" w:sz="0" w:space="0" w:color="auto"/>
          </w:divBdr>
        </w:div>
        <w:div w:id="1447582061">
          <w:marLeft w:val="640"/>
          <w:marRight w:val="0"/>
          <w:marTop w:val="0"/>
          <w:marBottom w:val="0"/>
          <w:divBdr>
            <w:top w:val="none" w:sz="0" w:space="0" w:color="auto"/>
            <w:left w:val="none" w:sz="0" w:space="0" w:color="auto"/>
            <w:bottom w:val="none" w:sz="0" w:space="0" w:color="auto"/>
            <w:right w:val="none" w:sz="0" w:space="0" w:color="auto"/>
          </w:divBdr>
        </w:div>
        <w:div w:id="1478261393">
          <w:marLeft w:val="640"/>
          <w:marRight w:val="0"/>
          <w:marTop w:val="0"/>
          <w:marBottom w:val="0"/>
          <w:divBdr>
            <w:top w:val="none" w:sz="0" w:space="0" w:color="auto"/>
            <w:left w:val="none" w:sz="0" w:space="0" w:color="auto"/>
            <w:bottom w:val="none" w:sz="0" w:space="0" w:color="auto"/>
            <w:right w:val="none" w:sz="0" w:space="0" w:color="auto"/>
          </w:divBdr>
        </w:div>
        <w:div w:id="1539394342">
          <w:marLeft w:val="640"/>
          <w:marRight w:val="0"/>
          <w:marTop w:val="0"/>
          <w:marBottom w:val="0"/>
          <w:divBdr>
            <w:top w:val="none" w:sz="0" w:space="0" w:color="auto"/>
            <w:left w:val="none" w:sz="0" w:space="0" w:color="auto"/>
            <w:bottom w:val="none" w:sz="0" w:space="0" w:color="auto"/>
            <w:right w:val="none" w:sz="0" w:space="0" w:color="auto"/>
          </w:divBdr>
        </w:div>
        <w:div w:id="1547447586">
          <w:marLeft w:val="640"/>
          <w:marRight w:val="0"/>
          <w:marTop w:val="0"/>
          <w:marBottom w:val="0"/>
          <w:divBdr>
            <w:top w:val="none" w:sz="0" w:space="0" w:color="auto"/>
            <w:left w:val="none" w:sz="0" w:space="0" w:color="auto"/>
            <w:bottom w:val="none" w:sz="0" w:space="0" w:color="auto"/>
            <w:right w:val="none" w:sz="0" w:space="0" w:color="auto"/>
          </w:divBdr>
        </w:div>
        <w:div w:id="1698892245">
          <w:marLeft w:val="640"/>
          <w:marRight w:val="0"/>
          <w:marTop w:val="0"/>
          <w:marBottom w:val="0"/>
          <w:divBdr>
            <w:top w:val="none" w:sz="0" w:space="0" w:color="auto"/>
            <w:left w:val="none" w:sz="0" w:space="0" w:color="auto"/>
            <w:bottom w:val="none" w:sz="0" w:space="0" w:color="auto"/>
            <w:right w:val="none" w:sz="0" w:space="0" w:color="auto"/>
          </w:divBdr>
        </w:div>
        <w:div w:id="1759911150">
          <w:marLeft w:val="640"/>
          <w:marRight w:val="0"/>
          <w:marTop w:val="0"/>
          <w:marBottom w:val="0"/>
          <w:divBdr>
            <w:top w:val="none" w:sz="0" w:space="0" w:color="auto"/>
            <w:left w:val="none" w:sz="0" w:space="0" w:color="auto"/>
            <w:bottom w:val="none" w:sz="0" w:space="0" w:color="auto"/>
            <w:right w:val="none" w:sz="0" w:space="0" w:color="auto"/>
          </w:divBdr>
        </w:div>
        <w:div w:id="1789199981">
          <w:marLeft w:val="640"/>
          <w:marRight w:val="0"/>
          <w:marTop w:val="0"/>
          <w:marBottom w:val="0"/>
          <w:divBdr>
            <w:top w:val="none" w:sz="0" w:space="0" w:color="auto"/>
            <w:left w:val="none" w:sz="0" w:space="0" w:color="auto"/>
            <w:bottom w:val="none" w:sz="0" w:space="0" w:color="auto"/>
            <w:right w:val="none" w:sz="0" w:space="0" w:color="auto"/>
          </w:divBdr>
        </w:div>
        <w:div w:id="1813520581">
          <w:marLeft w:val="640"/>
          <w:marRight w:val="0"/>
          <w:marTop w:val="0"/>
          <w:marBottom w:val="0"/>
          <w:divBdr>
            <w:top w:val="none" w:sz="0" w:space="0" w:color="auto"/>
            <w:left w:val="none" w:sz="0" w:space="0" w:color="auto"/>
            <w:bottom w:val="none" w:sz="0" w:space="0" w:color="auto"/>
            <w:right w:val="none" w:sz="0" w:space="0" w:color="auto"/>
          </w:divBdr>
        </w:div>
        <w:div w:id="1818909600">
          <w:marLeft w:val="640"/>
          <w:marRight w:val="0"/>
          <w:marTop w:val="0"/>
          <w:marBottom w:val="0"/>
          <w:divBdr>
            <w:top w:val="none" w:sz="0" w:space="0" w:color="auto"/>
            <w:left w:val="none" w:sz="0" w:space="0" w:color="auto"/>
            <w:bottom w:val="none" w:sz="0" w:space="0" w:color="auto"/>
            <w:right w:val="none" w:sz="0" w:space="0" w:color="auto"/>
          </w:divBdr>
        </w:div>
        <w:div w:id="1972049161">
          <w:marLeft w:val="640"/>
          <w:marRight w:val="0"/>
          <w:marTop w:val="0"/>
          <w:marBottom w:val="0"/>
          <w:divBdr>
            <w:top w:val="none" w:sz="0" w:space="0" w:color="auto"/>
            <w:left w:val="none" w:sz="0" w:space="0" w:color="auto"/>
            <w:bottom w:val="none" w:sz="0" w:space="0" w:color="auto"/>
            <w:right w:val="none" w:sz="0" w:space="0" w:color="auto"/>
          </w:divBdr>
        </w:div>
        <w:div w:id="1976713716">
          <w:marLeft w:val="640"/>
          <w:marRight w:val="0"/>
          <w:marTop w:val="0"/>
          <w:marBottom w:val="0"/>
          <w:divBdr>
            <w:top w:val="none" w:sz="0" w:space="0" w:color="auto"/>
            <w:left w:val="none" w:sz="0" w:space="0" w:color="auto"/>
            <w:bottom w:val="none" w:sz="0" w:space="0" w:color="auto"/>
            <w:right w:val="none" w:sz="0" w:space="0" w:color="auto"/>
          </w:divBdr>
        </w:div>
        <w:div w:id="2006006049">
          <w:marLeft w:val="640"/>
          <w:marRight w:val="0"/>
          <w:marTop w:val="0"/>
          <w:marBottom w:val="0"/>
          <w:divBdr>
            <w:top w:val="none" w:sz="0" w:space="0" w:color="auto"/>
            <w:left w:val="none" w:sz="0" w:space="0" w:color="auto"/>
            <w:bottom w:val="none" w:sz="0" w:space="0" w:color="auto"/>
            <w:right w:val="none" w:sz="0" w:space="0" w:color="auto"/>
          </w:divBdr>
        </w:div>
        <w:div w:id="2011397927">
          <w:marLeft w:val="640"/>
          <w:marRight w:val="0"/>
          <w:marTop w:val="0"/>
          <w:marBottom w:val="0"/>
          <w:divBdr>
            <w:top w:val="none" w:sz="0" w:space="0" w:color="auto"/>
            <w:left w:val="none" w:sz="0" w:space="0" w:color="auto"/>
            <w:bottom w:val="none" w:sz="0" w:space="0" w:color="auto"/>
            <w:right w:val="none" w:sz="0" w:space="0" w:color="auto"/>
          </w:divBdr>
        </w:div>
        <w:div w:id="2099980975">
          <w:marLeft w:val="640"/>
          <w:marRight w:val="0"/>
          <w:marTop w:val="0"/>
          <w:marBottom w:val="0"/>
          <w:divBdr>
            <w:top w:val="none" w:sz="0" w:space="0" w:color="auto"/>
            <w:left w:val="none" w:sz="0" w:space="0" w:color="auto"/>
            <w:bottom w:val="none" w:sz="0" w:space="0" w:color="auto"/>
            <w:right w:val="none" w:sz="0" w:space="0" w:color="auto"/>
          </w:divBdr>
        </w:div>
        <w:div w:id="2140998226">
          <w:marLeft w:val="640"/>
          <w:marRight w:val="0"/>
          <w:marTop w:val="0"/>
          <w:marBottom w:val="0"/>
          <w:divBdr>
            <w:top w:val="none" w:sz="0" w:space="0" w:color="auto"/>
            <w:left w:val="none" w:sz="0" w:space="0" w:color="auto"/>
            <w:bottom w:val="none" w:sz="0" w:space="0" w:color="auto"/>
            <w:right w:val="none" w:sz="0" w:space="0" w:color="auto"/>
          </w:divBdr>
        </w:div>
        <w:div w:id="2145075642">
          <w:marLeft w:val="640"/>
          <w:marRight w:val="0"/>
          <w:marTop w:val="0"/>
          <w:marBottom w:val="0"/>
          <w:divBdr>
            <w:top w:val="none" w:sz="0" w:space="0" w:color="auto"/>
            <w:left w:val="none" w:sz="0" w:space="0" w:color="auto"/>
            <w:bottom w:val="none" w:sz="0" w:space="0" w:color="auto"/>
            <w:right w:val="none" w:sz="0" w:space="0" w:color="auto"/>
          </w:divBdr>
        </w:div>
      </w:divsChild>
    </w:div>
    <w:div w:id="1432894667">
      <w:bodyDiv w:val="1"/>
      <w:marLeft w:val="0"/>
      <w:marRight w:val="0"/>
      <w:marTop w:val="0"/>
      <w:marBottom w:val="0"/>
      <w:divBdr>
        <w:top w:val="none" w:sz="0" w:space="0" w:color="auto"/>
        <w:left w:val="none" w:sz="0" w:space="0" w:color="auto"/>
        <w:bottom w:val="none" w:sz="0" w:space="0" w:color="auto"/>
        <w:right w:val="none" w:sz="0" w:space="0" w:color="auto"/>
      </w:divBdr>
    </w:div>
    <w:div w:id="1434739797">
      <w:bodyDiv w:val="1"/>
      <w:marLeft w:val="0"/>
      <w:marRight w:val="0"/>
      <w:marTop w:val="0"/>
      <w:marBottom w:val="0"/>
      <w:divBdr>
        <w:top w:val="none" w:sz="0" w:space="0" w:color="auto"/>
        <w:left w:val="none" w:sz="0" w:space="0" w:color="auto"/>
        <w:bottom w:val="none" w:sz="0" w:space="0" w:color="auto"/>
        <w:right w:val="none" w:sz="0" w:space="0" w:color="auto"/>
      </w:divBdr>
      <w:divsChild>
        <w:div w:id="67773951">
          <w:marLeft w:val="640"/>
          <w:marRight w:val="0"/>
          <w:marTop w:val="0"/>
          <w:marBottom w:val="0"/>
          <w:divBdr>
            <w:top w:val="none" w:sz="0" w:space="0" w:color="auto"/>
            <w:left w:val="none" w:sz="0" w:space="0" w:color="auto"/>
            <w:bottom w:val="none" w:sz="0" w:space="0" w:color="auto"/>
            <w:right w:val="none" w:sz="0" w:space="0" w:color="auto"/>
          </w:divBdr>
        </w:div>
        <w:div w:id="102500303">
          <w:marLeft w:val="640"/>
          <w:marRight w:val="0"/>
          <w:marTop w:val="0"/>
          <w:marBottom w:val="0"/>
          <w:divBdr>
            <w:top w:val="none" w:sz="0" w:space="0" w:color="auto"/>
            <w:left w:val="none" w:sz="0" w:space="0" w:color="auto"/>
            <w:bottom w:val="none" w:sz="0" w:space="0" w:color="auto"/>
            <w:right w:val="none" w:sz="0" w:space="0" w:color="auto"/>
          </w:divBdr>
        </w:div>
        <w:div w:id="114062625">
          <w:marLeft w:val="640"/>
          <w:marRight w:val="0"/>
          <w:marTop w:val="0"/>
          <w:marBottom w:val="0"/>
          <w:divBdr>
            <w:top w:val="none" w:sz="0" w:space="0" w:color="auto"/>
            <w:left w:val="none" w:sz="0" w:space="0" w:color="auto"/>
            <w:bottom w:val="none" w:sz="0" w:space="0" w:color="auto"/>
            <w:right w:val="none" w:sz="0" w:space="0" w:color="auto"/>
          </w:divBdr>
        </w:div>
        <w:div w:id="121197915">
          <w:marLeft w:val="640"/>
          <w:marRight w:val="0"/>
          <w:marTop w:val="0"/>
          <w:marBottom w:val="0"/>
          <w:divBdr>
            <w:top w:val="none" w:sz="0" w:space="0" w:color="auto"/>
            <w:left w:val="none" w:sz="0" w:space="0" w:color="auto"/>
            <w:bottom w:val="none" w:sz="0" w:space="0" w:color="auto"/>
            <w:right w:val="none" w:sz="0" w:space="0" w:color="auto"/>
          </w:divBdr>
        </w:div>
        <w:div w:id="130250093">
          <w:marLeft w:val="640"/>
          <w:marRight w:val="0"/>
          <w:marTop w:val="0"/>
          <w:marBottom w:val="0"/>
          <w:divBdr>
            <w:top w:val="none" w:sz="0" w:space="0" w:color="auto"/>
            <w:left w:val="none" w:sz="0" w:space="0" w:color="auto"/>
            <w:bottom w:val="none" w:sz="0" w:space="0" w:color="auto"/>
            <w:right w:val="none" w:sz="0" w:space="0" w:color="auto"/>
          </w:divBdr>
        </w:div>
        <w:div w:id="130564714">
          <w:marLeft w:val="640"/>
          <w:marRight w:val="0"/>
          <w:marTop w:val="0"/>
          <w:marBottom w:val="0"/>
          <w:divBdr>
            <w:top w:val="none" w:sz="0" w:space="0" w:color="auto"/>
            <w:left w:val="none" w:sz="0" w:space="0" w:color="auto"/>
            <w:bottom w:val="none" w:sz="0" w:space="0" w:color="auto"/>
            <w:right w:val="none" w:sz="0" w:space="0" w:color="auto"/>
          </w:divBdr>
        </w:div>
        <w:div w:id="139739358">
          <w:marLeft w:val="640"/>
          <w:marRight w:val="0"/>
          <w:marTop w:val="0"/>
          <w:marBottom w:val="0"/>
          <w:divBdr>
            <w:top w:val="none" w:sz="0" w:space="0" w:color="auto"/>
            <w:left w:val="none" w:sz="0" w:space="0" w:color="auto"/>
            <w:bottom w:val="none" w:sz="0" w:space="0" w:color="auto"/>
            <w:right w:val="none" w:sz="0" w:space="0" w:color="auto"/>
          </w:divBdr>
        </w:div>
        <w:div w:id="148446005">
          <w:marLeft w:val="640"/>
          <w:marRight w:val="0"/>
          <w:marTop w:val="0"/>
          <w:marBottom w:val="0"/>
          <w:divBdr>
            <w:top w:val="none" w:sz="0" w:space="0" w:color="auto"/>
            <w:left w:val="none" w:sz="0" w:space="0" w:color="auto"/>
            <w:bottom w:val="none" w:sz="0" w:space="0" w:color="auto"/>
            <w:right w:val="none" w:sz="0" w:space="0" w:color="auto"/>
          </w:divBdr>
        </w:div>
        <w:div w:id="231350603">
          <w:marLeft w:val="640"/>
          <w:marRight w:val="0"/>
          <w:marTop w:val="0"/>
          <w:marBottom w:val="0"/>
          <w:divBdr>
            <w:top w:val="none" w:sz="0" w:space="0" w:color="auto"/>
            <w:left w:val="none" w:sz="0" w:space="0" w:color="auto"/>
            <w:bottom w:val="none" w:sz="0" w:space="0" w:color="auto"/>
            <w:right w:val="none" w:sz="0" w:space="0" w:color="auto"/>
          </w:divBdr>
        </w:div>
        <w:div w:id="232589494">
          <w:marLeft w:val="640"/>
          <w:marRight w:val="0"/>
          <w:marTop w:val="0"/>
          <w:marBottom w:val="0"/>
          <w:divBdr>
            <w:top w:val="none" w:sz="0" w:space="0" w:color="auto"/>
            <w:left w:val="none" w:sz="0" w:space="0" w:color="auto"/>
            <w:bottom w:val="none" w:sz="0" w:space="0" w:color="auto"/>
            <w:right w:val="none" w:sz="0" w:space="0" w:color="auto"/>
          </w:divBdr>
        </w:div>
        <w:div w:id="281110596">
          <w:marLeft w:val="640"/>
          <w:marRight w:val="0"/>
          <w:marTop w:val="0"/>
          <w:marBottom w:val="0"/>
          <w:divBdr>
            <w:top w:val="none" w:sz="0" w:space="0" w:color="auto"/>
            <w:left w:val="none" w:sz="0" w:space="0" w:color="auto"/>
            <w:bottom w:val="none" w:sz="0" w:space="0" w:color="auto"/>
            <w:right w:val="none" w:sz="0" w:space="0" w:color="auto"/>
          </w:divBdr>
        </w:div>
        <w:div w:id="324862937">
          <w:marLeft w:val="640"/>
          <w:marRight w:val="0"/>
          <w:marTop w:val="0"/>
          <w:marBottom w:val="0"/>
          <w:divBdr>
            <w:top w:val="none" w:sz="0" w:space="0" w:color="auto"/>
            <w:left w:val="none" w:sz="0" w:space="0" w:color="auto"/>
            <w:bottom w:val="none" w:sz="0" w:space="0" w:color="auto"/>
            <w:right w:val="none" w:sz="0" w:space="0" w:color="auto"/>
          </w:divBdr>
        </w:div>
        <w:div w:id="344017599">
          <w:marLeft w:val="640"/>
          <w:marRight w:val="0"/>
          <w:marTop w:val="0"/>
          <w:marBottom w:val="0"/>
          <w:divBdr>
            <w:top w:val="none" w:sz="0" w:space="0" w:color="auto"/>
            <w:left w:val="none" w:sz="0" w:space="0" w:color="auto"/>
            <w:bottom w:val="none" w:sz="0" w:space="0" w:color="auto"/>
            <w:right w:val="none" w:sz="0" w:space="0" w:color="auto"/>
          </w:divBdr>
        </w:div>
        <w:div w:id="444271223">
          <w:marLeft w:val="640"/>
          <w:marRight w:val="0"/>
          <w:marTop w:val="0"/>
          <w:marBottom w:val="0"/>
          <w:divBdr>
            <w:top w:val="none" w:sz="0" w:space="0" w:color="auto"/>
            <w:left w:val="none" w:sz="0" w:space="0" w:color="auto"/>
            <w:bottom w:val="none" w:sz="0" w:space="0" w:color="auto"/>
            <w:right w:val="none" w:sz="0" w:space="0" w:color="auto"/>
          </w:divBdr>
        </w:div>
        <w:div w:id="517740202">
          <w:marLeft w:val="640"/>
          <w:marRight w:val="0"/>
          <w:marTop w:val="0"/>
          <w:marBottom w:val="0"/>
          <w:divBdr>
            <w:top w:val="none" w:sz="0" w:space="0" w:color="auto"/>
            <w:left w:val="none" w:sz="0" w:space="0" w:color="auto"/>
            <w:bottom w:val="none" w:sz="0" w:space="0" w:color="auto"/>
            <w:right w:val="none" w:sz="0" w:space="0" w:color="auto"/>
          </w:divBdr>
        </w:div>
        <w:div w:id="523906084">
          <w:marLeft w:val="640"/>
          <w:marRight w:val="0"/>
          <w:marTop w:val="0"/>
          <w:marBottom w:val="0"/>
          <w:divBdr>
            <w:top w:val="none" w:sz="0" w:space="0" w:color="auto"/>
            <w:left w:val="none" w:sz="0" w:space="0" w:color="auto"/>
            <w:bottom w:val="none" w:sz="0" w:space="0" w:color="auto"/>
            <w:right w:val="none" w:sz="0" w:space="0" w:color="auto"/>
          </w:divBdr>
        </w:div>
        <w:div w:id="552082185">
          <w:marLeft w:val="640"/>
          <w:marRight w:val="0"/>
          <w:marTop w:val="0"/>
          <w:marBottom w:val="0"/>
          <w:divBdr>
            <w:top w:val="none" w:sz="0" w:space="0" w:color="auto"/>
            <w:left w:val="none" w:sz="0" w:space="0" w:color="auto"/>
            <w:bottom w:val="none" w:sz="0" w:space="0" w:color="auto"/>
            <w:right w:val="none" w:sz="0" w:space="0" w:color="auto"/>
          </w:divBdr>
        </w:div>
        <w:div w:id="555122059">
          <w:marLeft w:val="640"/>
          <w:marRight w:val="0"/>
          <w:marTop w:val="0"/>
          <w:marBottom w:val="0"/>
          <w:divBdr>
            <w:top w:val="none" w:sz="0" w:space="0" w:color="auto"/>
            <w:left w:val="none" w:sz="0" w:space="0" w:color="auto"/>
            <w:bottom w:val="none" w:sz="0" w:space="0" w:color="auto"/>
            <w:right w:val="none" w:sz="0" w:space="0" w:color="auto"/>
          </w:divBdr>
        </w:div>
        <w:div w:id="556478155">
          <w:marLeft w:val="640"/>
          <w:marRight w:val="0"/>
          <w:marTop w:val="0"/>
          <w:marBottom w:val="0"/>
          <w:divBdr>
            <w:top w:val="none" w:sz="0" w:space="0" w:color="auto"/>
            <w:left w:val="none" w:sz="0" w:space="0" w:color="auto"/>
            <w:bottom w:val="none" w:sz="0" w:space="0" w:color="auto"/>
            <w:right w:val="none" w:sz="0" w:space="0" w:color="auto"/>
          </w:divBdr>
        </w:div>
        <w:div w:id="559639029">
          <w:marLeft w:val="640"/>
          <w:marRight w:val="0"/>
          <w:marTop w:val="0"/>
          <w:marBottom w:val="0"/>
          <w:divBdr>
            <w:top w:val="none" w:sz="0" w:space="0" w:color="auto"/>
            <w:left w:val="none" w:sz="0" w:space="0" w:color="auto"/>
            <w:bottom w:val="none" w:sz="0" w:space="0" w:color="auto"/>
            <w:right w:val="none" w:sz="0" w:space="0" w:color="auto"/>
          </w:divBdr>
        </w:div>
        <w:div w:id="563562908">
          <w:marLeft w:val="640"/>
          <w:marRight w:val="0"/>
          <w:marTop w:val="0"/>
          <w:marBottom w:val="0"/>
          <w:divBdr>
            <w:top w:val="none" w:sz="0" w:space="0" w:color="auto"/>
            <w:left w:val="none" w:sz="0" w:space="0" w:color="auto"/>
            <w:bottom w:val="none" w:sz="0" w:space="0" w:color="auto"/>
            <w:right w:val="none" w:sz="0" w:space="0" w:color="auto"/>
          </w:divBdr>
        </w:div>
        <w:div w:id="566040162">
          <w:marLeft w:val="640"/>
          <w:marRight w:val="0"/>
          <w:marTop w:val="0"/>
          <w:marBottom w:val="0"/>
          <w:divBdr>
            <w:top w:val="none" w:sz="0" w:space="0" w:color="auto"/>
            <w:left w:val="none" w:sz="0" w:space="0" w:color="auto"/>
            <w:bottom w:val="none" w:sz="0" w:space="0" w:color="auto"/>
            <w:right w:val="none" w:sz="0" w:space="0" w:color="auto"/>
          </w:divBdr>
        </w:div>
        <w:div w:id="569074932">
          <w:marLeft w:val="640"/>
          <w:marRight w:val="0"/>
          <w:marTop w:val="0"/>
          <w:marBottom w:val="0"/>
          <w:divBdr>
            <w:top w:val="none" w:sz="0" w:space="0" w:color="auto"/>
            <w:left w:val="none" w:sz="0" w:space="0" w:color="auto"/>
            <w:bottom w:val="none" w:sz="0" w:space="0" w:color="auto"/>
            <w:right w:val="none" w:sz="0" w:space="0" w:color="auto"/>
          </w:divBdr>
        </w:div>
        <w:div w:id="580061800">
          <w:marLeft w:val="640"/>
          <w:marRight w:val="0"/>
          <w:marTop w:val="0"/>
          <w:marBottom w:val="0"/>
          <w:divBdr>
            <w:top w:val="none" w:sz="0" w:space="0" w:color="auto"/>
            <w:left w:val="none" w:sz="0" w:space="0" w:color="auto"/>
            <w:bottom w:val="none" w:sz="0" w:space="0" w:color="auto"/>
            <w:right w:val="none" w:sz="0" w:space="0" w:color="auto"/>
          </w:divBdr>
        </w:div>
        <w:div w:id="609316397">
          <w:marLeft w:val="640"/>
          <w:marRight w:val="0"/>
          <w:marTop w:val="0"/>
          <w:marBottom w:val="0"/>
          <w:divBdr>
            <w:top w:val="none" w:sz="0" w:space="0" w:color="auto"/>
            <w:left w:val="none" w:sz="0" w:space="0" w:color="auto"/>
            <w:bottom w:val="none" w:sz="0" w:space="0" w:color="auto"/>
            <w:right w:val="none" w:sz="0" w:space="0" w:color="auto"/>
          </w:divBdr>
        </w:div>
        <w:div w:id="629285779">
          <w:marLeft w:val="640"/>
          <w:marRight w:val="0"/>
          <w:marTop w:val="0"/>
          <w:marBottom w:val="0"/>
          <w:divBdr>
            <w:top w:val="none" w:sz="0" w:space="0" w:color="auto"/>
            <w:left w:val="none" w:sz="0" w:space="0" w:color="auto"/>
            <w:bottom w:val="none" w:sz="0" w:space="0" w:color="auto"/>
            <w:right w:val="none" w:sz="0" w:space="0" w:color="auto"/>
          </w:divBdr>
        </w:div>
        <w:div w:id="659508412">
          <w:marLeft w:val="640"/>
          <w:marRight w:val="0"/>
          <w:marTop w:val="0"/>
          <w:marBottom w:val="0"/>
          <w:divBdr>
            <w:top w:val="none" w:sz="0" w:space="0" w:color="auto"/>
            <w:left w:val="none" w:sz="0" w:space="0" w:color="auto"/>
            <w:bottom w:val="none" w:sz="0" w:space="0" w:color="auto"/>
            <w:right w:val="none" w:sz="0" w:space="0" w:color="auto"/>
          </w:divBdr>
        </w:div>
        <w:div w:id="680552744">
          <w:marLeft w:val="640"/>
          <w:marRight w:val="0"/>
          <w:marTop w:val="0"/>
          <w:marBottom w:val="0"/>
          <w:divBdr>
            <w:top w:val="none" w:sz="0" w:space="0" w:color="auto"/>
            <w:left w:val="none" w:sz="0" w:space="0" w:color="auto"/>
            <w:bottom w:val="none" w:sz="0" w:space="0" w:color="auto"/>
            <w:right w:val="none" w:sz="0" w:space="0" w:color="auto"/>
          </w:divBdr>
        </w:div>
        <w:div w:id="684986417">
          <w:marLeft w:val="640"/>
          <w:marRight w:val="0"/>
          <w:marTop w:val="0"/>
          <w:marBottom w:val="0"/>
          <w:divBdr>
            <w:top w:val="none" w:sz="0" w:space="0" w:color="auto"/>
            <w:left w:val="none" w:sz="0" w:space="0" w:color="auto"/>
            <w:bottom w:val="none" w:sz="0" w:space="0" w:color="auto"/>
            <w:right w:val="none" w:sz="0" w:space="0" w:color="auto"/>
          </w:divBdr>
        </w:div>
        <w:div w:id="726147427">
          <w:marLeft w:val="640"/>
          <w:marRight w:val="0"/>
          <w:marTop w:val="0"/>
          <w:marBottom w:val="0"/>
          <w:divBdr>
            <w:top w:val="none" w:sz="0" w:space="0" w:color="auto"/>
            <w:left w:val="none" w:sz="0" w:space="0" w:color="auto"/>
            <w:bottom w:val="none" w:sz="0" w:space="0" w:color="auto"/>
            <w:right w:val="none" w:sz="0" w:space="0" w:color="auto"/>
          </w:divBdr>
        </w:div>
        <w:div w:id="748625168">
          <w:marLeft w:val="640"/>
          <w:marRight w:val="0"/>
          <w:marTop w:val="0"/>
          <w:marBottom w:val="0"/>
          <w:divBdr>
            <w:top w:val="none" w:sz="0" w:space="0" w:color="auto"/>
            <w:left w:val="none" w:sz="0" w:space="0" w:color="auto"/>
            <w:bottom w:val="none" w:sz="0" w:space="0" w:color="auto"/>
            <w:right w:val="none" w:sz="0" w:space="0" w:color="auto"/>
          </w:divBdr>
        </w:div>
        <w:div w:id="762840239">
          <w:marLeft w:val="640"/>
          <w:marRight w:val="0"/>
          <w:marTop w:val="0"/>
          <w:marBottom w:val="0"/>
          <w:divBdr>
            <w:top w:val="none" w:sz="0" w:space="0" w:color="auto"/>
            <w:left w:val="none" w:sz="0" w:space="0" w:color="auto"/>
            <w:bottom w:val="none" w:sz="0" w:space="0" w:color="auto"/>
            <w:right w:val="none" w:sz="0" w:space="0" w:color="auto"/>
          </w:divBdr>
        </w:div>
        <w:div w:id="838691359">
          <w:marLeft w:val="640"/>
          <w:marRight w:val="0"/>
          <w:marTop w:val="0"/>
          <w:marBottom w:val="0"/>
          <w:divBdr>
            <w:top w:val="none" w:sz="0" w:space="0" w:color="auto"/>
            <w:left w:val="none" w:sz="0" w:space="0" w:color="auto"/>
            <w:bottom w:val="none" w:sz="0" w:space="0" w:color="auto"/>
            <w:right w:val="none" w:sz="0" w:space="0" w:color="auto"/>
          </w:divBdr>
        </w:div>
        <w:div w:id="868762804">
          <w:marLeft w:val="640"/>
          <w:marRight w:val="0"/>
          <w:marTop w:val="0"/>
          <w:marBottom w:val="0"/>
          <w:divBdr>
            <w:top w:val="none" w:sz="0" w:space="0" w:color="auto"/>
            <w:left w:val="none" w:sz="0" w:space="0" w:color="auto"/>
            <w:bottom w:val="none" w:sz="0" w:space="0" w:color="auto"/>
            <w:right w:val="none" w:sz="0" w:space="0" w:color="auto"/>
          </w:divBdr>
        </w:div>
        <w:div w:id="937912791">
          <w:marLeft w:val="640"/>
          <w:marRight w:val="0"/>
          <w:marTop w:val="0"/>
          <w:marBottom w:val="0"/>
          <w:divBdr>
            <w:top w:val="none" w:sz="0" w:space="0" w:color="auto"/>
            <w:left w:val="none" w:sz="0" w:space="0" w:color="auto"/>
            <w:bottom w:val="none" w:sz="0" w:space="0" w:color="auto"/>
            <w:right w:val="none" w:sz="0" w:space="0" w:color="auto"/>
          </w:divBdr>
        </w:div>
        <w:div w:id="966357583">
          <w:marLeft w:val="640"/>
          <w:marRight w:val="0"/>
          <w:marTop w:val="0"/>
          <w:marBottom w:val="0"/>
          <w:divBdr>
            <w:top w:val="none" w:sz="0" w:space="0" w:color="auto"/>
            <w:left w:val="none" w:sz="0" w:space="0" w:color="auto"/>
            <w:bottom w:val="none" w:sz="0" w:space="0" w:color="auto"/>
            <w:right w:val="none" w:sz="0" w:space="0" w:color="auto"/>
          </w:divBdr>
        </w:div>
        <w:div w:id="1046875014">
          <w:marLeft w:val="640"/>
          <w:marRight w:val="0"/>
          <w:marTop w:val="0"/>
          <w:marBottom w:val="0"/>
          <w:divBdr>
            <w:top w:val="none" w:sz="0" w:space="0" w:color="auto"/>
            <w:left w:val="none" w:sz="0" w:space="0" w:color="auto"/>
            <w:bottom w:val="none" w:sz="0" w:space="0" w:color="auto"/>
            <w:right w:val="none" w:sz="0" w:space="0" w:color="auto"/>
          </w:divBdr>
        </w:div>
        <w:div w:id="1070226309">
          <w:marLeft w:val="640"/>
          <w:marRight w:val="0"/>
          <w:marTop w:val="0"/>
          <w:marBottom w:val="0"/>
          <w:divBdr>
            <w:top w:val="none" w:sz="0" w:space="0" w:color="auto"/>
            <w:left w:val="none" w:sz="0" w:space="0" w:color="auto"/>
            <w:bottom w:val="none" w:sz="0" w:space="0" w:color="auto"/>
            <w:right w:val="none" w:sz="0" w:space="0" w:color="auto"/>
          </w:divBdr>
        </w:div>
        <w:div w:id="1081876021">
          <w:marLeft w:val="640"/>
          <w:marRight w:val="0"/>
          <w:marTop w:val="0"/>
          <w:marBottom w:val="0"/>
          <w:divBdr>
            <w:top w:val="none" w:sz="0" w:space="0" w:color="auto"/>
            <w:left w:val="none" w:sz="0" w:space="0" w:color="auto"/>
            <w:bottom w:val="none" w:sz="0" w:space="0" w:color="auto"/>
            <w:right w:val="none" w:sz="0" w:space="0" w:color="auto"/>
          </w:divBdr>
        </w:div>
        <w:div w:id="1112477231">
          <w:marLeft w:val="640"/>
          <w:marRight w:val="0"/>
          <w:marTop w:val="0"/>
          <w:marBottom w:val="0"/>
          <w:divBdr>
            <w:top w:val="none" w:sz="0" w:space="0" w:color="auto"/>
            <w:left w:val="none" w:sz="0" w:space="0" w:color="auto"/>
            <w:bottom w:val="none" w:sz="0" w:space="0" w:color="auto"/>
            <w:right w:val="none" w:sz="0" w:space="0" w:color="auto"/>
          </w:divBdr>
        </w:div>
        <w:div w:id="1119371494">
          <w:marLeft w:val="640"/>
          <w:marRight w:val="0"/>
          <w:marTop w:val="0"/>
          <w:marBottom w:val="0"/>
          <w:divBdr>
            <w:top w:val="none" w:sz="0" w:space="0" w:color="auto"/>
            <w:left w:val="none" w:sz="0" w:space="0" w:color="auto"/>
            <w:bottom w:val="none" w:sz="0" w:space="0" w:color="auto"/>
            <w:right w:val="none" w:sz="0" w:space="0" w:color="auto"/>
          </w:divBdr>
        </w:div>
        <w:div w:id="1125081773">
          <w:marLeft w:val="640"/>
          <w:marRight w:val="0"/>
          <w:marTop w:val="0"/>
          <w:marBottom w:val="0"/>
          <w:divBdr>
            <w:top w:val="none" w:sz="0" w:space="0" w:color="auto"/>
            <w:left w:val="none" w:sz="0" w:space="0" w:color="auto"/>
            <w:bottom w:val="none" w:sz="0" w:space="0" w:color="auto"/>
            <w:right w:val="none" w:sz="0" w:space="0" w:color="auto"/>
          </w:divBdr>
        </w:div>
        <w:div w:id="1129322397">
          <w:marLeft w:val="640"/>
          <w:marRight w:val="0"/>
          <w:marTop w:val="0"/>
          <w:marBottom w:val="0"/>
          <w:divBdr>
            <w:top w:val="none" w:sz="0" w:space="0" w:color="auto"/>
            <w:left w:val="none" w:sz="0" w:space="0" w:color="auto"/>
            <w:bottom w:val="none" w:sz="0" w:space="0" w:color="auto"/>
            <w:right w:val="none" w:sz="0" w:space="0" w:color="auto"/>
          </w:divBdr>
        </w:div>
        <w:div w:id="1144007481">
          <w:marLeft w:val="640"/>
          <w:marRight w:val="0"/>
          <w:marTop w:val="0"/>
          <w:marBottom w:val="0"/>
          <w:divBdr>
            <w:top w:val="none" w:sz="0" w:space="0" w:color="auto"/>
            <w:left w:val="none" w:sz="0" w:space="0" w:color="auto"/>
            <w:bottom w:val="none" w:sz="0" w:space="0" w:color="auto"/>
            <w:right w:val="none" w:sz="0" w:space="0" w:color="auto"/>
          </w:divBdr>
        </w:div>
        <w:div w:id="1170679269">
          <w:marLeft w:val="640"/>
          <w:marRight w:val="0"/>
          <w:marTop w:val="0"/>
          <w:marBottom w:val="0"/>
          <w:divBdr>
            <w:top w:val="none" w:sz="0" w:space="0" w:color="auto"/>
            <w:left w:val="none" w:sz="0" w:space="0" w:color="auto"/>
            <w:bottom w:val="none" w:sz="0" w:space="0" w:color="auto"/>
            <w:right w:val="none" w:sz="0" w:space="0" w:color="auto"/>
          </w:divBdr>
        </w:div>
        <w:div w:id="1201355385">
          <w:marLeft w:val="640"/>
          <w:marRight w:val="0"/>
          <w:marTop w:val="0"/>
          <w:marBottom w:val="0"/>
          <w:divBdr>
            <w:top w:val="none" w:sz="0" w:space="0" w:color="auto"/>
            <w:left w:val="none" w:sz="0" w:space="0" w:color="auto"/>
            <w:bottom w:val="none" w:sz="0" w:space="0" w:color="auto"/>
            <w:right w:val="none" w:sz="0" w:space="0" w:color="auto"/>
          </w:divBdr>
        </w:div>
        <w:div w:id="1211114013">
          <w:marLeft w:val="640"/>
          <w:marRight w:val="0"/>
          <w:marTop w:val="0"/>
          <w:marBottom w:val="0"/>
          <w:divBdr>
            <w:top w:val="none" w:sz="0" w:space="0" w:color="auto"/>
            <w:left w:val="none" w:sz="0" w:space="0" w:color="auto"/>
            <w:bottom w:val="none" w:sz="0" w:space="0" w:color="auto"/>
            <w:right w:val="none" w:sz="0" w:space="0" w:color="auto"/>
          </w:divBdr>
        </w:div>
        <w:div w:id="1245410981">
          <w:marLeft w:val="640"/>
          <w:marRight w:val="0"/>
          <w:marTop w:val="0"/>
          <w:marBottom w:val="0"/>
          <w:divBdr>
            <w:top w:val="none" w:sz="0" w:space="0" w:color="auto"/>
            <w:left w:val="none" w:sz="0" w:space="0" w:color="auto"/>
            <w:bottom w:val="none" w:sz="0" w:space="0" w:color="auto"/>
            <w:right w:val="none" w:sz="0" w:space="0" w:color="auto"/>
          </w:divBdr>
        </w:div>
        <w:div w:id="1251616980">
          <w:marLeft w:val="640"/>
          <w:marRight w:val="0"/>
          <w:marTop w:val="0"/>
          <w:marBottom w:val="0"/>
          <w:divBdr>
            <w:top w:val="none" w:sz="0" w:space="0" w:color="auto"/>
            <w:left w:val="none" w:sz="0" w:space="0" w:color="auto"/>
            <w:bottom w:val="none" w:sz="0" w:space="0" w:color="auto"/>
            <w:right w:val="none" w:sz="0" w:space="0" w:color="auto"/>
          </w:divBdr>
        </w:div>
        <w:div w:id="1266965045">
          <w:marLeft w:val="640"/>
          <w:marRight w:val="0"/>
          <w:marTop w:val="0"/>
          <w:marBottom w:val="0"/>
          <w:divBdr>
            <w:top w:val="none" w:sz="0" w:space="0" w:color="auto"/>
            <w:left w:val="none" w:sz="0" w:space="0" w:color="auto"/>
            <w:bottom w:val="none" w:sz="0" w:space="0" w:color="auto"/>
            <w:right w:val="none" w:sz="0" w:space="0" w:color="auto"/>
          </w:divBdr>
        </w:div>
        <w:div w:id="1267157937">
          <w:marLeft w:val="640"/>
          <w:marRight w:val="0"/>
          <w:marTop w:val="0"/>
          <w:marBottom w:val="0"/>
          <w:divBdr>
            <w:top w:val="none" w:sz="0" w:space="0" w:color="auto"/>
            <w:left w:val="none" w:sz="0" w:space="0" w:color="auto"/>
            <w:bottom w:val="none" w:sz="0" w:space="0" w:color="auto"/>
            <w:right w:val="none" w:sz="0" w:space="0" w:color="auto"/>
          </w:divBdr>
        </w:div>
        <w:div w:id="1332298105">
          <w:marLeft w:val="640"/>
          <w:marRight w:val="0"/>
          <w:marTop w:val="0"/>
          <w:marBottom w:val="0"/>
          <w:divBdr>
            <w:top w:val="none" w:sz="0" w:space="0" w:color="auto"/>
            <w:left w:val="none" w:sz="0" w:space="0" w:color="auto"/>
            <w:bottom w:val="none" w:sz="0" w:space="0" w:color="auto"/>
            <w:right w:val="none" w:sz="0" w:space="0" w:color="auto"/>
          </w:divBdr>
        </w:div>
        <w:div w:id="1334993858">
          <w:marLeft w:val="640"/>
          <w:marRight w:val="0"/>
          <w:marTop w:val="0"/>
          <w:marBottom w:val="0"/>
          <w:divBdr>
            <w:top w:val="none" w:sz="0" w:space="0" w:color="auto"/>
            <w:left w:val="none" w:sz="0" w:space="0" w:color="auto"/>
            <w:bottom w:val="none" w:sz="0" w:space="0" w:color="auto"/>
            <w:right w:val="none" w:sz="0" w:space="0" w:color="auto"/>
          </w:divBdr>
        </w:div>
        <w:div w:id="1344699922">
          <w:marLeft w:val="640"/>
          <w:marRight w:val="0"/>
          <w:marTop w:val="0"/>
          <w:marBottom w:val="0"/>
          <w:divBdr>
            <w:top w:val="none" w:sz="0" w:space="0" w:color="auto"/>
            <w:left w:val="none" w:sz="0" w:space="0" w:color="auto"/>
            <w:bottom w:val="none" w:sz="0" w:space="0" w:color="auto"/>
            <w:right w:val="none" w:sz="0" w:space="0" w:color="auto"/>
          </w:divBdr>
        </w:div>
        <w:div w:id="1351371351">
          <w:marLeft w:val="640"/>
          <w:marRight w:val="0"/>
          <w:marTop w:val="0"/>
          <w:marBottom w:val="0"/>
          <w:divBdr>
            <w:top w:val="none" w:sz="0" w:space="0" w:color="auto"/>
            <w:left w:val="none" w:sz="0" w:space="0" w:color="auto"/>
            <w:bottom w:val="none" w:sz="0" w:space="0" w:color="auto"/>
            <w:right w:val="none" w:sz="0" w:space="0" w:color="auto"/>
          </w:divBdr>
        </w:div>
        <w:div w:id="1369454503">
          <w:marLeft w:val="640"/>
          <w:marRight w:val="0"/>
          <w:marTop w:val="0"/>
          <w:marBottom w:val="0"/>
          <w:divBdr>
            <w:top w:val="none" w:sz="0" w:space="0" w:color="auto"/>
            <w:left w:val="none" w:sz="0" w:space="0" w:color="auto"/>
            <w:bottom w:val="none" w:sz="0" w:space="0" w:color="auto"/>
            <w:right w:val="none" w:sz="0" w:space="0" w:color="auto"/>
          </w:divBdr>
        </w:div>
        <w:div w:id="1373731641">
          <w:marLeft w:val="640"/>
          <w:marRight w:val="0"/>
          <w:marTop w:val="0"/>
          <w:marBottom w:val="0"/>
          <w:divBdr>
            <w:top w:val="none" w:sz="0" w:space="0" w:color="auto"/>
            <w:left w:val="none" w:sz="0" w:space="0" w:color="auto"/>
            <w:bottom w:val="none" w:sz="0" w:space="0" w:color="auto"/>
            <w:right w:val="none" w:sz="0" w:space="0" w:color="auto"/>
          </w:divBdr>
        </w:div>
        <w:div w:id="1441148576">
          <w:marLeft w:val="640"/>
          <w:marRight w:val="0"/>
          <w:marTop w:val="0"/>
          <w:marBottom w:val="0"/>
          <w:divBdr>
            <w:top w:val="none" w:sz="0" w:space="0" w:color="auto"/>
            <w:left w:val="none" w:sz="0" w:space="0" w:color="auto"/>
            <w:bottom w:val="none" w:sz="0" w:space="0" w:color="auto"/>
            <w:right w:val="none" w:sz="0" w:space="0" w:color="auto"/>
          </w:divBdr>
        </w:div>
        <w:div w:id="1452170633">
          <w:marLeft w:val="640"/>
          <w:marRight w:val="0"/>
          <w:marTop w:val="0"/>
          <w:marBottom w:val="0"/>
          <w:divBdr>
            <w:top w:val="none" w:sz="0" w:space="0" w:color="auto"/>
            <w:left w:val="none" w:sz="0" w:space="0" w:color="auto"/>
            <w:bottom w:val="none" w:sz="0" w:space="0" w:color="auto"/>
            <w:right w:val="none" w:sz="0" w:space="0" w:color="auto"/>
          </w:divBdr>
        </w:div>
        <w:div w:id="1491560891">
          <w:marLeft w:val="640"/>
          <w:marRight w:val="0"/>
          <w:marTop w:val="0"/>
          <w:marBottom w:val="0"/>
          <w:divBdr>
            <w:top w:val="none" w:sz="0" w:space="0" w:color="auto"/>
            <w:left w:val="none" w:sz="0" w:space="0" w:color="auto"/>
            <w:bottom w:val="none" w:sz="0" w:space="0" w:color="auto"/>
            <w:right w:val="none" w:sz="0" w:space="0" w:color="auto"/>
          </w:divBdr>
        </w:div>
        <w:div w:id="1503158993">
          <w:marLeft w:val="640"/>
          <w:marRight w:val="0"/>
          <w:marTop w:val="0"/>
          <w:marBottom w:val="0"/>
          <w:divBdr>
            <w:top w:val="none" w:sz="0" w:space="0" w:color="auto"/>
            <w:left w:val="none" w:sz="0" w:space="0" w:color="auto"/>
            <w:bottom w:val="none" w:sz="0" w:space="0" w:color="auto"/>
            <w:right w:val="none" w:sz="0" w:space="0" w:color="auto"/>
          </w:divBdr>
        </w:div>
        <w:div w:id="1512061231">
          <w:marLeft w:val="640"/>
          <w:marRight w:val="0"/>
          <w:marTop w:val="0"/>
          <w:marBottom w:val="0"/>
          <w:divBdr>
            <w:top w:val="none" w:sz="0" w:space="0" w:color="auto"/>
            <w:left w:val="none" w:sz="0" w:space="0" w:color="auto"/>
            <w:bottom w:val="none" w:sz="0" w:space="0" w:color="auto"/>
            <w:right w:val="none" w:sz="0" w:space="0" w:color="auto"/>
          </w:divBdr>
        </w:div>
        <w:div w:id="1532917964">
          <w:marLeft w:val="640"/>
          <w:marRight w:val="0"/>
          <w:marTop w:val="0"/>
          <w:marBottom w:val="0"/>
          <w:divBdr>
            <w:top w:val="none" w:sz="0" w:space="0" w:color="auto"/>
            <w:left w:val="none" w:sz="0" w:space="0" w:color="auto"/>
            <w:bottom w:val="none" w:sz="0" w:space="0" w:color="auto"/>
            <w:right w:val="none" w:sz="0" w:space="0" w:color="auto"/>
          </w:divBdr>
        </w:div>
        <w:div w:id="1658679859">
          <w:marLeft w:val="640"/>
          <w:marRight w:val="0"/>
          <w:marTop w:val="0"/>
          <w:marBottom w:val="0"/>
          <w:divBdr>
            <w:top w:val="none" w:sz="0" w:space="0" w:color="auto"/>
            <w:left w:val="none" w:sz="0" w:space="0" w:color="auto"/>
            <w:bottom w:val="none" w:sz="0" w:space="0" w:color="auto"/>
            <w:right w:val="none" w:sz="0" w:space="0" w:color="auto"/>
          </w:divBdr>
        </w:div>
        <w:div w:id="1659767923">
          <w:marLeft w:val="640"/>
          <w:marRight w:val="0"/>
          <w:marTop w:val="0"/>
          <w:marBottom w:val="0"/>
          <w:divBdr>
            <w:top w:val="none" w:sz="0" w:space="0" w:color="auto"/>
            <w:left w:val="none" w:sz="0" w:space="0" w:color="auto"/>
            <w:bottom w:val="none" w:sz="0" w:space="0" w:color="auto"/>
            <w:right w:val="none" w:sz="0" w:space="0" w:color="auto"/>
          </w:divBdr>
        </w:div>
        <w:div w:id="1671568132">
          <w:marLeft w:val="640"/>
          <w:marRight w:val="0"/>
          <w:marTop w:val="0"/>
          <w:marBottom w:val="0"/>
          <w:divBdr>
            <w:top w:val="none" w:sz="0" w:space="0" w:color="auto"/>
            <w:left w:val="none" w:sz="0" w:space="0" w:color="auto"/>
            <w:bottom w:val="none" w:sz="0" w:space="0" w:color="auto"/>
            <w:right w:val="none" w:sz="0" w:space="0" w:color="auto"/>
          </w:divBdr>
        </w:div>
        <w:div w:id="1673147162">
          <w:marLeft w:val="640"/>
          <w:marRight w:val="0"/>
          <w:marTop w:val="0"/>
          <w:marBottom w:val="0"/>
          <w:divBdr>
            <w:top w:val="none" w:sz="0" w:space="0" w:color="auto"/>
            <w:left w:val="none" w:sz="0" w:space="0" w:color="auto"/>
            <w:bottom w:val="none" w:sz="0" w:space="0" w:color="auto"/>
            <w:right w:val="none" w:sz="0" w:space="0" w:color="auto"/>
          </w:divBdr>
        </w:div>
        <w:div w:id="1708263197">
          <w:marLeft w:val="640"/>
          <w:marRight w:val="0"/>
          <w:marTop w:val="0"/>
          <w:marBottom w:val="0"/>
          <w:divBdr>
            <w:top w:val="none" w:sz="0" w:space="0" w:color="auto"/>
            <w:left w:val="none" w:sz="0" w:space="0" w:color="auto"/>
            <w:bottom w:val="none" w:sz="0" w:space="0" w:color="auto"/>
            <w:right w:val="none" w:sz="0" w:space="0" w:color="auto"/>
          </w:divBdr>
        </w:div>
        <w:div w:id="1763646651">
          <w:marLeft w:val="640"/>
          <w:marRight w:val="0"/>
          <w:marTop w:val="0"/>
          <w:marBottom w:val="0"/>
          <w:divBdr>
            <w:top w:val="none" w:sz="0" w:space="0" w:color="auto"/>
            <w:left w:val="none" w:sz="0" w:space="0" w:color="auto"/>
            <w:bottom w:val="none" w:sz="0" w:space="0" w:color="auto"/>
            <w:right w:val="none" w:sz="0" w:space="0" w:color="auto"/>
          </w:divBdr>
        </w:div>
        <w:div w:id="1807430209">
          <w:marLeft w:val="640"/>
          <w:marRight w:val="0"/>
          <w:marTop w:val="0"/>
          <w:marBottom w:val="0"/>
          <w:divBdr>
            <w:top w:val="none" w:sz="0" w:space="0" w:color="auto"/>
            <w:left w:val="none" w:sz="0" w:space="0" w:color="auto"/>
            <w:bottom w:val="none" w:sz="0" w:space="0" w:color="auto"/>
            <w:right w:val="none" w:sz="0" w:space="0" w:color="auto"/>
          </w:divBdr>
        </w:div>
        <w:div w:id="1830169350">
          <w:marLeft w:val="640"/>
          <w:marRight w:val="0"/>
          <w:marTop w:val="0"/>
          <w:marBottom w:val="0"/>
          <w:divBdr>
            <w:top w:val="none" w:sz="0" w:space="0" w:color="auto"/>
            <w:left w:val="none" w:sz="0" w:space="0" w:color="auto"/>
            <w:bottom w:val="none" w:sz="0" w:space="0" w:color="auto"/>
            <w:right w:val="none" w:sz="0" w:space="0" w:color="auto"/>
          </w:divBdr>
        </w:div>
        <w:div w:id="1894073864">
          <w:marLeft w:val="640"/>
          <w:marRight w:val="0"/>
          <w:marTop w:val="0"/>
          <w:marBottom w:val="0"/>
          <w:divBdr>
            <w:top w:val="none" w:sz="0" w:space="0" w:color="auto"/>
            <w:left w:val="none" w:sz="0" w:space="0" w:color="auto"/>
            <w:bottom w:val="none" w:sz="0" w:space="0" w:color="auto"/>
            <w:right w:val="none" w:sz="0" w:space="0" w:color="auto"/>
          </w:divBdr>
        </w:div>
        <w:div w:id="1894610089">
          <w:marLeft w:val="640"/>
          <w:marRight w:val="0"/>
          <w:marTop w:val="0"/>
          <w:marBottom w:val="0"/>
          <w:divBdr>
            <w:top w:val="none" w:sz="0" w:space="0" w:color="auto"/>
            <w:left w:val="none" w:sz="0" w:space="0" w:color="auto"/>
            <w:bottom w:val="none" w:sz="0" w:space="0" w:color="auto"/>
            <w:right w:val="none" w:sz="0" w:space="0" w:color="auto"/>
          </w:divBdr>
        </w:div>
        <w:div w:id="1966695429">
          <w:marLeft w:val="640"/>
          <w:marRight w:val="0"/>
          <w:marTop w:val="0"/>
          <w:marBottom w:val="0"/>
          <w:divBdr>
            <w:top w:val="none" w:sz="0" w:space="0" w:color="auto"/>
            <w:left w:val="none" w:sz="0" w:space="0" w:color="auto"/>
            <w:bottom w:val="none" w:sz="0" w:space="0" w:color="auto"/>
            <w:right w:val="none" w:sz="0" w:space="0" w:color="auto"/>
          </w:divBdr>
        </w:div>
        <w:div w:id="2003970835">
          <w:marLeft w:val="640"/>
          <w:marRight w:val="0"/>
          <w:marTop w:val="0"/>
          <w:marBottom w:val="0"/>
          <w:divBdr>
            <w:top w:val="none" w:sz="0" w:space="0" w:color="auto"/>
            <w:left w:val="none" w:sz="0" w:space="0" w:color="auto"/>
            <w:bottom w:val="none" w:sz="0" w:space="0" w:color="auto"/>
            <w:right w:val="none" w:sz="0" w:space="0" w:color="auto"/>
          </w:divBdr>
        </w:div>
        <w:div w:id="2048096456">
          <w:marLeft w:val="640"/>
          <w:marRight w:val="0"/>
          <w:marTop w:val="0"/>
          <w:marBottom w:val="0"/>
          <w:divBdr>
            <w:top w:val="none" w:sz="0" w:space="0" w:color="auto"/>
            <w:left w:val="none" w:sz="0" w:space="0" w:color="auto"/>
            <w:bottom w:val="none" w:sz="0" w:space="0" w:color="auto"/>
            <w:right w:val="none" w:sz="0" w:space="0" w:color="auto"/>
          </w:divBdr>
        </w:div>
        <w:div w:id="2054840868">
          <w:marLeft w:val="640"/>
          <w:marRight w:val="0"/>
          <w:marTop w:val="0"/>
          <w:marBottom w:val="0"/>
          <w:divBdr>
            <w:top w:val="none" w:sz="0" w:space="0" w:color="auto"/>
            <w:left w:val="none" w:sz="0" w:space="0" w:color="auto"/>
            <w:bottom w:val="none" w:sz="0" w:space="0" w:color="auto"/>
            <w:right w:val="none" w:sz="0" w:space="0" w:color="auto"/>
          </w:divBdr>
        </w:div>
        <w:div w:id="2071271350">
          <w:marLeft w:val="640"/>
          <w:marRight w:val="0"/>
          <w:marTop w:val="0"/>
          <w:marBottom w:val="0"/>
          <w:divBdr>
            <w:top w:val="none" w:sz="0" w:space="0" w:color="auto"/>
            <w:left w:val="none" w:sz="0" w:space="0" w:color="auto"/>
            <w:bottom w:val="none" w:sz="0" w:space="0" w:color="auto"/>
            <w:right w:val="none" w:sz="0" w:space="0" w:color="auto"/>
          </w:divBdr>
        </w:div>
        <w:div w:id="2103064170">
          <w:marLeft w:val="640"/>
          <w:marRight w:val="0"/>
          <w:marTop w:val="0"/>
          <w:marBottom w:val="0"/>
          <w:divBdr>
            <w:top w:val="none" w:sz="0" w:space="0" w:color="auto"/>
            <w:left w:val="none" w:sz="0" w:space="0" w:color="auto"/>
            <w:bottom w:val="none" w:sz="0" w:space="0" w:color="auto"/>
            <w:right w:val="none" w:sz="0" w:space="0" w:color="auto"/>
          </w:divBdr>
        </w:div>
        <w:div w:id="2115664413">
          <w:marLeft w:val="640"/>
          <w:marRight w:val="0"/>
          <w:marTop w:val="0"/>
          <w:marBottom w:val="0"/>
          <w:divBdr>
            <w:top w:val="none" w:sz="0" w:space="0" w:color="auto"/>
            <w:left w:val="none" w:sz="0" w:space="0" w:color="auto"/>
            <w:bottom w:val="none" w:sz="0" w:space="0" w:color="auto"/>
            <w:right w:val="none" w:sz="0" w:space="0" w:color="auto"/>
          </w:divBdr>
        </w:div>
        <w:div w:id="2125539684">
          <w:marLeft w:val="640"/>
          <w:marRight w:val="0"/>
          <w:marTop w:val="0"/>
          <w:marBottom w:val="0"/>
          <w:divBdr>
            <w:top w:val="none" w:sz="0" w:space="0" w:color="auto"/>
            <w:left w:val="none" w:sz="0" w:space="0" w:color="auto"/>
            <w:bottom w:val="none" w:sz="0" w:space="0" w:color="auto"/>
            <w:right w:val="none" w:sz="0" w:space="0" w:color="auto"/>
          </w:divBdr>
        </w:div>
      </w:divsChild>
    </w:div>
    <w:div w:id="1435789600">
      <w:bodyDiv w:val="1"/>
      <w:marLeft w:val="0"/>
      <w:marRight w:val="0"/>
      <w:marTop w:val="0"/>
      <w:marBottom w:val="0"/>
      <w:divBdr>
        <w:top w:val="none" w:sz="0" w:space="0" w:color="auto"/>
        <w:left w:val="none" w:sz="0" w:space="0" w:color="auto"/>
        <w:bottom w:val="none" w:sz="0" w:space="0" w:color="auto"/>
        <w:right w:val="none" w:sz="0" w:space="0" w:color="auto"/>
      </w:divBdr>
      <w:divsChild>
        <w:div w:id="2636242">
          <w:marLeft w:val="640"/>
          <w:marRight w:val="0"/>
          <w:marTop w:val="0"/>
          <w:marBottom w:val="0"/>
          <w:divBdr>
            <w:top w:val="none" w:sz="0" w:space="0" w:color="auto"/>
            <w:left w:val="none" w:sz="0" w:space="0" w:color="auto"/>
            <w:bottom w:val="none" w:sz="0" w:space="0" w:color="auto"/>
            <w:right w:val="none" w:sz="0" w:space="0" w:color="auto"/>
          </w:divBdr>
        </w:div>
        <w:div w:id="13964674">
          <w:marLeft w:val="640"/>
          <w:marRight w:val="0"/>
          <w:marTop w:val="0"/>
          <w:marBottom w:val="0"/>
          <w:divBdr>
            <w:top w:val="none" w:sz="0" w:space="0" w:color="auto"/>
            <w:left w:val="none" w:sz="0" w:space="0" w:color="auto"/>
            <w:bottom w:val="none" w:sz="0" w:space="0" w:color="auto"/>
            <w:right w:val="none" w:sz="0" w:space="0" w:color="auto"/>
          </w:divBdr>
        </w:div>
        <w:div w:id="24717298">
          <w:marLeft w:val="640"/>
          <w:marRight w:val="0"/>
          <w:marTop w:val="0"/>
          <w:marBottom w:val="0"/>
          <w:divBdr>
            <w:top w:val="none" w:sz="0" w:space="0" w:color="auto"/>
            <w:left w:val="none" w:sz="0" w:space="0" w:color="auto"/>
            <w:bottom w:val="none" w:sz="0" w:space="0" w:color="auto"/>
            <w:right w:val="none" w:sz="0" w:space="0" w:color="auto"/>
          </w:divBdr>
        </w:div>
        <w:div w:id="31804428">
          <w:marLeft w:val="640"/>
          <w:marRight w:val="0"/>
          <w:marTop w:val="0"/>
          <w:marBottom w:val="0"/>
          <w:divBdr>
            <w:top w:val="none" w:sz="0" w:space="0" w:color="auto"/>
            <w:left w:val="none" w:sz="0" w:space="0" w:color="auto"/>
            <w:bottom w:val="none" w:sz="0" w:space="0" w:color="auto"/>
            <w:right w:val="none" w:sz="0" w:space="0" w:color="auto"/>
          </w:divBdr>
        </w:div>
        <w:div w:id="70274007">
          <w:marLeft w:val="640"/>
          <w:marRight w:val="0"/>
          <w:marTop w:val="0"/>
          <w:marBottom w:val="0"/>
          <w:divBdr>
            <w:top w:val="none" w:sz="0" w:space="0" w:color="auto"/>
            <w:left w:val="none" w:sz="0" w:space="0" w:color="auto"/>
            <w:bottom w:val="none" w:sz="0" w:space="0" w:color="auto"/>
            <w:right w:val="none" w:sz="0" w:space="0" w:color="auto"/>
          </w:divBdr>
        </w:div>
        <w:div w:id="102112303">
          <w:marLeft w:val="640"/>
          <w:marRight w:val="0"/>
          <w:marTop w:val="0"/>
          <w:marBottom w:val="0"/>
          <w:divBdr>
            <w:top w:val="none" w:sz="0" w:space="0" w:color="auto"/>
            <w:left w:val="none" w:sz="0" w:space="0" w:color="auto"/>
            <w:bottom w:val="none" w:sz="0" w:space="0" w:color="auto"/>
            <w:right w:val="none" w:sz="0" w:space="0" w:color="auto"/>
          </w:divBdr>
        </w:div>
        <w:div w:id="117922187">
          <w:marLeft w:val="640"/>
          <w:marRight w:val="0"/>
          <w:marTop w:val="0"/>
          <w:marBottom w:val="0"/>
          <w:divBdr>
            <w:top w:val="none" w:sz="0" w:space="0" w:color="auto"/>
            <w:left w:val="none" w:sz="0" w:space="0" w:color="auto"/>
            <w:bottom w:val="none" w:sz="0" w:space="0" w:color="auto"/>
            <w:right w:val="none" w:sz="0" w:space="0" w:color="auto"/>
          </w:divBdr>
        </w:div>
        <w:div w:id="124859854">
          <w:marLeft w:val="640"/>
          <w:marRight w:val="0"/>
          <w:marTop w:val="0"/>
          <w:marBottom w:val="0"/>
          <w:divBdr>
            <w:top w:val="none" w:sz="0" w:space="0" w:color="auto"/>
            <w:left w:val="none" w:sz="0" w:space="0" w:color="auto"/>
            <w:bottom w:val="none" w:sz="0" w:space="0" w:color="auto"/>
            <w:right w:val="none" w:sz="0" w:space="0" w:color="auto"/>
          </w:divBdr>
        </w:div>
        <w:div w:id="126436865">
          <w:marLeft w:val="640"/>
          <w:marRight w:val="0"/>
          <w:marTop w:val="0"/>
          <w:marBottom w:val="0"/>
          <w:divBdr>
            <w:top w:val="none" w:sz="0" w:space="0" w:color="auto"/>
            <w:left w:val="none" w:sz="0" w:space="0" w:color="auto"/>
            <w:bottom w:val="none" w:sz="0" w:space="0" w:color="auto"/>
            <w:right w:val="none" w:sz="0" w:space="0" w:color="auto"/>
          </w:divBdr>
        </w:div>
        <w:div w:id="158930283">
          <w:marLeft w:val="640"/>
          <w:marRight w:val="0"/>
          <w:marTop w:val="0"/>
          <w:marBottom w:val="0"/>
          <w:divBdr>
            <w:top w:val="none" w:sz="0" w:space="0" w:color="auto"/>
            <w:left w:val="none" w:sz="0" w:space="0" w:color="auto"/>
            <w:bottom w:val="none" w:sz="0" w:space="0" w:color="auto"/>
            <w:right w:val="none" w:sz="0" w:space="0" w:color="auto"/>
          </w:divBdr>
        </w:div>
        <w:div w:id="179047521">
          <w:marLeft w:val="640"/>
          <w:marRight w:val="0"/>
          <w:marTop w:val="0"/>
          <w:marBottom w:val="0"/>
          <w:divBdr>
            <w:top w:val="none" w:sz="0" w:space="0" w:color="auto"/>
            <w:left w:val="none" w:sz="0" w:space="0" w:color="auto"/>
            <w:bottom w:val="none" w:sz="0" w:space="0" w:color="auto"/>
            <w:right w:val="none" w:sz="0" w:space="0" w:color="auto"/>
          </w:divBdr>
        </w:div>
        <w:div w:id="251162423">
          <w:marLeft w:val="640"/>
          <w:marRight w:val="0"/>
          <w:marTop w:val="0"/>
          <w:marBottom w:val="0"/>
          <w:divBdr>
            <w:top w:val="none" w:sz="0" w:space="0" w:color="auto"/>
            <w:left w:val="none" w:sz="0" w:space="0" w:color="auto"/>
            <w:bottom w:val="none" w:sz="0" w:space="0" w:color="auto"/>
            <w:right w:val="none" w:sz="0" w:space="0" w:color="auto"/>
          </w:divBdr>
        </w:div>
        <w:div w:id="293949505">
          <w:marLeft w:val="640"/>
          <w:marRight w:val="0"/>
          <w:marTop w:val="0"/>
          <w:marBottom w:val="0"/>
          <w:divBdr>
            <w:top w:val="none" w:sz="0" w:space="0" w:color="auto"/>
            <w:left w:val="none" w:sz="0" w:space="0" w:color="auto"/>
            <w:bottom w:val="none" w:sz="0" w:space="0" w:color="auto"/>
            <w:right w:val="none" w:sz="0" w:space="0" w:color="auto"/>
          </w:divBdr>
        </w:div>
        <w:div w:id="389966345">
          <w:marLeft w:val="640"/>
          <w:marRight w:val="0"/>
          <w:marTop w:val="0"/>
          <w:marBottom w:val="0"/>
          <w:divBdr>
            <w:top w:val="none" w:sz="0" w:space="0" w:color="auto"/>
            <w:left w:val="none" w:sz="0" w:space="0" w:color="auto"/>
            <w:bottom w:val="none" w:sz="0" w:space="0" w:color="auto"/>
            <w:right w:val="none" w:sz="0" w:space="0" w:color="auto"/>
          </w:divBdr>
        </w:div>
        <w:div w:id="406879670">
          <w:marLeft w:val="640"/>
          <w:marRight w:val="0"/>
          <w:marTop w:val="0"/>
          <w:marBottom w:val="0"/>
          <w:divBdr>
            <w:top w:val="none" w:sz="0" w:space="0" w:color="auto"/>
            <w:left w:val="none" w:sz="0" w:space="0" w:color="auto"/>
            <w:bottom w:val="none" w:sz="0" w:space="0" w:color="auto"/>
            <w:right w:val="none" w:sz="0" w:space="0" w:color="auto"/>
          </w:divBdr>
        </w:div>
        <w:div w:id="457261178">
          <w:marLeft w:val="640"/>
          <w:marRight w:val="0"/>
          <w:marTop w:val="0"/>
          <w:marBottom w:val="0"/>
          <w:divBdr>
            <w:top w:val="none" w:sz="0" w:space="0" w:color="auto"/>
            <w:left w:val="none" w:sz="0" w:space="0" w:color="auto"/>
            <w:bottom w:val="none" w:sz="0" w:space="0" w:color="auto"/>
            <w:right w:val="none" w:sz="0" w:space="0" w:color="auto"/>
          </w:divBdr>
        </w:div>
        <w:div w:id="489832124">
          <w:marLeft w:val="640"/>
          <w:marRight w:val="0"/>
          <w:marTop w:val="0"/>
          <w:marBottom w:val="0"/>
          <w:divBdr>
            <w:top w:val="none" w:sz="0" w:space="0" w:color="auto"/>
            <w:left w:val="none" w:sz="0" w:space="0" w:color="auto"/>
            <w:bottom w:val="none" w:sz="0" w:space="0" w:color="auto"/>
            <w:right w:val="none" w:sz="0" w:space="0" w:color="auto"/>
          </w:divBdr>
        </w:div>
        <w:div w:id="511845502">
          <w:marLeft w:val="640"/>
          <w:marRight w:val="0"/>
          <w:marTop w:val="0"/>
          <w:marBottom w:val="0"/>
          <w:divBdr>
            <w:top w:val="none" w:sz="0" w:space="0" w:color="auto"/>
            <w:left w:val="none" w:sz="0" w:space="0" w:color="auto"/>
            <w:bottom w:val="none" w:sz="0" w:space="0" w:color="auto"/>
            <w:right w:val="none" w:sz="0" w:space="0" w:color="auto"/>
          </w:divBdr>
        </w:div>
        <w:div w:id="561403482">
          <w:marLeft w:val="640"/>
          <w:marRight w:val="0"/>
          <w:marTop w:val="0"/>
          <w:marBottom w:val="0"/>
          <w:divBdr>
            <w:top w:val="none" w:sz="0" w:space="0" w:color="auto"/>
            <w:left w:val="none" w:sz="0" w:space="0" w:color="auto"/>
            <w:bottom w:val="none" w:sz="0" w:space="0" w:color="auto"/>
            <w:right w:val="none" w:sz="0" w:space="0" w:color="auto"/>
          </w:divBdr>
        </w:div>
        <w:div w:id="580261871">
          <w:marLeft w:val="640"/>
          <w:marRight w:val="0"/>
          <w:marTop w:val="0"/>
          <w:marBottom w:val="0"/>
          <w:divBdr>
            <w:top w:val="none" w:sz="0" w:space="0" w:color="auto"/>
            <w:left w:val="none" w:sz="0" w:space="0" w:color="auto"/>
            <w:bottom w:val="none" w:sz="0" w:space="0" w:color="auto"/>
            <w:right w:val="none" w:sz="0" w:space="0" w:color="auto"/>
          </w:divBdr>
        </w:div>
        <w:div w:id="655650787">
          <w:marLeft w:val="640"/>
          <w:marRight w:val="0"/>
          <w:marTop w:val="0"/>
          <w:marBottom w:val="0"/>
          <w:divBdr>
            <w:top w:val="none" w:sz="0" w:space="0" w:color="auto"/>
            <w:left w:val="none" w:sz="0" w:space="0" w:color="auto"/>
            <w:bottom w:val="none" w:sz="0" w:space="0" w:color="auto"/>
            <w:right w:val="none" w:sz="0" w:space="0" w:color="auto"/>
          </w:divBdr>
        </w:div>
        <w:div w:id="698898578">
          <w:marLeft w:val="640"/>
          <w:marRight w:val="0"/>
          <w:marTop w:val="0"/>
          <w:marBottom w:val="0"/>
          <w:divBdr>
            <w:top w:val="none" w:sz="0" w:space="0" w:color="auto"/>
            <w:left w:val="none" w:sz="0" w:space="0" w:color="auto"/>
            <w:bottom w:val="none" w:sz="0" w:space="0" w:color="auto"/>
            <w:right w:val="none" w:sz="0" w:space="0" w:color="auto"/>
          </w:divBdr>
        </w:div>
        <w:div w:id="712002704">
          <w:marLeft w:val="640"/>
          <w:marRight w:val="0"/>
          <w:marTop w:val="0"/>
          <w:marBottom w:val="0"/>
          <w:divBdr>
            <w:top w:val="none" w:sz="0" w:space="0" w:color="auto"/>
            <w:left w:val="none" w:sz="0" w:space="0" w:color="auto"/>
            <w:bottom w:val="none" w:sz="0" w:space="0" w:color="auto"/>
            <w:right w:val="none" w:sz="0" w:space="0" w:color="auto"/>
          </w:divBdr>
        </w:div>
        <w:div w:id="723599363">
          <w:marLeft w:val="640"/>
          <w:marRight w:val="0"/>
          <w:marTop w:val="0"/>
          <w:marBottom w:val="0"/>
          <w:divBdr>
            <w:top w:val="none" w:sz="0" w:space="0" w:color="auto"/>
            <w:left w:val="none" w:sz="0" w:space="0" w:color="auto"/>
            <w:bottom w:val="none" w:sz="0" w:space="0" w:color="auto"/>
            <w:right w:val="none" w:sz="0" w:space="0" w:color="auto"/>
          </w:divBdr>
        </w:div>
        <w:div w:id="726687946">
          <w:marLeft w:val="640"/>
          <w:marRight w:val="0"/>
          <w:marTop w:val="0"/>
          <w:marBottom w:val="0"/>
          <w:divBdr>
            <w:top w:val="none" w:sz="0" w:space="0" w:color="auto"/>
            <w:left w:val="none" w:sz="0" w:space="0" w:color="auto"/>
            <w:bottom w:val="none" w:sz="0" w:space="0" w:color="auto"/>
            <w:right w:val="none" w:sz="0" w:space="0" w:color="auto"/>
          </w:divBdr>
        </w:div>
        <w:div w:id="730540989">
          <w:marLeft w:val="640"/>
          <w:marRight w:val="0"/>
          <w:marTop w:val="0"/>
          <w:marBottom w:val="0"/>
          <w:divBdr>
            <w:top w:val="none" w:sz="0" w:space="0" w:color="auto"/>
            <w:left w:val="none" w:sz="0" w:space="0" w:color="auto"/>
            <w:bottom w:val="none" w:sz="0" w:space="0" w:color="auto"/>
            <w:right w:val="none" w:sz="0" w:space="0" w:color="auto"/>
          </w:divBdr>
        </w:div>
        <w:div w:id="770005605">
          <w:marLeft w:val="640"/>
          <w:marRight w:val="0"/>
          <w:marTop w:val="0"/>
          <w:marBottom w:val="0"/>
          <w:divBdr>
            <w:top w:val="none" w:sz="0" w:space="0" w:color="auto"/>
            <w:left w:val="none" w:sz="0" w:space="0" w:color="auto"/>
            <w:bottom w:val="none" w:sz="0" w:space="0" w:color="auto"/>
            <w:right w:val="none" w:sz="0" w:space="0" w:color="auto"/>
          </w:divBdr>
        </w:div>
        <w:div w:id="776674692">
          <w:marLeft w:val="640"/>
          <w:marRight w:val="0"/>
          <w:marTop w:val="0"/>
          <w:marBottom w:val="0"/>
          <w:divBdr>
            <w:top w:val="none" w:sz="0" w:space="0" w:color="auto"/>
            <w:left w:val="none" w:sz="0" w:space="0" w:color="auto"/>
            <w:bottom w:val="none" w:sz="0" w:space="0" w:color="auto"/>
            <w:right w:val="none" w:sz="0" w:space="0" w:color="auto"/>
          </w:divBdr>
        </w:div>
        <w:div w:id="811290969">
          <w:marLeft w:val="640"/>
          <w:marRight w:val="0"/>
          <w:marTop w:val="0"/>
          <w:marBottom w:val="0"/>
          <w:divBdr>
            <w:top w:val="none" w:sz="0" w:space="0" w:color="auto"/>
            <w:left w:val="none" w:sz="0" w:space="0" w:color="auto"/>
            <w:bottom w:val="none" w:sz="0" w:space="0" w:color="auto"/>
            <w:right w:val="none" w:sz="0" w:space="0" w:color="auto"/>
          </w:divBdr>
        </w:div>
        <w:div w:id="823546676">
          <w:marLeft w:val="640"/>
          <w:marRight w:val="0"/>
          <w:marTop w:val="0"/>
          <w:marBottom w:val="0"/>
          <w:divBdr>
            <w:top w:val="none" w:sz="0" w:space="0" w:color="auto"/>
            <w:left w:val="none" w:sz="0" w:space="0" w:color="auto"/>
            <w:bottom w:val="none" w:sz="0" w:space="0" w:color="auto"/>
            <w:right w:val="none" w:sz="0" w:space="0" w:color="auto"/>
          </w:divBdr>
        </w:div>
        <w:div w:id="867064795">
          <w:marLeft w:val="640"/>
          <w:marRight w:val="0"/>
          <w:marTop w:val="0"/>
          <w:marBottom w:val="0"/>
          <w:divBdr>
            <w:top w:val="none" w:sz="0" w:space="0" w:color="auto"/>
            <w:left w:val="none" w:sz="0" w:space="0" w:color="auto"/>
            <w:bottom w:val="none" w:sz="0" w:space="0" w:color="auto"/>
            <w:right w:val="none" w:sz="0" w:space="0" w:color="auto"/>
          </w:divBdr>
        </w:div>
        <w:div w:id="877548628">
          <w:marLeft w:val="640"/>
          <w:marRight w:val="0"/>
          <w:marTop w:val="0"/>
          <w:marBottom w:val="0"/>
          <w:divBdr>
            <w:top w:val="none" w:sz="0" w:space="0" w:color="auto"/>
            <w:left w:val="none" w:sz="0" w:space="0" w:color="auto"/>
            <w:bottom w:val="none" w:sz="0" w:space="0" w:color="auto"/>
            <w:right w:val="none" w:sz="0" w:space="0" w:color="auto"/>
          </w:divBdr>
        </w:div>
        <w:div w:id="891430891">
          <w:marLeft w:val="640"/>
          <w:marRight w:val="0"/>
          <w:marTop w:val="0"/>
          <w:marBottom w:val="0"/>
          <w:divBdr>
            <w:top w:val="none" w:sz="0" w:space="0" w:color="auto"/>
            <w:left w:val="none" w:sz="0" w:space="0" w:color="auto"/>
            <w:bottom w:val="none" w:sz="0" w:space="0" w:color="auto"/>
            <w:right w:val="none" w:sz="0" w:space="0" w:color="auto"/>
          </w:divBdr>
        </w:div>
        <w:div w:id="897597185">
          <w:marLeft w:val="640"/>
          <w:marRight w:val="0"/>
          <w:marTop w:val="0"/>
          <w:marBottom w:val="0"/>
          <w:divBdr>
            <w:top w:val="none" w:sz="0" w:space="0" w:color="auto"/>
            <w:left w:val="none" w:sz="0" w:space="0" w:color="auto"/>
            <w:bottom w:val="none" w:sz="0" w:space="0" w:color="auto"/>
            <w:right w:val="none" w:sz="0" w:space="0" w:color="auto"/>
          </w:divBdr>
        </w:div>
        <w:div w:id="925383969">
          <w:marLeft w:val="640"/>
          <w:marRight w:val="0"/>
          <w:marTop w:val="0"/>
          <w:marBottom w:val="0"/>
          <w:divBdr>
            <w:top w:val="none" w:sz="0" w:space="0" w:color="auto"/>
            <w:left w:val="none" w:sz="0" w:space="0" w:color="auto"/>
            <w:bottom w:val="none" w:sz="0" w:space="0" w:color="auto"/>
            <w:right w:val="none" w:sz="0" w:space="0" w:color="auto"/>
          </w:divBdr>
        </w:div>
        <w:div w:id="937059661">
          <w:marLeft w:val="640"/>
          <w:marRight w:val="0"/>
          <w:marTop w:val="0"/>
          <w:marBottom w:val="0"/>
          <w:divBdr>
            <w:top w:val="none" w:sz="0" w:space="0" w:color="auto"/>
            <w:left w:val="none" w:sz="0" w:space="0" w:color="auto"/>
            <w:bottom w:val="none" w:sz="0" w:space="0" w:color="auto"/>
            <w:right w:val="none" w:sz="0" w:space="0" w:color="auto"/>
          </w:divBdr>
        </w:div>
        <w:div w:id="939483648">
          <w:marLeft w:val="640"/>
          <w:marRight w:val="0"/>
          <w:marTop w:val="0"/>
          <w:marBottom w:val="0"/>
          <w:divBdr>
            <w:top w:val="none" w:sz="0" w:space="0" w:color="auto"/>
            <w:left w:val="none" w:sz="0" w:space="0" w:color="auto"/>
            <w:bottom w:val="none" w:sz="0" w:space="0" w:color="auto"/>
            <w:right w:val="none" w:sz="0" w:space="0" w:color="auto"/>
          </w:divBdr>
        </w:div>
        <w:div w:id="984816630">
          <w:marLeft w:val="640"/>
          <w:marRight w:val="0"/>
          <w:marTop w:val="0"/>
          <w:marBottom w:val="0"/>
          <w:divBdr>
            <w:top w:val="none" w:sz="0" w:space="0" w:color="auto"/>
            <w:left w:val="none" w:sz="0" w:space="0" w:color="auto"/>
            <w:bottom w:val="none" w:sz="0" w:space="0" w:color="auto"/>
            <w:right w:val="none" w:sz="0" w:space="0" w:color="auto"/>
          </w:divBdr>
        </w:div>
        <w:div w:id="995493516">
          <w:marLeft w:val="640"/>
          <w:marRight w:val="0"/>
          <w:marTop w:val="0"/>
          <w:marBottom w:val="0"/>
          <w:divBdr>
            <w:top w:val="none" w:sz="0" w:space="0" w:color="auto"/>
            <w:left w:val="none" w:sz="0" w:space="0" w:color="auto"/>
            <w:bottom w:val="none" w:sz="0" w:space="0" w:color="auto"/>
            <w:right w:val="none" w:sz="0" w:space="0" w:color="auto"/>
          </w:divBdr>
        </w:div>
        <w:div w:id="1058476660">
          <w:marLeft w:val="640"/>
          <w:marRight w:val="0"/>
          <w:marTop w:val="0"/>
          <w:marBottom w:val="0"/>
          <w:divBdr>
            <w:top w:val="none" w:sz="0" w:space="0" w:color="auto"/>
            <w:left w:val="none" w:sz="0" w:space="0" w:color="auto"/>
            <w:bottom w:val="none" w:sz="0" w:space="0" w:color="auto"/>
            <w:right w:val="none" w:sz="0" w:space="0" w:color="auto"/>
          </w:divBdr>
        </w:div>
        <w:div w:id="1103039659">
          <w:marLeft w:val="640"/>
          <w:marRight w:val="0"/>
          <w:marTop w:val="0"/>
          <w:marBottom w:val="0"/>
          <w:divBdr>
            <w:top w:val="none" w:sz="0" w:space="0" w:color="auto"/>
            <w:left w:val="none" w:sz="0" w:space="0" w:color="auto"/>
            <w:bottom w:val="none" w:sz="0" w:space="0" w:color="auto"/>
            <w:right w:val="none" w:sz="0" w:space="0" w:color="auto"/>
          </w:divBdr>
        </w:div>
        <w:div w:id="1113213278">
          <w:marLeft w:val="640"/>
          <w:marRight w:val="0"/>
          <w:marTop w:val="0"/>
          <w:marBottom w:val="0"/>
          <w:divBdr>
            <w:top w:val="none" w:sz="0" w:space="0" w:color="auto"/>
            <w:left w:val="none" w:sz="0" w:space="0" w:color="auto"/>
            <w:bottom w:val="none" w:sz="0" w:space="0" w:color="auto"/>
            <w:right w:val="none" w:sz="0" w:space="0" w:color="auto"/>
          </w:divBdr>
        </w:div>
        <w:div w:id="1114711357">
          <w:marLeft w:val="640"/>
          <w:marRight w:val="0"/>
          <w:marTop w:val="0"/>
          <w:marBottom w:val="0"/>
          <w:divBdr>
            <w:top w:val="none" w:sz="0" w:space="0" w:color="auto"/>
            <w:left w:val="none" w:sz="0" w:space="0" w:color="auto"/>
            <w:bottom w:val="none" w:sz="0" w:space="0" w:color="auto"/>
            <w:right w:val="none" w:sz="0" w:space="0" w:color="auto"/>
          </w:divBdr>
        </w:div>
        <w:div w:id="1114901727">
          <w:marLeft w:val="640"/>
          <w:marRight w:val="0"/>
          <w:marTop w:val="0"/>
          <w:marBottom w:val="0"/>
          <w:divBdr>
            <w:top w:val="none" w:sz="0" w:space="0" w:color="auto"/>
            <w:left w:val="none" w:sz="0" w:space="0" w:color="auto"/>
            <w:bottom w:val="none" w:sz="0" w:space="0" w:color="auto"/>
            <w:right w:val="none" w:sz="0" w:space="0" w:color="auto"/>
          </w:divBdr>
        </w:div>
        <w:div w:id="1119758831">
          <w:marLeft w:val="640"/>
          <w:marRight w:val="0"/>
          <w:marTop w:val="0"/>
          <w:marBottom w:val="0"/>
          <w:divBdr>
            <w:top w:val="none" w:sz="0" w:space="0" w:color="auto"/>
            <w:left w:val="none" w:sz="0" w:space="0" w:color="auto"/>
            <w:bottom w:val="none" w:sz="0" w:space="0" w:color="auto"/>
            <w:right w:val="none" w:sz="0" w:space="0" w:color="auto"/>
          </w:divBdr>
        </w:div>
        <w:div w:id="1120222673">
          <w:marLeft w:val="640"/>
          <w:marRight w:val="0"/>
          <w:marTop w:val="0"/>
          <w:marBottom w:val="0"/>
          <w:divBdr>
            <w:top w:val="none" w:sz="0" w:space="0" w:color="auto"/>
            <w:left w:val="none" w:sz="0" w:space="0" w:color="auto"/>
            <w:bottom w:val="none" w:sz="0" w:space="0" w:color="auto"/>
            <w:right w:val="none" w:sz="0" w:space="0" w:color="auto"/>
          </w:divBdr>
        </w:div>
        <w:div w:id="1136140151">
          <w:marLeft w:val="640"/>
          <w:marRight w:val="0"/>
          <w:marTop w:val="0"/>
          <w:marBottom w:val="0"/>
          <w:divBdr>
            <w:top w:val="none" w:sz="0" w:space="0" w:color="auto"/>
            <w:left w:val="none" w:sz="0" w:space="0" w:color="auto"/>
            <w:bottom w:val="none" w:sz="0" w:space="0" w:color="auto"/>
            <w:right w:val="none" w:sz="0" w:space="0" w:color="auto"/>
          </w:divBdr>
        </w:div>
        <w:div w:id="1136411371">
          <w:marLeft w:val="640"/>
          <w:marRight w:val="0"/>
          <w:marTop w:val="0"/>
          <w:marBottom w:val="0"/>
          <w:divBdr>
            <w:top w:val="none" w:sz="0" w:space="0" w:color="auto"/>
            <w:left w:val="none" w:sz="0" w:space="0" w:color="auto"/>
            <w:bottom w:val="none" w:sz="0" w:space="0" w:color="auto"/>
            <w:right w:val="none" w:sz="0" w:space="0" w:color="auto"/>
          </w:divBdr>
        </w:div>
        <w:div w:id="1181314946">
          <w:marLeft w:val="640"/>
          <w:marRight w:val="0"/>
          <w:marTop w:val="0"/>
          <w:marBottom w:val="0"/>
          <w:divBdr>
            <w:top w:val="none" w:sz="0" w:space="0" w:color="auto"/>
            <w:left w:val="none" w:sz="0" w:space="0" w:color="auto"/>
            <w:bottom w:val="none" w:sz="0" w:space="0" w:color="auto"/>
            <w:right w:val="none" w:sz="0" w:space="0" w:color="auto"/>
          </w:divBdr>
        </w:div>
        <w:div w:id="1200242444">
          <w:marLeft w:val="640"/>
          <w:marRight w:val="0"/>
          <w:marTop w:val="0"/>
          <w:marBottom w:val="0"/>
          <w:divBdr>
            <w:top w:val="none" w:sz="0" w:space="0" w:color="auto"/>
            <w:left w:val="none" w:sz="0" w:space="0" w:color="auto"/>
            <w:bottom w:val="none" w:sz="0" w:space="0" w:color="auto"/>
            <w:right w:val="none" w:sz="0" w:space="0" w:color="auto"/>
          </w:divBdr>
        </w:div>
        <w:div w:id="1208374098">
          <w:marLeft w:val="640"/>
          <w:marRight w:val="0"/>
          <w:marTop w:val="0"/>
          <w:marBottom w:val="0"/>
          <w:divBdr>
            <w:top w:val="none" w:sz="0" w:space="0" w:color="auto"/>
            <w:left w:val="none" w:sz="0" w:space="0" w:color="auto"/>
            <w:bottom w:val="none" w:sz="0" w:space="0" w:color="auto"/>
            <w:right w:val="none" w:sz="0" w:space="0" w:color="auto"/>
          </w:divBdr>
        </w:div>
        <w:div w:id="1212955803">
          <w:marLeft w:val="640"/>
          <w:marRight w:val="0"/>
          <w:marTop w:val="0"/>
          <w:marBottom w:val="0"/>
          <w:divBdr>
            <w:top w:val="none" w:sz="0" w:space="0" w:color="auto"/>
            <w:left w:val="none" w:sz="0" w:space="0" w:color="auto"/>
            <w:bottom w:val="none" w:sz="0" w:space="0" w:color="auto"/>
            <w:right w:val="none" w:sz="0" w:space="0" w:color="auto"/>
          </w:divBdr>
        </w:div>
        <w:div w:id="1246495705">
          <w:marLeft w:val="640"/>
          <w:marRight w:val="0"/>
          <w:marTop w:val="0"/>
          <w:marBottom w:val="0"/>
          <w:divBdr>
            <w:top w:val="none" w:sz="0" w:space="0" w:color="auto"/>
            <w:left w:val="none" w:sz="0" w:space="0" w:color="auto"/>
            <w:bottom w:val="none" w:sz="0" w:space="0" w:color="auto"/>
            <w:right w:val="none" w:sz="0" w:space="0" w:color="auto"/>
          </w:divBdr>
        </w:div>
        <w:div w:id="1247302033">
          <w:marLeft w:val="640"/>
          <w:marRight w:val="0"/>
          <w:marTop w:val="0"/>
          <w:marBottom w:val="0"/>
          <w:divBdr>
            <w:top w:val="none" w:sz="0" w:space="0" w:color="auto"/>
            <w:left w:val="none" w:sz="0" w:space="0" w:color="auto"/>
            <w:bottom w:val="none" w:sz="0" w:space="0" w:color="auto"/>
            <w:right w:val="none" w:sz="0" w:space="0" w:color="auto"/>
          </w:divBdr>
        </w:div>
        <w:div w:id="1251158725">
          <w:marLeft w:val="640"/>
          <w:marRight w:val="0"/>
          <w:marTop w:val="0"/>
          <w:marBottom w:val="0"/>
          <w:divBdr>
            <w:top w:val="none" w:sz="0" w:space="0" w:color="auto"/>
            <w:left w:val="none" w:sz="0" w:space="0" w:color="auto"/>
            <w:bottom w:val="none" w:sz="0" w:space="0" w:color="auto"/>
            <w:right w:val="none" w:sz="0" w:space="0" w:color="auto"/>
          </w:divBdr>
        </w:div>
        <w:div w:id="1259214101">
          <w:marLeft w:val="640"/>
          <w:marRight w:val="0"/>
          <w:marTop w:val="0"/>
          <w:marBottom w:val="0"/>
          <w:divBdr>
            <w:top w:val="none" w:sz="0" w:space="0" w:color="auto"/>
            <w:left w:val="none" w:sz="0" w:space="0" w:color="auto"/>
            <w:bottom w:val="none" w:sz="0" w:space="0" w:color="auto"/>
            <w:right w:val="none" w:sz="0" w:space="0" w:color="auto"/>
          </w:divBdr>
        </w:div>
        <w:div w:id="1261911399">
          <w:marLeft w:val="640"/>
          <w:marRight w:val="0"/>
          <w:marTop w:val="0"/>
          <w:marBottom w:val="0"/>
          <w:divBdr>
            <w:top w:val="none" w:sz="0" w:space="0" w:color="auto"/>
            <w:left w:val="none" w:sz="0" w:space="0" w:color="auto"/>
            <w:bottom w:val="none" w:sz="0" w:space="0" w:color="auto"/>
            <w:right w:val="none" w:sz="0" w:space="0" w:color="auto"/>
          </w:divBdr>
        </w:div>
        <w:div w:id="1286231014">
          <w:marLeft w:val="640"/>
          <w:marRight w:val="0"/>
          <w:marTop w:val="0"/>
          <w:marBottom w:val="0"/>
          <w:divBdr>
            <w:top w:val="none" w:sz="0" w:space="0" w:color="auto"/>
            <w:left w:val="none" w:sz="0" w:space="0" w:color="auto"/>
            <w:bottom w:val="none" w:sz="0" w:space="0" w:color="auto"/>
            <w:right w:val="none" w:sz="0" w:space="0" w:color="auto"/>
          </w:divBdr>
        </w:div>
        <w:div w:id="1294553246">
          <w:marLeft w:val="640"/>
          <w:marRight w:val="0"/>
          <w:marTop w:val="0"/>
          <w:marBottom w:val="0"/>
          <w:divBdr>
            <w:top w:val="none" w:sz="0" w:space="0" w:color="auto"/>
            <w:left w:val="none" w:sz="0" w:space="0" w:color="auto"/>
            <w:bottom w:val="none" w:sz="0" w:space="0" w:color="auto"/>
            <w:right w:val="none" w:sz="0" w:space="0" w:color="auto"/>
          </w:divBdr>
        </w:div>
        <w:div w:id="1433625583">
          <w:marLeft w:val="640"/>
          <w:marRight w:val="0"/>
          <w:marTop w:val="0"/>
          <w:marBottom w:val="0"/>
          <w:divBdr>
            <w:top w:val="none" w:sz="0" w:space="0" w:color="auto"/>
            <w:left w:val="none" w:sz="0" w:space="0" w:color="auto"/>
            <w:bottom w:val="none" w:sz="0" w:space="0" w:color="auto"/>
            <w:right w:val="none" w:sz="0" w:space="0" w:color="auto"/>
          </w:divBdr>
        </w:div>
        <w:div w:id="1466780037">
          <w:marLeft w:val="640"/>
          <w:marRight w:val="0"/>
          <w:marTop w:val="0"/>
          <w:marBottom w:val="0"/>
          <w:divBdr>
            <w:top w:val="none" w:sz="0" w:space="0" w:color="auto"/>
            <w:left w:val="none" w:sz="0" w:space="0" w:color="auto"/>
            <w:bottom w:val="none" w:sz="0" w:space="0" w:color="auto"/>
            <w:right w:val="none" w:sz="0" w:space="0" w:color="auto"/>
          </w:divBdr>
        </w:div>
        <w:div w:id="1487672618">
          <w:marLeft w:val="640"/>
          <w:marRight w:val="0"/>
          <w:marTop w:val="0"/>
          <w:marBottom w:val="0"/>
          <w:divBdr>
            <w:top w:val="none" w:sz="0" w:space="0" w:color="auto"/>
            <w:left w:val="none" w:sz="0" w:space="0" w:color="auto"/>
            <w:bottom w:val="none" w:sz="0" w:space="0" w:color="auto"/>
            <w:right w:val="none" w:sz="0" w:space="0" w:color="auto"/>
          </w:divBdr>
        </w:div>
        <w:div w:id="1534421212">
          <w:marLeft w:val="640"/>
          <w:marRight w:val="0"/>
          <w:marTop w:val="0"/>
          <w:marBottom w:val="0"/>
          <w:divBdr>
            <w:top w:val="none" w:sz="0" w:space="0" w:color="auto"/>
            <w:left w:val="none" w:sz="0" w:space="0" w:color="auto"/>
            <w:bottom w:val="none" w:sz="0" w:space="0" w:color="auto"/>
            <w:right w:val="none" w:sz="0" w:space="0" w:color="auto"/>
          </w:divBdr>
        </w:div>
        <w:div w:id="1653948752">
          <w:marLeft w:val="640"/>
          <w:marRight w:val="0"/>
          <w:marTop w:val="0"/>
          <w:marBottom w:val="0"/>
          <w:divBdr>
            <w:top w:val="none" w:sz="0" w:space="0" w:color="auto"/>
            <w:left w:val="none" w:sz="0" w:space="0" w:color="auto"/>
            <w:bottom w:val="none" w:sz="0" w:space="0" w:color="auto"/>
            <w:right w:val="none" w:sz="0" w:space="0" w:color="auto"/>
          </w:divBdr>
        </w:div>
        <w:div w:id="1674842972">
          <w:marLeft w:val="640"/>
          <w:marRight w:val="0"/>
          <w:marTop w:val="0"/>
          <w:marBottom w:val="0"/>
          <w:divBdr>
            <w:top w:val="none" w:sz="0" w:space="0" w:color="auto"/>
            <w:left w:val="none" w:sz="0" w:space="0" w:color="auto"/>
            <w:bottom w:val="none" w:sz="0" w:space="0" w:color="auto"/>
            <w:right w:val="none" w:sz="0" w:space="0" w:color="auto"/>
          </w:divBdr>
        </w:div>
        <w:div w:id="1702827800">
          <w:marLeft w:val="640"/>
          <w:marRight w:val="0"/>
          <w:marTop w:val="0"/>
          <w:marBottom w:val="0"/>
          <w:divBdr>
            <w:top w:val="none" w:sz="0" w:space="0" w:color="auto"/>
            <w:left w:val="none" w:sz="0" w:space="0" w:color="auto"/>
            <w:bottom w:val="none" w:sz="0" w:space="0" w:color="auto"/>
            <w:right w:val="none" w:sz="0" w:space="0" w:color="auto"/>
          </w:divBdr>
        </w:div>
        <w:div w:id="1735199617">
          <w:marLeft w:val="640"/>
          <w:marRight w:val="0"/>
          <w:marTop w:val="0"/>
          <w:marBottom w:val="0"/>
          <w:divBdr>
            <w:top w:val="none" w:sz="0" w:space="0" w:color="auto"/>
            <w:left w:val="none" w:sz="0" w:space="0" w:color="auto"/>
            <w:bottom w:val="none" w:sz="0" w:space="0" w:color="auto"/>
            <w:right w:val="none" w:sz="0" w:space="0" w:color="auto"/>
          </w:divBdr>
        </w:div>
        <w:div w:id="1755660067">
          <w:marLeft w:val="640"/>
          <w:marRight w:val="0"/>
          <w:marTop w:val="0"/>
          <w:marBottom w:val="0"/>
          <w:divBdr>
            <w:top w:val="none" w:sz="0" w:space="0" w:color="auto"/>
            <w:left w:val="none" w:sz="0" w:space="0" w:color="auto"/>
            <w:bottom w:val="none" w:sz="0" w:space="0" w:color="auto"/>
            <w:right w:val="none" w:sz="0" w:space="0" w:color="auto"/>
          </w:divBdr>
        </w:div>
        <w:div w:id="1762289842">
          <w:marLeft w:val="640"/>
          <w:marRight w:val="0"/>
          <w:marTop w:val="0"/>
          <w:marBottom w:val="0"/>
          <w:divBdr>
            <w:top w:val="none" w:sz="0" w:space="0" w:color="auto"/>
            <w:left w:val="none" w:sz="0" w:space="0" w:color="auto"/>
            <w:bottom w:val="none" w:sz="0" w:space="0" w:color="auto"/>
            <w:right w:val="none" w:sz="0" w:space="0" w:color="auto"/>
          </w:divBdr>
        </w:div>
        <w:div w:id="1773013728">
          <w:marLeft w:val="640"/>
          <w:marRight w:val="0"/>
          <w:marTop w:val="0"/>
          <w:marBottom w:val="0"/>
          <w:divBdr>
            <w:top w:val="none" w:sz="0" w:space="0" w:color="auto"/>
            <w:left w:val="none" w:sz="0" w:space="0" w:color="auto"/>
            <w:bottom w:val="none" w:sz="0" w:space="0" w:color="auto"/>
            <w:right w:val="none" w:sz="0" w:space="0" w:color="auto"/>
          </w:divBdr>
        </w:div>
        <w:div w:id="1814054120">
          <w:marLeft w:val="640"/>
          <w:marRight w:val="0"/>
          <w:marTop w:val="0"/>
          <w:marBottom w:val="0"/>
          <w:divBdr>
            <w:top w:val="none" w:sz="0" w:space="0" w:color="auto"/>
            <w:left w:val="none" w:sz="0" w:space="0" w:color="auto"/>
            <w:bottom w:val="none" w:sz="0" w:space="0" w:color="auto"/>
            <w:right w:val="none" w:sz="0" w:space="0" w:color="auto"/>
          </w:divBdr>
        </w:div>
        <w:div w:id="1844927907">
          <w:marLeft w:val="640"/>
          <w:marRight w:val="0"/>
          <w:marTop w:val="0"/>
          <w:marBottom w:val="0"/>
          <w:divBdr>
            <w:top w:val="none" w:sz="0" w:space="0" w:color="auto"/>
            <w:left w:val="none" w:sz="0" w:space="0" w:color="auto"/>
            <w:bottom w:val="none" w:sz="0" w:space="0" w:color="auto"/>
            <w:right w:val="none" w:sz="0" w:space="0" w:color="auto"/>
          </w:divBdr>
        </w:div>
        <w:div w:id="1954550777">
          <w:marLeft w:val="640"/>
          <w:marRight w:val="0"/>
          <w:marTop w:val="0"/>
          <w:marBottom w:val="0"/>
          <w:divBdr>
            <w:top w:val="none" w:sz="0" w:space="0" w:color="auto"/>
            <w:left w:val="none" w:sz="0" w:space="0" w:color="auto"/>
            <w:bottom w:val="none" w:sz="0" w:space="0" w:color="auto"/>
            <w:right w:val="none" w:sz="0" w:space="0" w:color="auto"/>
          </w:divBdr>
        </w:div>
        <w:div w:id="2026052167">
          <w:marLeft w:val="640"/>
          <w:marRight w:val="0"/>
          <w:marTop w:val="0"/>
          <w:marBottom w:val="0"/>
          <w:divBdr>
            <w:top w:val="none" w:sz="0" w:space="0" w:color="auto"/>
            <w:left w:val="none" w:sz="0" w:space="0" w:color="auto"/>
            <w:bottom w:val="none" w:sz="0" w:space="0" w:color="auto"/>
            <w:right w:val="none" w:sz="0" w:space="0" w:color="auto"/>
          </w:divBdr>
        </w:div>
        <w:div w:id="2045909148">
          <w:marLeft w:val="640"/>
          <w:marRight w:val="0"/>
          <w:marTop w:val="0"/>
          <w:marBottom w:val="0"/>
          <w:divBdr>
            <w:top w:val="none" w:sz="0" w:space="0" w:color="auto"/>
            <w:left w:val="none" w:sz="0" w:space="0" w:color="auto"/>
            <w:bottom w:val="none" w:sz="0" w:space="0" w:color="auto"/>
            <w:right w:val="none" w:sz="0" w:space="0" w:color="auto"/>
          </w:divBdr>
        </w:div>
        <w:div w:id="2059812468">
          <w:marLeft w:val="640"/>
          <w:marRight w:val="0"/>
          <w:marTop w:val="0"/>
          <w:marBottom w:val="0"/>
          <w:divBdr>
            <w:top w:val="none" w:sz="0" w:space="0" w:color="auto"/>
            <w:left w:val="none" w:sz="0" w:space="0" w:color="auto"/>
            <w:bottom w:val="none" w:sz="0" w:space="0" w:color="auto"/>
            <w:right w:val="none" w:sz="0" w:space="0" w:color="auto"/>
          </w:divBdr>
        </w:div>
      </w:divsChild>
    </w:div>
    <w:div w:id="1535801126">
      <w:bodyDiv w:val="1"/>
      <w:marLeft w:val="0"/>
      <w:marRight w:val="0"/>
      <w:marTop w:val="0"/>
      <w:marBottom w:val="0"/>
      <w:divBdr>
        <w:top w:val="none" w:sz="0" w:space="0" w:color="auto"/>
        <w:left w:val="none" w:sz="0" w:space="0" w:color="auto"/>
        <w:bottom w:val="none" w:sz="0" w:space="0" w:color="auto"/>
        <w:right w:val="none" w:sz="0" w:space="0" w:color="auto"/>
      </w:divBdr>
      <w:divsChild>
        <w:div w:id="34234298">
          <w:marLeft w:val="640"/>
          <w:marRight w:val="0"/>
          <w:marTop w:val="0"/>
          <w:marBottom w:val="0"/>
          <w:divBdr>
            <w:top w:val="none" w:sz="0" w:space="0" w:color="auto"/>
            <w:left w:val="none" w:sz="0" w:space="0" w:color="auto"/>
            <w:bottom w:val="none" w:sz="0" w:space="0" w:color="auto"/>
            <w:right w:val="none" w:sz="0" w:space="0" w:color="auto"/>
          </w:divBdr>
        </w:div>
        <w:div w:id="66074425">
          <w:marLeft w:val="640"/>
          <w:marRight w:val="0"/>
          <w:marTop w:val="0"/>
          <w:marBottom w:val="0"/>
          <w:divBdr>
            <w:top w:val="none" w:sz="0" w:space="0" w:color="auto"/>
            <w:left w:val="none" w:sz="0" w:space="0" w:color="auto"/>
            <w:bottom w:val="none" w:sz="0" w:space="0" w:color="auto"/>
            <w:right w:val="none" w:sz="0" w:space="0" w:color="auto"/>
          </w:divBdr>
        </w:div>
        <w:div w:id="68500407">
          <w:marLeft w:val="640"/>
          <w:marRight w:val="0"/>
          <w:marTop w:val="0"/>
          <w:marBottom w:val="0"/>
          <w:divBdr>
            <w:top w:val="none" w:sz="0" w:space="0" w:color="auto"/>
            <w:left w:val="none" w:sz="0" w:space="0" w:color="auto"/>
            <w:bottom w:val="none" w:sz="0" w:space="0" w:color="auto"/>
            <w:right w:val="none" w:sz="0" w:space="0" w:color="auto"/>
          </w:divBdr>
        </w:div>
        <w:div w:id="94641492">
          <w:marLeft w:val="640"/>
          <w:marRight w:val="0"/>
          <w:marTop w:val="0"/>
          <w:marBottom w:val="0"/>
          <w:divBdr>
            <w:top w:val="none" w:sz="0" w:space="0" w:color="auto"/>
            <w:left w:val="none" w:sz="0" w:space="0" w:color="auto"/>
            <w:bottom w:val="none" w:sz="0" w:space="0" w:color="auto"/>
            <w:right w:val="none" w:sz="0" w:space="0" w:color="auto"/>
          </w:divBdr>
        </w:div>
        <w:div w:id="124736250">
          <w:marLeft w:val="640"/>
          <w:marRight w:val="0"/>
          <w:marTop w:val="0"/>
          <w:marBottom w:val="0"/>
          <w:divBdr>
            <w:top w:val="none" w:sz="0" w:space="0" w:color="auto"/>
            <w:left w:val="none" w:sz="0" w:space="0" w:color="auto"/>
            <w:bottom w:val="none" w:sz="0" w:space="0" w:color="auto"/>
            <w:right w:val="none" w:sz="0" w:space="0" w:color="auto"/>
          </w:divBdr>
        </w:div>
        <w:div w:id="139226375">
          <w:marLeft w:val="640"/>
          <w:marRight w:val="0"/>
          <w:marTop w:val="0"/>
          <w:marBottom w:val="0"/>
          <w:divBdr>
            <w:top w:val="none" w:sz="0" w:space="0" w:color="auto"/>
            <w:left w:val="none" w:sz="0" w:space="0" w:color="auto"/>
            <w:bottom w:val="none" w:sz="0" w:space="0" w:color="auto"/>
            <w:right w:val="none" w:sz="0" w:space="0" w:color="auto"/>
          </w:divBdr>
        </w:div>
        <w:div w:id="140318221">
          <w:marLeft w:val="640"/>
          <w:marRight w:val="0"/>
          <w:marTop w:val="0"/>
          <w:marBottom w:val="0"/>
          <w:divBdr>
            <w:top w:val="none" w:sz="0" w:space="0" w:color="auto"/>
            <w:left w:val="none" w:sz="0" w:space="0" w:color="auto"/>
            <w:bottom w:val="none" w:sz="0" w:space="0" w:color="auto"/>
            <w:right w:val="none" w:sz="0" w:space="0" w:color="auto"/>
          </w:divBdr>
        </w:div>
        <w:div w:id="145099707">
          <w:marLeft w:val="640"/>
          <w:marRight w:val="0"/>
          <w:marTop w:val="0"/>
          <w:marBottom w:val="0"/>
          <w:divBdr>
            <w:top w:val="none" w:sz="0" w:space="0" w:color="auto"/>
            <w:left w:val="none" w:sz="0" w:space="0" w:color="auto"/>
            <w:bottom w:val="none" w:sz="0" w:space="0" w:color="auto"/>
            <w:right w:val="none" w:sz="0" w:space="0" w:color="auto"/>
          </w:divBdr>
        </w:div>
        <w:div w:id="156190458">
          <w:marLeft w:val="640"/>
          <w:marRight w:val="0"/>
          <w:marTop w:val="0"/>
          <w:marBottom w:val="0"/>
          <w:divBdr>
            <w:top w:val="none" w:sz="0" w:space="0" w:color="auto"/>
            <w:left w:val="none" w:sz="0" w:space="0" w:color="auto"/>
            <w:bottom w:val="none" w:sz="0" w:space="0" w:color="auto"/>
            <w:right w:val="none" w:sz="0" w:space="0" w:color="auto"/>
          </w:divBdr>
        </w:div>
        <w:div w:id="247466898">
          <w:marLeft w:val="640"/>
          <w:marRight w:val="0"/>
          <w:marTop w:val="0"/>
          <w:marBottom w:val="0"/>
          <w:divBdr>
            <w:top w:val="none" w:sz="0" w:space="0" w:color="auto"/>
            <w:left w:val="none" w:sz="0" w:space="0" w:color="auto"/>
            <w:bottom w:val="none" w:sz="0" w:space="0" w:color="auto"/>
            <w:right w:val="none" w:sz="0" w:space="0" w:color="auto"/>
          </w:divBdr>
        </w:div>
        <w:div w:id="272325825">
          <w:marLeft w:val="640"/>
          <w:marRight w:val="0"/>
          <w:marTop w:val="0"/>
          <w:marBottom w:val="0"/>
          <w:divBdr>
            <w:top w:val="none" w:sz="0" w:space="0" w:color="auto"/>
            <w:left w:val="none" w:sz="0" w:space="0" w:color="auto"/>
            <w:bottom w:val="none" w:sz="0" w:space="0" w:color="auto"/>
            <w:right w:val="none" w:sz="0" w:space="0" w:color="auto"/>
          </w:divBdr>
        </w:div>
        <w:div w:id="275719779">
          <w:marLeft w:val="640"/>
          <w:marRight w:val="0"/>
          <w:marTop w:val="0"/>
          <w:marBottom w:val="0"/>
          <w:divBdr>
            <w:top w:val="none" w:sz="0" w:space="0" w:color="auto"/>
            <w:left w:val="none" w:sz="0" w:space="0" w:color="auto"/>
            <w:bottom w:val="none" w:sz="0" w:space="0" w:color="auto"/>
            <w:right w:val="none" w:sz="0" w:space="0" w:color="auto"/>
          </w:divBdr>
        </w:div>
        <w:div w:id="297303406">
          <w:marLeft w:val="640"/>
          <w:marRight w:val="0"/>
          <w:marTop w:val="0"/>
          <w:marBottom w:val="0"/>
          <w:divBdr>
            <w:top w:val="none" w:sz="0" w:space="0" w:color="auto"/>
            <w:left w:val="none" w:sz="0" w:space="0" w:color="auto"/>
            <w:bottom w:val="none" w:sz="0" w:space="0" w:color="auto"/>
            <w:right w:val="none" w:sz="0" w:space="0" w:color="auto"/>
          </w:divBdr>
        </w:div>
        <w:div w:id="336811098">
          <w:marLeft w:val="640"/>
          <w:marRight w:val="0"/>
          <w:marTop w:val="0"/>
          <w:marBottom w:val="0"/>
          <w:divBdr>
            <w:top w:val="none" w:sz="0" w:space="0" w:color="auto"/>
            <w:left w:val="none" w:sz="0" w:space="0" w:color="auto"/>
            <w:bottom w:val="none" w:sz="0" w:space="0" w:color="auto"/>
            <w:right w:val="none" w:sz="0" w:space="0" w:color="auto"/>
          </w:divBdr>
        </w:div>
        <w:div w:id="345637748">
          <w:marLeft w:val="640"/>
          <w:marRight w:val="0"/>
          <w:marTop w:val="0"/>
          <w:marBottom w:val="0"/>
          <w:divBdr>
            <w:top w:val="none" w:sz="0" w:space="0" w:color="auto"/>
            <w:left w:val="none" w:sz="0" w:space="0" w:color="auto"/>
            <w:bottom w:val="none" w:sz="0" w:space="0" w:color="auto"/>
            <w:right w:val="none" w:sz="0" w:space="0" w:color="auto"/>
          </w:divBdr>
        </w:div>
        <w:div w:id="358894696">
          <w:marLeft w:val="640"/>
          <w:marRight w:val="0"/>
          <w:marTop w:val="0"/>
          <w:marBottom w:val="0"/>
          <w:divBdr>
            <w:top w:val="none" w:sz="0" w:space="0" w:color="auto"/>
            <w:left w:val="none" w:sz="0" w:space="0" w:color="auto"/>
            <w:bottom w:val="none" w:sz="0" w:space="0" w:color="auto"/>
            <w:right w:val="none" w:sz="0" w:space="0" w:color="auto"/>
          </w:divBdr>
        </w:div>
        <w:div w:id="364477855">
          <w:marLeft w:val="640"/>
          <w:marRight w:val="0"/>
          <w:marTop w:val="0"/>
          <w:marBottom w:val="0"/>
          <w:divBdr>
            <w:top w:val="none" w:sz="0" w:space="0" w:color="auto"/>
            <w:left w:val="none" w:sz="0" w:space="0" w:color="auto"/>
            <w:bottom w:val="none" w:sz="0" w:space="0" w:color="auto"/>
            <w:right w:val="none" w:sz="0" w:space="0" w:color="auto"/>
          </w:divBdr>
        </w:div>
        <w:div w:id="395780480">
          <w:marLeft w:val="640"/>
          <w:marRight w:val="0"/>
          <w:marTop w:val="0"/>
          <w:marBottom w:val="0"/>
          <w:divBdr>
            <w:top w:val="none" w:sz="0" w:space="0" w:color="auto"/>
            <w:left w:val="none" w:sz="0" w:space="0" w:color="auto"/>
            <w:bottom w:val="none" w:sz="0" w:space="0" w:color="auto"/>
            <w:right w:val="none" w:sz="0" w:space="0" w:color="auto"/>
          </w:divBdr>
        </w:div>
        <w:div w:id="425462202">
          <w:marLeft w:val="640"/>
          <w:marRight w:val="0"/>
          <w:marTop w:val="0"/>
          <w:marBottom w:val="0"/>
          <w:divBdr>
            <w:top w:val="none" w:sz="0" w:space="0" w:color="auto"/>
            <w:left w:val="none" w:sz="0" w:space="0" w:color="auto"/>
            <w:bottom w:val="none" w:sz="0" w:space="0" w:color="auto"/>
            <w:right w:val="none" w:sz="0" w:space="0" w:color="auto"/>
          </w:divBdr>
        </w:div>
        <w:div w:id="481896948">
          <w:marLeft w:val="640"/>
          <w:marRight w:val="0"/>
          <w:marTop w:val="0"/>
          <w:marBottom w:val="0"/>
          <w:divBdr>
            <w:top w:val="none" w:sz="0" w:space="0" w:color="auto"/>
            <w:left w:val="none" w:sz="0" w:space="0" w:color="auto"/>
            <w:bottom w:val="none" w:sz="0" w:space="0" w:color="auto"/>
            <w:right w:val="none" w:sz="0" w:space="0" w:color="auto"/>
          </w:divBdr>
        </w:div>
        <w:div w:id="521095031">
          <w:marLeft w:val="640"/>
          <w:marRight w:val="0"/>
          <w:marTop w:val="0"/>
          <w:marBottom w:val="0"/>
          <w:divBdr>
            <w:top w:val="none" w:sz="0" w:space="0" w:color="auto"/>
            <w:left w:val="none" w:sz="0" w:space="0" w:color="auto"/>
            <w:bottom w:val="none" w:sz="0" w:space="0" w:color="auto"/>
            <w:right w:val="none" w:sz="0" w:space="0" w:color="auto"/>
          </w:divBdr>
        </w:div>
        <w:div w:id="630792994">
          <w:marLeft w:val="640"/>
          <w:marRight w:val="0"/>
          <w:marTop w:val="0"/>
          <w:marBottom w:val="0"/>
          <w:divBdr>
            <w:top w:val="none" w:sz="0" w:space="0" w:color="auto"/>
            <w:left w:val="none" w:sz="0" w:space="0" w:color="auto"/>
            <w:bottom w:val="none" w:sz="0" w:space="0" w:color="auto"/>
            <w:right w:val="none" w:sz="0" w:space="0" w:color="auto"/>
          </w:divBdr>
        </w:div>
        <w:div w:id="661202861">
          <w:marLeft w:val="640"/>
          <w:marRight w:val="0"/>
          <w:marTop w:val="0"/>
          <w:marBottom w:val="0"/>
          <w:divBdr>
            <w:top w:val="none" w:sz="0" w:space="0" w:color="auto"/>
            <w:left w:val="none" w:sz="0" w:space="0" w:color="auto"/>
            <w:bottom w:val="none" w:sz="0" w:space="0" w:color="auto"/>
            <w:right w:val="none" w:sz="0" w:space="0" w:color="auto"/>
          </w:divBdr>
        </w:div>
        <w:div w:id="689335684">
          <w:marLeft w:val="640"/>
          <w:marRight w:val="0"/>
          <w:marTop w:val="0"/>
          <w:marBottom w:val="0"/>
          <w:divBdr>
            <w:top w:val="none" w:sz="0" w:space="0" w:color="auto"/>
            <w:left w:val="none" w:sz="0" w:space="0" w:color="auto"/>
            <w:bottom w:val="none" w:sz="0" w:space="0" w:color="auto"/>
            <w:right w:val="none" w:sz="0" w:space="0" w:color="auto"/>
          </w:divBdr>
        </w:div>
        <w:div w:id="840242454">
          <w:marLeft w:val="640"/>
          <w:marRight w:val="0"/>
          <w:marTop w:val="0"/>
          <w:marBottom w:val="0"/>
          <w:divBdr>
            <w:top w:val="none" w:sz="0" w:space="0" w:color="auto"/>
            <w:left w:val="none" w:sz="0" w:space="0" w:color="auto"/>
            <w:bottom w:val="none" w:sz="0" w:space="0" w:color="auto"/>
            <w:right w:val="none" w:sz="0" w:space="0" w:color="auto"/>
          </w:divBdr>
        </w:div>
        <w:div w:id="891964730">
          <w:marLeft w:val="640"/>
          <w:marRight w:val="0"/>
          <w:marTop w:val="0"/>
          <w:marBottom w:val="0"/>
          <w:divBdr>
            <w:top w:val="none" w:sz="0" w:space="0" w:color="auto"/>
            <w:left w:val="none" w:sz="0" w:space="0" w:color="auto"/>
            <w:bottom w:val="none" w:sz="0" w:space="0" w:color="auto"/>
            <w:right w:val="none" w:sz="0" w:space="0" w:color="auto"/>
          </w:divBdr>
        </w:div>
        <w:div w:id="917716528">
          <w:marLeft w:val="640"/>
          <w:marRight w:val="0"/>
          <w:marTop w:val="0"/>
          <w:marBottom w:val="0"/>
          <w:divBdr>
            <w:top w:val="none" w:sz="0" w:space="0" w:color="auto"/>
            <w:left w:val="none" w:sz="0" w:space="0" w:color="auto"/>
            <w:bottom w:val="none" w:sz="0" w:space="0" w:color="auto"/>
            <w:right w:val="none" w:sz="0" w:space="0" w:color="auto"/>
          </w:divBdr>
        </w:div>
        <w:div w:id="921184454">
          <w:marLeft w:val="640"/>
          <w:marRight w:val="0"/>
          <w:marTop w:val="0"/>
          <w:marBottom w:val="0"/>
          <w:divBdr>
            <w:top w:val="none" w:sz="0" w:space="0" w:color="auto"/>
            <w:left w:val="none" w:sz="0" w:space="0" w:color="auto"/>
            <w:bottom w:val="none" w:sz="0" w:space="0" w:color="auto"/>
            <w:right w:val="none" w:sz="0" w:space="0" w:color="auto"/>
          </w:divBdr>
        </w:div>
        <w:div w:id="930510423">
          <w:marLeft w:val="640"/>
          <w:marRight w:val="0"/>
          <w:marTop w:val="0"/>
          <w:marBottom w:val="0"/>
          <w:divBdr>
            <w:top w:val="none" w:sz="0" w:space="0" w:color="auto"/>
            <w:left w:val="none" w:sz="0" w:space="0" w:color="auto"/>
            <w:bottom w:val="none" w:sz="0" w:space="0" w:color="auto"/>
            <w:right w:val="none" w:sz="0" w:space="0" w:color="auto"/>
          </w:divBdr>
        </w:div>
        <w:div w:id="962807354">
          <w:marLeft w:val="640"/>
          <w:marRight w:val="0"/>
          <w:marTop w:val="0"/>
          <w:marBottom w:val="0"/>
          <w:divBdr>
            <w:top w:val="none" w:sz="0" w:space="0" w:color="auto"/>
            <w:left w:val="none" w:sz="0" w:space="0" w:color="auto"/>
            <w:bottom w:val="none" w:sz="0" w:space="0" w:color="auto"/>
            <w:right w:val="none" w:sz="0" w:space="0" w:color="auto"/>
          </w:divBdr>
        </w:div>
        <w:div w:id="964459072">
          <w:marLeft w:val="640"/>
          <w:marRight w:val="0"/>
          <w:marTop w:val="0"/>
          <w:marBottom w:val="0"/>
          <w:divBdr>
            <w:top w:val="none" w:sz="0" w:space="0" w:color="auto"/>
            <w:left w:val="none" w:sz="0" w:space="0" w:color="auto"/>
            <w:bottom w:val="none" w:sz="0" w:space="0" w:color="auto"/>
            <w:right w:val="none" w:sz="0" w:space="0" w:color="auto"/>
          </w:divBdr>
        </w:div>
        <w:div w:id="986281835">
          <w:marLeft w:val="640"/>
          <w:marRight w:val="0"/>
          <w:marTop w:val="0"/>
          <w:marBottom w:val="0"/>
          <w:divBdr>
            <w:top w:val="none" w:sz="0" w:space="0" w:color="auto"/>
            <w:left w:val="none" w:sz="0" w:space="0" w:color="auto"/>
            <w:bottom w:val="none" w:sz="0" w:space="0" w:color="auto"/>
            <w:right w:val="none" w:sz="0" w:space="0" w:color="auto"/>
          </w:divBdr>
        </w:div>
        <w:div w:id="1009600757">
          <w:marLeft w:val="640"/>
          <w:marRight w:val="0"/>
          <w:marTop w:val="0"/>
          <w:marBottom w:val="0"/>
          <w:divBdr>
            <w:top w:val="none" w:sz="0" w:space="0" w:color="auto"/>
            <w:left w:val="none" w:sz="0" w:space="0" w:color="auto"/>
            <w:bottom w:val="none" w:sz="0" w:space="0" w:color="auto"/>
            <w:right w:val="none" w:sz="0" w:space="0" w:color="auto"/>
          </w:divBdr>
        </w:div>
        <w:div w:id="1027218227">
          <w:marLeft w:val="640"/>
          <w:marRight w:val="0"/>
          <w:marTop w:val="0"/>
          <w:marBottom w:val="0"/>
          <w:divBdr>
            <w:top w:val="none" w:sz="0" w:space="0" w:color="auto"/>
            <w:left w:val="none" w:sz="0" w:space="0" w:color="auto"/>
            <w:bottom w:val="none" w:sz="0" w:space="0" w:color="auto"/>
            <w:right w:val="none" w:sz="0" w:space="0" w:color="auto"/>
          </w:divBdr>
        </w:div>
        <w:div w:id="1092823268">
          <w:marLeft w:val="640"/>
          <w:marRight w:val="0"/>
          <w:marTop w:val="0"/>
          <w:marBottom w:val="0"/>
          <w:divBdr>
            <w:top w:val="none" w:sz="0" w:space="0" w:color="auto"/>
            <w:left w:val="none" w:sz="0" w:space="0" w:color="auto"/>
            <w:bottom w:val="none" w:sz="0" w:space="0" w:color="auto"/>
            <w:right w:val="none" w:sz="0" w:space="0" w:color="auto"/>
          </w:divBdr>
        </w:div>
        <w:div w:id="1093475154">
          <w:marLeft w:val="640"/>
          <w:marRight w:val="0"/>
          <w:marTop w:val="0"/>
          <w:marBottom w:val="0"/>
          <w:divBdr>
            <w:top w:val="none" w:sz="0" w:space="0" w:color="auto"/>
            <w:left w:val="none" w:sz="0" w:space="0" w:color="auto"/>
            <w:bottom w:val="none" w:sz="0" w:space="0" w:color="auto"/>
            <w:right w:val="none" w:sz="0" w:space="0" w:color="auto"/>
          </w:divBdr>
        </w:div>
        <w:div w:id="1127357414">
          <w:marLeft w:val="640"/>
          <w:marRight w:val="0"/>
          <w:marTop w:val="0"/>
          <w:marBottom w:val="0"/>
          <w:divBdr>
            <w:top w:val="none" w:sz="0" w:space="0" w:color="auto"/>
            <w:left w:val="none" w:sz="0" w:space="0" w:color="auto"/>
            <w:bottom w:val="none" w:sz="0" w:space="0" w:color="auto"/>
            <w:right w:val="none" w:sz="0" w:space="0" w:color="auto"/>
          </w:divBdr>
        </w:div>
        <w:div w:id="1132867558">
          <w:marLeft w:val="640"/>
          <w:marRight w:val="0"/>
          <w:marTop w:val="0"/>
          <w:marBottom w:val="0"/>
          <w:divBdr>
            <w:top w:val="none" w:sz="0" w:space="0" w:color="auto"/>
            <w:left w:val="none" w:sz="0" w:space="0" w:color="auto"/>
            <w:bottom w:val="none" w:sz="0" w:space="0" w:color="auto"/>
            <w:right w:val="none" w:sz="0" w:space="0" w:color="auto"/>
          </w:divBdr>
        </w:div>
        <w:div w:id="1167332037">
          <w:marLeft w:val="640"/>
          <w:marRight w:val="0"/>
          <w:marTop w:val="0"/>
          <w:marBottom w:val="0"/>
          <w:divBdr>
            <w:top w:val="none" w:sz="0" w:space="0" w:color="auto"/>
            <w:left w:val="none" w:sz="0" w:space="0" w:color="auto"/>
            <w:bottom w:val="none" w:sz="0" w:space="0" w:color="auto"/>
            <w:right w:val="none" w:sz="0" w:space="0" w:color="auto"/>
          </w:divBdr>
        </w:div>
        <w:div w:id="1176919208">
          <w:marLeft w:val="640"/>
          <w:marRight w:val="0"/>
          <w:marTop w:val="0"/>
          <w:marBottom w:val="0"/>
          <w:divBdr>
            <w:top w:val="none" w:sz="0" w:space="0" w:color="auto"/>
            <w:left w:val="none" w:sz="0" w:space="0" w:color="auto"/>
            <w:bottom w:val="none" w:sz="0" w:space="0" w:color="auto"/>
            <w:right w:val="none" w:sz="0" w:space="0" w:color="auto"/>
          </w:divBdr>
        </w:div>
        <w:div w:id="1179736521">
          <w:marLeft w:val="640"/>
          <w:marRight w:val="0"/>
          <w:marTop w:val="0"/>
          <w:marBottom w:val="0"/>
          <w:divBdr>
            <w:top w:val="none" w:sz="0" w:space="0" w:color="auto"/>
            <w:left w:val="none" w:sz="0" w:space="0" w:color="auto"/>
            <w:bottom w:val="none" w:sz="0" w:space="0" w:color="auto"/>
            <w:right w:val="none" w:sz="0" w:space="0" w:color="auto"/>
          </w:divBdr>
        </w:div>
        <w:div w:id="1191992079">
          <w:marLeft w:val="640"/>
          <w:marRight w:val="0"/>
          <w:marTop w:val="0"/>
          <w:marBottom w:val="0"/>
          <w:divBdr>
            <w:top w:val="none" w:sz="0" w:space="0" w:color="auto"/>
            <w:left w:val="none" w:sz="0" w:space="0" w:color="auto"/>
            <w:bottom w:val="none" w:sz="0" w:space="0" w:color="auto"/>
            <w:right w:val="none" w:sz="0" w:space="0" w:color="auto"/>
          </w:divBdr>
        </w:div>
        <w:div w:id="1252275115">
          <w:marLeft w:val="640"/>
          <w:marRight w:val="0"/>
          <w:marTop w:val="0"/>
          <w:marBottom w:val="0"/>
          <w:divBdr>
            <w:top w:val="none" w:sz="0" w:space="0" w:color="auto"/>
            <w:left w:val="none" w:sz="0" w:space="0" w:color="auto"/>
            <w:bottom w:val="none" w:sz="0" w:space="0" w:color="auto"/>
            <w:right w:val="none" w:sz="0" w:space="0" w:color="auto"/>
          </w:divBdr>
        </w:div>
        <w:div w:id="1263302771">
          <w:marLeft w:val="640"/>
          <w:marRight w:val="0"/>
          <w:marTop w:val="0"/>
          <w:marBottom w:val="0"/>
          <w:divBdr>
            <w:top w:val="none" w:sz="0" w:space="0" w:color="auto"/>
            <w:left w:val="none" w:sz="0" w:space="0" w:color="auto"/>
            <w:bottom w:val="none" w:sz="0" w:space="0" w:color="auto"/>
            <w:right w:val="none" w:sz="0" w:space="0" w:color="auto"/>
          </w:divBdr>
        </w:div>
        <w:div w:id="1274751996">
          <w:marLeft w:val="640"/>
          <w:marRight w:val="0"/>
          <w:marTop w:val="0"/>
          <w:marBottom w:val="0"/>
          <w:divBdr>
            <w:top w:val="none" w:sz="0" w:space="0" w:color="auto"/>
            <w:left w:val="none" w:sz="0" w:space="0" w:color="auto"/>
            <w:bottom w:val="none" w:sz="0" w:space="0" w:color="auto"/>
            <w:right w:val="none" w:sz="0" w:space="0" w:color="auto"/>
          </w:divBdr>
        </w:div>
        <w:div w:id="1292639200">
          <w:marLeft w:val="640"/>
          <w:marRight w:val="0"/>
          <w:marTop w:val="0"/>
          <w:marBottom w:val="0"/>
          <w:divBdr>
            <w:top w:val="none" w:sz="0" w:space="0" w:color="auto"/>
            <w:left w:val="none" w:sz="0" w:space="0" w:color="auto"/>
            <w:bottom w:val="none" w:sz="0" w:space="0" w:color="auto"/>
            <w:right w:val="none" w:sz="0" w:space="0" w:color="auto"/>
          </w:divBdr>
        </w:div>
        <w:div w:id="1334720525">
          <w:marLeft w:val="640"/>
          <w:marRight w:val="0"/>
          <w:marTop w:val="0"/>
          <w:marBottom w:val="0"/>
          <w:divBdr>
            <w:top w:val="none" w:sz="0" w:space="0" w:color="auto"/>
            <w:left w:val="none" w:sz="0" w:space="0" w:color="auto"/>
            <w:bottom w:val="none" w:sz="0" w:space="0" w:color="auto"/>
            <w:right w:val="none" w:sz="0" w:space="0" w:color="auto"/>
          </w:divBdr>
        </w:div>
        <w:div w:id="1358777995">
          <w:marLeft w:val="640"/>
          <w:marRight w:val="0"/>
          <w:marTop w:val="0"/>
          <w:marBottom w:val="0"/>
          <w:divBdr>
            <w:top w:val="none" w:sz="0" w:space="0" w:color="auto"/>
            <w:left w:val="none" w:sz="0" w:space="0" w:color="auto"/>
            <w:bottom w:val="none" w:sz="0" w:space="0" w:color="auto"/>
            <w:right w:val="none" w:sz="0" w:space="0" w:color="auto"/>
          </w:divBdr>
        </w:div>
        <w:div w:id="1516311783">
          <w:marLeft w:val="640"/>
          <w:marRight w:val="0"/>
          <w:marTop w:val="0"/>
          <w:marBottom w:val="0"/>
          <w:divBdr>
            <w:top w:val="none" w:sz="0" w:space="0" w:color="auto"/>
            <w:left w:val="none" w:sz="0" w:space="0" w:color="auto"/>
            <w:bottom w:val="none" w:sz="0" w:space="0" w:color="auto"/>
            <w:right w:val="none" w:sz="0" w:space="0" w:color="auto"/>
          </w:divBdr>
        </w:div>
        <w:div w:id="1530141314">
          <w:marLeft w:val="640"/>
          <w:marRight w:val="0"/>
          <w:marTop w:val="0"/>
          <w:marBottom w:val="0"/>
          <w:divBdr>
            <w:top w:val="none" w:sz="0" w:space="0" w:color="auto"/>
            <w:left w:val="none" w:sz="0" w:space="0" w:color="auto"/>
            <w:bottom w:val="none" w:sz="0" w:space="0" w:color="auto"/>
            <w:right w:val="none" w:sz="0" w:space="0" w:color="auto"/>
          </w:divBdr>
        </w:div>
        <w:div w:id="1548564222">
          <w:marLeft w:val="640"/>
          <w:marRight w:val="0"/>
          <w:marTop w:val="0"/>
          <w:marBottom w:val="0"/>
          <w:divBdr>
            <w:top w:val="none" w:sz="0" w:space="0" w:color="auto"/>
            <w:left w:val="none" w:sz="0" w:space="0" w:color="auto"/>
            <w:bottom w:val="none" w:sz="0" w:space="0" w:color="auto"/>
            <w:right w:val="none" w:sz="0" w:space="0" w:color="auto"/>
          </w:divBdr>
        </w:div>
        <w:div w:id="1556888551">
          <w:marLeft w:val="640"/>
          <w:marRight w:val="0"/>
          <w:marTop w:val="0"/>
          <w:marBottom w:val="0"/>
          <w:divBdr>
            <w:top w:val="none" w:sz="0" w:space="0" w:color="auto"/>
            <w:left w:val="none" w:sz="0" w:space="0" w:color="auto"/>
            <w:bottom w:val="none" w:sz="0" w:space="0" w:color="auto"/>
            <w:right w:val="none" w:sz="0" w:space="0" w:color="auto"/>
          </w:divBdr>
        </w:div>
        <w:div w:id="1567715655">
          <w:marLeft w:val="640"/>
          <w:marRight w:val="0"/>
          <w:marTop w:val="0"/>
          <w:marBottom w:val="0"/>
          <w:divBdr>
            <w:top w:val="none" w:sz="0" w:space="0" w:color="auto"/>
            <w:left w:val="none" w:sz="0" w:space="0" w:color="auto"/>
            <w:bottom w:val="none" w:sz="0" w:space="0" w:color="auto"/>
            <w:right w:val="none" w:sz="0" w:space="0" w:color="auto"/>
          </w:divBdr>
        </w:div>
        <w:div w:id="1567758053">
          <w:marLeft w:val="640"/>
          <w:marRight w:val="0"/>
          <w:marTop w:val="0"/>
          <w:marBottom w:val="0"/>
          <w:divBdr>
            <w:top w:val="none" w:sz="0" w:space="0" w:color="auto"/>
            <w:left w:val="none" w:sz="0" w:space="0" w:color="auto"/>
            <w:bottom w:val="none" w:sz="0" w:space="0" w:color="auto"/>
            <w:right w:val="none" w:sz="0" w:space="0" w:color="auto"/>
          </w:divBdr>
        </w:div>
        <w:div w:id="1593079252">
          <w:marLeft w:val="640"/>
          <w:marRight w:val="0"/>
          <w:marTop w:val="0"/>
          <w:marBottom w:val="0"/>
          <w:divBdr>
            <w:top w:val="none" w:sz="0" w:space="0" w:color="auto"/>
            <w:left w:val="none" w:sz="0" w:space="0" w:color="auto"/>
            <w:bottom w:val="none" w:sz="0" w:space="0" w:color="auto"/>
            <w:right w:val="none" w:sz="0" w:space="0" w:color="auto"/>
          </w:divBdr>
        </w:div>
        <w:div w:id="1673021445">
          <w:marLeft w:val="640"/>
          <w:marRight w:val="0"/>
          <w:marTop w:val="0"/>
          <w:marBottom w:val="0"/>
          <w:divBdr>
            <w:top w:val="none" w:sz="0" w:space="0" w:color="auto"/>
            <w:left w:val="none" w:sz="0" w:space="0" w:color="auto"/>
            <w:bottom w:val="none" w:sz="0" w:space="0" w:color="auto"/>
            <w:right w:val="none" w:sz="0" w:space="0" w:color="auto"/>
          </w:divBdr>
        </w:div>
        <w:div w:id="1720010551">
          <w:marLeft w:val="640"/>
          <w:marRight w:val="0"/>
          <w:marTop w:val="0"/>
          <w:marBottom w:val="0"/>
          <w:divBdr>
            <w:top w:val="none" w:sz="0" w:space="0" w:color="auto"/>
            <w:left w:val="none" w:sz="0" w:space="0" w:color="auto"/>
            <w:bottom w:val="none" w:sz="0" w:space="0" w:color="auto"/>
            <w:right w:val="none" w:sz="0" w:space="0" w:color="auto"/>
          </w:divBdr>
        </w:div>
        <w:div w:id="1822041058">
          <w:marLeft w:val="640"/>
          <w:marRight w:val="0"/>
          <w:marTop w:val="0"/>
          <w:marBottom w:val="0"/>
          <w:divBdr>
            <w:top w:val="none" w:sz="0" w:space="0" w:color="auto"/>
            <w:left w:val="none" w:sz="0" w:space="0" w:color="auto"/>
            <w:bottom w:val="none" w:sz="0" w:space="0" w:color="auto"/>
            <w:right w:val="none" w:sz="0" w:space="0" w:color="auto"/>
          </w:divBdr>
        </w:div>
        <w:div w:id="1849902359">
          <w:marLeft w:val="640"/>
          <w:marRight w:val="0"/>
          <w:marTop w:val="0"/>
          <w:marBottom w:val="0"/>
          <w:divBdr>
            <w:top w:val="none" w:sz="0" w:space="0" w:color="auto"/>
            <w:left w:val="none" w:sz="0" w:space="0" w:color="auto"/>
            <w:bottom w:val="none" w:sz="0" w:space="0" w:color="auto"/>
            <w:right w:val="none" w:sz="0" w:space="0" w:color="auto"/>
          </w:divBdr>
        </w:div>
        <w:div w:id="1864437811">
          <w:marLeft w:val="640"/>
          <w:marRight w:val="0"/>
          <w:marTop w:val="0"/>
          <w:marBottom w:val="0"/>
          <w:divBdr>
            <w:top w:val="none" w:sz="0" w:space="0" w:color="auto"/>
            <w:left w:val="none" w:sz="0" w:space="0" w:color="auto"/>
            <w:bottom w:val="none" w:sz="0" w:space="0" w:color="auto"/>
            <w:right w:val="none" w:sz="0" w:space="0" w:color="auto"/>
          </w:divBdr>
        </w:div>
        <w:div w:id="1883176999">
          <w:marLeft w:val="640"/>
          <w:marRight w:val="0"/>
          <w:marTop w:val="0"/>
          <w:marBottom w:val="0"/>
          <w:divBdr>
            <w:top w:val="none" w:sz="0" w:space="0" w:color="auto"/>
            <w:left w:val="none" w:sz="0" w:space="0" w:color="auto"/>
            <w:bottom w:val="none" w:sz="0" w:space="0" w:color="auto"/>
            <w:right w:val="none" w:sz="0" w:space="0" w:color="auto"/>
          </w:divBdr>
        </w:div>
        <w:div w:id="1889682918">
          <w:marLeft w:val="640"/>
          <w:marRight w:val="0"/>
          <w:marTop w:val="0"/>
          <w:marBottom w:val="0"/>
          <w:divBdr>
            <w:top w:val="none" w:sz="0" w:space="0" w:color="auto"/>
            <w:left w:val="none" w:sz="0" w:space="0" w:color="auto"/>
            <w:bottom w:val="none" w:sz="0" w:space="0" w:color="auto"/>
            <w:right w:val="none" w:sz="0" w:space="0" w:color="auto"/>
          </w:divBdr>
        </w:div>
        <w:div w:id="1957330559">
          <w:marLeft w:val="640"/>
          <w:marRight w:val="0"/>
          <w:marTop w:val="0"/>
          <w:marBottom w:val="0"/>
          <w:divBdr>
            <w:top w:val="none" w:sz="0" w:space="0" w:color="auto"/>
            <w:left w:val="none" w:sz="0" w:space="0" w:color="auto"/>
            <w:bottom w:val="none" w:sz="0" w:space="0" w:color="auto"/>
            <w:right w:val="none" w:sz="0" w:space="0" w:color="auto"/>
          </w:divBdr>
        </w:div>
        <w:div w:id="1998726323">
          <w:marLeft w:val="640"/>
          <w:marRight w:val="0"/>
          <w:marTop w:val="0"/>
          <w:marBottom w:val="0"/>
          <w:divBdr>
            <w:top w:val="none" w:sz="0" w:space="0" w:color="auto"/>
            <w:left w:val="none" w:sz="0" w:space="0" w:color="auto"/>
            <w:bottom w:val="none" w:sz="0" w:space="0" w:color="auto"/>
            <w:right w:val="none" w:sz="0" w:space="0" w:color="auto"/>
          </w:divBdr>
        </w:div>
        <w:div w:id="2057579032">
          <w:marLeft w:val="640"/>
          <w:marRight w:val="0"/>
          <w:marTop w:val="0"/>
          <w:marBottom w:val="0"/>
          <w:divBdr>
            <w:top w:val="none" w:sz="0" w:space="0" w:color="auto"/>
            <w:left w:val="none" w:sz="0" w:space="0" w:color="auto"/>
            <w:bottom w:val="none" w:sz="0" w:space="0" w:color="auto"/>
            <w:right w:val="none" w:sz="0" w:space="0" w:color="auto"/>
          </w:divBdr>
        </w:div>
        <w:div w:id="2070033029">
          <w:marLeft w:val="640"/>
          <w:marRight w:val="0"/>
          <w:marTop w:val="0"/>
          <w:marBottom w:val="0"/>
          <w:divBdr>
            <w:top w:val="none" w:sz="0" w:space="0" w:color="auto"/>
            <w:left w:val="none" w:sz="0" w:space="0" w:color="auto"/>
            <w:bottom w:val="none" w:sz="0" w:space="0" w:color="auto"/>
            <w:right w:val="none" w:sz="0" w:space="0" w:color="auto"/>
          </w:divBdr>
        </w:div>
        <w:div w:id="2086608701">
          <w:marLeft w:val="640"/>
          <w:marRight w:val="0"/>
          <w:marTop w:val="0"/>
          <w:marBottom w:val="0"/>
          <w:divBdr>
            <w:top w:val="none" w:sz="0" w:space="0" w:color="auto"/>
            <w:left w:val="none" w:sz="0" w:space="0" w:color="auto"/>
            <w:bottom w:val="none" w:sz="0" w:space="0" w:color="auto"/>
            <w:right w:val="none" w:sz="0" w:space="0" w:color="auto"/>
          </w:divBdr>
        </w:div>
        <w:div w:id="2093894515">
          <w:marLeft w:val="640"/>
          <w:marRight w:val="0"/>
          <w:marTop w:val="0"/>
          <w:marBottom w:val="0"/>
          <w:divBdr>
            <w:top w:val="none" w:sz="0" w:space="0" w:color="auto"/>
            <w:left w:val="none" w:sz="0" w:space="0" w:color="auto"/>
            <w:bottom w:val="none" w:sz="0" w:space="0" w:color="auto"/>
            <w:right w:val="none" w:sz="0" w:space="0" w:color="auto"/>
          </w:divBdr>
        </w:div>
        <w:div w:id="2104379259">
          <w:marLeft w:val="640"/>
          <w:marRight w:val="0"/>
          <w:marTop w:val="0"/>
          <w:marBottom w:val="0"/>
          <w:divBdr>
            <w:top w:val="none" w:sz="0" w:space="0" w:color="auto"/>
            <w:left w:val="none" w:sz="0" w:space="0" w:color="auto"/>
            <w:bottom w:val="none" w:sz="0" w:space="0" w:color="auto"/>
            <w:right w:val="none" w:sz="0" w:space="0" w:color="auto"/>
          </w:divBdr>
        </w:div>
        <w:div w:id="2118745706">
          <w:marLeft w:val="640"/>
          <w:marRight w:val="0"/>
          <w:marTop w:val="0"/>
          <w:marBottom w:val="0"/>
          <w:divBdr>
            <w:top w:val="none" w:sz="0" w:space="0" w:color="auto"/>
            <w:left w:val="none" w:sz="0" w:space="0" w:color="auto"/>
            <w:bottom w:val="none" w:sz="0" w:space="0" w:color="auto"/>
            <w:right w:val="none" w:sz="0" w:space="0" w:color="auto"/>
          </w:divBdr>
        </w:div>
        <w:div w:id="2121952206">
          <w:marLeft w:val="640"/>
          <w:marRight w:val="0"/>
          <w:marTop w:val="0"/>
          <w:marBottom w:val="0"/>
          <w:divBdr>
            <w:top w:val="none" w:sz="0" w:space="0" w:color="auto"/>
            <w:left w:val="none" w:sz="0" w:space="0" w:color="auto"/>
            <w:bottom w:val="none" w:sz="0" w:space="0" w:color="auto"/>
            <w:right w:val="none" w:sz="0" w:space="0" w:color="auto"/>
          </w:divBdr>
        </w:div>
        <w:div w:id="2131242893">
          <w:marLeft w:val="640"/>
          <w:marRight w:val="0"/>
          <w:marTop w:val="0"/>
          <w:marBottom w:val="0"/>
          <w:divBdr>
            <w:top w:val="none" w:sz="0" w:space="0" w:color="auto"/>
            <w:left w:val="none" w:sz="0" w:space="0" w:color="auto"/>
            <w:bottom w:val="none" w:sz="0" w:space="0" w:color="auto"/>
            <w:right w:val="none" w:sz="0" w:space="0" w:color="auto"/>
          </w:divBdr>
        </w:div>
        <w:div w:id="2134401147">
          <w:marLeft w:val="640"/>
          <w:marRight w:val="0"/>
          <w:marTop w:val="0"/>
          <w:marBottom w:val="0"/>
          <w:divBdr>
            <w:top w:val="none" w:sz="0" w:space="0" w:color="auto"/>
            <w:left w:val="none" w:sz="0" w:space="0" w:color="auto"/>
            <w:bottom w:val="none" w:sz="0" w:space="0" w:color="auto"/>
            <w:right w:val="none" w:sz="0" w:space="0" w:color="auto"/>
          </w:divBdr>
        </w:div>
        <w:div w:id="2138913813">
          <w:marLeft w:val="640"/>
          <w:marRight w:val="0"/>
          <w:marTop w:val="0"/>
          <w:marBottom w:val="0"/>
          <w:divBdr>
            <w:top w:val="none" w:sz="0" w:space="0" w:color="auto"/>
            <w:left w:val="none" w:sz="0" w:space="0" w:color="auto"/>
            <w:bottom w:val="none" w:sz="0" w:space="0" w:color="auto"/>
            <w:right w:val="none" w:sz="0" w:space="0" w:color="auto"/>
          </w:divBdr>
        </w:div>
        <w:div w:id="2140104121">
          <w:marLeft w:val="640"/>
          <w:marRight w:val="0"/>
          <w:marTop w:val="0"/>
          <w:marBottom w:val="0"/>
          <w:divBdr>
            <w:top w:val="none" w:sz="0" w:space="0" w:color="auto"/>
            <w:left w:val="none" w:sz="0" w:space="0" w:color="auto"/>
            <w:bottom w:val="none" w:sz="0" w:space="0" w:color="auto"/>
            <w:right w:val="none" w:sz="0" w:space="0" w:color="auto"/>
          </w:divBdr>
        </w:div>
      </w:divsChild>
    </w:div>
    <w:div w:id="1543982681">
      <w:bodyDiv w:val="1"/>
      <w:marLeft w:val="0"/>
      <w:marRight w:val="0"/>
      <w:marTop w:val="0"/>
      <w:marBottom w:val="0"/>
      <w:divBdr>
        <w:top w:val="none" w:sz="0" w:space="0" w:color="auto"/>
        <w:left w:val="none" w:sz="0" w:space="0" w:color="auto"/>
        <w:bottom w:val="none" w:sz="0" w:space="0" w:color="auto"/>
        <w:right w:val="none" w:sz="0" w:space="0" w:color="auto"/>
      </w:divBdr>
    </w:div>
    <w:div w:id="1551846095">
      <w:bodyDiv w:val="1"/>
      <w:marLeft w:val="0"/>
      <w:marRight w:val="0"/>
      <w:marTop w:val="0"/>
      <w:marBottom w:val="0"/>
      <w:divBdr>
        <w:top w:val="none" w:sz="0" w:space="0" w:color="auto"/>
        <w:left w:val="none" w:sz="0" w:space="0" w:color="auto"/>
        <w:bottom w:val="none" w:sz="0" w:space="0" w:color="auto"/>
        <w:right w:val="none" w:sz="0" w:space="0" w:color="auto"/>
      </w:divBdr>
      <w:divsChild>
        <w:div w:id="80225152">
          <w:marLeft w:val="640"/>
          <w:marRight w:val="0"/>
          <w:marTop w:val="0"/>
          <w:marBottom w:val="0"/>
          <w:divBdr>
            <w:top w:val="none" w:sz="0" w:space="0" w:color="auto"/>
            <w:left w:val="none" w:sz="0" w:space="0" w:color="auto"/>
            <w:bottom w:val="none" w:sz="0" w:space="0" w:color="auto"/>
            <w:right w:val="none" w:sz="0" w:space="0" w:color="auto"/>
          </w:divBdr>
        </w:div>
        <w:div w:id="147482359">
          <w:marLeft w:val="640"/>
          <w:marRight w:val="0"/>
          <w:marTop w:val="0"/>
          <w:marBottom w:val="0"/>
          <w:divBdr>
            <w:top w:val="none" w:sz="0" w:space="0" w:color="auto"/>
            <w:left w:val="none" w:sz="0" w:space="0" w:color="auto"/>
            <w:bottom w:val="none" w:sz="0" w:space="0" w:color="auto"/>
            <w:right w:val="none" w:sz="0" w:space="0" w:color="auto"/>
          </w:divBdr>
        </w:div>
        <w:div w:id="156465064">
          <w:marLeft w:val="640"/>
          <w:marRight w:val="0"/>
          <w:marTop w:val="0"/>
          <w:marBottom w:val="0"/>
          <w:divBdr>
            <w:top w:val="none" w:sz="0" w:space="0" w:color="auto"/>
            <w:left w:val="none" w:sz="0" w:space="0" w:color="auto"/>
            <w:bottom w:val="none" w:sz="0" w:space="0" w:color="auto"/>
            <w:right w:val="none" w:sz="0" w:space="0" w:color="auto"/>
          </w:divBdr>
        </w:div>
        <w:div w:id="193466342">
          <w:marLeft w:val="640"/>
          <w:marRight w:val="0"/>
          <w:marTop w:val="0"/>
          <w:marBottom w:val="0"/>
          <w:divBdr>
            <w:top w:val="none" w:sz="0" w:space="0" w:color="auto"/>
            <w:left w:val="none" w:sz="0" w:space="0" w:color="auto"/>
            <w:bottom w:val="none" w:sz="0" w:space="0" w:color="auto"/>
            <w:right w:val="none" w:sz="0" w:space="0" w:color="auto"/>
          </w:divBdr>
        </w:div>
        <w:div w:id="195898090">
          <w:marLeft w:val="640"/>
          <w:marRight w:val="0"/>
          <w:marTop w:val="0"/>
          <w:marBottom w:val="0"/>
          <w:divBdr>
            <w:top w:val="none" w:sz="0" w:space="0" w:color="auto"/>
            <w:left w:val="none" w:sz="0" w:space="0" w:color="auto"/>
            <w:bottom w:val="none" w:sz="0" w:space="0" w:color="auto"/>
            <w:right w:val="none" w:sz="0" w:space="0" w:color="auto"/>
          </w:divBdr>
        </w:div>
        <w:div w:id="263657395">
          <w:marLeft w:val="640"/>
          <w:marRight w:val="0"/>
          <w:marTop w:val="0"/>
          <w:marBottom w:val="0"/>
          <w:divBdr>
            <w:top w:val="none" w:sz="0" w:space="0" w:color="auto"/>
            <w:left w:val="none" w:sz="0" w:space="0" w:color="auto"/>
            <w:bottom w:val="none" w:sz="0" w:space="0" w:color="auto"/>
            <w:right w:val="none" w:sz="0" w:space="0" w:color="auto"/>
          </w:divBdr>
        </w:div>
        <w:div w:id="291402192">
          <w:marLeft w:val="640"/>
          <w:marRight w:val="0"/>
          <w:marTop w:val="0"/>
          <w:marBottom w:val="0"/>
          <w:divBdr>
            <w:top w:val="none" w:sz="0" w:space="0" w:color="auto"/>
            <w:left w:val="none" w:sz="0" w:space="0" w:color="auto"/>
            <w:bottom w:val="none" w:sz="0" w:space="0" w:color="auto"/>
            <w:right w:val="none" w:sz="0" w:space="0" w:color="auto"/>
          </w:divBdr>
        </w:div>
        <w:div w:id="317224260">
          <w:marLeft w:val="640"/>
          <w:marRight w:val="0"/>
          <w:marTop w:val="0"/>
          <w:marBottom w:val="0"/>
          <w:divBdr>
            <w:top w:val="none" w:sz="0" w:space="0" w:color="auto"/>
            <w:left w:val="none" w:sz="0" w:space="0" w:color="auto"/>
            <w:bottom w:val="none" w:sz="0" w:space="0" w:color="auto"/>
            <w:right w:val="none" w:sz="0" w:space="0" w:color="auto"/>
          </w:divBdr>
        </w:div>
        <w:div w:id="344483929">
          <w:marLeft w:val="640"/>
          <w:marRight w:val="0"/>
          <w:marTop w:val="0"/>
          <w:marBottom w:val="0"/>
          <w:divBdr>
            <w:top w:val="none" w:sz="0" w:space="0" w:color="auto"/>
            <w:left w:val="none" w:sz="0" w:space="0" w:color="auto"/>
            <w:bottom w:val="none" w:sz="0" w:space="0" w:color="auto"/>
            <w:right w:val="none" w:sz="0" w:space="0" w:color="auto"/>
          </w:divBdr>
        </w:div>
        <w:div w:id="364448611">
          <w:marLeft w:val="640"/>
          <w:marRight w:val="0"/>
          <w:marTop w:val="0"/>
          <w:marBottom w:val="0"/>
          <w:divBdr>
            <w:top w:val="none" w:sz="0" w:space="0" w:color="auto"/>
            <w:left w:val="none" w:sz="0" w:space="0" w:color="auto"/>
            <w:bottom w:val="none" w:sz="0" w:space="0" w:color="auto"/>
            <w:right w:val="none" w:sz="0" w:space="0" w:color="auto"/>
          </w:divBdr>
        </w:div>
        <w:div w:id="381178459">
          <w:marLeft w:val="640"/>
          <w:marRight w:val="0"/>
          <w:marTop w:val="0"/>
          <w:marBottom w:val="0"/>
          <w:divBdr>
            <w:top w:val="none" w:sz="0" w:space="0" w:color="auto"/>
            <w:left w:val="none" w:sz="0" w:space="0" w:color="auto"/>
            <w:bottom w:val="none" w:sz="0" w:space="0" w:color="auto"/>
            <w:right w:val="none" w:sz="0" w:space="0" w:color="auto"/>
          </w:divBdr>
        </w:div>
        <w:div w:id="463742813">
          <w:marLeft w:val="640"/>
          <w:marRight w:val="0"/>
          <w:marTop w:val="0"/>
          <w:marBottom w:val="0"/>
          <w:divBdr>
            <w:top w:val="none" w:sz="0" w:space="0" w:color="auto"/>
            <w:left w:val="none" w:sz="0" w:space="0" w:color="auto"/>
            <w:bottom w:val="none" w:sz="0" w:space="0" w:color="auto"/>
            <w:right w:val="none" w:sz="0" w:space="0" w:color="auto"/>
          </w:divBdr>
        </w:div>
        <w:div w:id="484055658">
          <w:marLeft w:val="640"/>
          <w:marRight w:val="0"/>
          <w:marTop w:val="0"/>
          <w:marBottom w:val="0"/>
          <w:divBdr>
            <w:top w:val="none" w:sz="0" w:space="0" w:color="auto"/>
            <w:left w:val="none" w:sz="0" w:space="0" w:color="auto"/>
            <w:bottom w:val="none" w:sz="0" w:space="0" w:color="auto"/>
            <w:right w:val="none" w:sz="0" w:space="0" w:color="auto"/>
          </w:divBdr>
        </w:div>
        <w:div w:id="507064284">
          <w:marLeft w:val="640"/>
          <w:marRight w:val="0"/>
          <w:marTop w:val="0"/>
          <w:marBottom w:val="0"/>
          <w:divBdr>
            <w:top w:val="none" w:sz="0" w:space="0" w:color="auto"/>
            <w:left w:val="none" w:sz="0" w:space="0" w:color="auto"/>
            <w:bottom w:val="none" w:sz="0" w:space="0" w:color="auto"/>
            <w:right w:val="none" w:sz="0" w:space="0" w:color="auto"/>
          </w:divBdr>
        </w:div>
        <w:div w:id="519245582">
          <w:marLeft w:val="640"/>
          <w:marRight w:val="0"/>
          <w:marTop w:val="0"/>
          <w:marBottom w:val="0"/>
          <w:divBdr>
            <w:top w:val="none" w:sz="0" w:space="0" w:color="auto"/>
            <w:left w:val="none" w:sz="0" w:space="0" w:color="auto"/>
            <w:bottom w:val="none" w:sz="0" w:space="0" w:color="auto"/>
            <w:right w:val="none" w:sz="0" w:space="0" w:color="auto"/>
          </w:divBdr>
        </w:div>
        <w:div w:id="584146868">
          <w:marLeft w:val="640"/>
          <w:marRight w:val="0"/>
          <w:marTop w:val="0"/>
          <w:marBottom w:val="0"/>
          <w:divBdr>
            <w:top w:val="none" w:sz="0" w:space="0" w:color="auto"/>
            <w:left w:val="none" w:sz="0" w:space="0" w:color="auto"/>
            <w:bottom w:val="none" w:sz="0" w:space="0" w:color="auto"/>
            <w:right w:val="none" w:sz="0" w:space="0" w:color="auto"/>
          </w:divBdr>
        </w:div>
        <w:div w:id="607156308">
          <w:marLeft w:val="640"/>
          <w:marRight w:val="0"/>
          <w:marTop w:val="0"/>
          <w:marBottom w:val="0"/>
          <w:divBdr>
            <w:top w:val="none" w:sz="0" w:space="0" w:color="auto"/>
            <w:left w:val="none" w:sz="0" w:space="0" w:color="auto"/>
            <w:bottom w:val="none" w:sz="0" w:space="0" w:color="auto"/>
            <w:right w:val="none" w:sz="0" w:space="0" w:color="auto"/>
          </w:divBdr>
        </w:div>
        <w:div w:id="634484698">
          <w:marLeft w:val="640"/>
          <w:marRight w:val="0"/>
          <w:marTop w:val="0"/>
          <w:marBottom w:val="0"/>
          <w:divBdr>
            <w:top w:val="none" w:sz="0" w:space="0" w:color="auto"/>
            <w:left w:val="none" w:sz="0" w:space="0" w:color="auto"/>
            <w:bottom w:val="none" w:sz="0" w:space="0" w:color="auto"/>
            <w:right w:val="none" w:sz="0" w:space="0" w:color="auto"/>
          </w:divBdr>
        </w:div>
        <w:div w:id="644899230">
          <w:marLeft w:val="640"/>
          <w:marRight w:val="0"/>
          <w:marTop w:val="0"/>
          <w:marBottom w:val="0"/>
          <w:divBdr>
            <w:top w:val="none" w:sz="0" w:space="0" w:color="auto"/>
            <w:left w:val="none" w:sz="0" w:space="0" w:color="auto"/>
            <w:bottom w:val="none" w:sz="0" w:space="0" w:color="auto"/>
            <w:right w:val="none" w:sz="0" w:space="0" w:color="auto"/>
          </w:divBdr>
        </w:div>
        <w:div w:id="659962026">
          <w:marLeft w:val="640"/>
          <w:marRight w:val="0"/>
          <w:marTop w:val="0"/>
          <w:marBottom w:val="0"/>
          <w:divBdr>
            <w:top w:val="none" w:sz="0" w:space="0" w:color="auto"/>
            <w:left w:val="none" w:sz="0" w:space="0" w:color="auto"/>
            <w:bottom w:val="none" w:sz="0" w:space="0" w:color="auto"/>
            <w:right w:val="none" w:sz="0" w:space="0" w:color="auto"/>
          </w:divBdr>
        </w:div>
        <w:div w:id="706375142">
          <w:marLeft w:val="640"/>
          <w:marRight w:val="0"/>
          <w:marTop w:val="0"/>
          <w:marBottom w:val="0"/>
          <w:divBdr>
            <w:top w:val="none" w:sz="0" w:space="0" w:color="auto"/>
            <w:left w:val="none" w:sz="0" w:space="0" w:color="auto"/>
            <w:bottom w:val="none" w:sz="0" w:space="0" w:color="auto"/>
            <w:right w:val="none" w:sz="0" w:space="0" w:color="auto"/>
          </w:divBdr>
        </w:div>
        <w:div w:id="710762106">
          <w:marLeft w:val="640"/>
          <w:marRight w:val="0"/>
          <w:marTop w:val="0"/>
          <w:marBottom w:val="0"/>
          <w:divBdr>
            <w:top w:val="none" w:sz="0" w:space="0" w:color="auto"/>
            <w:left w:val="none" w:sz="0" w:space="0" w:color="auto"/>
            <w:bottom w:val="none" w:sz="0" w:space="0" w:color="auto"/>
            <w:right w:val="none" w:sz="0" w:space="0" w:color="auto"/>
          </w:divBdr>
        </w:div>
        <w:div w:id="739211377">
          <w:marLeft w:val="640"/>
          <w:marRight w:val="0"/>
          <w:marTop w:val="0"/>
          <w:marBottom w:val="0"/>
          <w:divBdr>
            <w:top w:val="none" w:sz="0" w:space="0" w:color="auto"/>
            <w:left w:val="none" w:sz="0" w:space="0" w:color="auto"/>
            <w:bottom w:val="none" w:sz="0" w:space="0" w:color="auto"/>
            <w:right w:val="none" w:sz="0" w:space="0" w:color="auto"/>
          </w:divBdr>
        </w:div>
        <w:div w:id="765273856">
          <w:marLeft w:val="640"/>
          <w:marRight w:val="0"/>
          <w:marTop w:val="0"/>
          <w:marBottom w:val="0"/>
          <w:divBdr>
            <w:top w:val="none" w:sz="0" w:space="0" w:color="auto"/>
            <w:left w:val="none" w:sz="0" w:space="0" w:color="auto"/>
            <w:bottom w:val="none" w:sz="0" w:space="0" w:color="auto"/>
            <w:right w:val="none" w:sz="0" w:space="0" w:color="auto"/>
          </w:divBdr>
        </w:div>
        <w:div w:id="797574727">
          <w:marLeft w:val="640"/>
          <w:marRight w:val="0"/>
          <w:marTop w:val="0"/>
          <w:marBottom w:val="0"/>
          <w:divBdr>
            <w:top w:val="none" w:sz="0" w:space="0" w:color="auto"/>
            <w:left w:val="none" w:sz="0" w:space="0" w:color="auto"/>
            <w:bottom w:val="none" w:sz="0" w:space="0" w:color="auto"/>
            <w:right w:val="none" w:sz="0" w:space="0" w:color="auto"/>
          </w:divBdr>
        </w:div>
        <w:div w:id="798307040">
          <w:marLeft w:val="640"/>
          <w:marRight w:val="0"/>
          <w:marTop w:val="0"/>
          <w:marBottom w:val="0"/>
          <w:divBdr>
            <w:top w:val="none" w:sz="0" w:space="0" w:color="auto"/>
            <w:left w:val="none" w:sz="0" w:space="0" w:color="auto"/>
            <w:bottom w:val="none" w:sz="0" w:space="0" w:color="auto"/>
            <w:right w:val="none" w:sz="0" w:space="0" w:color="auto"/>
          </w:divBdr>
        </w:div>
        <w:div w:id="833761039">
          <w:marLeft w:val="640"/>
          <w:marRight w:val="0"/>
          <w:marTop w:val="0"/>
          <w:marBottom w:val="0"/>
          <w:divBdr>
            <w:top w:val="none" w:sz="0" w:space="0" w:color="auto"/>
            <w:left w:val="none" w:sz="0" w:space="0" w:color="auto"/>
            <w:bottom w:val="none" w:sz="0" w:space="0" w:color="auto"/>
            <w:right w:val="none" w:sz="0" w:space="0" w:color="auto"/>
          </w:divBdr>
        </w:div>
        <w:div w:id="861748652">
          <w:marLeft w:val="640"/>
          <w:marRight w:val="0"/>
          <w:marTop w:val="0"/>
          <w:marBottom w:val="0"/>
          <w:divBdr>
            <w:top w:val="none" w:sz="0" w:space="0" w:color="auto"/>
            <w:left w:val="none" w:sz="0" w:space="0" w:color="auto"/>
            <w:bottom w:val="none" w:sz="0" w:space="0" w:color="auto"/>
            <w:right w:val="none" w:sz="0" w:space="0" w:color="auto"/>
          </w:divBdr>
        </w:div>
        <w:div w:id="892352501">
          <w:marLeft w:val="640"/>
          <w:marRight w:val="0"/>
          <w:marTop w:val="0"/>
          <w:marBottom w:val="0"/>
          <w:divBdr>
            <w:top w:val="none" w:sz="0" w:space="0" w:color="auto"/>
            <w:left w:val="none" w:sz="0" w:space="0" w:color="auto"/>
            <w:bottom w:val="none" w:sz="0" w:space="0" w:color="auto"/>
            <w:right w:val="none" w:sz="0" w:space="0" w:color="auto"/>
          </w:divBdr>
        </w:div>
        <w:div w:id="893732107">
          <w:marLeft w:val="640"/>
          <w:marRight w:val="0"/>
          <w:marTop w:val="0"/>
          <w:marBottom w:val="0"/>
          <w:divBdr>
            <w:top w:val="none" w:sz="0" w:space="0" w:color="auto"/>
            <w:left w:val="none" w:sz="0" w:space="0" w:color="auto"/>
            <w:bottom w:val="none" w:sz="0" w:space="0" w:color="auto"/>
            <w:right w:val="none" w:sz="0" w:space="0" w:color="auto"/>
          </w:divBdr>
        </w:div>
        <w:div w:id="912929407">
          <w:marLeft w:val="640"/>
          <w:marRight w:val="0"/>
          <w:marTop w:val="0"/>
          <w:marBottom w:val="0"/>
          <w:divBdr>
            <w:top w:val="none" w:sz="0" w:space="0" w:color="auto"/>
            <w:left w:val="none" w:sz="0" w:space="0" w:color="auto"/>
            <w:bottom w:val="none" w:sz="0" w:space="0" w:color="auto"/>
            <w:right w:val="none" w:sz="0" w:space="0" w:color="auto"/>
          </w:divBdr>
        </w:div>
        <w:div w:id="990720695">
          <w:marLeft w:val="640"/>
          <w:marRight w:val="0"/>
          <w:marTop w:val="0"/>
          <w:marBottom w:val="0"/>
          <w:divBdr>
            <w:top w:val="none" w:sz="0" w:space="0" w:color="auto"/>
            <w:left w:val="none" w:sz="0" w:space="0" w:color="auto"/>
            <w:bottom w:val="none" w:sz="0" w:space="0" w:color="auto"/>
            <w:right w:val="none" w:sz="0" w:space="0" w:color="auto"/>
          </w:divBdr>
        </w:div>
        <w:div w:id="995259063">
          <w:marLeft w:val="640"/>
          <w:marRight w:val="0"/>
          <w:marTop w:val="0"/>
          <w:marBottom w:val="0"/>
          <w:divBdr>
            <w:top w:val="none" w:sz="0" w:space="0" w:color="auto"/>
            <w:left w:val="none" w:sz="0" w:space="0" w:color="auto"/>
            <w:bottom w:val="none" w:sz="0" w:space="0" w:color="auto"/>
            <w:right w:val="none" w:sz="0" w:space="0" w:color="auto"/>
          </w:divBdr>
        </w:div>
        <w:div w:id="1013874251">
          <w:marLeft w:val="640"/>
          <w:marRight w:val="0"/>
          <w:marTop w:val="0"/>
          <w:marBottom w:val="0"/>
          <w:divBdr>
            <w:top w:val="none" w:sz="0" w:space="0" w:color="auto"/>
            <w:left w:val="none" w:sz="0" w:space="0" w:color="auto"/>
            <w:bottom w:val="none" w:sz="0" w:space="0" w:color="auto"/>
            <w:right w:val="none" w:sz="0" w:space="0" w:color="auto"/>
          </w:divBdr>
        </w:div>
        <w:div w:id="1025473572">
          <w:marLeft w:val="640"/>
          <w:marRight w:val="0"/>
          <w:marTop w:val="0"/>
          <w:marBottom w:val="0"/>
          <w:divBdr>
            <w:top w:val="none" w:sz="0" w:space="0" w:color="auto"/>
            <w:left w:val="none" w:sz="0" w:space="0" w:color="auto"/>
            <w:bottom w:val="none" w:sz="0" w:space="0" w:color="auto"/>
            <w:right w:val="none" w:sz="0" w:space="0" w:color="auto"/>
          </w:divBdr>
        </w:div>
        <w:div w:id="1032146515">
          <w:marLeft w:val="640"/>
          <w:marRight w:val="0"/>
          <w:marTop w:val="0"/>
          <w:marBottom w:val="0"/>
          <w:divBdr>
            <w:top w:val="none" w:sz="0" w:space="0" w:color="auto"/>
            <w:left w:val="none" w:sz="0" w:space="0" w:color="auto"/>
            <w:bottom w:val="none" w:sz="0" w:space="0" w:color="auto"/>
            <w:right w:val="none" w:sz="0" w:space="0" w:color="auto"/>
          </w:divBdr>
        </w:div>
        <w:div w:id="1053428985">
          <w:marLeft w:val="640"/>
          <w:marRight w:val="0"/>
          <w:marTop w:val="0"/>
          <w:marBottom w:val="0"/>
          <w:divBdr>
            <w:top w:val="none" w:sz="0" w:space="0" w:color="auto"/>
            <w:left w:val="none" w:sz="0" w:space="0" w:color="auto"/>
            <w:bottom w:val="none" w:sz="0" w:space="0" w:color="auto"/>
            <w:right w:val="none" w:sz="0" w:space="0" w:color="auto"/>
          </w:divBdr>
        </w:div>
        <w:div w:id="1061244901">
          <w:marLeft w:val="640"/>
          <w:marRight w:val="0"/>
          <w:marTop w:val="0"/>
          <w:marBottom w:val="0"/>
          <w:divBdr>
            <w:top w:val="none" w:sz="0" w:space="0" w:color="auto"/>
            <w:left w:val="none" w:sz="0" w:space="0" w:color="auto"/>
            <w:bottom w:val="none" w:sz="0" w:space="0" w:color="auto"/>
            <w:right w:val="none" w:sz="0" w:space="0" w:color="auto"/>
          </w:divBdr>
        </w:div>
        <w:div w:id="1065760387">
          <w:marLeft w:val="640"/>
          <w:marRight w:val="0"/>
          <w:marTop w:val="0"/>
          <w:marBottom w:val="0"/>
          <w:divBdr>
            <w:top w:val="none" w:sz="0" w:space="0" w:color="auto"/>
            <w:left w:val="none" w:sz="0" w:space="0" w:color="auto"/>
            <w:bottom w:val="none" w:sz="0" w:space="0" w:color="auto"/>
            <w:right w:val="none" w:sz="0" w:space="0" w:color="auto"/>
          </w:divBdr>
        </w:div>
        <w:div w:id="1068846798">
          <w:marLeft w:val="640"/>
          <w:marRight w:val="0"/>
          <w:marTop w:val="0"/>
          <w:marBottom w:val="0"/>
          <w:divBdr>
            <w:top w:val="none" w:sz="0" w:space="0" w:color="auto"/>
            <w:left w:val="none" w:sz="0" w:space="0" w:color="auto"/>
            <w:bottom w:val="none" w:sz="0" w:space="0" w:color="auto"/>
            <w:right w:val="none" w:sz="0" w:space="0" w:color="auto"/>
          </w:divBdr>
        </w:div>
        <w:div w:id="1126779670">
          <w:marLeft w:val="640"/>
          <w:marRight w:val="0"/>
          <w:marTop w:val="0"/>
          <w:marBottom w:val="0"/>
          <w:divBdr>
            <w:top w:val="none" w:sz="0" w:space="0" w:color="auto"/>
            <w:left w:val="none" w:sz="0" w:space="0" w:color="auto"/>
            <w:bottom w:val="none" w:sz="0" w:space="0" w:color="auto"/>
            <w:right w:val="none" w:sz="0" w:space="0" w:color="auto"/>
          </w:divBdr>
        </w:div>
        <w:div w:id="1216889740">
          <w:marLeft w:val="640"/>
          <w:marRight w:val="0"/>
          <w:marTop w:val="0"/>
          <w:marBottom w:val="0"/>
          <w:divBdr>
            <w:top w:val="none" w:sz="0" w:space="0" w:color="auto"/>
            <w:left w:val="none" w:sz="0" w:space="0" w:color="auto"/>
            <w:bottom w:val="none" w:sz="0" w:space="0" w:color="auto"/>
            <w:right w:val="none" w:sz="0" w:space="0" w:color="auto"/>
          </w:divBdr>
        </w:div>
        <w:div w:id="1228760658">
          <w:marLeft w:val="640"/>
          <w:marRight w:val="0"/>
          <w:marTop w:val="0"/>
          <w:marBottom w:val="0"/>
          <w:divBdr>
            <w:top w:val="none" w:sz="0" w:space="0" w:color="auto"/>
            <w:left w:val="none" w:sz="0" w:space="0" w:color="auto"/>
            <w:bottom w:val="none" w:sz="0" w:space="0" w:color="auto"/>
            <w:right w:val="none" w:sz="0" w:space="0" w:color="auto"/>
          </w:divBdr>
        </w:div>
        <w:div w:id="1282691924">
          <w:marLeft w:val="640"/>
          <w:marRight w:val="0"/>
          <w:marTop w:val="0"/>
          <w:marBottom w:val="0"/>
          <w:divBdr>
            <w:top w:val="none" w:sz="0" w:space="0" w:color="auto"/>
            <w:left w:val="none" w:sz="0" w:space="0" w:color="auto"/>
            <w:bottom w:val="none" w:sz="0" w:space="0" w:color="auto"/>
            <w:right w:val="none" w:sz="0" w:space="0" w:color="auto"/>
          </w:divBdr>
        </w:div>
        <w:div w:id="1305544054">
          <w:marLeft w:val="640"/>
          <w:marRight w:val="0"/>
          <w:marTop w:val="0"/>
          <w:marBottom w:val="0"/>
          <w:divBdr>
            <w:top w:val="none" w:sz="0" w:space="0" w:color="auto"/>
            <w:left w:val="none" w:sz="0" w:space="0" w:color="auto"/>
            <w:bottom w:val="none" w:sz="0" w:space="0" w:color="auto"/>
            <w:right w:val="none" w:sz="0" w:space="0" w:color="auto"/>
          </w:divBdr>
        </w:div>
        <w:div w:id="1309432306">
          <w:marLeft w:val="640"/>
          <w:marRight w:val="0"/>
          <w:marTop w:val="0"/>
          <w:marBottom w:val="0"/>
          <w:divBdr>
            <w:top w:val="none" w:sz="0" w:space="0" w:color="auto"/>
            <w:left w:val="none" w:sz="0" w:space="0" w:color="auto"/>
            <w:bottom w:val="none" w:sz="0" w:space="0" w:color="auto"/>
            <w:right w:val="none" w:sz="0" w:space="0" w:color="auto"/>
          </w:divBdr>
        </w:div>
        <w:div w:id="1396124093">
          <w:marLeft w:val="640"/>
          <w:marRight w:val="0"/>
          <w:marTop w:val="0"/>
          <w:marBottom w:val="0"/>
          <w:divBdr>
            <w:top w:val="none" w:sz="0" w:space="0" w:color="auto"/>
            <w:left w:val="none" w:sz="0" w:space="0" w:color="auto"/>
            <w:bottom w:val="none" w:sz="0" w:space="0" w:color="auto"/>
            <w:right w:val="none" w:sz="0" w:space="0" w:color="auto"/>
          </w:divBdr>
        </w:div>
        <w:div w:id="1416778857">
          <w:marLeft w:val="640"/>
          <w:marRight w:val="0"/>
          <w:marTop w:val="0"/>
          <w:marBottom w:val="0"/>
          <w:divBdr>
            <w:top w:val="none" w:sz="0" w:space="0" w:color="auto"/>
            <w:left w:val="none" w:sz="0" w:space="0" w:color="auto"/>
            <w:bottom w:val="none" w:sz="0" w:space="0" w:color="auto"/>
            <w:right w:val="none" w:sz="0" w:space="0" w:color="auto"/>
          </w:divBdr>
        </w:div>
        <w:div w:id="1457918191">
          <w:marLeft w:val="640"/>
          <w:marRight w:val="0"/>
          <w:marTop w:val="0"/>
          <w:marBottom w:val="0"/>
          <w:divBdr>
            <w:top w:val="none" w:sz="0" w:space="0" w:color="auto"/>
            <w:left w:val="none" w:sz="0" w:space="0" w:color="auto"/>
            <w:bottom w:val="none" w:sz="0" w:space="0" w:color="auto"/>
            <w:right w:val="none" w:sz="0" w:space="0" w:color="auto"/>
          </w:divBdr>
        </w:div>
        <w:div w:id="1461728372">
          <w:marLeft w:val="640"/>
          <w:marRight w:val="0"/>
          <w:marTop w:val="0"/>
          <w:marBottom w:val="0"/>
          <w:divBdr>
            <w:top w:val="none" w:sz="0" w:space="0" w:color="auto"/>
            <w:left w:val="none" w:sz="0" w:space="0" w:color="auto"/>
            <w:bottom w:val="none" w:sz="0" w:space="0" w:color="auto"/>
            <w:right w:val="none" w:sz="0" w:space="0" w:color="auto"/>
          </w:divBdr>
        </w:div>
        <w:div w:id="1471240785">
          <w:marLeft w:val="640"/>
          <w:marRight w:val="0"/>
          <w:marTop w:val="0"/>
          <w:marBottom w:val="0"/>
          <w:divBdr>
            <w:top w:val="none" w:sz="0" w:space="0" w:color="auto"/>
            <w:left w:val="none" w:sz="0" w:space="0" w:color="auto"/>
            <w:bottom w:val="none" w:sz="0" w:space="0" w:color="auto"/>
            <w:right w:val="none" w:sz="0" w:space="0" w:color="auto"/>
          </w:divBdr>
        </w:div>
        <w:div w:id="1488284985">
          <w:marLeft w:val="640"/>
          <w:marRight w:val="0"/>
          <w:marTop w:val="0"/>
          <w:marBottom w:val="0"/>
          <w:divBdr>
            <w:top w:val="none" w:sz="0" w:space="0" w:color="auto"/>
            <w:left w:val="none" w:sz="0" w:space="0" w:color="auto"/>
            <w:bottom w:val="none" w:sz="0" w:space="0" w:color="auto"/>
            <w:right w:val="none" w:sz="0" w:space="0" w:color="auto"/>
          </w:divBdr>
        </w:div>
        <w:div w:id="1501193417">
          <w:marLeft w:val="640"/>
          <w:marRight w:val="0"/>
          <w:marTop w:val="0"/>
          <w:marBottom w:val="0"/>
          <w:divBdr>
            <w:top w:val="none" w:sz="0" w:space="0" w:color="auto"/>
            <w:left w:val="none" w:sz="0" w:space="0" w:color="auto"/>
            <w:bottom w:val="none" w:sz="0" w:space="0" w:color="auto"/>
            <w:right w:val="none" w:sz="0" w:space="0" w:color="auto"/>
          </w:divBdr>
        </w:div>
        <w:div w:id="1534614715">
          <w:marLeft w:val="640"/>
          <w:marRight w:val="0"/>
          <w:marTop w:val="0"/>
          <w:marBottom w:val="0"/>
          <w:divBdr>
            <w:top w:val="none" w:sz="0" w:space="0" w:color="auto"/>
            <w:left w:val="none" w:sz="0" w:space="0" w:color="auto"/>
            <w:bottom w:val="none" w:sz="0" w:space="0" w:color="auto"/>
            <w:right w:val="none" w:sz="0" w:space="0" w:color="auto"/>
          </w:divBdr>
        </w:div>
        <w:div w:id="1548104803">
          <w:marLeft w:val="640"/>
          <w:marRight w:val="0"/>
          <w:marTop w:val="0"/>
          <w:marBottom w:val="0"/>
          <w:divBdr>
            <w:top w:val="none" w:sz="0" w:space="0" w:color="auto"/>
            <w:left w:val="none" w:sz="0" w:space="0" w:color="auto"/>
            <w:bottom w:val="none" w:sz="0" w:space="0" w:color="auto"/>
            <w:right w:val="none" w:sz="0" w:space="0" w:color="auto"/>
          </w:divBdr>
        </w:div>
        <w:div w:id="1548762627">
          <w:marLeft w:val="640"/>
          <w:marRight w:val="0"/>
          <w:marTop w:val="0"/>
          <w:marBottom w:val="0"/>
          <w:divBdr>
            <w:top w:val="none" w:sz="0" w:space="0" w:color="auto"/>
            <w:left w:val="none" w:sz="0" w:space="0" w:color="auto"/>
            <w:bottom w:val="none" w:sz="0" w:space="0" w:color="auto"/>
            <w:right w:val="none" w:sz="0" w:space="0" w:color="auto"/>
          </w:divBdr>
        </w:div>
        <w:div w:id="1549297582">
          <w:marLeft w:val="640"/>
          <w:marRight w:val="0"/>
          <w:marTop w:val="0"/>
          <w:marBottom w:val="0"/>
          <w:divBdr>
            <w:top w:val="none" w:sz="0" w:space="0" w:color="auto"/>
            <w:left w:val="none" w:sz="0" w:space="0" w:color="auto"/>
            <w:bottom w:val="none" w:sz="0" w:space="0" w:color="auto"/>
            <w:right w:val="none" w:sz="0" w:space="0" w:color="auto"/>
          </w:divBdr>
        </w:div>
        <w:div w:id="1561403094">
          <w:marLeft w:val="640"/>
          <w:marRight w:val="0"/>
          <w:marTop w:val="0"/>
          <w:marBottom w:val="0"/>
          <w:divBdr>
            <w:top w:val="none" w:sz="0" w:space="0" w:color="auto"/>
            <w:left w:val="none" w:sz="0" w:space="0" w:color="auto"/>
            <w:bottom w:val="none" w:sz="0" w:space="0" w:color="auto"/>
            <w:right w:val="none" w:sz="0" w:space="0" w:color="auto"/>
          </w:divBdr>
        </w:div>
        <w:div w:id="1573659765">
          <w:marLeft w:val="640"/>
          <w:marRight w:val="0"/>
          <w:marTop w:val="0"/>
          <w:marBottom w:val="0"/>
          <w:divBdr>
            <w:top w:val="none" w:sz="0" w:space="0" w:color="auto"/>
            <w:left w:val="none" w:sz="0" w:space="0" w:color="auto"/>
            <w:bottom w:val="none" w:sz="0" w:space="0" w:color="auto"/>
            <w:right w:val="none" w:sz="0" w:space="0" w:color="auto"/>
          </w:divBdr>
        </w:div>
        <w:div w:id="1590309227">
          <w:marLeft w:val="640"/>
          <w:marRight w:val="0"/>
          <w:marTop w:val="0"/>
          <w:marBottom w:val="0"/>
          <w:divBdr>
            <w:top w:val="none" w:sz="0" w:space="0" w:color="auto"/>
            <w:left w:val="none" w:sz="0" w:space="0" w:color="auto"/>
            <w:bottom w:val="none" w:sz="0" w:space="0" w:color="auto"/>
            <w:right w:val="none" w:sz="0" w:space="0" w:color="auto"/>
          </w:divBdr>
        </w:div>
        <w:div w:id="1625230334">
          <w:marLeft w:val="640"/>
          <w:marRight w:val="0"/>
          <w:marTop w:val="0"/>
          <w:marBottom w:val="0"/>
          <w:divBdr>
            <w:top w:val="none" w:sz="0" w:space="0" w:color="auto"/>
            <w:left w:val="none" w:sz="0" w:space="0" w:color="auto"/>
            <w:bottom w:val="none" w:sz="0" w:space="0" w:color="auto"/>
            <w:right w:val="none" w:sz="0" w:space="0" w:color="auto"/>
          </w:divBdr>
        </w:div>
        <w:div w:id="1630667344">
          <w:marLeft w:val="640"/>
          <w:marRight w:val="0"/>
          <w:marTop w:val="0"/>
          <w:marBottom w:val="0"/>
          <w:divBdr>
            <w:top w:val="none" w:sz="0" w:space="0" w:color="auto"/>
            <w:left w:val="none" w:sz="0" w:space="0" w:color="auto"/>
            <w:bottom w:val="none" w:sz="0" w:space="0" w:color="auto"/>
            <w:right w:val="none" w:sz="0" w:space="0" w:color="auto"/>
          </w:divBdr>
        </w:div>
        <w:div w:id="1664240685">
          <w:marLeft w:val="640"/>
          <w:marRight w:val="0"/>
          <w:marTop w:val="0"/>
          <w:marBottom w:val="0"/>
          <w:divBdr>
            <w:top w:val="none" w:sz="0" w:space="0" w:color="auto"/>
            <w:left w:val="none" w:sz="0" w:space="0" w:color="auto"/>
            <w:bottom w:val="none" w:sz="0" w:space="0" w:color="auto"/>
            <w:right w:val="none" w:sz="0" w:space="0" w:color="auto"/>
          </w:divBdr>
        </w:div>
        <w:div w:id="1729920316">
          <w:marLeft w:val="640"/>
          <w:marRight w:val="0"/>
          <w:marTop w:val="0"/>
          <w:marBottom w:val="0"/>
          <w:divBdr>
            <w:top w:val="none" w:sz="0" w:space="0" w:color="auto"/>
            <w:left w:val="none" w:sz="0" w:space="0" w:color="auto"/>
            <w:bottom w:val="none" w:sz="0" w:space="0" w:color="auto"/>
            <w:right w:val="none" w:sz="0" w:space="0" w:color="auto"/>
          </w:divBdr>
        </w:div>
        <w:div w:id="1767769576">
          <w:marLeft w:val="640"/>
          <w:marRight w:val="0"/>
          <w:marTop w:val="0"/>
          <w:marBottom w:val="0"/>
          <w:divBdr>
            <w:top w:val="none" w:sz="0" w:space="0" w:color="auto"/>
            <w:left w:val="none" w:sz="0" w:space="0" w:color="auto"/>
            <w:bottom w:val="none" w:sz="0" w:space="0" w:color="auto"/>
            <w:right w:val="none" w:sz="0" w:space="0" w:color="auto"/>
          </w:divBdr>
        </w:div>
        <w:div w:id="1850101692">
          <w:marLeft w:val="640"/>
          <w:marRight w:val="0"/>
          <w:marTop w:val="0"/>
          <w:marBottom w:val="0"/>
          <w:divBdr>
            <w:top w:val="none" w:sz="0" w:space="0" w:color="auto"/>
            <w:left w:val="none" w:sz="0" w:space="0" w:color="auto"/>
            <w:bottom w:val="none" w:sz="0" w:space="0" w:color="auto"/>
            <w:right w:val="none" w:sz="0" w:space="0" w:color="auto"/>
          </w:divBdr>
        </w:div>
        <w:div w:id="1855456983">
          <w:marLeft w:val="640"/>
          <w:marRight w:val="0"/>
          <w:marTop w:val="0"/>
          <w:marBottom w:val="0"/>
          <w:divBdr>
            <w:top w:val="none" w:sz="0" w:space="0" w:color="auto"/>
            <w:left w:val="none" w:sz="0" w:space="0" w:color="auto"/>
            <w:bottom w:val="none" w:sz="0" w:space="0" w:color="auto"/>
            <w:right w:val="none" w:sz="0" w:space="0" w:color="auto"/>
          </w:divBdr>
        </w:div>
        <w:div w:id="1861508627">
          <w:marLeft w:val="640"/>
          <w:marRight w:val="0"/>
          <w:marTop w:val="0"/>
          <w:marBottom w:val="0"/>
          <w:divBdr>
            <w:top w:val="none" w:sz="0" w:space="0" w:color="auto"/>
            <w:left w:val="none" w:sz="0" w:space="0" w:color="auto"/>
            <w:bottom w:val="none" w:sz="0" w:space="0" w:color="auto"/>
            <w:right w:val="none" w:sz="0" w:space="0" w:color="auto"/>
          </w:divBdr>
        </w:div>
        <w:div w:id="1863468939">
          <w:marLeft w:val="640"/>
          <w:marRight w:val="0"/>
          <w:marTop w:val="0"/>
          <w:marBottom w:val="0"/>
          <w:divBdr>
            <w:top w:val="none" w:sz="0" w:space="0" w:color="auto"/>
            <w:left w:val="none" w:sz="0" w:space="0" w:color="auto"/>
            <w:bottom w:val="none" w:sz="0" w:space="0" w:color="auto"/>
            <w:right w:val="none" w:sz="0" w:space="0" w:color="auto"/>
          </w:divBdr>
        </w:div>
        <w:div w:id="1875270564">
          <w:marLeft w:val="640"/>
          <w:marRight w:val="0"/>
          <w:marTop w:val="0"/>
          <w:marBottom w:val="0"/>
          <w:divBdr>
            <w:top w:val="none" w:sz="0" w:space="0" w:color="auto"/>
            <w:left w:val="none" w:sz="0" w:space="0" w:color="auto"/>
            <w:bottom w:val="none" w:sz="0" w:space="0" w:color="auto"/>
            <w:right w:val="none" w:sz="0" w:space="0" w:color="auto"/>
          </w:divBdr>
        </w:div>
        <w:div w:id="1896117221">
          <w:marLeft w:val="640"/>
          <w:marRight w:val="0"/>
          <w:marTop w:val="0"/>
          <w:marBottom w:val="0"/>
          <w:divBdr>
            <w:top w:val="none" w:sz="0" w:space="0" w:color="auto"/>
            <w:left w:val="none" w:sz="0" w:space="0" w:color="auto"/>
            <w:bottom w:val="none" w:sz="0" w:space="0" w:color="auto"/>
            <w:right w:val="none" w:sz="0" w:space="0" w:color="auto"/>
          </w:divBdr>
        </w:div>
        <w:div w:id="1999503848">
          <w:marLeft w:val="640"/>
          <w:marRight w:val="0"/>
          <w:marTop w:val="0"/>
          <w:marBottom w:val="0"/>
          <w:divBdr>
            <w:top w:val="none" w:sz="0" w:space="0" w:color="auto"/>
            <w:left w:val="none" w:sz="0" w:space="0" w:color="auto"/>
            <w:bottom w:val="none" w:sz="0" w:space="0" w:color="auto"/>
            <w:right w:val="none" w:sz="0" w:space="0" w:color="auto"/>
          </w:divBdr>
        </w:div>
        <w:div w:id="2023511398">
          <w:marLeft w:val="640"/>
          <w:marRight w:val="0"/>
          <w:marTop w:val="0"/>
          <w:marBottom w:val="0"/>
          <w:divBdr>
            <w:top w:val="none" w:sz="0" w:space="0" w:color="auto"/>
            <w:left w:val="none" w:sz="0" w:space="0" w:color="auto"/>
            <w:bottom w:val="none" w:sz="0" w:space="0" w:color="auto"/>
            <w:right w:val="none" w:sz="0" w:space="0" w:color="auto"/>
          </w:divBdr>
        </w:div>
        <w:div w:id="2033651069">
          <w:marLeft w:val="640"/>
          <w:marRight w:val="0"/>
          <w:marTop w:val="0"/>
          <w:marBottom w:val="0"/>
          <w:divBdr>
            <w:top w:val="none" w:sz="0" w:space="0" w:color="auto"/>
            <w:left w:val="none" w:sz="0" w:space="0" w:color="auto"/>
            <w:bottom w:val="none" w:sz="0" w:space="0" w:color="auto"/>
            <w:right w:val="none" w:sz="0" w:space="0" w:color="auto"/>
          </w:divBdr>
        </w:div>
        <w:div w:id="2062626848">
          <w:marLeft w:val="640"/>
          <w:marRight w:val="0"/>
          <w:marTop w:val="0"/>
          <w:marBottom w:val="0"/>
          <w:divBdr>
            <w:top w:val="none" w:sz="0" w:space="0" w:color="auto"/>
            <w:left w:val="none" w:sz="0" w:space="0" w:color="auto"/>
            <w:bottom w:val="none" w:sz="0" w:space="0" w:color="auto"/>
            <w:right w:val="none" w:sz="0" w:space="0" w:color="auto"/>
          </w:divBdr>
        </w:div>
        <w:div w:id="2089421414">
          <w:marLeft w:val="640"/>
          <w:marRight w:val="0"/>
          <w:marTop w:val="0"/>
          <w:marBottom w:val="0"/>
          <w:divBdr>
            <w:top w:val="none" w:sz="0" w:space="0" w:color="auto"/>
            <w:left w:val="none" w:sz="0" w:space="0" w:color="auto"/>
            <w:bottom w:val="none" w:sz="0" w:space="0" w:color="auto"/>
            <w:right w:val="none" w:sz="0" w:space="0" w:color="auto"/>
          </w:divBdr>
        </w:div>
        <w:div w:id="2099402094">
          <w:marLeft w:val="640"/>
          <w:marRight w:val="0"/>
          <w:marTop w:val="0"/>
          <w:marBottom w:val="0"/>
          <w:divBdr>
            <w:top w:val="none" w:sz="0" w:space="0" w:color="auto"/>
            <w:left w:val="none" w:sz="0" w:space="0" w:color="auto"/>
            <w:bottom w:val="none" w:sz="0" w:space="0" w:color="auto"/>
            <w:right w:val="none" w:sz="0" w:space="0" w:color="auto"/>
          </w:divBdr>
        </w:div>
        <w:div w:id="2112578370">
          <w:marLeft w:val="640"/>
          <w:marRight w:val="0"/>
          <w:marTop w:val="0"/>
          <w:marBottom w:val="0"/>
          <w:divBdr>
            <w:top w:val="none" w:sz="0" w:space="0" w:color="auto"/>
            <w:left w:val="none" w:sz="0" w:space="0" w:color="auto"/>
            <w:bottom w:val="none" w:sz="0" w:space="0" w:color="auto"/>
            <w:right w:val="none" w:sz="0" w:space="0" w:color="auto"/>
          </w:divBdr>
        </w:div>
        <w:div w:id="2125683478">
          <w:marLeft w:val="640"/>
          <w:marRight w:val="0"/>
          <w:marTop w:val="0"/>
          <w:marBottom w:val="0"/>
          <w:divBdr>
            <w:top w:val="none" w:sz="0" w:space="0" w:color="auto"/>
            <w:left w:val="none" w:sz="0" w:space="0" w:color="auto"/>
            <w:bottom w:val="none" w:sz="0" w:space="0" w:color="auto"/>
            <w:right w:val="none" w:sz="0" w:space="0" w:color="auto"/>
          </w:divBdr>
        </w:div>
        <w:div w:id="2129473331">
          <w:marLeft w:val="640"/>
          <w:marRight w:val="0"/>
          <w:marTop w:val="0"/>
          <w:marBottom w:val="0"/>
          <w:divBdr>
            <w:top w:val="none" w:sz="0" w:space="0" w:color="auto"/>
            <w:left w:val="none" w:sz="0" w:space="0" w:color="auto"/>
            <w:bottom w:val="none" w:sz="0" w:space="0" w:color="auto"/>
            <w:right w:val="none" w:sz="0" w:space="0" w:color="auto"/>
          </w:divBdr>
        </w:div>
      </w:divsChild>
    </w:div>
    <w:div w:id="1591083447">
      <w:bodyDiv w:val="1"/>
      <w:marLeft w:val="0"/>
      <w:marRight w:val="0"/>
      <w:marTop w:val="0"/>
      <w:marBottom w:val="0"/>
      <w:divBdr>
        <w:top w:val="none" w:sz="0" w:space="0" w:color="auto"/>
        <w:left w:val="none" w:sz="0" w:space="0" w:color="auto"/>
        <w:bottom w:val="none" w:sz="0" w:space="0" w:color="auto"/>
        <w:right w:val="none" w:sz="0" w:space="0" w:color="auto"/>
      </w:divBdr>
      <w:divsChild>
        <w:div w:id="15890008">
          <w:marLeft w:val="640"/>
          <w:marRight w:val="0"/>
          <w:marTop w:val="0"/>
          <w:marBottom w:val="0"/>
          <w:divBdr>
            <w:top w:val="none" w:sz="0" w:space="0" w:color="auto"/>
            <w:left w:val="none" w:sz="0" w:space="0" w:color="auto"/>
            <w:bottom w:val="none" w:sz="0" w:space="0" w:color="auto"/>
            <w:right w:val="none" w:sz="0" w:space="0" w:color="auto"/>
          </w:divBdr>
        </w:div>
        <w:div w:id="43602466">
          <w:marLeft w:val="640"/>
          <w:marRight w:val="0"/>
          <w:marTop w:val="0"/>
          <w:marBottom w:val="0"/>
          <w:divBdr>
            <w:top w:val="none" w:sz="0" w:space="0" w:color="auto"/>
            <w:left w:val="none" w:sz="0" w:space="0" w:color="auto"/>
            <w:bottom w:val="none" w:sz="0" w:space="0" w:color="auto"/>
            <w:right w:val="none" w:sz="0" w:space="0" w:color="auto"/>
          </w:divBdr>
        </w:div>
        <w:div w:id="46612193">
          <w:marLeft w:val="640"/>
          <w:marRight w:val="0"/>
          <w:marTop w:val="0"/>
          <w:marBottom w:val="0"/>
          <w:divBdr>
            <w:top w:val="none" w:sz="0" w:space="0" w:color="auto"/>
            <w:left w:val="none" w:sz="0" w:space="0" w:color="auto"/>
            <w:bottom w:val="none" w:sz="0" w:space="0" w:color="auto"/>
            <w:right w:val="none" w:sz="0" w:space="0" w:color="auto"/>
          </w:divBdr>
        </w:div>
        <w:div w:id="69541496">
          <w:marLeft w:val="640"/>
          <w:marRight w:val="0"/>
          <w:marTop w:val="0"/>
          <w:marBottom w:val="0"/>
          <w:divBdr>
            <w:top w:val="none" w:sz="0" w:space="0" w:color="auto"/>
            <w:left w:val="none" w:sz="0" w:space="0" w:color="auto"/>
            <w:bottom w:val="none" w:sz="0" w:space="0" w:color="auto"/>
            <w:right w:val="none" w:sz="0" w:space="0" w:color="auto"/>
          </w:divBdr>
        </w:div>
        <w:div w:id="84304694">
          <w:marLeft w:val="640"/>
          <w:marRight w:val="0"/>
          <w:marTop w:val="0"/>
          <w:marBottom w:val="0"/>
          <w:divBdr>
            <w:top w:val="none" w:sz="0" w:space="0" w:color="auto"/>
            <w:left w:val="none" w:sz="0" w:space="0" w:color="auto"/>
            <w:bottom w:val="none" w:sz="0" w:space="0" w:color="auto"/>
            <w:right w:val="none" w:sz="0" w:space="0" w:color="auto"/>
          </w:divBdr>
        </w:div>
        <w:div w:id="110438717">
          <w:marLeft w:val="640"/>
          <w:marRight w:val="0"/>
          <w:marTop w:val="0"/>
          <w:marBottom w:val="0"/>
          <w:divBdr>
            <w:top w:val="none" w:sz="0" w:space="0" w:color="auto"/>
            <w:left w:val="none" w:sz="0" w:space="0" w:color="auto"/>
            <w:bottom w:val="none" w:sz="0" w:space="0" w:color="auto"/>
            <w:right w:val="none" w:sz="0" w:space="0" w:color="auto"/>
          </w:divBdr>
        </w:div>
        <w:div w:id="111170312">
          <w:marLeft w:val="640"/>
          <w:marRight w:val="0"/>
          <w:marTop w:val="0"/>
          <w:marBottom w:val="0"/>
          <w:divBdr>
            <w:top w:val="none" w:sz="0" w:space="0" w:color="auto"/>
            <w:left w:val="none" w:sz="0" w:space="0" w:color="auto"/>
            <w:bottom w:val="none" w:sz="0" w:space="0" w:color="auto"/>
            <w:right w:val="none" w:sz="0" w:space="0" w:color="auto"/>
          </w:divBdr>
        </w:div>
        <w:div w:id="119808777">
          <w:marLeft w:val="640"/>
          <w:marRight w:val="0"/>
          <w:marTop w:val="0"/>
          <w:marBottom w:val="0"/>
          <w:divBdr>
            <w:top w:val="none" w:sz="0" w:space="0" w:color="auto"/>
            <w:left w:val="none" w:sz="0" w:space="0" w:color="auto"/>
            <w:bottom w:val="none" w:sz="0" w:space="0" w:color="auto"/>
            <w:right w:val="none" w:sz="0" w:space="0" w:color="auto"/>
          </w:divBdr>
        </w:div>
        <w:div w:id="126319767">
          <w:marLeft w:val="640"/>
          <w:marRight w:val="0"/>
          <w:marTop w:val="0"/>
          <w:marBottom w:val="0"/>
          <w:divBdr>
            <w:top w:val="none" w:sz="0" w:space="0" w:color="auto"/>
            <w:left w:val="none" w:sz="0" w:space="0" w:color="auto"/>
            <w:bottom w:val="none" w:sz="0" w:space="0" w:color="auto"/>
            <w:right w:val="none" w:sz="0" w:space="0" w:color="auto"/>
          </w:divBdr>
        </w:div>
        <w:div w:id="129173890">
          <w:marLeft w:val="640"/>
          <w:marRight w:val="0"/>
          <w:marTop w:val="0"/>
          <w:marBottom w:val="0"/>
          <w:divBdr>
            <w:top w:val="none" w:sz="0" w:space="0" w:color="auto"/>
            <w:left w:val="none" w:sz="0" w:space="0" w:color="auto"/>
            <w:bottom w:val="none" w:sz="0" w:space="0" w:color="auto"/>
            <w:right w:val="none" w:sz="0" w:space="0" w:color="auto"/>
          </w:divBdr>
        </w:div>
        <w:div w:id="169180554">
          <w:marLeft w:val="640"/>
          <w:marRight w:val="0"/>
          <w:marTop w:val="0"/>
          <w:marBottom w:val="0"/>
          <w:divBdr>
            <w:top w:val="none" w:sz="0" w:space="0" w:color="auto"/>
            <w:left w:val="none" w:sz="0" w:space="0" w:color="auto"/>
            <w:bottom w:val="none" w:sz="0" w:space="0" w:color="auto"/>
            <w:right w:val="none" w:sz="0" w:space="0" w:color="auto"/>
          </w:divBdr>
        </w:div>
        <w:div w:id="234514201">
          <w:marLeft w:val="640"/>
          <w:marRight w:val="0"/>
          <w:marTop w:val="0"/>
          <w:marBottom w:val="0"/>
          <w:divBdr>
            <w:top w:val="none" w:sz="0" w:space="0" w:color="auto"/>
            <w:left w:val="none" w:sz="0" w:space="0" w:color="auto"/>
            <w:bottom w:val="none" w:sz="0" w:space="0" w:color="auto"/>
            <w:right w:val="none" w:sz="0" w:space="0" w:color="auto"/>
          </w:divBdr>
        </w:div>
        <w:div w:id="241763894">
          <w:marLeft w:val="640"/>
          <w:marRight w:val="0"/>
          <w:marTop w:val="0"/>
          <w:marBottom w:val="0"/>
          <w:divBdr>
            <w:top w:val="none" w:sz="0" w:space="0" w:color="auto"/>
            <w:left w:val="none" w:sz="0" w:space="0" w:color="auto"/>
            <w:bottom w:val="none" w:sz="0" w:space="0" w:color="auto"/>
            <w:right w:val="none" w:sz="0" w:space="0" w:color="auto"/>
          </w:divBdr>
        </w:div>
        <w:div w:id="267545093">
          <w:marLeft w:val="640"/>
          <w:marRight w:val="0"/>
          <w:marTop w:val="0"/>
          <w:marBottom w:val="0"/>
          <w:divBdr>
            <w:top w:val="none" w:sz="0" w:space="0" w:color="auto"/>
            <w:left w:val="none" w:sz="0" w:space="0" w:color="auto"/>
            <w:bottom w:val="none" w:sz="0" w:space="0" w:color="auto"/>
            <w:right w:val="none" w:sz="0" w:space="0" w:color="auto"/>
          </w:divBdr>
        </w:div>
        <w:div w:id="281110235">
          <w:marLeft w:val="640"/>
          <w:marRight w:val="0"/>
          <w:marTop w:val="0"/>
          <w:marBottom w:val="0"/>
          <w:divBdr>
            <w:top w:val="none" w:sz="0" w:space="0" w:color="auto"/>
            <w:left w:val="none" w:sz="0" w:space="0" w:color="auto"/>
            <w:bottom w:val="none" w:sz="0" w:space="0" w:color="auto"/>
            <w:right w:val="none" w:sz="0" w:space="0" w:color="auto"/>
          </w:divBdr>
        </w:div>
        <w:div w:id="303313668">
          <w:marLeft w:val="640"/>
          <w:marRight w:val="0"/>
          <w:marTop w:val="0"/>
          <w:marBottom w:val="0"/>
          <w:divBdr>
            <w:top w:val="none" w:sz="0" w:space="0" w:color="auto"/>
            <w:left w:val="none" w:sz="0" w:space="0" w:color="auto"/>
            <w:bottom w:val="none" w:sz="0" w:space="0" w:color="auto"/>
            <w:right w:val="none" w:sz="0" w:space="0" w:color="auto"/>
          </w:divBdr>
        </w:div>
        <w:div w:id="312027934">
          <w:marLeft w:val="640"/>
          <w:marRight w:val="0"/>
          <w:marTop w:val="0"/>
          <w:marBottom w:val="0"/>
          <w:divBdr>
            <w:top w:val="none" w:sz="0" w:space="0" w:color="auto"/>
            <w:left w:val="none" w:sz="0" w:space="0" w:color="auto"/>
            <w:bottom w:val="none" w:sz="0" w:space="0" w:color="auto"/>
            <w:right w:val="none" w:sz="0" w:space="0" w:color="auto"/>
          </w:divBdr>
        </w:div>
        <w:div w:id="362367812">
          <w:marLeft w:val="640"/>
          <w:marRight w:val="0"/>
          <w:marTop w:val="0"/>
          <w:marBottom w:val="0"/>
          <w:divBdr>
            <w:top w:val="none" w:sz="0" w:space="0" w:color="auto"/>
            <w:left w:val="none" w:sz="0" w:space="0" w:color="auto"/>
            <w:bottom w:val="none" w:sz="0" w:space="0" w:color="auto"/>
            <w:right w:val="none" w:sz="0" w:space="0" w:color="auto"/>
          </w:divBdr>
        </w:div>
        <w:div w:id="398862621">
          <w:marLeft w:val="640"/>
          <w:marRight w:val="0"/>
          <w:marTop w:val="0"/>
          <w:marBottom w:val="0"/>
          <w:divBdr>
            <w:top w:val="none" w:sz="0" w:space="0" w:color="auto"/>
            <w:left w:val="none" w:sz="0" w:space="0" w:color="auto"/>
            <w:bottom w:val="none" w:sz="0" w:space="0" w:color="auto"/>
            <w:right w:val="none" w:sz="0" w:space="0" w:color="auto"/>
          </w:divBdr>
        </w:div>
        <w:div w:id="435758180">
          <w:marLeft w:val="640"/>
          <w:marRight w:val="0"/>
          <w:marTop w:val="0"/>
          <w:marBottom w:val="0"/>
          <w:divBdr>
            <w:top w:val="none" w:sz="0" w:space="0" w:color="auto"/>
            <w:left w:val="none" w:sz="0" w:space="0" w:color="auto"/>
            <w:bottom w:val="none" w:sz="0" w:space="0" w:color="auto"/>
            <w:right w:val="none" w:sz="0" w:space="0" w:color="auto"/>
          </w:divBdr>
        </w:div>
        <w:div w:id="457139283">
          <w:marLeft w:val="640"/>
          <w:marRight w:val="0"/>
          <w:marTop w:val="0"/>
          <w:marBottom w:val="0"/>
          <w:divBdr>
            <w:top w:val="none" w:sz="0" w:space="0" w:color="auto"/>
            <w:left w:val="none" w:sz="0" w:space="0" w:color="auto"/>
            <w:bottom w:val="none" w:sz="0" w:space="0" w:color="auto"/>
            <w:right w:val="none" w:sz="0" w:space="0" w:color="auto"/>
          </w:divBdr>
        </w:div>
        <w:div w:id="459080432">
          <w:marLeft w:val="640"/>
          <w:marRight w:val="0"/>
          <w:marTop w:val="0"/>
          <w:marBottom w:val="0"/>
          <w:divBdr>
            <w:top w:val="none" w:sz="0" w:space="0" w:color="auto"/>
            <w:left w:val="none" w:sz="0" w:space="0" w:color="auto"/>
            <w:bottom w:val="none" w:sz="0" w:space="0" w:color="auto"/>
            <w:right w:val="none" w:sz="0" w:space="0" w:color="auto"/>
          </w:divBdr>
        </w:div>
        <w:div w:id="535626496">
          <w:marLeft w:val="640"/>
          <w:marRight w:val="0"/>
          <w:marTop w:val="0"/>
          <w:marBottom w:val="0"/>
          <w:divBdr>
            <w:top w:val="none" w:sz="0" w:space="0" w:color="auto"/>
            <w:left w:val="none" w:sz="0" w:space="0" w:color="auto"/>
            <w:bottom w:val="none" w:sz="0" w:space="0" w:color="auto"/>
            <w:right w:val="none" w:sz="0" w:space="0" w:color="auto"/>
          </w:divBdr>
        </w:div>
        <w:div w:id="588007300">
          <w:marLeft w:val="640"/>
          <w:marRight w:val="0"/>
          <w:marTop w:val="0"/>
          <w:marBottom w:val="0"/>
          <w:divBdr>
            <w:top w:val="none" w:sz="0" w:space="0" w:color="auto"/>
            <w:left w:val="none" w:sz="0" w:space="0" w:color="auto"/>
            <w:bottom w:val="none" w:sz="0" w:space="0" w:color="auto"/>
            <w:right w:val="none" w:sz="0" w:space="0" w:color="auto"/>
          </w:divBdr>
        </w:div>
        <w:div w:id="623735679">
          <w:marLeft w:val="640"/>
          <w:marRight w:val="0"/>
          <w:marTop w:val="0"/>
          <w:marBottom w:val="0"/>
          <w:divBdr>
            <w:top w:val="none" w:sz="0" w:space="0" w:color="auto"/>
            <w:left w:val="none" w:sz="0" w:space="0" w:color="auto"/>
            <w:bottom w:val="none" w:sz="0" w:space="0" w:color="auto"/>
            <w:right w:val="none" w:sz="0" w:space="0" w:color="auto"/>
          </w:divBdr>
        </w:div>
        <w:div w:id="705909759">
          <w:marLeft w:val="640"/>
          <w:marRight w:val="0"/>
          <w:marTop w:val="0"/>
          <w:marBottom w:val="0"/>
          <w:divBdr>
            <w:top w:val="none" w:sz="0" w:space="0" w:color="auto"/>
            <w:left w:val="none" w:sz="0" w:space="0" w:color="auto"/>
            <w:bottom w:val="none" w:sz="0" w:space="0" w:color="auto"/>
            <w:right w:val="none" w:sz="0" w:space="0" w:color="auto"/>
          </w:divBdr>
        </w:div>
        <w:div w:id="710881380">
          <w:marLeft w:val="640"/>
          <w:marRight w:val="0"/>
          <w:marTop w:val="0"/>
          <w:marBottom w:val="0"/>
          <w:divBdr>
            <w:top w:val="none" w:sz="0" w:space="0" w:color="auto"/>
            <w:left w:val="none" w:sz="0" w:space="0" w:color="auto"/>
            <w:bottom w:val="none" w:sz="0" w:space="0" w:color="auto"/>
            <w:right w:val="none" w:sz="0" w:space="0" w:color="auto"/>
          </w:divBdr>
        </w:div>
        <w:div w:id="733309942">
          <w:marLeft w:val="640"/>
          <w:marRight w:val="0"/>
          <w:marTop w:val="0"/>
          <w:marBottom w:val="0"/>
          <w:divBdr>
            <w:top w:val="none" w:sz="0" w:space="0" w:color="auto"/>
            <w:left w:val="none" w:sz="0" w:space="0" w:color="auto"/>
            <w:bottom w:val="none" w:sz="0" w:space="0" w:color="auto"/>
            <w:right w:val="none" w:sz="0" w:space="0" w:color="auto"/>
          </w:divBdr>
        </w:div>
        <w:div w:id="863638301">
          <w:marLeft w:val="640"/>
          <w:marRight w:val="0"/>
          <w:marTop w:val="0"/>
          <w:marBottom w:val="0"/>
          <w:divBdr>
            <w:top w:val="none" w:sz="0" w:space="0" w:color="auto"/>
            <w:left w:val="none" w:sz="0" w:space="0" w:color="auto"/>
            <w:bottom w:val="none" w:sz="0" w:space="0" w:color="auto"/>
            <w:right w:val="none" w:sz="0" w:space="0" w:color="auto"/>
          </w:divBdr>
        </w:div>
        <w:div w:id="878278390">
          <w:marLeft w:val="640"/>
          <w:marRight w:val="0"/>
          <w:marTop w:val="0"/>
          <w:marBottom w:val="0"/>
          <w:divBdr>
            <w:top w:val="none" w:sz="0" w:space="0" w:color="auto"/>
            <w:left w:val="none" w:sz="0" w:space="0" w:color="auto"/>
            <w:bottom w:val="none" w:sz="0" w:space="0" w:color="auto"/>
            <w:right w:val="none" w:sz="0" w:space="0" w:color="auto"/>
          </w:divBdr>
        </w:div>
        <w:div w:id="918058070">
          <w:marLeft w:val="640"/>
          <w:marRight w:val="0"/>
          <w:marTop w:val="0"/>
          <w:marBottom w:val="0"/>
          <w:divBdr>
            <w:top w:val="none" w:sz="0" w:space="0" w:color="auto"/>
            <w:left w:val="none" w:sz="0" w:space="0" w:color="auto"/>
            <w:bottom w:val="none" w:sz="0" w:space="0" w:color="auto"/>
            <w:right w:val="none" w:sz="0" w:space="0" w:color="auto"/>
          </w:divBdr>
        </w:div>
        <w:div w:id="981039547">
          <w:marLeft w:val="640"/>
          <w:marRight w:val="0"/>
          <w:marTop w:val="0"/>
          <w:marBottom w:val="0"/>
          <w:divBdr>
            <w:top w:val="none" w:sz="0" w:space="0" w:color="auto"/>
            <w:left w:val="none" w:sz="0" w:space="0" w:color="auto"/>
            <w:bottom w:val="none" w:sz="0" w:space="0" w:color="auto"/>
            <w:right w:val="none" w:sz="0" w:space="0" w:color="auto"/>
          </w:divBdr>
        </w:div>
        <w:div w:id="1037512234">
          <w:marLeft w:val="640"/>
          <w:marRight w:val="0"/>
          <w:marTop w:val="0"/>
          <w:marBottom w:val="0"/>
          <w:divBdr>
            <w:top w:val="none" w:sz="0" w:space="0" w:color="auto"/>
            <w:left w:val="none" w:sz="0" w:space="0" w:color="auto"/>
            <w:bottom w:val="none" w:sz="0" w:space="0" w:color="auto"/>
            <w:right w:val="none" w:sz="0" w:space="0" w:color="auto"/>
          </w:divBdr>
        </w:div>
        <w:div w:id="1047802623">
          <w:marLeft w:val="640"/>
          <w:marRight w:val="0"/>
          <w:marTop w:val="0"/>
          <w:marBottom w:val="0"/>
          <w:divBdr>
            <w:top w:val="none" w:sz="0" w:space="0" w:color="auto"/>
            <w:left w:val="none" w:sz="0" w:space="0" w:color="auto"/>
            <w:bottom w:val="none" w:sz="0" w:space="0" w:color="auto"/>
            <w:right w:val="none" w:sz="0" w:space="0" w:color="auto"/>
          </w:divBdr>
        </w:div>
        <w:div w:id="1098256559">
          <w:marLeft w:val="640"/>
          <w:marRight w:val="0"/>
          <w:marTop w:val="0"/>
          <w:marBottom w:val="0"/>
          <w:divBdr>
            <w:top w:val="none" w:sz="0" w:space="0" w:color="auto"/>
            <w:left w:val="none" w:sz="0" w:space="0" w:color="auto"/>
            <w:bottom w:val="none" w:sz="0" w:space="0" w:color="auto"/>
            <w:right w:val="none" w:sz="0" w:space="0" w:color="auto"/>
          </w:divBdr>
        </w:div>
        <w:div w:id="1169906971">
          <w:marLeft w:val="640"/>
          <w:marRight w:val="0"/>
          <w:marTop w:val="0"/>
          <w:marBottom w:val="0"/>
          <w:divBdr>
            <w:top w:val="none" w:sz="0" w:space="0" w:color="auto"/>
            <w:left w:val="none" w:sz="0" w:space="0" w:color="auto"/>
            <w:bottom w:val="none" w:sz="0" w:space="0" w:color="auto"/>
            <w:right w:val="none" w:sz="0" w:space="0" w:color="auto"/>
          </w:divBdr>
        </w:div>
        <w:div w:id="1190224432">
          <w:marLeft w:val="640"/>
          <w:marRight w:val="0"/>
          <w:marTop w:val="0"/>
          <w:marBottom w:val="0"/>
          <w:divBdr>
            <w:top w:val="none" w:sz="0" w:space="0" w:color="auto"/>
            <w:left w:val="none" w:sz="0" w:space="0" w:color="auto"/>
            <w:bottom w:val="none" w:sz="0" w:space="0" w:color="auto"/>
            <w:right w:val="none" w:sz="0" w:space="0" w:color="auto"/>
          </w:divBdr>
        </w:div>
        <w:div w:id="1196309451">
          <w:marLeft w:val="640"/>
          <w:marRight w:val="0"/>
          <w:marTop w:val="0"/>
          <w:marBottom w:val="0"/>
          <w:divBdr>
            <w:top w:val="none" w:sz="0" w:space="0" w:color="auto"/>
            <w:left w:val="none" w:sz="0" w:space="0" w:color="auto"/>
            <w:bottom w:val="none" w:sz="0" w:space="0" w:color="auto"/>
            <w:right w:val="none" w:sz="0" w:space="0" w:color="auto"/>
          </w:divBdr>
        </w:div>
        <w:div w:id="1221937153">
          <w:marLeft w:val="640"/>
          <w:marRight w:val="0"/>
          <w:marTop w:val="0"/>
          <w:marBottom w:val="0"/>
          <w:divBdr>
            <w:top w:val="none" w:sz="0" w:space="0" w:color="auto"/>
            <w:left w:val="none" w:sz="0" w:space="0" w:color="auto"/>
            <w:bottom w:val="none" w:sz="0" w:space="0" w:color="auto"/>
            <w:right w:val="none" w:sz="0" w:space="0" w:color="auto"/>
          </w:divBdr>
        </w:div>
        <w:div w:id="1235118681">
          <w:marLeft w:val="640"/>
          <w:marRight w:val="0"/>
          <w:marTop w:val="0"/>
          <w:marBottom w:val="0"/>
          <w:divBdr>
            <w:top w:val="none" w:sz="0" w:space="0" w:color="auto"/>
            <w:left w:val="none" w:sz="0" w:space="0" w:color="auto"/>
            <w:bottom w:val="none" w:sz="0" w:space="0" w:color="auto"/>
            <w:right w:val="none" w:sz="0" w:space="0" w:color="auto"/>
          </w:divBdr>
        </w:div>
        <w:div w:id="1237589021">
          <w:marLeft w:val="640"/>
          <w:marRight w:val="0"/>
          <w:marTop w:val="0"/>
          <w:marBottom w:val="0"/>
          <w:divBdr>
            <w:top w:val="none" w:sz="0" w:space="0" w:color="auto"/>
            <w:left w:val="none" w:sz="0" w:space="0" w:color="auto"/>
            <w:bottom w:val="none" w:sz="0" w:space="0" w:color="auto"/>
            <w:right w:val="none" w:sz="0" w:space="0" w:color="auto"/>
          </w:divBdr>
        </w:div>
        <w:div w:id="1274552642">
          <w:marLeft w:val="640"/>
          <w:marRight w:val="0"/>
          <w:marTop w:val="0"/>
          <w:marBottom w:val="0"/>
          <w:divBdr>
            <w:top w:val="none" w:sz="0" w:space="0" w:color="auto"/>
            <w:left w:val="none" w:sz="0" w:space="0" w:color="auto"/>
            <w:bottom w:val="none" w:sz="0" w:space="0" w:color="auto"/>
            <w:right w:val="none" w:sz="0" w:space="0" w:color="auto"/>
          </w:divBdr>
        </w:div>
        <w:div w:id="1307513478">
          <w:marLeft w:val="640"/>
          <w:marRight w:val="0"/>
          <w:marTop w:val="0"/>
          <w:marBottom w:val="0"/>
          <w:divBdr>
            <w:top w:val="none" w:sz="0" w:space="0" w:color="auto"/>
            <w:left w:val="none" w:sz="0" w:space="0" w:color="auto"/>
            <w:bottom w:val="none" w:sz="0" w:space="0" w:color="auto"/>
            <w:right w:val="none" w:sz="0" w:space="0" w:color="auto"/>
          </w:divBdr>
        </w:div>
        <w:div w:id="1349791826">
          <w:marLeft w:val="640"/>
          <w:marRight w:val="0"/>
          <w:marTop w:val="0"/>
          <w:marBottom w:val="0"/>
          <w:divBdr>
            <w:top w:val="none" w:sz="0" w:space="0" w:color="auto"/>
            <w:left w:val="none" w:sz="0" w:space="0" w:color="auto"/>
            <w:bottom w:val="none" w:sz="0" w:space="0" w:color="auto"/>
            <w:right w:val="none" w:sz="0" w:space="0" w:color="auto"/>
          </w:divBdr>
        </w:div>
        <w:div w:id="1351299518">
          <w:marLeft w:val="640"/>
          <w:marRight w:val="0"/>
          <w:marTop w:val="0"/>
          <w:marBottom w:val="0"/>
          <w:divBdr>
            <w:top w:val="none" w:sz="0" w:space="0" w:color="auto"/>
            <w:left w:val="none" w:sz="0" w:space="0" w:color="auto"/>
            <w:bottom w:val="none" w:sz="0" w:space="0" w:color="auto"/>
            <w:right w:val="none" w:sz="0" w:space="0" w:color="auto"/>
          </w:divBdr>
        </w:div>
        <w:div w:id="1377046346">
          <w:marLeft w:val="640"/>
          <w:marRight w:val="0"/>
          <w:marTop w:val="0"/>
          <w:marBottom w:val="0"/>
          <w:divBdr>
            <w:top w:val="none" w:sz="0" w:space="0" w:color="auto"/>
            <w:left w:val="none" w:sz="0" w:space="0" w:color="auto"/>
            <w:bottom w:val="none" w:sz="0" w:space="0" w:color="auto"/>
            <w:right w:val="none" w:sz="0" w:space="0" w:color="auto"/>
          </w:divBdr>
        </w:div>
        <w:div w:id="1434276453">
          <w:marLeft w:val="640"/>
          <w:marRight w:val="0"/>
          <w:marTop w:val="0"/>
          <w:marBottom w:val="0"/>
          <w:divBdr>
            <w:top w:val="none" w:sz="0" w:space="0" w:color="auto"/>
            <w:left w:val="none" w:sz="0" w:space="0" w:color="auto"/>
            <w:bottom w:val="none" w:sz="0" w:space="0" w:color="auto"/>
            <w:right w:val="none" w:sz="0" w:space="0" w:color="auto"/>
          </w:divBdr>
        </w:div>
        <w:div w:id="1473908152">
          <w:marLeft w:val="640"/>
          <w:marRight w:val="0"/>
          <w:marTop w:val="0"/>
          <w:marBottom w:val="0"/>
          <w:divBdr>
            <w:top w:val="none" w:sz="0" w:space="0" w:color="auto"/>
            <w:left w:val="none" w:sz="0" w:space="0" w:color="auto"/>
            <w:bottom w:val="none" w:sz="0" w:space="0" w:color="auto"/>
            <w:right w:val="none" w:sz="0" w:space="0" w:color="auto"/>
          </w:divBdr>
        </w:div>
        <w:div w:id="1489589027">
          <w:marLeft w:val="640"/>
          <w:marRight w:val="0"/>
          <w:marTop w:val="0"/>
          <w:marBottom w:val="0"/>
          <w:divBdr>
            <w:top w:val="none" w:sz="0" w:space="0" w:color="auto"/>
            <w:left w:val="none" w:sz="0" w:space="0" w:color="auto"/>
            <w:bottom w:val="none" w:sz="0" w:space="0" w:color="auto"/>
            <w:right w:val="none" w:sz="0" w:space="0" w:color="auto"/>
          </w:divBdr>
        </w:div>
        <w:div w:id="1514147855">
          <w:marLeft w:val="640"/>
          <w:marRight w:val="0"/>
          <w:marTop w:val="0"/>
          <w:marBottom w:val="0"/>
          <w:divBdr>
            <w:top w:val="none" w:sz="0" w:space="0" w:color="auto"/>
            <w:left w:val="none" w:sz="0" w:space="0" w:color="auto"/>
            <w:bottom w:val="none" w:sz="0" w:space="0" w:color="auto"/>
            <w:right w:val="none" w:sz="0" w:space="0" w:color="auto"/>
          </w:divBdr>
        </w:div>
        <w:div w:id="1584559446">
          <w:marLeft w:val="640"/>
          <w:marRight w:val="0"/>
          <w:marTop w:val="0"/>
          <w:marBottom w:val="0"/>
          <w:divBdr>
            <w:top w:val="none" w:sz="0" w:space="0" w:color="auto"/>
            <w:left w:val="none" w:sz="0" w:space="0" w:color="auto"/>
            <w:bottom w:val="none" w:sz="0" w:space="0" w:color="auto"/>
            <w:right w:val="none" w:sz="0" w:space="0" w:color="auto"/>
          </w:divBdr>
        </w:div>
        <w:div w:id="1617564463">
          <w:marLeft w:val="640"/>
          <w:marRight w:val="0"/>
          <w:marTop w:val="0"/>
          <w:marBottom w:val="0"/>
          <w:divBdr>
            <w:top w:val="none" w:sz="0" w:space="0" w:color="auto"/>
            <w:left w:val="none" w:sz="0" w:space="0" w:color="auto"/>
            <w:bottom w:val="none" w:sz="0" w:space="0" w:color="auto"/>
            <w:right w:val="none" w:sz="0" w:space="0" w:color="auto"/>
          </w:divBdr>
        </w:div>
        <w:div w:id="1625647463">
          <w:marLeft w:val="640"/>
          <w:marRight w:val="0"/>
          <w:marTop w:val="0"/>
          <w:marBottom w:val="0"/>
          <w:divBdr>
            <w:top w:val="none" w:sz="0" w:space="0" w:color="auto"/>
            <w:left w:val="none" w:sz="0" w:space="0" w:color="auto"/>
            <w:bottom w:val="none" w:sz="0" w:space="0" w:color="auto"/>
            <w:right w:val="none" w:sz="0" w:space="0" w:color="auto"/>
          </w:divBdr>
        </w:div>
        <w:div w:id="1668049618">
          <w:marLeft w:val="640"/>
          <w:marRight w:val="0"/>
          <w:marTop w:val="0"/>
          <w:marBottom w:val="0"/>
          <w:divBdr>
            <w:top w:val="none" w:sz="0" w:space="0" w:color="auto"/>
            <w:left w:val="none" w:sz="0" w:space="0" w:color="auto"/>
            <w:bottom w:val="none" w:sz="0" w:space="0" w:color="auto"/>
            <w:right w:val="none" w:sz="0" w:space="0" w:color="auto"/>
          </w:divBdr>
        </w:div>
        <w:div w:id="1698040508">
          <w:marLeft w:val="640"/>
          <w:marRight w:val="0"/>
          <w:marTop w:val="0"/>
          <w:marBottom w:val="0"/>
          <w:divBdr>
            <w:top w:val="none" w:sz="0" w:space="0" w:color="auto"/>
            <w:left w:val="none" w:sz="0" w:space="0" w:color="auto"/>
            <w:bottom w:val="none" w:sz="0" w:space="0" w:color="auto"/>
            <w:right w:val="none" w:sz="0" w:space="0" w:color="auto"/>
          </w:divBdr>
        </w:div>
        <w:div w:id="1698921424">
          <w:marLeft w:val="640"/>
          <w:marRight w:val="0"/>
          <w:marTop w:val="0"/>
          <w:marBottom w:val="0"/>
          <w:divBdr>
            <w:top w:val="none" w:sz="0" w:space="0" w:color="auto"/>
            <w:left w:val="none" w:sz="0" w:space="0" w:color="auto"/>
            <w:bottom w:val="none" w:sz="0" w:space="0" w:color="auto"/>
            <w:right w:val="none" w:sz="0" w:space="0" w:color="auto"/>
          </w:divBdr>
        </w:div>
        <w:div w:id="1701200631">
          <w:marLeft w:val="640"/>
          <w:marRight w:val="0"/>
          <w:marTop w:val="0"/>
          <w:marBottom w:val="0"/>
          <w:divBdr>
            <w:top w:val="none" w:sz="0" w:space="0" w:color="auto"/>
            <w:left w:val="none" w:sz="0" w:space="0" w:color="auto"/>
            <w:bottom w:val="none" w:sz="0" w:space="0" w:color="auto"/>
            <w:right w:val="none" w:sz="0" w:space="0" w:color="auto"/>
          </w:divBdr>
        </w:div>
        <w:div w:id="1736122177">
          <w:marLeft w:val="640"/>
          <w:marRight w:val="0"/>
          <w:marTop w:val="0"/>
          <w:marBottom w:val="0"/>
          <w:divBdr>
            <w:top w:val="none" w:sz="0" w:space="0" w:color="auto"/>
            <w:left w:val="none" w:sz="0" w:space="0" w:color="auto"/>
            <w:bottom w:val="none" w:sz="0" w:space="0" w:color="auto"/>
            <w:right w:val="none" w:sz="0" w:space="0" w:color="auto"/>
          </w:divBdr>
        </w:div>
        <w:div w:id="1781412791">
          <w:marLeft w:val="640"/>
          <w:marRight w:val="0"/>
          <w:marTop w:val="0"/>
          <w:marBottom w:val="0"/>
          <w:divBdr>
            <w:top w:val="none" w:sz="0" w:space="0" w:color="auto"/>
            <w:left w:val="none" w:sz="0" w:space="0" w:color="auto"/>
            <w:bottom w:val="none" w:sz="0" w:space="0" w:color="auto"/>
            <w:right w:val="none" w:sz="0" w:space="0" w:color="auto"/>
          </w:divBdr>
        </w:div>
        <w:div w:id="1804155917">
          <w:marLeft w:val="640"/>
          <w:marRight w:val="0"/>
          <w:marTop w:val="0"/>
          <w:marBottom w:val="0"/>
          <w:divBdr>
            <w:top w:val="none" w:sz="0" w:space="0" w:color="auto"/>
            <w:left w:val="none" w:sz="0" w:space="0" w:color="auto"/>
            <w:bottom w:val="none" w:sz="0" w:space="0" w:color="auto"/>
            <w:right w:val="none" w:sz="0" w:space="0" w:color="auto"/>
          </w:divBdr>
        </w:div>
        <w:div w:id="1821120326">
          <w:marLeft w:val="640"/>
          <w:marRight w:val="0"/>
          <w:marTop w:val="0"/>
          <w:marBottom w:val="0"/>
          <w:divBdr>
            <w:top w:val="none" w:sz="0" w:space="0" w:color="auto"/>
            <w:left w:val="none" w:sz="0" w:space="0" w:color="auto"/>
            <w:bottom w:val="none" w:sz="0" w:space="0" w:color="auto"/>
            <w:right w:val="none" w:sz="0" w:space="0" w:color="auto"/>
          </w:divBdr>
        </w:div>
        <w:div w:id="1843201251">
          <w:marLeft w:val="640"/>
          <w:marRight w:val="0"/>
          <w:marTop w:val="0"/>
          <w:marBottom w:val="0"/>
          <w:divBdr>
            <w:top w:val="none" w:sz="0" w:space="0" w:color="auto"/>
            <w:left w:val="none" w:sz="0" w:space="0" w:color="auto"/>
            <w:bottom w:val="none" w:sz="0" w:space="0" w:color="auto"/>
            <w:right w:val="none" w:sz="0" w:space="0" w:color="auto"/>
          </w:divBdr>
        </w:div>
        <w:div w:id="1848399640">
          <w:marLeft w:val="640"/>
          <w:marRight w:val="0"/>
          <w:marTop w:val="0"/>
          <w:marBottom w:val="0"/>
          <w:divBdr>
            <w:top w:val="none" w:sz="0" w:space="0" w:color="auto"/>
            <w:left w:val="none" w:sz="0" w:space="0" w:color="auto"/>
            <w:bottom w:val="none" w:sz="0" w:space="0" w:color="auto"/>
            <w:right w:val="none" w:sz="0" w:space="0" w:color="auto"/>
          </w:divBdr>
        </w:div>
        <w:div w:id="1854807316">
          <w:marLeft w:val="640"/>
          <w:marRight w:val="0"/>
          <w:marTop w:val="0"/>
          <w:marBottom w:val="0"/>
          <w:divBdr>
            <w:top w:val="none" w:sz="0" w:space="0" w:color="auto"/>
            <w:left w:val="none" w:sz="0" w:space="0" w:color="auto"/>
            <w:bottom w:val="none" w:sz="0" w:space="0" w:color="auto"/>
            <w:right w:val="none" w:sz="0" w:space="0" w:color="auto"/>
          </w:divBdr>
        </w:div>
        <w:div w:id="1877154271">
          <w:marLeft w:val="640"/>
          <w:marRight w:val="0"/>
          <w:marTop w:val="0"/>
          <w:marBottom w:val="0"/>
          <w:divBdr>
            <w:top w:val="none" w:sz="0" w:space="0" w:color="auto"/>
            <w:left w:val="none" w:sz="0" w:space="0" w:color="auto"/>
            <w:bottom w:val="none" w:sz="0" w:space="0" w:color="auto"/>
            <w:right w:val="none" w:sz="0" w:space="0" w:color="auto"/>
          </w:divBdr>
        </w:div>
        <w:div w:id="2005467930">
          <w:marLeft w:val="640"/>
          <w:marRight w:val="0"/>
          <w:marTop w:val="0"/>
          <w:marBottom w:val="0"/>
          <w:divBdr>
            <w:top w:val="none" w:sz="0" w:space="0" w:color="auto"/>
            <w:left w:val="none" w:sz="0" w:space="0" w:color="auto"/>
            <w:bottom w:val="none" w:sz="0" w:space="0" w:color="auto"/>
            <w:right w:val="none" w:sz="0" w:space="0" w:color="auto"/>
          </w:divBdr>
        </w:div>
        <w:div w:id="2009094272">
          <w:marLeft w:val="640"/>
          <w:marRight w:val="0"/>
          <w:marTop w:val="0"/>
          <w:marBottom w:val="0"/>
          <w:divBdr>
            <w:top w:val="none" w:sz="0" w:space="0" w:color="auto"/>
            <w:left w:val="none" w:sz="0" w:space="0" w:color="auto"/>
            <w:bottom w:val="none" w:sz="0" w:space="0" w:color="auto"/>
            <w:right w:val="none" w:sz="0" w:space="0" w:color="auto"/>
          </w:divBdr>
        </w:div>
        <w:div w:id="2041661404">
          <w:marLeft w:val="640"/>
          <w:marRight w:val="0"/>
          <w:marTop w:val="0"/>
          <w:marBottom w:val="0"/>
          <w:divBdr>
            <w:top w:val="none" w:sz="0" w:space="0" w:color="auto"/>
            <w:left w:val="none" w:sz="0" w:space="0" w:color="auto"/>
            <w:bottom w:val="none" w:sz="0" w:space="0" w:color="auto"/>
            <w:right w:val="none" w:sz="0" w:space="0" w:color="auto"/>
          </w:divBdr>
        </w:div>
        <w:div w:id="2069299513">
          <w:marLeft w:val="640"/>
          <w:marRight w:val="0"/>
          <w:marTop w:val="0"/>
          <w:marBottom w:val="0"/>
          <w:divBdr>
            <w:top w:val="none" w:sz="0" w:space="0" w:color="auto"/>
            <w:left w:val="none" w:sz="0" w:space="0" w:color="auto"/>
            <w:bottom w:val="none" w:sz="0" w:space="0" w:color="auto"/>
            <w:right w:val="none" w:sz="0" w:space="0" w:color="auto"/>
          </w:divBdr>
        </w:div>
        <w:div w:id="2072385319">
          <w:marLeft w:val="640"/>
          <w:marRight w:val="0"/>
          <w:marTop w:val="0"/>
          <w:marBottom w:val="0"/>
          <w:divBdr>
            <w:top w:val="none" w:sz="0" w:space="0" w:color="auto"/>
            <w:left w:val="none" w:sz="0" w:space="0" w:color="auto"/>
            <w:bottom w:val="none" w:sz="0" w:space="0" w:color="auto"/>
            <w:right w:val="none" w:sz="0" w:space="0" w:color="auto"/>
          </w:divBdr>
        </w:div>
        <w:div w:id="2112771445">
          <w:marLeft w:val="640"/>
          <w:marRight w:val="0"/>
          <w:marTop w:val="0"/>
          <w:marBottom w:val="0"/>
          <w:divBdr>
            <w:top w:val="none" w:sz="0" w:space="0" w:color="auto"/>
            <w:left w:val="none" w:sz="0" w:space="0" w:color="auto"/>
            <w:bottom w:val="none" w:sz="0" w:space="0" w:color="auto"/>
            <w:right w:val="none" w:sz="0" w:space="0" w:color="auto"/>
          </w:divBdr>
        </w:div>
        <w:div w:id="2127263988">
          <w:marLeft w:val="640"/>
          <w:marRight w:val="0"/>
          <w:marTop w:val="0"/>
          <w:marBottom w:val="0"/>
          <w:divBdr>
            <w:top w:val="none" w:sz="0" w:space="0" w:color="auto"/>
            <w:left w:val="none" w:sz="0" w:space="0" w:color="auto"/>
            <w:bottom w:val="none" w:sz="0" w:space="0" w:color="auto"/>
            <w:right w:val="none" w:sz="0" w:space="0" w:color="auto"/>
          </w:divBdr>
        </w:div>
        <w:div w:id="2135756369">
          <w:marLeft w:val="640"/>
          <w:marRight w:val="0"/>
          <w:marTop w:val="0"/>
          <w:marBottom w:val="0"/>
          <w:divBdr>
            <w:top w:val="none" w:sz="0" w:space="0" w:color="auto"/>
            <w:left w:val="none" w:sz="0" w:space="0" w:color="auto"/>
            <w:bottom w:val="none" w:sz="0" w:space="0" w:color="auto"/>
            <w:right w:val="none" w:sz="0" w:space="0" w:color="auto"/>
          </w:divBdr>
        </w:div>
      </w:divsChild>
    </w:div>
    <w:div w:id="1598707581">
      <w:bodyDiv w:val="1"/>
      <w:marLeft w:val="0"/>
      <w:marRight w:val="0"/>
      <w:marTop w:val="0"/>
      <w:marBottom w:val="0"/>
      <w:divBdr>
        <w:top w:val="none" w:sz="0" w:space="0" w:color="auto"/>
        <w:left w:val="none" w:sz="0" w:space="0" w:color="auto"/>
        <w:bottom w:val="none" w:sz="0" w:space="0" w:color="auto"/>
        <w:right w:val="none" w:sz="0" w:space="0" w:color="auto"/>
      </w:divBdr>
      <w:divsChild>
        <w:div w:id="1374421827">
          <w:marLeft w:val="640"/>
          <w:marRight w:val="0"/>
          <w:marTop w:val="0"/>
          <w:marBottom w:val="0"/>
          <w:divBdr>
            <w:top w:val="none" w:sz="0" w:space="0" w:color="auto"/>
            <w:left w:val="none" w:sz="0" w:space="0" w:color="auto"/>
            <w:bottom w:val="none" w:sz="0" w:space="0" w:color="auto"/>
            <w:right w:val="none" w:sz="0" w:space="0" w:color="auto"/>
          </w:divBdr>
        </w:div>
        <w:div w:id="877428504">
          <w:marLeft w:val="640"/>
          <w:marRight w:val="0"/>
          <w:marTop w:val="0"/>
          <w:marBottom w:val="0"/>
          <w:divBdr>
            <w:top w:val="none" w:sz="0" w:space="0" w:color="auto"/>
            <w:left w:val="none" w:sz="0" w:space="0" w:color="auto"/>
            <w:bottom w:val="none" w:sz="0" w:space="0" w:color="auto"/>
            <w:right w:val="none" w:sz="0" w:space="0" w:color="auto"/>
          </w:divBdr>
        </w:div>
        <w:div w:id="2000038649">
          <w:marLeft w:val="640"/>
          <w:marRight w:val="0"/>
          <w:marTop w:val="0"/>
          <w:marBottom w:val="0"/>
          <w:divBdr>
            <w:top w:val="none" w:sz="0" w:space="0" w:color="auto"/>
            <w:left w:val="none" w:sz="0" w:space="0" w:color="auto"/>
            <w:bottom w:val="none" w:sz="0" w:space="0" w:color="auto"/>
            <w:right w:val="none" w:sz="0" w:space="0" w:color="auto"/>
          </w:divBdr>
        </w:div>
        <w:div w:id="820535347">
          <w:marLeft w:val="640"/>
          <w:marRight w:val="0"/>
          <w:marTop w:val="0"/>
          <w:marBottom w:val="0"/>
          <w:divBdr>
            <w:top w:val="none" w:sz="0" w:space="0" w:color="auto"/>
            <w:left w:val="none" w:sz="0" w:space="0" w:color="auto"/>
            <w:bottom w:val="none" w:sz="0" w:space="0" w:color="auto"/>
            <w:right w:val="none" w:sz="0" w:space="0" w:color="auto"/>
          </w:divBdr>
        </w:div>
        <w:div w:id="843859780">
          <w:marLeft w:val="640"/>
          <w:marRight w:val="0"/>
          <w:marTop w:val="0"/>
          <w:marBottom w:val="0"/>
          <w:divBdr>
            <w:top w:val="none" w:sz="0" w:space="0" w:color="auto"/>
            <w:left w:val="none" w:sz="0" w:space="0" w:color="auto"/>
            <w:bottom w:val="none" w:sz="0" w:space="0" w:color="auto"/>
            <w:right w:val="none" w:sz="0" w:space="0" w:color="auto"/>
          </w:divBdr>
        </w:div>
        <w:div w:id="553155673">
          <w:marLeft w:val="640"/>
          <w:marRight w:val="0"/>
          <w:marTop w:val="0"/>
          <w:marBottom w:val="0"/>
          <w:divBdr>
            <w:top w:val="none" w:sz="0" w:space="0" w:color="auto"/>
            <w:left w:val="none" w:sz="0" w:space="0" w:color="auto"/>
            <w:bottom w:val="none" w:sz="0" w:space="0" w:color="auto"/>
            <w:right w:val="none" w:sz="0" w:space="0" w:color="auto"/>
          </w:divBdr>
        </w:div>
        <w:div w:id="497355038">
          <w:marLeft w:val="640"/>
          <w:marRight w:val="0"/>
          <w:marTop w:val="0"/>
          <w:marBottom w:val="0"/>
          <w:divBdr>
            <w:top w:val="none" w:sz="0" w:space="0" w:color="auto"/>
            <w:left w:val="none" w:sz="0" w:space="0" w:color="auto"/>
            <w:bottom w:val="none" w:sz="0" w:space="0" w:color="auto"/>
            <w:right w:val="none" w:sz="0" w:space="0" w:color="auto"/>
          </w:divBdr>
        </w:div>
        <w:div w:id="1063720323">
          <w:marLeft w:val="640"/>
          <w:marRight w:val="0"/>
          <w:marTop w:val="0"/>
          <w:marBottom w:val="0"/>
          <w:divBdr>
            <w:top w:val="none" w:sz="0" w:space="0" w:color="auto"/>
            <w:left w:val="none" w:sz="0" w:space="0" w:color="auto"/>
            <w:bottom w:val="none" w:sz="0" w:space="0" w:color="auto"/>
            <w:right w:val="none" w:sz="0" w:space="0" w:color="auto"/>
          </w:divBdr>
        </w:div>
        <w:div w:id="1297177277">
          <w:marLeft w:val="640"/>
          <w:marRight w:val="0"/>
          <w:marTop w:val="0"/>
          <w:marBottom w:val="0"/>
          <w:divBdr>
            <w:top w:val="none" w:sz="0" w:space="0" w:color="auto"/>
            <w:left w:val="none" w:sz="0" w:space="0" w:color="auto"/>
            <w:bottom w:val="none" w:sz="0" w:space="0" w:color="auto"/>
            <w:right w:val="none" w:sz="0" w:space="0" w:color="auto"/>
          </w:divBdr>
        </w:div>
        <w:div w:id="748117313">
          <w:marLeft w:val="640"/>
          <w:marRight w:val="0"/>
          <w:marTop w:val="0"/>
          <w:marBottom w:val="0"/>
          <w:divBdr>
            <w:top w:val="none" w:sz="0" w:space="0" w:color="auto"/>
            <w:left w:val="none" w:sz="0" w:space="0" w:color="auto"/>
            <w:bottom w:val="none" w:sz="0" w:space="0" w:color="auto"/>
            <w:right w:val="none" w:sz="0" w:space="0" w:color="auto"/>
          </w:divBdr>
        </w:div>
        <w:div w:id="854999749">
          <w:marLeft w:val="640"/>
          <w:marRight w:val="0"/>
          <w:marTop w:val="0"/>
          <w:marBottom w:val="0"/>
          <w:divBdr>
            <w:top w:val="none" w:sz="0" w:space="0" w:color="auto"/>
            <w:left w:val="none" w:sz="0" w:space="0" w:color="auto"/>
            <w:bottom w:val="none" w:sz="0" w:space="0" w:color="auto"/>
            <w:right w:val="none" w:sz="0" w:space="0" w:color="auto"/>
          </w:divBdr>
        </w:div>
        <w:div w:id="655761357">
          <w:marLeft w:val="640"/>
          <w:marRight w:val="0"/>
          <w:marTop w:val="0"/>
          <w:marBottom w:val="0"/>
          <w:divBdr>
            <w:top w:val="none" w:sz="0" w:space="0" w:color="auto"/>
            <w:left w:val="none" w:sz="0" w:space="0" w:color="auto"/>
            <w:bottom w:val="none" w:sz="0" w:space="0" w:color="auto"/>
            <w:right w:val="none" w:sz="0" w:space="0" w:color="auto"/>
          </w:divBdr>
        </w:div>
        <w:div w:id="533468708">
          <w:marLeft w:val="640"/>
          <w:marRight w:val="0"/>
          <w:marTop w:val="0"/>
          <w:marBottom w:val="0"/>
          <w:divBdr>
            <w:top w:val="none" w:sz="0" w:space="0" w:color="auto"/>
            <w:left w:val="none" w:sz="0" w:space="0" w:color="auto"/>
            <w:bottom w:val="none" w:sz="0" w:space="0" w:color="auto"/>
            <w:right w:val="none" w:sz="0" w:space="0" w:color="auto"/>
          </w:divBdr>
        </w:div>
        <w:div w:id="1965578857">
          <w:marLeft w:val="640"/>
          <w:marRight w:val="0"/>
          <w:marTop w:val="0"/>
          <w:marBottom w:val="0"/>
          <w:divBdr>
            <w:top w:val="none" w:sz="0" w:space="0" w:color="auto"/>
            <w:left w:val="none" w:sz="0" w:space="0" w:color="auto"/>
            <w:bottom w:val="none" w:sz="0" w:space="0" w:color="auto"/>
            <w:right w:val="none" w:sz="0" w:space="0" w:color="auto"/>
          </w:divBdr>
        </w:div>
        <w:div w:id="461533147">
          <w:marLeft w:val="640"/>
          <w:marRight w:val="0"/>
          <w:marTop w:val="0"/>
          <w:marBottom w:val="0"/>
          <w:divBdr>
            <w:top w:val="none" w:sz="0" w:space="0" w:color="auto"/>
            <w:left w:val="none" w:sz="0" w:space="0" w:color="auto"/>
            <w:bottom w:val="none" w:sz="0" w:space="0" w:color="auto"/>
            <w:right w:val="none" w:sz="0" w:space="0" w:color="auto"/>
          </w:divBdr>
        </w:div>
        <w:div w:id="1338000480">
          <w:marLeft w:val="640"/>
          <w:marRight w:val="0"/>
          <w:marTop w:val="0"/>
          <w:marBottom w:val="0"/>
          <w:divBdr>
            <w:top w:val="none" w:sz="0" w:space="0" w:color="auto"/>
            <w:left w:val="none" w:sz="0" w:space="0" w:color="auto"/>
            <w:bottom w:val="none" w:sz="0" w:space="0" w:color="auto"/>
            <w:right w:val="none" w:sz="0" w:space="0" w:color="auto"/>
          </w:divBdr>
        </w:div>
        <w:div w:id="911694866">
          <w:marLeft w:val="640"/>
          <w:marRight w:val="0"/>
          <w:marTop w:val="0"/>
          <w:marBottom w:val="0"/>
          <w:divBdr>
            <w:top w:val="none" w:sz="0" w:space="0" w:color="auto"/>
            <w:left w:val="none" w:sz="0" w:space="0" w:color="auto"/>
            <w:bottom w:val="none" w:sz="0" w:space="0" w:color="auto"/>
            <w:right w:val="none" w:sz="0" w:space="0" w:color="auto"/>
          </w:divBdr>
        </w:div>
        <w:div w:id="785849636">
          <w:marLeft w:val="640"/>
          <w:marRight w:val="0"/>
          <w:marTop w:val="0"/>
          <w:marBottom w:val="0"/>
          <w:divBdr>
            <w:top w:val="none" w:sz="0" w:space="0" w:color="auto"/>
            <w:left w:val="none" w:sz="0" w:space="0" w:color="auto"/>
            <w:bottom w:val="none" w:sz="0" w:space="0" w:color="auto"/>
            <w:right w:val="none" w:sz="0" w:space="0" w:color="auto"/>
          </w:divBdr>
        </w:div>
        <w:div w:id="171072690">
          <w:marLeft w:val="640"/>
          <w:marRight w:val="0"/>
          <w:marTop w:val="0"/>
          <w:marBottom w:val="0"/>
          <w:divBdr>
            <w:top w:val="none" w:sz="0" w:space="0" w:color="auto"/>
            <w:left w:val="none" w:sz="0" w:space="0" w:color="auto"/>
            <w:bottom w:val="none" w:sz="0" w:space="0" w:color="auto"/>
            <w:right w:val="none" w:sz="0" w:space="0" w:color="auto"/>
          </w:divBdr>
        </w:div>
        <w:div w:id="890001961">
          <w:marLeft w:val="640"/>
          <w:marRight w:val="0"/>
          <w:marTop w:val="0"/>
          <w:marBottom w:val="0"/>
          <w:divBdr>
            <w:top w:val="none" w:sz="0" w:space="0" w:color="auto"/>
            <w:left w:val="none" w:sz="0" w:space="0" w:color="auto"/>
            <w:bottom w:val="none" w:sz="0" w:space="0" w:color="auto"/>
            <w:right w:val="none" w:sz="0" w:space="0" w:color="auto"/>
          </w:divBdr>
        </w:div>
        <w:div w:id="205139465">
          <w:marLeft w:val="640"/>
          <w:marRight w:val="0"/>
          <w:marTop w:val="0"/>
          <w:marBottom w:val="0"/>
          <w:divBdr>
            <w:top w:val="none" w:sz="0" w:space="0" w:color="auto"/>
            <w:left w:val="none" w:sz="0" w:space="0" w:color="auto"/>
            <w:bottom w:val="none" w:sz="0" w:space="0" w:color="auto"/>
            <w:right w:val="none" w:sz="0" w:space="0" w:color="auto"/>
          </w:divBdr>
        </w:div>
        <w:div w:id="372317053">
          <w:marLeft w:val="640"/>
          <w:marRight w:val="0"/>
          <w:marTop w:val="0"/>
          <w:marBottom w:val="0"/>
          <w:divBdr>
            <w:top w:val="none" w:sz="0" w:space="0" w:color="auto"/>
            <w:left w:val="none" w:sz="0" w:space="0" w:color="auto"/>
            <w:bottom w:val="none" w:sz="0" w:space="0" w:color="auto"/>
            <w:right w:val="none" w:sz="0" w:space="0" w:color="auto"/>
          </w:divBdr>
        </w:div>
        <w:div w:id="707949713">
          <w:marLeft w:val="640"/>
          <w:marRight w:val="0"/>
          <w:marTop w:val="0"/>
          <w:marBottom w:val="0"/>
          <w:divBdr>
            <w:top w:val="none" w:sz="0" w:space="0" w:color="auto"/>
            <w:left w:val="none" w:sz="0" w:space="0" w:color="auto"/>
            <w:bottom w:val="none" w:sz="0" w:space="0" w:color="auto"/>
            <w:right w:val="none" w:sz="0" w:space="0" w:color="auto"/>
          </w:divBdr>
        </w:div>
        <w:div w:id="339358972">
          <w:marLeft w:val="640"/>
          <w:marRight w:val="0"/>
          <w:marTop w:val="0"/>
          <w:marBottom w:val="0"/>
          <w:divBdr>
            <w:top w:val="none" w:sz="0" w:space="0" w:color="auto"/>
            <w:left w:val="none" w:sz="0" w:space="0" w:color="auto"/>
            <w:bottom w:val="none" w:sz="0" w:space="0" w:color="auto"/>
            <w:right w:val="none" w:sz="0" w:space="0" w:color="auto"/>
          </w:divBdr>
        </w:div>
        <w:div w:id="909538610">
          <w:marLeft w:val="640"/>
          <w:marRight w:val="0"/>
          <w:marTop w:val="0"/>
          <w:marBottom w:val="0"/>
          <w:divBdr>
            <w:top w:val="none" w:sz="0" w:space="0" w:color="auto"/>
            <w:left w:val="none" w:sz="0" w:space="0" w:color="auto"/>
            <w:bottom w:val="none" w:sz="0" w:space="0" w:color="auto"/>
            <w:right w:val="none" w:sz="0" w:space="0" w:color="auto"/>
          </w:divBdr>
        </w:div>
        <w:div w:id="906695171">
          <w:marLeft w:val="640"/>
          <w:marRight w:val="0"/>
          <w:marTop w:val="0"/>
          <w:marBottom w:val="0"/>
          <w:divBdr>
            <w:top w:val="none" w:sz="0" w:space="0" w:color="auto"/>
            <w:left w:val="none" w:sz="0" w:space="0" w:color="auto"/>
            <w:bottom w:val="none" w:sz="0" w:space="0" w:color="auto"/>
            <w:right w:val="none" w:sz="0" w:space="0" w:color="auto"/>
          </w:divBdr>
        </w:div>
        <w:div w:id="214703803">
          <w:marLeft w:val="640"/>
          <w:marRight w:val="0"/>
          <w:marTop w:val="0"/>
          <w:marBottom w:val="0"/>
          <w:divBdr>
            <w:top w:val="none" w:sz="0" w:space="0" w:color="auto"/>
            <w:left w:val="none" w:sz="0" w:space="0" w:color="auto"/>
            <w:bottom w:val="none" w:sz="0" w:space="0" w:color="auto"/>
            <w:right w:val="none" w:sz="0" w:space="0" w:color="auto"/>
          </w:divBdr>
        </w:div>
        <w:div w:id="154346476">
          <w:marLeft w:val="640"/>
          <w:marRight w:val="0"/>
          <w:marTop w:val="0"/>
          <w:marBottom w:val="0"/>
          <w:divBdr>
            <w:top w:val="none" w:sz="0" w:space="0" w:color="auto"/>
            <w:left w:val="none" w:sz="0" w:space="0" w:color="auto"/>
            <w:bottom w:val="none" w:sz="0" w:space="0" w:color="auto"/>
            <w:right w:val="none" w:sz="0" w:space="0" w:color="auto"/>
          </w:divBdr>
        </w:div>
        <w:div w:id="440229653">
          <w:marLeft w:val="640"/>
          <w:marRight w:val="0"/>
          <w:marTop w:val="0"/>
          <w:marBottom w:val="0"/>
          <w:divBdr>
            <w:top w:val="none" w:sz="0" w:space="0" w:color="auto"/>
            <w:left w:val="none" w:sz="0" w:space="0" w:color="auto"/>
            <w:bottom w:val="none" w:sz="0" w:space="0" w:color="auto"/>
            <w:right w:val="none" w:sz="0" w:space="0" w:color="auto"/>
          </w:divBdr>
        </w:div>
        <w:div w:id="983706078">
          <w:marLeft w:val="640"/>
          <w:marRight w:val="0"/>
          <w:marTop w:val="0"/>
          <w:marBottom w:val="0"/>
          <w:divBdr>
            <w:top w:val="none" w:sz="0" w:space="0" w:color="auto"/>
            <w:left w:val="none" w:sz="0" w:space="0" w:color="auto"/>
            <w:bottom w:val="none" w:sz="0" w:space="0" w:color="auto"/>
            <w:right w:val="none" w:sz="0" w:space="0" w:color="auto"/>
          </w:divBdr>
        </w:div>
        <w:div w:id="1130123389">
          <w:marLeft w:val="640"/>
          <w:marRight w:val="0"/>
          <w:marTop w:val="0"/>
          <w:marBottom w:val="0"/>
          <w:divBdr>
            <w:top w:val="none" w:sz="0" w:space="0" w:color="auto"/>
            <w:left w:val="none" w:sz="0" w:space="0" w:color="auto"/>
            <w:bottom w:val="none" w:sz="0" w:space="0" w:color="auto"/>
            <w:right w:val="none" w:sz="0" w:space="0" w:color="auto"/>
          </w:divBdr>
        </w:div>
        <w:div w:id="1595897509">
          <w:marLeft w:val="640"/>
          <w:marRight w:val="0"/>
          <w:marTop w:val="0"/>
          <w:marBottom w:val="0"/>
          <w:divBdr>
            <w:top w:val="none" w:sz="0" w:space="0" w:color="auto"/>
            <w:left w:val="none" w:sz="0" w:space="0" w:color="auto"/>
            <w:bottom w:val="none" w:sz="0" w:space="0" w:color="auto"/>
            <w:right w:val="none" w:sz="0" w:space="0" w:color="auto"/>
          </w:divBdr>
        </w:div>
        <w:div w:id="1063717438">
          <w:marLeft w:val="640"/>
          <w:marRight w:val="0"/>
          <w:marTop w:val="0"/>
          <w:marBottom w:val="0"/>
          <w:divBdr>
            <w:top w:val="none" w:sz="0" w:space="0" w:color="auto"/>
            <w:left w:val="none" w:sz="0" w:space="0" w:color="auto"/>
            <w:bottom w:val="none" w:sz="0" w:space="0" w:color="auto"/>
            <w:right w:val="none" w:sz="0" w:space="0" w:color="auto"/>
          </w:divBdr>
        </w:div>
        <w:div w:id="1924532559">
          <w:marLeft w:val="640"/>
          <w:marRight w:val="0"/>
          <w:marTop w:val="0"/>
          <w:marBottom w:val="0"/>
          <w:divBdr>
            <w:top w:val="none" w:sz="0" w:space="0" w:color="auto"/>
            <w:left w:val="none" w:sz="0" w:space="0" w:color="auto"/>
            <w:bottom w:val="none" w:sz="0" w:space="0" w:color="auto"/>
            <w:right w:val="none" w:sz="0" w:space="0" w:color="auto"/>
          </w:divBdr>
        </w:div>
        <w:div w:id="746801544">
          <w:marLeft w:val="640"/>
          <w:marRight w:val="0"/>
          <w:marTop w:val="0"/>
          <w:marBottom w:val="0"/>
          <w:divBdr>
            <w:top w:val="none" w:sz="0" w:space="0" w:color="auto"/>
            <w:left w:val="none" w:sz="0" w:space="0" w:color="auto"/>
            <w:bottom w:val="none" w:sz="0" w:space="0" w:color="auto"/>
            <w:right w:val="none" w:sz="0" w:space="0" w:color="auto"/>
          </w:divBdr>
        </w:div>
        <w:div w:id="1970240202">
          <w:marLeft w:val="640"/>
          <w:marRight w:val="0"/>
          <w:marTop w:val="0"/>
          <w:marBottom w:val="0"/>
          <w:divBdr>
            <w:top w:val="none" w:sz="0" w:space="0" w:color="auto"/>
            <w:left w:val="none" w:sz="0" w:space="0" w:color="auto"/>
            <w:bottom w:val="none" w:sz="0" w:space="0" w:color="auto"/>
            <w:right w:val="none" w:sz="0" w:space="0" w:color="auto"/>
          </w:divBdr>
        </w:div>
        <w:div w:id="1012343416">
          <w:marLeft w:val="640"/>
          <w:marRight w:val="0"/>
          <w:marTop w:val="0"/>
          <w:marBottom w:val="0"/>
          <w:divBdr>
            <w:top w:val="none" w:sz="0" w:space="0" w:color="auto"/>
            <w:left w:val="none" w:sz="0" w:space="0" w:color="auto"/>
            <w:bottom w:val="none" w:sz="0" w:space="0" w:color="auto"/>
            <w:right w:val="none" w:sz="0" w:space="0" w:color="auto"/>
          </w:divBdr>
        </w:div>
        <w:div w:id="1727604183">
          <w:marLeft w:val="640"/>
          <w:marRight w:val="0"/>
          <w:marTop w:val="0"/>
          <w:marBottom w:val="0"/>
          <w:divBdr>
            <w:top w:val="none" w:sz="0" w:space="0" w:color="auto"/>
            <w:left w:val="none" w:sz="0" w:space="0" w:color="auto"/>
            <w:bottom w:val="none" w:sz="0" w:space="0" w:color="auto"/>
            <w:right w:val="none" w:sz="0" w:space="0" w:color="auto"/>
          </w:divBdr>
        </w:div>
        <w:div w:id="1019702796">
          <w:marLeft w:val="640"/>
          <w:marRight w:val="0"/>
          <w:marTop w:val="0"/>
          <w:marBottom w:val="0"/>
          <w:divBdr>
            <w:top w:val="none" w:sz="0" w:space="0" w:color="auto"/>
            <w:left w:val="none" w:sz="0" w:space="0" w:color="auto"/>
            <w:bottom w:val="none" w:sz="0" w:space="0" w:color="auto"/>
            <w:right w:val="none" w:sz="0" w:space="0" w:color="auto"/>
          </w:divBdr>
        </w:div>
        <w:div w:id="1581209150">
          <w:marLeft w:val="640"/>
          <w:marRight w:val="0"/>
          <w:marTop w:val="0"/>
          <w:marBottom w:val="0"/>
          <w:divBdr>
            <w:top w:val="none" w:sz="0" w:space="0" w:color="auto"/>
            <w:left w:val="none" w:sz="0" w:space="0" w:color="auto"/>
            <w:bottom w:val="none" w:sz="0" w:space="0" w:color="auto"/>
            <w:right w:val="none" w:sz="0" w:space="0" w:color="auto"/>
          </w:divBdr>
        </w:div>
        <w:div w:id="430473199">
          <w:marLeft w:val="640"/>
          <w:marRight w:val="0"/>
          <w:marTop w:val="0"/>
          <w:marBottom w:val="0"/>
          <w:divBdr>
            <w:top w:val="none" w:sz="0" w:space="0" w:color="auto"/>
            <w:left w:val="none" w:sz="0" w:space="0" w:color="auto"/>
            <w:bottom w:val="none" w:sz="0" w:space="0" w:color="auto"/>
            <w:right w:val="none" w:sz="0" w:space="0" w:color="auto"/>
          </w:divBdr>
        </w:div>
        <w:div w:id="392392326">
          <w:marLeft w:val="640"/>
          <w:marRight w:val="0"/>
          <w:marTop w:val="0"/>
          <w:marBottom w:val="0"/>
          <w:divBdr>
            <w:top w:val="none" w:sz="0" w:space="0" w:color="auto"/>
            <w:left w:val="none" w:sz="0" w:space="0" w:color="auto"/>
            <w:bottom w:val="none" w:sz="0" w:space="0" w:color="auto"/>
            <w:right w:val="none" w:sz="0" w:space="0" w:color="auto"/>
          </w:divBdr>
        </w:div>
        <w:div w:id="1110197660">
          <w:marLeft w:val="640"/>
          <w:marRight w:val="0"/>
          <w:marTop w:val="0"/>
          <w:marBottom w:val="0"/>
          <w:divBdr>
            <w:top w:val="none" w:sz="0" w:space="0" w:color="auto"/>
            <w:left w:val="none" w:sz="0" w:space="0" w:color="auto"/>
            <w:bottom w:val="none" w:sz="0" w:space="0" w:color="auto"/>
            <w:right w:val="none" w:sz="0" w:space="0" w:color="auto"/>
          </w:divBdr>
        </w:div>
        <w:div w:id="155734466">
          <w:marLeft w:val="640"/>
          <w:marRight w:val="0"/>
          <w:marTop w:val="0"/>
          <w:marBottom w:val="0"/>
          <w:divBdr>
            <w:top w:val="none" w:sz="0" w:space="0" w:color="auto"/>
            <w:left w:val="none" w:sz="0" w:space="0" w:color="auto"/>
            <w:bottom w:val="none" w:sz="0" w:space="0" w:color="auto"/>
            <w:right w:val="none" w:sz="0" w:space="0" w:color="auto"/>
          </w:divBdr>
        </w:div>
        <w:div w:id="805589577">
          <w:marLeft w:val="640"/>
          <w:marRight w:val="0"/>
          <w:marTop w:val="0"/>
          <w:marBottom w:val="0"/>
          <w:divBdr>
            <w:top w:val="none" w:sz="0" w:space="0" w:color="auto"/>
            <w:left w:val="none" w:sz="0" w:space="0" w:color="auto"/>
            <w:bottom w:val="none" w:sz="0" w:space="0" w:color="auto"/>
            <w:right w:val="none" w:sz="0" w:space="0" w:color="auto"/>
          </w:divBdr>
        </w:div>
        <w:div w:id="1260454506">
          <w:marLeft w:val="640"/>
          <w:marRight w:val="0"/>
          <w:marTop w:val="0"/>
          <w:marBottom w:val="0"/>
          <w:divBdr>
            <w:top w:val="none" w:sz="0" w:space="0" w:color="auto"/>
            <w:left w:val="none" w:sz="0" w:space="0" w:color="auto"/>
            <w:bottom w:val="none" w:sz="0" w:space="0" w:color="auto"/>
            <w:right w:val="none" w:sz="0" w:space="0" w:color="auto"/>
          </w:divBdr>
        </w:div>
        <w:div w:id="531187666">
          <w:marLeft w:val="640"/>
          <w:marRight w:val="0"/>
          <w:marTop w:val="0"/>
          <w:marBottom w:val="0"/>
          <w:divBdr>
            <w:top w:val="none" w:sz="0" w:space="0" w:color="auto"/>
            <w:left w:val="none" w:sz="0" w:space="0" w:color="auto"/>
            <w:bottom w:val="none" w:sz="0" w:space="0" w:color="auto"/>
            <w:right w:val="none" w:sz="0" w:space="0" w:color="auto"/>
          </w:divBdr>
        </w:div>
        <w:div w:id="1338538685">
          <w:marLeft w:val="640"/>
          <w:marRight w:val="0"/>
          <w:marTop w:val="0"/>
          <w:marBottom w:val="0"/>
          <w:divBdr>
            <w:top w:val="none" w:sz="0" w:space="0" w:color="auto"/>
            <w:left w:val="none" w:sz="0" w:space="0" w:color="auto"/>
            <w:bottom w:val="none" w:sz="0" w:space="0" w:color="auto"/>
            <w:right w:val="none" w:sz="0" w:space="0" w:color="auto"/>
          </w:divBdr>
        </w:div>
        <w:div w:id="1587808251">
          <w:marLeft w:val="640"/>
          <w:marRight w:val="0"/>
          <w:marTop w:val="0"/>
          <w:marBottom w:val="0"/>
          <w:divBdr>
            <w:top w:val="none" w:sz="0" w:space="0" w:color="auto"/>
            <w:left w:val="none" w:sz="0" w:space="0" w:color="auto"/>
            <w:bottom w:val="none" w:sz="0" w:space="0" w:color="auto"/>
            <w:right w:val="none" w:sz="0" w:space="0" w:color="auto"/>
          </w:divBdr>
        </w:div>
        <w:div w:id="723795040">
          <w:marLeft w:val="640"/>
          <w:marRight w:val="0"/>
          <w:marTop w:val="0"/>
          <w:marBottom w:val="0"/>
          <w:divBdr>
            <w:top w:val="none" w:sz="0" w:space="0" w:color="auto"/>
            <w:left w:val="none" w:sz="0" w:space="0" w:color="auto"/>
            <w:bottom w:val="none" w:sz="0" w:space="0" w:color="auto"/>
            <w:right w:val="none" w:sz="0" w:space="0" w:color="auto"/>
          </w:divBdr>
        </w:div>
        <w:div w:id="1150903780">
          <w:marLeft w:val="640"/>
          <w:marRight w:val="0"/>
          <w:marTop w:val="0"/>
          <w:marBottom w:val="0"/>
          <w:divBdr>
            <w:top w:val="none" w:sz="0" w:space="0" w:color="auto"/>
            <w:left w:val="none" w:sz="0" w:space="0" w:color="auto"/>
            <w:bottom w:val="none" w:sz="0" w:space="0" w:color="auto"/>
            <w:right w:val="none" w:sz="0" w:space="0" w:color="auto"/>
          </w:divBdr>
        </w:div>
        <w:div w:id="97452957">
          <w:marLeft w:val="640"/>
          <w:marRight w:val="0"/>
          <w:marTop w:val="0"/>
          <w:marBottom w:val="0"/>
          <w:divBdr>
            <w:top w:val="none" w:sz="0" w:space="0" w:color="auto"/>
            <w:left w:val="none" w:sz="0" w:space="0" w:color="auto"/>
            <w:bottom w:val="none" w:sz="0" w:space="0" w:color="auto"/>
            <w:right w:val="none" w:sz="0" w:space="0" w:color="auto"/>
          </w:divBdr>
        </w:div>
        <w:div w:id="415633104">
          <w:marLeft w:val="640"/>
          <w:marRight w:val="0"/>
          <w:marTop w:val="0"/>
          <w:marBottom w:val="0"/>
          <w:divBdr>
            <w:top w:val="none" w:sz="0" w:space="0" w:color="auto"/>
            <w:left w:val="none" w:sz="0" w:space="0" w:color="auto"/>
            <w:bottom w:val="none" w:sz="0" w:space="0" w:color="auto"/>
            <w:right w:val="none" w:sz="0" w:space="0" w:color="auto"/>
          </w:divBdr>
        </w:div>
        <w:div w:id="1044669867">
          <w:marLeft w:val="640"/>
          <w:marRight w:val="0"/>
          <w:marTop w:val="0"/>
          <w:marBottom w:val="0"/>
          <w:divBdr>
            <w:top w:val="none" w:sz="0" w:space="0" w:color="auto"/>
            <w:left w:val="none" w:sz="0" w:space="0" w:color="auto"/>
            <w:bottom w:val="none" w:sz="0" w:space="0" w:color="auto"/>
            <w:right w:val="none" w:sz="0" w:space="0" w:color="auto"/>
          </w:divBdr>
        </w:div>
        <w:div w:id="53160833">
          <w:marLeft w:val="640"/>
          <w:marRight w:val="0"/>
          <w:marTop w:val="0"/>
          <w:marBottom w:val="0"/>
          <w:divBdr>
            <w:top w:val="none" w:sz="0" w:space="0" w:color="auto"/>
            <w:left w:val="none" w:sz="0" w:space="0" w:color="auto"/>
            <w:bottom w:val="none" w:sz="0" w:space="0" w:color="auto"/>
            <w:right w:val="none" w:sz="0" w:space="0" w:color="auto"/>
          </w:divBdr>
        </w:div>
        <w:div w:id="57830947">
          <w:marLeft w:val="640"/>
          <w:marRight w:val="0"/>
          <w:marTop w:val="0"/>
          <w:marBottom w:val="0"/>
          <w:divBdr>
            <w:top w:val="none" w:sz="0" w:space="0" w:color="auto"/>
            <w:left w:val="none" w:sz="0" w:space="0" w:color="auto"/>
            <w:bottom w:val="none" w:sz="0" w:space="0" w:color="auto"/>
            <w:right w:val="none" w:sz="0" w:space="0" w:color="auto"/>
          </w:divBdr>
        </w:div>
        <w:div w:id="1730837195">
          <w:marLeft w:val="640"/>
          <w:marRight w:val="0"/>
          <w:marTop w:val="0"/>
          <w:marBottom w:val="0"/>
          <w:divBdr>
            <w:top w:val="none" w:sz="0" w:space="0" w:color="auto"/>
            <w:left w:val="none" w:sz="0" w:space="0" w:color="auto"/>
            <w:bottom w:val="none" w:sz="0" w:space="0" w:color="auto"/>
            <w:right w:val="none" w:sz="0" w:space="0" w:color="auto"/>
          </w:divBdr>
        </w:div>
        <w:div w:id="1512137915">
          <w:marLeft w:val="640"/>
          <w:marRight w:val="0"/>
          <w:marTop w:val="0"/>
          <w:marBottom w:val="0"/>
          <w:divBdr>
            <w:top w:val="none" w:sz="0" w:space="0" w:color="auto"/>
            <w:left w:val="none" w:sz="0" w:space="0" w:color="auto"/>
            <w:bottom w:val="none" w:sz="0" w:space="0" w:color="auto"/>
            <w:right w:val="none" w:sz="0" w:space="0" w:color="auto"/>
          </w:divBdr>
        </w:div>
        <w:div w:id="122583369">
          <w:marLeft w:val="640"/>
          <w:marRight w:val="0"/>
          <w:marTop w:val="0"/>
          <w:marBottom w:val="0"/>
          <w:divBdr>
            <w:top w:val="none" w:sz="0" w:space="0" w:color="auto"/>
            <w:left w:val="none" w:sz="0" w:space="0" w:color="auto"/>
            <w:bottom w:val="none" w:sz="0" w:space="0" w:color="auto"/>
            <w:right w:val="none" w:sz="0" w:space="0" w:color="auto"/>
          </w:divBdr>
        </w:div>
        <w:div w:id="9379562">
          <w:marLeft w:val="640"/>
          <w:marRight w:val="0"/>
          <w:marTop w:val="0"/>
          <w:marBottom w:val="0"/>
          <w:divBdr>
            <w:top w:val="none" w:sz="0" w:space="0" w:color="auto"/>
            <w:left w:val="none" w:sz="0" w:space="0" w:color="auto"/>
            <w:bottom w:val="none" w:sz="0" w:space="0" w:color="auto"/>
            <w:right w:val="none" w:sz="0" w:space="0" w:color="auto"/>
          </w:divBdr>
        </w:div>
        <w:div w:id="2083525256">
          <w:marLeft w:val="640"/>
          <w:marRight w:val="0"/>
          <w:marTop w:val="0"/>
          <w:marBottom w:val="0"/>
          <w:divBdr>
            <w:top w:val="none" w:sz="0" w:space="0" w:color="auto"/>
            <w:left w:val="none" w:sz="0" w:space="0" w:color="auto"/>
            <w:bottom w:val="none" w:sz="0" w:space="0" w:color="auto"/>
            <w:right w:val="none" w:sz="0" w:space="0" w:color="auto"/>
          </w:divBdr>
        </w:div>
        <w:div w:id="1785493331">
          <w:marLeft w:val="640"/>
          <w:marRight w:val="0"/>
          <w:marTop w:val="0"/>
          <w:marBottom w:val="0"/>
          <w:divBdr>
            <w:top w:val="none" w:sz="0" w:space="0" w:color="auto"/>
            <w:left w:val="none" w:sz="0" w:space="0" w:color="auto"/>
            <w:bottom w:val="none" w:sz="0" w:space="0" w:color="auto"/>
            <w:right w:val="none" w:sz="0" w:space="0" w:color="auto"/>
          </w:divBdr>
        </w:div>
        <w:div w:id="1753624187">
          <w:marLeft w:val="640"/>
          <w:marRight w:val="0"/>
          <w:marTop w:val="0"/>
          <w:marBottom w:val="0"/>
          <w:divBdr>
            <w:top w:val="none" w:sz="0" w:space="0" w:color="auto"/>
            <w:left w:val="none" w:sz="0" w:space="0" w:color="auto"/>
            <w:bottom w:val="none" w:sz="0" w:space="0" w:color="auto"/>
            <w:right w:val="none" w:sz="0" w:space="0" w:color="auto"/>
          </w:divBdr>
        </w:div>
        <w:div w:id="1104690083">
          <w:marLeft w:val="640"/>
          <w:marRight w:val="0"/>
          <w:marTop w:val="0"/>
          <w:marBottom w:val="0"/>
          <w:divBdr>
            <w:top w:val="none" w:sz="0" w:space="0" w:color="auto"/>
            <w:left w:val="none" w:sz="0" w:space="0" w:color="auto"/>
            <w:bottom w:val="none" w:sz="0" w:space="0" w:color="auto"/>
            <w:right w:val="none" w:sz="0" w:space="0" w:color="auto"/>
          </w:divBdr>
        </w:div>
        <w:div w:id="1698703113">
          <w:marLeft w:val="640"/>
          <w:marRight w:val="0"/>
          <w:marTop w:val="0"/>
          <w:marBottom w:val="0"/>
          <w:divBdr>
            <w:top w:val="none" w:sz="0" w:space="0" w:color="auto"/>
            <w:left w:val="none" w:sz="0" w:space="0" w:color="auto"/>
            <w:bottom w:val="none" w:sz="0" w:space="0" w:color="auto"/>
            <w:right w:val="none" w:sz="0" w:space="0" w:color="auto"/>
          </w:divBdr>
        </w:div>
        <w:div w:id="673996723">
          <w:marLeft w:val="640"/>
          <w:marRight w:val="0"/>
          <w:marTop w:val="0"/>
          <w:marBottom w:val="0"/>
          <w:divBdr>
            <w:top w:val="none" w:sz="0" w:space="0" w:color="auto"/>
            <w:left w:val="none" w:sz="0" w:space="0" w:color="auto"/>
            <w:bottom w:val="none" w:sz="0" w:space="0" w:color="auto"/>
            <w:right w:val="none" w:sz="0" w:space="0" w:color="auto"/>
          </w:divBdr>
        </w:div>
        <w:div w:id="1886065959">
          <w:marLeft w:val="640"/>
          <w:marRight w:val="0"/>
          <w:marTop w:val="0"/>
          <w:marBottom w:val="0"/>
          <w:divBdr>
            <w:top w:val="none" w:sz="0" w:space="0" w:color="auto"/>
            <w:left w:val="none" w:sz="0" w:space="0" w:color="auto"/>
            <w:bottom w:val="none" w:sz="0" w:space="0" w:color="auto"/>
            <w:right w:val="none" w:sz="0" w:space="0" w:color="auto"/>
          </w:divBdr>
        </w:div>
        <w:div w:id="2001617055">
          <w:marLeft w:val="640"/>
          <w:marRight w:val="0"/>
          <w:marTop w:val="0"/>
          <w:marBottom w:val="0"/>
          <w:divBdr>
            <w:top w:val="none" w:sz="0" w:space="0" w:color="auto"/>
            <w:left w:val="none" w:sz="0" w:space="0" w:color="auto"/>
            <w:bottom w:val="none" w:sz="0" w:space="0" w:color="auto"/>
            <w:right w:val="none" w:sz="0" w:space="0" w:color="auto"/>
          </w:divBdr>
        </w:div>
        <w:div w:id="984970659">
          <w:marLeft w:val="640"/>
          <w:marRight w:val="0"/>
          <w:marTop w:val="0"/>
          <w:marBottom w:val="0"/>
          <w:divBdr>
            <w:top w:val="none" w:sz="0" w:space="0" w:color="auto"/>
            <w:left w:val="none" w:sz="0" w:space="0" w:color="auto"/>
            <w:bottom w:val="none" w:sz="0" w:space="0" w:color="auto"/>
            <w:right w:val="none" w:sz="0" w:space="0" w:color="auto"/>
          </w:divBdr>
        </w:div>
        <w:div w:id="393553330">
          <w:marLeft w:val="640"/>
          <w:marRight w:val="0"/>
          <w:marTop w:val="0"/>
          <w:marBottom w:val="0"/>
          <w:divBdr>
            <w:top w:val="none" w:sz="0" w:space="0" w:color="auto"/>
            <w:left w:val="none" w:sz="0" w:space="0" w:color="auto"/>
            <w:bottom w:val="none" w:sz="0" w:space="0" w:color="auto"/>
            <w:right w:val="none" w:sz="0" w:space="0" w:color="auto"/>
          </w:divBdr>
        </w:div>
        <w:div w:id="508255764">
          <w:marLeft w:val="640"/>
          <w:marRight w:val="0"/>
          <w:marTop w:val="0"/>
          <w:marBottom w:val="0"/>
          <w:divBdr>
            <w:top w:val="none" w:sz="0" w:space="0" w:color="auto"/>
            <w:left w:val="none" w:sz="0" w:space="0" w:color="auto"/>
            <w:bottom w:val="none" w:sz="0" w:space="0" w:color="auto"/>
            <w:right w:val="none" w:sz="0" w:space="0" w:color="auto"/>
          </w:divBdr>
        </w:div>
        <w:div w:id="1040594912">
          <w:marLeft w:val="640"/>
          <w:marRight w:val="0"/>
          <w:marTop w:val="0"/>
          <w:marBottom w:val="0"/>
          <w:divBdr>
            <w:top w:val="none" w:sz="0" w:space="0" w:color="auto"/>
            <w:left w:val="none" w:sz="0" w:space="0" w:color="auto"/>
            <w:bottom w:val="none" w:sz="0" w:space="0" w:color="auto"/>
            <w:right w:val="none" w:sz="0" w:space="0" w:color="auto"/>
          </w:divBdr>
        </w:div>
        <w:div w:id="313028094">
          <w:marLeft w:val="640"/>
          <w:marRight w:val="0"/>
          <w:marTop w:val="0"/>
          <w:marBottom w:val="0"/>
          <w:divBdr>
            <w:top w:val="none" w:sz="0" w:space="0" w:color="auto"/>
            <w:left w:val="none" w:sz="0" w:space="0" w:color="auto"/>
            <w:bottom w:val="none" w:sz="0" w:space="0" w:color="auto"/>
            <w:right w:val="none" w:sz="0" w:space="0" w:color="auto"/>
          </w:divBdr>
        </w:div>
        <w:div w:id="1210145197">
          <w:marLeft w:val="640"/>
          <w:marRight w:val="0"/>
          <w:marTop w:val="0"/>
          <w:marBottom w:val="0"/>
          <w:divBdr>
            <w:top w:val="none" w:sz="0" w:space="0" w:color="auto"/>
            <w:left w:val="none" w:sz="0" w:space="0" w:color="auto"/>
            <w:bottom w:val="none" w:sz="0" w:space="0" w:color="auto"/>
            <w:right w:val="none" w:sz="0" w:space="0" w:color="auto"/>
          </w:divBdr>
        </w:div>
        <w:div w:id="1700162957">
          <w:marLeft w:val="640"/>
          <w:marRight w:val="0"/>
          <w:marTop w:val="0"/>
          <w:marBottom w:val="0"/>
          <w:divBdr>
            <w:top w:val="none" w:sz="0" w:space="0" w:color="auto"/>
            <w:left w:val="none" w:sz="0" w:space="0" w:color="auto"/>
            <w:bottom w:val="none" w:sz="0" w:space="0" w:color="auto"/>
            <w:right w:val="none" w:sz="0" w:space="0" w:color="auto"/>
          </w:divBdr>
        </w:div>
        <w:div w:id="1936982335">
          <w:marLeft w:val="640"/>
          <w:marRight w:val="0"/>
          <w:marTop w:val="0"/>
          <w:marBottom w:val="0"/>
          <w:divBdr>
            <w:top w:val="none" w:sz="0" w:space="0" w:color="auto"/>
            <w:left w:val="none" w:sz="0" w:space="0" w:color="auto"/>
            <w:bottom w:val="none" w:sz="0" w:space="0" w:color="auto"/>
            <w:right w:val="none" w:sz="0" w:space="0" w:color="auto"/>
          </w:divBdr>
        </w:div>
        <w:div w:id="1568220556">
          <w:marLeft w:val="640"/>
          <w:marRight w:val="0"/>
          <w:marTop w:val="0"/>
          <w:marBottom w:val="0"/>
          <w:divBdr>
            <w:top w:val="none" w:sz="0" w:space="0" w:color="auto"/>
            <w:left w:val="none" w:sz="0" w:space="0" w:color="auto"/>
            <w:bottom w:val="none" w:sz="0" w:space="0" w:color="auto"/>
            <w:right w:val="none" w:sz="0" w:space="0" w:color="auto"/>
          </w:divBdr>
        </w:div>
        <w:div w:id="1935279156">
          <w:marLeft w:val="640"/>
          <w:marRight w:val="0"/>
          <w:marTop w:val="0"/>
          <w:marBottom w:val="0"/>
          <w:divBdr>
            <w:top w:val="none" w:sz="0" w:space="0" w:color="auto"/>
            <w:left w:val="none" w:sz="0" w:space="0" w:color="auto"/>
            <w:bottom w:val="none" w:sz="0" w:space="0" w:color="auto"/>
            <w:right w:val="none" w:sz="0" w:space="0" w:color="auto"/>
          </w:divBdr>
        </w:div>
        <w:div w:id="936983204">
          <w:marLeft w:val="640"/>
          <w:marRight w:val="0"/>
          <w:marTop w:val="0"/>
          <w:marBottom w:val="0"/>
          <w:divBdr>
            <w:top w:val="none" w:sz="0" w:space="0" w:color="auto"/>
            <w:left w:val="none" w:sz="0" w:space="0" w:color="auto"/>
            <w:bottom w:val="none" w:sz="0" w:space="0" w:color="auto"/>
            <w:right w:val="none" w:sz="0" w:space="0" w:color="auto"/>
          </w:divBdr>
        </w:div>
        <w:div w:id="1355302647">
          <w:marLeft w:val="640"/>
          <w:marRight w:val="0"/>
          <w:marTop w:val="0"/>
          <w:marBottom w:val="0"/>
          <w:divBdr>
            <w:top w:val="none" w:sz="0" w:space="0" w:color="auto"/>
            <w:left w:val="none" w:sz="0" w:space="0" w:color="auto"/>
            <w:bottom w:val="none" w:sz="0" w:space="0" w:color="auto"/>
            <w:right w:val="none" w:sz="0" w:space="0" w:color="auto"/>
          </w:divBdr>
        </w:div>
        <w:div w:id="559292636">
          <w:marLeft w:val="640"/>
          <w:marRight w:val="0"/>
          <w:marTop w:val="0"/>
          <w:marBottom w:val="0"/>
          <w:divBdr>
            <w:top w:val="none" w:sz="0" w:space="0" w:color="auto"/>
            <w:left w:val="none" w:sz="0" w:space="0" w:color="auto"/>
            <w:bottom w:val="none" w:sz="0" w:space="0" w:color="auto"/>
            <w:right w:val="none" w:sz="0" w:space="0" w:color="auto"/>
          </w:divBdr>
        </w:div>
        <w:div w:id="845748437">
          <w:marLeft w:val="640"/>
          <w:marRight w:val="0"/>
          <w:marTop w:val="0"/>
          <w:marBottom w:val="0"/>
          <w:divBdr>
            <w:top w:val="none" w:sz="0" w:space="0" w:color="auto"/>
            <w:left w:val="none" w:sz="0" w:space="0" w:color="auto"/>
            <w:bottom w:val="none" w:sz="0" w:space="0" w:color="auto"/>
            <w:right w:val="none" w:sz="0" w:space="0" w:color="auto"/>
          </w:divBdr>
        </w:div>
        <w:div w:id="1107043593">
          <w:marLeft w:val="640"/>
          <w:marRight w:val="0"/>
          <w:marTop w:val="0"/>
          <w:marBottom w:val="0"/>
          <w:divBdr>
            <w:top w:val="none" w:sz="0" w:space="0" w:color="auto"/>
            <w:left w:val="none" w:sz="0" w:space="0" w:color="auto"/>
            <w:bottom w:val="none" w:sz="0" w:space="0" w:color="auto"/>
            <w:right w:val="none" w:sz="0" w:space="0" w:color="auto"/>
          </w:divBdr>
        </w:div>
      </w:divsChild>
    </w:div>
    <w:div w:id="1654916596">
      <w:bodyDiv w:val="1"/>
      <w:marLeft w:val="0"/>
      <w:marRight w:val="0"/>
      <w:marTop w:val="0"/>
      <w:marBottom w:val="0"/>
      <w:divBdr>
        <w:top w:val="none" w:sz="0" w:space="0" w:color="auto"/>
        <w:left w:val="none" w:sz="0" w:space="0" w:color="auto"/>
        <w:bottom w:val="none" w:sz="0" w:space="0" w:color="auto"/>
        <w:right w:val="none" w:sz="0" w:space="0" w:color="auto"/>
      </w:divBdr>
      <w:divsChild>
        <w:div w:id="1353602710">
          <w:marLeft w:val="640"/>
          <w:marRight w:val="0"/>
          <w:marTop w:val="0"/>
          <w:marBottom w:val="0"/>
          <w:divBdr>
            <w:top w:val="none" w:sz="0" w:space="0" w:color="auto"/>
            <w:left w:val="none" w:sz="0" w:space="0" w:color="auto"/>
            <w:bottom w:val="none" w:sz="0" w:space="0" w:color="auto"/>
            <w:right w:val="none" w:sz="0" w:space="0" w:color="auto"/>
          </w:divBdr>
        </w:div>
        <w:div w:id="1612973921">
          <w:marLeft w:val="640"/>
          <w:marRight w:val="0"/>
          <w:marTop w:val="0"/>
          <w:marBottom w:val="0"/>
          <w:divBdr>
            <w:top w:val="none" w:sz="0" w:space="0" w:color="auto"/>
            <w:left w:val="none" w:sz="0" w:space="0" w:color="auto"/>
            <w:bottom w:val="none" w:sz="0" w:space="0" w:color="auto"/>
            <w:right w:val="none" w:sz="0" w:space="0" w:color="auto"/>
          </w:divBdr>
        </w:div>
        <w:div w:id="720709503">
          <w:marLeft w:val="640"/>
          <w:marRight w:val="0"/>
          <w:marTop w:val="0"/>
          <w:marBottom w:val="0"/>
          <w:divBdr>
            <w:top w:val="none" w:sz="0" w:space="0" w:color="auto"/>
            <w:left w:val="none" w:sz="0" w:space="0" w:color="auto"/>
            <w:bottom w:val="none" w:sz="0" w:space="0" w:color="auto"/>
            <w:right w:val="none" w:sz="0" w:space="0" w:color="auto"/>
          </w:divBdr>
        </w:div>
        <w:div w:id="1306550971">
          <w:marLeft w:val="640"/>
          <w:marRight w:val="0"/>
          <w:marTop w:val="0"/>
          <w:marBottom w:val="0"/>
          <w:divBdr>
            <w:top w:val="none" w:sz="0" w:space="0" w:color="auto"/>
            <w:left w:val="none" w:sz="0" w:space="0" w:color="auto"/>
            <w:bottom w:val="none" w:sz="0" w:space="0" w:color="auto"/>
            <w:right w:val="none" w:sz="0" w:space="0" w:color="auto"/>
          </w:divBdr>
        </w:div>
        <w:div w:id="866873116">
          <w:marLeft w:val="640"/>
          <w:marRight w:val="0"/>
          <w:marTop w:val="0"/>
          <w:marBottom w:val="0"/>
          <w:divBdr>
            <w:top w:val="none" w:sz="0" w:space="0" w:color="auto"/>
            <w:left w:val="none" w:sz="0" w:space="0" w:color="auto"/>
            <w:bottom w:val="none" w:sz="0" w:space="0" w:color="auto"/>
            <w:right w:val="none" w:sz="0" w:space="0" w:color="auto"/>
          </w:divBdr>
        </w:div>
        <w:div w:id="544023544">
          <w:marLeft w:val="640"/>
          <w:marRight w:val="0"/>
          <w:marTop w:val="0"/>
          <w:marBottom w:val="0"/>
          <w:divBdr>
            <w:top w:val="none" w:sz="0" w:space="0" w:color="auto"/>
            <w:left w:val="none" w:sz="0" w:space="0" w:color="auto"/>
            <w:bottom w:val="none" w:sz="0" w:space="0" w:color="auto"/>
            <w:right w:val="none" w:sz="0" w:space="0" w:color="auto"/>
          </w:divBdr>
        </w:div>
        <w:div w:id="1675303570">
          <w:marLeft w:val="640"/>
          <w:marRight w:val="0"/>
          <w:marTop w:val="0"/>
          <w:marBottom w:val="0"/>
          <w:divBdr>
            <w:top w:val="none" w:sz="0" w:space="0" w:color="auto"/>
            <w:left w:val="none" w:sz="0" w:space="0" w:color="auto"/>
            <w:bottom w:val="none" w:sz="0" w:space="0" w:color="auto"/>
            <w:right w:val="none" w:sz="0" w:space="0" w:color="auto"/>
          </w:divBdr>
        </w:div>
        <w:div w:id="1527788767">
          <w:marLeft w:val="640"/>
          <w:marRight w:val="0"/>
          <w:marTop w:val="0"/>
          <w:marBottom w:val="0"/>
          <w:divBdr>
            <w:top w:val="none" w:sz="0" w:space="0" w:color="auto"/>
            <w:left w:val="none" w:sz="0" w:space="0" w:color="auto"/>
            <w:bottom w:val="none" w:sz="0" w:space="0" w:color="auto"/>
            <w:right w:val="none" w:sz="0" w:space="0" w:color="auto"/>
          </w:divBdr>
        </w:div>
        <w:div w:id="1873375896">
          <w:marLeft w:val="640"/>
          <w:marRight w:val="0"/>
          <w:marTop w:val="0"/>
          <w:marBottom w:val="0"/>
          <w:divBdr>
            <w:top w:val="none" w:sz="0" w:space="0" w:color="auto"/>
            <w:left w:val="none" w:sz="0" w:space="0" w:color="auto"/>
            <w:bottom w:val="none" w:sz="0" w:space="0" w:color="auto"/>
            <w:right w:val="none" w:sz="0" w:space="0" w:color="auto"/>
          </w:divBdr>
        </w:div>
        <w:div w:id="1714117845">
          <w:marLeft w:val="640"/>
          <w:marRight w:val="0"/>
          <w:marTop w:val="0"/>
          <w:marBottom w:val="0"/>
          <w:divBdr>
            <w:top w:val="none" w:sz="0" w:space="0" w:color="auto"/>
            <w:left w:val="none" w:sz="0" w:space="0" w:color="auto"/>
            <w:bottom w:val="none" w:sz="0" w:space="0" w:color="auto"/>
            <w:right w:val="none" w:sz="0" w:space="0" w:color="auto"/>
          </w:divBdr>
        </w:div>
        <w:div w:id="118301301">
          <w:marLeft w:val="640"/>
          <w:marRight w:val="0"/>
          <w:marTop w:val="0"/>
          <w:marBottom w:val="0"/>
          <w:divBdr>
            <w:top w:val="none" w:sz="0" w:space="0" w:color="auto"/>
            <w:left w:val="none" w:sz="0" w:space="0" w:color="auto"/>
            <w:bottom w:val="none" w:sz="0" w:space="0" w:color="auto"/>
            <w:right w:val="none" w:sz="0" w:space="0" w:color="auto"/>
          </w:divBdr>
        </w:div>
        <w:div w:id="2121142290">
          <w:marLeft w:val="640"/>
          <w:marRight w:val="0"/>
          <w:marTop w:val="0"/>
          <w:marBottom w:val="0"/>
          <w:divBdr>
            <w:top w:val="none" w:sz="0" w:space="0" w:color="auto"/>
            <w:left w:val="none" w:sz="0" w:space="0" w:color="auto"/>
            <w:bottom w:val="none" w:sz="0" w:space="0" w:color="auto"/>
            <w:right w:val="none" w:sz="0" w:space="0" w:color="auto"/>
          </w:divBdr>
        </w:div>
        <w:div w:id="379134263">
          <w:marLeft w:val="640"/>
          <w:marRight w:val="0"/>
          <w:marTop w:val="0"/>
          <w:marBottom w:val="0"/>
          <w:divBdr>
            <w:top w:val="none" w:sz="0" w:space="0" w:color="auto"/>
            <w:left w:val="none" w:sz="0" w:space="0" w:color="auto"/>
            <w:bottom w:val="none" w:sz="0" w:space="0" w:color="auto"/>
            <w:right w:val="none" w:sz="0" w:space="0" w:color="auto"/>
          </w:divBdr>
        </w:div>
        <w:div w:id="1249344732">
          <w:marLeft w:val="640"/>
          <w:marRight w:val="0"/>
          <w:marTop w:val="0"/>
          <w:marBottom w:val="0"/>
          <w:divBdr>
            <w:top w:val="none" w:sz="0" w:space="0" w:color="auto"/>
            <w:left w:val="none" w:sz="0" w:space="0" w:color="auto"/>
            <w:bottom w:val="none" w:sz="0" w:space="0" w:color="auto"/>
            <w:right w:val="none" w:sz="0" w:space="0" w:color="auto"/>
          </w:divBdr>
        </w:div>
        <w:div w:id="1079058577">
          <w:marLeft w:val="640"/>
          <w:marRight w:val="0"/>
          <w:marTop w:val="0"/>
          <w:marBottom w:val="0"/>
          <w:divBdr>
            <w:top w:val="none" w:sz="0" w:space="0" w:color="auto"/>
            <w:left w:val="none" w:sz="0" w:space="0" w:color="auto"/>
            <w:bottom w:val="none" w:sz="0" w:space="0" w:color="auto"/>
            <w:right w:val="none" w:sz="0" w:space="0" w:color="auto"/>
          </w:divBdr>
        </w:div>
        <w:div w:id="2125298660">
          <w:marLeft w:val="640"/>
          <w:marRight w:val="0"/>
          <w:marTop w:val="0"/>
          <w:marBottom w:val="0"/>
          <w:divBdr>
            <w:top w:val="none" w:sz="0" w:space="0" w:color="auto"/>
            <w:left w:val="none" w:sz="0" w:space="0" w:color="auto"/>
            <w:bottom w:val="none" w:sz="0" w:space="0" w:color="auto"/>
            <w:right w:val="none" w:sz="0" w:space="0" w:color="auto"/>
          </w:divBdr>
        </w:div>
        <w:div w:id="240264454">
          <w:marLeft w:val="640"/>
          <w:marRight w:val="0"/>
          <w:marTop w:val="0"/>
          <w:marBottom w:val="0"/>
          <w:divBdr>
            <w:top w:val="none" w:sz="0" w:space="0" w:color="auto"/>
            <w:left w:val="none" w:sz="0" w:space="0" w:color="auto"/>
            <w:bottom w:val="none" w:sz="0" w:space="0" w:color="auto"/>
            <w:right w:val="none" w:sz="0" w:space="0" w:color="auto"/>
          </w:divBdr>
        </w:div>
        <w:div w:id="1470977064">
          <w:marLeft w:val="640"/>
          <w:marRight w:val="0"/>
          <w:marTop w:val="0"/>
          <w:marBottom w:val="0"/>
          <w:divBdr>
            <w:top w:val="none" w:sz="0" w:space="0" w:color="auto"/>
            <w:left w:val="none" w:sz="0" w:space="0" w:color="auto"/>
            <w:bottom w:val="none" w:sz="0" w:space="0" w:color="auto"/>
            <w:right w:val="none" w:sz="0" w:space="0" w:color="auto"/>
          </w:divBdr>
        </w:div>
        <w:div w:id="392000241">
          <w:marLeft w:val="640"/>
          <w:marRight w:val="0"/>
          <w:marTop w:val="0"/>
          <w:marBottom w:val="0"/>
          <w:divBdr>
            <w:top w:val="none" w:sz="0" w:space="0" w:color="auto"/>
            <w:left w:val="none" w:sz="0" w:space="0" w:color="auto"/>
            <w:bottom w:val="none" w:sz="0" w:space="0" w:color="auto"/>
            <w:right w:val="none" w:sz="0" w:space="0" w:color="auto"/>
          </w:divBdr>
        </w:div>
        <w:div w:id="1019889681">
          <w:marLeft w:val="640"/>
          <w:marRight w:val="0"/>
          <w:marTop w:val="0"/>
          <w:marBottom w:val="0"/>
          <w:divBdr>
            <w:top w:val="none" w:sz="0" w:space="0" w:color="auto"/>
            <w:left w:val="none" w:sz="0" w:space="0" w:color="auto"/>
            <w:bottom w:val="none" w:sz="0" w:space="0" w:color="auto"/>
            <w:right w:val="none" w:sz="0" w:space="0" w:color="auto"/>
          </w:divBdr>
        </w:div>
        <w:div w:id="1279022026">
          <w:marLeft w:val="640"/>
          <w:marRight w:val="0"/>
          <w:marTop w:val="0"/>
          <w:marBottom w:val="0"/>
          <w:divBdr>
            <w:top w:val="none" w:sz="0" w:space="0" w:color="auto"/>
            <w:left w:val="none" w:sz="0" w:space="0" w:color="auto"/>
            <w:bottom w:val="none" w:sz="0" w:space="0" w:color="auto"/>
            <w:right w:val="none" w:sz="0" w:space="0" w:color="auto"/>
          </w:divBdr>
        </w:div>
        <w:div w:id="2084401628">
          <w:marLeft w:val="640"/>
          <w:marRight w:val="0"/>
          <w:marTop w:val="0"/>
          <w:marBottom w:val="0"/>
          <w:divBdr>
            <w:top w:val="none" w:sz="0" w:space="0" w:color="auto"/>
            <w:left w:val="none" w:sz="0" w:space="0" w:color="auto"/>
            <w:bottom w:val="none" w:sz="0" w:space="0" w:color="auto"/>
            <w:right w:val="none" w:sz="0" w:space="0" w:color="auto"/>
          </w:divBdr>
        </w:div>
        <w:div w:id="987898949">
          <w:marLeft w:val="640"/>
          <w:marRight w:val="0"/>
          <w:marTop w:val="0"/>
          <w:marBottom w:val="0"/>
          <w:divBdr>
            <w:top w:val="none" w:sz="0" w:space="0" w:color="auto"/>
            <w:left w:val="none" w:sz="0" w:space="0" w:color="auto"/>
            <w:bottom w:val="none" w:sz="0" w:space="0" w:color="auto"/>
            <w:right w:val="none" w:sz="0" w:space="0" w:color="auto"/>
          </w:divBdr>
        </w:div>
        <w:div w:id="6955712">
          <w:marLeft w:val="640"/>
          <w:marRight w:val="0"/>
          <w:marTop w:val="0"/>
          <w:marBottom w:val="0"/>
          <w:divBdr>
            <w:top w:val="none" w:sz="0" w:space="0" w:color="auto"/>
            <w:left w:val="none" w:sz="0" w:space="0" w:color="auto"/>
            <w:bottom w:val="none" w:sz="0" w:space="0" w:color="auto"/>
            <w:right w:val="none" w:sz="0" w:space="0" w:color="auto"/>
          </w:divBdr>
        </w:div>
        <w:div w:id="837038602">
          <w:marLeft w:val="640"/>
          <w:marRight w:val="0"/>
          <w:marTop w:val="0"/>
          <w:marBottom w:val="0"/>
          <w:divBdr>
            <w:top w:val="none" w:sz="0" w:space="0" w:color="auto"/>
            <w:left w:val="none" w:sz="0" w:space="0" w:color="auto"/>
            <w:bottom w:val="none" w:sz="0" w:space="0" w:color="auto"/>
            <w:right w:val="none" w:sz="0" w:space="0" w:color="auto"/>
          </w:divBdr>
        </w:div>
        <w:div w:id="1072654035">
          <w:marLeft w:val="640"/>
          <w:marRight w:val="0"/>
          <w:marTop w:val="0"/>
          <w:marBottom w:val="0"/>
          <w:divBdr>
            <w:top w:val="none" w:sz="0" w:space="0" w:color="auto"/>
            <w:left w:val="none" w:sz="0" w:space="0" w:color="auto"/>
            <w:bottom w:val="none" w:sz="0" w:space="0" w:color="auto"/>
            <w:right w:val="none" w:sz="0" w:space="0" w:color="auto"/>
          </w:divBdr>
        </w:div>
        <w:div w:id="1706907681">
          <w:marLeft w:val="640"/>
          <w:marRight w:val="0"/>
          <w:marTop w:val="0"/>
          <w:marBottom w:val="0"/>
          <w:divBdr>
            <w:top w:val="none" w:sz="0" w:space="0" w:color="auto"/>
            <w:left w:val="none" w:sz="0" w:space="0" w:color="auto"/>
            <w:bottom w:val="none" w:sz="0" w:space="0" w:color="auto"/>
            <w:right w:val="none" w:sz="0" w:space="0" w:color="auto"/>
          </w:divBdr>
        </w:div>
        <w:div w:id="69470013">
          <w:marLeft w:val="640"/>
          <w:marRight w:val="0"/>
          <w:marTop w:val="0"/>
          <w:marBottom w:val="0"/>
          <w:divBdr>
            <w:top w:val="none" w:sz="0" w:space="0" w:color="auto"/>
            <w:left w:val="none" w:sz="0" w:space="0" w:color="auto"/>
            <w:bottom w:val="none" w:sz="0" w:space="0" w:color="auto"/>
            <w:right w:val="none" w:sz="0" w:space="0" w:color="auto"/>
          </w:divBdr>
        </w:div>
        <w:div w:id="992175221">
          <w:marLeft w:val="640"/>
          <w:marRight w:val="0"/>
          <w:marTop w:val="0"/>
          <w:marBottom w:val="0"/>
          <w:divBdr>
            <w:top w:val="none" w:sz="0" w:space="0" w:color="auto"/>
            <w:left w:val="none" w:sz="0" w:space="0" w:color="auto"/>
            <w:bottom w:val="none" w:sz="0" w:space="0" w:color="auto"/>
            <w:right w:val="none" w:sz="0" w:space="0" w:color="auto"/>
          </w:divBdr>
        </w:div>
        <w:div w:id="249509934">
          <w:marLeft w:val="640"/>
          <w:marRight w:val="0"/>
          <w:marTop w:val="0"/>
          <w:marBottom w:val="0"/>
          <w:divBdr>
            <w:top w:val="none" w:sz="0" w:space="0" w:color="auto"/>
            <w:left w:val="none" w:sz="0" w:space="0" w:color="auto"/>
            <w:bottom w:val="none" w:sz="0" w:space="0" w:color="auto"/>
            <w:right w:val="none" w:sz="0" w:space="0" w:color="auto"/>
          </w:divBdr>
        </w:div>
        <w:div w:id="1637637472">
          <w:marLeft w:val="640"/>
          <w:marRight w:val="0"/>
          <w:marTop w:val="0"/>
          <w:marBottom w:val="0"/>
          <w:divBdr>
            <w:top w:val="none" w:sz="0" w:space="0" w:color="auto"/>
            <w:left w:val="none" w:sz="0" w:space="0" w:color="auto"/>
            <w:bottom w:val="none" w:sz="0" w:space="0" w:color="auto"/>
            <w:right w:val="none" w:sz="0" w:space="0" w:color="auto"/>
          </w:divBdr>
        </w:div>
        <w:div w:id="1096366225">
          <w:marLeft w:val="640"/>
          <w:marRight w:val="0"/>
          <w:marTop w:val="0"/>
          <w:marBottom w:val="0"/>
          <w:divBdr>
            <w:top w:val="none" w:sz="0" w:space="0" w:color="auto"/>
            <w:left w:val="none" w:sz="0" w:space="0" w:color="auto"/>
            <w:bottom w:val="none" w:sz="0" w:space="0" w:color="auto"/>
            <w:right w:val="none" w:sz="0" w:space="0" w:color="auto"/>
          </w:divBdr>
        </w:div>
        <w:div w:id="967471660">
          <w:marLeft w:val="640"/>
          <w:marRight w:val="0"/>
          <w:marTop w:val="0"/>
          <w:marBottom w:val="0"/>
          <w:divBdr>
            <w:top w:val="none" w:sz="0" w:space="0" w:color="auto"/>
            <w:left w:val="none" w:sz="0" w:space="0" w:color="auto"/>
            <w:bottom w:val="none" w:sz="0" w:space="0" w:color="auto"/>
            <w:right w:val="none" w:sz="0" w:space="0" w:color="auto"/>
          </w:divBdr>
        </w:div>
        <w:div w:id="989140529">
          <w:marLeft w:val="640"/>
          <w:marRight w:val="0"/>
          <w:marTop w:val="0"/>
          <w:marBottom w:val="0"/>
          <w:divBdr>
            <w:top w:val="none" w:sz="0" w:space="0" w:color="auto"/>
            <w:left w:val="none" w:sz="0" w:space="0" w:color="auto"/>
            <w:bottom w:val="none" w:sz="0" w:space="0" w:color="auto"/>
            <w:right w:val="none" w:sz="0" w:space="0" w:color="auto"/>
          </w:divBdr>
        </w:div>
        <w:div w:id="1641038465">
          <w:marLeft w:val="640"/>
          <w:marRight w:val="0"/>
          <w:marTop w:val="0"/>
          <w:marBottom w:val="0"/>
          <w:divBdr>
            <w:top w:val="none" w:sz="0" w:space="0" w:color="auto"/>
            <w:left w:val="none" w:sz="0" w:space="0" w:color="auto"/>
            <w:bottom w:val="none" w:sz="0" w:space="0" w:color="auto"/>
            <w:right w:val="none" w:sz="0" w:space="0" w:color="auto"/>
          </w:divBdr>
        </w:div>
        <w:div w:id="1770660394">
          <w:marLeft w:val="640"/>
          <w:marRight w:val="0"/>
          <w:marTop w:val="0"/>
          <w:marBottom w:val="0"/>
          <w:divBdr>
            <w:top w:val="none" w:sz="0" w:space="0" w:color="auto"/>
            <w:left w:val="none" w:sz="0" w:space="0" w:color="auto"/>
            <w:bottom w:val="none" w:sz="0" w:space="0" w:color="auto"/>
            <w:right w:val="none" w:sz="0" w:space="0" w:color="auto"/>
          </w:divBdr>
        </w:div>
        <w:div w:id="978997875">
          <w:marLeft w:val="640"/>
          <w:marRight w:val="0"/>
          <w:marTop w:val="0"/>
          <w:marBottom w:val="0"/>
          <w:divBdr>
            <w:top w:val="none" w:sz="0" w:space="0" w:color="auto"/>
            <w:left w:val="none" w:sz="0" w:space="0" w:color="auto"/>
            <w:bottom w:val="none" w:sz="0" w:space="0" w:color="auto"/>
            <w:right w:val="none" w:sz="0" w:space="0" w:color="auto"/>
          </w:divBdr>
        </w:div>
        <w:div w:id="904335058">
          <w:marLeft w:val="640"/>
          <w:marRight w:val="0"/>
          <w:marTop w:val="0"/>
          <w:marBottom w:val="0"/>
          <w:divBdr>
            <w:top w:val="none" w:sz="0" w:space="0" w:color="auto"/>
            <w:left w:val="none" w:sz="0" w:space="0" w:color="auto"/>
            <w:bottom w:val="none" w:sz="0" w:space="0" w:color="auto"/>
            <w:right w:val="none" w:sz="0" w:space="0" w:color="auto"/>
          </w:divBdr>
        </w:div>
        <w:div w:id="246311085">
          <w:marLeft w:val="640"/>
          <w:marRight w:val="0"/>
          <w:marTop w:val="0"/>
          <w:marBottom w:val="0"/>
          <w:divBdr>
            <w:top w:val="none" w:sz="0" w:space="0" w:color="auto"/>
            <w:left w:val="none" w:sz="0" w:space="0" w:color="auto"/>
            <w:bottom w:val="none" w:sz="0" w:space="0" w:color="auto"/>
            <w:right w:val="none" w:sz="0" w:space="0" w:color="auto"/>
          </w:divBdr>
        </w:div>
        <w:div w:id="1351759475">
          <w:marLeft w:val="640"/>
          <w:marRight w:val="0"/>
          <w:marTop w:val="0"/>
          <w:marBottom w:val="0"/>
          <w:divBdr>
            <w:top w:val="none" w:sz="0" w:space="0" w:color="auto"/>
            <w:left w:val="none" w:sz="0" w:space="0" w:color="auto"/>
            <w:bottom w:val="none" w:sz="0" w:space="0" w:color="auto"/>
            <w:right w:val="none" w:sz="0" w:space="0" w:color="auto"/>
          </w:divBdr>
        </w:div>
        <w:div w:id="1773937349">
          <w:marLeft w:val="640"/>
          <w:marRight w:val="0"/>
          <w:marTop w:val="0"/>
          <w:marBottom w:val="0"/>
          <w:divBdr>
            <w:top w:val="none" w:sz="0" w:space="0" w:color="auto"/>
            <w:left w:val="none" w:sz="0" w:space="0" w:color="auto"/>
            <w:bottom w:val="none" w:sz="0" w:space="0" w:color="auto"/>
            <w:right w:val="none" w:sz="0" w:space="0" w:color="auto"/>
          </w:divBdr>
        </w:div>
        <w:div w:id="1810052729">
          <w:marLeft w:val="640"/>
          <w:marRight w:val="0"/>
          <w:marTop w:val="0"/>
          <w:marBottom w:val="0"/>
          <w:divBdr>
            <w:top w:val="none" w:sz="0" w:space="0" w:color="auto"/>
            <w:left w:val="none" w:sz="0" w:space="0" w:color="auto"/>
            <w:bottom w:val="none" w:sz="0" w:space="0" w:color="auto"/>
            <w:right w:val="none" w:sz="0" w:space="0" w:color="auto"/>
          </w:divBdr>
        </w:div>
        <w:div w:id="1654673720">
          <w:marLeft w:val="640"/>
          <w:marRight w:val="0"/>
          <w:marTop w:val="0"/>
          <w:marBottom w:val="0"/>
          <w:divBdr>
            <w:top w:val="none" w:sz="0" w:space="0" w:color="auto"/>
            <w:left w:val="none" w:sz="0" w:space="0" w:color="auto"/>
            <w:bottom w:val="none" w:sz="0" w:space="0" w:color="auto"/>
            <w:right w:val="none" w:sz="0" w:space="0" w:color="auto"/>
          </w:divBdr>
        </w:div>
        <w:div w:id="2069722100">
          <w:marLeft w:val="640"/>
          <w:marRight w:val="0"/>
          <w:marTop w:val="0"/>
          <w:marBottom w:val="0"/>
          <w:divBdr>
            <w:top w:val="none" w:sz="0" w:space="0" w:color="auto"/>
            <w:left w:val="none" w:sz="0" w:space="0" w:color="auto"/>
            <w:bottom w:val="none" w:sz="0" w:space="0" w:color="auto"/>
            <w:right w:val="none" w:sz="0" w:space="0" w:color="auto"/>
          </w:divBdr>
        </w:div>
        <w:div w:id="249119692">
          <w:marLeft w:val="640"/>
          <w:marRight w:val="0"/>
          <w:marTop w:val="0"/>
          <w:marBottom w:val="0"/>
          <w:divBdr>
            <w:top w:val="none" w:sz="0" w:space="0" w:color="auto"/>
            <w:left w:val="none" w:sz="0" w:space="0" w:color="auto"/>
            <w:bottom w:val="none" w:sz="0" w:space="0" w:color="auto"/>
            <w:right w:val="none" w:sz="0" w:space="0" w:color="auto"/>
          </w:divBdr>
        </w:div>
        <w:div w:id="399867270">
          <w:marLeft w:val="640"/>
          <w:marRight w:val="0"/>
          <w:marTop w:val="0"/>
          <w:marBottom w:val="0"/>
          <w:divBdr>
            <w:top w:val="none" w:sz="0" w:space="0" w:color="auto"/>
            <w:left w:val="none" w:sz="0" w:space="0" w:color="auto"/>
            <w:bottom w:val="none" w:sz="0" w:space="0" w:color="auto"/>
            <w:right w:val="none" w:sz="0" w:space="0" w:color="auto"/>
          </w:divBdr>
        </w:div>
        <w:div w:id="969281497">
          <w:marLeft w:val="640"/>
          <w:marRight w:val="0"/>
          <w:marTop w:val="0"/>
          <w:marBottom w:val="0"/>
          <w:divBdr>
            <w:top w:val="none" w:sz="0" w:space="0" w:color="auto"/>
            <w:left w:val="none" w:sz="0" w:space="0" w:color="auto"/>
            <w:bottom w:val="none" w:sz="0" w:space="0" w:color="auto"/>
            <w:right w:val="none" w:sz="0" w:space="0" w:color="auto"/>
          </w:divBdr>
        </w:div>
        <w:div w:id="252207739">
          <w:marLeft w:val="640"/>
          <w:marRight w:val="0"/>
          <w:marTop w:val="0"/>
          <w:marBottom w:val="0"/>
          <w:divBdr>
            <w:top w:val="none" w:sz="0" w:space="0" w:color="auto"/>
            <w:left w:val="none" w:sz="0" w:space="0" w:color="auto"/>
            <w:bottom w:val="none" w:sz="0" w:space="0" w:color="auto"/>
            <w:right w:val="none" w:sz="0" w:space="0" w:color="auto"/>
          </w:divBdr>
        </w:div>
        <w:div w:id="638733350">
          <w:marLeft w:val="640"/>
          <w:marRight w:val="0"/>
          <w:marTop w:val="0"/>
          <w:marBottom w:val="0"/>
          <w:divBdr>
            <w:top w:val="none" w:sz="0" w:space="0" w:color="auto"/>
            <w:left w:val="none" w:sz="0" w:space="0" w:color="auto"/>
            <w:bottom w:val="none" w:sz="0" w:space="0" w:color="auto"/>
            <w:right w:val="none" w:sz="0" w:space="0" w:color="auto"/>
          </w:divBdr>
        </w:div>
        <w:div w:id="1860777203">
          <w:marLeft w:val="640"/>
          <w:marRight w:val="0"/>
          <w:marTop w:val="0"/>
          <w:marBottom w:val="0"/>
          <w:divBdr>
            <w:top w:val="none" w:sz="0" w:space="0" w:color="auto"/>
            <w:left w:val="none" w:sz="0" w:space="0" w:color="auto"/>
            <w:bottom w:val="none" w:sz="0" w:space="0" w:color="auto"/>
            <w:right w:val="none" w:sz="0" w:space="0" w:color="auto"/>
          </w:divBdr>
        </w:div>
        <w:div w:id="2004627619">
          <w:marLeft w:val="640"/>
          <w:marRight w:val="0"/>
          <w:marTop w:val="0"/>
          <w:marBottom w:val="0"/>
          <w:divBdr>
            <w:top w:val="none" w:sz="0" w:space="0" w:color="auto"/>
            <w:left w:val="none" w:sz="0" w:space="0" w:color="auto"/>
            <w:bottom w:val="none" w:sz="0" w:space="0" w:color="auto"/>
            <w:right w:val="none" w:sz="0" w:space="0" w:color="auto"/>
          </w:divBdr>
        </w:div>
        <w:div w:id="1842088661">
          <w:marLeft w:val="640"/>
          <w:marRight w:val="0"/>
          <w:marTop w:val="0"/>
          <w:marBottom w:val="0"/>
          <w:divBdr>
            <w:top w:val="none" w:sz="0" w:space="0" w:color="auto"/>
            <w:left w:val="none" w:sz="0" w:space="0" w:color="auto"/>
            <w:bottom w:val="none" w:sz="0" w:space="0" w:color="auto"/>
            <w:right w:val="none" w:sz="0" w:space="0" w:color="auto"/>
          </w:divBdr>
        </w:div>
        <w:div w:id="157503090">
          <w:marLeft w:val="640"/>
          <w:marRight w:val="0"/>
          <w:marTop w:val="0"/>
          <w:marBottom w:val="0"/>
          <w:divBdr>
            <w:top w:val="none" w:sz="0" w:space="0" w:color="auto"/>
            <w:left w:val="none" w:sz="0" w:space="0" w:color="auto"/>
            <w:bottom w:val="none" w:sz="0" w:space="0" w:color="auto"/>
            <w:right w:val="none" w:sz="0" w:space="0" w:color="auto"/>
          </w:divBdr>
        </w:div>
        <w:div w:id="2094080294">
          <w:marLeft w:val="640"/>
          <w:marRight w:val="0"/>
          <w:marTop w:val="0"/>
          <w:marBottom w:val="0"/>
          <w:divBdr>
            <w:top w:val="none" w:sz="0" w:space="0" w:color="auto"/>
            <w:left w:val="none" w:sz="0" w:space="0" w:color="auto"/>
            <w:bottom w:val="none" w:sz="0" w:space="0" w:color="auto"/>
            <w:right w:val="none" w:sz="0" w:space="0" w:color="auto"/>
          </w:divBdr>
        </w:div>
        <w:div w:id="926301844">
          <w:marLeft w:val="640"/>
          <w:marRight w:val="0"/>
          <w:marTop w:val="0"/>
          <w:marBottom w:val="0"/>
          <w:divBdr>
            <w:top w:val="none" w:sz="0" w:space="0" w:color="auto"/>
            <w:left w:val="none" w:sz="0" w:space="0" w:color="auto"/>
            <w:bottom w:val="none" w:sz="0" w:space="0" w:color="auto"/>
            <w:right w:val="none" w:sz="0" w:space="0" w:color="auto"/>
          </w:divBdr>
        </w:div>
        <w:div w:id="1501000282">
          <w:marLeft w:val="640"/>
          <w:marRight w:val="0"/>
          <w:marTop w:val="0"/>
          <w:marBottom w:val="0"/>
          <w:divBdr>
            <w:top w:val="none" w:sz="0" w:space="0" w:color="auto"/>
            <w:left w:val="none" w:sz="0" w:space="0" w:color="auto"/>
            <w:bottom w:val="none" w:sz="0" w:space="0" w:color="auto"/>
            <w:right w:val="none" w:sz="0" w:space="0" w:color="auto"/>
          </w:divBdr>
        </w:div>
        <w:div w:id="365106101">
          <w:marLeft w:val="640"/>
          <w:marRight w:val="0"/>
          <w:marTop w:val="0"/>
          <w:marBottom w:val="0"/>
          <w:divBdr>
            <w:top w:val="none" w:sz="0" w:space="0" w:color="auto"/>
            <w:left w:val="none" w:sz="0" w:space="0" w:color="auto"/>
            <w:bottom w:val="none" w:sz="0" w:space="0" w:color="auto"/>
            <w:right w:val="none" w:sz="0" w:space="0" w:color="auto"/>
          </w:divBdr>
        </w:div>
        <w:div w:id="552155616">
          <w:marLeft w:val="640"/>
          <w:marRight w:val="0"/>
          <w:marTop w:val="0"/>
          <w:marBottom w:val="0"/>
          <w:divBdr>
            <w:top w:val="none" w:sz="0" w:space="0" w:color="auto"/>
            <w:left w:val="none" w:sz="0" w:space="0" w:color="auto"/>
            <w:bottom w:val="none" w:sz="0" w:space="0" w:color="auto"/>
            <w:right w:val="none" w:sz="0" w:space="0" w:color="auto"/>
          </w:divBdr>
        </w:div>
        <w:div w:id="1526944566">
          <w:marLeft w:val="640"/>
          <w:marRight w:val="0"/>
          <w:marTop w:val="0"/>
          <w:marBottom w:val="0"/>
          <w:divBdr>
            <w:top w:val="none" w:sz="0" w:space="0" w:color="auto"/>
            <w:left w:val="none" w:sz="0" w:space="0" w:color="auto"/>
            <w:bottom w:val="none" w:sz="0" w:space="0" w:color="auto"/>
            <w:right w:val="none" w:sz="0" w:space="0" w:color="auto"/>
          </w:divBdr>
        </w:div>
        <w:div w:id="1433207945">
          <w:marLeft w:val="640"/>
          <w:marRight w:val="0"/>
          <w:marTop w:val="0"/>
          <w:marBottom w:val="0"/>
          <w:divBdr>
            <w:top w:val="none" w:sz="0" w:space="0" w:color="auto"/>
            <w:left w:val="none" w:sz="0" w:space="0" w:color="auto"/>
            <w:bottom w:val="none" w:sz="0" w:space="0" w:color="auto"/>
            <w:right w:val="none" w:sz="0" w:space="0" w:color="auto"/>
          </w:divBdr>
        </w:div>
        <w:div w:id="1970041984">
          <w:marLeft w:val="640"/>
          <w:marRight w:val="0"/>
          <w:marTop w:val="0"/>
          <w:marBottom w:val="0"/>
          <w:divBdr>
            <w:top w:val="none" w:sz="0" w:space="0" w:color="auto"/>
            <w:left w:val="none" w:sz="0" w:space="0" w:color="auto"/>
            <w:bottom w:val="none" w:sz="0" w:space="0" w:color="auto"/>
            <w:right w:val="none" w:sz="0" w:space="0" w:color="auto"/>
          </w:divBdr>
        </w:div>
        <w:div w:id="1930236838">
          <w:marLeft w:val="640"/>
          <w:marRight w:val="0"/>
          <w:marTop w:val="0"/>
          <w:marBottom w:val="0"/>
          <w:divBdr>
            <w:top w:val="none" w:sz="0" w:space="0" w:color="auto"/>
            <w:left w:val="none" w:sz="0" w:space="0" w:color="auto"/>
            <w:bottom w:val="none" w:sz="0" w:space="0" w:color="auto"/>
            <w:right w:val="none" w:sz="0" w:space="0" w:color="auto"/>
          </w:divBdr>
        </w:div>
        <w:div w:id="1220827064">
          <w:marLeft w:val="640"/>
          <w:marRight w:val="0"/>
          <w:marTop w:val="0"/>
          <w:marBottom w:val="0"/>
          <w:divBdr>
            <w:top w:val="none" w:sz="0" w:space="0" w:color="auto"/>
            <w:left w:val="none" w:sz="0" w:space="0" w:color="auto"/>
            <w:bottom w:val="none" w:sz="0" w:space="0" w:color="auto"/>
            <w:right w:val="none" w:sz="0" w:space="0" w:color="auto"/>
          </w:divBdr>
        </w:div>
        <w:div w:id="1192499695">
          <w:marLeft w:val="640"/>
          <w:marRight w:val="0"/>
          <w:marTop w:val="0"/>
          <w:marBottom w:val="0"/>
          <w:divBdr>
            <w:top w:val="none" w:sz="0" w:space="0" w:color="auto"/>
            <w:left w:val="none" w:sz="0" w:space="0" w:color="auto"/>
            <w:bottom w:val="none" w:sz="0" w:space="0" w:color="auto"/>
            <w:right w:val="none" w:sz="0" w:space="0" w:color="auto"/>
          </w:divBdr>
        </w:div>
        <w:div w:id="1733120625">
          <w:marLeft w:val="640"/>
          <w:marRight w:val="0"/>
          <w:marTop w:val="0"/>
          <w:marBottom w:val="0"/>
          <w:divBdr>
            <w:top w:val="none" w:sz="0" w:space="0" w:color="auto"/>
            <w:left w:val="none" w:sz="0" w:space="0" w:color="auto"/>
            <w:bottom w:val="none" w:sz="0" w:space="0" w:color="auto"/>
            <w:right w:val="none" w:sz="0" w:space="0" w:color="auto"/>
          </w:divBdr>
        </w:div>
        <w:div w:id="1389037659">
          <w:marLeft w:val="640"/>
          <w:marRight w:val="0"/>
          <w:marTop w:val="0"/>
          <w:marBottom w:val="0"/>
          <w:divBdr>
            <w:top w:val="none" w:sz="0" w:space="0" w:color="auto"/>
            <w:left w:val="none" w:sz="0" w:space="0" w:color="auto"/>
            <w:bottom w:val="none" w:sz="0" w:space="0" w:color="auto"/>
            <w:right w:val="none" w:sz="0" w:space="0" w:color="auto"/>
          </w:divBdr>
        </w:div>
        <w:div w:id="202866571">
          <w:marLeft w:val="640"/>
          <w:marRight w:val="0"/>
          <w:marTop w:val="0"/>
          <w:marBottom w:val="0"/>
          <w:divBdr>
            <w:top w:val="none" w:sz="0" w:space="0" w:color="auto"/>
            <w:left w:val="none" w:sz="0" w:space="0" w:color="auto"/>
            <w:bottom w:val="none" w:sz="0" w:space="0" w:color="auto"/>
            <w:right w:val="none" w:sz="0" w:space="0" w:color="auto"/>
          </w:divBdr>
        </w:div>
        <w:div w:id="453864378">
          <w:marLeft w:val="640"/>
          <w:marRight w:val="0"/>
          <w:marTop w:val="0"/>
          <w:marBottom w:val="0"/>
          <w:divBdr>
            <w:top w:val="none" w:sz="0" w:space="0" w:color="auto"/>
            <w:left w:val="none" w:sz="0" w:space="0" w:color="auto"/>
            <w:bottom w:val="none" w:sz="0" w:space="0" w:color="auto"/>
            <w:right w:val="none" w:sz="0" w:space="0" w:color="auto"/>
          </w:divBdr>
        </w:div>
        <w:div w:id="1470442764">
          <w:marLeft w:val="640"/>
          <w:marRight w:val="0"/>
          <w:marTop w:val="0"/>
          <w:marBottom w:val="0"/>
          <w:divBdr>
            <w:top w:val="none" w:sz="0" w:space="0" w:color="auto"/>
            <w:left w:val="none" w:sz="0" w:space="0" w:color="auto"/>
            <w:bottom w:val="none" w:sz="0" w:space="0" w:color="auto"/>
            <w:right w:val="none" w:sz="0" w:space="0" w:color="auto"/>
          </w:divBdr>
        </w:div>
        <w:div w:id="980579652">
          <w:marLeft w:val="640"/>
          <w:marRight w:val="0"/>
          <w:marTop w:val="0"/>
          <w:marBottom w:val="0"/>
          <w:divBdr>
            <w:top w:val="none" w:sz="0" w:space="0" w:color="auto"/>
            <w:left w:val="none" w:sz="0" w:space="0" w:color="auto"/>
            <w:bottom w:val="none" w:sz="0" w:space="0" w:color="auto"/>
            <w:right w:val="none" w:sz="0" w:space="0" w:color="auto"/>
          </w:divBdr>
        </w:div>
        <w:div w:id="1478913128">
          <w:marLeft w:val="640"/>
          <w:marRight w:val="0"/>
          <w:marTop w:val="0"/>
          <w:marBottom w:val="0"/>
          <w:divBdr>
            <w:top w:val="none" w:sz="0" w:space="0" w:color="auto"/>
            <w:left w:val="none" w:sz="0" w:space="0" w:color="auto"/>
            <w:bottom w:val="none" w:sz="0" w:space="0" w:color="auto"/>
            <w:right w:val="none" w:sz="0" w:space="0" w:color="auto"/>
          </w:divBdr>
        </w:div>
        <w:div w:id="1973904988">
          <w:marLeft w:val="640"/>
          <w:marRight w:val="0"/>
          <w:marTop w:val="0"/>
          <w:marBottom w:val="0"/>
          <w:divBdr>
            <w:top w:val="none" w:sz="0" w:space="0" w:color="auto"/>
            <w:left w:val="none" w:sz="0" w:space="0" w:color="auto"/>
            <w:bottom w:val="none" w:sz="0" w:space="0" w:color="auto"/>
            <w:right w:val="none" w:sz="0" w:space="0" w:color="auto"/>
          </w:divBdr>
        </w:div>
        <w:div w:id="2015254845">
          <w:marLeft w:val="640"/>
          <w:marRight w:val="0"/>
          <w:marTop w:val="0"/>
          <w:marBottom w:val="0"/>
          <w:divBdr>
            <w:top w:val="none" w:sz="0" w:space="0" w:color="auto"/>
            <w:left w:val="none" w:sz="0" w:space="0" w:color="auto"/>
            <w:bottom w:val="none" w:sz="0" w:space="0" w:color="auto"/>
            <w:right w:val="none" w:sz="0" w:space="0" w:color="auto"/>
          </w:divBdr>
        </w:div>
        <w:div w:id="520516069">
          <w:marLeft w:val="640"/>
          <w:marRight w:val="0"/>
          <w:marTop w:val="0"/>
          <w:marBottom w:val="0"/>
          <w:divBdr>
            <w:top w:val="none" w:sz="0" w:space="0" w:color="auto"/>
            <w:left w:val="none" w:sz="0" w:space="0" w:color="auto"/>
            <w:bottom w:val="none" w:sz="0" w:space="0" w:color="auto"/>
            <w:right w:val="none" w:sz="0" w:space="0" w:color="auto"/>
          </w:divBdr>
        </w:div>
        <w:div w:id="49690819">
          <w:marLeft w:val="640"/>
          <w:marRight w:val="0"/>
          <w:marTop w:val="0"/>
          <w:marBottom w:val="0"/>
          <w:divBdr>
            <w:top w:val="none" w:sz="0" w:space="0" w:color="auto"/>
            <w:left w:val="none" w:sz="0" w:space="0" w:color="auto"/>
            <w:bottom w:val="none" w:sz="0" w:space="0" w:color="auto"/>
            <w:right w:val="none" w:sz="0" w:space="0" w:color="auto"/>
          </w:divBdr>
        </w:div>
        <w:div w:id="769397411">
          <w:marLeft w:val="640"/>
          <w:marRight w:val="0"/>
          <w:marTop w:val="0"/>
          <w:marBottom w:val="0"/>
          <w:divBdr>
            <w:top w:val="none" w:sz="0" w:space="0" w:color="auto"/>
            <w:left w:val="none" w:sz="0" w:space="0" w:color="auto"/>
            <w:bottom w:val="none" w:sz="0" w:space="0" w:color="auto"/>
            <w:right w:val="none" w:sz="0" w:space="0" w:color="auto"/>
          </w:divBdr>
        </w:div>
        <w:div w:id="1930456535">
          <w:marLeft w:val="640"/>
          <w:marRight w:val="0"/>
          <w:marTop w:val="0"/>
          <w:marBottom w:val="0"/>
          <w:divBdr>
            <w:top w:val="none" w:sz="0" w:space="0" w:color="auto"/>
            <w:left w:val="none" w:sz="0" w:space="0" w:color="auto"/>
            <w:bottom w:val="none" w:sz="0" w:space="0" w:color="auto"/>
            <w:right w:val="none" w:sz="0" w:space="0" w:color="auto"/>
          </w:divBdr>
        </w:div>
        <w:div w:id="1914125863">
          <w:marLeft w:val="640"/>
          <w:marRight w:val="0"/>
          <w:marTop w:val="0"/>
          <w:marBottom w:val="0"/>
          <w:divBdr>
            <w:top w:val="none" w:sz="0" w:space="0" w:color="auto"/>
            <w:left w:val="none" w:sz="0" w:space="0" w:color="auto"/>
            <w:bottom w:val="none" w:sz="0" w:space="0" w:color="auto"/>
            <w:right w:val="none" w:sz="0" w:space="0" w:color="auto"/>
          </w:divBdr>
        </w:div>
        <w:div w:id="139349400">
          <w:marLeft w:val="640"/>
          <w:marRight w:val="0"/>
          <w:marTop w:val="0"/>
          <w:marBottom w:val="0"/>
          <w:divBdr>
            <w:top w:val="none" w:sz="0" w:space="0" w:color="auto"/>
            <w:left w:val="none" w:sz="0" w:space="0" w:color="auto"/>
            <w:bottom w:val="none" w:sz="0" w:space="0" w:color="auto"/>
            <w:right w:val="none" w:sz="0" w:space="0" w:color="auto"/>
          </w:divBdr>
        </w:div>
        <w:div w:id="1782071105">
          <w:marLeft w:val="640"/>
          <w:marRight w:val="0"/>
          <w:marTop w:val="0"/>
          <w:marBottom w:val="0"/>
          <w:divBdr>
            <w:top w:val="none" w:sz="0" w:space="0" w:color="auto"/>
            <w:left w:val="none" w:sz="0" w:space="0" w:color="auto"/>
            <w:bottom w:val="none" w:sz="0" w:space="0" w:color="auto"/>
            <w:right w:val="none" w:sz="0" w:space="0" w:color="auto"/>
          </w:divBdr>
        </w:div>
        <w:div w:id="966009605">
          <w:marLeft w:val="640"/>
          <w:marRight w:val="0"/>
          <w:marTop w:val="0"/>
          <w:marBottom w:val="0"/>
          <w:divBdr>
            <w:top w:val="none" w:sz="0" w:space="0" w:color="auto"/>
            <w:left w:val="none" w:sz="0" w:space="0" w:color="auto"/>
            <w:bottom w:val="none" w:sz="0" w:space="0" w:color="auto"/>
            <w:right w:val="none" w:sz="0" w:space="0" w:color="auto"/>
          </w:divBdr>
        </w:div>
        <w:div w:id="216474035">
          <w:marLeft w:val="640"/>
          <w:marRight w:val="0"/>
          <w:marTop w:val="0"/>
          <w:marBottom w:val="0"/>
          <w:divBdr>
            <w:top w:val="none" w:sz="0" w:space="0" w:color="auto"/>
            <w:left w:val="none" w:sz="0" w:space="0" w:color="auto"/>
            <w:bottom w:val="none" w:sz="0" w:space="0" w:color="auto"/>
            <w:right w:val="none" w:sz="0" w:space="0" w:color="auto"/>
          </w:divBdr>
        </w:div>
      </w:divsChild>
    </w:div>
    <w:div w:id="1655258671">
      <w:bodyDiv w:val="1"/>
      <w:marLeft w:val="0"/>
      <w:marRight w:val="0"/>
      <w:marTop w:val="0"/>
      <w:marBottom w:val="0"/>
      <w:divBdr>
        <w:top w:val="none" w:sz="0" w:space="0" w:color="auto"/>
        <w:left w:val="none" w:sz="0" w:space="0" w:color="auto"/>
        <w:bottom w:val="none" w:sz="0" w:space="0" w:color="auto"/>
        <w:right w:val="none" w:sz="0" w:space="0" w:color="auto"/>
      </w:divBdr>
    </w:div>
    <w:div w:id="1724712894">
      <w:bodyDiv w:val="1"/>
      <w:marLeft w:val="0"/>
      <w:marRight w:val="0"/>
      <w:marTop w:val="0"/>
      <w:marBottom w:val="0"/>
      <w:divBdr>
        <w:top w:val="none" w:sz="0" w:space="0" w:color="auto"/>
        <w:left w:val="none" w:sz="0" w:space="0" w:color="auto"/>
        <w:bottom w:val="none" w:sz="0" w:space="0" w:color="auto"/>
        <w:right w:val="none" w:sz="0" w:space="0" w:color="auto"/>
      </w:divBdr>
      <w:divsChild>
        <w:div w:id="20473007">
          <w:marLeft w:val="640"/>
          <w:marRight w:val="0"/>
          <w:marTop w:val="0"/>
          <w:marBottom w:val="0"/>
          <w:divBdr>
            <w:top w:val="none" w:sz="0" w:space="0" w:color="auto"/>
            <w:left w:val="none" w:sz="0" w:space="0" w:color="auto"/>
            <w:bottom w:val="none" w:sz="0" w:space="0" w:color="auto"/>
            <w:right w:val="none" w:sz="0" w:space="0" w:color="auto"/>
          </w:divBdr>
        </w:div>
        <w:div w:id="46994457">
          <w:marLeft w:val="640"/>
          <w:marRight w:val="0"/>
          <w:marTop w:val="0"/>
          <w:marBottom w:val="0"/>
          <w:divBdr>
            <w:top w:val="none" w:sz="0" w:space="0" w:color="auto"/>
            <w:left w:val="none" w:sz="0" w:space="0" w:color="auto"/>
            <w:bottom w:val="none" w:sz="0" w:space="0" w:color="auto"/>
            <w:right w:val="none" w:sz="0" w:space="0" w:color="auto"/>
          </w:divBdr>
        </w:div>
        <w:div w:id="65881523">
          <w:marLeft w:val="640"/>
          <w:marRight w:val="0"/>
          <w:marTop w:val="0"/>
          <w:marBottom w:val="0"/>
          <w:divBdr>
            <w:top w:val="none" w:sz="0" w:space="0" w:color="auto"/>
            <w:left w:val="none" w:sz="0" w:space="0" w:color="auto"/>
            <w:bottom w:val="none" w:sz="0" w:space="0" w:color="auto"/>
            <w:right w:val="none" w:sz="0" w:space="0" w:color="auto"/>
          </w:divBdr>
        </w:div>
        <w:div w:id="121702276">
          <w:marLeft w:val="640"/>
          <w:marRight w:val="0"/>
          <w:marTop w:val="0"/>
          <w:marBottom w:val="0"/>
          <w:divBdr>
            <w:top w:val="none" w:sz="0" w:space="0" w:color="auto"/>
            <w:left w:val="none" w:sz="0" w:space="0" w:color="auto"/>
            <w:bottom w:val="none" w:sz="0" w:space="0" w:color="auto"/>
            <w:right w:val="none" w:sz="0" w:space="0" w:color="auto"/>
          </w:divBdr>
        </w:div>
        <w:div w:id="139857677">
          <w:marLeft w:val="640"/>
          <w:marRight w:val="0"/>
          <w:marTop w:val="0"/>
          <w:marBottom w:val="0"/>
          <w:divBdr>
            <w:top w:val="none" w:sz="0" w:space="0" w:color="auto"/>
            <w:left w:val="none" w:sz="0" w:space="0" w:color="auto"/>
            <w:bottom w:val="none" w:sz="0" w:space="0" w:color="auto"/>
            <w:right w:val="none" w:sz="0" w:space="0" w:color="auto"/>
          </w:divBdr>
        </w:div>
        <w:div w:id="176775146">
          <w:marLeft w:val="640"/>
          <w:marRight w:val="0"/>
          <w:marTop w:val="0"/>
          <w:marBottom w:val="0"/>
          <w:divBdr>
            <w:top w:val="none" w:sz="0" w:space="0" w:color="auto"/>
            <w:left w:val="none" w:sz="0" w:space="0" w:color="auto"/>
            <w:bottom w:val="none" w:sz="0" w:space="0" w:color="auto"/>
            <w:right w:val="none" w:sz="0" w:space="0" w:color="auto"/>
          </w:divBdr>
        </w:div>
        <w:div w:id="280065664">
          <w:marLeft w:val="640"/>
          <w:marRight w:val="0"/>
          <w:marTop w:val="0"/>
          <w:marBottom w:val="0"/>
          <w:divBdr>
            <w:top w:val="none" w:sz="0" w:space="0" w:color="auto"/>
            <w:left w:val="none" w:sz="0" w:space="0" w:color="auto"/>
            <w:bottom w:val="none" w:sz="0" w:space="0" w:color="auto"/>
            <w:right w:val="none" w:sz="0" w:space="0" w:color="auto"/>
          </w:divBdr>
        </w:div>
        <w:div w:id="301079630">
          <w:marLeft w:val="640"/>
          <w:marRight w:val="0"/>
          <w:marTop w:val="0"/>
          <w:marBottom w:val="0"/>
          <w:divBdr>
            <w:top w:val="none" w:sz="0" w:space="0" w:color="auto"/>
            <w:left w:val="none" w:sz="0" w:space="0" w:color="auto"/>
            <w:bottom w:val="none" w:sz="0" w:space="0" w:color="auto"/>
            <w:right w:val="none" w:sz="0" w:space="0" w:color="auto"/>
          </w:divBdr>
        </w:div>
        <w:div w:id="337658684">
          <w:marLeft w:val="640"/>
          <w:marRight w:val="0"/>
          <w:marTop w:val="0"/>
          <w:marBottom w:val="0"/>
          <w:divBdr>
            <w:top w:val="none" w:sz="0" w:space="0" w:color="auto"/>
            <w:left w:val="none" w:sz="0" w:space="0" w:color="auto"/>
            <w:bottom w:val="none" w:sz="0" w:space="0" w:color="auto"/>
            <w:right w:val="none" w:sz="0" w:space="0" w:color="auto"/>
          </w:divBdr>
        </w:div>
        <w:div w:id="396831221">
          <w:marLeft w:val="640"/>
          <w:marRight w:val="0"/>
          <w:marTop w:val="0"/>
          <w:marBottom w:val="0"/>
          <w:divBdr>
            <w:top w:val="none" w:sz="0" w:space="0" w:color="auto"/>
            <w:left w:val="none" w:sz="0" w:space="0" w:color="auto"/>
            <w:bottom w:val="none" w:sz="0" w:space="0" w:color="auto"/>
            <w:right w:val="none" w:sz="0" w:space="0" w:color="auto"/>
          </w:divBdr>
        </w:div>
        <w:div w:id="407963159">
          <w:marLeft w:val="640"/>
          <w:marRight w:val="0"/>
          <w:marTop w:val="0"/>
          <w:marBottom w:val="0"/>
          <w:divBdr>
            <w:top w:val="none" w:sz="0" w:space="0" w:color="auto"/>
            <w:left w:val="none" w:sz="0" w:space="0" w:color="auto"/>
            <w:bottom w:val="none" w:sz="0" w:space="0" w:color="auto"/>
            <w:right w:val="none" w:sz="0" w:space="0" w:color="auto"/>
          </w:divBdr>
        </w:div>
        <w:div w:id="433480881">
          <w:marLeft w:val="640"/>
          <w:marRight w:val="0"/>
          <w:marTop w:val="0"/>
          <w:marBottom w:val="0"/>
          <w:divBdr>
            <w:top w:val="none" w:sz="0" w:space="0" w:color="auto"/>
            <w:left w:val="none" w:sz="0" w:space="0" w:color="auto"/>
            <w:bottom w:val="none" w:sz="0" w:space="0" w:color="auto"/>
            <w:right w:val="none" w:sz="0" w:space="0" w:color="auto"/>
          </w:divBdr>
        </w:div>
        <w:div w:id="442575956">
          <w:marLeft w:val="640"/>
          <w:marRight w:val="0"/>
          <w:marTop w:val="0"/>
          <w:marBottom w:val="0"/>
          <w:divBdr>
            <w:top w:val="none" w:sz="0" w:space="0" w:color="auto"/>
            <w:left w:val="none" w:sz="0" w:space="0" w:color="auto"/>
            <w:bottom w:val="none" w:sz="0" w:space="0" w:color="auto"/>
            <w:right w:val="none" w:sz="0" w:space="0" w:color="auto"/>
          </w:divBdr>
        </w:div>
        <w:div w:id="448814987">
          <w:marLeft w:val="640"/>
          <w:marRight w:val="0"/>
          <w:marTop w:val="0"/>
          <w:marBottom w:val="0"/>
          <w:divBdr>
            <w:top w:val="none" w:sz="0" w:space="0" w:color="auto"/>
            <w:left w:val="none" w:sz="0" w:space="0" w:color="auto"/>
            <w:bottom w:val="none" w:sz="0" w:space="0" w:color="auto"/>
            <w:right w:val="none" w:sz="0" w:space="0" w:color="auto"/>
          </w:divBdr>
        </w:div>
        <w:div w:id="501313211">
          <w:marLeft w:val="640"/>
          <w:marRight w:val="0"/>
          <w:marTop w:val="0"/>
          <w:marBottom w:val="0"/>
          <w:divBdr>
            <w:top w:val="none" w:sz="0" w:space="0" w:color="auto"/>
            <w:left w:val="none" w:sz="0" w:space="0" w:color="auto"/>
            <w:bottom w:val="none" w:sz="0" w:space="0" w:color="auto"/>
            <w:right w:val="none" w:sz="0" w:space="0" w:color="auto"/>
          </w:divBdr>
        </w:div>
        <w:div w:id="553661016">
          <w:marLeft w:val="640"/>
          <w:marRight w:val="0"/>
          <w:marTop w:val="0"/>
          <w:marBottom w:val="0"/>
          <w:divBdr>
            <w:top w:val="none" w:sz="0" w:space="0" w:color="auto"/>
            <w:left w:val="none" w:sz="0" w:space="0" w:color="auto"/>
            <w:bottom w:val="none" w:sz="0" w:space="0" w:color="auto"/>
            <w:right w:val="none" w:sz="0" w:space="0" w:color="auto"/>
          </w:divBdr>
        </w:div>
        <w:div w:id="567226609">
          <w:marLeft w:val="640"/>
          <w:marRight w:val="0"/>
          <w:marTop w:val="0"/>
          <w:marBottom w:val="0"/>
          <w:divBdr>
            <w:top w:val="none" w:sz="0" w:space="0" w:color="auto"/>
            <w:left w:val="none" w:sz="0" w:space="0" w:color="auto"/>
            <w:bottom w:val="none" w:sz="0" w:space="0" w:color="auto"/>
            <w:right w:val="none" w:sz="0" w:space="0" w:color="auto"/>
          </w:divBdr>
        </w:div>
        <w:div w:id="573008125">
          <w:marLeft w:val="640"/>
          <w:marRight w:val="0"/>
          <w:marTop w:val="0"/>
          <w:marBottom w:val="0"/>
          <w:divBdr>
            <w:top w:val="none" w:sz="0" w:space="0" w:color="auto"/>
            <w:left w:val="none" w:sz="0" w:space="0" w:color="auto"/>
            <w:bottom w:val="none" w:sz="0" w:space="0" w:color="auto"/>
            <w:right w:val="none" w:sz="0" w:space="0" w:color="auto"/>
          </w:divBdr>
        </w:div>
        <w:div w:id="575894384">
          <w:marLeft w:val="640"/>
          <w:marRight w:val="0"/>
          <w:marTop w:val="0"/>
          <w:marBottom w:val="0"/>
          <w:divBdr>
            <w:top w:val="none" w:sz="0" w:space="0" w:color="auto"/>
            <w:left w:val="none" w:sz="0" w:space="0" w:color="auto"/>
            <w:bottom w:val="none" w:sz="0" w:space="0" w:color="auto"/>
            <w:right w:val="none" w:sz="0" w:space="0" w:color="auto"/>
          </w:divBdr>
        </w:div>
        <w:div w:id="643243102">
          <w:marLeft w:val="640"/>
          <w:marRight w:val="0"/>
          <w:marTop w:val="0"/>
          <w:marBottom w:val="0"/>
          <w:divBdr>
            <w:top w:val="none" w:sz="0" w:space="0" w:color="auto"/>
            <w:left w:val="none" w:sz="0" w:space="0" w:color="auto"/>
            <w:bottom w:val="none" w:sz="0" w:space="0" w:color="auto"/>
            <w:right w:val="none" w:sz="0" w:space="0" w:color="auto"/>
          </w:divBdr>
        </w:div>
        <w:div w:id="646054835">
          <w:marLeft w:val="640"/>
          <w:marRight w:val="0"/>
          <w:marTop w:val="0"/>
          <w:marBottom w:val="0"/>
          <w:divBdr>
            <w:top w:val="none" w:sz="0" w:space="0" w:color="auto"/>
            <w:left w:val="none" w:sz="0" w:space="0" w:color="auto"/>
            <w:bottom w:val="none" w:sz="0" w:space="0" w:color="auto"/>
            <w:right w:val="none" w:sz="0" w:space="0" w:color="auto"/>
          </w:divBdr>
        </w:div>
        <w:div w:id="680669559">
          <w:marLeft w:val="640"/>
          <w:marRight w:val="0"/>
          <w:marTop w:val="0"/>
          <w:marBottom w:val="0"/>
          <w:divBdr>
            <w:top w:val="none" w:sz="0" w:space="0" w:color="auto"/>
            <w:left w:val="none" w:sz="0" w:space="0" w:color="auto"/>
            <w:bottom w:val="none" w:sz="0" w:space="0" w:color="auto"/>
            <w:right w:val="none" w:sz="0" w:space="0" w:color="auto"/>
          </w:divBdr>
        </w:div>
        <w:div w:id="713307096">
          <w:marLeft w:val="640"/>
          <w:marRight w:val="0"/>
          <w:marTop w:val="0"/>
          <w:marBottom w:val="0"/>
          <w:divBdr>
            <w:top w:val="none" w:sz="0" w:space="0" w:color="auto"/>
            <w:left w:val="none" w:sz="0" w:space="0" w:color="auto"/>
            <w:bottom w:val="none" w:sz="0" w:space="0" w:color="auto"/>
            <w:right w:val="none" w:sz="0" w:space="0" w:color="auto"/>
          </w:divBdr>
        </w:div>
        <w:div w:id="742874022">
          <w:marLeft w:val="640"/>
          <w:marRight w:val="0"/>
          <w:marTop w:val="0"/>
          <w:marBottom w:val="0"/>
          <w:divBdr>
            <w:top w:val="none" w:sz="0" w:space="0" w:color="auto"/>
            <w:left w:val="none" w:sz="0" w:space="0" w:color="auto"/>
            <w:bottom w:val="none" w:sz="0" w:space="0" w:color="auto"/>
            <w:right w:val="none" w:sz="0" w:space="0" w:color="auto"/>
          </w:divBdr>
        </w:div>
        <w:div w:id="758411961">
          <w:marLeft w:val="640"/>
          <w:marRight w:val="0"/>
          <w:marTop w:val="0"/>
          <w:marBottom w:val="0"/>
          <w:divBdr>
            <w:top w:val="none" w:sz="0" w:space="0" w:color="auto"/>
            <w:left w:val="none" w:sz="0" w:space="0" w:color="auto"/>
            <w:bottom w:val="none" w:sz="0" w:space="0" w:color="auto"/>
            <w:right w:val="none" w:sz="0" w:space="0" w:color="auto"/>
          </w:divBdr>
        </w:div>
        <w:div w:id="892739345">
          <w:marLeft w:val="640"/>
          <w:marRight w:val="0"/>
          <w:marTop w:val="0"/>
          <w:marBottom w:val="0"/>
          <w:divBdr>
            <w:top w:val="none" w:sz="0" w:space="0" w:color="auto"/>
            <w:left w:val="none" w:sz="0" w:space="0" w:color="auto"/>
            <w:bottom w:val="none" w:sz="0" w:space="0" w:color="auto"/>
            <w:right w:val="none" w:sz="0" w:space="0" w:color="auto"/>
          </w:divBdr>
        </w:div>
        <w:div w:id="910192298">
          <w:marLeft w:val="640"/>
          <w:marRight w:val="0"/>
          <w:marTop w:val="0"/>
          <w:marBottom w:val="0"/>
          <w:divBdr>
            <w:top w:val="none" w:sz="0" w:space="0" w:color="auto"/>
            <w:left w:val="none" w:sz="0" w:space="0" w:color="auto"/>
            <w:bottom w:val="none" w:sz="0" w:space="0" w:color="auto"/>
            <w:right w:val="none" w:sz="0" w:space="0" w:color="auto"/>
          </w:divBdr>
        </w:div>
        <w:div w:id="923340853">
          <w:marLeft w:val="640"/>
          <w:marRight w:val="0"/>
          <w:marTop w:val="0"/>
          <w:marBottom w:val="0"/>
          <w:divBdr>
            <w:top w:val="none" w:sz="0" w:space="0" w:color="auto"/>
            <w:left w:val="none" w:sz="0" w:space="0" w:color="auto"/>
            <w:bottom w:val="none" w:sz="0" w:space="0" w:color="auto"/>
            <w:right w:val="none" w:sz="0" w:space="0" w:color="auto"/>
          </w:divBdr>
        </w:div>
        <w:div w:id="930158755">
          <w:marLeft w:val="640"/>
          <w:marRight w:val="0"/>
          <w:marTop w:val="0"/>
          <w:marBottom w:val="0"/>
          <w:divBdr>
            <w:top w:val="none" w:sz="0" w:space="0" w:color="auto"/>
            <w:left w:val="none" w:sz="0" w:space="0" w:color="auto"/>
            <w:bottom w:val="none" w:sz="0" w:space="0" w:color="auto"/>
            <w:right w:val="none" w:sz="0" w:space="0" w:color="auto"/>
          </w:divBdr>
        </w:div>
        <w:div w:id="937837297">
          <w:marLeft w:val="640"/>
          <w:marRight w:val="0"/>
          <w:marTop w:val="0"/>
          <w:marBottom w:val="0"/>
          <w:divBdr>
            <w:top w:val="none" w:sz="0" w:space="0" w:color="auto"/>
            <w:left w:val="none" w:sz="0" w:space="0" w:color="auto"/>
            <w:bottom w:val="none" w:sz="0" w:space="0" w:color="auto"/>
            <w:right w:val="none" w:sz="0" w:space="0" w:color="auto"/>
          </w:divBdr>
        </w:div>
        <w:div w:id="967514497">
          <w:marLeft w:val="640"/>
          <w:marRight w:val="0"/>
          <w:marTop w:val="0"/>
          <w:marBottom w:val="0"/>
          <w:divBdr>
            <w:top w:val="none" w:sz="0" w:space="0" w:color="auto"/>
            <w:left w:val="none" w:sz="0" w:space="0" w:color="auto"/>
            <w:bottom w:val="none" w:sz="0" w:space="0" w:color="auto"/>
            <w:right w:val="none" w:sz="0" w:space="0" w:color="auto"/>
          </w:divBdr>
        </w:div>
        <w:div w:id="1008484462">
          <w:marLeft w:val="640"/>
          <w:marRight w:val="0"/>
          <w:marTop w:val="0"/>
          <w:marBottom w:val="0"/>
          <w:divBdr>
            <w:top w:val="none" w:sz="0" w:space="0" w:color="auto"/>
            <w:left w:val="none" w:sz="0" w:space="0" w:color="auto"/>
            <w:bottom w:val="none" w:sz="0" w:space="0" w:color="auto"/>
            <w:right w:val="none" w:sz="0" w:space="0" w:color="auto"/>
          </w:divBdr>
        </w:div>
        <w:div w:id="1065832751">
          <w:marLeft w:val="640"/>
          <w:marRight w:val="0"/>
          <w:marTop w:val="0"/>
          <w:marBottom w:val="0"/>
          <w:divBdr>
            <w:top w:val="none" w:sz="0" w:space="0" w:color="auto"/>
            <w:left w:val="none" w:sz="0" w:space="0" w:color="auto"/>
            <w:bottom w:val="none" w:sz="0" w:space="0" w:color="auto"/>
            <w:right w:val="none" w:sz="0" w:space="0" w:color="auto"/>
          </w:divBdr>
        </w:div>
        <w:div w:id="1081678027">
          <w:marLeft w:val="640"/>
          <w:marRight w:val="0"/>
          <w:marTop w:val="0"/>
          <w:marBottom w:val="0"/>
          <w:divBdr>
            <w:top w:val="none" w:sz="0" w:space="0" w:color="auto"/>
            <w:left w:val="none" w:sz="0" w:space="0" w:color="auto"/>
            <w:bottom w:val="none" w:sz="0" w:space="0" w:color="auto"/>
            <w:right w:val="none" w:sz="0" w:space="0" w:color="auto"/>
          </w:divBdr>
        </w:div>
        <w:div w:id="1087651294">
          <w:marLeft w:val="640"/>
          <w:marRight w:val="0"/>
          <w:marTop w:val="0"/>
          <w:marBottom w:val="0"/>
          <w:divBdr>
            <w:top w:val="none" w:sz="0" w:space="0" w:color="auto"/>
            <w:left w:val="none" w:sz="0" w:space="0" w:color="auto"/>
            <w:bottom w:val="none" w:sz="0" w:space="0" w:color="auto"/>
            <w:right w:val="none" w:sz="0" w:space="0" w:color="auto"/>
          </w:divBdr>
        </w:div>
        <w:div w:id="1121191399">
          <w:marLeft w:val="640"/>
          <w:marRight w:val="0"/>
          <w:marTop w:val="0"/>
          <w:marBottom w:val="0"/>
          <w:divBdr>
            <w:top w:val="none" w:sz="0" w:space="0" w:color="auto"/>
            <w:left w:val="none" w:sz="0" w:space="0" w:color="auto"/>
            <w:bottom w:val="none" w:sz="0" w:space="0" w:color="auto"/>
            <w:right w:val="none" w:sz="0" w:space="0" w:color="auto"/>
          </w:divBdr>
        </w:div>
        <w:div w:id="1140613791">
          <w:marLeft w:val="640"/>
          <w:marRight w:val="0"/>
          <w:marTop w:val="0"/>
          <w:marBottom w:val="0"/>
          <w:divBdr>
            <w:top w:val="none" w:sz="0" w:space="0" w:color="auto"/>
            <w:left w:val="none" w:sz="0" w:space="0" w:color="auto"/>
            <w:bottom w:val="none" w:sz="0" w:space="0" w:color="auto"/>
            <w:right w:val="none" w:sz="0" w:space="0" w:color="auto"/>
          </w:divBdr>
        </w:div>
        <w:div w:id="1158499551">
          <w:marLeft w:val="640"/>
          <w:marRight w:val="0"/>
          <w:marTop w:val="0"/>
          <w:marBottom w:val="0"/>
          <w:divBdr>
            <w:top w:val="none" w:sz="0" w:space="0" w:color="auto"/>
            <w:left w:val="none" w:sz="0" w:space="0" w:color="auto"/>
            <w:bottom w:val="none" w:sz="0" w:space="0" w:color="auto"/>
            <w:right w:val="none" w:sz="0" w:space="0" w:color="auto"/>
          </w:divBdr>
        </w:div>
        <w:div w:id="1173448693">
          <w:marLeft w:val="640"/>
          <w:marRight w:val="0"/>
          <w:marTop w:val="0"/>
          <w:marBottom w:val="0"/>
          <w:divBdr>
            <w:top w:val="none" w:sz="0" w:space="0" w:color="auto"/>
            <w:left w:val="none" w:sz="0" w:space="0" w:color="auto"/>
            <w:bottom w:val="none" w:sz="0" w:space="0" w:color="auto"/>
            <w:right w:val="none" w:sz="0" w:space="0" w:color="auto"/>
          </w:divBdr>
        </w:div>
        <w:div w:id="1206602659">
          <w:marLeft w:val="640"/>
          <w:marRight w:val="0"/>
          <w:marTop w:val="0"/>
          <w:marBottom w:val="0"/>
          <w:divBdr>
            <w:top w:val="none" w:sz="0" w:space="0" w:color="auto"/>
            <w:left w:val="none" w:sz="0" w:space="0" w:color="auto"/>
            <w:bottom w:val="none" w:sz="0" w:space="0" w:color="auto"/>
            <w:right w:val="none" w:sz="0" w:space="0" w:color="auto"/>
          </w:divBdr>
        </w:div>
        <w:div w:id="1337998715">
          <w:marLeft w:val="640"/>
          <w:marRight w:val="0"/>
          <w:marTop w:val="0"/>
          <w:marBottom w:val="0"/>
          <w:divBdr>
            <w:top w:val="none" w:sz="0" w:space="0" w:color="auto"/>
            <w:left w:val="none" w:sz="0" w:space="0" w:color="auto"/>
            <w:bottom w:val="none" w:sz="0" w:space="0" w:color="auto"/>
            <w:right w:val="none" w:sz="0" w:space="0" w:color="auto"/>
          </w:divBdr>
        </w:div>
        <w:div w:id="1338269798">
          <w:marLeft w:val="640"/>
          <w:marRight w:val="0"/>
          <w:marTop w:val="0"/>
          <w:marBottom w:val="0"/>
          <w:divBdr>
            <w:top w:val="none" w:sz="0" w:space="0" w:color="auto"/>
            <w:left w:val="none" w:sz="0" w:space="0" w:color="auto"/>
            <w:bottom w:val="none" w:sz="0" w:space="0" w:color="auto"/>
            <w:right w:val="none" w:sz="0" w:space="0" w:color="auto"/>
          </w:divBdr>
        </w:div>
        <w:div w:id="1354191244">
          <w:marLeft w:val="640"/>
          <w:marRight w:val="0"/>
          <w:marTop w:val="0"/>
          <w:marBottom w:val="0"/>
          <w:divBdr>
            <w:top w:val="none" w:sz="0" w:space="0" w:color="auto"/>
            <w:left w:val="none" w:sz="0" w:space="0" w:color="auto"/>
            <w:bottom w:val="none" w:sz="0" w:space="0" w:color="auto"/>
            <w:right w:val="none" w:sz="0" w:space="0" w:color="auto"/>
          </w:divBdr>
        </w:div>
        <w:div w:id="1362590151">
          <w:marLeft w:val="640"/>
          <w:marRight w:val="0"/>
          <w:marTop w:val="0"/>
          <w:marBottom w:val="0"/>
          <w:divBdr>
            <w:top w:val="none" w:sz="0" w:space="0" w:color="auto"/>
            <w:left w:val="none" w:sz="0" w:space="0" w:color="auto"/>
            <w:bottom w:val="none" w:sz="0" w:space="0" w:color="auto"/>
            <w:right w:val="none" w:sz="0" w:space="0" w:color="auto"/>
          </w:divBdr>
        </w:div>
        <w:div w:id="1390762119">
          <w:marLeft w:val="640"/>
          <w:marRight w:val="0"/>
          <w:marTop w:val="0"/>
          <w:marBottom w:val="0"/>
          <w:divBdr>
            <w:top w:val="none" w:sz="0" w:space="0" w:color="auto"/>
            <w:left w:val="none" w:sz="0" w:space="0" w:color="auto"/>
            <w:bottom w:val="none" w:sz="0" w:space="0" w:color="auto"/>
            <w:right w:val="none" w:sz="0" w:space="0" w:color="auto"/>
          </w:divBdr>
        </w:div>
        <w:div w:id="1422147020">
          <w:marLeft w:val="640"/>
          <w:marRight w:val="0"/>
          <w:marTop w:val="0"/>
          <w:marBottom w:val="0"/>
          <w:divBdr>
            <w:top w:val="none" w:sz="0" w:space="0" w:color="auto"/>
            <w:left w:val="none" w:sz="0" w:space="0" w:color="auto"/>
            <w:bottom w:val="none" w:sz="0" w:space="0" w:color="auto"/>
            <w:right w:val="none" w:sz="0" w:space="0" w:color="auto"/>
          </w:divBdr>
        </w:div>
        <w:div w:id="1482313432">
          <w:marLeft w:val="640"/>
          <w:marRight w:val="0"/>
          <w:marTop w:val="0"/>
          <w:marBottom w:val="0"/>
          <w:divBdr>
            <w:top w:val="none" w:sz="0" w:space="0" w:color="auto"/>
            <w:left w:val="none" w:sz="0" w:space="0" w:color="auto"/>
            <w:bottom w:val="none" w:sz="0" w:space="0" w:color="auto"/>
            <w:right w:val="none" w:sz="0" w:space="0" w:color="auto"/>
          </w:divBdr>
        </w:div>
        <w:div w:id="1504004775">
          <w:marLeft w:val="640"/>
          <w:marRight w:val="0"/>
          <w:marTop w:val="0"/>
          <w:marBottom w:val="0"/>
          <w:divBdr>
            <w:top w:val="none" w:sz="0" w:space="0" w:color="auto"/>
            <w:left w:val="none" w:sz="0" w:space="0" w:color="auto"/>
            <w:bottom w:val="none" w:sz="0" w:space="0" w:color="auto"/>
            <w:right w:val="none" w:sz="0" w:space="0" w:color="auto"/>
          </w:divBdr>
        </w:div>
        <w:div w:id="1515071256">
          <w:marLeft w:val="640"/>
          <w:marRight w:val="0"/>
          <w:marTop w:val="0"/>
          <w:marBottom w:val="0"/>
          <w:divBdr>
            <w:top w:val="none" w:sz="0" w:space="0" w:color="auto"/>
            <w:left w:val="none" w:sz="0" w:space="0" w:color="auto"/>
            <w:bottom w:val="none" w:sz="0" w:space="0" w:color="auto"/>
            <w:right w:val="none" w:sz="0" w:space="0" w:color="auto"/>
          </w:divBdr>
        </w:div>
        <w:div w:id="1515071988">
          <w:marLeft w:val="640"/>
          <w:marRight w:val="0"/>
          <w:marTop w:val="0"/>
          <w:marBottom w:val="0"/>
          <w:divBdr>
            <w:top w:val="none" w:sz="0" w:space="0" w:color="auto"/>
            <w:left w:val="none" w:sz="0" w:space="0" w:color="auto"/>
            <w:bottom w:val="none" w:sz="0" w:space="0" w:color="auto"/>
            <w:right w:val="none" w:sz="0" w:space="0" w:color="auto"/>
          </w:divBdr>
        </w:div>
        <w:div w:id="1558593577">
          <w:marLeft w:val="640"/>
          <w:marRight w:val="0"/>
          <w:marTop w:val="0"/>
          <w:marBottom w:val="0"/>
          <w:divBdr>
            <w:top w:val="none" w:sz="0" w:space="0" w:color="auto"/>
            <w:left w:val="none" w:sz="0" w:space="0" w:color="auto"/>
            <w:bottom w:val="none" w:sz="0" w:space="0" w:color="auto"/>
            <w:right w:val="none" w:sz="0" w:space="0" w:color="auto"/>
          </w:divBdr>
        </w:div>
        <w:div w:id="1576285039">
          <w:marLeft w:val="640"/>
          <w:marRight w:val="0"/>
          <w:marTop w:val="0"/>
          <w:marBottom w:val="0"/>
          <w:divBdr>
            <w:top w:val="none" w:sz="0" w:space="0" w:color="auto"/>
            <w:left w:val="none" w:sz="0" w:space="0" w:color="auto"/>
            <w:bottom w:val="none" w:sz="0" w:space="0" w:color="auto"/>
            <w:right w:val="none" w:sz="0" w:space="0" w:color="auto"/>
          </w:divBdr>
        </w:div>
        <w:div w:id="1577668009">
          <w:marLeft w:val="640"/>
          <w:marRight w:val="0"/>
          <w:marTop w:val="0"/>
          <w:marBottom w:val="0"/>
          <w:divBdr>
            <w:top w:val="none" w:sz="0" w:space="0" w:color="auto"/>
            <w:left w:val="none" w:sz="0" w:space="0" w:color="auto"/>
            <w:bottom w:val="none" w:sz="0" w:space="0" w:color="auto"/>
            <w:right w:val="none" w:sz="0" w:space="0" w:color="auto"/>
          </w:divBdr>
        </w:div>
        <w:div w:id="1599757418">
          <w:marLeft w:val="640"/>
          <w:marRight w:val="0"/>
          <w:marTop w:val="0"/>
          <w:marBottom w:val="0"/>
          <w:divBdr>
            <w:top w:val="none" w:sz="0" w:space="0" w:color="auto"/>
            <w:left w:val="none" w:sz="0" w:space="0" w:color="auto"/>
            <w:bottom w:val="none" w:sz="0" w:space="0" w:color="auto"/>
            <w:right w:val="none" w:sz="0" w:space="0" w:color="auto"/>
          </w:divBdr>
        </w:div>
        <w:div w:id="1612007488">
          <w:marLeft w:val="640"/>
          <w:marRight w:val="0"/>
          <w:marTop w:val="0"/>
          <w:marBottom w:val="0"/>
          <w:divBdr>
            <w:top w:val="none" w:sz="0" w:space="0" w:color="auto"/>
            <w:left w:val="none" w:sz="0" w:space="0" w:color="auto"/>
            <w:bottom w:val="none" w:sz="0" w:space="0" w:color="auto"/>
            <w:right w:val="none" w:sz="0" w:space="0" w:color="auto"/>
          </w:divBdr>
        </w:div>
        <w:div w:id="1612129055">
          <w:marLeft w:val="640"/>
          <w:marRight w:val="0"/>
          <w:marTop w:val="0"/>
          <w:marBottom w:val="0"/>
          <w:divBdr>
            <w:top w:val="none" w:sz="0" w:space="0" w:color="auto"/>
            <w:left w:val="none" w:sz="0" w:space="0" w:color="auto"/>
            <w:bottom w:val="none" w:sz="0" w:space="0" w:color="auto"/>
            <w:right w:val="none" w:sz="0" w:space="0" w:color="auto"/>
          </w:divBdr>
        </w:div>
        <w:div w:id="1615751562">
          <w:marLeft w:val="640"/>
          <w:marRight w:val="0"/>
          <w:marTop w:val="0"/>
          <w:marBottom w:val="0"/>
          <w:divBdr>
            <w:top w:val="none" w:sz="0" w:space="0" w:color="auto"/>
            <w:left w:val="none" w:sz="0" w:space="0" w:color="auto"/>
            <w:bottom w:val="none" w:sz="0" w:space="0" w:color="auto"/>
            <w:right w:val="none" w:sz="0" w:space="0" w:color="auto"/>
          </w:divBdr>
        </w:div>
        <w:div w:id="1664967624">
          <w:marLeft w:val="640"/>
          <w:marRight w:val="0"/>
          <w:marTop w:val="0"/>
          <w:marBottom w:val="0"/>
          <w:divBdr>
            <w:top w:val="none" w:sz="0" w:space="0" w:color="auto"/>
            <w:left w:val="none" w:sz="0" w:space="0" w:color="auto"/>
            <w:bottom w:val="none" w:sz="0" w:space="0" w:color="auto"/>
            <w:right w:val="none" w:sz="0" w:space="0" w:color="auto"/>
          </w:divBdr>
        </w:div>
        <w:div w:id="1732343343">
          <w:marLeft w:val="640"/>
          <w:marRight w:val="0"/>
          <w:marTop w:val="0"/>
          <w:marBottom w:val="0"/>
          <w:divBdr>
            <w:top w:val="none" w:sz="0" w:space="0" w:color="auto"/>
            <w:left w:val="none" w:sz="0" w:space="0" w:color="auto"/>
            <w:bottom w:val="none" w:sz="0" w:space="0" w:color="auto"/>
            <w:right w:val="none" w:sz="0" w:space="0" w:color="auto"/>
          </w:divBdr>
        </w:div>
        <w:div w:id="1738937828">
          <w:marLeft w:val="640"/>
          <w:marRight w:val="0"/>
          <w:marTop w:val="0"/>
          <w:marBottom w:val="0"/>
          <w:divBdr>
            <w:top w:val="none" w:sz="0" w:space="0" w:color="auto"/>
            <w:left w:val="none" w:sz="0" w:space="0" w:color="auto"/>
            <w:bottom w:val="none" w:sz="0" w:space="0" w:color="auto"/>
            <w:right w:val="none" w:sz="0" w:space="0" w:color="auto"/>
          </w:divBdr>
        </w:div>
        <w:div w:id="1755129774">
          <w:marLeft w:val="640"/>
          <w:marRight w:val="0"/>
          <w:marTop w:val="0"/>
          <w:marBottom w:val="0"/>
          <w:divBdr>
            <w:top w:val="none" w:sz="0" w:space="0" w:color="auto"/>
            <w:left w:val="none" w:sz="0" w:space="0" w:color="auto"/>
            <w:bottom w:val="none" w:sz="0" w:space="0" w:color="auto"/>
            <w:right w:val="none" w:sz="0" w:space="0" w:color="auto"/>
          </w:divBdr>
        </w:div>
        <w:div w:id="1784884834">
          <w:marLeft w:val="640"/>
          <w:marRight w:val="0"/>
          <w:marTop w:val="0"/>
          <w:marBottom w:val="0"/>
          <w:divBdr>
            <w:top w:val="none" w:sz="0" w:space="0" w:color="auto"/>
            <w:left w:val="none" w:sz="0" w:space="0" w:color="auto"/>
            <w:bottom w:val="none" w:sz="0" w:space="0" w:color="auto"/>
            <w:right w:val="none" w:sz="0" w:space="0" w:color="auto"/>
          </w:divBdr>
        </w:div>
        <w:div w:id="1797749101">
          <w:marLeft w:val="640"/>
          <w:marRight w:val="0"/>
          <w:marTop w:val="0"/>
          <w:marBottom w:val="0"/>
          <w:divBdr>
            <w:top w:val="none" w:sz="0" w:space="0" w:color="auto"/>
            <w:left w:val="none" w:sz="0" w:space="0" w:color="auto"/>
            <w:bottom w:val="none" w:sz="0" w:space="0" w:color="auto"/>
            <w:right w:val="none" w:sz="0" w:space="0" w:color="auto"/>
          </w:divBdr>
        </w:div>
        <w:div w:id="1812332746">
          <w:marLeft w:val="640"/>
          <w:marRight w:val="0"/>
          <w:marTop w:val="0"/>
          <w:marBottom w:val="0"/>
          <w:divBdr>
            <w:top w:val="none" w:sz="0" w:space="0" w:color="auto"/>
            <w:left w:val="none" w:sz="0" w:space="0" w:color="auto"/>
            <w:bottom w:val="none" w:sz="0" w:space="0" w:color="auto"/>
            <w:right w:val="none" w:sz="0" w:space="0" w:color="auto"/>
          </w:divBdr>
        </w:div>
        <w:div w:id="1842314935">
          <w:marLeft w:val="640"/>
          <w:marRight w:val="0"/>
          <w:marTop w:val="0"/>
          <w:marBottom w:val="0"/>
          <w:divBdr>
            <w:top w:val="none" w:sz="0" w:space="0" w:color="auto"/>
            <w:left w:val="none" w:sz="0" w:space="0" w:color="auto"/>
            <w:bottom w:val="none" w:sz="0" w:space="0" w:color="auto"/>
            <w:right w:val="none" w:sz="0" w:space="0" w:color="auto"/>
          </w:divBdr>
        </w:div>
        <w:div w:id="1843349160">
          <w:marLeft w:val="640"/>
          <w:marRight w:val="0"/>
          <w:marTop w:val="0"/>
          <w:marBottom w:val="0"/>
          <w:divBdr>
            <w:top w:val="none" w:sz="0" w:space="0" w:color="auto"/>
            <w:left w:val="none" w:sz="0" w:space="0" w:color="auto"/>
            <w:bottom w:val="none" w:sz="0" w:space="0" w:color="auto"/>
            <w:right w:val="none" w:sz="0" w:space="0" w:color="auto"/>
          </w:divBdr>
        </w:div>
        <w:div w:id="1865751706">
          <w:marLeft w:val="640"/>
          <w:marRight w:val="0"/>
          <w:marTop w:val="0"/>
          <w:marBottom w:val="0"/>
          <w:divBdr>
            <w:top w:val="none" w:sz="0" w:space="0" w:color="auto"/>
            <w:left w:val="none" w:sz="0" w:space="0" w:color="auto"/>
            <w:bottom w:val="none" w:sz="0" w:space="0" w:color="auto"/>
            <w:right w:val="none" w:sz="0" w:space="0" w:color="auto"/>
          </w:divBdr>
        </w:div>
        <w:div w:id="1869486198">
          <w:marLeft w:val="640"/>
          <w:marRight w:val="0"/>
          <w:marTop w:val="0"/>
          <w:marBottom w:val="0"/>
          <w:divBdr>
            <w:top w:val="none" w:sz="0" w:space="0" w:color="auto"/>
            <w:left w:val="none" w:sz="0" w:space="0" w:color="auto"/>
            <w:bottom w:val="none" w:sz="0" w:space="0" w:color="auto"/>
            <w:right w:val="none" w:sz="0" w:space="0" w:color="auto"/>
          </w:divBdr>
        </w:div>
        <w:div w:id="1897357269">
          <w:marLeft w:val="640"/>
          <w:marRight w:val="0"/>
          <w:marTop w:val="0"/>
          <w:marBottom w:val="0"/>
          <w:divBdr>
            <w:top w:val="none" w:sz="0" w:space="0" w:color="auto"/>
            <w:left w:val="none" w:sz="0" w:space="0" w:color="auto"/>
            <w:bottom w:val="none" w:sz="0" w:space="0" w:color="auto"/>
            <w:right w:val="none" w:sz="0" w:space="0" w:color="auto"/>
          </w:divBdr>
        </w:div>
        <w:div w:id="1925337859">
          <w:marLeft w:val="640"/>
          <w:marRight w:val="0"/>
          <w:marTop w:val="0"/>
          <w:marBottom w:val="0"/>
          <w:divBdr>
            <w:top w:val="none" w:sz="0" w:space="0" w:color="auto"/>
            <w:left w:val="none" w:sz="0" w:space="0" w:color="auto"/>
            <w:bottom w:val="none" w:sz="0" w:space="0" w:color="auto"/>
            <w:right w:val="none" w:sz="0" w:space="0" w:color="auto"/>
          </w:divBdr>
        </w:div>
        <w:div w:id="1941644162">
          <w:marLeft w:val="640"/>
          <w:marRight w:val="0"/>
          <w:marTop w:val="0"/>
          <w:marBottom w:val="0"/>
          <w:divBdr>
            <w:top w:val="none" w:sz="0" w:space="0" w:color="auto"/>
            <w:left w:val="none" w:sz="0" w:space="0" w:color="auto"/>
            <w:bottom w:val="none" w:sz="0" w:space="0" w:color="auto"/>
            <w:right w:val="none" w:sz="0" w:space="0" w:color="auto"/>
          </w:divBdr>
        </w:div>
        <w:div w:id="1956209880">
          <w:marLeft w:val="640"/>
          <w:marRight w:val="0"/>
          <w:marTop w:val="0"/>
          <w:marBottom w:val="0"/>
          <w:divBdr>
            <w:top w:val="none" w:sz="0" w:space="0" w:color="auto"/>
            <w:left w:val="none" w:sz="0" w:space="0" w:color="auto"/>
            <w:bottom w:val="none" w:sz="0" w:space="0" w:color="auto"/>
            <w:right w:val="none" w:sz="0" w:space="0" w:color="auto"/>
          </w:divBdr>
        </w:div>
        <w:div w:id="1956475435">
          <w:marLeft w:val="640"/>
          <w:marRight w:val="0"/>
          <w:marTop w:val="0"/>
          <w:marBottom w:val="0"/>
          <w:divBdr>
            <w:top w:val="none" w:sz="0" w:space="0" w:color="auto"/>
            <w:left w:val="none" w:sz="0" w:space="0" w:color="auto"/>
            <w:bottom w:val="none" w:sz="0" w:space="0" w:color="auto"/>
            <w:right w:val="none" w:sz="0" w:space="0" w:color="auto"/>
          </w:divBdr>
        </w:div>
        <w:div w:id="1965967025">
          <w:marLeft w:val="640"/>
          <w:marRight w:val="0"/>
          <w:marTop w:val="0"/>
          <w:marBottom w:val="0"/>
          <w:divBdr>
            <w:top w:val="none" w:sz="0" w:space="0" w:color="auto"/>
            <w:left w:val="none" w:sz="0" w:space="0" w:color="auto"/>
            <w:bottom w:val="none" w:sz="0" w:space="0" w:color="auto"/>
            <w:right w:val="none" w:sz="0" w:space="0" w:color="auto"/>
          </w:divBdr>
        </w:div>
        <w:div w:id="1976597783">
          <w:marLeft w:val="640"/>
          <w:marRight w:val="0"/>
          <w:marTop w:val="0"/>
          <w:marBottom w:val="0"/>
          <w:divBdr>
            <w:top w:val="none" w:sz="0" w:space="0" w:color="auto"/>
            <w:left w:val="none" w:sz="0" w:space="0" w:color="auto"/>
            <w:bottom w:val="none" w:sz="0" w:space="0" w:color="auto"/>
            <w:right w:val="none" w:sz="0" w:space="0" w:color="auto"/>
          </w:divBdr>
        </w:div>
        <w:div w:id="1980762766">
          <w:marLeft w:val="640"/>
          <w:marRight w:val="0"/>
          <w:marTop w:val="0"/>
          <w:marBottom w:val="0"/>
          <w:divBdr>
            <w:top w:val="none" w:sz="0" w:space="0" w:color="auto"/>
            <w:left w:val="none" w:sz="0" w:space="0" w:color="auto"/>
            <w:bottom w:val="none" w:sz="0" w:space="0" w:color="auto"/>
            <w:right w:val="none" w:sz="0" w:space="0" w:color="auto"/>
          </w:divBdr>
        </w:div>
        <w:div w:id="2028481637">
          <w:marLeft w:val="640"/>
          <w:marRight w:val="0"/>
          <w:marTop w:val="0"/>
          <w:marBottom w:val="0"/>
          <w:divBdr>
            <w:top w:val="none" w:sz="0" w:space="0" w:color="auto"/>
            <w:left w:val="none" w:sz="0" w:space="0" w:color="auto"/>
            <w:bottom w:val="none" w:sz="0" w:space="0" w:color="auto"/>
            <w:right w:val="none" w:sz="0" w:space="0" w:color="auto"/>
          </w:divBdr>
        </w:div>
        <w:div w:id="2050907808">
          <w:marLeft w:val="640"/>
          <w:marRight w:val="0"/>
          <w:marTop w:val="0"/>
          <w:marBottom w:val="0"/>
          <w:divBdr>
            <w:top w:val="none" w:sz="0" w:space="0" w:color="auto"/>
            <w:left w:val="none" w:sz="0" w:space="0" w:color="auto"/>
            <w:bottom w:val="none" w:sz="0" w:space="0" w:color="auto"/>
            <w:right w:val="none" w:sz="0" w:space="0" w:color="auto"/>
          </w:divBdr>
        </w:div>
        <w:div w:id="2094623287">
          <w:marLeft w:val="640"/>
          <w:marRight w:val="0"/>
          <w:marTop w:val="0"/>
          <w:marBottom w:val="0"/>
          <w:divBdr>
            <w:top w:val="none" w:sz="0" w:space="0" w:color="auto"/>
            <w:left w:val="none" w:sz="0" w:space="0" w:color="auto"/>
            <w:bottom w:val="none" w:sz="0" w:space="0" w:color="auto"/>
            <w:right w:val="none" w:sz="0" w:space="0" w:color="auto"/>
          </w:divBdr>
        </w:div>
        <w:div w:id="2095740013">
          <w:marLeft w:val="640"/>
          <w:marRight w:val="0"/>
          <w:marTop w:val="0"/>
          <w:marBottom w:val="0"/>
          <w:divBdr>
            <w:top w:val="none" w:sz="0" w:space="0" w:color="auto"/>
            <w:left w:val="none" w:sz="0" w:space="0" w:color="auto"/>
            <w:bottom w:val="none" w:sz="0" w:space="0" w:color="auto"/>
            <w:right w:val="none" w:sz="0" w:space="0" w:color="auto"/>
          </w:divBdr>
        </w:div>
        <w:div w:id="2117554719">
          <w:marLeft w:val="640"/>
          <w:marRight w:val="0"/>
          <w:marTop w:val="0"/>
          <w:marBottom w:val="0"/>
          <w:divBdr>
            <w:top w:val="none" w:sz="0" w:space="0" w:color="auto"/>
            <w:left w:val="none" w:sz="0" w:space="0" w:color="auto"/>
            <w:bottom w:val="none" w:sz="0" w:space="0" w:color="auto"/>
            <w:right w:val="none" w:sz="0" w:space="0" w:color="auto"/>
          </w:divBdr>
        </w:div>
      </w:divsChild>
    </w:div>
    <w:div w:id="1779251545">
      <w:bodyDiv w:val="1"/>
      <w:marLeft w:val="0"/>
      <w:marRight w:val="0"/>
      <w:marTop w:val="0"/>
      <w:marBottom w:val="0"/>
      <w:divBdr>
        <w:top w:val="none" w:sz="0" w:space="0" w:color="auto"/>
        <w:left w:val="none" w:sz="0" w:space="0" w:color="auto"/>
        <w:bottom w:val="none" w:sz="0" w:space="0" w:color="auto"/>
        <w:right w:val="none" w:sz="0" w:space="0" w:color="auto"/>
      </w:divBdr>
      <w:divsChild>
        <w:div w:id="395076">
          <w:marLeft w:val="640"/>
          <w:marRight w:val="0"/>
          <w:marTop w:val="0"/>
          <w:marBottom w:val="0"/>
          <w:divBdr>
            <w:top w:val="none" w:sz="0" w:space="0" w:color="auto"/>
            <w:left w:val="none" w:sz="0" w:space="0" w:color="auto"/>
            <w:bottom w:val="none" w:sz="0" w:space="0" w:color="auto"/>
            <w:right w:val="none" w:sz="0" w:space="0" w:color="auto"/>
          </w:divBdr>
        </w:div>
        <w:div w:id="8533820">
          <w:marLeft w:val="640"/>
          <w:marRight w:val="0"/>
          <w:marTop w:val="0"/>
          <w:marBottom w:val="0"/>
          <w:divBdr>
            <w:top w:val="none" w:sz="0" w:space="0" w:color="auto"/>
            <w:left w:val="none" w:sz="0" w:space="0" w:color="auto"/>
            <w:bottom w:val="none" w:sz="0" w:space="0" w:color="auto"/>
            <w:right w:val="none" w:sz="0" w:space="0" w:color="auto"/>
          </w:divBdr>
        </w:div>
        <w:div w:id="61223104">
          <w:marLeft w:val="640"/>
          <w:marRight w:val="0"/>
          <w:marTop w:val="0"/>
          <w:marBottom w:val="0"/>
          <w:divBdr>
            <w:top w:val="none" w:sz="0" w:space="0" w:color="auto"/>
            <w:left w:val="none" w:sz="0" w:space="0" w:color="auto"/>
            <w:bottom w:val="none" w:sz="0" w:space="0" w:color="auto"/>
            <w:right w:val="none" w:sz="0" w:space="0" w:color="auto"/>
          </w:divBdr>
        </w:div>
        <w:div w:id="63720494">
          <w:marLeft w:val="640"/>
          <w:marRight w:val="0"/>
          <w:marTop w:val="0"/>
          <w:marBottom w:val="0"/>
          <w:divBdr>
            <w:top w:val="none" w:sz="0" w:space="0" w:color="auto"/>
            <w:left w:val="none" w:sz="0" w:space="0" w:color="auto"/>
            <w:bottom w:val="none" w:sz="0" w:space="0" w:color="auto"/>
            <w:right w:val="none" w:sz="0" w:space="0" w:color="auto"/>
          </w:divBdr>
        </w:div>
        <w:div w:id="94635612">
          <w:marLeft w:val="640"/>
          <w:marRight w:val="0"/>
          <w:marTop w:val="0"/>
          <w:marBottom w:val="0"/>
          <w:divBdr>
            <w:top w:val="none" w:sz="0" w:space="0" w:color="auto"/>
            <w:left w:val="none" w:sz="0" w:space="0" w:color="auto"/>
            <w:bottom w:val="none" w:sz="0" w:space="0" w:color="auto"/>
            <w:right w:val="none" w:sz="0" w:space="0" w:color="auto"/>
          </w:divBdr>
        </w:div>
        <w:div w:id="97876233">
          <w:marLeft w:val="640"/>
          <w:marRight w:val="0"/>
          <w:marTop w:val="0"/>
          <w:marBottom w:val="0"/>
          <w:divBdr>
            <w:top w:val="none" w:sz="0" w:space="0" w:color="auto"/>
            <w:left w:val="none" w:sz="0" w:space="0" w:color="auto"/>
            <w:bottom w:val="none" w:sz="0" w:space="0" w:color="auto"/>
            <w:right w:val="none" w:sz="0" w:space="0" w:color="auto"/>
          </w:divBdr>
        </w:div>
        <w:div w:id="106898370">
          <w:marLeft w:val="640"/>
          <w:marRight w:val="0"/>
          <w:marTop w:val="0"/>
          <w:marBottom w:val="0"/>
          <w:divBdr>
            <w:top w:val="none" w:sz="0" w:space="0" w:color="auto"/>
            <w:left w:val="none" w:sz="0" w:space="0" w:color="auto"/>
            <w:bottom w:val="none" w:sz="0" w:space="0" w:color="auto"/>
            <w:right w:val="none" w:sz="0" w:space="0" w:color="auto"/>
          </w:divBdr>
        </w:div>
        <w:div w:id="109397389">
          <w:marLeft w:val="640"/>
          <w:marRight w:val="0"/>
          <w:marTop w:val="0"/>
          <w:marBottom w:val="0"/>
          <w:divBdr>
            <w:top w:val="none" w:sz="0" w:space="0" w:color="auto"/>
            <w:left w:val="none" w:sz="0" w:space="0" w:color="auto"/>
            <w:bottom w:val="none" w:sz="0" w:space="0" w:color="auto"/>
            <w:right w:val="none" w:sz="0" w:space="0" w:color="auto"/>
          </w:divBdr>
        </w:div>
        <w:div w:id="111825454">
          <w:marLeft w:val="640"/>
          <w:marRight w:val="0"/>
          <w:marTop w:val="0"/>
          <w:marBottom w:val="0"/>
          <w:divBdr>
            <w:top w:val="none" w:sz="0" w:space="0" w:color="auto"/>
            <w:left w:val="none" w:sz="0" w:space="0" w:color="auto"/>
            <w:bottom w:val="none" w:sz="0" w:space="0" w:color="auto"/>
            <w:right w:val="none" w:sz="0" w:space="0" w:color="auto"/>
          </w:divBdr>
        </w:div>
        <w:div w:id="187572082">
          <w:marLeft w:val="640"/>
          <w:marRight w:val="0"/>
          <w:marTop w:val="0"/>
          <w:marBottom w:val="0"/>
          <w:divBdr>
            <w:top w:val="none" w:sz="0" w:space="0" w:color="auto"/>
            <w:left w:val="none" w:sz="0" w:space="0" w:color="auto"/>
            <w:bottom w:val="none" w:sz="0" w:space="0" w:color="auto"/>
            <w:right w:val="none" w:sz="0" w:space="0" w:color="auto"/>
          </w:divBdr>
        </w:div>
        <w:div w:id="197352825">
          <w:marLeft w:val="640"/>
          <w:marRight w:val="0"/>
          <w:marTop w:val="0"/>
          <w:marBottom w:val="0"/>
          <w:divBdr>
            <w:top w:val="none" w:sz="0" w:space="0" w:color="auto"/>
            <w:left w:val="none" w:sz="0" w:space="0" w:color="auto"/>
            <w:bottom w:val="none" w:sz="0" w:space="0" w:color="auto"/>
            <w:right w:val="none" w:sz="0" w:space="0" w:color="auto"/>
          </w:divBdr>
        </w:div>
        <w:div w:id="226889940">
          <w:marLeft w:val="640"/>
          <w:marRight w:val="0"/>
          <w:marTop w:val="0"/>
          <w:marBottom w:val="0"/>
          <w:divBdr>
            <w:top w:val="none" w:sz="0" w:space="0" w:color="auto"/>
            <w:left w:val="none" w:sz="0" w:space="0" w:color="auto"/>
            <w:bottom w:val="none" w:sz="0" w:space="0" w:color="auto"/>
            <w:right w:val="none" w:sz="0" w:space="0" w:color="auto"/>
          </w:divBdr>
        </w:div>
        <w:div w:id="253444188">
          <w:marLeft w:val="640"/>
          <w:marRight w:val="0"/>
          <w:marTop w:val="0"/>
          <w:marBottom w:val="0"/>
          <w:divBdr>
            <w:top w:val="none" w:sz="0" w:space="0" w:color="auto"/>
            <w:left w:val="none" w:sz="0" w:space="0" w:color="auto"/>
            <w:bottom w:val="none" w:sz="0" w:space="0" w:color="auto"/>
            <w:right w:val="none" w:sz="0" w:space="0" w:color="auto"/>
          </w:divBdr>
        </w:div>
        <w:div w:id="269242847">
          <w:marLeft w:val="640"/>
          <w:marRight w:val="0"/>
          <w:marTop w:val="0"/>
          <w:marBottom w:val="0"/>
          <w:divBdr>
            <w:top w:val="none" w:sz="0" w:space="0" w:color="auto"/>
            <w:left w:val="none" w:sz="0" w:space="0" w:color="auto"/>
            <w:bottom w:val="none" w:sz="0" w:space="0" w:color="auto"/>
            <w:right w:val="none" w:sz="0" w:space="0" w:color="auto"/>
          </w:divBdr>
        </w:div>
        <w:div w:id="294914348">
          <w:marLeft w:val="640"/>
          <w:marRight w:val="0"/>
          <w:marTop w:val="0"/>
          <w:marBottom w:val="0"/>
          <w:divBdr>
            <w:top w:val="none" w:sz="0" w:space="0" w:color="auto"/>
            <w:left w:val="none" w:sz="0" w:space="0" w:color="auto"/>
            <w:bottom w:val="none" w:sz="0" w:space="0" w:color="auto"/>
            <w:right w:val="none" w:sz="0" w:space="0" w:color="auto"/>
          </w:divBdr>
        </w:div>
        <w:div w:id="362361836">
          <w:marLeft w:val="640"/>
          <w:marRight w:val="0"/>
          <w:marTop w:val="0"/>
          <w:marBottom w:val="0"/>
          <w:divBdr>
            <w:top w:val="none" w:sz="0" w:space="0" w:color="auto"/>
            <w:left w:val="none" w:sz="0" w:space="0" w:color="auto"/>
            <w:bottom w:val="none" w:sz="0" w:space="0" w:color="auto"/>
            <w:right w:val="none" w:sz="0" w:space="0" w:color="auto"/>
          </w:divBdr>
        </w:div>
        <w:div w:id="369690316">
          <w:marLeft w:val="640"/>
          <w:marRight w:val="0"/>
          <w:marTop w:val="0"/>
          <w:marBottom w:val="0"/>
          <w:divBdr>
            <w:top w:val="none" w:sz="0" w:space="0" w:color="auto"/>
            <w:left w:val="none" w:sz="0" w:space="0" w:color="auto"/>
            <w:bottom w:val="none" w:sz="0" w:space="0" w:color="auto"/>
            <w:right w:val="none" w:sz="0" w:space="0" w:color="auto"/>
          </w:divBdr>
        </w:div>
        <w:div w:id="428894769">
          <w:marLeft w:val="640"/>
          <w:marRight w:val="0"/>
          <w:marTop w:val="0"/>
          <w:marBottom w:val="0"/>
          <w:divBdr>
            <w:top w:val="none" w:sz="0" w:space="0" w:color="auto"/>
            <w:left w:val="none" w:sz="0" w:space="0" w:color="auto"/>
            <w:bottom w:val="none" w:sz="0" w:space="0" w:color="auto"/>
            <w:right w:val="none" w:sz="0" w:space="0" w:color="auto"/>
          </w:divBdr>
        </w:div>
        <w:div w:id="431896752">
          <w:marLeft w:val="640"/>
          <w:marRight w:val="0"/>
          <w:marTop w:val="0"/>
          <w:marBottom w:val="0"/>
          <w:divBdr>
            <w:top w:val="none" w:sz="0" w:space="0" w:color="auto"/>
            <w:left w:val="none" w:sz="0" w:space="0" w:color="auto"/>
            <w:bottom w:val="none" w:sz="0" w:space="0" w:color="auto"/>
            <w:right w:val="none" w:sz="0" w:space="0" w:color="auto"/>
          </w:divBdr>
        </w:div>
        <w:div w:id="452018951">
          <w:marLeft w:val="640"/>
          <w:marRight w:val="0"/>
          <w:marTop w:val="0"/>
          <w:marBottom w:val="0"/>
          <w:divBdr>
            <w:top w:val="none" w:sz="0" w:space="0" w:color="auto"/>
            <w:left w:val="none" w:sz="0" w:space="0" w:color="auto"/>
            <w:bottom w:val="none" w:sz="0" w:space="0" w:color="auto"/>
            <w:right w:val="none" w:sz="0" w:space="0" w:color="auto"/>
          </w:divBdr>
        </w:div>
        <w:div w:id="480729450">
          <w:marLeft w:val="640"/>
          <w:marRight w:val="0"/>
          <w:marTop w:val="0"/>
          <w:marBottom w:val="0"/>
          <w:divBdr>
            <w:top w:val="none" w:sz="0" w:space="0" w:color="auto"/>
            <w:left w:val="none" w:sz="0" w:space="0" w:color="auto"/>
            <w:bottom w:val="none" w:sz="0" w:space="0" w:color="auto"/>
            <w:right w:val="none" w:sz="0" w:space="0" w:color="auto"/>
          </w:divBdr>
        </w:div>
        <w:div w:id="557982762">
          <w:marLeft w:val="640"/>
          <w:marRight w:val="0"/>
          <w:marTop w:val="0"/>
          <w:marBottom w:val="0"/>
          <w:divBdr>
            <w:top w:val="none" w:sz="0" w:space="0" w:color="auto"/>
            <w:left w:val="none" w:sz="0" w:space="0" w:color="auto"/>
            <w:bottom w:val="none" w:sz="0" w:space="0" w:color="auto"/>
            <w:right w:val="none" w:sz="0" w:space="0" w:color="auto"/>
          </w:divBdr>
        </w:div>
        <w:div w:id="560680909">
          <w:marLeft w:val="640"/>
          <w:marRight w:val="0"/>
          <w:marTop w:val="0"/>
          <w:marBottom w:val="0"/>
          <w:divBdr>
            <w:top w:val="none" w:sz="0" w:space="0" w:color="auto"/>
            <w:left w:val="none" w:sz="0" w:space="0" w:color="auto"/>
            <w:bottom w:val="none" w:sz="0" w:space="0" w:color="auto"/>
            <w:right w:val="none" w:sz="0" w:space="0" w:color="auto"/>
          </w:divBdr>
        </w:div>
        <w:div w:id="570887543">
          <w:marLeft w:val="640"/>
          <w:marRight w:val="0"/>
          <w:marTop w:val="0"/>
          <w:marBottom w:val="0"/>
          <w:divBdr>
            <w:top w:val="none" w:sz="0" w:space="0" w:color="auto"/>
            <w:left w:val="none" w:sz="0" w:space="0" w:color="auto"/>
            <w:bottom w:val="none" w:sz="0" w:space="0" w:color="auto"/>
            <w:right w:val="none" w:sz="0" w:space="0" w:color="auto"/>
          </w:divBdr>
        </w:div>
        <w:div w:id="573515664">
          <w:marLeft w:val="640"/>
          <w:marRight w:val="0"/>
          <w:marTop w:val="0"/>
          <w:marBottom w:val="0"/>
          <w:divBdr>
            <w:top w:val="none" w:sz="0" w:space="0" w:color="auto"/>
            <w:left w:val="none" w:sz="0" w:space="0" w:color="auto"/>
            <w:bottom w:val="none" w:sz="0" w:space="0" w:color="auto"/>
            <w:right w:val="none" w:sz="0" w:space="0" w:color="auto"/>
          </w:divBdr>
        </w:div>
        <w:div w:id="575476573">
          <w:marLeft w:val="640"/>
          <w:marRight w:val="0"/>
          <w:marTop w:val="0"/>
          <w:marBottom w:val="0"/>
          <w:divBdr>
            <w:top w:val="none" w:sz="0" w:space="0" w:color="auto"/>
            <w:left w:val="none" w:sz="0" w:space="0" w:color="auto"/>
            <w:bottom w:val="none" w:sz="0" w:space="0" w:color="auto"/>
            <w:right w:val="none" w:sz="0" w:space="0" w:color="auto"/>
          </w:divBdr>
        </w:div>
        <w:div w:id="603652201">
          <w:marLeft w:val="640"/>
          <w:marRight w:val="0"/>
          <w:marTop w:val="0"/>
          <w:marBottom w:val="0"/>
          <w:divBdr>
            <w:top w:val="none" w:sz="0" w:space="0" w:color="auto"/>
            <w:left w:val="none" w:sz="0" w:space="0" w:color="auto"/>
            <w:bottom w:val="none" w:sz="0" w:space="0" w:color="auto"/>
            <w:right w:val="none" w:sz="0" w:space="0" w:color="auto"/>
          </w:divBdr>
        </w:div>
        <w:div w:id="604576295">
          <w:marLeft w:val="640"/>
          <w:marRight w:val="0"/>
          <w:marTop w:val="0"/>
          <w:marBottom w:val="0"/>
          <w:divBdr>
            <w:top w:val="none" w:sz="0" w:space="0" w:color="auto"/>
            <w:left w:val="none" w:sz="0" w:space="0" w:color="auto"/>
            <w:bottom w:val="none" w:sz="0" w:space="0" w:color="auto"/>
            <w:right w:val="none" w:sz="0" w:space="0" w:color="auto"/>
          </w:divBdr>
        </w:div>
        <w:div w:id="613441307">
          <w:marLeft w:val="640"/>
          <w:marRight w:val="0"/>
          <w:marTop w:val="0"/>
          <w:marBottom w:val="0"/>
          <w:divBdr>
            <w:top w:val="none" w:sz="0" w:space="0" w:color="auto"/>
            <w:left w:val="none" w:sz="0" w:space="0" w:color="auto"/>
            <w:bottom w:val="none" w:sz="0" w:space="0" w:color="auto"/>
            <w:right w:val="none" w:sz="0" w:space="0" w:color="auto"/>
          </w:divBdr>
        </w:div>
        <w:div w:id="660155469">
          <w:marLeft w:val="640"/>
          <w:marRight w:val="0"/>
          <w:marTop w:val="0"/>
          <w:marBottom w:val="0"/>
          <w:divBdr>
            <w:top w:val="none" w:sz="0" w:space="0" w:color="auto"/>
            <w:left w:val="none" w:sz="0" w:space="0" w:color="auto"/>
            <w:bottom w:val="none" w:sz="0" w:space="0" w:color="auto"/>
            <w:right w:val="none" w:sz="0" w:space="0" w:color="auto"/>
          </w:divBdr>
        </w:div>
        <w:div w:id="687096893">
          <w:marLeft w:val="640"/>
          <w:marRight w:val="0"/>
          <w:marTop w:val="0"/>
          <w:marBottom w:val="0"/>
          <w:divBdr>
            <w:top w:val="none" w:sz="0" w:space="0" w:color="auto"/>
            <w:left w:val="none" w:sz="0" w:space="0" w:color="auto"/>
            <w:bottom w:val="none" w:sz="0" w:space="0" w:color="auto"/>
            <w:right w:val="none" w:sz="0" w:space="0" w:color="auto"/>
          </w:divBdr>
        </w:div>
        <w:div w:id="775441448">
          <w:marLeft w:val="640"/>
          <w:marRight w:val="0"/>
          <w:marTop w:val="0"/>
          <w:marBottom w:val="0"/>
          <w:divBdr>
            <w:top w:val="none" w:sz="0" w:space="0" w:color="auto"/>
            <w:left w:val="none" w:sz="0" w:space="0" w:color="auto"/>
            <w:bottom w:val="none" w:sz="0" w:space="0" w:color="auto"/>
            <w:right w:val="none" w:sz="0" w:space="0" w:color="auto"/>
          </w:divBdr>
        </w:div>
        <w:div w:id="796140562">
          <w:marLeft w:val="640"/>
          <w:marRight w:val="0"/>
          <w:marTop w:val="0"/>
          <w:marBottom w:val="0"/>
          <w:divBdr>
            <w:top w:val="none" w:sz="0" w:space="0" w:color="auto"/>
            <w:left w:val="none" w:sz="0" w:space="0" w:color="auto"/>
            <w:bottom w:val="none" w:sz="0" w:space="0" w:color="auto"/>
            <w:right w:val="none" w:sz="0" w:space="0" w:color="auto"/>
          </w:divBdr>
        </w:div>
        <w:div w:id="798450986">
          <w:marLeft w:val="640"/>
          <w:marRight w:val="0"/>
          <w:marTop w:val="0"/>
          <w:marBottom w:val="0"/>
          <w:divBdr>
            <w:top w:val="none" w:sz="0" w:space="0" w:color="auto"/>
            <w:left w:val="none" w:sz="0" w:space="0" w:color="auto"/>
            <w:bottom w:val="none" w:sz="0" w:space="0" w:color="auto"/>
            <w:right w:val="none" w:sz="0" w:space="0" w:color="auto"/>
          </w:divBdr>
        </w:div>
        <w:div w:id="803354108">
          <w:marLeft w:val="640"/>
          <w:marRight w:val="0"/>
          <w:marTop w:val="0"/>
          <w:marBottom w:val="0"/>
          <w:divBdr>
            <w:top w:val="none" w:sz="0" w:space="0" w:color="auto"/>
            <w:left w:val="none" w:sz="0" w:space="0" w:color="auto"/>
            <w:bottom w:val="none" w:sz="0" w:space="0" w:color="auto"/>
            <w:right w:val="none" w:sz="0" w:space="0" w:color="auto"/>
          </w:divBdr>
        </w:div>
        <w:div w:id="825778598">
          <w:marLeft w:val="640"/>
          <w:marRight w:val="0"/>
          <w:marTop w:val="0"/>
          <w:marBottom w:val="0"/>
          <w:divBdr>
            <w:top w:val="none" w:sz="0" w:space="0" w:color="auto"/>
            <w:left w:val="none" w:sz="0" w:space="0" w:color="auto"/>
            <w:bottom w:val="none" w:sz="0" w:space="0" w:color="auto"/>
            <w:right w:val="none" w:sz="0" w:space="0" w:color="auto"/>
          </w:divBdr>
        </w:div>
        <w:div w:id="872425986">
          <w:marLeft w:val="640"/>
          <w:marRight w:val="0"/>
          <w:marTop w:val="0"/>
          <w:marBottom w:val="0"/>
          <w:divBdr>
            <w:top w:val="none" w:sz="0" w:space="0" w:color="auto"/>
            <w:left w:val="none" w:sz="0" w:space="0" w:color="auto"/>
            <w:bottom w:val="none" w:sz="0" w:space="0" w:color="auto"/>
            <w:right w:val="none" w:sz="0" w:space="0" w:color="auto"/>
          </w:divBdr>
        </w:div>
        <w:div w:id="880021291">
          <w:marLeft w:val="640"/>
          <w:marRight w:val="0"/>
          <w:marTop w:val="0"/>
          <w:marBottom w:val="0"/>
          <w:divBdr>
            <w:top w:val="none" w:sz="0" w:space="0" w:color="auto"/>
            <w:left w:val="none" w:sz="0" w:space="0" w:color="auto"/>
            <w:bottom w:val="none" w:sz="0" w:space="0" w:color="auto"/>
            <w:right w:val="none" w:sz="0" w:space="0" w:color="auto"/>
          </w:divBdr>
        </w:div>
        <w:div w:id="945118750">
          <w:marLeft w:val="640"/>
          <w:marRight w:val="0"/>
          <w:marTop w:val="0"/>
          <w:marBottom w:val="0"/>
          <w:divBdr>
            <w:top w:val="none" w:sz="0" w:space="0" w:color="auto"/>
            <w:left w:val="none" w:sz="0" w:space="0" w:color="auto"/>
            <w:bottom w:val="none" w:sz="0" w:space="0" w:color="auto"/>
            <w:right w:val="none" w:sz="0" w:space="0" w:color="auto"/>
          </w:divBdr>
        </w:div>
        <w:div w:id="1007562001">
          <w:marLeft w:val="640"/>
          <w:marRight w:val="0"/>
          <w:marTop w:val="0"/>
          <w:marBottom w:val="0"/>
          <w:divBdr>
            <w:top w:val="none" w:sz="0" w:space="0" w:color="auto"/>
            <w:left w:val="none" w:sz="0" w:space="0" w:color="auto"/>
            <w:bottom w:val="none" w:sz="0" w:space="0" w:color="auto"/>
            <w:right w:val="none" w:sz="0" w:space="0" w:color="auto"/>
          </w:divBdr>
        </w:div>
        <w:div w:id="1079252919">
          <w:marLeft w:val="640"/>
          <w:marRight w:val="0"/>
          <w:marTop w:val="0"/>
          <w:marBottom w:val="0"/>
          <w:divBdr>
            <w:top w:val="none" w:sz="0" w:space="0" w:color="auto"/>
            <w:left w:val="none" w:sz="0" w:space="0" w:color="auto"/>
            <w:bottom w:val="none" w:sz="0" w:space="0" w:color="auto"/>
            <w:right w:val="none" w:sz="0" w:space="0" w:color="auto"/>
          </w:divBdr>
        </w:div>
        <w:div w:id="1089960153">
          <w:marLeft w:val="640"/>
          <w:marRight w:val="0"/>
          <w:marTop w:val="0"/>
          <w:marBottom w:val="0"/>
          <w:divBdr>
            <w:top w:val="none" w:sz="0" w:space="0" w:color="auto"/>
            <w:left w:val="none" w:sz="0" w:space="0" w:color="auto"/>
            <w:bottom w:val="none" w:sz="0" w:space="0" w:color="auto"/>
            <w:right w:val="none" w:sz="0" w:space="0" w:color="auto"/>
          </w:divBdr>
        </w:div>
        <w:div w:id="1115562650">
          <w:marLeft w:val="640"/>
          <w:marRight w:val="0"/>
          <w:marTop w:val="0"/>
          <w:marBottom w:val="0"/>
          <w:divBdr>
            <w:top w:val="none" w:sz="0" w:space="0" w:color="auto"/>
            <w:left w:val="none" w:sz="0" w:space="0" w:color="auto"/>
            <w:bottom w:val="none" w:sz="0" w:space="0" w:color="auto"/>
            <w:right w:val="none" w:sz="0" w:space="0" w:color="auto"/>
          </w:divBdr>
        </w:div>
        <w:div w:id="1212811088">
          <w:marLeft w:val="640"/>
          <w:marRight w:val="0"/>
          <w:marTop w:val="0"/>
          <w:marBottom w:val="0"/>
          <w:divBdr>
            <w:top w:val="none" w:sz="0" w:space="0" w:color="auto"/>
            <w:left w:val="none" w:sz="0" w:space="0" w:color="auto"/>
            <w:bottom w:val="none" w:sz="0" w:space="0" w:color="auto"/>
            <w:right w:val="none" w:sz="0" w:space="0" w:color="auto"/>
          </w:divBdr>
        </w:div>
        <w:div w:id="1226406965">
          <w:marLeft w:val="640"/>
          <w:marRight w:val="0"/>
          <w:marTop w:val="0"/>
          <w:marBottom w:val="0"/>
          <w:divBdr>
            <w:top w:val="none" w:sz="0" w:space="0" w:color="auto"/>
            <w:left w:val="none" w:sz="0" w:space="0" w:color="auto"/>
            <w:bottom w:val="none" w:sz="0" w:space="0" w:color="auto"/>
            <w:right w:val="none" w:sz="0" w:space="0" w:color="auto"/>
          </w:divBdr>
        </w:div>
        <w:div w:id="1235050193">
          <w:marLeft w:val="640"/>
          <w:marRight w:val="0"/>
          <w:marTop w:val="0"/>
          <w:marBottom w:val="0"/>
          <w:divBdr>
            <w:top w:val="none" w:sz="0" w:space="0" w:color="auto"/>
            <w:left w:val="none" w:sz="0" w:space="0" w:color="auto"/>
            <w:bottom w:val="none" w:sz="0" w:space="0" w:color="auto"/>
            <w:right w:val="none" w:sz="0" w:space="0" w:color="auto"/>
          </w:divBdr>
        </w:div>
        <w:div w:id="1284383103">
          <w:marLeft w:val="640"/>
          <w:marRight w:val="0"/>
          <w:marTop w:val="0"/>
          <w:marBottom w:val="0"/>
          <w:divBdr>
            <w:top w:val="none" w:sz="0" w:space="0" w:color="auto"/>
            <w:left w:val="none" w:sz="0" w:space="0" w:color="auto"/>
            <w:bottom w:val="none" w:sz="0" w:space="0" w:color="auto"/>
            <w:right w:val="none" w:sz="0" w:space="0" w:color="auto"/>
          </w:divBdr>
        </w:div>
        <w:div w:id="1323503200">
          <w:marLeft w:val="640"/>
          <w:marRight w:val="0"/>
          <w:marTop w:val="0"/>
          <w:marBottom w:val="0"/>
          <w:divBdr>
            <w:top w:val="none" w:sz="0" w:space="0" w:color="auto"/>
            <w:left w:val="none" w:sz="0" w:space="0" w:color="auto"/>
            <w:bottom w:val="none" w:sz="0" w:space="0" w:color="auto"/>
            <w:right w:val="none" w:sz="0" w:space="0" w:color="auto"/>
          </w:divBdr>
        </w:div>
        <w:div w:id="1333338878">
          <w:marLeft w:val="640"/>
          <w:marRight w:val="0"/>
          <w:marTop w:val="0"/>
          <w:marBottom w:val="0"/>
          <w:divBdr>
            <w:top w:val="none" w:sz="0" w:space="0" w:color="auto"/>
            <w:left w:val="none" w:sz="0" w:space="0" w:color="auto"/>
            <w:bottom w:val="none" w:sz="0" w:space="0" w:color="auto"/>
            <w:right w:val="none" w:sz="0" w:space="0" w:color="auto"/>
          </w:divBdr>
        </w:div>
        <w:div w:id="1334719316">
          <w:marLeft w:val="640"/>
          <w:marRight w:val="0"/>
          <w:marTop w:val="0"/>
          <w:marBottom w:val="0"/>
          <w:divBdr>
            <w:top w:val="none" w:sz="0" w:space="0" w:color="auto"/>
            <w:left w:val="none" w:sz="0" w:space="0" w:color="auto"/>
            <w:bottom w:val="none" w:sz="0" w:space="0" w:color="auto"/>
            <w:right w:val="none" w:sz="0" w:space="0" w:color="auto"/>
          </w:divBdr>
        </w:div>
        <w:div w:id="1346592097">
          <w:marLeft w:val="640"/>
          <w:marRight w:val="0"/>
          <w:marTop w:val="0"/>
          <w:marBottom w:val="0"/>
          <w:divBdr>
            <w:top w:val="none" w:sz="0" w:space="0" w:color="auto"/>
            <w:left w:val="none" w:sz="0" w:space="0" w:color="auto"/>
            <w:bottom w:val="none" w:sz="0" w:space="0" w:color="auto"/>
            <w:right w:val="none" w:sz="0" w:space="0" w:color="auto"/>
          </w:divBdr>
        </w:div>
        <w:div w:id="1362441627">
          <w:marLeft w:val="640"/>
          <w:marRight w:val="0"/>
          <w:marTop w:val="0"/>
          <w:marBottom w:val="0"/>
          <w:divBdr>
            <w:top w:val="none" w:sz="0" w:space="0" w:color="auto"/>
            <w:left w:val="none" w:sz="0" w:space="0" w:color="auto"/>
            <w:bottom w:val="none" w:sz="0" w:space="0" w:color="auto"/>
            <w:right w:val="none" w:sz="0" w:space="0" w:color="auto"/>
          </w:divBdr>
        </w:div>
        <w:div w:id="1383093376">
          <w:marLeft w:val="640"/>
          <w:marRight w:val="0"/>
          <w:marTop w:val="0"/>
          <w:marBottom w:val="0"/>
          <w:divBdr>
            <w:top w:val="none" w:sz="0" w:space="0" w:color="auto"/>
            <w:left w:val="none" w:sz="0" w:space="0" w:color="auto"/>
            <w:bottom w:val="none" w:sz="0" w:space="0" w:color="auto"/>
            <w:right w:val="none" w:sz="0" w:space="0" w:color="auto"/>
          </w:divBdr>
        </w:div>
        <w:div w:id="1409958647">
          <w:marLeft w:val="640"/>
          <w:marRight w:val="0"/>
          <w:marTop w:val="0"/>
          <w:marBottom w:val="0"/>
          <w:divBdr>
            <w:top w:val="none" w:sz="0" w:space="0" w:color="auto"/>
            <w:left w:val="none" w:sz="0" w:space="0" w:color="auto"/>
            <w:bottom w:val="none" w:sz="0" w:space="0" w:color="auto"/>
            <w:right w:val="none" w:sz="0" w:space="0" w:color="auto"/>
          </w:divBdr>
        </w:div>
        <w:div w:id="1452087565">
          <w:marLeft w:val="640"/>
          <w:marRight w:val="0"/>
          <w:marTop w:val="0"/>
          <w:marBottom w:val="0"/>
          <w:divBdr>
            <w:top w:val="none" w:sz="0" w:space="0" w:color="auto"/>
            <w:left w:val="none" w:sz="0" w:space="0" w:color="auto"/>
            <w:bottom w:val="none" w:sz="0" w:space="0" w:color="auto"/>
            <w:right w:val="none" w:sz="0" w:space="0" w:color="auto"/>
          </w:divBdr>
        </w:div>
        <w:div w:id="1461024466">
          <w:marLeft w:val="640"/>
          <w:marRight w:val="0"/>
          <w:marTop w:val="0"/>
          <w:marBottom w:val="0"/>
          <w:divBdr>
            <w:top w:val="none" w:sz="0" w:space="0" w:color="auto"/>
            <w:left w:val="none" w:sz="0" w:space="0" w:color="auto"/>
            <w:bottom w:val="none" w:sz="0" w:space="0" w:color="auto"/>
            <w:right w:val="none" w:sz="0" w:space="0" w:color="auto"/>
          </w:divBdr>
        </w:div>
        <w:div w:id="1497766383">
          <w:marLeft w:val="640"/>
          <w:marRight w:val="0"/>
          <w:marTop w:val="0"/>
          <w:marBottom w:val="0"/>
          <w:divBdr>
            <w:top w:val="none" w:sz="0" w:space="0" w:color="auto"/>
            <w:left w:val="none" w:sz="0" w:space="0" w:color="auto"/>
            <w:bottom w:val="none" w:sz="0" w:space="0" w:color="auto"/>
            <w:right w:val="none" w:sz="0" w:space="0" w:color="auto"/>
          </w:divBdr>
        </w:div>
        <w:div w:id="1510212827">
          <w:marLeft w:val="640"/>
          <w:marRight w:val="0"/>
          <w:marTop w:val="0"/>
          <w:marBottom w:val="0"/>
          <w:divBdr>
            <w:top w:val="none" w:sz="0" w:space="0" w:color="auto"/>
            <w:left w:val="none" w:sz="0" w:space="0" w:color="auto"/>
            <w:bottom w:val="none" w:sz="0" w:space="0" w:color="auto"/>
            <w:right w:val="none" w:sz="0" w:space="0" w:color="auto"/>
          </w:divBdr>
        </w:div>
        <w:div w:id="1539003121">
          <w:marLeft w:val="640"/>
          <w:marRight w:val="0"/>
          <w:marTop w:val="0"/>
          <w:marBottom w:val="0"/>
          <w:divBdr>
            <w:top w:val="none" w:sz="0" w:space="0" w:color="auto"/>
            <w:left w:val="none" w:sz="0" w:space="0" w:color="auto"/>
            <w:bottom w:val="none" w:sz="0" w:space="0" w:color="auto"/>
            <w:right w:val="none" w:sz="0" w:space="0" w:color="auto"/>
          </w:divBdr>
        </w:div>
        <w:div w:id="1582331643">
          <w:marLeft w:val="640"/>
          <w:marRight w:val="0"/>
          <w:marTop w:val="0"/>
          <w:marBottom w:val="0"/>
          <w:divBdr>
            <w:top w:val="none" w:sz="0" w:space="0" w:color="auto"/>
            <w:left w:val="none" w:sz="0" w:space="0" w:color="auto"/>
            <w:bottom w:val="none" w:sz="0" w:space="0" w:color="auto"/>
            <w:right w:val="none" w:sz="0" w:space="0" w:color="auto"/>
          </w:divBdr>
        </w:div>
        <w:div w:id="1583683312">
          <w:marLeft w:val="640"/>
          <w:marRight w:val="0"/>
          <w:marTop w:val="0"/>
          <w:marBottom w:val="0"/>
          <w:divBdr>
            <w:top w:val="none" w:sz="0" w:space="0" w:color="auto"/>
            <w:left w:val="none" w:sz="0" w:space="0" w:color="auto"/>
            <w:bottom w:val="none" w:sz="0" w:space="0" w:color="auto"/>
            <w:right w:val="none" w:sz="0" w:space="0" w:color="auto"/>
          </w:divBdr>
        </w:div>
        <w:div w:id="1601912190">
          <w:marLeft w:val="640"/>
          <w:marRight w:val="0"/>
          <w:marTop w:val="0"/>
          <w:marBottom w:val="0"/>
          <w:divBdr>
            <w:top w:val="none" w:sz="0" w:space="0" w:color="auto"/>
            <w:left w:val="none" w:sz="0" w:space="0" w:color="auto"/>
            <w:bottom w:val="none" w:sz="0" w:space="0" w:color="auto"/>
            <w:right w:val="none" w:sz="0" w:space="0" w:color="auto"/>
          </w:divBdr>
        </w:div>
        <w:div w:id="1627352399">
          <w:marLeft w:val="640"/>
          <w:marRight w:val="0"/>
          <w:marTop w:val="0"/>
          <w:marBottom w:val="0"/>
          <w:divBdr>
            <w:top w:val="none" w:sz="0" w:space="0" w:color="auto"/>
            <w:left w:val="none" w:sz="0" w:space="0" w:color="auto"/>
            <w:bottom w:val="none" w:sz="0" w:space="0" w:color="auto"/>
            <w:right w:val="none" w:sz="0" w:space="0" w:color="auto"/>
          </w:divBdr>
        </w:div>
        <w:div w:id="1628587098">
          <w:marLeft w:val="640"/>
          <w:marRight w:val="0"/>
          <w:marTop w:val="0"/>
          <w:marBottom w:val="0"/>
          <w:divBdr>
            <w:top w:val="none" w:sz="0" w:space="0" w:color="auto"/>
            <w:left w:val="none" w:sz="0" w:space="0" w:color="auto"/>
            <w:bottom w:val="none" w:sz="0" w:space="0" w:color="auto"/>
            <w:right w:val="none" w:sz="0" w:space="0" w:color="auto"/>
          </w:divBdr>
        </w:div>
        <w:div w:id="1636787038">
          <w:marLeft w:val="640"/>
          <w:marRight w:val="0"/>
          <w:marTop w:val="0"/>
          <w:marBottom w:val="0"/>
          <w:divBdr>
            <w:top w:val="none" w:sz="0" w:space="0" w:color="auto"/>
            <w:left w:val="none" w:sz="0" w:space="0" w:color="auto"/>
            <w:bottom w:val="none" w:sz="0" w:space="0" w:color="auto"/>
            <w:right w:val="none" w:sz="0" w:space="0" w:color="auto"/>
          </w:divBdr>
        </w:div>
        <w:div w:id="1821191509">
          <w:marLeft w:val="640"/>
          <w:marRight w:val="0"/>
          <w:marTop w:val="0"/>
          <w:marBottom w:val="0"/>
          <w:divBdr>
            <w:top w:val="none" w:sz="0" w:space="0" w:color="auto"/>
            <w:left w:val="none" w:sz="0" w:space="0" w:color="auto"/>
            <w:bottom w:val="none" w:sz="0" w:space="0" w:color="auto"/>
            <w:right w:val="none" w:sz="0" w:space="0" w:color="auto"/>
          </w:divBdr>
        </w:div>
        <w:div w:id="1846748943">
          <w:marLeft w:val="640"/>
          <w:marRight w:val="0"/>
          <w:marTop w:val="0"/>
          <w:marBottom w:val="0"/>
          <w:divBdr>
            <w:top w:val="none" w:sz="0" w:space="0" w:color="auto"/>
            <w:left w:val="none" w:sz="0" w:space="0" w:color="auto"/>
            <w:bottom w:val="none" w:sz="0" w:space="0" w:color="auto"/>
            <w:right w:val="none" w:sz="0" w:space="0" w:color="auto"/>
          </w:divBdr>
        </w:div>
        <w:div w:id="1853884130">
          <w:marLeft w:val="640"/>
          <w:marRight w:val="0"/>
          <w:marTop w:val="0"/>
          <w:marBottom w:val="0"/>
          <w:divBdr>
            <w:top w:val="none" w:sz="0" w:space="0" w:color="auto"/>
            <w:left w:val="none" w:sz="0" w:space="0" w:color="auto"/>
            <w:bottom w:val="none" w:sz="0" w:space="0" w:color="auto"/>
            <w:right w:val="none" w:sz="0" w:space="0" w:color="auto"/>
          </w:divBdr>
        </w:div>
        <w:div w:id="1930695533">
          <w:marLeft w:val="640"/>
          <w:marRight w:val="0"/>
          <w:marTop w:val="0"/>
          <w:marBottom w:val="0"/>
          <w:divBdr>
            <w:top w:val="none" w:sz="0" w:space="0" w:color="auto"/>
            <w:left w:val="none" w:sz="0" w:space="0" w:color="auto"/>
            <w:bottom w:val="none" w:sz="0" w:space="0" w:color="auto"/>
            <w:right w:val="none" w:sz="0" w:space="0" w:color="auto"/>
          </w:divBdr>
        </w:div>
        <w:div w:id="1939294807">
          <w:marLeft w:val="640"/>
          <w:marRight w:val="0"/>
          <w:marTop w:val="0"/>
          <w:marBottom w:val="0"/>
          <w:divBdr>
            <w:top w:val="none" w:sz="0" w:space="0" w:color="auto"/>
            <w:left w:val="none" w:sz="0" w:space="0" w:color="auto"/>
            <w:bottom w:val="none" w:sz="0" w:space="0" w:color="auto"/>
            <w:right w:val="none" w:sz="0" w:space="0" w:color="auto"/>
          </w:divBdr>
        </w:div>
        <w:div w:id="1971857081">
          <w:marLeft w:val="640"/>
          <w:marRight w:val="0"/>
          <w:marTop w:val="0"/>
          <w:marBottom w:val="0"/>
          <w:divBdr>
            <w:top w:val="none" w:sz="0" w:space="0" w:color="auto"/>
            <w:left w:val="none" w:sz="0" w:space="0" w:color="auto"/>
            <w:bottom w:val="none" w:sz="0" w:space="0" w:color="auto"/>
            <w:right w:val="none" w:sz="0" w:space="0" w:color="auto"/>
          </w:divBdr>
        </w:div>
        <w:div w:id="2009286603">
          <w:marLeft w:val="640"/>
          <w:marRight w:val="0"/>
          <w:marTop w:val="0"/>
          <w:marBottom w:val="0"/>
          <w:divBdr>
            <w:top w:val="none" w:sz="0" w:space="0" w:color="auto"/>
            <w:left w:val="none" w:sz="0" w:space="0" w:color="auto"/>
            <w:bottom w:val="none" w:sz="0" w:space="0" w:color="auto"/>
            <w:right w:val="none" w:sz="0" w:space="0" w:color="auto"/>
          </w:divBdr>
        </w:div>
        <w:div w:id="2020619962">
          <w:marLeft w:val="640"/>
          <w:marRight w:val="0"/>
          <w:marTop w:val="0"/>
          <w:marBottom w:val="0"/>
          <w:divBdr>
            <w:top w:val="none" w:sz="0" w:space="0" w:color="auto"/>
            <w:left w:val="none" w:sz="0" w:space="0" w:color="auto"/>
            <w:bottom w:val="none" w:sz="0" w:space="0" w:color="auto"/>
            <w:right w:val="none" w:sz="0" w:space="0" w:color="auto"/>
          </w:divBdr>
        </w:div>
        <w:div w:id="2051491765">
          <w:marLeft w:val="640"/>
          <w:marRight w:val="0"/>
          <w:marTop w:val="0"/>
          <w:marBottom w:val="0"/>
          <w:divBdr>
            <w:top w:val="none" w:sz="0" w:space="0" w:color="auto"/>
            <w:left w:val="none" w:sz="0" w:space="0" w:color="auto"/>
            <w:bottom w:val="none" w:sz="0" w:space="0" w:color="auto"/>
            <w:right w:val="none" w:sz="0" w:space="0" w:color="auto"/>
          </w:divBdr>
        </w:div>
        <w:div w:id="2057315502">
          <w:marLeft w:val="640"/>
          <w:marRight w:val="0"/>
          <w:marTop w:val="0"/>
          <w:marBottom w:val="0"/>
          <w:divBdr>
            <w:top w:val="none" w:sz="0" w:space="0" w:color="auto"/>
            <w:left w:val="none" w:sz="0" w:space="0" w:color="auto"/>
            <w:bottom w:val="none" w:sz="0" w:space="0" w:color="auto"/>
            <w:right w:val="none" w:sz="0" w:space="0" w:color="auto"/>
          </w:divBdr>
        </w:div>
        <w:div w:id="2070959049">
          <w:marLeft w:val="640"/>
          <w:marRight w:val="0"/>
          <w:marTop w:val="0"/>
          <w:marBottom w:val="0"/>
          <w:divBdr>
            <w:top w:val="none" w:sz="0" w:space="0" w:color="auto"/>
            <w:left w:val="none" w:sz="0" w:space="0" w:color="auto"/>
            <w:bottom w:val="none" w:sz="0" w:space="0" w:color="auto"/>
            <w:right w:val="none" w:sz="0" w:space="0" w:color="auto"/>
          </w:divBdr>
        </w:div>
        <w:div w:id="2077821837">
          <w:marLeft w:val="640"/>
          <w:marRight w:val="0"/>
          <w:marTop w:val="0"/>
          <w:marBottom w:val="0"/>
          <w:divBdr>
            <w:top w:val="none" w:sz="0" w:space="0" w:color="auto"/>
            <w:left w:val="none" w:sz="0" w:space="0" w:color="auto"/>
            <w:bottom w:val="none" w:sz="0" w:space="0" w:color="auto"/>
            <w:right w:val="none" w:sz="0" w:space="0" w:color="auto"/>
          </w:divBdr>
        </w:div>
        <w:div w:id="2107921979">
          <w:marLeft w:val="640"/>
          <w:marRight w:val="0"/>
          <w:marTop w:val="0"/>
          <w:marBottom w:val="0"/>
          <w:divBdr>
            <w:top w:val="none" w:sz="0" w:space="0" w:color="auto"/>
            <w:left w:val="none" w:sz="0" w:space="0" w:color="auto"/>
            <w:bottom w:val="none" w:sz="0" w:space="0" w:color="auto"/>
            <w:right w:val="none" w:sz="0" w:space="0" w:color="auto"/>
          </w:divBdr>
        </w:div>
      </w:divsChild>
    </w:div>
    <w:div w:id="1840193911">
      <w:bodyDiv w:val="1"/>
      <w:marLeft w:val="0"/>
      <w:marRight w:val="0"/>
      <w:marTop w:val="0"/>
      <w:marBottom w:val="0"/>
      <w:divBdr>
        <w:top w:val="none" w:sz="0" w:space="0" w:color="auto"/>
        <w:left w:val="none" w:sz="0" w:space="0" w:color="auto"/>
        <w:bottom w:val="none" w:sz="0" w:space="0" w:color="auto"/>
        <w:right w:val="none" w:sz="0" w:space="0" w:color="auto"/>
      </w:divBdr>
      <w:divsChild>
        <w:div w:id="2021201325">
          <w:marLeft w:val="640"/>
          <w:marRight w:val="0"/>
          <w:marTop w:val="0"/>
          <w:marBottom w:val="0"/>
          <w:divBdr>
            <w:top w:val="none" w:sz="0" w:space="0" w:color="auto"/>
            <w:left w:val="none" w:sz="0" w:space="0" w:color="auto"/>
            <w:bottom w:val="none" w:sz="0" w:space="0" w:color="auto"/>
            <w:right w:val="none" w:sz="0" w:space="0" w:color="auto"/>
          </w:divBdr>
        </w:div>
        <w:div w:id="326516311">
          <w:marLeft w:val="640"/>
          <w:marRight w:val="0"/>
          <w:marTop w:val="0"/>
          <w:marBottom w:val="0"/>
          <w:divBdr>
            <w:top w:val="none" w:sz="0" w:space="0" w:color="auto"/>
            <w:left w:val="none" w:sz="0" w:space="0" w:color="auto"/>
            <w:bottom w:val="none" w:sz="0" w:space="0" w:color="auto"/>
            <w:right w:val="none" w:sz="0" w:space="0" w:color="auto"/>
          </w:divBdr>
        </w:div>
        <w:div w:id="729377932">
          <w:marLeft w:val="640"/>
          <w:marRight w:val="0"/>
          <w:marTop w:val="0"/>
          <w:marBottom w:val="0"/>
          <w:divBdr>
            <w:top w:val="none" w:sz="0" w:space="0" w:color="auto"/>
            <w:left w:val="none" w:sz="0" w:space="0" w:color="auto"/>
            <w:bottom w:val="none" w:sz="0" w:space="0" w:color="auto"/>
            <w:right w:val="none" w:sz="0" w:space="0" w:color="auto"/>
          </w:divBdr>
        </w:div>
        <w:div w:id="1783265302">
          <w:marLeft w:val="640"/>
          <w:marRight w:val="0"/>
          <w:marTop w:val="0"/>
          <w:marBottom w:val="0"/>
          <w:divBdr>
            <w:top w:val="none" w:sz="0" w:space="0" w:color="auto"/>
            <w:left w:val="none" w:sz="0" w:space="0" w:color="auto"/>
            <w:bottom w:val="none" w:sz="0" w:space="0" w:color="auto"/>
            <w:right w:val="none" w:sz="0" w:space="0" w:color="auto"/>
          </w:divBdr>
        </w:div>
        <w:div w:id="537470242">
          <w:marLeft w:val="640"/>
          <w:marRight w:val="0"/>
          <w:marTop w:val="0"/>
          <w:marBottom w:val="0"/>
          <w:divBdr>
            <w:top w:val="none" w:sz="0" w:space="0" w:color="auto"/>
            <w:left w:val="none" w:sz="0" w:space="0" w:color="auto"/>
            <w:bottom w:val="none" w:sz="0" w:space="0" w:color="auto"/>
            <w:right w:val="none" w:sz="0" w:space="0" w:color="auto"/>
          </w:divBdr>
        </w:div>
        <w:div w:id="272902299">
          <w:marLeft w:val="640"/>
          <w:marRight w:val="0"/>
          <w:marTop w:val="0"/>
          <w:marBottom w:val="0"/>
          <w:divBdr>
            <w:top w:val="none" w:sz="0" w:space="0" w:color="auto"/>
            <w:left w:val="none" w:sz="0" w:space="0" w:color="auto"/>
            <w:bottom w:val="none" w:sz="0" w:space="0" w:color="auto"/>
            <w:right w:val="none" w:sz="0" w:space="0" w:color="auto"/>
          </w:divBdr>
        </w:div>
        <w:div w:id="1351026999">
          <w:marLeft w:val="640"/>
          <w:marRight w:val="0"/>
          <w:marTop w:val="0"/>
          <w:marBottom w:val="0"/>
          <w:divBdr>
            <w:top w:val="none" w:sz="0" w:space="0" w:color="auto"/>
            <w:left w:val="none" w:sz="0" w:space="0" w:color="auto"/>
            <w:bottom w:val="none" w:sz="0" w:space="0" w:color="auto"/>
            <w:right w:val="none" w:sz="0" w:space="0" w:color="auto"/>
          </w:divBdr>
        </w:div>
        <w:div w:id="376662313">
          <w:marLeft w:val="640"/>
          <w:marRight w:val="0"/>
          <w:marTop w:val="0"/>
          <w:marBottom w:val="0"/>
          <w:divBdr>
            <w:top w:val="none" w:sz="0" w:space="0" w:color="auto"/>
            <w:left w:val="none" w:sz="0" w:space="0" w:color="auto"/>
            <w:bottom w:val="none" w:sz="0" w:space="0" w:color="auto"/>
            <w:right w:val="none" w:sz="0" w:space="0" w:color="auto"/>
          </w:divBdr>
        </w:div>
        <w:div w:id="2002392338">
          <w:marLeft w:val="640"/>
          <w:marRight w:val="0"/>
          <w:marTop w:val="0"/>
          <w:marBottom w:val="0"/>
          <w:divBdr>
            <w:top w:val="none" w:sz="0" w:space="0" w:color="auto"/>
            <w:left w:val="none" w:sz="0" w:space="0" w:color="auto"/>
            <w:bottom w:val="none" w:sz="0" w:space="0" w:color="auto"/>
            <w:right w:val="none" w:sz="0" w:space="0" w:color="auto"/>
          </w:divBdr>
        </w:div>
        <w:div w:id="1928686515">
          <w:marLeft w:val="640"/>
          <w:marRight w:val="0"/>
          <w:marTop w:val="0"/>
          <w:marBottom w:val="0"/>
          <w:divBdr>
            <w:top w:val="none" w:sz="0" w:space="0" w:color="auto"/>
            <w:left w:val="none" w:sz="0" w:space="0" w:color="auto"/>
            <w:bottom w:val="none" w:sz="0" w:space="0" w:color="auto"/>
            <w:right w:val="none" w:sz="0" w:space="0" w:color="auto"/>
          </w:divBdr>
        </w:div>
        <w:div w:id="1812163569">
          <w:marLeft w:val="640"/>
          <w:marRight w:val="0"/>
          <w:marTop w:val="0"/>
          <w:marBottom w:val="0"/>
          <w:divBdr>
            <w:top w:val="none" w:sz="0" w:space="0" w:color="auto"/>
            <w:left w:val="none" w:sz="0" w:space="0" w:color="auto"/>
            <w:bottom w:val="none" w:sz="0" w:space="0" w:color="auto"/>
            <w:right w:val="none" w:sz="0" w:space="0" w:color="auto"/>
          </w:divBdr>
        </w:div>
        <w:div w:id="837112293">
          <w:marLeft w:val="640"/>
          <w:marRight w:val="0"/>
          <w:marTop w:val="0"/>
          <w:marBottom w:val="0"/>
          <w:divBdr>
            <w:top w:val="none" w:sz="0" w:space="0" w:color="auto"/>
            <w:left w:val="none" w:sz="0" w:space="0" w:color="auto"/>
            <w:bottom w:val="none" w:sz="0" w:space="0" w:color="auto"/>
            <w:right w:val="none" w:sz="0" w:space="0" w:color="auto"/>
          </w:divBdr>
        </w:div>
        <w:div w:id="1870140438">
          <w:marLeft w:val="640"/>
          <w:marRight w:val="0"/>
          <w:marTop w:val="0"/>
          <w:marBottom w:val="0"/>
          <w:divBdr>
            <w:top w:val="none" w:sz="0" w:space="0" w:color="auto"/>
            <w:left w:val="none" w:sz="0" w:space="0" w:color="auto"/>
            <w:bottom w:val="none" w:sz="0" w:space="0" w:color="auto"/>
            <w:right w:val="none" w:sz="0" w:space="0" w:color="auto"/>
          </w:divBdr>
        </w:div>
        <w:div w:id="506595555">
          <w:marLeft w:val="640"/>
          <w:marRight w:val="0"/>
          <w:marTop w:val="0"/>
          <w:marBottom w:val="0"/>
          <w:divBdr>
            <w:top w:val="none" w:sz="0" w:space="0" w:color="auto"/>
            <w:left w:val="none" w:sz="0" w:space="0" w:color="auto"/>
            <w:bottom w:val="none" w:sz="0" w:space="0" w:color="auto"/>
            <w:right w:val="none" w:sz="0" w:space="0" w:color="auto"/>
          </w:divBdr>
        </w:div>
        <w:div w:id="1936548089">
          <w:marLeft w:val="640"/>
          <w:marRight w:val="0"/>
          <w:marTop w:val="0"/>
          <w:marBottom w:val="0"/>
          <w:divBdr>
            <w:top w:val="none" w:sz="0" w:space="0" w:color="auto"/>
            <w:left w:val="none" w:sz="0" w:space="0" w:color="auto"/>
            <w:bottom w:val="none" w:sz="0" w:space="0" w:color="auto"/>
            <w:right w:val="none" w:sz="0" w:space="0" w:color="auto"/>
          </w:divBdr>
        </w:div>
        <w:div w:id="1136557954">
          <w:marLeft w:val="640"/>
          <w:marRight w:val="0"/>
          <w:marTop w:val="0"/>
          <w:marBottom w:val="0"/>
          <w:divBdr>
            <w:top w:val="none" w:sz="0" w:space="0" w:color="auto"/>
            <w:left w:val="none" w:sz="0" w:space="0" w:color="auto"/>
            <w:bottom w:val="none" w:sz="0" w:space="0" w:color="auto"/>
            <w:right w:val="none" w:sz="0" w:space="0" w:color="auto"/>
          </w:divBdr>
        </w:div>
        <w:div w:id="1586568559">
          <w:marLeft w:val="640"/>
          <w:marRight w:val="0"/>
          <w:marTop w:val="0"/>
          <w:marBottom w:val="0"/>
          <w:divBdr>
            <w:top w:val="none" w:sz="0" w:space="0" w:color="auto"/>
            <w:left w:val="none" w:sz="0" w:space="0" w:color="auto"/>
            <w:bottom w:val="none" w:sz="0" w:space="0" w:color="auto"/>
            <w:right w:val="none" w:sz="0" w:space="0" w:color="auto"/>
          </w:divBdr>
        </w:div>
        <w:div w:id="855926393">
          <w:marLeft w:val="640"/>
          <w:marRight w:val="0"/>
          <w:marTop w:val="0"/>
          <w:marBottom w:val="0"/>
          <w:divBdr>
            <w:top w:val="none" w:sz="0" w:space="0" w:color="auto"/>
            <w:left w:val="none" w:sz="0" w:space="0" w:color="auto"/>
            <w:bottom w:val="none" w:sz="0" w:space="0" w:color="auto"/>
            <w:right w:val="none" w:sz="0" w:space="0" w:color="auto"/>
          </w:divBdr>
        </w:div>
        <w:div w:id="1636376357">
          <w:marLeft w:val="640"/>
          <w:marRight w:val="0"/>
          <w:marTop w:val="0"/>
          <w:marBottom w:val="0"/>
          <w:divBdr>
            <w:top w:val="none" w:sz="0" w:space="0" w:color="auto"/>
            <w:left w:val="none" w:sz="0" w:space="0" w:color="auto"/>
            <w:bottom w:val="none" w:sz="0" w:space="0" w:color="auto"/>
            <w:right w:val="none" w:sz="0" w:space="0" w:color="auto"/>
          </w:divBdr>
        </w:div>
        <w:div w:id="1495605607">
          <w:marLeft w:val="640"/>
          <w:marRight w:val="0"/>
          <w:marTop w:val="0"/>
          <w:marBottom w:val="0"/>
          <w:divBdr>
            <w:top w:val="none" w:sz="0" w:space="0" w:color="auto"/>
            <w:left w:val="none" w:sz="0" w:space="0" w:color="auto"/>
            <w:bottom w:val="none" w:sz="0" w:space="0" w:color="auto"/>
            <w:right w:val="none" w:sz="0" w:space="0" w:color="auto"/>
          </w:divBdr>
        </w:div>
        <w:div w:id="1997756375">
          <w:marLeft w:val="640"/>
          <w:marRight w:val="0"/>
          <w:marTop w:val="0"/>
          <w:marBottom w:val="0"/>
          <w:divBdr>
            <w:top w:val="none" w:sz="0" w:space="0" w:color="auto"/>
            <w:left w:val="none" w:sz="0" w:space="0" w:color="auto"/>
            <w:bottom w:val="none" w:sz="0" w:space="0" w:color="auto"/>
            <w:right w:val="none" w:sz="0" w:space="0" w:color="auto"/>
          </w:divBdr>
        </w:div>
        <w:div w:id="1784182010">
          <w:marLeft w:val="640"/>
          <w:marRight w:val="0"/>
          <w:marTop w:val="0"/>
          <w:marBottom w:val="0"/>
          <w:divBdr>
            <w:top w:val="none" w:sz="0" w:space="0" w:color="auto"/>
            <w:left w:val="none" w:sz="0" w:space="0" w:color="auto"/>
            <w:bottom w:val="none" w:sz="0" w:space="0" w:color="auto"/>
            <w:right w:val="none" w:sz="0" w:space="0" w:color="auto"/>
          </w:divBdr>
        </w:div>
        <w:div w:id="991711531">
          <w:marLeft w:val="640"/>
          <w:marRight w:val="0"/>
          <w:marTop w:val="0"/>
          <w:marBottom w:val="0"/>
          <w:divBdr>
            <w:top w:val="none" w:sz="0" w:space="0" w:color="auto"/>
            <w:left w:val="none" w:sz="0" w:space="0" w:color="auto"/>
            <w:bottom w:val="none" w:sz="0" w:space="0" w:color="auto"/>
            <w:right w:val="none" w:sz="0" w:space="0" w:color="auto"/>
          </w:divBdr>
        </w:div>
        <w:div w:id="287053777">
          <w:marLeft w:val="640"/>
          <w:marRight w:val="0"/>
          <w:marTop w:val="0"/>
          <w:marBottom w:val="0"/>
          <w:divBdr>
            <w:top w:val="none" w:sz="0" w:space="0" w:color="auto"/>
            <w:left w:val="none" w:sz="0" w:space="0" w:color="auto"/>
            <w:bottom w:val="none" w:sz="0" w:space="0" w:color="auto"/>
            <w:right w:val="none" w:sz="0" w:space="0" w:color="auto"/>
          </w:divBdr>
        </w:div>
        <w:div w:id="1165364774">
          <w:marLeft w:val="640"/>
          <w:marRight w:val="0"/>
          <w:marTop w:val="0"/>
          <w:marBottom w:val="0"/>
          <w:divBdr>
            <w:top w:val="none" w:sz="0" w:space="0" w:color="auto"/>
            <w:left w:val="none" w:sz="0" w:space="0" w:color="auto"/>
            <w:bottom w:val="none" w:sz="0" w:space="0" w:color="auto"/>
            <w:right w:val="none" w:sz="0" w:space="0" w:color="auto"/>
          </w:divBdr>
        </w:div>
        <w:div w:id="1159077711">
          <w:marLeft w:val="640"/>
          <w:marRight w:val="0"/>
          <w:marTop w:val="0"/>
          <w:marBottom w:val="0"/>
          <w:divBdr>
            <w:top w:val="none" w:sz="0" w:space="0" w:color="auto"/>
            <w:left w:val="none" w:sz="0" w:space="0" w:color="auto"/>
            <w:bottom w:val="none" w:sz="0" w:space="0" w:color="auto"/>
            <w:right w:val="none" w:sz="0" w:space="0" w:color="auto"/>
          </w:divBdr>
        </w:div>
        <w:div w:id="744450069">
          <w:marLeft w:val="640"/>
          <w:marRight w:val="0"/>
          <w:marTop w:val="0"/>
          <w:marBottom w:val="0"/>
          <w:divBdr>
            <w:top w:val="none" w:sz="0" w:space="0" w:color="auto"/>
            <w:left w:val="none" w:sz="0" w:space="0" w:color="auto"/>
            <w:bottom w:val="none" w:sz="0" w:space="0" w:color="auto"/>
            <w:right w:val="none" w:sz="0" w:space="0" w:color="auto"/>
          </w:divBdr>
        </w:div>
        <w:div w:id="32772799">
          <w:marLeft w:val="640"/>
          <w:marRight w:val="0"/>
          <w:marTop w:val="0"/>
          <w:marBottom w:val="0"/>
          <w:divBdr>
            <w:top w:val="none" w:sz="0" w:space="0" w:color="auto"/>
            <w:left w:val="none" w:sz="0" w:space="0" w:color="auto"/>
            <w:bottom w:val="none" w:sz="0" w:space="0" w:color="auto"/>
            <w:right w:val="none" w:sz="0" w:space="0" w:color="auto"/>
          </w:divBdr>
        </w:div>
        <w:div w:id="1115634050">
          <w:marLeft w:val="640"/>
          <w:marRight w:val="0"/>
          <w:marTop w:val="0"/>
          <w:marBottom w:val="0"/>
          <w:divBdr>
            <w:top w:val="none" w:sz="0" w:space="0" w:color="auto"/>
            <w:left w:val="none" w:sz="0" w:space="0" w:color="auto"/>
            <w:bottom w:val="none" w:sz="0" w:space="0" w:color="auto"/>
            <w:right w:val="none" w:sz="0" w:space="0" w:color="auto"/>
          </w:divBdr>
        </w:div>
        <w:div w:id="1020471571">
          <w:marLeft w:val="640"/>
          <w:marRight w:val="0"/>
          <w:marTop w:val="0"/>
          <w:marBottom w:val="0"/>
          <w:divBdr>
            <w:top w:val="none" w:sz="0" w:space="0" w:color="auto"/>
            <w:left w:val="none" w:sz="0" w:space="0" w:color="auto"/>
            <w:bottom w:val="none" w:sz="0" w:space="0" w:color="auto"/>
            <w:right w:val="none" w:sz="0" w:space="0" w:color="auto"/>
          </w:divBdr>
        </w:div>
        <w:div w:id="1141144910">
          <w:marLeft w:val="640"/>
          <w:marRight w:val="0"/>
          <w:marTop w:val="0"/>
          <w:marBottom w:val="0"/>
          <w:divBdr>
            <w:top w:val="none" w:sz="0" w:space="0" w:color="auto"/>
            <w:left w:val="none" w:sz="0" w:space="0" w:color="auto"/>
            <w:bottom w:val="none" w:sz="0" w:space="0" w:color="auto"/>
            <w:right w:val="none" w:sz="0" w:space="0" w:color="auto"/>
          </w:divBdr>
        </w:div>
        <w:div w:id="886532283">
          <w:marLeft w:val="640"/>
          <w:marRight w:val="0"/>
          <w:marTop w:val="0"/>
          <w:marBottom w:val="0"/>
          <w:divBdr>
            <w:top w:val="none" w:sz="0" w:space="0" w:color="auto"/>
            <w:left w:val="none" w:sz="0" w:space="0" w:color="auto"/>
            <w:bottom w:val="none" w:sz="0" w:space="0" w:color="auto"/>
            <w:right w:val="none" w:sz="0" w:space="0" w:color="auto"/>
          </w:divBdr>
        </w:div>
        <w:div w:id="1708066540">
          <w:marLeft w:val="640"/>
          <w:marRight w:val="0"/>
          <w:marTop w:val="0"/>
          <w:marBottom w:val="0"/>
          <w:divBdr>
            <w:top w:val="none" w:sz="0" w:space="0" w:color="auto"/>
            <w:left w:val="none" w:sz="0" w:space="0" w:color="auto"/>
            <w:bottom w:val="none" w:sz="0" w:space="0" w:color="auto"/>
            <w:right w:val="none" w:sz="0" w:space="0" w:color="auto"/>
          </w:divBdr>
        </w:div>
        <w:div w:id="204950860">
          <w:marLeft w:val="640"/>
          <w:marRight w:val="0"/>
          <w:marTop w:val="0"/>
          <w:marBottom w:val="0"/>
          <w:divBdr>
            <w:top w:val="none" w:sz="0" w:space="0" w:color="auto"/>
            <w:left w:val="none" w:sz="0" w:space="0" w:color="auto"/>
            <w:bottom w:val="none" w:sz="0" w:space="0" w:color="auto"/>
            <w:right w:val="none" w:sz="0" w:space="0" w:color="auto"/>
          </w:divBdr>
        </w:div>
        <w:div w:id="95759445">
          <w:marLeft w:val="640"/>
          <w:marRight w:val="0"/>
          <w:marTop w:val="0"/>
          <w:marBottom w:val="0"/>
          <w:divBdr>
            <w:top w:val="none" w:sz="0" w:space="0" w:color="auto"/>
            <w:left w:val="none" w:sz="0" w:space="0" w:color="auto"/>
            <w:bottom w:val="none" w:sz="0" w:space="0" w:color="auto"/>
            <w:right w:val="none" w:sz="0" w:space="0" w:color="auto"/>
          </w:divBdr>
        </w:div>
        <w:div w:id="1308511061">
          <w:marLeft w:val="640"/>
          <w:marRight w:val="0"/>
          <w:marTop w:val="0"/>
          <w:marBottom w:val="0"/>
          <w:divBdr>
            <w:top w:val="none" w:sz="0" w:space="0" w:color="auto"/>
            <w:left w:val="none" w:sz="0" w:space="0" w:color="auto"/>
            <w:bottom w:val="none" w:sz="0" w:space="0" w:color="auto"/>
            <w:right w:val="none" w:sz="0" w:space="0" w:color="auto"/>
          </w:divBdr>
        </w:div>
        <w:div w:id="703679573">
          <w:marLeft w:val="640"/>
          <w:marRight w:val="0"/>
          <w:marTop w:val="0"/>
          <w:marBottom w:val="0"/>
          <w:divBdr>
            <w:top w:val="none" w:sz="0" w:space="0" w:color="auto"/>
            <w:left w:val="none" w:sz="0" w:space="0" w:color="auto"/>
            <w:bottom w:val="none" w:sz="0" w:space="0" w:color="auto"/>
            <w:right w:val="none" w:sz="0" w:space="0" w:color="auto"/>
          </w:divBdr>
        </w:div>
        <w:div w:id="1923179137">
          <w:marLeft w:val="640"/>
          <w:marRight w:val="0"/>
          <w:marTop w:val="0"/>
          <w:marBottom w:val="0"/>
          <w:divBdr>
            <w:top w:val="none" w:sz="0" w:space="0" w:color="auto"/>
            <w:left w:val="none" w:sz="0" w:space="0" w:color="auto"/>
            <w:bottom w:val="none" w:sz="0" w:space="0" w:color="auto"/>
            <w:right w:val="none" w:sz="0" w:space="0" w:color="auto"/>
          </w:divBdr>
        </w:div>
        <w:div w:id="328170569">
          <w:marLeft w:val="640"/>
          <w:marRight w:val="0"/>
          <w:marTop w:val="0"/>
          <w:marBottom w:val="0"/>
          <w:divBdr>
            <w:top w:val="none" w:sz="0" w:space="0" w:color="auto"/>
            <w:left w:val="none" w:sz="0" w:space="0" w:color="auto"/>
            <w:bottom w:val="none" w:sz="0" w:space="0" w:color="auto"/>
            <w:right w:val="none" w:sz="0" w:space="0" w:color="auto"/>
          </w:divBdr>
        </w:div>
        <w:div w:id="928077908">
          <w:marLeft w:val="640"/>
          <w:marRight w:val="0"/>
          <w:marTop w:val="0"/>
          <w:marBottom w:val="0"/>
          <w:divBdr>
            <w:top w:val="none" w:sz="0" w:space="0" w:color="auto"/>
            <w:left w:val="none" w:sz="0" w:space="0" w:color="auto"/>
            <w:bottom w:val="none" w:sz="0" w:space="0" w:color="auto"/>
            <w:right w:val="none" w:sz="0" w:space="0" w:color="auto"/>
          </w:divBdr>
        </w:div>
        <w:div w:id="736710336">
          <w:marLeft w:val="640"/>
          <w:marRight w:val="0"/>
          <w:marTop w:val="0"/>
          <w:marBottom w:val="0"/>
          <w:divBdr>
            <w:top w:val="none" w:sz="0" w:space="0" w:color="auto"/>
            <w:left w:val="none" w:sz="0" w:space="0" w:color="auto"/>
            <w:bottom w:val="none" w:sz="0" w:space="0" w:color="auto"/>
            <w:right w:val="none" w:sz="0" w:space="0" w:color="auto"/>
          </w:divBdr>
        </w:div>
        <w:div w:id="1079331948">
          <w:marLeft w:val="640"/>
          <w:marRight w:val="0"/>
          <w:marTop w:val="0"/>
          <w:marBottom w:val="0"/>
          <w:divBdr>
            <w:top w:val="none" w:sz="0" w:space="0" w:color="auto"/>
            <w:left w:val="none" w:sz="0" w:space="0" w:color="auto"/>
            <w:bottom w:val="none" w:sz="0" w:space="0" w:color="auto"/>
            <w:right w:val="none" w:sz="0" w:space="0" w:color="auto"/>
          </w:divBdr>
        </w:div>
        <w:div w:id="1521431815">
          <w:marLeft w:val="640"/>
          <w:marRight w:val="0"/>
          <w:marTop w:val="0"/>
          <w:marBottom w:val="0"/>
          <w:divBdr>
            <w:top w:val="none" w:sz="0" w:space="0" w:color="auto"/>
            <w:left w:val="none" w:sz="0" w:space="0" w:color="auto"/>
            <w:bottom w:val="none" w:sz="0" w:space="0" w:color="auto"/>
            <w:right w:val="none" w:sz="0" w:space="0" w:color="auto"/>
          </w:divBdr>
        </w:div>
        <w:div w:id="1984001523">
          <w:marLeft w:val="640"/>
          <w:marRight w:val="0"/>
          <w:marTop w:val="0"/>
          <w:marBottom w:val="0"/>
          <w:divBdr>
            <w:top w:val="none" w:sz="0" w:space="0" w:color="auto"/>
            <w:left w:val="none" w:sz="0" w:space="0" w:color="auto"/>
            <w:bottom w:val="none" w:sz="0" w:space="0" w:color="auto"/>
            <w:right w:val="none" w:sz="0" w:space="0" w:color="auto"/>
          </w:divBdr>
        </w:div>
        <w:div w:id="321739436">
          <w:marLeft w:val="640"/>
          <w:marRight w:val="0"/>
          <w:marTop w:val="0"/>
          <w:marBottom w:val="0"/>
          <w:divBdr>
            <w:top w:val="none" w:sz="0" w:space="0" w:color="auto"/>
            <w:left w:val="none" w:sz="0" w:space="0" w:color="auto"/>
            <w:bottom w:val="none" w:sz="0" w:space="0" w:color="auto"/>
            <w:right w:val="none" w:sz="0" w:space="0" w:color="auto"/>
          </w:divBdr>
        </w:div>
        <w:div w:id="734743366">
          <w:marLeft w:val="640"/>
          <w:marRight w:val="0"/>
          <w:marTop w:val="0"/>
          <w:marBottom w:val="0"/>
          <w:divBdr>
            <w:top w:val="none" w:sz="0" w:space="0" w:color="auto"/>
            <w:left w:val="none" w:sz="0" w:space="0" w:color="auto"/>
            <w:bottom w:val="none" w:sz="0" w:space="0" w:color="auto"/>
            <w:right w:val="none" w:sz="0" w:space="0" w:color="auto"/>
          </w:divBdr>
        </w:div>
        <w:div w:id="1223640689">
          <w:marLeft w:val="640"/>
          <w:marRight w:val="0"/>
          <w:marTop w:val="0"/>
          <w:marBottom w:val="0"/>
          <w:divBdr>
            <w:top w:val="none" w:sz="0" w:space="0" w:color="auto"/>
            <w:left w:val="none" w:sz="0" w:space="0" w:color="auto"/>
            <w:bottom w:val="none" w:sz="0" w:space="0" w:color="auto"/>
            <w:right w:val="none" w:sz="0" w:space="0" w:color="auto"/>
          </w:divBdr>
        </w:div>
        <w:div w:id="1898734372">
          <w:marLeft w:val="640"/>
          <w:marRight w:val="0"/>
          <w:marTop w:val="0"/>
          <w:marBottom w:val="0"/>
          <w:divBdr>
            <w:top w:val="none" w:sz="0" w:space="0" w:color="auto"/>
            <w:left w:val="none" w:sz="0" w:space="0" w:color="auto"/>
            <w:bottom w:val="none" w:sz="0" w:space="0" w:color="auto"/>
            <w:right w:val="none" w:sz="0" w:space="0" w:color="auto"/>
          </w:divBdr>
        </w:div>
        <w:div w:id="220604047">
          <w:marLeft w:val="640"/>
          <w:marRight w:val="0"/>
          <w:marTop w:val="0"/>
          <w:marBottom w:val="0"/>
          <w:divBdr>
            <w:top w:val="none" w:sz="0" w:space="0" w:color="auto"/>
            <w:left w:val="none" w:sz="0" w:space="0" w:color="auto"/>
            <w:bottom w:val="none" w:sz="0" w:space="0" w:color="auto"/>
            <w:right w:val="none" w:sz="0" w:space="0" w:color="auto"/>
          </w:divBdr>
        </w:div>
        <w:div w:id="1431201568">
          <w:marLeft w:val="640"/>
          <w:marRight w:val="0"/>
          <w:marTop w:val="0"/>
          <w:marBottom w:val="0"/>
          <w:divBdr>
            <w:top w:val="none" w:sz="0" w:space="0" w:color="auto"/>
            <w:left w:val="none" w:sz="0" w:space="0" w:color="auto"/>
            <w:bottom w:val="none" w:sz="0" w:space="0" w:color="auto"/>
            <w:right w:val="none" w:sz="0" w:space="0" w:color="auto"/>
          </w:divBdr>
        </w:div>
        <w:div w:id="1403796625">
          <w:marLeft w:val="640"/>
          <w:marRight w:val="0"/>
          <w:marTop w:val="0"/>
          <w:marBottom w:val="0"/>
          <w:divBdr>
            <w:top w:val="none" w:sz="0" w:space="0" w:color="auto"/>
            <w:left w:val="none" w:sz="0" w:space="0" w:color="auto"/>
            <w:bottom w:val="none" w:sz="0" w:space="0" w:color="auto"/>
            <w:right w:val="none" w:sz="0" w:space="0" w:color="auto"/>
          </w:divBdr>
        </w:div>
        <w:div w:id="590506417">
          <w:marLeft w:val="640"/>
          <w:marRight w:val="0"/>
          <w:marTop w:val="0"/>
          <w:marBottom w:val="0"/>
          <w:divBdr>
            <w:top w:val="none" w:sz="0" w:space="0" w:color="auto"/>
            <w:left w:val="none" w:sz="0" w:space="0" w:color="auto"/>
            <w:bottom w:val="none" w:sz="0" w:space="0" w:color="auto"/>
            <w:right w:val="none" w:sz="0" w:space="0" w:color="auto"/>
          </w:divBdr>
        </w:div>
        <w:div w:id="1175414670">
          <w:marLeft w:val="640"/>
          <w:marRight w:val="0"/>
          <w:marTop w:val="0"/>
          <w:marBottom w:val="0"/>
          <w:divBdr>
            <w:top w:val="none" w:sz="0" w:space="0" w:color="auto"/>
            <w:left w:val="none" w:sz="0" w:space="0" w:color="auto"/>
            <w:bottom w:val="none" w:sz="0" w:space="0" w:color="auto"/>
            <w:right w:val="none" w:sz="0" w:space="0" w:color="auto"/>
          </w:divBdr>
        </w:div>
        <w:div w:id="1248032838">
          <w:marLeft w:val="640"/>
          <w:marRight w:val="0"/>
          <w:marTop w:val="0"/>
          <w:marBottom w:val="0"/>
          <w:divBdr>
            <w:top w:val="none" w:sz="0" w:space="0" w:color="auto"/>
            <w:left w:val="none" w:sz="0" w:space="0" w:color="auto"/>
            <w:bottom w:val="none" w:sz="0" w:space="0" w:color="auto"/>
            <w:right w:val="none" w:sz="0" w:space="0" w:color="auto"/>
          </w:divBdr>
        </w:div>
        <w:div w:id="790632104">
          <w:marLeft w:val="640"/>
          <w:marRight w:val="0"/>
          <w:marTop w:val="0"/>
          <w:marBottom w:val="0"/>
          <w:divBdr>
            <w:top w:val="none" w:sz="0" w:space="0" w:color="auto"/>
            <w:left w:val="none" w:sz="0" w:space="0" w:color="auto"/>
            <w:bottom w:val="none" w:sz="0" w:space="0" w:color="auto"/>
            <w:right w:val="none" w:sz="0" w:space="0" w:color="auto"/>
          </w:divBdr>
        </w:div>
        <w:div w:id="1162695260">
          <w:marLeft w:val="640"/>
          <w:marRight w:val="0"/>
          <w:marTop w:val="0"/>
          <w:marBottom w:val="0"/>
          <w:divBdr>
            <w:top w:val="none" w:sz="0" w:space="0" w:color="auto"/>
            <w:left w:val="none" w:sz="0" w:space="0" w:color="auto"/>
            <w:bottom w:val="none" w:sz="0" w:space="0" w:color="auto"/>
            <w:right w:val="none" w:sz="0" w:space="0" w:color="auto"/>
          </w:divBdr>
        </w:div>
        <w:div w:id="1044863294">
          <w:marLeft w:val="640"/>
          <w:marRight w:val="0"/>
          <w:marTop w:val="0"/>
          <w:marBottom w:val="0"/>
          <w:divBdr>
            <w:top w:val="none" w:sz="0" w:space="0" w:color="auto"/>
            <w:left w:val="none" w:sz="0" w:space="0" w:color="auto"/>
            <w:bottom w:val="none" w:sz="0" w:space="0" w:color="auto"/>
            <w:right w:val="none" w:sz="0" w:space="0" w:color="auto"/>
          </w:divBdr>
        </w:div>
        <w:div w:id="946043752">
          <w:marLeft w:val="640"/>
          <w:marRight w:val="0"/>
          <w:marTop w:val="0"/>
          <w:marBottom w:val="0"/>
          <w:divBdr>
            <w:top w:val="none" w:sz="0" w:space="0" w:color="auto"/>
            <w:left w:val="none" w:sz="0" w:space="0" w:color="auto"/>
            <w:bottom w:val="none" w:sz="0" w:space="0" w:color="auto"/>
            <w:right w:val="none" w:sz="0" w:space="0" w:color="auto"/>
          </w:divBdr>
        </w:div>
        <w:div w:id="1786730189">
          <w:marLeft w:val="640"/>
          <w:marRight w:val="0"/>
          <w:marTop w:val="0"/>
          <w:marBottom w:val="0"/>
          <w:divBdr>
            <w:top w:val="none" w:sz="0" w:space="0" w:color="auto"/>
            <w:left w:val="none" w:sz="0" w:space="0" w:color="auto"/>
            <w:bottom w:val="none" w:sz="0" w:space="0" w:color="auto"/>
            <w:right w:val="none" w:sz="0" w:space="0" w:color="auto"/>
          </w:divBdr>
        </w:div>
        <w:div w:id="640503893">
          <w:marLeft w:val="640"/>
          <w:marRight w:val="0"/>
          <w:marTop w:val="0"/>
          <w:marBottom w:val="0"/>
          <w:divBdr>
            <w:top w:val="none" w:sz="0" w:space="0" w:color="auto"/>
            <w:left w:val="none" w:sz="0" w:space="0" w:color="auto"/>
            <w:bottom w:val="none" w:sz="0" w:space="0" w:color="auto"/>
            <w:right w:val="none" w:sz="0" w:space="0" w:color="auto"/>
          </w:divBdr>
        </w:div>
        <w:div w:id="1942448405">
          <w:marLeft w:val="640"/>
          <w:marRight w:val="0"/>
          <w:marTop w:val="0"/>
          <w:marBottom w:val="0"/>
          <w:divBdr>
            <w:top w:val="none" w:sz="0" w:space="0" w:color="auto"/>
            <w:left w:val="none" w:sz="0" w:space="0" w:color="auto"/>
            <w:bottom w:val="none" w:sz="0" w:space="0" w:color="auto"/>
            <w:right w:val="none" w:sz="0" w:space="0" w:color="auto"/>
          </w:divBdr>
        </w:div>
        <w:div w:id="1655253126">
          <w:marLeft w:val="640"/>
          <w:marRight w:val="0"/>
          <w:marTop w:val="0"/>
          <w:marBottom w:val="0"/>
          <w:divBdr>
            <w:top w:val="none" w:sz="0" w:space="0" w:color="auto"/>
            <w:left w:val="none" w:sz="0" w:space="0" w:color="auto"/>
            <w:bottom w:val="none" w:sz="0" w:space="0" w:color="auto"/>
            <w:right w:val="none" w:sz="0" w:space="0" w:color="auto"/>
          </w:divBdr>
        </w:div>
        <w:div w:id="686567912">
          <w:marLeft w:val="640"/>
          <w:marRight w:val="0"/>
          <w:marTop w:val="0"/>
          <w:marBottom w:val="0"/>
          <w:divBdr>
            <w:top w:val="none" w:sz="0" w:space="0" w:color="auto"/>
            <w:left w:val="none" w:sz="0" w:space="0" w:color="auto"/>
            <w:bottom w:val="none" w:sz="0" w:space="0" w:color="auto"/>
            <w:right w:val="none" w:sz="0" w:space="0" w:color="auto"/>
          </w:divBdr>
        </w:div>
        <w:div w:id="519273611">
          <w:marLeft w:val="640"/>
          <w:marRight w:val="0"/>
          <w:marTop w:val="0"/>
          <w:marBottom w:val="0"/>
          <w:divBdr>
            <w:top w:val="none" w:sz="0" w:space="0" w:color="auto"/>
            <w:left w:val="none" w:sz="0" w:space="0" w:color="auto"/>
            <w:bottom w:val="none" w:sz="0" w:space="0" w:color="auto"/>
            <w:right w:val="none" w:sz="0" w:space="0" w:color="auto"/>
          </w:divBdr>
        </w:div>
        <w:div w:id="471143794">
          <w:marLeft w:val="640"/>
          <w:marRight w:val="0"/>
          <w:marTop w:val="0"/>
          <w:marBottom w:val="0"/>
          <w:divBdr>
            <w:top w:val="none" w:sz="0" w:space="0" w:color="auto"/>
            <w:left w:val="none" w:sz="0" w:space="0" w:color="auto"/>
            <w:bottom w:val="none" w:sz="0" w:space="0" w:color="auto"/>
            <w:right w:val="none" w:sz="0" w:space="0" w:color="auto"/>
          </w:divBdr>
        </w:div>
        <w:div w:id="1021858722">
          <w:marLeft w:val="640"/>
          <w:marRight w:val="0"/>
          <w:marTop w:val="0"/>
          <w:marBottom w:val="0"/>
          <w:divBdr>
            <w:top w:val="none" w:sz="0" w:space="0" w:color="auto"/>
            <w:left w:val="none" w:sz="0" w:space="0" w:color="auto"/>
            <w:bottom w:val="none" w:sz="0" w:space="0" w:color="auto"/>
            <w:right w:val="none" w:sz="0" w:space="0" w:color="auto"/>
          </w:divBdr>
        </w:div>
        <w:div w:id="366877443">
          <w:marLeft w:val="640"/>
          <w:marRight w:val="0"/>
          <w:marTop w:val="0"/>
          <w:marBottom w:val="0"/>
          <w:divBdr>
            <w:top w:val="none" w:sz="0" w:space="0" w:color="auto"/>
            <w:left w:val="none" w:sz="0" w:space="0" w:color="auto"/>
            <w:bottom w:val="none" w:sz="0" w:space="0" w:color="auto"/>
            <w:right w:val="none" w:sz="0" w:space="0" w:color="auto"/>
          </w:divBdr>
        </w:div>
        <w:div w:id="1064258635">
          <w:marLeft w:val="640"/>
          <w:marRight w:val="0"/>
          <w:marTop w:val="0"/>
          <w:marBottom w:val="0"/>
          <w:divBdr>
            <w:top w:val="none" w:sz="0" w:space="0" w:color="auto"/>
            <w:left w:val="none" w:sz="0" w:space="0" w:color="auto"/>
            <w:bottom w:val="none" w:sz="0" w:space="0" w:color="auto"/>
            <w:right w:val="none" w:sz="0" w:space="0" w:color="auto"/>
          </w:divBdr>
        </w:div>
        <w:div w:id="1922985674">
          <w:marLeft w:val="640"/>
          <w:marRight w:val="0"/>
          <w:marTop w:val="0"/>
          <w:marBottom w:val="0"/>
          <w:divBdr>
            <w:top w:val="none" w:sz="0" w:space="0" w:color="auto"/>
            <w:left w:val="none" w:sz="0" w:space="0" w:color="auto"/>
            <w:bottom w:val="none" w:sz="0" w:space="0" w:color="auto"/>
            <w:right w:val="none" w:sz="0" w:space="0" w:color="auto"/>
          </w:divBdr>
        </w:div>
        <w:div w:id="1418598018">
          <w:marLeft w:val="640"/>
          <w:marRight w:val="0"/>
          <w:marTop w:val="0"/>
          <w:marBottom w:val="0"/>
          <w:divBdr>
            <w:top w:val="none" w:sz="0" w:space="0" w:color="auto"/>
            <w:left w:val="none" w:sz="0" w:space="0" w:color="auto"/>
            <w:bottom w:val="none" w:sz="0" w:space="0" w:color="auto"/>
            <w:right w:val="none" w:sz="0" w:space="0" w:color="auto"/>
          </w:divBdr>
        </w:div>
        <w:div w:id="445193919">
          <w:marLeft w:val="640"/>
          <w:marRight w:val="0"/>
          <w:marTop w:val="0"/>
          <w:marBottom w:val="0"/>
          <w:divBdr>
            <w:top w:val="none" w:sz="0" w:space="0" w:color="auto"/>
            <w:left w:val="none" w:sz="0" w:space="0" w:color="auto"/>
            <w:bottom w:val="none" w:sz="0" w:space="0" w:color="auto"/>
            <w:right w:val="none" w:sz="0" w:space="0" w:color="auto"/>
          </w:divBdr>
        </w:div>
        <w:div w:id="381254239">
          <w:marLeft w:val="640"/>
          <w:marRight w:val="0"/>
          <w:marTop w:val="0"/>
          <w:marBottom w:val="0"/>
          <w:divBdr>
            <w:top w:val="none" w:sz="0" w:space="0" w:color="auto"/>
            <w:left w:val="none" w:sz="0" w:space="0" w:color="auto"/>
            <w:bottom w:val="none" w:sz="0" w:space="0" w:color="auto"/>
            <w:right w:val="none" w:sz="0" w:space="0" w:color="auto"/>
          </w:divBdr>
        </w:div>
        <w:div w:id="1169321927">
          <w:marLeft w:val="640"/>
          <w:marRight w:val="0"/>
          <w:marTop w:val="0"/>
          <w:marBottom w:val="0"/>
          <w:divBdr>
            <w:top w:val="none" w:sz="0" w:space="0" w:color="auto"/>
            <w:left w:val="none" w:sz="0" w:space="0" w:color="auto"/>
            <w:bottom w:val="none" w:sz="0" w:space="0" w:color="auto"/>
            <w:right w:val="none" w:sz="0" w:space="0" w:color="auto"/>
          </w:divBdr>
        </w:div>
        <w:div w:id="1132215944">
          <w:marLeft w:val="640"/>
          <w:marRight w:val="0"/>
          <w:marTop w:val="0"/>
          <w:marBottom w:val="0"/>
          <w:divBdr>
            <w:top w:val="none" w:sz="0" w:space="0" w:color="auto"/>
            <w:left w:val="none" w:sz="0" w:space="0" w:color="auto"/>
            <w:bottom w:val="none" w:sz="0" w:space="0" w:color="auto"/>
            <w:right w:val="none" w:sz="0" w:space="0" w:color="auto"/>
          </w:divBdr>
        </w:div>
        <w:div w:id="230193748">
          <w:marLeft w:val="640"/>
          <w:marRight w:val="0"/>
          <w:marTop w:val="0"/>
          <w:marBottom w:val="0"/>
          <w:divBdr>
            <w:top w:val="none" w:sz="0" w:space="0" w:color="auto"/>
            <w:left w:val="none" w:sz="0" w:space="0" w:color="auto"/>
            <w:bottom w:val="none" w:sz="0" w:space="0" w:color="auto"/>
            <w:right w:val="none" w:sz="0" w:space="0" w:color="auto"/>
          </w:divBdr>
        </w:div>
        <w:div w:id="265120853">
          <w:marLeft w:val="640"/>
          <w:marRight w:val="0"/>
          <w:marTop w:val="0"/>
          <w:marBottom w:val="0"/>
          <w:divBdr>
            <w:top w:val="none" w:sz="0" w:space="0" w:color="auto"/>
            <w:left w:val="none" w:sz="0" w:space="0" w:color="auto"/>
            <w:bottom w:val="none" w:sz="0" w:space="0" w:color="auto"/>
            <w:right w:val="none" w:sz="0" w:space="0" w:color="auto"/>
          </w:divBdr>
        </w:div>
        <w:div w:id="636490331">
          <w:marLeft w:val="640"/>
          <w:marRight w:val="0"/>
          <w:marTop w:val="0"/>
          <w:marBottom w:val="0"/>
          <w:divBdr>
            <w:top w:val="none" w:sz="0" w:space="0" w:color="auto"/>
            <w:left w:val="none" w:sz="0" w:space="0" w:color="auto"/>
            <w:bottom w:val="none" w:sz="0" w:space="0" w:color="auto"/>
            <w:right w:val="none" w:sz="0" w:space="0" w:color="auto"/>
          </w:divBdr>
        </w:div>
        <w:div w:id="707411876">
          <w:marLeft w:val="640"/>
          <w:marRight w:val="0"/>
          <w:marTop w:val="0"/>
          <w:marBottom w:val="0"/>
          <w:divBdr>
            <w:top w:val="none" w:sz="0" w:space="0" w:color="auto"/>
            <w:left w:val="none" w:sz="0" w:space="0" w:color="auto"/>
            <w:bottom w:val="none" w:sz="0" w:space="0" w:color="auto"/>
            <w:right w:val="none" w:sz="0" w:space="0" w:color="auto"/>
          </w:divBdr>
        </w:div>
        <w:div w:id="243147150">
          <w:marLeft w:val="640"/>
          <w:marRight w:val="0"/>
          <w:marTop w:val="0"/>
          <w:marBottom w:val="0"/>
          <w:divBdr>
            <w:top w:val="none" w:sz="0" w:space="0" w:color="auto"/>
            <w:left w:val="none" w:sz="0" w:space="0" w:color="auto"/>
            <w:bottom w:val="none" w:sz="0" w:space="0" w:color="auto"/>
            <w:right w:val="none" w:sz="0" w:space="0" w:color="auto"/>
          </w:divBdr>
        </w:div>
        <w:div w:id="1314487694">
          <w:marLeft w:val="640"/>
          <w:marRight w:val="0"/>
          <w:marTop w:val="0"/>
          <w:marBottom w:val="0"/>
          <w:divBdr>
            <w:top w:val="none" w:sz="0" w:space="0" w:color="auto"/>
            <w:left w:val="none" w:sz="0" w:space="0" w:color="auto"/>
            <w:bottom w:val="none" w:sz="0" w:space="0" w:color="auto"/>
            <w:right w:val="none" w:sz="0" w:space="0" w:color="auto"/>
          </w:divBdr>
        </w:div>
        <w:div w:id="1787506601">
          <w:marLeft w:val="640"/>
          <w:marRight w:val="0"/>
          <w:marTop w:val="0"/>
          <w:marBottom w:val="0"/>
          <w:divBdr>
            <w:top w:val="none" w:sz="0" w:space="0" w:color="auto"/>
            <w:left w:val="none" w:sz="0" w:space="0" w:color="auto"/>
            <w:bottom w:val="none" w:sz="0" w:space="0" w:color="auto"/>
            <w:right w:val="none" w:sz="0" w:space="0" w:color="auto"/>
          </w:divBdr>
        </w:div>
        <w:div w:id="2087022996">
          <w:marLeft w:val="640"/>
          <w:marRight w:val="0"/>
          <w:marTop w:val="0"/>
          <w:marBottom w:val="0"/>
          <w:divBdr>
            <w:top w:val="none" w:sz="0" w:space="0" w:color="auto"/>
            <w:left w:val="none" w:sz="0" w:space="0" w:color="auto"/>
            <w:bottom w:val="none" w:sz="0" w:space="0" w:color="auto"/>
            <w:right w:val="none" w:sz="0" w:space="0" w:color="auto"/>
          </w:divBdr>
        </w:div>
        <w:div w:id="1701973983">
          <w:marLeft w:val="640"/>
          <w:marRight w:val="0"/>
          <w:marTop w:val="0"/>
          <w:marBottom w:val="0"/>
          <w:divBdr>
            <w:top w:val="none" w:sz="0" w:space="0" w:color="auto"/>
            <w:left w:val="none" w:sz="0" w:space="0" w:color="auto"/>
            <w:bottom w:val="none" w:sz="0" w:space="0" w:color="auto"/>
            <w:right w:val="none" w:sz="0" w:space="0" w:color="auto"/>
          </w:divBdr>
        </w:div>
        <w:div w:id="1592198145">
          <w:marLeft w:val="640"/>
          <w:marRight w:val="0"/>
          <w:marTop w:val="0"/>
          <w:marBottom w:val="0"/>
          <w:divBdr>
            <w:top w:val="none" w:sz="0" w:space="0" w:color="auto"/>
            <w:left w:val="none" w:sz="0" w:space="0" w:color="auto"/>
            <w:bottom w:val="none" w:sz="0" w:space="0" w:color="auto"/>
            <w:right w:val="none" w:sz="0" w:space="0" w:color="auto"/>
          </w:divBdr>
        </w:div>
        <w:div w:id="614410116">
          <w:marLeft w:val="640"/>
          <w:marRight w:val="0"/>
          <w:marTop w:val="0"/>
          <w:marBottom w:val="0"/>
          <w:divBdr>
            <w:top w:val="none" w:sz="0" w:space="0" w:color="auto"/>
            <w:left w:val="none" w:sz="0" w:space="0" w:color="auto"/>
            <w:bottom w:val="none" w:sz="0" w:space="0" w:color="auto"/>
            <w:right w:val="none" w:sz="0" w:space="0" w:color="auto"/>
          </w:divBdr>
        </w:div>
        <w:div w:id="1990092840">
          <w:marLeft w:val="640"/>
          <w:marRight w:val="0"/>
          <w:marTop w:val="0"/>
          <w:marBottom w:val="0"/>
          <w:divBdr>
            <w:top w:val="none" w:sz="0" w:space="0" w:color="auto"/>
            <w:left w:val="none" w:sz="0" w:space="0" w:color="auto"/>
            <w:bottom w:val="none" w:sz="0" w:space="0" w:color="auto"/>
            <w:right w:val="none" w:sz="0" w:space="0" w:color="auto"/>
          </w:divBdr>
        </w:div>
      </w:divsChild>
    </w:div>
    <w:div w:id="1858881441">
      <w:bodyDiv w:val="1"/>
      <w:marLeft w:val="0"/>
      <w:marRight w:val="0"/>
      <w:marTop w:val="0"/>
      <w:marBottom w:val="0"/>
      <w:divBdr>
        <w:top w:val="none" w:sz="0" w:space="0" w:color="auto"/>
        <w:left w:val="none" w:sz="0" w:space="0" w:color="auto"/>
        <w:bottom w:val="none" w:sz="0" w:space="0" w:color="auto"/>
        <w:right w:val="none" w:sz="0" w:space="0" w:color="auto"/>
      </w:divBdr>
      <w:divsChild>
        <w:div w:id="1560937569">
          <w:marLeft w:val="640"/>
          <w:marRight w:val="0"/>
          <w:marTop w:val="0"/>
          <w:marBottom w:val="0"/>
          <w:divBdr>
            <w:top w:val="none" w:sz="0" w:space="0" w:color="auto"/>
            <w:left w:val="none" w:sz="0" w:space="0" w:color="auto"/>
            <w:bottom w:val="none" w:sz="0" w:space="0" w:color="auto"/>
            <w:right w:val="none" w:sz="0" w:space="0" w:color="auto"/>
          </w:divBdr>
        </w:div>
        <w:div w:id="380834206">
          <w:marLeft w:val="640"/>
          <w:marRight w:val="0"/>
          <w:marTop w:val="0"/>
          <w:marBottom w:val="0"/>
          <w:divBdr>
            <w:top w:val="none" w:sz="0" w:space="0" w:color="auto"/>
            <w:left w:val="none" w:sz="0" w:space="0" w:color="auto"/>
            <w:bottom w:val="none" w:sz="0" w:space="0" w:color="auto"/>
            <w:right w:val="none" w:sz="0" w:space="0" w:color="auto"/>
          </w:divBdr>
        </w:div>
        <w:div w:id="1586918200">
          <w:marLeft w:val="640"/>
          <w:marRight w:val="0"/>
          <w:marTop w:val="0"/>
          <w:marBottom w:val="0"/>
          <w:divBdr>
            <w:top w:val="none" w:sz="0" w:space="0" w:color="auto"/>
            <w:left w:val="none" w:sz="0" w:space="0" w:color="auto"/>
            <w:bottom w:val="none" w:sz="0" w:space="0" w:color="auto"/>
            <w:right w:val="none" w:sz="0" w:space="0" w:color="auto"/>
          </w:divBdr>
        </w:div>
        <w:div w:id="1250849346">
          <w:marLeft w:val="640"/>
          <w:marRight w:val="0"/>
          <w:marTop w:val="0"/>
          <w:marBottom w:val="0"/>
          <w:divBdr>
            <w:top w:val="none" w:sz="0" w:space="0" w:color="auto"/>
            <w:left w:val="none" w:sz="0" w:space="0" w:color="auto"/>
            <w:bottom w:val="none" w:sz="0" w:space="0" w:color="auto"/>
            <w:right w:val="none" w:sz="0" w:space="0" w:color="auto"/>
          </w:divBdr>
        </w:div>
        <w:div w:id="178080731">
          <w:marLeft w:val="640"/>
          <w:marRight w:val="0"/>
          <w:marTop w:val="0"/>
          <w:marBottom w:val="0"/>
          <w:divBdr>
            <w:top w:val="none" w:sz="0" w:space="0" w:color="auto"/>
            <w:left w:val="none" w:sz="0" w:space="0" w:color="auto"/>
            <w:bottom w:val="none" w:sz="0" w:space="0" w:color="auto"/>
            <w:right w:val="none" w:sz="0" w:space="0" w:color="auto"/>
          </w:divBdr>
        </w:div>
        <w:div w:id="590431774">
          <w:marLeft w:val="640"/>
          <w:marRight w:val="0"/>
          <w:marTop w:val="0"/>
          <w:marBottom w:val="0"/>
          <w:divBdr>
            <w:top w:val="none" w:sz="0" w:space="0" w:color="auto"/>
            <w:left w:val="none" w:sz="0" w:space="0" w:color="auto"/>
            <w:bottom w:val="none" w:sz="0" w:space="0" w:color="auto"/>
            <w:right w:val="none" w:sz="0" w:space="0" w:color="auto"/>
          </w:divBdr>
        </w:div>
        <w:div w:id="285310435">
          <w:marLeft w:val="640"/>
          <w:marRight w:val="0"/>
          <w:marTop w:val="0"/>
          <w:marBottom w:val="0"/>
          <w:divBdr>
            <w:top w:val="none" w:sz="0" w:space="0" w:color="auto"/>
            <w:left w:val="none" w:sz="0" w:space="0" w:color="auto"/>
            <w:bottom w:val="none" w:sz="0" w:space="0" w:color="auto"/>
            <w:right w:val="none" w:sz="0" w:space="0" w:color="auto"/>
          </w:divBdr>
        </w:div>
        <w:div w:id="261650152">
          <w:marLeft w:val="640"/>
          <w:marRight w:val="0"/>
          <w:marTop w:val="0"/>
          <w:marBottom w:val="0"/>
          <w:divBdr>
            <w:top w:val="none" w:sz="0" w:space="0" w:color="auto"/>
            <w:left w:val="none" w:sz="0" w:space="0" w:color="auto"/>
            <w:bottom w:val="none" w:sz="0" w:space="0" w:color="auto"/>
            <w:right w:val="none" w:sz="0" w:space="0" w:color="auto"/>
          </w:divBdr>
        </w:div>
        <w:div w:id="1332027613">
          <w:marLeft w:val="640"/>
          <w:marRight w:val="0"/>
          <w:marTop w:val="0"/>
          <w:marBottom w:val="0"/>
          <w:divBdr>
            <w:top w:val="none" w:sz="0" w:space="0" w:color="auto"/>
            <w:left w:val="none" w:sz="0" w:space="0" w:color="auto"/>
            <w:bottom w:val="none" w:sz="0" w:space="0" w:color="auto"/>
            <w:right w:val="none" w:sz="0" w:space="0" w:color="auto"/>
          </w:divBdr>
        </w:div>
        <w:div w:id="1544102330">
          <w:marLeft w:val="640"/>
          <w:marRight w:val="0"/>
          <w:marTop w:val="0"/>
          <w:marBottom w:val="0"/>
          <w:divBdr>
            <w:top w:val="none" w:sz="0" w:space="0" w:color="auto"/>
            <w:left w:val="none" w:sz="0" w:space="0" w:color="auto"/>
            <w:bottom w:val="none" w:sz="0" w:space="0" w:color="auto"/>
            <w:right w:val="none" w:sz="0" w:space="0" w:color="auto"/>
          </w:divBdr>
        </w:div>
        <w:div w:id="1609462582">
          <w:marLeft w:val="640"/>
          <w:marRight w:val="0"/>
          <w:marTop w:val="0"/>
          <w:marBottom w:val="0"/>
          <w:divBdr>
            <w:top w:val="none" w:sz="0" w:space="0" w:color="auto"/>
            <w:left w:val="none" w:sz="0" w:space="0" w:color="auto"/>
            <w:bottom w:val="none" w:sz="0" w:space="0" w:color="auto"/>
            <w:right w:val="none" w:sz="0" w:space="0" w:color="auto"/>
          </w:divBdr>
        </w:div>
        <w:div w:id="2027318501">
          <w:marLeft w:val="640"/>
          <w:marRight w:val="0"/>
          <w:marTop w:val="0"/>
          <w:marBottom w:val="0"/>
          <w:divBdr>
            <w:top w:val="none" w:sz="0" w:space="0" w:color="auto"/>
            <w:left w:val="none" w:sz="0" w:space="0" w:color="auto"/>
            <w:bottom w:val="none" w:sz="0" w:space="0" w:color="auto"/>
            <w:right w:val="none" w:sz="0" w:space="0" w:color="auto"/>
          </w:divBdr>
        </w:div>
        <w:div w:id="881480508">
          <w:marLeft w:val="640"/>
          <w:marRight w:val="0"/>
          <w:marTop w:val="0"/>
          <w:marBottom w:val="0"/>
          <w:divBdr>
            <w:top w:val="none" w:sz="0" w:space="0" w:color="auto"/>
            <w:left w:val="none" w:sz="0" w:space="0" w:color="auto"/>
            <w:bottom w:val="none" w:sz="0" w:space="0" w:color="auto"/>
            <w:right w:val="none" w:sz="0" w:space="0" w:color="auto"/>
          </w:divBdr>
        </w:div>
        <w:div w:id="1050569506">
          <w:marLeft w:val="640"/>
          <w:marRight w:val="0"/>
          <w:marTop w:val="0"/>
          <w:marBottom w:val="0"/>
          <w:divBdr>
            <w:top w:val="none" w:sz="0" w:space="0" w:color="auto"/>
            <w:left w:val="none" w:sz="0" w:space="0" w:color="auto"/>
            <w:bottom w:val="none" w:sz="0" w:space="0" w:color="auto"/>
            <w:right w:val="none" w:sz="0" w:space="0" w:color="auto"/>
          </w:divBdr>
        </w:div>
        <w:div w:id="717902748">
          <w:marLeft w:val="640"/>
          <w:marRight w:val="0"/>
          <w:marTop w:val="0"/>
          <w:marBottom w:val="0"/>
          <w:divBdr>
            <w:top w:val="none" w:sz="0" w:space="0" w:color="auto"/>
            <w:left w:val="none" w:sz="0" w:space="0" w:color="auto"/>
            <w:bottom w:val="none" w:sz="0" w:space="0" w:color="auto"/>
            <w:right w:val="none" w:sz="0" w:space="0" w:color="auto"/>
          </w:divBdr>
        </w:div>
        <w:div w:id="831335280">
          <w:marLeft w:val="640"/>
          <w:marRight w:val="0"/>
          <w:marTop w:val="0"/>
          <w:marBottom w:val="0"/>
          <w:divBdr>
            <w:top w:val="none" w:sz="0" w:space="0" w:color="auto"/>
            <w:left w:val="none" w:sz="0" w:space="0" w:color="auto"/>
            <w:bottom w:val="none" w:sz="0" w:space="0" w:color="auto"/>
            <w:right w:val="none" w:sz="0" w:space="0" w:color="auto"/>
          </w:divBdr>
        </w:div>
        <w:div w:id="253517066">
          <w:marLeft w:val="640"/>
          <w:marRight w:val="0"/>
          <w:marTop w:val="0"/>
          <w:marBottom w:val="0"/>
          <w:divBdr>
            <w:top w:val="none" w:sz="0" w:space="0" w:color="auto"/>
            <w:left w:val="none" w:sz="0" w:space="0" w:color="auto"/>
            <w:bottom w:val="none" w:sz="0" w:space="0" w:color="auto"/>
            <w:right w:val="none" w:sz="0" w:space="0" w:color="auto"/>
          </w:divBdr>
        </w:div>
        <w:div w:id="1649357411">
          <w:marLeft w:val="640"/>
          <w:marRight w:val="0"/>
          <w:marTop w:val="0"/>
          <w:marBottom w:val="0"/>
          <w:divBdr>
            <w:top w:val="none" w:sz="0" w:space="0" w:color="auto"/>
            <w:left w:val="none" w:sz="0" w:space="0" w:color="auto"/>
            <w:bottom w:val="none" w:sz="0" w:space="0" w:color="auto"/>
            <w:right w:val="none" w:sz="0" w:space="0" w:color="auto"/>
          </w:divBdr>
        </w:div>
        <w:div w:id="485360396">
          <w:marLeft w:val="640"/>
          <w:marRight w:val="0"/>
          <w:marTop w:val="0"/>
          <w:marBottom w:val="0"/>
          <w:divBdr>
            <w:top w:val="none" w:sz="0" w:space="0" w:color="auto"/>
            <w:left w:val="none" w:sz="0" w:space="0" w:color="auto"/>
            <w:bottom w:val="none" w:sz="0" w:space="0" w:color="auto"/>
            <w:right w:val="none" w:sz="0" w:space="0" w:color="auto"/>
          </w:divBdr>
        </w:div>
        <w:div w:id="1774084439">
          <w:marLeft w:val="640"/>
          <w:marRight w:val="0"/>
          <w:marTop w:val="0"/>
          <w:marBottom w:val="0"/>
          <w:divBdr>
            <w:top w:val="none" w:sz="0" w:space="0" w:color="auto"/>
            <w:left w:val="none" w:sz="0" w:space="0" w:color="auto"/>
            <w:bottom w:val="none" w:sz="0" w:space="0" w:color="auto"/>
            <w:right w:val="none" w:sz="0" w:space="0" w:color="auto"/>
          </w:divBdr>
        </w:div>
        <w:div w:id="1746144427">
          <w:marLeft w:val="640"/>
          <w:marRight w:val="0"/>
          <w:marTop w:val="0"/>
          <w:marBottom w:val="0"/>
          <w:divBdr>
            <w:top w:val="none" w:sz="0" w:space="0" w:color="auto"/>
            <w:left w:val="none" w:sz="0" w:space="0" w:color="auto"/>
            <w:bottom w:val="none" w:sz="0" w:space="0" w:color="auto"/>
            <w:right w:val="none" w:sz="0" w:space="0" w:color="auto"/>
          </w:divBdr>
        </w:div>
        <w:div w:id="177089910">
          <w:marLeft w:val="640"/>
          <w:marRight w:val="0"/>
          <w:marTop w:val="0"/>
          <w:marBottom w:val="0"/>
          <w:divBdr>
            <w:top w:val="none" w:sz="0" w:space="0" w:color="auto"/>
            <w:left w:val="none" w:sz="0" w:space="0" w:color="auto"/>
            <w:bottom w:val="none" w:sz="0" w:space="0" w:color="auto"/>
            <w:right w:val="none" w:sz="0" w:space="0" w:color="auto"/>
          </w:divBdr>
        </w:div>
        <w:div w:id="579993933">
          <w:marLeft w:val="640"/>
          <w:marRight w:val="0"/>
          <w:marTop w:val="0"/>
          <w:marBottom w:val="0"/>
          <w:divBdr>
            <w:top w:val="none" w:sz="0" w:space="0" w:color="auto"/>
            <w:left w:val="none" w:sz="0" w:space="0" w:color="auto"/>
            <w:bottom w:val="none" w:sz="0" w:space="0" w:color="auto"/>
            <w:right w:val="none" w:sz="0" w:space="0" w:color="auto"/>
          </w:divBdr>
        </w:div>
        <w:div w:id="1719551229">
          <w:marLeft w:val="640"/>
          <w:marRight w:val="0"/>
          <w:marTop w:val="0"/>
          <w:marBottom w:val="0"/>
          <w:divBdr>
            <w:top w:val="none" w:sz="0" w:space="0" w:color="auto"/>
            <w:left w:val="none" w:sz="0" w:space="0" w:color="auto"/>
            <w:bottom w:val="none" w:sz="0" w:space="0" w:color="auto"/>
            <w:right w:val="none" w:sz="0" w:space="0" w:color="auto"/>
          </w:divBdr>
        </w:div>
        <w:div w:id="673145838">
          <w:marLeft w:val="640"/>
          <w:marRight w:val="0"/>
          <w:marTop w:val="0"/>
          <w:marBottom w:val="0"/>
          <w:divBdr>
            <w:top w:val="none" w:sz="0" w:space="0" w:color="auto"/>
            <w:left w:val="none" w:sz="0" w:space="0" w:color="auto"/>
            <w:bottom w:val="none" w:sz="0" w:space="0" w:color="auto"/>
            <w:right w:val="none" w:sz="0" w:space="0" w:color="auto"/>
          </w:divBdr>
        </w:div>
        <w:div w:id="1344092922">
          <w:marLeft w:val="640"/>
          <w:marRight w:val="0"/>
          <w:marTop w:val="0"/>
          <w:marBottom w:val="0"/>
          <w:divBdr>
            <w:top w:val="none" w:sz="0" w:space="0" w:color="auto"/>
            <w:left w:val="none" w:sz="0" w:space="0" w:color="auto"/>
            <w:bottom w:val="none" w:sz="0" w:space="0" w:color="auto"/>
            <w:right w:val="none" w:sz="0" w:space="0" w:color="auto"/>
          </w:divBdr>
        </w:div>
        <w:div w:id="731348353">
          <w:marLeft w:val="640"/>
          <w:marRight w:val="0"/>
          <w:marTop w:val="0"/>
          <w:marBottom w:val="0"/>
          <w:divBdr>
            <w:top w:val="none" w:sz="0" w:space="0" w:color="auto"/>
            <w:left w:val="none" w:sz="0" w:space="0" w:color="auto"/>
            <w:bottom w:val="none" w:sz="0" w:space="0" w:color="auto"/>
            <w:right w:val="none" w:sz="0" w:space="0" w:color="auto"/>
          </w:divBdr>
        </w:div>
        <w:div w:id="1726290584">
          <w:marLeft w:val="640"/>
          <w:marRight w:val="0"/>
          <w:marTop w:val="0"/>
          <w:marBottom w:val="0"/>
          <w:divBdr>
            <w:top w:val="none" w:sz="0" w:space="0" w:color="auto"/>
            <w:left w:val="none" w:sz="0" w:space="0" w:color="auto"/>
            <w:bottom w:val="none" w:sz="0" w:space="0" w:color="auto"/>
            <w:right w:val="none" w:sz="0" w:space="0" w:color="auto"/>
          </w:divBdr>
        </w:div>
        <w:div w:id="1056734376">
          <w:marLeft w:val="640"/>
          <w:marRight w:val="0"/>
          <w:marTop w:val="0"/>
          <w:marBottom w:val="0"/>
          <w:divBdr>
            <w:top w:val="none" w:sz="0" w:space="0" w:color="auto"/>
            <w:left w:val="none" w:sz="0" w:space="0" w:color="auto"/>
            <w:bottom w:val="none" w:sz="0" w:space="0" w:color="auto"/>
            <w:right w:val="none" w:sz="0" w:space="0" w:color="auto"/>
          </w:divBdr>
        </w:div>
        <w:div w:id="1960139206">
          <w:marLeft w:val="640"/>
          <w:marRight w:val="0"/>
          <w:marTop w:val="0"/>
          <w:marBottom w:val="0"/>
          <w:divBdr>
            <w:top w:val="none" w:sz="0" w:space="0" w:color="auto"/>
            <w:left w:val="none" w:sz="0" w:space="0" w:color="auto"/>
            <w:bottom w:val="none" w:sz="0" w:space="0" w:color="auto"/>
            <w:right w:val="none" w:sz="0" w:space="0" w:color="auto"/>
          </w:divBdr>
        </w:div>
        <w:div w:id="381296735">
          <w:marLeft w:val="640"/>
          <w:marRight w:val="0"/>
          <w:marTop w:val="0"/>
          <w:marBottom w:val="0"/>
          <w:divBdr>
            <w:top w:val="none" w:sz="0" w:space="0" w:color="auto"/>
            <w:left w:val="none" w:sz="0" w:space="0" w:color="auto"/>
            <w:bottom w:val="none" w:sz="0" w:space="0" w:color="auto"/>
            <w:right w:val="none" w:sz="0" w:space="0" w:color="auto"/>
          </w:divBdr>
        </w:div>
        <w:div w:id="2030445574">
          <w:marLeft w:val="640"/>
          <w:marRight w:val="0"/>
          <w:marTop w:val="0"/>
          <w:marBottom w:val="0"/>
          <w:divBdr>
            <w:top w:val="none" w:sz="0" w:space="0" w:color="auto"/>
            <w:left w:val="none" w:sz="0" w:space="0" w:color="auto"/>
            <w:bottom w:val="none" w:sz="0" w:space="0" w:color="auto"/>
            <w:right w:val="none" w:sz="0" w:space="0" w:color="auto"/>
          </w:divBdr>
        </w:div>
        <w:div w:id="53938966">
          <w:marLeft w:val="640"/>
          <w:marRight w:val="0"/>
          <w:marTop w:val="0"/>
          <w:marBottom w:val="0"/>
          <w:divBdr>
            <w:top w:val="none" w:sz="0" w:space="0" w:color="auto"/>
            <w:left w:val="none" w:sz="0" w:space="0" w:color="auto"/>
            <w:bottom w:val="none" w:sz="0" w:space="0" w:color="auto"/>
            <w:right w:val="none" w:sz="0" w:space="0" w:color="auto"/>
          </w:divBdr>
        </w:div>
        <w:div w:id="1670791299">
          <w:marLeft w:val="640"/>
          <w:marRight w:val="0"/>
          <w:marTop w:val="0"/>
          <w:marBottom w:val="0"/>
          <w:divBdr>
            <w:top w:val="none" w:sz="0" w:space="0" w:color="auto"/>
            <w:left w:val="none" w:sz="0" w:space="0" w:color="auto"/>
            <w:bottom w:val="none" w:sz="0" w:space="0" w:color="auto"/>
            <w:right w:val="none" w:sz="0" w:space="0" w:color="auto"/>
          </w:divBdr>
        </w:div>
        <w:div w:id="2101102651">
          <w:marLeft w:val="640"/>
          <w:marRight w:val="0"/>
          <w:marTop w:val="0"/>
          <w:marBottom w:val="0"/>
          <w:divBdr>
            <w:top w:val="none" w:sz="0" w:space="0" w:color="auto"/>
            <w:left w:val="none" w:sz="0" w:space="0" w:color="auto"/>
            <w:bottom w:val="none" w:sz="0" w:space="0" w:color="auto"/>
            <w:right w:val="none" w:sz="0" w:space="0" w:color="auto"/>
          </w:divBdr>
        </w:div>
        <w:div w:id="746734812">
          <w:marLeft w:val="640"/>
          <w:marRight w:val="0"/>
          <w:marTop w:val="0"/>
          <w:marBottom w:val="0"/>
          <w:divBdr>
            <w:top w:val="none" w:sz="0" w:space="0" w:color="auto"/>
            <w:left w:val="none" w:sz="0" w:space="0" w:color="auto"/>
            <w:bottom w:val="none" w:sz="0" w:space="0" w:color="auto"/>
            <w:right w:val="none" w:sz="0" w:space="0" w:color="auto"/>
          </w:divBdr>
        </w:div>
        <w:div w:id="929895149">
          <w:marLeft w:val="640"/>
          <w:marRight w:val="0"/>
          <w:marTop w:val="0"/>
          <w:marBottom w:val="0"/>
          <w:divBdr>
            <w:top w:val="none" w:sz="0" w:space="0" w:color="auto"/>
            <w:left w:val="none" w:sz="0" w:space="0" w:color="auto"/>
            <w:bottom w:val="none" w:sz="0" w:space="0" w:color="auto"/>
            <w:right w:val="none" w:sz="0" w:space="0" w:color="auto"/>
          </w:divBdr>
        </w:div>
        <w:div w:id="727073767">
          <w:marLeft w:val="640"/>
          <w:marRight w:val="0"/>
          <w:marTop w:val="0"/>
          <w:marBottom w:val="0"/>
          <w:divBdr>
            <w:top w:val="none" w:sz="0" w:space="0" w:color="auto"/>
            <w:left w:val="none" w:sz="0" w:space="0" w:color="auto"/>
            <w:bottom w:val="none" w:sz="0" w:space="0" w:color="auto"/>
            <w:right w:val="none" w:sz="0" w:space="0" w:color="auto"/>
          </w:divBdr>
        </w:div>
        <w:div w:id="151065201">
          <w:marLeft w:val="640"/>
          <w:marRight w:val="0"/>
          <w:marTop w:val="0"/>
          <w:marBottom w:val="0"/>
          <w:divBdr>
            <w:top w:val="none" w:sz="0" w:space="0" w:color="auto"/>
            <w:left w:val="none" w:sz="0" w:space="0" w:color="auto"/>
            <w:bottom w:val="none" w:sz="0" w:space="0" w:color="auto"/>
            <w:right w:val="none" w:sz="0" w:space="0" w:color="auto"/>
          </w:divBdr>
        </w:div>
        <w:div w:id="190147520">
          <w:marLeft w:val="640"/>
          <w:marRight w:val="0"/>
          <w:marTop w:val="0"/>
          <w:marBottom w:val="0"/>
          <w:divBdr>
            <w:top w:val="none" w:sz="0" w:space="0" w:color="auto"/>
            <w:left w:val="none" w:sz="0" w:space="0" w:color="auto"/>
            <w:bottom w:val="none" w:sz="0" w:space="0" w:color="auto"/>
            <w:right w:val="none" w:sz="0" w:space="0" w:color="auto"/>
          </w:divBdr>
        </w:div>
        <w:div w:id="1415080990">
          <w:marLeft w:val="640"/>
          <w:marRight w:val="0"/>
          <w:marTop w:val="0"/>
          <w:marBottom w:val="0"/>
          <w:divBdr>
            <w:top w:val="none" w:sz="0" w:space="0" w:color="auto"/>
            <w:left w:val="none" w:sz="0" w:space="0" w:color="auto"/>
            <w:bottom w:val="none" w:sz="0" w:space="0" w:color="auto"/>
            <w:right w:val="none" w:sz="0" w:space="0" w:color="auto"/>
          </w:divBdr>
        </w:div>
        <w:div w:id="1470704109">
          <w:marLeft w:val="640"/>
          <w:marRight w:val="0"/>
          <w:marTop w:val="0"/>
          <w:marBottom w:val="0"/>
          <w:divBdr>
            <w:top w:val="none" w:sz="0" w:space="0" w:color="auto"/>
            <w:left w:val="none" w:sz="0" w:space="0" w:color="auto"/>
            <w:bottom w:val="none" w:sz="0" w:space="0" w:color="auto"/>
            <w:right w:val="none" w:sz="0" w:space="0" w:color="auto"/>
          </w:divBdr>
        </w:div>
        <w:div w:id="95684519">
          <w:marLeft w:val="640"/>
          <w:marRight w:val="0"/>
          <w:marTop w:val="0"/>
          <w:marBottom w:val="0"/>
          <w:divBdr>
            <w:top w:val="none" w:sz="0" w:space="0" w:color="auto"/>
            <w:left w:val="none" w:sz="0" w:space="0" w:color="auto"/>
            <w:bottom w:val="none" w:sz="0" w:space="0" w:color="auto"/>
            <w:right w:val="none" w:sz="0" w:space="0" w:color="auto"/>
          </w:divBdr>
        </w:div>
        <w:div w:id="591009583">
          <w:marLeft w:val="640"/>
          <w:marRight w:val="0"/>
          <w:marTop w:val="0"/>
          <w:marBottom w:val="0"/>
          <w:divBdr>
            <w:top w:val="none" w:sz="0" w:space="0" w:color="auto"/>
            <w:left w:val="none" w:sz="0" w:space="0" w:color="auto"/>
            <w:bottom w:val="none" w:sz="0" w:space="0" w:color="auto"/>
            <w:right w:val="none" w:sz="0" w:space="0" w:color="auto"/>
          </w:divBdr>
        </w:div>
        <w:div w:id="1686134356">
          <w:marLeft w:val="640"/>
          <w:marRight w:val="0"/>
          <w:marTop w:val="0"/>
          <w:marBottom w:val="0"/>
          <w:divBdr>
            <w:top w:val="none" w:sz="0" w:space="0" w:color="auto"/>
            <w:left w:val="none" w:sz="0" w:space="0" w:color="auto"/>
            <w:bottom w:val="none" w:sz="0" w:space="0" w:color="auto"/>
            <w:right w:val="none" w:sz="0" w:space="0" w:color="auto"/>
          </w:divBdr>
        </w:div>
        <w:div w:id="1415779503">
          <w:marLeft w:val="640"/>
          <w:marRight w:val="0"/>
          <w:marTop w:val="0"/>
          <w:marBottom w:val="0"/>
          <w:divBdr>
            <w:top w:val="none" w:sz="0" w:space="0" w:color="auto"/>
            <w:left w:val="none" w:sz="0" w:space="0" w:color="auto"/>
            <w:bottom w:val="none" w:sz="0" w:space="0" w:color="auto"/>
            <w:right w:val="none" w:sz="0" w:space="0" w:color="auto"/>
          </w:divBdr>
        </w:div>
        <w:div w:id="428088225">
          <w:marLeft w:val="640"/>
          <w:marRight w:val="0"/>
          <w:marTop w:val="0"/>
          <w:marBottom w:val="0"/>
          <w:divBdr>
            <w:top w:val="none" w:sz="0" w:space="0" w:color="auto"/>
            <w:left w:val="none" w:sz="0" w:space="0" w:color="auto"/>
            <w:bottom w:val="none" w:sz="0" w:space="0" w:color="auto"/>
            <w:right w:val="none" w:sz="0" w:space="0" w:color="auto"/>
          </w:divBdr>
        </w:div>
        <w:div w:id="246355145">
          <w:marLeft w:val="640"/>
          <w:marRight w:val="0"/>
          <w:marTop w:val="0"/>
          <w:marBottom w:val="0"/>
          <w:divBdr>
            <w:top w:val="none" w:sz="0" w:space="0" w:color="auto"/>
            <w:left w:val="none" w:sz="0" w:space="0" w:color="auto"/>
            <w:bottom w:val="none" w:sz="0" w:space="0" w:color="auto"/>
            <w:right w:val="none" w:sz="0" w:space="0" w:color="auto"/>
          </w:divBdr>
        </w:div>
        <w:div w:id="1992757087">
          <w:marLeft w:val="640"/>
          <w:marRight w:val="0"/>
          <w:marTop w:val="0"/>
          <w:marBottom w:val="0"/>
          <w:divBdr>
            <w:top w:val="none" w:sz="0" w:space="0" w:color="auto"/>
            <w:left w:val="none" w:sz="0" w:space="0" w:color="auto"/>
            <w:bottom w:val="none" w:sz="0" w:space="0" w:color="auto"/>
            <w:right w:val="none" w:sz="0" w:space="0" w:color="auto"/>
          </w:divBdr>
        </w:div>
        <w:div w:id="1322007379">
          <w:marLeft w:val="640"/>
          <w:marRight w:val="0"/>
          <w:marTop w:val="0"/>
          <w:marBottom w:val="0"/>
          <w:divBdr>
            <w:top w:val="none" w:sz="0" w:space="0" w:color="auto"/>
            <w:left w:val="none" w:sz="0" w:space="0" w:color="auto"/>
            <w:bottom w:val="none" w:sz="0" w:space="0" w:color="auto"/>
            <w:right w:val="none" w:sz="0" w:space="0" w:color="auto"/>
          </w:divBdr>
        </w:div>
        <w:div w:id="1958179691">
          <w:marLeft w:val="640"/>
          <w:marRight w:val="0"/>
          <w:marTop w:val="0"/>
          <w:marBottom w:val="0"/>
          <w:divBdr>
            <w:top w:val="none" w:sz="0" w:space="0" w:color="auto"/>
            <w:left w:val="none" w:sz="0" w:space="0" w:color="auto"/>
            <w:bottom w:val="none" w:sz="0" w:space="0" w:color="auto"/>
            <w:right w:val="none" w:sz="0" w:space="0" w:color="auto"/>
          </w:divBdr>
        </w:div>
        <w:div w:id="1730765115">
          <w:marLeft w:val="640"/>
          <w:marRight w:val="0"/>
          <w:marTop w:val="0"/>
          <w:marBottom w:val="0"/>
          <w:divBdr>
            <w:top w:val="none" w:sz="0" w:space="0" w:color="auto"/>
            <w:left w:val="none" w:sz="0" w:space="0" w:color="auto"/>
            <w:bottom w:val="none" w:sz="0" w:space="0" w:color="auto"/>
            <w:right w:val="none" w:sz="0" w:space="0" w:color="auto"/>
          </w:divBdr>
        </w:div>
        <w:div w:id="1153333249">
          <w:marLeft w:val="640"/>
          <w:marRight w:val="0"/>
          <w:marTop w:val="0"/>
          <w:marBottom w:val="0"/>
          <w:divBdr>
            <w:top w:val="none" w:sz="0" w:space="0" w:color="auto"/>
            <w:left w:val="none" w:sz="0" w:space="0" w:color="auto"/>
            <w:bottom w:val="none" w:sz="0" w:space="0" w:color="auto"/>
            <w:right w:val="none" w:sz="0" w:space="0" w:color="auto"/>
          </w:divBdr>
        </w:div>
        <w:div w:id="1477529005">
          <w:marLeft w:val="640"/>
          <w:marRight w:val="0"/>
          <w:marTop w:val="0"/>
          <w:marBottom w:val="0"/>
          <w:divBdr>
            <w:top w:val="none" w:sz="0" w:space="0" w:color="auto"/>
            <w:left w:val="none" w:sz="0" w:space="0" w:color="auto"/>
            <w:bottom w:val="none" w:sz="0" w:space="0" w:color="auto"/>
            <w:right w:val="none" w:sz="0" w:space="0" w:color="auto"/>
          </w:divBdr>
        </w:div>
        <w:div w:id="90012801">
          <w:marLeft w:val="640"/>
          <w:marRight w:val="0"/>
          <w:marTop w:val="0"/>
          <w:marBottom w:val="0"/>
          <w:divBdr>
            <w:top w:val="none" w:sz="0" w:space="0" w:color="auto"/>
            <w:left w:val="none" w:sz="0" w:space="0" w:color="auto"/>
            <w:bottom w:val="none" w:sz="0" w:space="0" w:color="auto"/>
            <w:right w:val="none" w:sz="0" w:space="0" w:color="auto"/>
          </w:divBdr>
        </w:div>
        <w:div w:id="63650543">
          <w:marLeft w:val="640"/>
          <w:marRight w:val="0"/>
          <w:marTop w:val="0"/>
          <w:marBottom w:val="0"/>
          <w:divBdr>
            <w:top w:val="none" w:sz="0" w:space="0" w:color="auto"/>
            <w:left w:val="none" w:sz="0" w:space="0" w:color="auto"/>
            <w:bottom w:val="none" w:sz="0" w:space="0" w:color="auto"/>
            <w:right w:val="none" w:sz="0" w:space="0" w:color="auto"/>
          </w:divBdr>
        </w:div>
        <w:div w:id="1850824092">
          <w:marLeft w:val="640"/>
          <w:marRight w:val="0"/>
          <w:marTop w:val="0"/>
          <w:marBottom w:val="0"/>
          <w:divBdr>
            <w:top w:val="none" w:sz="0" w:space="0" w:color="auto"/>
            <w:left w:val="none" w:sz="0" w:space="0" w:color="auto"/>
            <w:bottom w:val="none" w:sz="0" w:space="0" w:color="auto"/>
            <w:right w:val="none" w:sz="0" w:space="0" w:color="auto"/>
          </w:divBdr>
        </w:div>
        <w:div w:id="1643459802">
          <w:marLeft w:val="640"/>
          <w:marRight w:val="0"/>
          <w:marTop w:val="0"/>
          <w:marBottom w:val="0"/>
          <w:divBdr>
            <w:top w:val="none" w:sz="0" w:space="0" w:color="auto"/>
            <w:left w:val="none" w:sz="0" w:space="0" w:color="auto"/>
            <w:bottom w:val="none" w:sz="0" w:space="0" w:color="auto"/>
            <w:right w:val="none" w:sz="0" w:space="0" w:color="auto"/>
          </w:divBdr>
        </w:div>
        <w:div w:id="759368869">
          <w:marLeft w:val="640"/>
          <w:marRight w:val="0"/>
          <w:marTop w:val="0"/>
          <w:marBottom w:val="0"/>
          <w:divBdr>
            <w:top w:val="none" w:sz="0" w:space="0" w:color="auto"/>
            <w:left w:val="none" w:sz="0" w:space="0" w:color="auto"/>
            <w:bottom w:val="none" w:sz="0" w:space="0" w:color="auto"/>
            <w:right w:val="none" w:sz="0" w:space="0" w:color="auto"/>
          </w:divBdr>
        </w:div>
        <w:div w:id="341326330">
          <w:marLeft w:val="640"/>
          <w:marRight w:val="0"/>
          <w:marTop w:val="0"/>
          <w:marBottom w:val="0"/>
          <w:divBdr>
            <w:top w:val="none" w:sz="0" w:space="0" w:color="auto"/>
            <w:left w:val="none" w:sz="0" w:space="0" w:color="auto"/>
            <w:bottom w:val="none" w:sz="0" w:space="0" w:color="auto"/>
            <w:right w:val="none" w:sz="0" w:space="0" w:color="auto"/>
          </w:divBdr>
        </w:div>
        <w:div w:id="950816970">
          <w:marLeft w:val="640"/>
          <w:marRight w:val="0"/>
          <w:marTop w:val="0"/>
          <w:marBottom w:val="0"/>
          <w:divBdr>
            <w:top w:val="none" w:sz="0" w:space="0" w:color="auto"/>
            <w:left w:val="none" w:sz="0" w:space="0" w:color="auto"/>
            <w:bottom w:val="none" w:sz="0" w:space="0" w:color="auto"/>
            <w:right w:val="none" w:sz="0" w:space="0" w:color="auto"/>
          </w:divBdr>
        </w:div>
        <w:div w:id="1763792667">
          <w:marLeft w:val="640"/>
          <w:marRight w:val="0"/>
          <w:marTop w:val="0"/>
          <w:marBottom w:val="0"/>
          <w:divBdr>
            <w:top w:val="none" w:sz="0" w:space="0" w:color="auto"/>
            <w:left w:val="none" w:sz="0" w:space="0" w:color="auto"/>
            <w:bottom w:val="none" w:sz="0" w:space="0" w:color="auto"/>
            <w:right w:val="none" w:sz="0" w:space="0" w:color="auto"/>
          </w:divBdr>
        </w:div>
        <w:div w:id="1462963394">
          <w:marLeft w:val="640"/>
          <w:marRight w:val="0"/>
          <w:marTop w:val="0"/>
          <w:marBottom w:val="0"/>
          <w:divBdr>
            <w:top w:val="none" w:sz="0" w:space="0" w:color="auto"/>
            <w:left w:val="none" w:sz="0" w:space="0" w:color="auto"/>
            <w:bottom w:val="none" w:sz="0" w:space="0" w:color="auto"/>
            <w:right w:val="none" w:sz="0" w:space="0" w:color="auto"/>
          </w:divBdr>
        </w:div>
        <w:div w:id="155195510">
          <w:marLeft w:val="640"/>
          <w:marRight w:val="0"/>
          <w:marTop w:val="0"/>
          <w:marBottom w:val="0"/>
          <w:divBdr>
            <w:top w:val="none" w:sz="0" w:space="0" w:color="auto"/>
            <w:left w:val="none" w:sz="0" w:space="0" w:color="auto"/>
            <w:bottom w:val="none" w:sz="0" w:space="0" w:color="auto"/>
            <w:right w:val="none" w:sz="0" w:space="0" w:color="auto"/>
          </w:divBdr>
        </w:div>
        <w:div w:id="139422723">
          <w:marLeft w:val="640"/>
          <w:marRight w:val="0"/>
          <w:marTop w:val="0"/>
          <w:marBottom w:val="0"/>
          <w:divBdr>
            <w:top w:val="none" w:sz="0" w:space="0" w:color="auto"/>
            <w:left w:val="none" w:sz="0" w:space="0" w:color="auto"/>
            <w:bottom w:val="none" w:sz="0" w:space="0" w:color="auto"/>
            <w:right w:val="none" w:sz="0" w:space="0" w:color="auto"/>
          </w:divBdr>
        </w:div>
        <w:div w:id="1445224810">
          <w:marLeft w:val="640"/>
          <w:marRight w:val="0"/>
          <w:marTop w:val="0"/>
          <w:marBottom w:val="0"/>
          <w:divBdr>
            <w:top w:val="none" w:sz="0" w:space="0" w:color="auto"/>
            <w:left w:val="none" w:sz="0" w:space="0" w:color="auto"/>
            <w:bottom w:val="none" w:sz="0" w:space="0" w:color="auto"/>
            <w:right w:val="none" w:sz="0" w:space="0" w:color="auto"/>
          </w:divBdr>
        </w:div>
        <w:div w:id="833180253">
          <w:marLeft w:val="640"/>
          <w:marRight w:val="0"/>
          <w:marTop w:val="0"/>
          <w:marBottom w:val="0"/>
          <w:divBdr>
            <w:top w:val="none" w:sz="0" w:space="0" w:color="auto"/>
            <w:left w:val="none" w:sz="0" w:space="0" w:color="auto"/>
            <w:bottom w:val="none" w:sz="0" w:space="0" w:color="auto"/>
            <w:right w:val="none" w:sz="0" w:space="0" w:color="auto"/>
          </w:divBdr>
        </w:div>
        <w:div w:id="1760522010">
          <w:marLeft w:val="640"/>
          <w:marRight w:val="0"/>
          <w:marTop w:val="0"/>
          <w:marBottom w:val="0"/>
          <w:divBdr>
            <w:top w:val="none" w:sz="0" w:space="0" w:color="auto"/>
            <w:left w:val="none" w:sz="0" w:space="0" w:color="auto"/>
            <w:bottom w:val="none" w:sz="0" w:space="0" w:color="auto"/>
            <w:right w:val="none" w:sz="0" w:space="0" w:color="auto"/>
          </w:divBdr>
        </w:div>
        <w:div w:id="1772312199">
          <w:marLeft w:val="640"/>
          <w:marRight w:val="0"/>
          <w:marTop w:val="0"/>
          <w:marBottom w:val="0"/>
          <w:divBdr>
            <w:top w:val="none" w:sz="0" w:space="0" w:color="auto"/>
            <w:left w:val="none" w:sz="0" w:space="0" w:color="auto"/>
            <w:bottom w:val="none" w:sz="0" w:space="0" w:color="auto"/>
            <w:right w:val="none" w:sz="0" w:space="0" w:color="auto"/>
          </w:divBdr>
        </w:div>
        <w:div w:id="620264511">
          <w:marLeft w:val="640"/>
          <w:marRight w:val="0"/>
          <w:marTop w:val="0"/>
          <w:marBottom w:val="0"/>
          <w:divBdr>
            <w:top w:val="none" w:sz="0" w:space="0" w:color="auto"/>
            <w:left w:val="none" w:sz="0" w:space="0" w:color="auto"/>
            <w:bottom w:val="none" w:sz="0" w:space="0" w:color="auto"/>
            <w:right w:val="none" w:sz="0" w:space="0" w:color="auto"/>
          </w:divBdr>
        </w:div>
        <w:div w:id="471606430">
          <w:marLeft w:val="640"/>
          <w:marRight w:val="0"/>
          <w:marTop w:val="0"/>
          <w:marBottom w:val="0"/>
          <w:divBdr>
            <w:top w:val="none" w:sz="0" w:space="0" w:color="auto"/>
            <w:left w:val="none" w:sz="0" w:space="0" w:color="auto"/>
            <w:bottom w:val="none" w:sz="0" w:space="0" w:color="auto"/>
            <w:right w:val="none" w:sz="0" w:space="0" w:color="auto"/>
          </w:divBdr>
        </w:div>
        <w:div w:id="1179388541">
          <w:marLeft w:val="640"/>
          <w:marRight w:val="0"/>
          <w:marTop w:val="0"/>
          <w:marBottom w:val="0"/>
          <w:divBdr>
            <w:top w:val="none" w:sz="0" w:space="0" w:color="auto"/>
            <w:left w:val="none" w:sz="0" w:space="0" w:color="auto"/>
            <w:bottom w:val="none" w:sz="0" w:space="0" w:color="auto"/>
            <w:right w:val="none" w:sz="0" w:space="0" w:color="auto"/>
          </w:divBdr>
        </w:div>
        <w:div w:id="1548179489">
          <w:marLeft w:val="640"/>
          <w:marRight w:val="0"/>
          <w:marTop w:val="0"/>
          <w:marBottom w:val="0"/>
          <w:divBdr>
            <w:top w:val="none" w:sz="0" w:space="0" w:color="auto"/>
            <w:left w:val="none" w:sz="0" w:space="0" w:color="auto"/>
            <w:bottom w:val="none" w:sz="0" w:space="0" w:color="auto"/>
            <w:right w:val="none" w:sz="0" w:space="0" w:color="auto"/>
          </w:divBdr>
        </w:div>
        <w:div w:id="249700520">
          <w:marLeft w:val="640"/>
          <w:marRight w:val="0"/>
          <w:marTop w:val="0"/>
          <w:marBottom w:val="0"/>
          <w:divBdr>
            <w:top w:val="none" w:sz="0" w:space="0" w:color="auto"/>
            <w:left w:val="none" w:sz="0" w:space="0" w:color="auto"/>
            <w:bottom w:val="none" w:sz="0" w:space="0" w:color="auto"/>
            <w:right w:val="none" w:sz="0" w:space="0" w:color="auto"/>
          </w:divBdr>
        </w:div>
        <w:div w:id="1548031512">
          <w:marLeft w:val="640"/>
          <w:marRight w:val="0"/>
          <w:marTop w:val="0"/>
          <w:marBottom w:val="0"/>
          <w:divBdr>
            <w:top w:val="none" w:sz="0" w:space="0" w:color="auto"/>
            <w:left w:val="none" w:sz="0" w:space="0" w:color="auto"/>
            <w:bottom w:val="none" w:sz="0" w:space="0" w:color="auto"/>
            <w:right w:val="none" w:sz="0" w:space="0" w:color="auto"/>
          </w:divBdr>
        </w:div>
        <w:div w:id="596407009">
          <w:marLeft w:val="640"/>
          <w:marRight w:val="0"/>
          <w:marTop w:val="0"/>
          <w:marBottom w:val="0"/>
          <w:divBdr>
            <w:top w:val="none" w:sz="0" w:space="0" w:color="auto"/>
            <w:left w:val="none" w:sz="0" w:space="0" w:color="auto"/>
            <w:bottom w:val="none" w:sz="0" w:space="0" w:color="auto"/>
            <w:right w:val="none" w:sz="0" w:space="0" w:color="auto"/>
          </w:divBdr>
        </w:div>
        <w:div w:id="1102603873">
          <w:marLeft w:val="640"/>
          <w:marRight w:val="0"/>
          <w:marTop w:val="0"/>
          <w:marBottom w:val="0"/>
          <w:divBdr>
            <w:top w:val="none" w:sz="0" w:space="0" w:color="auto"/>
            <w:left w:val="none" w:sz="0" w:space="0" w:color="auto"/>
            <w:bottom w:val="none" w:sz="0" w:space="0" w:color="auto"/>
            <w:right w:val="none" w:sz="0" w:space="0" w:color="auto"/>
          </w:divBdr>
        </w:div>
        <w:div w:id="1355420283">
          <w:marLeft w:val="640"/>
          <w:marRight w:val="0"/>
          <w:marTop w:val="0"/>
          <w:marBottom w:val="0"/>
          <w:divBdr>
            <w:top w:val="none" w:sz="0" w:space="0" w:color="auto"/>
            <w:left w:val="none" w:sz="0" w:space="0" w:color="auto"/>
            <w:bottom w:val="none" w:sz="0" w:space="0" w:color="auto"/>
            <w:right w:val="none" w:sz="0" w:space="0" w:color="auto"/>
          </w:divBdr>
        </w:div>
        <w:div w:id="256866647">
          <w:marLeft w:val="640"/>
          <w:marRight w:val="0"/>
          <w:marTop w:val="0"/>
          <w:marBottom w:val="0"/>
          <w:divBdr>
            <w:top w:val="none" w:sz="0" w:space="0" w:color="auto"/>
            <w:left w:val="none" w:sz="0" w:space="0" w:color="auto"/>
            <w:bottom w:val="none" w:sz="0" w:space="0" w:color="auto"/>
            <w:right w:val="none" w:sz="0" w:space="0" w:color="auto"/>
          </w:divBdr>
        </w:div>
        <w:div w:id="664818651">
          <w:marLeft w:val="640"/>
          <w:marRight w:val="0"/>
          <w:marTop w:val="0"/>
          <w:marBottom w:val="0"/>
          <w:divBdr>
            <w:top w:val="none" w:sz="0" w:space="0" w:color="auto"/>
            <w:left w:val="none" w:sz="0" w:space="0" w:color="auto"/>
            <w:bottom w:val="none" w:sz="0" w:space="0" w:color="auto"/>
            <w:right w:val="none" w:sz="0" w:space="0" w:color="auto"/>
          </w:divBdr>
        </w:div>
        <w:div w:id="614144667">
          <w:marLeft w:val="640"/>
          <w:marRight w:val="0"/>
          <w:marTop w:val="0"/>
          <w:marBottom w:val="0"/>
          <w:divBdr>
            <w:top w:val="none" w:sz="0" w:space="0" w:color="auto"/>
            <w:left w:val="none" w:sz="0" w:space="0" w:color="auto"/>
            <w:bottom w:val="none" w:sz="0" w:space="0" w:color="auto"/>
            <w:right w:val="none" w:sz="0" w:space="0" w:color="auto"/>
          </w:divBdr>
        </w:div>
        <w:div w:id="693043363">
          <w:marLeft w:val="640"/>
          <w:marRight w:val="0"/>
          <w:marTop w:val="0"/>
          <w:marBottom w:val="0"/>
          <w:divBdr>
            <w:top w:val="none" w:sz="0" w:space="0" w:color="auto"/>
            <w:left w:val="none" w:sz="0" w:space="0" w:color="auto"/>
            <w:bottom w:val="none" w:sz="0" w:space="0" w:color="auto"/>
            <w:right w:val="none" w:sz="0" w:space="0" w:color="auto"/>
          </w:divBdr>
        </w:div>
        <w:div w:id="1761833790">
          <w:marLeft w:val="640"/>
          <w:marRight w:val="0"/>
          <w:marTop w:val="0"/>
          <w:marBottom w:val="0"/>
          <w:divBdr>
            <w:top w:val="none" w:sz="0" w:space="0" w:color="auto"/>
            <w:left w:val="none" w:sz="0" w:space="0" w:color="auto"/>
            <w:bottom w:val="none" w:sz="0" w:space="0" w:color="auto"/>
            <w:right w:val="none" w:sz="0" w:space="0" w:color="auto"/>
          </w:divBdr>
        </w:div>
        <w:div w:id="1096831025">
          <w:marLeft w:val="640"/>
          <w:marRight w:val="0"/>
          <w:marTop w:val="0"/>
          <w:marBottom w:val="0"/>
          <w:divBdr>
            <w:top w:val="none" w:sz="0" w:space="0" w:color="auto"/>
            <w:left w:val="none" w:sz="0" w:space="0" w:color="auto"/>
            <w:bottom w:val="none" w:sz="0" w:space="0" w:color="auto"/>
            <w:right w:val="none" w:sz="0" w:space="0" w:color="auto"/>
          </w:divBdr>
        </w:div>
        <w:div w:id="74665827">
          <w:marLeft w:val="640"/>
          <w:marRight w:val="0"/>
          <w:marTop w:val="0"/>
          <w:marBottom w:val="0"/>
          <w:divBdr>
            <w:top w:val="none" w:sz="0" w:space="0" w:color="auto"/>
            <w:left w:val="none" w:sz="0" w:space="0" w:color="auto"/>
            <w:bottom w:val="none" w:sz="0" w:space="0" w:color="auto"/>
            <w:right w:val="none" w:sz="0" w:space="0" w:color="auto"/>
          </w:divBdr>
        </w:div>
        <w:div w:id="829905629">
          <w:marLeft w:val="640"/>
          <w:marRight w:val="0"/>
          <w:marTop w:val="0"/>
          <w:marBottom w:val="0"/>
          <w:divBdr>
            <w:top w:val="none" w:sz="0" w:space="0" w:color="auto"/>
            <w:left w:val="none" w:sz="0" w:space="0" w:color="auto"/>
            <w:bottom w:val="none" w:sz="0" w:space="0" w:color="auto"/>
            <w:right w:val="none" w:sz="0" w:space="0" w:color="auto"/>
          </w:divBdr>
        </w:div>
        <w:div w:id="1997033688">
          <w:marLeft w:val="640"/>
          <w:marRight w:val="0"/>
          <w:marTop w:val="0"/>
          <w:marBottom w:val="0"/>
          <w:divBdr>
            <w:top w:val="none" w:sz="0" w:space="0" w:color="auto"/>
            <w:left w:val="none" w:sz="0" w:space="0" w:color="auto"/>
            <w:bottom w:val="none" w:sz="0" w:space="0" w:color="auto"/>
            <w:right w:val="none" w:sz="0" w:space="0" w:color="auto"/>
          </w:divBdr>
        </w:div>
        <w:div w:id="239291146">
          <w:marLeft w:val="640"/>
          <w:marRight w:val="0"/>
          <w:marTop w:val="0"/>
          <w:marBottom w:val="0"/>
          <w:divBdr>
            <w:top w:val="none" w:sz="0" w:space="0" w:color="auto"/>
            <w:left w:val="none" w:sz="0" w:space="0" w:color="auto"/>
            <w:bottom w:val="none" w:sz="0" w:space="0" w:color="auto"/>
            <w:right w:val="none" w:sz="0" w:space="0" w:color="auto"/>
          </w:divBdr>
        </w:div>
      </w:divsChild>
    </w:div>
    <w:div w:id="1909421180">
      <w:bodyDiv w:val="1"/>
      <w:marLeft w:val="0"/>
      <w:marRight w:val="0"/>
      <w:marTop w:val="0"/>
      <w:marBottom w:val="0"/>
      <w:divBdr>
        <w:top w:val="none" w:sz="0" w:space="0" w:color="auto"/>
        <w:left w:val="none" w:sz="0" w:space="0" w:color="auto"/>
        <w:bottom w:val="none" w:sz="0" w:space="0" w:color="auto"/>
        <w:right w:val="none" w:sz="0" w:space="0" w:color="auto"/>
      </w:divBdr>
    </w:div>
    <w:div w:id="1946888874">
      <w:bodyDiv w:val="1"/>
      <w:marLeft w:val="0"/>
      <w:marRight w:val="0"/>
      <w:marTop w:val="0"/>
      <w:marBottom w:val="0"/>
      <w:divBdr>
        <w:top w:val="none" w:sz="0" w:space="0" w:color="auto"/>
        <w:left w:val="none" w:sz="0" w:space="0" w:color="auto"/>
        <w:bottom w:val="none" w:sz="0" w:space="0" w:color="auto"/>
        <w:right w:val="none" w:sz="0" w:space="0" w:color="auto"/>
      </w:divBdr>
      <w:divsChild>
        <w:div w:id="1788767297">
          <w:marLeft w:val="640"/>
          <w:marRight w:val="0"/>
          <w:marTop w:val="0"/>
          <w:marBottom w:val="0"/>
          <w:divBdr>
            <w:top w:val="none" w:sz="0" w:space="0" w:color="auto"/>
            <w:left w:val="none" w:sz="0" w:space="0" w:color="auto"/>
            <w:bottom w:val="none" w:sz="0" w:space="0" w:color="auto"/>
            <w:right w:val="none" w:sz="0" w:space="0" w:color="auto"/>
          </w:divBdr>
        </w:div>
        <w:div w:id="603653061">
          <w:marLeft w:val="640"/>
          <w:marRight w:val="0"/>
          <w:marTop w:val="0"/>
          <w:marBottom w:val="0"/>
          <w:divBdr>
            <w:top w:val="none" w:sz="0" w:space="0" w:color="auto"/>
            <w:left w:val="none" w:sz="0" w:space="0" w:color="auto"/>
            <w:bottom w:val="none" w:sz="0" w:space="0" w:color="auto"/>
            <w:right w:val="none" w:sz="0" w:space="0" w:color="auto"/>
          </w:divBdr>
        </w:div>
        <w:div w:id="650985644">
          <w:marLeft w:val="640"/>
          <w:marRight w:val="0"/>
          <w:marTop w:val="0"/>
          <w:marBottom w:val="0"/>
          <w:divBdr>
            <w:top w:val="none" w:sz="0" w:space="0" w:color="auto"/>
            <w:left w:val="none" w:sz="0" w:space="0" w:color="auto"/>
            <w:bottom w:val="none" w:sz="0" w:space="0" w:color="auto"/>
            <w:right w:val="none" w:sz="0" w:space="0" w:color="auto"/>
          </w:divBdr>
        </w:div>
        <w:div w:id="721099491">
          <w:marLeft w:val="640"/>
          <w:marRight w:val="0"/>
          <w:marTop w:val="0"/>
          <w:marBottom w:val="0"/>
          <w:divBdr>
            <w:top w:val="none" w:sz="0" w:space="0" w:color="auto"/>
            <w:left w:val="none" w:sz="0" w:space="0" w:color="auto"/>
            <w:bottom w:val="none" w:sz="0" w:space="0" w:color="auto"/>
            <w:right w:val="none" w:sz="0" w:space="0" w:color="auto"/>
          </w:divBdr>
        </w:div>
        <w:div w:id="333842782">
          <w:marLeft w:val="640"/>
          <w:marRight w:val="0"/>
          <w:marTop w:val="0"/>
          <w:marBottom w:val="0"/>
          <w:divBdr>
            <w:top w:val="none" w:sz="0" w:space="0" w:color="auto"/>
            <w:left w:val="none" w:sz="0" w:space="0" w:color="auto"/>
            <w:bottom w:val="none" w:sz="0" w:space="0" w:color="auto"/>
            <w:right w:val="none" w:sz="0" w:space="0" w:color="auto"/>
          </w:divBdr>
        </w:div>
        <w:div w:id="1449929437">
          <w:marLeft w:val="640"/>
          <w:marRight w:val="0"/>
          <w:marTop w:val="0"/>
          <w:marBottom w:val="0"/>
          <w:divBdr>
            <w:top w:val="none" w:sz="0" w:space="0" w:color="auto"/>
            <w:left w:val="none" w:sz="0" w:space="0" w:color="auto"/>
            <w:bottom w:val="none" w:sz="0" w:space="0" w:color="auto"/>
            <w:right w:val="none" w:sz="0" w:space="0" w:color="auto"/>
          </w:divBdr>
        </w:div>
        <w:div w:id="2007436636">
          <w:marLeft w:val="640"/>
          <w:marRight w:val="0"/>
          <w:marTop w:val="0"/>
          <w:marBottom w:val="0"/>
          <w:divBdr>
            <w:top w:val="none" w:sz="0" w:space="0" w:color="auto"/>
            <w:left w:val="none" w:sz="0" w:space="0" w:color="auto"/>
            <w:bottom w:val="none" w:sz="0" w:space="0" w:color="auto"/>
            <w:right w:val="none" w:sz="0" w:space="0" w:color="auto"/>
          </w:divBdr>
        </w:div>
        <w:div w:id="277612174">
          <w:marLeft w:val="640"/>
          <w:marRight w:val="0"/>
          <w:marTop w:val="0"/>
          <w:marBottom w:val="0"/>
          <w:divBdr>
            <w:top w:val="none" w:sz="0" w:space="0" w:color="auto"/>
            <w:left w:val="none" w:sz="0" w:space="0" w:color="auto"/>
            <w:bottom w:val="none" w:sz="0" w:space="0" w:color="auto"/>
            <w:right w:val="none" w:sz="0" w:space="0" w:color="auto"/>
          </w:divBdr>
        </w:div>
        <w:div w:id="94180184">
          <w:marLeft w:val="640"/>
          <w:marRight w:val="0"/>
          <w:marTop w:val="0"/>
          <w:marBottom w:val="0"/>
          <w:divBdr>
            <w:top w:val="none" w:sz="0" w:space="0" w:color="auto"/>
            <w:left w:val="none" w:sz="0" w:space="0" w:color="auto"/>
            <w:bottom w:val="none" w:sz="0" w:space="0" w:color="auto"/>
            <w:right w:val="none" w:sz="0" w:space="0" w:color="auto"/>
          </w:divBdr>
        </w:div>
        <w:div w:id="787896537">
          <w:marLeft w:val="640"/>
          <w:marRight w:val="0"/>
          <w:marTop w:val="0"/>
          <w:marBottom w:val="0"/>
          <w:divBdr>
            <w:top w:val="none" w:sz="0" w:space="0" w:color="auto"/>
            <w:left w:val="none" w:sz="0" w:space="0" w:color="auto"/>
            <w:bottom w:val="none" w:sz="0" w:space="0" w:color="auto"/>
            <w:right w:val="none" w:sz="0" w:space="0" w:color="auto"/>
          </w:divBdr>
        </w:div>
        <w:div w:id="341663131">
          <w:marLeft w:val="640"/>
          <w:marRight w:val="0"/>
          <w:marTop w:val="0"/>
          <w:marBottom w:val="0"/>
          <w:divBdr>
            <w:top w:val="none" w:sz="0" w:space="0" w:color="auto"/>
            <w:left w:val="none" w:sz="0" w:space="0" w:color="auto"/>
            <w:bottom w:val="none" w:sz="0" w:space="0" w:color="auto"/>
            <w:right w:val="none" w:sz="0" w:space="0" w:color="auto"/>
          </w:divBdr>
        </w:div>
        <w:div w:id="876236158">
          <w:marLeft w:val="640"/>
          <w:marRight w:val="0"/>
          <w:marTop w:val="0"/>
          <w:marBottom w:val="0"/>
          <w:divBdr>
            <w:top w:val="none" w:sz="0" w:space="0" w:color="auto"/>
            <w:left w:val="none" w:sz="0" w:space="0" w:color="auto"/>
            <w:bottom w:val="none" w:sz="0" w:space="0" w:color="auto"/>
            <w:right w:val="none" w:sz="0" w:space="0" w:color="auto"/>
          </w:divBdr>
        </w:div>
        <w:div w:id="99305977">
          <w:marLeft w:val="640"/>
          <w:marRight w:val="0"/>
          <w:marTop w:val="0"/>
          <w:marBottom w:val="0"/>
          <w:divBdr>
            <w:top w:val="none" w:sz="0" w:space="0" w:color="auto"/>
            <w:left w:val="none" w:sz="0" w:space="0" w:color="auto"/>
            <w:bottom w:val="none" w:sz="0" w:space="0" w:color="auto"/>
            <w:right w:val="none" w:sz="0" w:space="0" w:color="auto"/>
          </w:divBdr>
        </w:div>
        <w:div w:id="1744453866">
          <w:marLeft w:val="640"/>
          <w:marRight w:val="0"/>
          <w:marTop w:val="0"/>
          <w:marBottom w:val="0"/>
          <w:divBdr>
            <w:top w:val="none" w:sz="0" w:space="0" w:color="auto"/>
            <w:left w:val="none" w:sz="0" w:space="0" w:color="auto"/>
            <w:bottom w:val="none" w:sz="0" w:space="0" w:color="auto"/>
            <w:right w:val="none" w:sz="0" w:space="0" w:color="auto"/>
          </w:divBdr>
        </w:div>
        <w:div w:id="1732652370">
          <w:marLeft w:val="640"/>
          <w:marRight w:val="0"/>
          <w:marTop w:val="0"/>
          <w:marBottom w:val="0"/>
          <w:divBdr>
            <w:top w:val="none" w:sz="0" w:space="0" w:color="auto"/>
            <w:left w:val="none" w:sz="0" w:space="0" w:color="auto"/>
            <w:bottom w:val="none" w:sz="0" w:space="0" w:color="auto"/>
            <w:right w:val="none" w:sz="0" w:space="0" w:color="auto"/>
          </w:divBdr>
        </w:div>
        <w:div w:id="763771899">
          <w:marLeft w:val="640"/>
          <w:marRight w:val="0"/>
          <w:marTop w:val="0"/>
          <w:marBottom w:val="0"/>
          <w:divBdr>
            <w:top w:val="none" w:sz="0" w:space="0" w:color="auto"/>
            <w:left w:val="none" w:sz="0" w:space="0" w:color="auto"/>
            <w:bottom w:val="none" w:sz="0" w:space="0" w:color="auto"/>
            <w:right w:val="none" w:sz="0" w:space="0" w:color="auto"/>
          </w:divBdr>
        </w:div>
        <w:div w:id="683701927">
          <w:marLeft w:val="640"/>
          <w:marRight w:val="0"/>
          <w:marTop w:val="0"/>
          <w:marBottom w:val="0"/>
          <w:divBdr>
            <w:top w:val="none" w:sz="0" w:space="0" w:color="auto"/>
            <w:left w:val="none" w:sz="0" w:space="0" w:color="auto"/>
            <w:bottom w:val="none" w:sz="0" w:space="0" w:color="auto"/>
            <w:right w:val="none" w:sz="0" w:space="0" w:color="auto"/>
          </w:divBdr>
        </w:div>
        <w:div w:id="190607440">
          <w:marLeft w:val="640"/>
          <w:marRight w:val="0"/>
          <w:marTop w:val="0"/>
          <w:marBottom w:val="0"/>
          <w:divBdr>
            <w:top w:val="none" w:sz="0" w:space="0" w:color="auto"/>
            <w:left w:val="none" w:sz="0" w:space="0" w:color="auto"/>
            <w:bottom w:val="none" w:sz="0" w:space="0" w:color="auto"/>
            <w:right w:val="none" w:sz="0" w:space="0" w:color="auto"/>
          </w:divBdr>
        </w:div>
        <w:div w:id="1415394267">
          <w:marLeft w:val="640"/>
          <w:marRight w:val="0"/>
          <w:marTop w:val="0"/>
          <w:marBottom w:val="0"/>
          <w:divBdr>
            <w:top w:val="none" w:sz="0" w:space="0" w:color="auto"/>
            <w:left w:val="none" w:sz="0" w:space="0" w:color="auto"/>
            <w:bottom w:val="none" w:sz="0" w:space="0" w:color="auto"/>
            <w:right w:val="none" w:sz="0" w:space="0" w:color="auto"/>
          </w:divBdr>
        </w:div>
        <w:div w:id="2004578825">
          <w:marLeft w:val="640"/>
          <w:marRight w:val="0"/>
          <w:marTop w:val="0"/>
          <w:marBottom w:val="0"/>
          <w:divBdr>
            <w:top w:val="none" w:sz="0" w:space="0" w:color="auto"/>
            <w:left w:val="none" w:sz="0" w:space="0" w:color="auto"/>
            <w:bottom w:val="none" w:sz="0" w:space="0" w:color="auto"/>
            <w:right w:val="none" w:sz="0" w:space="0" w:color="auto"/>
          </w:divBdr>
        </w:div>
        <w:div w:id="2057509964">
          <w:marLeft w:val="640"/>
          <w:marRight w:val="0"/>
          <w:marTop w:val="0"/>
          <w:marBottom w:val="0"/>
          <w:divBdr>
            <w:top w:val="none" w:sz="0" w:space="0" w:color="auto"/>
            <w:left w:val="none" w:sz="0" w:space="0" w:color="auto"/>
            <w:bottom w:val="none" w:sz="0" w:space="0" w:color="auto"/>
            <w:right w:val="none" w:sz="0" w:space="0" w:color="auto"/>
          </w:divBdr>
        </w:div>
        <w:div w:id="813718307">
          <w:marLeft w:val="640"/>
          <w:marRight w:val="0"/>
          <w:marTop w:val="0"/>
          <w:marBottom w:val="0"/>
          <w:divBdr>
            <w:top w:val="none" w:sz="0" w:space="0" w:color="auto"/>
            <w:left w:val="none" w:sz="0" w:space="0" w:color="auto"/>
            <w:bottom w:val="none" w:sz="0" w:space="0" w:color="auto"/>
            <w:right w:val="none" w:sz="0" w:space="0" w:color="auto"/>
          </w:divBdr>
        </w:div>
        <w:div w:id="1750422942">
          <w:marLeft w:val="640"/>
          <w:marRight w:val="0"/>
          <w:marTop w:val="0"/>
          <w:marBottom w:val="0"/>
          <w:divBdr>
            <w:top w:val="none" w:sz="0" w:space="0" w:color="auto"/>
            <w:left w:val="none" w:sz="0" w:space="0" w:color="auto"/>
            <w:bottom w:val="none" w:sz="0" w:space="0" w:color="auto"/>
            <w:right w:val="none" w:sz="0" w:space="0" w:color="auto"/>
          </w:divBdr>
        </w:div>
        <w:div w:id="555700673">
          <w:marLeft w:val="640"/>
          <w:marRight w:val="0"/>
          <w:marTop w:val="0"/>
          <w:marBottom w:val="0"/>
          <w:divBdr>
            <w:top w:val="none" w:sz="0" w:space="0" w:color="auto"/>
            <w:left w:val="none" w:sz="0" w:space="0" w:color="auto"/>
            <w:bottom w:val="none" w:sz="0" w:space="0" w:color="auto"/>
            <w:right w:val="none" w:sz="0" w:space="0" w:color="auto"/>
          </w:divBdr>
        </w:div>
        <w:div w:id="2119521155">
          <w:marLeft w:val="640"/>
          <w:marRight w:val="0"/>
          <w:marTop w:val="0"/>
          <w:marBottom w:val="0"/>
          <w:divBdr>
            <w:top w:val="none" w:sz="0" w:space="0" w:color="auto"/>
            <w:left w:val="none" w:sz="0" w:space="0" w:color="auto"/>
            <w:bottom w:val="none" w:sz="0" w:space="0" w:color="auto"/>
            <w:right w:val="none" w:sz="0" w:space="0" w:color="auto"/>
          </w:divBdr>
        </w:div>
        <w:div w:id="1630669509">
          <w:marLeft w:val="640"/>
          <w:marRight w:val="0"/>
          <w:marTop w:val="0"/>
          <w:marBottom w:val="0"/>
          <w:divBdr>
            <w:top w:val="none" w:sz="0" w:space="0" w:color="auto"/>
            <w:left w:val="none" w:sz="0" w:space="0" w:color="auto"/>
            <w:bottom w:val="none" w:sz="0" w:space="0" w:color="auto"/>
            <w:right w:val="none" w:sz="0" w:space="0" w:color="auto"/>
          </w:divBdr>
        </w:div>
        <w:div w:id="1099254933">
          <w:marLeft w:val="640"/>
          <w:marRight w:val="0"/>
          <w:marTop w:val="0"/>
          <w:marBottom w:val="0"/>
          <w:divBdr>
            <w:top w:val="none" w:sz="0" w:space="0" w:color="auto"/>
            <w:left w:val="none" w:sz="0" w:space="0" w:color="auto"/>
            <w:bottom w:val="none" w:sz="0" w:space="0" w:color="auto"/>
            <w:right w:val="none" w:sz="0" w:space="0" w:color="auto"/>
          </w:divBdr>
        </w:div>
        <w:div w:id="122046949">
          <w:marLeft w:val="640"/>
          <w:marRight w:val="0"/>
          <w:marTop w:val="0"/>
          <w:marBottom w:val="0"/>
          <w:divBdr>
            <w:top w:val="none" w:sz="0" w:space="0" w:color="auto"/>
            <w:left w:val="none" w:sz="0" w:space="0" w:color="auto"/>
            <w:bottom w:val="none" w:sz="0" w:space="0" w:color="auto"/>
            <w:right w:val="none" w:sz="0" w:space="0" w:color="auto"/>
          </w:divBdr>
        </w:div>
        <w:div w:id="1661691301">
          <w:marLeft w:val="640"/>
          <w:marRight w:val="0"/>
          <w:marTop w:val="0"/>
          <w:marBottom w:val="0"/>
          <w:divBdr>
            <w:top w:val="none" w:sz="0" w:space="0" w:color="auto"/>
            <w:left w:val="none" w:sz="0" w:space="0" w:color="auto"/>
            <w:bottom w:val="none" w:sz="0" w:space="0" w:color="auto"/>
            <w:right w:val="none" w:sz="0" w:space="0" w:color="auto"/>
          </w:divBdr>
        </w:div>
        <w:div w:id="135530030">
          <w:marLeft w:val="640"/>
          <w:marRight w:val="0"/>
          <w:marTop w:val="0"/>
          <w:marBottom w:val="0"/>
          <w:divBdr>
            <w:top w:val="none" w:sz="0" w:space="0" w:color="auto"/>
            <w:left w:val="none" w:sz="0" w:space="0" w:color="auto"/>
            <w:bottom w:val="none" w:sz="0" w:space="0" w:color="auto"/>
            <w:right w:val="none" w:sz="0" w:space="0" w:color="auto"/>
          </w:divBdr>
        </w:div>
        <w:div w:id="772625825">
          <w:marLeft w:val="640"/>
          <w:marRight w:val="0"/>
          <w:marTop w:val="0"/>
          <w:marBottom w:val="0"/>
          <w:divBdr>
            <w:top w:val="none" w:sz="0" w:space="0" w:color="auto"/>
            <w:left w:val="none" w:sz="0" w:space="0" w:color="auto"/>
            <w:bottom w:val="none" w:sz="0" w:space="0" w:color="auto"/>
            <w:right w:val="none" w:sz="0" w:space="0" w:color="auto"/>
          </w:divBdr>
        </w:div>
        <w:div w:id="534077211">
          <w:marLeft w:val="640"/>
          <w:marRight w:val="0"/>
          <w:marTop w:val="0"/>
          <w:marBottom w:val="0"/>
          <w:divBdr>
            <w:top w:val="none" w:sz="0" w:space="0" w:color="auto"/>
            <w:left w:val="none" w:sz="0" w:space="0" w:color="auto"/>
            <w:bottom w:val="none" w:sz="0" w:space="0" w:color="auto"/>
            <w:right w:val="none" w:sz="0" w:space="0" w:color="auto"/>
          </w:divBdr>
        </w:div>
        <w:div w:id="942686974">
          <w:marLeft w:val="640"/>
          <w:marRight w:val="0"/>
          <w:marTop w:val="0"/>
          <w:marBottom w:val="0"/>
          <w:divBdr>
            <w:top w:val="none" w:sz="0" w:space="0" w:color="auto"/>
            <w:left w:val="none" w:sz="0" w:space="0" w:color="auto"/>
            <w:bottom w:val="none" w:sz="0" w:space="0" w:color="auto"/>
            <w:right w:val="none" w:sz="0" w:space="0" w:color="auto"/>
          </w:divBdr>
        </w:div>
        <w:div w:id="490799229">
          <w:marLeft w:val="640"/>
          <w:marRight w:val="0"/>
          <w:marTop w:val="0"/>
          <w:marBottom w:val="0"/>
          <w:divBdr>
            <w:top w:val="none" w:sz="0" w:space="0" w:color="auto"/>
            <w:left w:val="none" w:sz="0" w:space="0" w:color="auto"/>
            <w:bottom w:val="none" w:sz="0" w:space="0" w:color="auto"/>
            <w:right w:val="none" w:sz="0" w:space="0" w:color="auto"/>
          </w:divBdr>
        </w:div>
        <w:div w:id="1053114987">
          <w:marLeft w:val="640"/>
          <w:marRight w:val="0"/>
          <w:marTop w:val="0"/>
          <w:marBottom w:val="0"/>
          <w:divBdr>
            <w:top w:val="none" w:sz="0" w:space="0" w:color="auto"/>
            <w:left w:val="none" w:sz="0" w:space="0" w:color="auto"/>
            <w:bottom w:val="none" w:sz="0" w:space="0" w:color="auto"/>
            <w:right w:val="none" w:sz="0" w:space="0" w:color="auto"/>
          </w:divBdr>
        </w:div>
        <w:div w:id="195504189">
          <w:marLeft w:val="640"/>
          <w:marRight w:val="0"/>
          <w:marTop w:val="0"/>
          <w:marBottom w:val="0"/>
          <w:divBdr>
            <w:top w:val="none" w:sz="0" w:space="0" w:color="auto"/>
            <w:left w:val="none" w:sz="0" w:space="0" w:color="auto"/>
            <w:bottom w:val="none" w:sz="0" w:space="0" w:color="auto"/>
            <w:right w:val="none" w:sz="0" w:space="0" w:color="auto"/>
          </w:divBdr>
        </w:div>
        <w:div w:id="795488971">
          <w:marLeft w:val="640"/>
          <w:marRight w:val="0"/>
          <w:marTop w:val="0"/>
          <w:marBottom w:val="0"/>
          <w:divBdr>
            <w:top w:val="none" w:sz="0" w:space="0" w:color="auto"/>
            <w:left w:val="none" w:sz="0" w:space="0" w:color="auto"/>
            <w:bottom w:val="none" w:sz="0" w:space="0" w:color="auto"/>
            <w:right w:val="none" w:sz="0" w:space="0" w:color="auto"/>
          </w:divBdr>
        </w:div>
        <w:div w:id="954485007">
          <w:marLeft w:val="640"/>
          <w:marRight w:val="0"/>
          <w:marTop w:val="0"/>
          <w:marBottom w:val="0"/>
          <w:divBdr>
            <w:top w:val="none" w:sz="0" w:space="0" w:color="auto"/>
            <w:left w:val="none" w:sz="0" w:space="0" w:color="auto"/>
            <w:bottom w:val="none" w:sz="0" w:space="0" w:color="auto"/>
            <w:right w:val="none" w:sz="0" w:space="0" w:color="auto"/>
          </w:divBdr>
        </w:div>
        <w:div w:id="1945073557">
          <w:marLeft w:val="640"/>
          <w:marRight w:val="0"/>
          <w:marTop w:val="0"/>
          <w:marBottom w:val="0"/>
          <w:divBdr>
            <w:top w:val="none" w:sz="0" w:space="0" w:color="auto"/>
            <w:left w:val="none" w:sz="0" w:space="0" w:color="auto"/>
            <w:bottom w:val="none" w:sz="0" w:space="0" w:color="auto"/>
            <w:right w:val="none" w:sz="0" w:space="0" w:color="auto"/>
          </w:divBdr>
        </w:div>
        <w:div w:id="1167863099">
          <w:marLeft w:val="640"/>
          <w:marRight w:val="0"/>
          <w:marTop w:val="0"/>
          <w:marBottom w:val="0"/>
          <w:divBdr>
            <w:top w:val="none" w:sz="0" w:space="0" w:color="auto"/>
            <w:left w:val="none" w:sz="0" w:space="0" w:color="auto"/>
            <w:bottom w:val="none" w:sz="0" w:space="0" w:color="auto"/>
            <w:right w:val="none" w:sz="0" w:space="0" w:color="auto"/>
          </w:divBdr>
        </w:div>
        <w:div w:id="1080717929">
          <w:marLeft w:val="640"/>
          <w:marRight w:val="0"/>
          <w:marTop w:val="0"/>
          <w:marBottom w:val="0"/>
          <w:divBdr>
            <w:top w:val="none" w:sz="0" w:space="0" w:color="auto"/>
            <w:left w:val="none" w:sz="0" w:space="0" w:color="auto"/>
            <w:bottom w:val="none" w:sz="0" w:space="0" w:color="auto"/>
            <w:right w:val="none" w:sz="0" w:space="0" w:color="auto"/>
          </w:divBdr>
        </w:div>
        <w:div w:id="1306621195">
          <w:marLeft w:val="640"/>
          <w:marRight w:val="0"/>
          <w:marTop w:val="0"/>
          <w:marBottom w:val="0"/>
          <w:divBdr>
            <w:top w:val="none" w:sz="0" w:space="0" w:color="auto"/>
            <w:left w:val="none" w:sz="0" w:space="0" w:color="auto"/>
            <w:bottom w:val="none" w:sz="0" w:space="0" w:color="auto"/>
            <w:right w:val="none" w:sz="0" w:space="0" w:color="auto"/>
          </w:divBdr>
        </w:div>
        <w:div w:id="1638952886">
          <w:marLeft w:val="640"/>
          <w:marRight w:val="0"/>
          <w:marTop w:val="0"/>
          <w:marBottom w:val="0"/>
          <w:divBdr>
            <w:top w:val="none" w:sz="0" w:space="0" w:color="auto"/>
            <w:left w:val="none" w:sz="0" w:space="0" w:color="auto"/>
            <w:bottom w:val="none" w:sz="0" w:space="0" w:color="auto"/>
            <w:right w:val="none" w:sz="0" w:space="0" w:color="auto"/>
          </w:divBdr>
        </w:div>
        <w:div w:id="1305549601">
          <w:marLeft w:val="640"/>
          <w:marRight w:val="0"/>
          <w:marTop w:val="0"/>
          <w:marBottom w:val="0"/>
          <w:divBdr>
            <w:top w:val="none" w:sz="0" w:space="0" w:color="auto"/>
            <w:left w:val="none" w:sz="0" w:space="0" w:color="auto"/>
            <w:bottom w:val="none" w:sz="0" w:space="0" w:color="auto"/>
            <w:right w:val="none" w:sz="0" w:space="0" w:color="auto"/>
          </w:divBdr>
        </w:div>
        <w:div w:id="1680043084">
          <w:marLeft w:val="640"/>
          <w:marRight w:val="0"/>
          <w:marTop w:val="0"/>
          <w:marBottom w:val="0"/>
          <w:divBdr>
            <w:top w:val="none" w:sz="0" w:space="0" w:color="auto"/>
            <w:left w:val="none" w:sz="0" w:space="0" w:color="auto"/>
            <w:bottom w:val="none" w:sz="0" w:space="0" w:color="auto"/>
            <w:right w:val="none" w:sz="0" w:space="0" w:color="auto"/>
          </w:divBdr>
        </w:div>
        <w:div w:id="1264875526">
          <w:marLeft w:val="640"/>
          <w:marRight w:val="0"/>
          <w:marTop w:val="0"/>
          <w:marBottom w:val="0"/>
          <w:divBdr>
            <w:top w:val="none" w:sz="0" w:space="0" w:color="auto"/>
            <w:left w:val="none" w:sz="0" w:space="0" w:color="auto"/>
            <w:bottom w:val="none" w:sz="0" w:space="0" w:color="auto"/>
            <w:right w:val="none" w:sz="0" w:space="0" w:color="auto"/>
          </w:divBdr>
        </w:div>
        <w:div w:id="446587605">
          <w:marLeft w:val="640"/>
          <w:marRight w:val="0"/>
          <w:marTop w:val="0"/>
          <w:marBottom w:val="0"/>
          <w:divBdr>
            <w:top w:val="none" w:sz="0" w:space="0" w:color="auto"/>
            <w:left w:val="none" w:sz="0" w:space="0" w:color="auto"/>
            <w:bottom w:val="none" w:sz="0" w:space="0" w:color="auto"/>
            <w:right w:val="none" w:sz="0" w:space="0" w:color="auto"/>
          </w:divBdr>
        </w:div>
        <w:div w:id="668026281">
          <w:marLeft w:val="640"/>
          <w:marRight w:val="0"/>
          <w:marTop w:val="0"/>
          <w:marBottom w:val="0"/>
          <w:divBdr>
            <w:top w:val="none" w:sz="0" w:space="0" w:color="auto"/>
            <w:left w:val="none" w:sz="0" w:space="0" w:color="auto"/>
            <w:bottom w:val="none" w:sz="0" w:space="0" w:color="auto"/>
            <w:right w:val="none" w:sz="0" w:space="0" w:color="auto"/>
          </w:divBdr>
        </w:div>
        <w:div w:id="1864830065">
          <w:marLeft w:val="640"/>
          <w:marRight w:val="0"/>
          <w:marTop w:val="0"/>
          <w:marBottom w:val="0"/>
          <w:divBdr>
            <w:top w:val="none" w:sz="0" w:space="0" w:color="auto"/>
            <w:left w:val="none" w:sz="0" w:space="0" w:color="auto"/>
            <w:bottom w:val="none" w:sz="0" w:space="0" w:color="auto"/>
            <w:right w:val="none" w:sz="0" w:space="0" w:color="auto"/>
          </w:divBdr>
        </w:div>
        <w:div w:id="1201288245">
          <w:marLeft w:val="640"/>
          <w:marRight w:val="0"/>
          <w:marTop w:val="0"/>
          <w:marBottom w:val="0"/>
          <w:divBdr>
            <w:top w:val="none" w:sz="0" w:space="0" w:color="auto"/>
            <w:left w:val="none" w:sz="0" w:space="0" w:color="auto"/>
            <w:bottom w:val="none" w:sz="0" w:space="0" w:color="auto"/>
            <w:right w:val="none" w:sz="0" w:space="0" w:color="auto"/>
          </w:divBdr>
        </w:div>
        <w:div w:id="1765297073">
          <w:marLeft w:val="640"/>
          <w:marRight w:val="0"/>
          <w:marTop w:val="0"/>
          <w:marBottom w:val="0"/>
          <w:divBdr>
            <w:top w:val="none" w:sz="0" w:space="0" w:color="auto"/>
            <w:left w:val="none" w:sz="0" w:space="0" w:color="auto"/>
            <w:bottom w:val="none" w:sz="0" w:space="0" w:color="auto"/>
            <w:right w:val="none" w:sz="0" w:space="0" w:color="auto"/>
          </w:divBdr>
        </w:div>
        <w:div w:id="1488011873">
          <w:marLeft w:val="640"/>
          <w:marRight w:val="0"/>
          <w:marTop w:val="0"/>
          <w:marBottom w:val="0"/>
          <w:divBdr>
            <w:top w:val="none" w:sz="0" w:space="0" w:color="auto"/>
            <w:left w:val="none" w:sz="0" w:space="0" w:color="auto"/>
            <w:bottom w:val="none" w:sz="0" w:space="0" w:color="auto"/>
            <w:right w:val="none" w:sz="0" w:space="0" w:color="auto"/>
          </w:divBdr>
        </w:div>
        <w:div w:id="632904033">
          <w:marLeft w:val="640"/>
          <w:marRight w:val="0"/>
          <w:marTop w:val="0"/>
          <w:marBottom w:val="0"/>
          <w:divBdr>
            <w:top w:val="none" w:sz="0" w:space="0" w:color="auto"/>
            <w:left w:val="none" w:sz="0" w:space="0" w:color="auto"/>
            <w:bottom w:val="none" w:sz="0" w:space="0" w:color="auto"/>
            <w:right w:val="none" w:sz="0" w:space="0" w:color="auto"/>
          </w:divBdr>
        </w:div>
        <w:div w:id="298271236">
          <w:marLeft w:val="640"/>
          <w:marRight w:val="0"/>
          <w:marTop w:val="0"/>
          <w:marBottom w:val="0"/>
          <w:divBdr>
            <w:top w:val="none" w:sz="0" w:space="0" w:color="auto"/>
            <w:left w:val="none" w:sz="0" w:space="0" w:color="auto"/>
            <w:bottom w:val="none" w:sz="0" w:space="0" w:color="auto"/>
            <w:right w:val="none" w:sz="0" w:space="0" w:color="auto"/>
          </w:divBdr>
        </w:div>
        <w:div w:id="660081945">
          <w:marLeft w:val="640"/>
          <w:marRight w:val="0"/>
          <w:marTop w:val="0"/>
          <w:marBottom w:val="0"/>
          <w:divBdr>
            <w:top w:val="none" w:sz="0" w:space="0" w:color="auto"/>
            <w:left w:val="none" w:sz="0" w:space="0" w:color="auto"/>
            <w:bottom w:val="none" w:sz="0" w:space="0" w:color="auto"/>
            <w:right w:val="none" w:sz="0" w:space="0" w:color="auto"/>
          </w:divBdr>
        </w:div>
        <w:div w:id="2033410954">
          <w:marLeft w:val="640"/>
          <w:marRight w:val="0"/>
          <w:marTop w:val="0"/>
          <w:marBottom w:val="0"/>
          <w:divBdr>
            <w:top w:val="none" w:sz="0" w:space="0" w:color="auto"/>
            <w:left w:val="none" w:sz="0" w:space="0" w:color="auto"/>
            <w:bottom w:val="none" w:sz="0" w:space="0" w:color="auto"/>
            <w:right w:val="none" w:sz="0" w:space="0" w:color="auto"/>
          </w:divBdr>
        </w:div>
        <w:div w:id="1162352266">
          <w:marLeft w:val="640"/>
          <w:marRight w:val="0"/>
          <w:marTop w:val="0"/>
          <w:marBottom w:val="0"/>
          <w:divBdr>
            <w:top w:val="none" w:sz="0" w:space="0" w:color="auto"/>
            <w:left w:val="none" w:sz="0" w:space="0" w:color="auto"/>
            <w:bottom w:val="none" w:sz="0" w:space="0" w:color="auto"/>
            <w:right w:val="none" w:sz="0" w:space="0" w:color="auto"/>
          </w:divBdr>
        </w:div>
        <w:div w:id="701518290">
          <w:marLeft w:val="640"/>
          <w:marRight w:val="0"/>
          <w:marTop w:val="0"/>
          <w:marBottom w:val="0"/>
          <w:divBdr>
            <w:top w:val="none" w:sz="0" w:space="0" w:color="auto"/>
            <w:left w:val="none" w:sz="0" w:space="0" w:color="auto"/>
            <w:bottom w:val="none" w:sz="0" w:space="0" w:color="auto"/>
            <w:right w:val="none" w:sz="0" w:space="0" w:color="auto"/>
          </w:divBdr>
        </w:div>
        <w:div w:id="2090499083">
          <w:marLeft w:val="640"/>
          <w:marRight w:val="0"/>
          <w:marTop w:val="0"/>
          <w:marBottom w:val="0"/>
          <w:divBdr>
            <w:top w:val="none" w:sz="0" w:space="0" w:color="auto"/>
            <w:left w:val="none" w:sz="0" w:space="0" w:color="auto"/>
            <w:bottom w:val="none" w:sz="0" w:space="0" w:color="auto"/>
            <w:right w:val="none" w:sz="0" w:space="0" w:color="auto"/>
          </w:divBdr>
        </w:div>
        <w:div w:id="1591115628">
          <w:marLeft w:val="640"/>
          <w:marRight w:val="0"/>
          <w:marTop w:val="0"/>
          <w:marBottom w:val="0"/>
          <w:divBdr>
            <w:top w:val="none" w:sz="0" w:space="0" w:color="auto"/>
            <w:left w:val="none" w:sz="0" w:space="0" w:color="auto"/>
            <w:bottom w:val="none" w:sz="0" w:space="0" w:color="auto"/>
            <w:right w:val="none" w:sz="0" w:space="0" w:color="auto"/>
          </w:divBdr>
        </w:div>
        <w:div w:id="1944529142">
          <w:marLeft w:val="640"/>
          <w:marRight w:val="0"/>
          <w:marTop w:val="0"/>
          <w:marBottom w:val="0"/>
          <w:divBdr>
            <w:top w:val="none" w:sz="0" w:space="0" w:color="auto"/>
            <w:left w:val="none" w:sz="0" w:space="0" w:color="auto"/>
            <w:bottom w:val="none" w:sz="0" w:space="0" w:color="auto"/>
            <w:right w:val="none" w:sz="0" w:space="0" w:color="auto"/>
          </w:divBdr>
        </w:div>
        <w:div w:id="2030597827">
          <w:marLeft w:val="640"/>
          <w:marRight w:val="0"/>
          <w:marTop w:val="0"/>
          <w:marBottom w:val="0"/>
          <w:divBdr>
            <w:top w:val="none" w:sz="0" w:space="0" w:color="auto"/>
            <w:left w:val="none" w:sz="0" w:space="0" w:color="auto"/>
            <w:bottom w:val="none" w:sz="0" w:space="0" w:color="auto"/>
            <w:right w:val="none" w:sz="0" w:space="0" w:color="auto"/>
          </w:divBdr>
        </w:div>
        <w:div w:id="1248349131">
          <w:marLeft w:val="640"/>
          <w:marRight w:val="0"/>
          <w:marTop w:val="0"/>
          <w:marBottom w:val="0"/>
          <w:divBdr>
            <w:top w:val="none" w:sz="0" w:space="0" w:color="auto"/>
            <w:left w:val="none" w:sz="0" w:space="0" w:color="auto"/>
            <w:bottom w:val="none" w:sz="0" w:space="0" w:color="auto"/>
            <w:right w:val="none" w:sz="0" w:space="0" w:color="auto"/>
          </w:divBdr>
        </w:div>
        <w:div w:id="1141267144">
          <w:marLeft w:val="640"/>
          <w:marRight w:val="0"/>
          <w:marTop w:val="0"/>
          <w:marBottom w:val="0"/>
          <w:divBdr>
            <w:top w:val="none" w:sz="0" w:space="0" w:color="auto"/>
            <w:left w:val="none" w:sz="0" w:space="0" w:color="auto"/>
            <w:bottom w:val="none" w:sz="0" w:space="0" w:color="auto"/>
            <w:right w:val="none" w:sz="0" w:space="0" w:color="auto"/>
          </w:divBdr>
        </w:div>
        <w:div w:id="1105273178">
          <w:marLeft w:val="640"/>
          <w:marRight w:val="0"/>
          <w:marTop w:val="0"/>
          <w:marBottom w:val="0"/>
          <w:divBdr>
            <w:top w:val="none" w:sz="0" w:space="0" w:color="auto"/>
            <w:left w:val="none" w:sz="0" w:space="0" w:color="auto"/>
            <w:bottom w:val="none" w:sz="0" w:space="0" w:color="auto"/>
            <w:right w:val="none" w:sz="0" w:space="0" w:color="auto"/>
          </w:divBdr>
        </w:div>
        <w:div w:id="337388283">
          <w:marLeft w:val="640"/>
          <w:marRight w:val="0"/>
          <w:marTop w:val="0"/>
          <w:marBottom w:val="0"/>
          <w:divBdr>
            <w:top w:val="none" w:sz="0" w:space="0" w:color="auto"/>
            <w:left w:val="none" w:sz="0" w:space="0" w:color="auto"/>
            <w:bottom w:val="none" w:sz="0" w:space="0" w:color="auto"/>
            <w:right w:val="none" w:sz="0" w:space="0" w:color="auto"/>
          </w:divBdr>
        </w:div>
        <w:div w:id="322776477">
          <w:marLeft w:val="640"/>
          <w:marRight w:val="0"/>
          <w:marTop w:val="0"/>
          <w:marBottom w:val="0"/>
          <w:divBdr>
            <w:top w:val="none" w:sz="0" w:space="0" w:color="auto"/>
            <w:left w:val="none" w:sz="0" w:space="0" w:color="auto"/>
            <w:bottom w:val="none" w:sz="0" w:space="0" w:color="auto"/>
            <w:right w:val="none" w:sz="0" w:space="0" w:color="auto"/>
          </w:divBdr>
        </w:div>
        <w:div w:id="126054306">
          <w:marLeft w:val="640"/>
          <w:marRight w:val="0"/>
          <w:marTop w:val="0"/>
          <w:marBottom w:val="0"/>
          <w:divBdr>
            <w:top w:val="none" w:sz="0" w:space="0" w:color="auto"/>
            <w:left w:val="none" w:sz="0" w:space="0" w:color="auto"/>
            <w:bottom w:val="none" w:sz="0" w:space="0" w:color="auto"/>
            <w:right w:val="none" w:sz="0" w:space="0" w:color="auto"/>
          </w:divBdr>
        </w:div>
        <w:div w:id="1400710066">
          <w:marLeft w:val="640"/>
          <w:marRight w:val="0"/>
          <w:marTop w:val="0"/>
          <w:marBottom w:val="0"/>
          <w:divBdr>
            <w:top w:val="none" w:sz="0" w:space="0" w:color="auto"/>
            <w:left w:val="none" w:sz="0" w:space="0" w:color="auto"/>
            <w:bottom w:val="none" w:sz="0" w:space="0" w:color="auto"/>
            <w:right w:val="none" w:sz="0" w:space="0" w:color="auto"/>
          </w:divBdr>
        </w:div>
        <w:div w:id="1787583026">
          <w:marLeft w:val="640"/>
          <w:marRight w:val="0"/>
          <w:marTop w:val="0"/>
          <w:marBottom w:val="0"/>
          <w:divBdr>
            <w:top w:val="none" w:sz="0" w:space="0" w:color="auto"/>
            <w:left w:val="none" w:sz="0" w:space="0" w:color="auto"/>
            <w:bottom w:val="none" w:sz="0" w:space="0" w:color="auto"/>
            <w:right w:val="none" w:sz="0" w:space="0" w:color="auto"/>
          </w:divBdr>
        </w:div>
        <w:div w:id="1145665918">
          <w:marLeft w:val="640"/>
          <w:marRight w:val="0"/>
          <w:marTop w:val="0"/>
          <w:marBottom w:val="0"/>
          <w:divBdr>
            <w:top w:val="none" w:sz="0" w:space="0" w:color="auto"/>
            <w:left w:val="none" w:sz="0" w:space="0" w:color="auto"/>
            <w:bottom w:val="none" w:sz="0" w:space="0" w:color="auto"/>
            <w:right w:val="none" w:sz="0" w:space="0" w:color="auto"/>
          </w:divBdr>
        </w:div>
        <w:div w:id="114564058">
          <w:marLeft w:val="640"/>
          <w:marRight w:val="0"/>
          <w:marTop w:val="0"/>
          <w:marBottom w:val="0"/>
          <w:divBdr>
            <w:top w:val="none" w:sz="0" w:space="0" w:color="auto"/>
            <w:left w:val="none" w:sz="0" w:space="0" w:color="auto"/>
            <w:bottom w:val="none" w:sz="0" w:space="0" w:color="auto"/>
            <w:right w:val="none" w:sz="0" w:space="0" w:color="auto"/>
          </w:divBdr>
        </w:div>
        <w:div w:id="157502816">
          <w:marLeft w:val="640"/>
          <w:marRight w:val="0"/>
          <w:marTop w:val="0"/>
          <w:marBottom w:val="0"/>
          <w:divBdr>
            <w:top w:val="none" w:sz="0" w:space="0" w:color="auto"/>
            <w:left w:val="none" w:sz="0" w:space="0" w:color="auto"/>
            <w:bottom w:val="none" w:sz="0" w:space="0" w:color="auto"/>
            <w:right w:val="none" w:sz="0" w:space="0" w:color="auto"/>
          </w:divBdr>
        </w:div>
        <w:div w:id="1872037113">
          <w:marLeft w:val="640"/>
          <w:marRight w:val="0"/>
          <w:marTop w:val="0"/>
          <w:marBottom w:val="0"/>
          <w:divBdr>
            <w:top w:val="none" w:sz="0" w:space="0" w:color="auto"/>
            <w:left w:val="none" w:sz="0" w:space="0" w:color="auto"/>
            <w:bottom w:val="none" w:sz="0" w:space="0" w:color="auto"/>
            <w:right w:val="none" w:sz="0" w:space="0" w:color="auto"/>
          </w:divBdr>
        </w:div>
        <w:div w:id="1186598005">
          <w:marLeft w:val="640"/>
          <w:marRight w:val="0"/>
          <w:marTop w:val="0"/>
          <w:marBottom w:val="0"/>
          <w:divBdr>
            <w:top w:val="none" w:sz="0" w:space="0" w:color="auto"/>
            <w:left w:val="none" w:sz="0" w:space="0" w:color="auto"/>
            <w:bottom w:val="none" w:sz="0" w:space="0" w:color="auto"/>
            <w:right w:val="none" w:sz="0" w:space="0" w:color="auto"/>
          </w:divBdr>
        </w:div>
        <w:div w:id="1634746337">
          <w:marLeft w:val="640"/>
          <w:marRight w:val="0"/>
          <w:marTop w:val="0"/>
          <w:marBottom w:val="0"/>
          <w:divBdr>
            <w:top w:val="none" w:sz="0" w:space="0" w:color="auto"/>
            <w:left w:val="none" w:sz="0" w:space="0" w:color="auto"/>
            <w:bottom w:val="none" w:sz="0" w:space="0" w:color="auto"/>
            <w:right w:val="none" w:sz="0" w:space="0" w:color="auto"/>
          </w:divBdr>
        </w:div>
        <w:div w:id="828866500">
          <w:marLeft w:val="640"/>
          <w:marRight w:val="0"/>
          <w:marTop w:val="0"/>
          <w:marBottom w:val="0"/>
          <w:divBdr>
            <w:top w:val="none" w:sz="0" w:space="0" w:color="auto"/>
            <w:left w:val="none" w:sz="0" w:space="0" w:color="auto"/>
            <w:bottom w:val="none" w:sz="0" w:space="0" w:color="auto"/>
            <w:right w:val="none" w:sz="0" w:space="0" w:color="auto"/>
          </w:divBdr>
        </w:div>
        <w:div w:id="550384931">
          <w:marLeft w:val="640"/>
          <w:marRight w:val="0"/>
          <w:marTop w:val="0"/>
          <w:marBottom w:val="0"/>
          <w:divBdr>
            <w:top w:val="none" w:sz="0" w:space="0" w:color="auto"/>
            <w:left w:val="none" w:sz="0" w:space="0" w:color="auto"/>
            <w:bottom w:val="none" w:sz="0" w:space="0" w:color="auto"/>
            <w:right w:val="none" w:sz="0" w:space="0" w:color="auto"/>
          </w:divBdr>
        </w:div>
        <w:div w:id="582495433">
          <w:marLeft w:val="640"/>
          <w:marRight w:val="0"/>
          <w:marTop w:val="0"/>
          <w:marBottom w:val="0"/>
          <w:divBdr>
            <w:top w:val="none" w:sz="0" w:space="0" w:color="auto"/>
            <w:left w:val="none" w:sz="0" w:space="0" w:color="auto"/>
            <w:bottom w:val="none" w:sz="0" w:space="0" w:color="auto"/>
            <w:right w:val="none" w:sz="0" w:space="0" w:color="auto"/>
          </w:divBdr>
        </w:div>
        <w:div w:id="715159280">
          <w:marLeft w:val="640"/>
          <w:marRight w:val="0"/>
          <w:marTop w:val="0"/>
          <w:marBottom w:val="0"/>
          <w:divBdr>
            <w:top w:val="none" w:sz="0" w:space="0" w:color="auto"/>
            <w:left w:val="none" w:sz="0" w:space="0" w:color="auto"/>
            <w:bottom w:val="none" w:sz="0" w:space="0" w:color="auto"/>
            <w:right w:val="none" w:sz="0" w:space="0" w:color="auto"/>
          </w:divBdr>
        </w:div>
        <w:div w:id="1867017095">
          <w:marLeft w:val="640"/>
          <w:marRight w:val="0"/>
          <w:marTop w:val="0"/>
          <w:marBottom w:val="0"/>
          <w:divBdr>
            <w:top w:val="none" w:sz="0" w:space="0" w:color="auto"/>
            <w:left w:val="none" w:sz="0" w:space="0" w:color="auto"/>
            <w:bottom w:val="none" w:sz="0" w:space="0" w:color="auto"/>
            <w:right w:val="none" w:sz="0" w:space="0" w:color="auto"/>
          </w:divBdr>
        </w:div>
        <w:div w:id="1243220595">
          <w:marLeft w:val="640"/>
          <w:marRight w:val="0"/>
          <w:marTop w:val="0"/>
          <w:marBottom w:val="0"/>
          <w:divBdr>
            <w:top w:val="none" w:sz="0" w:space="0" w:color="auto"/>
            <w:left w:val="none" w:sz="0" w:space="0" w:color="auto"/>
            <w:bottom w:val="none" w:sz="0" w:space="0" w:color="auto"/>
            <w:right w:val="none" w:sz="0" w:space="0" w:color="auto"/>
          </w:divBdr>
        </w:div>
        <w:div w:id="1649245739">
          <w:marLeft w:val="640"/>
          <w:marRight w:val="0"/>
          <w:marTop w:val="0"/>
          <w:marBottom w:val="0"/>
          <w:divBdr>
            <w:top w:val="none" w:sz="0" w:space="0" w:color="auto"/>
            <w:left w:val="none" w:sz="0" w:space="0" w:color="auto"/>
            <w:bottom w:val="none" w:sz="0" w:space="0" w:color="auto"/>
            <w:right w:val="none" w:sz="0" w:space="0" w:color="auto"/>
          </w:divBdr>
        </w:div>
        <w:div w:id="1845120554">
          <w:marLeft w:val="640"/>
          <w:marRight w:val="0"/>
          <w:marTop w:val="0"/>
          <w:marBottom w:val="0"/>
          <w:divBdr>
            <w:top w:val="none" w:sz="0" w:space="0" w:color="auto"/>
            <w:left w:val="none" w:sz="0" w:space="0" w:color="auto"/>
            <w:bottom w:val="none" w:sz="0" w:space="0" w:color="auto"/>
            <w:right w:val="none" w:sz="0" w:space="0" w:color="auto"/>
          </w:divBdr>
        </w:div>
        <w:div w:id="1135831065">
          <w:marLeft w:val="640"/>
          <w:marRight w:val="0"/>
          <w:marTop w:val="0"/>
          <w:marBottom w:val="0"/>
          <w:divBdr>
            <w:top w:val="none" w:sz="0" w:space="0" w:color="auto"/>
            <w:left w:val="none" w:sz="0" w:space="0" w:color="auto"/>
            <w:bottom w:val="none" w:sz="0" w:space="0" w:color="auto"/>
            <w:right w:val="none" w:sz="0" w:space="0" w:color="auto"/>
          </w:divBdr>
        </w:div>
        <w:div w:id="543172670">
          <w:marLeft w:val="640"/>
          <w:marRight w:val="0"/>
          <w:marTop w:val="0"/>
          <w:marBottom w:val="0"/>
          <w:divBdr>
            <w:top w:val="none" w:sz="0" w:space="0" w:color="auto"/>
            <w:left w:val="none" w:sz="0" w:space="0" w:color="auto"/>
            <w:bottom w:val="none" w:sz="0" w:space="0" w:color="auto"/>
            <w:right w:val="none" w:sz="0" w:space="0" w:color="auto"/>
          </w:divBdr>
        </w:div>
        <w:div w:id="1900507381">
          <w:marLeft w:val="640"/>
          <w:marRight w:val="0"/>
          <w:marTop w:val="0"/>
          <w:marBottom w:val="0"/>
          <w:divBdr>
            <w:top w:val="none" w:sz="0" w:space="0" w:color="auto"/>
            <w:left w:val="none" w:sz="0" w:space="0" w:color="auto"/>
            <w:bottom w:val="none" w:sz="0" w:space="0" w:color="auto"/>
            <w:right w:val="none" w:sz="0" w:space="0" w:color="auto"/>
          </w:divBdr>
        </w:div>
        <w:div w:id="484661481">
          <w:marLeft w:val="640"/>
          <w:marRight w:val="0"/>
          <w:marTop w:val="0"/>
          <w:marBottom w:val="0"/>
          <w:divBdr>
            <w:top w:val="none" w:sz="0" w:space="0" w:color="auto"/>
            <w:left w:val="none" w:sz="0" w:space="0" w:color="auto"/>
            <w:bottom w:val="none" w:sz="0" w:space="0" w:color="auto"/>
            <w:right w:val="none" w:sz="0" w:space="0" w:color="auto"/>
          </w:divBdr>
        </w:div>
        <w:div w:id="2043554882">
          <w:marLeft w:val="640"/>
          <w:marRight w:val="0"/>
          <w:marTop w:val="0"/>
          <w:marBottom w:val="0"/>
          <w:divBdr>
            <w:top w:val="none" w:sz="0" w:space="0" w:color="auto"/>
            <w:left w:val="none" w:sz="0" w:space="0" w:color="auto"/>
            <w:bottom w:val="none" w:sz="0" w:space="0" w:color="auto"/>
            <w:right w:val="none" w:sz="0" w:space="0" w:color="auto"/>
          </w:divBdr>
        </w:div>
      </w:divsChild>
    </w:div>
    <w:div w:id="1953172558">
      <w:bodyDiv w:val="1"/>
      <w:marLeft w:val="0"/>
      <w:marRight w:val="0"/>
      <w:marTop w:val="0"/>
      <w:marBottom w:val="0"/>
      <w:divBdr>
        <w:top w:val="none" w:sz="0" w:space="0" w:color="auto"/>
        <w:left w:val="none" w:sz="0" w:space="0" w:color="auto"/>
        <w:bottom w:val="none" w:sz="0" w:space="0" w:color="auto"/>
        <w:right w:val="none" w:sz="0" w:space="0" w:color="auto"/>
      </w:divBdr>
      <w:divsChild>
        <w:div w:id="973752938">
          <w:marLeft w:val="640"/>
          <w:marRight w:val="0"/>
          <w:marTop w:val="0"/>
          <w:marBottom w:val="0"/>
          <w:divBdr>
            <w:top w:val="none" w:sz="0" w:space="0" w:color="auto"/>
            <w:left w:val="none" w:sz="0" w:space="0" w:color="auto"/>
            <w:bottom w:val="none" w:sz="0" w:space="0" w:color="auto"/>
            <w:right w:val="none" w:sz="0" w:space="0" w:color="auto"/>
          </w:divBdr>
        </w:div>
        <w:div w:id="1567960094">
          <w:marLeft w:val="640"/>
          <w:marRight w:val="0"/>
          <w:marTop w:val="0"/>
          <w:marBottom w:val="0"/>
          <w:divBdr>
            <w:top w:val="none" w:sz="0" w:space="0" w:color="auto"/>
            <w:left w:val="none" w:sz="0" w:space="0" w:color="auto"/>
            <w:bottom w:val="none" w:sz="0" w:space="0" w:color="auto"/>
            <w:right w:val="none" w:sz="0" w:space="0" w:color="auto"/>
          </w:divBdr>
        </w:div>
        <w:div w:id="23095805">
          <w:marLeft w:val="640"/>
          <w:marRight w:val="0"/>
          <w:marTop w:val="0"/>
          <w:marBottom w:val="0"/>
          <w:divBdr>
            <w:top w:val="none" w:sz="0" w:space="0" w:color="auto"/>
            <w:left w:val="none" w:sz="0" w:space="0" w:color="auto"/>
            <w:bottom w:val="none" w:sz="0" w:space="0" w:color="auto"/>
            <w:right w:val="none" w:sz="0" w:space="0" w:color="auto"/>
          </w:divBdr>
        </w:div>
        <w:div w:id="1107774332">
          <w:marLeft w:val="640"/>
          <w:marRight w:val="0"/>
          <w:marTop w:val="0"/>
          <w:marBottom w:val="0"/>
          <w:divBdr>
            <w:top w:val="none" w:sz="0" w:space="0" w:color="auto"/>
            <w:left w:val="none" w:sz="0" w:space="0" w:color="auto"/>
            <w:bottom w:val="none" w:sz="0" w:space="0" w:color="auto"/>
            <w:right w:val="none" w:sz="0" w:space="0" w:color="auto"/>
          </w:divBdr>
        </w:div>
        <w:div w:id="64423474">
          <w:marLeft w:val="640"/>
          <w:marRight w:val="0"/>
          <w:marTop w:val="0"/>
          <w:marBottom w:val="0"/>
          <w:divBdr>
            <w:top w:val="none" w:sz="0" w:space="0" w:color="auto"/>
            <w:left w:val="none" w:sz="0" w:space="0" w:color="auto"/>
            <w:bottom w:val="none" w:sz="0" w:space="0" w:color="auto"/>
            <w:right w:val="none" w:sz="0" w:space="0" w:color="auto"/>
          </w:divBdr>
        </w:div>
        <w:div w:id="593898147">
          <w:marLeft w:val="640"/>
          <w:marRight w:val="0"/>
          <w:marTop w:val="0"/>
          <w:marBottom w:val="0"/>
          <w:divBdr>
            <w:top w:val="none" w:sz="0" w:space="0" w:color="auto"/>
            <w:left w:val="none" w:sz="0" w:space="0" w:color="auto"/>
            <w:bottom w:val="none" w:sz="0" w:space="0" w:color="auto"/>
            <w:right w:val="none" w:sz="0" w:space="0" w:color="auto"/>
          </w:divBdr>
        </w:div>
        <w:div w:id="1287854301">
          <w:marLeft w:val="640"/>
          <w:marRight w:val="0"/>
          <w:marTop w:val="0"/>
          <w:marBottom w:val="0"/>
          <w:divBdr>
            <w:top w:val="none" w:sz="0" w:space="0" w:color="auto"/>
            <w:left w:val="none" w:sz="0" w:space="0" w:color="auto"/>
            <w:bottom w:val="none" w:sz="0" w:space="0" w:color="auto"/>
            <w:right w:val="none" w:sz="0" w:space="0" w:color="auto"/>
          </w:divBdr>
        </w:div>
        <w:div w:id="1971204370">
          <w:marLeft w:val="640"/>
          <w:marRight w:val="0"/>
          <w:marTop w:val="0"/>
          <w:marBottom w:val="0"/>
          <w:divBdr>
            <w:top w:val="none" w:sz="0" w:space="0" w:color="auto"/>
            <w:left w:val="none" w:sz="0" w:space="0" w:color="auto"/>
            <w:bottom w:val="none" w:sz="0" w:space="0" w:color="auto"/>
            <w:right w:val="none" w:sz="0" w:space="0" w:color="auto"/>
          </w:divBdr>
        </w:div>
        <w:div w:id="348482311">
          <w:marLeft w:val="640"/>
          <w:marRight w:val="0"/>
          <w:marTop w:val="0"/>
          <w:marBottom w:val="0"/>
          <w:divBdr>
            <w:top w:val="none" w:sz="0" w:space="0" w:color="auto"/>
            <w:left w:val="none" w:sz="0" w:space="0" w:color="auto"/>
            <w:bottom w:val="none" w:sz="0" w:space="0" w:color="auto"/>
            <w:right w:val="none" w:sz="0" w:space="0" w:color="auto"/>
          </w:divBdr>
        </w:div>
        <w:div w:id="630214600">
          <w:marLeft w:val="640"/>
          <w:marRight w:val="0"/>
          <w:marTop w:val="0"/>
          <w:marBottom w:val="0"/>
          <w:divBdr>
            <w:top w:val="none" w:sz="0" w:space="0" w:color="auto"/>
            <w:left w:val="none" w:sz="0" w:space="0" w:color="auto"/>
            <w:bottom w:val="none" w:sz="0" w:space="0" w:color="auto"/>
            <w:right w:val="none" w:sz="0" w:space="0" w:color="auto"/>
          </w:divBdr>
        </w:div>
        <w:div w:id="1372149580">
          <w:marLeft w:val="640"/>
          <w:marRight w:val="0"/>
          <w:marTop w:val="0"/>
          <w:marBottom w:val="0"/>
          <w:divBdr>
            <w:top w:val="none" w:sz="0" w:space="0" w:color="auto"/>
            <w:left w:val="none" w:sz="0" w:space="0" w:color="auto"/>
            <w:bottom w:val="none" w:sz="0" w:space="0" w:color="auto"/>
            <w:right w:val="none" w:sz="0" w:space="0" w:color="auto"/>
          </w:divBdr>
        </w:div>
        <w:div w:id="524026165">
          <w:marLeft w:val="640"/>
          <w:marRight w:val="0"/>
          <w:marTop w:val="0"/>
          <w:marBottom w:val="0"/>
          <w:divBdr>
            <w:top w:val="none" w:sz="0" w:space="0" w:color="auto"/>
            <w:left w:val="none" w:sz="0" w:space="0" w:color="auto"/>
            <w:bottom w:val="none" w:sz="0" w:space="0" w:color="auto"/>
            <w:right w:val="none" w:sz="0" w:space="0" w:color="auto"/>
          </w:divBdr>
        </w:div>
        <w:div w:id="1323774152">
          <w:marLeft w:val="640"/>
          <w:marRight w:val="0"/>
          <w:marTop w:val="0"/>
          <w:marBottom w:val="0"/>
          <w:divBdr>
            <w:top w:val="none" w:sz="0" w:space="0" w:color="auto"/>
            <w:left w:val="none" w:sz="0" w:space="0" w:color="auto"/>
            <w:bottom w:val="none" w:sz="0" w:space="0" w:color="auto"/>
            <w:right w:val="none" w:sz="0" w:space="0" w:color="auto"/>
          </w:divBdr>
        </w:div>
        <w:div w:id="203099883">
          <w:marLeft w:val="640"/>
          <w:marRight w:val="0"/>
          <w:marTop w:val="0"/>
          <w:marBottom w:val="0"/>
          <w:divBdr>
            <w:top w:val="none" w:sz="0" w:space="0" w:color="auto"/>
            <w:left w:val="none" w:sz="0" w:space="0" w:color="auto"/>
            <w:bottom w:val="none" w:sz="0" w:space="0" w:color="auto"/>
            <w:right w:val="none" w:sz="0" w:space="0" w:color="auto"/>
          </w:divBdr>
        </w:div>
        <w:div w:id="1707095717">
          <w:marLeft w:val="640"/>
          <w:marRight w:val="0"/>
          <w:marTop w:val="0"/>
          <w:marBottom w:val="0"/>
          <w:divBdr>
            <w:top w:val="none" w:sz="0" w:space="0" w:color="auto"/>
            <w:left w:val="none" w:sz="0" w:space="0" w:color="auto"/>
            <w:bottom w:val="none" w:sz="0" w:space="0" w:color="auto"/>
            <w:right w:val="none" w:sz="0" w:space="0" w:color="auto"/>
          </w:divBdr>
        </w:div>
        <w:div w:id="1952392524">
          <w:marLeft w:val="640"/>
          <w:marRight w:val="0"/>
          <w:marTop w:val="0"/>
          <w:marBottom w:val="0"/>
          <w:divBdr>
            <w:top w:val="none" w:sz="0" w:space="0" w:color="auto"/>
            <w:left w:val="none" w:sz="0" w:space="0" w:color="auto"/>
            <w:bottom w:val="none" w:sz="0" w:space="0" w:color="auto"/>
            <w:right w:val="none" w:sz="0" w:space="0" w:color="auto"/>
          </w:divBdr>
        </w:div>
        <w:div w:id="1685938772">
          <w:marLeft w:val="640"/>
          <w:marRight w:val="0"/>
          <w:marTop w:val="0"/>
          <w:marBottom w:val="0"/>
          <w:divBdr>
            <w:top w:val="none" w:sz="0" w:space="0" w:color="auto"/>
            <w:left w:val="none" w:sz="0" w:space="0" w:color="auto"/>
            <w:bottom w:val="none" w:sz="0" w:space="0" w:color="auto"/>
            <w:right w:val="none" w:sz="0" w:space="0" w:color="auto"/>
          </w:divBdr>
        </w:div>
        <w:div w:id="1554733159">
          <w:marLeft w:val="640"/>
          <w:marRight w:val="0"/>
          <w:marTop w:val="0"/>
          <w:marBottom w:val="0"/>
          <w:divBdr>
            <w:top w:val="none" w:sz="0" w:space="0" w:color="auto"/>
            <w:left w:val="none" w:sz="0" w:space="0" w:color="auto"/>
            <w:bottom w:val="none" w:sz="0" w:space="0" w:color="auto"/>
            <w:right w:val="none" w:sz="0" w:space="0" w:color="auto"/>
          </w:divBdr>
        </w:div>
        <w:div w:id="2021814307">
          <w:marLeft w:val="640"/>
          <w:marRight w:val="0"/>
          <w:marTop w:val="0"/>
          <w:marBottom w:val="0"/>
          <w:divBdr>
            <w:top w:val="none" w:sz="0" w:space="0" w:color="auto"/>
            <w:left w:val="none" w:sz="0" w:space="0" w:color="auto"/>
            <w:bottom w:val="none" w:sz="0" w:space="0" w:color="auto"/>
            <w:right w:val="none" w:sz="0" w:space="0" w:color="auto"/>
          </w:divBdr>
        </w:div>
        <w:div w:id="445584871">
          <w:marLeft w:val="640"/>
          <w:marRight w:val="0"/>
          <w:marTop w:val="0"/>
          <w:marBottom w:val="0"/>
          <w:divBdr>
            <w:top w:val="none" w:sz="0" w:space="0" w:color="auto"/>
            <w:left w:val="none" w:sz="0" w:space="0" w:color="auto"/>
            <w:bottom w:val="none" w:sz="0" w:space="0" w:color="auto"/>
            <w:right w:val="none" w:sz="0" w:space="0" w:color="auto"/>
          </w:divBdr>
        </w:div>
        <w:div w:id="1251310680">
          <w:marLeft w:val="640"/>
          <w:marRight w:val="0"/>
          <w:marTop w:val="0"/>
          <w:marBottom w:val="0"/>
          <w:divBdr>
            <w:top w:val="none" w:sz="0" w:space="0" w:color="auto"/>
            <w:left w:val="none" w:sz="0" w:space="0" w:color="auto"/>
            <w:bottom w:val="none" w:sz="0" w:space="0" w:color="auto"/>
            <w:right w:val="none" w:sz="0" w:space="0" w:color="auto"/>
          </w:divBdr>
        </w:div>
        <w:div w:id="1936982273">
          <w:marLeft w:val="640"/>
          <w:marRight w:val="0"/>
          <w:marTop w:val="0"/>
          <w:marBottom w:val="0"/>
          <w:divBdr>
            <w:top w:val="none" w:sz="0" w:space="0" w:color="auto"/>
            <w:left w:val="none" w:sz="0" w:space="0" w:color="auto"/>
            <w:bottom w:val="none" w:sz="0" w:space="0" w:color="auto"/>
            <w:right w:val="none" w:sz="0" w:space="0" w:color="auto"/>
          </w:divBdr>
        </w:div>
        <w:div w:id="176890694">
          <w:marLeft w:val="640"/>
          <w:marRight w:val="0"/>
          <w:marTop w:val="0"/>
          <w:marBottom w:val="0"/>
          <w:divBdr>
            <w:top w:val="none" w:sz="0" w:space="0" w:color="auto"/>
            <w:left w:val="none" w:sz="0" w:space="0" w:color="auto"/>
            <w:bottom w:val="none" w:sz="0" w:space="0" w:color="auto"/>
            <w:right w:val="none" w:sz="0" w:space="0" w:color="auto"/>
          </w:divBdr>
        </w:div>
        <w:div w:id="1142620254">
          <w:marLeft w:val="640"/>
          <w:marRight w:val="0"/>
          <w:marTop w:val="0"/>
          <w:marBottom w:val="0"/>
          <w:divBdr>
            <w:top w:val="none" w:sz="0" w:space="0" w:color="auto"/>
            <w:left w:val="none" w:sz="0" w:space="0" w:color="auto"/>
            <w:bottom w:val="none" w:sz="0" w:space="0" w:color="auto"/>
            <w:right w:val="none" w:sz="0" w:space="0" w:color="auto"/>
          </w:divBdr>
        </w:div>
        <w:div w:id="719984472">
          <w:marLeft w:val="640"/>
          <w:marRight w:val="0"/>
          <w:marTop w:val="0"/>
          <w:marBottom w:val="0"/>
          <w:divBdr>
            <w:top w:val="none" w:sz="0" w:space="0" w:color="auto"/>
            <w:left w:val="none" w:sz="0" w:space="0" w:color="auto"/>
            <w:bottom w:val="none" w:sz="0" w:space="0" w:color="auto"/>
            <w:right w:val="none" w:sz="0" w:space="0" w:color="auto"/>
          </w:divBdr>
        </w:div>
        <w:div w:id="240068368">
          <w:marLeft w:val="640"/>
          <w:marRight w:val="0"/>
          <w:marTop w:val="0"/>
          <w:marBottom w:val="0"/>
          <w:divBdr>
            <w:top w:val="none" w:sz="0" w:space="0" w:color="auto"/>
            <w:left w:val="none" w:sz="0" w:space="0" w:color="auto"/>
            <w:bottom w:val="none" w:sz="0" w:space="0" w:color="auto"/>
            <w:right w:val="none" w:sz="0" w:space="0" w:color="auto"/>
          </w:divBdr>
        </w:div>
        <w:div w:id="894000945">
          <w:marLeft w:val="640"/>
          <w:marRight w:val="0"/>
          <w:marTop w:val="0"/>
          <w:marBottom w:val="0"/>
          <w:divBdr>
            <w:top w:val="none" w:sz="0" w:space="0" w:color="auto"/>
            <w:left w:val="none" w:sz="0" w:space="0" w:color="auto"/>
            <w:bottom w:val="none" w:sz="0" w:space="0" w:color="auto"/>
            <w:right w:val="none" w:sz="0" w:space="0" w:color="auto"/>
          </w:divBdr>
        </w:div>
        <w:div w:id="263727784">
          <w:marLeft w:val="640"/>
          <w:marRight w:val="0"/>
          <w:marTop w:val="0"/>
          <w:marBottom w:val="0"/>
          <w:divBdr>
            <w:top w:val="none" w:sz="0" w:space="0" w:color="auto"/>
            <w:left w:val="none" w:sz="0" w:space="0" w:color="auto"/>
            <w:bottom w:val="none" w:sz="0" w:space="0" w:color="auto"/>
            <w:right w:val="none" w:sz="0" w:space="0" w:color="auto"/>
          </w:divBdr>
        </w:div>
        <w:div w:id="1919292111">
          <w:marLeft w:val="640"/>
          <w:marRight w:val="0"/>
          <w:marTop w:val="0"/>
          <w:marBottom w:val="0"/>
          <w:divBdr>
            <w:top w:val="none" w:sz="0" w:space="0" w:color="auto"/>
            <w:left w:val="none" w:sz="0" w:space="0" w:color="auto"/>
            <w:bottom w:val="none" w:sz="0" w:space="0" w:color="auto"/>
            <w:right w:val="none" w:sz="0" w:space="0" w:color="auto"/>
          </w:divBdr>
        </w:div>
        <w:div w:id="536041345">
          <w:marLeft w:val="640"/>
          <w:marRight w:val="0"/>
          <w:marTop w:val="0"/>
          <w:marBottom w:val="0"/>
          <w:divBdr>
            <w:top w:val="none" w:sz="0" w:space="0" w:color="auto"/>
            <w:left w:val="none" w:sz="0" w:space="0" w:color="auto"/>
            <w:bottom w:val="none" w:sz="0" w:space="0" w:color="auto"/>
            <w:right w:val="none" w:sz="0" w:space="0" w:color="auto"/>
          </w:divBdr>
        </w:div>
        <w:div w:id="588316957">
          <w:marLeft w:val="640"/>
          <w:marRight w:val="0"/>
          <w:marTop w:val="0"/>
          <w:marBottom w:val="0"/>
          <w:divBdr>
            <w:top w:val="none" w:sz="0" w:space="0" w:color="auto"/>
            <w:left w:val="none" w:sz="0" w:space="0" w:color="auto"/>
            <w:bottom w:val="none" w:sz="0" w:space="0" w:color="auto"/>
            <w:right w:val="none" w:sz="0" w:space="0" w:color="auto"/>
          </w:divBdr>
        </w:div>
        <w:div w:id="846362228">
          <w:marLeft w:val="640"/>
          <w:marRight w:val="0"/>
          <w:marTop w:val="0"/>
          <w:marBottom w:val="0"/>
          <w:divBdr>
            <w:top w:val="none" w:sz="0" w:space="0" w:color="auto"/>
            <w:left w:val="none" w:sz="0" w:space="0" w:color="auto"/>
            <w:bottom w:val="none" w:sz="0" w:space="0" w:color="auto"/>
            <w:right w:val="none" w:sz="0" w:space="0" w:color="auto"/>
          </w:divBdr>
        </w:div>
        <w:div w:id="2098405415">
          <w:marLeft w:val="640"/>
          <w:marRight w:val="0"/>
          <w:marTop w:val="0"/>
          <w:marBottom w:val="0"/>
          <w:divBdr>
            <w:top w:val="none" w:sz="0" w:space="0" w:color="auto"/>
            <w:left w:val="none" w:sz="0" w:space="0" w:color="auto"/>
            <w:bottom w:val="none" w:sz="0" w:space="0" w:color="auto"/>
            <w:right w:val="none" w:sz="0" w:space="0" w:color="auto"/>
          </w:divBdr>
        </w:div>
        <w:div w:id="398675950">
          <w:marLeft w:val="640"/>
          <w:marRight w:val="0"/>
          <w:marTop w:val="0"/>
          <w:marBottom w:val="0"/>
          <w:divBdr>
            <w:top w:val="none" w:sz="0" w:space="0" w:color="auto"/>
            <w:left w:val="none" w:sz="0" w:space="0" w:color="auto"/>
            <w:bottom w:val="none" w:sz="0" w:space="0" w:color="auto"/>
            <w:right w:val="none" w:sz="0" w:space="0" w:color="auto"/>
          </w:divBdr>
        </w:div>
        <w:div w:id="2049992974">
          <w:marLeft w:val="640"/>
          <w:marRight w:val="0"/>
          <w:marTop w:val="0"/>
          <w:marBottom w:val="0"/>
          <w:divBdr>
            <w:top w:val="none" w:sz="0" w:space="0" w:color="auto"/>
            <w:left w:val="none" w:sz="0" w:space="0" w:color="auto"/>
            <w:bottom w:val="none" w:sz="0" w:space="0" w:color="auto"/>
            <w:right w:val="none" w:sz="0" w:space="0" w:color="auto"/>
          </w:divBdr>
        </w:div>
        <w:div w:id="2014140543">
          <w:marLeft w:val="640"/>
          <w:marRight w:val="0"/>
          <w:marTop w:val="0"/>
          <w:marBottom w:val="0"/>
          <w:divBdr>
            <w:top w:val="none" w:sz="0" w:space="0" w:color="auto"/>
            <w:left w:val="none" w:sz="0" w:space="0" w:color="auto"/>
            <w:bottom w:val="none" w:sz="0" w:space="0" w:color="auto"/>
            <w:right w:val="none" w:sz="0" w:space="0" w:color="auto"/>
          </w:divBdr>
        </w:div>
        <w:div w:id="812526776">
          <w:marLeft w:val="640"/>
          <w:marRight w:val="0"/>
          <w:marTop w:val="0"/>
          <w:marBottom w:val="0"/>
          <w:divBdr>
            <w:top w:val="none" w:sz="0" w:space="0" w:color="auto"/>
            <w:left w:val="none" w:sz="0" w:space="0" w:color="auto"/>
            <w:bottom w:val="none" w:sz="0" w:space="0" w:color="auto"/>
            <w:right w:val="none" w:sz="0" w:space="0" w:color="auto"/>
          </w:divBdr>
        </w:div>
        <w:div w:id="351419342">
          <w:marLeft w:val="640"/>
          <w:marRight w:val="0"/>
          <w:marTop w:val="0"/>
          <w:marBottom w:val="0"/>
          <w:divBdr>
            <w:top w:val="none" w:sz="0" w:space="0" w:color="auto"/>
            <w:left w:val="none" w:sz="0" w:space="0" w:color="auto"/>
            <w:bottom w:val="none" w:sz="0" w:space="0" w:color="auto"/>
            <w:right w:val="none" w:sz="0" w:space="0" w:color="auto"/>
          </w:divBdr>
        </w:div>
        <w:div w:id="1925798717">
          <w:marLeft w:val="640"/>
          <w:marRight w:val="0"/>
          <w:marTop w:val="0"/>
          <w:marBottom w:val="0"/>
          <w:divBdr>
            <w:top w:val="none" w:sz="0" w:space="0" w:color="auto"/>
            <w:left w:val="none" w:sz="0" w:space="0" w:color="auto"/>
            <w:bottom w:val="none" w:sz="0" w:space="0" w:color="auto"/>
            <w:right w:val="none" w:sz="0" w:space="0" w:color="auto"/>
          </w:divBdr>
        </w:div>
        <w:div w:id="1607271710">
          <w:marLeft w:val="640"/>
          <w:marRight w:val="0"/>
          <w:marTop w:val="0"/>
          <w:marBottom w:val="0"/>
          <w:divBdr>
            <w:top w:val="none" w:sz="0" w:space="0" w:color="auto"/>
            <w:left w:val="none" w:sz="0" w:space="0" w:color="auto"/>
            <w:bottom w:val="none" w:sz="0" w:space="0" w:color="auto"/>
            <w:right w:val="none" w:sz="0" w:space="0" w:color="auto"/>
          </w:divBdr>
        </w:div>
        <w:div w:id="1221359066">
          <w:marLeft w:val="640"/>
          <w:marRight w:val="0"/>
          <w:marTop w:val="0"/>
          <w:marBottom w:val="0"/>
          <w:divBdr>
            <w:top w:val="none" w:sz="0" w:space="0" w:color="auto"/>
            <w:left w:val="none" w:sz="0" w:space="0" w:color="auto"/>
            <w:bottom w:val="none" w:sz="0" w:space="0" w:color="auto"/>
            <w:right w:val="none" w:sz="0" w:space="0" w:color="auto"/>
          </w:divBdr>
        </w:div>
        <w:div w:id="1207598459">
          <w:marLeft w:val="640"/>
          <w:marRight w:val="0"/>
          <w:marTop w:val="0"/>
          <w:marBottom w:val="0"/>
          <w:divBdr>
            <w:top w:val="none" w:sz="0" w:space="0" w:color="auto"/>
            <w:left w:val="none" w:sz="0" w:space="0" w:color="auto"/>
            <w:bottom w:val="none" w:sz="0" w:space="0" w:color="auto"/>
            <w:right w:val="none" w:sz="0" w:space="0" w:color="auto"/>
          </w:divBdr>
        </w:div>
        <w:div w:id="186023756">
          <w:marLeft w:val="640"/>
          <w:marRight w:val="0"/>
          <w:marTop w:val="0"/>
          <w:marBottom w:val="0"/>
          <w:divBdr>
            <w:top w:val="none" w:sz="0" w:space="0" w:color="auto"/>
            <w:left w:val="none" w:sz="0" w:space="0" w:color="auto"/>
            <w:bottom w:val="none" w:sz="0" w:space="0" w:color="auto"/>
            <w:right w:val="none" w:sz="0" w:space="0" w:color="auto"/>
          </w:divBdr>
        </w:div>
        <w:div w:id="562715548">
          <w:marLeft w:val="640"/>
          <w:marRight w:val="0"/>
          <w:marTop w:val="0"/>
          <w:marBottom w:val="0"/>
          <w:divBdr>
            <w:top w:val="none" w:sz="0" w:space="0" w:color="auto"/>
            <w:left w:val="none" w:sz="0" w:space="0" w:color="auto"/>
            <w:bottom w:val="none" w:sz="0" w:space="0" w:color="auto"/>
            <w:right w:val="none" w:sz="0" w:space="0" w:color="auto"/>
          </w:divBdr>
        </w:div>
        <w:div w:id="359934346">
          <w:marLeft w:val="640"/>
          <w:marRight w:val="0"/>
          <w:marTop w:val="0"/>
          <w:marBottom w:val="0"/>
          <w:divBdr>
            <w:top w:val="none" w:sz="0" w:space="0" w:color="auto"/>
            <w:left w:val="none" w:sz="0" w:space="0" w:color="auto"/>
            <w:bottom w:val="none" w:sz="0" w:space="0" w:color="auto"/>
            <w:right w:val="none" w:sz="0" w:space="0" w:color="auto"/>
          </w:divBdr>
        </w:div>
        <w:div w:id="561260298">
          <w:marLeft w:val="640"/>
          <w:marRight w:val="0"/>
          <w:marTop w:val="0"/>
          <w:marBottom w:val="0"/>
          <w:divBdr>
            <w:top w:val="none" w:sz="0" w:space="0" w:color="auto"/>
            <w:left w:val="none" w:sz="0" w:space="0" w:color="auto"/>
            <w:bottom w:val="none" w:sz="0" w:space="0" w:color="auto"/>
            <w:right w:val="none" w:sz="0" w:space="0" w:color="auto"/>
          </w:divBdr>
        </w:div>
        <w:div w:id="1322806822">
          <w:marLeft w:val="640"/>
          <w:marRight w:val="0"/>
          <w:marTop w:val="0"/>
          <w:marBottom w:val="0"/>
          <w:divBdr>
            <w:top w:val="none" w:sz="0" w:space="0" w:color="auto"/>
            <w:left w:val="none" w:sz="0" w:space="0" w:color="auto"/>
            <w:bottom w:val="none" w:sz="0" w:space="0" w:color="auto"/>
            <w:right w:val="none" w:sz="0" w:space="0" w:color="auto"/>
          </w:divBdr>
        </w:div>
        <w:div w:id="1218667272">
          <w:marLeft w:val="640"/>
          <w:marRight w:val="0"/>
          <w:marTop w:val="0"/>
          <w:marBottom w:val="0"/>
          <w:divBdr>
            <w:top w:val="none" w:sz="0" w:space="0" w:color="auto"/>
            <w:left w:val="none" w:sz="0" w:space="0" w:color="auto"/>
            <w:bottom w:val="none" w:sz="0" w:space="0" w:color="auto"/>
            <w:right w:val="none" w:sz="0" w:space="0" w:color="auto"/>
          </w:divBdr>
        </w:div>
        <w:div w:id="1144542315">
          <w:marLeft w:val="640"/>
          <w:marRight w:val="0"/>
          <w:marTop w:val="0"/>
          <w:marBottom w:val="0"/>
          <w:divBdr>
            <w:top w:val="none" w:sz="0" w:space="0" w:color="auto"/>
            <w:left w:val="none" w:sz="0" w:space="0" w:color="auto"/>
            <w:bottom w:val="none" w:sz="0" w:space="0" w:color="auto"/>
            <w:right w:val="none" w:sz="0" w:space="0" w:color="auto"/>
          </w:divBdr>
        </w:div>
        <w:div w:id="808280927">
          <w:marLeft w:val="640"/>
          <w:marRight w:val="0"/>
          <w:marTop w:val="0"/>
          <w:marBottom w:val="0"/>
          <w:divBdr>
            <w:top w:val="none" w:sz="0" w:space="0" w:color="auto"/>
            <w:left w:val="none" w:sz="0" w:space="0" w:color="auto"/>
            <w:bottom w:val="none" w:sz="0" w:space="0" w:color="auto"/>
            <w:right w:val="none" w:sz="0" w:space="0" w:color="auto"/>
          </w:divBdr>
        </w:div>
        <w:div w:id="1344551988">
          <w:marLeft w:val="640"/>
          <w:marRight w:val="0"/>
          <w:marTop w:val="0"/>
          <w:marBottom w:val="0"/>
          <w:divBdr>
            <w:top w:val="none" w:sz="0" w:space="0" w:color="auto"/>
            <w:left w:val="none" w:sz="0" w:space="0" w:color="auto"/>
            <w:bottom w:val="none" w:sz="0" w:space="0" w:color="auto"/>
            <w:right w:val="none" w:sz="0" w:space="0" w:color="auto"/>
          </w:divBdr>
        </w:div>
        <w:div w:id="646596098">
          <w:marLeft w:val="640"/>
          <w:marRight w:val="0"/>
          <w:marTop w:val="0"/>
          <w:marBottom w:val="0"/>
          <w:divBdr>
            <w:top w:val="none" w:sz="0" w:space="0" w:color="auto"/>
            <w:left w:val="none" w:sz="0" w:space="0" w:color="auto"/>
            <w:bottom w:val="none" w:sz="0" w:space="0" w:color="auto"/>
            <w:right w:val="none" w:sz="0" w:space="0" w:color="auto"/>
          </w:divBdr>
        </w:div>
        <w:div w:id="1317799446">
          <w:marLeft w:val="640"/>
          <w:marRight w:val="0"/>
          <w:marTop w:val="0"/>
          <w:marBottom w:val="0"/>
          <w:divBdr>
            <w:top w:val="none" w:sz="0" w:space="0" w:color="auto"/>
            <w:left w:val="none" w:sz="0" w:space="0" w:color="auto"/>
            <w:bottom w:val="none" w:sz="0" w:space="0" w:color="auto"/>
            <w:right w:val="none" w:sz="0" w:space="0" w:color="auto"/>
          </w:divBdr>
        </w:div>
        <w:div w:id="1939019880">
          <w:marLeft w:val="640"/>
          <w:marRight w:val="0"/>
          <w:marTop w:val="0"/>
          <w:marBottom w:val="0"/>
          <w:divBdr>
            <w:top w:val="none" w:sz="0" w:space="0" w:color="auto"/>
            <w:left w:val="none" w:sz="0" w:space="0" w:color="auto"/>
            <w:bottom w:val="none" w:sz="0" w:space="0" w:color="auto"/>
            <w:right w:val="none" w:sz="0" w:space="0" w:color="auto"/>
          </w:divBdr>
        </w:div>
        <w:div w:id="1406949967">
          <w:marLeft w:val="640"/>
          <w:marRight w:val="0"/>
          <w:marTop w:val="0"/>
          <w:marBottom w:val="0"/>
          <w:divBdr>
            <w:top w:val="none" w:sz="0" w:space="0" w:color="auto"/>
            <w:left w:val="none" w:sz="0" w:space="0" w:color="auto"/>
            <w:bottom w:val="none" w:sz="0" w:space="0" w:color="auto"/>
            <w:right w:val="none" w:sz="0" w:space="0" w:color="auto"/>
          </w:divBdr>
        </w:div>
        <w:div w:id="777917961">
          <w:marLeft w:val="640"/>
          <w:marRight w:val="0"/>
          <w:marTop w:val="0"/>
          <w:marBottom w:val="0"/>
          <w:divBdr>
            <w:top w:val="none" w:sz="0" w:space="0" w:color="auto"/>
            <w:left w:val="none" w:sz="0" w:space="0" w:color="auto"/>
            <w:bottom w:val="none" w:sz="0" w:space="0" w:color="auto"/>
            <w:right w:val="none" w:sz="0" w:space="0" w:color="auto"/>
          </w:divBdr>
        </w:div>
        <w:div w:id="1435588414">
          <w:marLeft w:val="640"/>
          <w:marRight w:val="0"/>
          <w:marTop w:val="0"/>
          <w:marBottom w:val="0"/>
          <w:divBdr>
            <w:top w:val="none" w:sz="0" w:space="0" w:color="auto"/>
            <w:left w:val="none" w:sz="0" w:space="0" w:color="auto"/>
            <w:bottom w:val="none" w:sz="0" w:space="0" w:color="auto"/>
            <w:right w:val="none" w:sz="0" w:space="0" w:color="auto"/>
          </w:divBdr>
        </w:div>
        <w:div w:id="2125809966">
          <w:marLeft w:val="640"/>
          <w:marRight w:val="0"/>
          <w:marTop w:val="0"/>
          <w:marBottom w:val="0"/>
          <w:divBdr>
            <w:top w:val="none" w:sz="0" w:space="0" w:color="auto"/>
            <w:left w:val="none" w:sz="0" w:space="0" w:color="auto"/>
            <w:bottom w:val="none" w:sz="0" w:space="0" w:color="auto"/>
            <w:right w:val="none" w:sz="0" w:space="0" w:color="auto"/>
          </w:divBdr>
        </w:div>
        <w:div w:id="4214051">
          <w:marLeft w:val="640"/>
          <w:marRight w:val="0"/>
          <w:marTop w:val="0"/>
          <w:marBottom w:val="0"/>
          <w:divBdr>
            <w:top w:val="none" w:sz="0" w:space="0" w:color="auto"/>
            <w:left w:val="none" w:sz="0" w:space="0" w:color="auto"/>
            <w:bottom w:val="none" w:sz="0" w:space="0" w:color="auto"/>
            <w:right w:val="none" w:sz="0" w:space="0" w:color="auto"/>
          </w:divBdr>
        </w:div>
        <w:div w:id="1504398628">
          <w:marLeft w:val="640"/>
          <w:marRight w:val="0"/>
          <w:marTop w:val="0"/>
          <w:marBottom w:val="0"/>
          <w:divBdr>
            <w:top w:val="none" w:sz="0" w:space="0" w:color="auto"/>
            <w:left w:val="none" w:sz="0" w:space="0" w:color="auto"/>
            <w:bottom w:val="none" w:sz="0" w:space="0" w:color="auto"/>
            <w:right w:val="none" w:sz="0" w:space="0" w:color="auto"/>
          </w:divBdr>
        </w:div>
        <w:div w:id="2091541427">
          <w:marLeft w:val="640"/>
          <w:marRight w:val="0"/>
          <w:marTop w:val="0"/>
          <w:marBottom w:val="0"/>
          <w:divBdr>
            <w:top w:val="none" w:sz="0" w:space="0" w:color="auto"/>
            <w:left w:val="none" w:sz="0" w:space="0" w:color="auto"/>
            <w:bottom w:val="none" w:sz="0" w:space="0" w:color="auto"/>
            <w:right w:val="none" w:sz="0" w:space="0" w:color="auto"/>
          </w:divBdr>
        </w:div>
        <w:div w:id="1906603098">
          <w:marLeft w:val="640"/>
          <w:marRight w:val="0"/>
          <w:marTop w:val="0"/>
          <w:marBottom w:val="0"/>
          <w:divBdr>
            <w:top w:val="none" w:sz="0" w:space="0" w:color="auto"/>
            <w:left w:val="none" w:sz="0" w:space="0" w:color="auto"/>
            <w:bottom w:val="none" w:sz="0" w:space="0" w:color="auto"/>
            <w:right w:val="none" w:sz="0" w:space="0" w:color="auto"/>
          </w:divBdr>
        </w:div>
        <w:div w:id="1491365318">
          <w:marLeft w:val="640"/>
          <w:marRight w:val="0"/>
          <w:marTop w:val="0"/>
          <w:marBottom w:val="0"/>
          <w:divBdr>
            <w:top w:val="none" w:sz="0" w:space="0" w:color="auto"/>
            <w:left w:val="none" w:sz="0" w:space="0" w:color="auto"/>
            <w:bottom w:val="none" w:sz="0" w:space="0" w:color="auto"/>
            <w:right w:val="none" w:sz="0" w:space="0" w:color="auto"/>
          </w:divBdr>
        </w:div>
        <w:div w:id="1647121267">
          <w:marLeft w:val="640"/>
          <w:marRight w:val="0"/>
          <w:marTop w:val="0"/>
          <w:marBottom w:val="0"/>
          <w:divBdr>
            <w:top w:val="none" w:sz="0" w:space="0" w:color="auto"/>
            <w:left w:val="none" w:sz="0" w:space="0" w:color="auto"/>
            <w:bottom w:val="none" w:sz="0" w:space="0" w:color="auto"/>
            <w:right w:val="none" w:sz="0" w:space="0" w:color="auto"/>
          </w:divBdr>
        </w:div>
        <w:div w:id="738987628">
          <w:marLeft w:val="640"/>
          <w:marRight w:val="0"/>
          <w:marTop w:val="0"/>
          <w:marBottom w:val="0"/>
          <w:divBdr>
            <w:top w:val="none" w:sz="0" w:space="0" w:color="auto"/>
            <w:left w:val="none" w:sz="0" w:space="0" w:color="auto"/>
            <w:bottom w:val="none" w:sz="0" w:space="0" w:color="auto"/>
            <w:right w:val="none" w:sz="0" w:space="0" w:color="auto"/>
          </w:divBdr>
        </w:div>
        <w:div w:id="1315136296">
          <w:marLeft w:val="640"/>
          <w:marRight w:val="0"/>
          <w:marTop w:val="0"/>
          <w:marBottom w:val="0"/>
          <w:divBdr>
            <w:top w:val="none" w:sz="0" w:space="0" w:color="auto"/>
            <w:left w:val="none" w:sz="0" w:space="0" w:color="auto"/>
            <w:bottom w:val="none" w:sz="0" w:space="0" w:color="auto"/>
            <w:right w:val="none" w:sz="0" w:space="0" w:color="auto"/>
          </w:divBdr>
        </w:div>
        <w:div w:id="749430843">
          <w:marLeft w:val="640"/>
          <w:marRight w:val="0"/>
          <w:marTop w:val="0"/>
          <w:marBottom w:val="0"/>
          <w:divBdr>
            <w:top w:val="none" w:sz="0" w:space="0" w:color="auto"/>
            <w:left w:val="none" w:sz="0" w:space="0" w:color="auto"/>
            <w:bottom w:val="none" w:sz="0" w:space="0" w:color="auto"/>
            <w:right w:val="none" w:sz="0" w:space="0" w:color="auto"/>
          </w:divBdr>
        </w:div>
        <w:div w:id="1061177850">
          <w:marLeft w:val="640"/>
          <w:marRight w:val="0"/>
          <w:marTop w:val="0"/>
          <w:marBottom w:val="0"/>
          <w:divBdr>
            <w:top w:val="none" w:sz="0" w:space="0" w:color="auto"/>
            <w:left w:val="none" w:sz="0" w:space="0" w:color="auto"/>
            <w:bottom w:val="none" w:sz="0" w:space="0" w:color="auto"/>
            <w:right w:val="none" w:sz="0" w:space="0" w:color="auto"/>
          </w:divBdr>
        </w:div>
        <w:div w:id="321734991">
          <w:marLeft w:val="640"/>
          <w:marRight w:val="0"/>
          <w:marTop w:val="0"/>
          <w:marBottom w:val="0"/>
          <w:divBdr>
            <w:top w:val="none" w:sz="0" w:space="0" w:color="auto"/>
            <w:left w:val="none" w:sz="0" w:space="0" w:color="auto"/>
            <w:bottom w:val="none" w:sz="0" w:space="0" w:color="auto"/>
            <w:right w:val="none" w:sz="0" w:space="0" w:color="auto"/>
          </w:divBdr>
        </w:div>
        <w:div w:id="2074965512">
          <w:marLeft w:val="640"/>
          <w:marRight w:val="0"/>
          <w:marTop w:val="0"/>
          <w:marBottom w:val="0"/>
          <w:divBdr>
            <w:top w:val="none" w:sz="0" w:space="0" w:color="auto"/>
            <w:left w:val="none" w:sz="0" w:space="0" w:color="auto"/>
            <w:bottom w:val="none" w:sz="0" w:space="0" w:color="auto"/>
            <w:right w:val="none" w:sz="0" w:space="0" w:color="auto"/>
          </w:divBdr>
        </w:div>
        <w:div w:id="845170216">
          <w:marLeft w:val="640"/>
          <w:marRight w:val="0"/>
          <w:marTop w:val="0"/>
          <w:marBottom w:val="0"/>
          <w:divBdr>
            <w:top w:val="none" w:sz="0" w:space="0" w:color="auto"/>
            <w:left w:val="none" w:sz="0" w:space="0" w:color="auto"/>
            <w:bottom w:val="none" w:sz="0" w:space="0" w:color="auto"/>
            <w:right w:val="none" w:sz="0" w:space="0" w:color="auto"/>
          </w:divBdr>
        </w:div>
        <w:div w:id="90393341">
          <w:marLeft w:val="640"/>
          <w:marRight w:val="0"/>
          <w:marTop w:val="0"/>
          <w:marBottom w:val="0"/>
          <w:divBdr>
            <w:top w:val="none" w:sz="0" w:space="0" w:color="auto"/>
            <w:left w:val="none" w:sz="0" w:space="0" w:color="auto"/>
            <w:bottom w:val="none" w:sz="0" w:space="0" w:color="auto"/>
            <w:right w:val="none" w:sz="0" w:space="0" w:color="auto"/>
          </w:divBdr>
        </w:div>
        <w:div w:id="1626691903">
          <w:marLeft w:val="640"/>
          <w:marRight w:val="0"/>
          <w:marTop w:val="0"/>
          <w:marBottom w:val="0"/>
          <w:divBdr>
            <w:top w:val="none" w:sz="0" w:space="0" w:color="auto"/>
            <w:left w:val="none" w:sz="0" w:space="0" w:color="auto"/>
            <w:bottom w:val="none" w:sz="0" w:space="0" w:color="auto"/>
            <w:right w:val="none" w:sz="0" w:space="0" w:color="auto"/>
          </w:divBdr>
        </w:div>
        <w:div w:id="1677416469">
          <w:marLeft w:val="640"/>
          <w:marRight w:val="0"/>
          <w:marTop w:val="0"/>
          <w:marBottom w:val="0"/>
          <w:divBdr>
            <w:top w:val="none" w:sz="0" w:space="0" w:color="auto"/>
            <w:left w:val="none" w:sz="0" w:space="0" w:color="auto"/>
            <w:bottom w:val="none" w:sz="0" w:space="0" w:color="auto"/>
            <w:right w:val="none" w:sz="0" w:space="0" w:color="auto"/>
          </w:divBdr>
        </w:div>
        <w:div w:id="1175926262">
          <w:marLeft w:val="640"/>
          <w:marRight w:val="0"/>
          <w:marTop w:val="0"/>
          <w:marBottom w:val="0"/>
          <w:divBdr>
            <w:top w:val="none" w:sz="0" w:space="0" w:color="auto"/>
            <w:left w:val="none" w:sz="0" w:space="0" w:color="auto"/>
            <w:bottom w:val="none" w:sz="0" w:space="0" w:color="auto"/>
            <w:right w:val="none" w:sz="0" w:space="0" w:color="auto"/>
          </w:divBdr>
        </w:div>
        <w:div w:id="648944235">
          <w:marLeft w:val="640"/>
          <w:marRight w:val="0"/>
          <w:marTop w:val="0"/>
          <w:marBottom w:val="0"/>
          <w:divBdr>
            <w:top w:val="none" w:sz="0" w:space="0" w:color="auto"/>
            <w:left w:val="none" w:sz="0" w:space="0" w:color="auto"/>
            <w:bottom w:val="none" w:sz="0" w:space="0" w:color="auto"/>
            <w:right w:val="none" w:sz="0" w:space="0" w:color="auto"/>
          </w:divBdr>
        </w:div>
        <w:div w:id="33581854">
          <w:marLeft w:val="640"/>
          <w:marRight w:val="0"/>
          <w:marTop w:val="0"/>
          <w:marBottom w:val="0"/>
          <w:divBdr>
            <w:top w:val="none" w:sz="0" w:space="0" w:color="auto"/>
            <w:left w:val="none" w:sz="0" w:space="0" w:color="auto"/>
            <w:bottom w:val="none" w:sz="0" w:space="0" w:color="auto"/>
            <w:right w:val="none" w:sz="0" w:space="0" w:color="auto"/>
          </w:divBdr>
        </w:div>
        <w:div w:id="249243697">
          <w:marLeft w:val="640"/>
          <w:marRight w:val="0"/>
          <w:marTop w:val="0"/>
          <w:marBottom w:val="0"/>
          <w:divBdr>
            <w:top w:val="none" w:sz="0" w:space="0" w:color="auto"/>
            <w:left w:val="none" w:sz="0" w:space="0" w:color="auto"/>
            <w:bottom w:val="none" w:sz="0" w:space="0" w:color="auto"/>
            <w:right w:val="none" w:sz="0" w:space="0" w:color="auto"/>
          </w:divBdr>
        </w:div>
        <w:div w:id="1903324375">
          <w:marLeft w:val="640"/>
          <w:marRight w:val="0"/>
          <w:marTop w:val="0"/>
          <w:marBottom w:val="0"/>
          <w:divBdr>
            <w:top w:val="none" w:sz="0" w:space="0" w:color="auto"/>
            <w:left w:val="none" w:sz="0" w:space="0" w:color="auto"/>
            <w:bottom w:val="none" w:sz="0" w:space="0" w:color="auto"/>
            <w:right w:val="none" w:sz="0" w:space="0" w:color="auto"/>
          </w:divBdr>
        </w:div>
        <w:div w:id="449325792">
          <w:marLeft w:val="640"/>
          <w:marRight w:val="0"/>
          <w:marTop w:val="0"/>
          <w:marBottom w:val="0"/>
          <w:divBdr>
            <w:top w:val="none" w:sz="0" w:space="0" w:color="auto"/>
            <w:left w:val="none" w:sz="0" w:space="0" w:color="auto"/>
            <w:bottom w:val="none" w:sz="0" w:space="0" w:color="auto"/>
            <w:right w:val="none" w:sz="0" w:space="0" w:color="auto"/>
          </w:divBdr>
        </w:div>
        <w:div w:id="1613781224">
          <w:marLeft w:val="640"/>
          <w:marRight w:val="0"/>
          <w:marTop w:val="0"/>
          <w:marBottom w:val="0"/>
          <w:divBdr>
            <w:top w:val="none" w:sz="0" w:space="0" w:color="auto"/>
            <w:left w:val="none" w:sz="0" w:space="0" w:color="auto"/>
            <w:bottom w:val="none" w:sz="0" w:space="0" w:color="auto"/>
            <w:right w:val="none" w:sz="0" w:space="0" w:color="auto"/>
          </w:divBdr>
        </w:div>
        <w:div w:id="1621109492">
          <w:marLeft w:val="640"/>
          <w:marRight w:val="0"/>
          <w:marTop w:val="0"/>
          <w:marBottom w:val="0"/>
          <w:divBdr>
            <w:top w:val="none" w:sz="0" w:space="0" w:color="auto"/>
            <w:left w:val="none" w:sz="0" w:space="0" w:color="auto"/>
            <w:bottom w:val="none" w:sz="0" w:space="0" w:color="auto"/>
            <w:right w:val="none" w:sz="0" w:space="0" w:color="auto"/>
          </w:divBdr>
        </w:div>
      </w:divsChild>
    </w:div>
    <w:div w:id="1953978775">
      <w:bodyDiv w:val="1"/>
      <w:marLeft w:val="0"/>
      <w:marRight w:val="0"/>
      <w:marTop w:val="0"/>
      <w:marBottom w:val="0"/>
      <w:divBdr>
        <w:top w:val="none" w:sz="0" w:space="0" w:color="auto"/>
        <w:left w:val="none" w:sz="0" w:space="0" w:color="auto"/>
        <w:bottom w:val="none" w:sz="0" w:space="0" w:color="auto"/>
        <w:right w:val="none" w:sz="0" w:space="0" w:color="auto"/>
      </w:divBdr>
      <w:divsChild>
        <w:div w:id="44455246">
          <w:marLeft w:val="640"/>
          <w:marRight w:val="0"/>
          <w:marTop w:val="0"/>
          <w:marBottom w:val="0"/>
          <w:divBdr>
            <w:top w:val="none" w:sz="0" w:space="0" w:color="auto"/>
            <w:left w:val="none" w:sz="0" w:space="0" w:color="auto"/>
            <w:bottom w:val="none" w:sz="0" w:space="0" w:color="auto"/>
            <w:right w:val="none" w:sz="0" w:space="0" w:color="auto"/>
          </w:divBdr>
        </w:div>
        <w:div w:id="126943264">
          <w:marLeft w:val="640"/>
          <w:marRight w:val="0"/>
          <w:marTop w:val="0"/>
          <w:marBottom w:val="0"/>
          <w:divBdr>
            <w:top w:val="none" w:sz="0" w:space="0" w:color="auto"/>
            <w:left w:val="none" w:sz="0" w:space="0" w:color="auto"/>
            <w:bottom w:val="none" w:sz="0" w:space="0" w:color="auto"/>
            <w:right w:val="none" w:sz="0" w:space="0" w:color="auto"/>
          </w:divBdr>
        </w:div>
        <w:div w:id="159514940">
          <w:marLeft w:val="640"/>
          <w:marRight w:val="0"/>
          <w:marTop w:val="0"/>
          <w:marBottom w:val="0"/>
          <w:divBdr>
            <w:top w:val="none" w:sz="0" w:space="0" w:color="auto"/>
            <w:left w:val="none" w:sz="0" w:space="0" w:color="auto"/>
            <w:bottom w:val="none" w:sz="0" w:space="0" w:color="auto"/>
            <w:right w:val="none" w:sz="0" w:space="0" w:color="auto"/>
          </w:divBdr>
        </w:div>
        <w:div w:id="194319840">
          <w:marLeft w:val="640"/>
          <w:marRight w:val="0"/>
          <w:marTop w:val="0"/>
          <w:marBottom w:val="0"/>
          <w:divBdr>
            <w:top w:val="none" w:sz="0" w:space="0" w:color="auto"/>
            <w:left w:val="none" w:sz="0" w:space="0" w:color="auto"/>
            <w:bottom w:val="none" w:sz="0" w:space="0" w:color="auto"/>
            <w:right w:val="none" w:sz="0" w:space="0" w:color="auto"/>
          </w:divBdr>
        </w:div>
        <w:div w:id="195239459">
          <w:marLeft w:val="640"/>
          <w:marRight w:val="0"/>
          <w:marTop w:val="0"/>
          <w:marBottom w:val="0"/>
          <w:divBdr>
            <w:top w:val="none" w:sz="0" w:space="0" w:color="auto"/>
            <w:left w:val="none" w:sz="0" w:space="0" w:color="auto"/>
            <w:bottom w:val="none" w:sz="0" w:space="0" w:color="auto"/>
            <w:right w:val="none" w:sz="0" w:space="0" w:color="auto"/>
          </w:divBdr>
        </w:div>
        <w:div w:id="255476704">
          <w:marLeft w:val="640"/>
          <w:marRight w:val="0"/>
          <w:marTop w:val="0"/>
          <w:marBottom w:val="0"/>
          <w:divBdr>
            <w:top w:val="none" w:sz="0" w:space="0" w:color="auto"/>
            <w:left w:val="none" w:sz="0" w:space="0" w:color="auto"/>
            <w:bottom w:val="none" w:sz="0" w:space="0" w:color="auto"/>
            <w:right w:val="none" w:sz="0" w:space="0" w:color="auto"/>
          </w:divBdr>
        </w:div>
        <w:div w:id="278147227">
          <w:marLeft w:val="640"/>
          <w:marRight w:val="0"/>
          <w:marTop w:val="0"/>
          <w:marBottom w:val="0"/>
          <w:divBdr>
            <w:top w:val="none" w:sz="0" w:space="0" w:color="auto"/>
            <w:left w:val="none" w:sz="0" w:space="0" w:color="auto"/>
            <w:bottom w:val="none" w:sz="0" w:space="0" w:color="auto"/>
            <w:right w:val="none" w:sz="0" w:space="0" w:color="auto"/>
          </w:divBdr>
        </w:div>
        <w:div w:id="309289680">
          <w:marLeft w:val="640"/>
          <w:marRight w:val="0"/>
          <w:marTop w:val="0"/>
          <w:marBottom w:val="0"/>
          <w:divBdr>
            <w:top w:val="none" w:sz="0" w:space="0" w:color="auto"/>
            <w:left w:val="none" w:sz="0" w:space="0" w:color="auto"/>
            <w:bottom w:val="none" w:sz="0" w:space="0" w:color="auto"/>
            <w:right w:val="none" w:sz="0" w:space="0" w:color="auto"/>
          </w:divBdr>
        </w:div>
        <w:div w:id="351953550">
          <w:marLeft w:val="640"/>
          <w:marRight w:val="0"/>
          <w:marTop w:val="0"/>
          <w:marBottom w:val="0"/>
          <w:divBdr>
            <w:top w:val="none" w:sz="0" w:space="0" w:color="auto"/>
            <w:left w:val="none" w:sz="0" w:space="0" w:color="auto"/>
            <w:bottom w:val="none" w:sz="0" w:space="0" w:color="auto"/>
            <w:right w:val="none" w:sz="0" w:space="0" w:color="auto"/>
          </w:divBdr>
        </w:div>
        <w:div w:id="364673209">
          <w:marLeft w:val="640"/>
          <w:marRight w:val="0"/>
          <w:marTop w:val="0"/>
          <w:marBottom w:val="0"/>
          <w:divBdr>
            <w:top w:val="none" w:sz="0" w:space="0" w:color="auto"/>
            <w:left w:val="none" w:sz="0" w:space="0" w:color="auto"/>
            <w:bottom w:val="none" w:sz="0" w:space="0" w:color="auto"/>
            <w:right w:val="none" w:sz="0" w:space="0" w:color="auto"/>
          </w:divBdr>
        </w:div>
        <w:div w:id="405494127">
          <w:marLeft w:val="640"/>
          <w:marRight w:val="0"/>
          <w:marTop w:val="0"/>
          <w:marBottom w:val="0"/>
          <w:divBdr>
            <w:top w:val="none" w:sz="0" w:space="0" w:color="auto"/>
            <w:left w:val="none" w:sz="0" w:space="0" w:color="auto"/>
            <w:bottom w:val="none" w:sz="0" w:space="0" w:color="auto"/>
            <w:right w:val="none" w:sz="0" w:space="0" w:color="auto"/>
          </w:divBdr>
        </w:div>
        <w:div w:id="409619210">
          <w:marLeft w:val="640"/>
          <w:marRight w:val="0"/>
          <w:marTop w:val="0"/>
          <w:marBottom w:val="0"/>
          <w:divBdr>
            <w:top w:val="none" w:sz="0" w:space="0" w:color="auto"/>
            <w:left w:val="none" w:sz="0" w:space="0" w:color="auto"/>
            <w:bottom w:val="none" w:sz="0" w:space="0" w:color="auto"/>
            <w:right w:val="none" w:sz="0" w:space="0" w:color="auto"/>
          </w:divBdr>
        </w:div>
        <w:div w:id="454712903">
          <w:marLeft w:val="640"/>
          <w:marRight w:val="0"/>
          <w:marTop w:val="0"/>
          <w:marBottom w:val="0"/>
          <w:divBdr>
            <w:top w:val="none" w:sz="0" w:space="0" w:color="auto"/>
            <w:left w:val="none" w:sz="0" w:space="0" w:color="auto"/>
            <w:bottom w:val="none" w:sz="0" w:space="0" w:color="auto"/>
            <w:right w:val="none" w:sz="0" w:space="0" w:color="auto"/>
          </w:divBdr>
        </w:div>
        <w:div w:id="480075181">
          <w:marLeft w:val="640"/>
          <w:marRight w:val="0"/>
          <w:marTop w:val="0"/>
          <w:marBottom w:val="0"/>
          <w:divBdr>
            <w:top w:val="none" w:sz="0" w:space="0" w:color="auto"/>
            <w:left w:val="none" w:sz="0" w:space="0" w:color="auto"/>
            <w:bottom w:val="none" w:sz="0" w:space="0" w:color="auto"/>
            <w:right w:val="none" w:sz="0" w:space="0" w:color="auto"/>
          </w:divBdr>
        </w:div>
        <w:div w:id="579869803">
          <w:marLeft w:val="640"/>
          <w:marRight w:val="0"/>
          <w:marTop w:val="0"/>
          <w:marBottom w:val="0"/>
          <w:divBdr>
            <w:top w:val="none" w:sz="0" w:space="0" w:color="auto"/>
            <w:left w:val="none" w:sz="0" w:space="0" w:color="auto"/>
            <w:bottom w:val="none" w:sz="0" w:space="0" w:color="auto"/>
            <w:right w:val="none" w:sz="0" w:space="0" w:color="auto"/>
          </w:divBdr>
        </w:div>
        <w:div w:id="594900635">
          <w:marLeft w:val="640"/>
          <w:marRight w:val="0"/>
          <w:marTop w:val="0"/>
          <w:marBottom w:val="0"/>
          <w:divBdr>
            <w:top w:val="none" w:sz="0" w:space="0" w:color="auto"/>
            <w:left w:val="none" w:sz="0" w:space="0" w:color="auto"/>
            <w:bottom w:val="none" w:sz="0" w:space="0" w:color="auto"/>
            <w:right w:val="none" w:sz="0" w:space="0" w:color="auto"/>
          </w:divBdr>
        </w:div>
        <w:div w:id="631323504">
          <w:marLeft w:val="640"/>
          <w:marRight w:val="0"/>
          <w:marTop w:val="0"/>
          <w:marBottom w:val="0"/>
          <w:divBdr>
            <w:top w:val="none" w:sz="0" w:space="0" w:color="auto"/>
            <w:left w:val="none" w:sz="0" w:space="0" w:color="auto"/>
            <w:bottom w:val="none" w:sz="0" w:space="0" w:color="auto"/>
            <w:right w:val="none" w:sz="0" w:space="0" w:color="auto"/>
          </w:divBdr>
        </w:div>
        <w:div w:id="662902324">
          <w:marLeft w:val="640"/>
          <w:marRight w:val="0"/>
          <w:marTop w:val="0"/>
          <w:marBottom w:val="0"/>
          <w:divBdr>
            <w:top w:val="none" w:sz="0" w:space="0" w:color="auto"/>
            <w:left w:val="none" w:sz="0" w:space="0" w:color="auto"/>
            <w:bottom w:val="none" w:sz="0" w:space="0" w:color="auto"/>
            <w:right w:val="none" w:sz="0" w:space="0" w:color="auto"/>
          </w:divBdr>
        </w:div>
        <w:div w:id="670523195">
          <w:marLeft w:val="640"/>
          <w:marRight w:val="0"/>
          <w:marTop w:val="0"/>
          <w:marBottom w:val="0"/>
          <w:divBdr>
            <w:top w:val="none" w:sz="0" w:space="0" w:color="auto"/>
            <w:left w:val="none" w:sz="0" w:space="0" w:color="auto"/>
            <w:bottom w:val="none" w:sz="0" w:space="0" w:color="auto"/>
            <w:right w:val="none" w:sz="0" w:space="0" w:color="auto"/>
          </w:divBdr>
        </w:div>
        <w:div w:id="687291465">
          <w:marLeft w:val="640"/>
          <w:marRight w:val="0"/>
          <w:marTop w:val="0"/>
          <w:marBottom w:val="0"/>
          <w:divBdr>
            <w:top w:val="none" w:sz="0" w:space="0" w:color="auto"/>
            <w:left w:val="none" w:sz="0" w:space="0" w:color="auto"/>
            <w:bottom w:val="none" w:sz="0" w:space="0" w:color="auto"/>
            <w:right w:val="none" w:sz="0" w:space="0" w:color="auto"/>
          </w:divBdr>
        </w:div>
        <w:div w:id="704988341">
          <w:marLeft w:val="640"/>
          <w:marRight w:val="0"/>
          <w:marTop w:val="0"/>
          <w:marBottom w:val="0"/>
          <w:divBdr>
            <w:top w:val="none" w:sz="0" w:space="0" w:color="auto"/>
            <w:left w:val="none" w:sz="0" w:space="0" w:color="auto"/>
            <w:bottom w:val="none" w:sz="0" w:space="0" w:color="auto"/>
            <w:right w:val="none" w:sz="0" w:space="0" w:color="auto"/>
          </w:divBdr>
        </w:div>
        <w:div w:id="708146397">
          <w:marLeft w:val="640"/>
          <w:marRight w:val="0"/>
          <w:marTop w:val="0"/>
          <w:marBottom w:val="0"/>
          <w:divBdr>
            <w:top w:val="none" w:sz="0" w:space="0" w:color="auto"/>
            <w:left w:val="none" w:sz="0" w:space="0" w:color="auto"/>
            <w:bottom w:val="none" w:sz="0" w:space="0" w:color="auto"/>
            <w:right w:val="none" w:sz="0" w:space="0" w:color="auto"/>
          </w:divBdr>
        </w:div>
        <w:div w:id="788208414">
          <w:marLeft w:val="640"/>
          <w:marRight w:val="0"/>
          <w:marTop w:val="0"/>
          <w:marBottom w:val="0"/>
          <w:divBdr>
            <w:top w:val="none" w:sz="0" w:space="0" w:color="auto"/>
            <w:left w:val="none" w:sz="0" w:space="0" w:color="auto"/>
            <w:bottom w:val="none" w:sz="0" w:space="0" w:color="auto"/>
            <w:right w:val="none" w:sz="0" w:space="0" w:color="auto"/>
          </w:divBdr>
        </w:div>
        <w:div w:id="816923438">
          <w:marLeft w:val="640"/>
          <w:marRight w:val="0"/>
          <w:marTop w:val="0"/>
          <w:marBottom w:val="0"/>
          <w:divBdr>
            <w:top w:val="none" w:sz="0" w:space="0" w:color="auto"/>
            <w:left w:val="none" w:sz="0" w:space="0" w:color="auto"/>
            <w:bottom w:val="none" w:sz="0" w:space="0" w:color="auto"/>
            <w:right w:val="none" w:sz="0" w:space="0" w:color="auto"/>
          </w:divBdr>
        </w:div>
        <w:div w:id="854223052">
          <w:marLeft w:val="640"/>
          <w:marRight w:val="0"/>
          <w:marTop w:val="0"/>
          <w:marBottom w:val="0"/>
          <w:divBdr>
            <w:top w:val="none" w:sz="0" w:space="0" w:color="auto"/>
            <w:left w:val="none" w:sz="0" w:space="0" w:color="auto"/>
            <w:bottom w:val="none" w:sz="0" w:space="0" w:color="auto"/>
            <w:right w:val="none" w:sz="0" w:space="0" w:color="auto"/>
          </w:divBdr>
        </w:div>
        <w:div w:id="873005554">
          <w:marLeft w:val="640"/>
          <w:marRight w:val="0"/>
          <w:marTop w:val="0"/>
          <w:marBottom w:val="0"/>
          <w:divBdr>
            <w:top w:val="none" w:sz="0" w:space="0" w:color="auto"/>
            <w:left w:val="none" w:sz="0" w:space="0" w:color="auto"/>
            <w:bottom w:val="none" w:sz="0" w:space="0" w:color="auto"/>
            <w:right w:val="none" w:sz="0" w:space="0" w:color="auto"/>
          </w:divBdr>
        </w:div>
        <w:div w:id="880672958">
          <w:marLeft w:val="640"/>
          <w:marRight w:val="0"/>
          <w:marTop w:val="0"/>
          <w:marBottom w:val="0"/>
          <w:divBdr>
            <w:top w:val="none" w:sz="0" w:space="0" w:color="auto"/>
            <w:left w:val="none" w:sz="0" w:space="0" w:color="auto"/>
            <w:bottom w:val="none" w:sz="0" w:space="0" w:color="auto"/>
            <w:right w:val="none" w:sz="0" w:space="0" w:color="auto"/>
          </w:divBdr>
        </w:div>
        <w:div w:id="925265146">
          <w:marLeft w:val="640"/>
          <w:marRight w:val="0"/>
          <w:marTop w:val="0"/>
          <w:marBottom w:val="0"/>
          <w:divBdr>
            <w:top w:val="none" w:sz="0" w:space="0" w:color="auto"/>
            <w:left w:val="none" w:sz="0" w:space="0" w:color="auto"/>
            <w:bottom w:val="none" w:sz="0" w:space="0" w:color="auto"/>
            <w:right w:val="none" w:sz="0" w:space="0" w:color="auto"/>
          </w:divBdr>
        </w:div>
        <w:div w:id="978268008">
          <w:marLeft w:val="640"/>
          <w:marRight w:val="0"/>
          <w:marTop w:val="0"/>
          <w:marBottom w:val="0"/>
          <w:divBdr>
            <w:top w:val="none" w:sz="0" w:space="0" w:color="auto"/>
            <w:left w:val="none" w:sz="0" w:space="0" w:color="auto"/>
            <w:bottom w:val="none" w:sz="0" w:space="0" w:color="auto"/>
            <w:right w:val="none" w:sz="0" w:space="0" w:color="auto"/>
          </w:divBdr>
        </w:div>
        <w:div w:id="1002318099">
          <w:marLeft w:val="640"/>
          <w:marRight w:val="0"/>
          <w:marTop w:val="0"/>
          <w:marBottom w:val="0"/>
          <w:divBdr>
            <w:top w:val="none" w:sz="0" w:space="0" w:color="auto"/>
            <w:left w:val="none" w:sz="0" w:space="0" w:color="auto"/>
            <w:bottom w:val="none" w:sz="0" w:space="0" w:color="auto"/>
            <w:right w:val="none" w:sz="0" w:space="0" w:color="auto"/>
          </w:divBdr>
        </w:div>
        <w:div w:id="1050491737">
          <w:marLeft w:val="640"/>
          <w:marRight w:val="0"/>
          <w:marTop w:val="0"/>
          <w:marBottom w:val="0"/>
          <w:divBdr>
            <w:top w:val="none" w:sz="0" w:space="0" w:color="auto"/>
            <w:left w:val="none" w:sz="0" w:space="0" w:color="auto"/>
            <w:bottom w:val="none" w:sz="0" w:space="0" w:color="auto"/>
            <w:right w:val="none" w:sz="0" w:space="0" w:color="auto"/>
          </w:divBdr>
        </w:div>
        <w:div w:id="1058237517">
          <w:marLeft w:val="640"/>
          <w:marRight w:val="0"/>
          <w:marTop w:val="0"/>
          <w:marBottom w:val="0"/>
          <w:divBdr>
            <w:top w:val="none" w:sz="0" w:space="0" w:color="auto"/>
            <w:left w:val="none" w:sz="0" w:space="0" w:color="auto"/>
            <w:bottom w:val="none" w:sz="0" w:space="0" w:color="auto"/>
            <w:right w:val="none" w:sz="0" w:space="0" w:color="auto"/>
          </w:divBdr>
        </w:div>
        <w:div w:id="1091895987">
          <w:marLeft w:val="640"/>
          <w:marRight w:val="0"/>
          <w:marTop w:val="0"/>
          <w:marBottom w:val="0"/>
          <w:divBdr>
            <w:top w:val="none" w:sz="0" w:space="0" w:color="auto"/>
            <w:left w:val="none" w:sz="0" w:space="0" w:color="auto"/>
            <w:bottom w:val="none" w:sz="0" w:space="0" w:color="auto"/>
            <w:right w:val="none" w:sz="0" w:space="0" w:color="auto"/>
          </w:divBdr>
        </w:div>
        <w:div w:id="1103066651">
          <w:marLeft w:val="640"/>
          <w:marRight w:val="0"/>
          <w:marTop w:val="0"/>
          <w:marBottom w:val="0"/>
          <w:divBdr>
            <w:top w:val="none" w:sz="0" w:space="0" w:color="auto"/>
            <w:left w:val="none" w:sz="0" w:space="0" w:color="auto"/>
            <w:bottom w:val="none" w:sz="0" w:space="0" w:color="auto"/>
            <w:right w:val="none" w:sz="0" w:space="0" w:color="auto"/>
          </w:divBdr>
        </w:div>
        <w:div w:id="1148088358">
          <w:marLeft w:val="640"/>
          <w:marRight w:val="0"/>
          <w:marTop w:val="0"/>
          <w:marBottom w:val="0"/>
          <w:divBdr>
            <w:top w:val="none" w:sz="0" w:space="0" w:color="auto"/>
            <w:left w:val="none" w:sz="0" w:space="0" w:color="auto"/>
            <w:bottom w:val="none" w:sz="0" w:space="0" w:color="auto"/>
            <w:right w:val="none" w:sz="0" w:space="0" w:color="auto"/>
          </w:divBdr>
        </w:div>
        <w:div w:id="1196119983">
          <w:marLeft w:val="640"/>
          <w:marRight w:val="0"/>
          <w:marTop w:val="0"/>
          <w:marBottom w:val="0"/>
          <w:divBdr>
            <w:top w:val="none" w:sz="0" w:space="0" w:color="auto"/>
            <w:left w:val="none" w:sz="0" w:space="0" w:color="auto"/>
            <w:bottom w:val="none" w:sz="0" w:space="0" w:color="auto"/>
            <w:right w:val="none" w:sz="0" w:space="0" w:color="auto"/>
          </w:divBdr>
        </w:div>
        <w:div w:id="1210646691">
          <w:marLeft w:val="640"/>
          <w:marRight w:val="0"/>
          <w:marTop w:val="0"/>
          <w:marBottom w:val="0"/>
          <w:divBdr>
            <w:top w:val="none" w:sz="0" w:space="0" w:color="auto"/>
            <w:left w:val="none" w:sz="0" w:space="0" w:color="auto"/>
            <w:bottom w:val="none" w:sz="0" w:space="0" w:color="auto"/>
            <w:right w:val="none" w:sz="0" w:space="0" w:color="auto"/>
          </w:divBdr>
        </w:div>
        <w:div w:id="1214191578">
          <w:marLeft w:val="640"/>
          <w:marRight w:val="0"/>
          <w:marTop w:val="0"/>
          <w:marBottom w:val="0"/>
          <w:divBdr>
            <w:top w:val="none" w:sz="0" w:space="0" w:color="auto"/>
            <w:left w:val="none" w:sz="0" w:space="0" w:color="auto"/>
            <w:bottom w:val="none" w:sz="0" w:space="0" w:color="auto"/>
            <w:right w:val="none" w:sz="0" w:space="0" w:color="auto"/>
          </w:divBdr>
        </w:div>
        <w:div w:id="1236161367">
          <w:marLeft w:val="640"/>
          <w:marRight w:val="0"/>
          <w:marTop w:val="0"/>
          <w:marBottom w:val="0"/>
          <w:divBdr>
            <w:top w:val="none" w:sz="0" w:space="0" w:color="auto"/>
            <w:left w:val="none" w:sz="0" w:space="0" w:color="auto"/>
            <w:bottom w:val="none" w:sz="0" w:space="0" w:color="auto"/>
            <w:right w:val="none" w:sz="0" w:space="0" w:color="auto"/>
          </w:divBdr>
        </w:div>
        <w:div w:id="1288197182">
          <w:marLeft w:val="640"/>
          <w:marRight w:val="0"/>
          <w:marTop w:val="0"/>
          <w:marBottom w:val="0"/>
          <w:divBdr>
            <w:top w:val="none" w:sz="0" w:space="0" w:color="auto"/>
            <w:left w:val="none" w:sz="0" w:space="0" w:color="auto"/>
            <w:bottom w:val="none" w:sz="0" w:space="0" w:color="auto"/>
            <w:right w:val="none" w:sz="0" w:space="0" w:color="auto"/>
          </w:divBdr>
        </w:div>
        <w:div w:id="1319991652">
          <w:marLeft w:val="640"/>
          <w:marRight w:val="0"/>
          <w:marTop w:val="0"/>
          <w:marBottom w:val="0"/>
          <w:divBdr>
            <w:top w:val="none" w:sz="0" w:space="0" w:color="auto"/>
            <w:left w:val="none" w:sz="0" w:space="0" w:color="auto"/>
            <w:bottom w:val="none" w:sz="0" w:space="0" w:color="auto"/>
            <w:right w:val="none" w:sz="0" w:space="0" w:color="auto"/>
          </w:divBdr>
        </w:div>
        <w:div w:id="1323965090">
          <w:marLeft w:val="640"/>
          <w:marRight w:val="0"/>
          <w:marTop w:val="0"/>
          <w:marBottom w:val="0"/>
          <w:divBdr>
            <w:top w:val="none" w:sz="0" w:space="0" w:color="auto"/>
            <w:left w:val="none" w:sz="0" w:space="0" w:color="auto"/>
            <w:bottom w:val="none" w:sz="0" w:space="0" w:color="auto"/>
            <w:right w:val="none" w:sz="0" w:space="0" w:color="auto"/>
          </w:divBdr>
        </w:div>
        <w:div w:id="1324311381">
          <w:marLeft w:val="640"/>
          <w:marRight w:val="0"/>
          <w:marTop w:val="0"/>
          <w:marBottom w:val="0"/>
          <w:divBdr>
            <w:top w:val="none" w:sz="0" w:space="0" w:color="auto"/>
            <w:left w:val="none" w:sz="0" w:space="0" w:color="auto"/>
            <w:bottom w:val="none" w:sz="0" w:space="0" w:color="auto"/>
            <w:right w:val="none" w:sz="0" w:space="0" w:color="auto"/>
          </w:divBdr>
        </w:div>
        <w:div w:id="1346592359">
          <w:marLeft w:val="640"/>
          <w:marRight w:val="0"/>
          <w:marTop w:val="0"/>
          <w:marBottom w:val="0"/>
          <w:divBdr>
            <w:top w:val="none" w:sz="0" w:space="0" w:color="auto"/>
            <w:left w:val="none" w:sz="0" w:space="0" w:color="auto"/>
            <w:bottom w:val="none" w:sz="0" w:space="0" w:color="auto"/>
            <w:right w:val="none" w:sz="0" w:space="0" w:color="auto"/>
          </w:divBdr>
        </w:div>
        <w:div w:id="1347289296">
          <w:marLeft w:val="640"/>
          <w:marRight w:val="0"/>
          <w:marTop w:val="0"/>
          <w:marBottom w:val="0"/>
          <w:divBdr>
            <w:top w:val="none" w:sz="0" w:space="0" w:color="auto"/>
            <w:left w:val="none" w:sz="0" w:space="0" w:color="auto"/>
            <w:bottom w:val="none" w:sz="0" w:space="0" w:color="auto"/>
            <w:right w:val="none" w:sz="0" w:space="0" w:color="auto"/>
          </w:divBdr>
        </w:div>
        <w:div w:id="1412502619">
          <w:marLeft w:val="640"/>
          <w:marRight w:val="0"/>
          <w:marTop w:val="0"/>
          <w:marBottom w:val="0"/>
          <w:divBdr>
            <w:top w:val="none" w:sz="0" w:space="0" w:color="auto"/>
            <w:left w:val="none" w:sz="0" w:space="0" w:color="auto"/>
            <w:bottom w:val="none" w:sz="0" w:space="0" w:color="auto"/>
            <w:right w:val="none" w:sz="0" w:space="0" w:color="auto"/>
          </w:divBdr>
        </w:div>
        <w:div w:id="1417092969">
          <w:marLeft w:val="640"/>
          <w:marRight w:val="0"/>
          <w:marTop w:val="0"/>
          <w:marBottom w:val="0"/>
          <w:divBdr>
            <w:top w:val="none" w:sz="0" w:space="0" w:color="auto"/>
            <w:left w:val="none" w:sz="0" w:space="0" w:color="auto"/>
            <w:bottom w:val="none" w:sz="0" w:space="0" w:color="auto"/>
            <w:right w:val="none" w:sz="0" w:space="0" w:color="auto"/>
          </w:divBdr>
        </w:div>
        <w:div w:id="1512724700">
          <w:marLeft w:val="640"/>
          <w:marRight w:val="0"/>
          <w:marTop w:val="0"/>
          <w:marBottom w:val="0"/>
          <w:divBdr>
            <w:top w:val="none" w:sz="0" w:space="0" w:color="auto"/>
            <w:left w:val="none" w:sz="0" w:space="0" w:color="auto"/>
            <w:bottom w:val="none" w:sz="0" w:space="0" w:color="auto"/>
            <w:right w:val="none" w:sz="0" w:space="0" w:color="auto"/>
          </w:divBdr>
        </w:div>
        <w:div w:id="1521510601">
          <w:marLeft w:val="640"/>
          <w:marRight w:val="0"/>
          <w:marTop w:val="0"/>
          <w:marBottom w:val="0"/>
          <w:divBdr>
            <w:top w:val="none" w:sz="0" w:space="0" w:color="auto"/>
            <w:left w:val="none" w:sz="0" w:space="0" w:color="auto"/>
            <w:bottom w:val="none" w:sz="0" w:space="0" w:color="auto"/>
            <w:right w:val="none" w:sz="0" w:space="0" w:color="auto"/>
          </w:divBdr>
        </w:div>
        <w:div w:id="1609117536">
          <w:marLeft w:val="640"/>
          <w:marRight w:val="0"/>
          <w:marTop w:val="0"/>
          <w:marBottom w:val="0"/>
          <w:divBdr>
            <w:top w:val="none" w:sz="0" w:space="0" w:color="auto"/>
            <w:left w:val="none" w:sz="0" w:space="0" w:color="auto"/>
            <w:bottom w:val="none" w:sz="0" w:space="0" w:color="auto"/>
            <w:right w:val="none" w:sz="0" w:space="0" w:color="auto"/>
          </w:divBdr>
        </w:div>
        <w:div w:id="1615674246">
          <w:marLeft w:val="640"/>
          <w:marRight w:val="0"/>
          <w:marTop w:val="0"/>
          <w:marBottom w:val="0"/>
          <w:divBdr>
            <w:top w:val="none" w:sz="0" w:space="0" w:color="auto"/>
            <w:left w:val="none" w:sz="0" w:space="0" w:color="auto"/>
            <w:bottom w:val="none" w:sz="0" w:space="0" w:color="auto"/>
            <w:right w:val="none" w:sz="0" w:space="0" w:color="auto"/>
          </w:divBdr>
        </w:div>
        <w:div w:id="1636714271">
          <w:marLeft w:val="640"/>
          <w:marRight w:val="0"/>
          <w:marTop w:val="0"/>
          <w:marBottom w:val="0"/>
          <w:divBdr>
            <w:top w:val="none" w:sz="0" w:space="0" w:color="auto"/>
            <w:left w:val="none" w:sz="0" w:space="0" w:color="auto"/>
            <w:bottom w:val="none" w:sz="0" w:space="0" w:color="auto"/>
            <w:right w:val="none" w:sz="0" w:space="0" w:color="auto"/>
          </w:divBdr>
        </w:div>
        <w:div w:id="1668941262">
          <w:marLeft w:val="640"/>
          <w:marRight w:val="0"/>
          <w:marTop w:val="0"/>
          <w:marBottom w:val="0"/>
          <w:divBdr>
            <w:top w:val="none" w:sz="0" w:space="0" w:color="auto"/>
            <w:left w:val="none" w:sz="0" w:space="0" w:color="auto"/>
            <w:bottom w:val="none" w:sz="0" w:space="0" w:color="auto"/>
            <w:right w:val="none" w:sz="0" w:space="0" w:color="auto"/>
          </w:divBdr>
        </w:div>
        <w:div w:id="1676153500">
          <w:marLeft w:val="640"/>
          <w:marRight w:val="0"/>
          <w:marTop w:val="0"/>
          <w:marBottom w:val="0"/>
          <w:divBdr>
            <w:top w:val="none" w:sz="0" w:space="0" w:color="auto"/>
            <w:left w:val="none" w:sz="0" w:space="0" w:color="auto"/>
            <w:bottom w:val="none" w:sz="0" w:space="0" w:color="auto"/>
            <w:right w:val="none" w:sz="0" w:space="0" w:color="auto"/>
          </w:divBdr>
        </w:div>
        <w:div w:id="1702121383">
          <w:marLeft w:val="640"/>
          <w:marRight w:val="0"/>
          <w:marTop w:val="0"/>
          <w:marBottom w:val="0"/>
          <w:divBdr>
            <w:top w:val="none" w:sz="0" w:space="0" w:color="auto"/>
            <w:left w:val="none" w:sz="0" w:space="0" w:color="auto"/>
            <w:bottom w:val="none" w:sz="0" w:space="0" w:color="auto"/>
            <w:right w:val="none" w:sz="0" w:space="0" w:color="auto"/>
          </w:divBdr>
        </w:div>
        <w:div w:id="1720933150">
          <w:marLeft w:val="640"/>
          <w:marRight w:val="0"/>
          <w:marTop w:val="0"/>
          <w:marBottom w:val="0"/>
          <w:divBdr>
            <w:top w:val="none" w:sz="0" w:space="0" w:color="auto"/>
            <w:left w:val="none" w:sz="0" w:space="0" w:color="auto"/>
            <w:bottom w:val="none" w:sz="0" w:space="0" w:color="auto"/>
            <w:right w:val="none" w:sz="0" w:space="0" w:color="auto"/>
          </w:divBdr>
        </w:div>
        <w:div w:id="1730493682">
          <w:marLeft w:val="640"/>
          <w:marRight w:val="0"/>
          <w:marTop w:val="0"/>
          <w:marBottom w:val="0"/>
          <w:divBdr>
            <w:top w:val="none" w:sz="0" w:space="0" w:color="auto"/>
            <w:left w:val="none" w:sz="0" w:space="0" w:color="auto"/>
            <w:bottom w:val="none" w:sz="0" w:space="0" w:color="auto"/>
            <w:right w:val="none" w:sz="0" w:space="0" w:color="auto"/>
          </w:divBdr>
        </w:div>
        <w:div w:id="1757750108">
          <w:marLeft w:val="640"/>
          <w:marRight w:val="0"/>
          <w:marTop w:val="0"/>
          <w:marBottom w:val="0"/>
          <w:divBdr>
            <w:top w:val="none" w:sz="0" w:space="0" w:color="auto"/>
            <w:left w:val="none" w:sz="0" w:space="0" w:color="auto"/>
            <w:bottom w:val="none" w:sz="0" w:space="0" w:color="auto"/>
            <w:right w:val="none" w:sz="0" w:space="0" w:color="auto"/>
          </w:divBdr>
        </w:div>
        <w:div w:id="1758402102">
          <w:marLeft w:val="640"/>
          <w:marRight w:val="0"/>
          <w:marTop w:val="0"/>
          <w:marBottom w:val="0"/>
          <w:divBdr>
            <w:top w:val="none" w:sz="0" w:space="0" w:color="auto"/>
            <w:left w:val="none" w:sz="0" w:space="0" w:color="auto"/>
            <w:bottom w:val="none" w:sz="0" w:space="0" w:color="auto"/>
            <w:right w:val="none" w:sz="0" w:space="0" w:color="auto"/>
          </w:divBdr>
        </w:div>
        <w:div w:id="1758597411">
          <w:marLeft w:val="640"/>
          <w:marRight w:val="0"/>
          <w:marTop w:val="0"/>
          <w:marBottom w:val="0"/>
          <w:divBdr>
            <w:top w:val="none" w:sz="0" w:space="0" w:color="auto"/>
            <w:left w:val="none" w:sz="0" w:space="0" w:color="auto"/>
            <w:bottom w:val="none" w:sz="0" w:space="0" w:color="auto"/>
            <w:right w:val="none" w:sz="0" w:space="0" w:color="auto"/>
          </w:divBdr>
        </w:div>
        <w:div w:id="1781533818">
          <w:marLeft w:val="640"/>
          <w:marRight w:val="0"/>
          <w:marTop w:val="0"/>
          <w:marBottom w:val="0"/>
          <w:divBdr>
            <w:top w:val="none" w:sz="0" w:space="0" w:color="auto"/>
            <w:left w:val="none" w:sz="0" w:space="0" w:color="auto"/>
            <w:bottom w:val="none" w:sz="0" w:space="0" w:color="auto"/>
            <w:right w:val="none" w:sz="0" w:space="0" w:color="auto"/>
          </w:divBdr>
        </w:div>
        <w:div w:id="1789470455">
          <w:marLeft w:val="640"/>
          <w:marRight w:val="0"/>
          <w:marTop w:val="0"/>
          <w:marBottom w:val="0"/>
          <w:divBdr>
            <w:top w:val="none" w:sz="0" w:space="0" w:color="auto"/>
            <w:left w:val="none" w:sz="0" w:space="0" w:color="auto"/>
            <w:bottom w:val="none" w:sz="0" w:space="0" w:color="auto"/>
            <w:right w:val="none" w:sz="0" w:space="0" w:color="auto"/>
          </w:divBdr>
        </w:div>
        <w:div w:id="1855880741">
          <w:marLeft w:val="640"/>
          <w:marRight w:val="0"/>
          <w:marTop w:val="0"/>
          <w:marBottom w:val="0"/>
          <w:divBdr>
            <w:top w:val="none" w:sz="0" w:space="0" w:color="auto"/>
            <w:left w:val="none" w:sz="0" w:space="0" w:color="auto"/>
            <w:bottom w:val="none" w:sz="0" w:space="0" w:color="auto"/>
            <w:right w:val="none" w:sz="0" w:space="0" w:color="auto"/>
          </w:divBdr>
        </w:div>
        <w:div w:id="1866745455">
          <w:marLeft w:val="640"/>
          <w:marRight w:val="0"/>
          <w:marTop w:val="0"/>
          <w:marBottom w:val="0"/>
          <w:divBdr>
            <w:top w:val="none" w:sz="0" w:space="0" w:color="auto"/>
            <w:left w:val="none" w:sz="0" w:space="0" w:color="auto"/>
            <w:bottom w:val="none" w:sz="0" w:space="0" w:color="auto"/>
            <w:right w:val="none" w:sz="0" w:space="0" w:color="auto"/>
          </w:divBdr>
        </w:div>
        <w:div w:id="1910967681">
          <w:marLeft w:val="640"/>
          <w:marRight w:val="0"/>
          <w:marTop w:val="0"/>
          <w:marBottom w:val="0"/>
          <w:divBdr>
            <w:top w:val="none" w:sz="0" w:space="0" w:color="auto"/>
            <w:left w:val="none" w:sz="0" w:space="0" w:color="auto"/>
            <w:bottom w:val="none" w:sz="0" w:space="0" w:color="auto"/>
            <w:right w:val="none" w:sz="0" w:space="0" w:color="auto"/>
          </w:divBdr>
        </w:div>
        <w:div w:id="1912345520">
          <w:marLeft w:val="640"/>
          <w:marRight w:val="0"/>
          <w:marTop w:val="0"/>
          <w:marBottom w:val="0"/>
          <w:divBdr>
            <w:top w:val="none" w:sz="0" w:space="0" w:color="auto"/>
            <w:left w:val="none" w:sz="0" w:space="0" w:color="auto"/>
            <w:bottom w:val="none" w:sz="0" w:space="0" w:color="auto"/>
            <w:right w:val="none" w:sz="0" w:space="0" w:color="auto"/>
          </w:divBdr>
        </w:div>
        <w:div w:id="1913730009">
          <w:marLeft w:val="640"/>
          <w:marRight w:val="0"/>
          <w:marTop w:val="0"/>
          <w:marBottom w:val="0"/>
          <w:divBdr>
            <w:top w:val="none" w:sz="0" w:space="0" w:color="auto"/>
            <w:left w:val="none" w:sz="0" w:space="0" w:color="auto"/>
            <w:bottom w:val="none" w:sz="0" w:space="0" w:color="auto"/>
            <w:right w:val="none" w:sz="0" w:space="0" w:color="auto"/>
          </w:divBdr>
        </w:div>
        <w:div w:id="1938323205">
          <w:marLeft w:val="640"/>
          <w:marRight w:val="0"/>
          <w:marTop w:val="0"/>
          <w:marBottom w:val="0"/>
          <w:divBdr>
            <w:top w:val="none" w:sz="0" w:space="0" w:color="auto"/>
            <w:left w:val="none" w:sz="0" w:space="0" w:color="auto"/>
            <w:bottom w:val="none" w:sz="0" w:space="0" w:color="auto"/>
            <w:right w:val="none" w:sz="0" w:space="0" w:color="auto"/>
          </w:divBdr>
        </w:div>
        <w:div w:id="1945140639">
          <w:marLeft w:val="640"/>
          <w:marRight w:val="0"/>
          <w:marTop w:val="0"/>
          <w:marBottom w:val="0"/>
          <w:divBdr>
            <w:top w:val="none" w:sz="0" w:space="0" w:color="auto"/>
            <w:left w:val="none" w:sz="0" w:space="0" w:color="auto"/>
            <w:bottom w:val="none" w:sz="0" w:space="0" w:color="auto"/>
            <w:right w:val="none" w:sz="0" w:space="0" w:color="auto"/>
          </w:divBdr>
        </w:div>
        <w:div w:id="1964967925">
          <w:marLeft w:val="640"/>
          <w:marRight w:val="0"/>
          <w:marTop w:val="0"/>
          <w:marBottom w:val="0"/>
          <w:divBdr>
            <w:top w:val="none" w:sz="0" w:space="0" w:color="auto"/>
            <w:left w:val="none" w:sz="0" w:space="0" w:color="auto"/>
            <w:bottom w:val="none" w:sz="0" w:space="0" w:color="auto"/>
            <w:right w:val="none" w:sz="0" w:space="0" w:color="auto"/>
          </w:divBdr>
        </w:div>
        <w:div w:id="1986737858">
          <w:marLeft w:val="640"/>
          <w:marRight w:val="0"/>
          <w:marTop w:val="0"/>
          <w:marBottom w:val="0"/>
          <w:divBdr>
            <w:top w:val="none" w:sz="0" w:space="0" w:color="auto"/>
            <w:left w:val="none" w:sz="0" w:space="0" w:color="auto"/>
            <w:bottom w:val="none" w:sz="0" w:space="0" w:color="auto"/>
            <w:right w:val="none" w:sz="0" w:space="0" w:color="auto"/>
          </w:divBdr>
        </w:div>
        <w:div w:id="2036341896">
          <w:marLeft w:val="640"/>
          <w:marRight w:val="0"/>
          <w:marTop w:val="0"/>
          <w:marBottom w:val="0"/>
          <w:divBdr>
            <w:top w:val="none" w:sz="0" w:space="0" w:color="auto"/>
            <w:left w:val="none" w:sz="0" w:space="0" w:color="auto"/>
            <w:bottom w:val="none" w:sz="0" w:space="0" w:color="auto"/>
            <w:right w:val="none" w:sz="0" w:space="0" w:color="auto"/>
          </w:divBdr>
        </w:div>
        <w:div w:id="2050300699">
          <w:marLeft w:val="640"/>
          <w:marRight w:val="0"/>
          <w:marTop w:val="0"/>
          <w:marBottom w:val="0"/>
          <w:divBdr>
            <w:top w:val="none" w:sz="0" w:space="0" w:color="auto"/>
            <w:left w:val="none" w:sz="0" w:space="0" w:color="auto"/>
            <w:bottom w:val="none" w:sz="0" w:space="0" w:color="auto"/>
            <w:right w:val="none" w:sz="0" w:space="0" w:color="auto"/>
          </w:divBdr>
        </w:div>
        <w:div w:id="2061049504">
          <w:marLeft w:val="640"/>
          <w:marRight w:val="0"/>
          <w:marTop w:val="0"/>
          <w:marBottom w:val="0"/>
          <w:divBdr>
            <w:top w:val="none" w:sz="0" w:space="0" w:color="auto"/>
            <w:left w:val="none" w:sz="0" w:space="0" w:color="auto"/>
            <w:bottom w:val="none" w:sz="0" w:space="0" w:color="auto"/>
            <w:right w:val="none" w:sz="0" w:space="0" w:color="auto"/>
          </w:divBdr>
        </w:div>
        <w:div w:id="2106411888">
          <w:marLeft w:val="640"/>
          <w:marRight w:val="0"/>
          <w:marTop w:val="0"/>
          <w:marBottom w:val="0"/>
          <w:divBdr>
            <w:top w:val="none" w:sz="0" w:space="0" w:color="auto"/>
            <w:left w:val="none" w:sz="0" w:space="0" w:color="auto"/>
            <w:bottom w:val="none" w:sz="0" w:space="0" w:color="auto"/>
            <w:right w:val="none" w:sz="0" w:space="0" w:color="auto"/>
          </w:divBdr>
        </w:div>
        <w:div w:id="2108503783">
          <w:marLeft w:val="640"/>
          <w:marRight w:val="0"/>
          <w:marTop w:val="0"/>
          <w:marBottom w:val="0"/>
          <w:divBdr>
            <w:top w:val="none" w:sz="0" w:space="0" w:color="auto"/>
            <w:left w:val="none" w:sz="0" w:space="0" w:color="auto"/>
            <w:bottom w:val="none" w:sz="0" w:space="0" w:color="auto"/>
            <w:right w:val="none" w:sz="0" w:space="0" w:color="auto"/>
          </w:divBdr>
        </w:div>
      </w:divsChild>
    </w:div>
    <w:div w:id="1973975709">
      <w:bodyDiv w:val="1"/>
      <w:marLeft w:val="0"/>
      <w:marRight w:val="0"/>
      <w:marTop w:val="0"/>
      <w:marBottom w:val="0"/>
      <w:divBdr>
        <w:top w:val="none" w:sz="0" w:space="0" w:color="auto"/>
        <w:left w:val="none" w:sz="0" w:space="0" w:color="auto"/>
        <w:bottom w:val="none" w:sz="0" w:space="0" w:color="auto"/>
        <w:right w:val="none" w:sz="0" w:space="0" w:color="auto"/>
      </w:divBdr>
      <w:divsChild>
        <w:div w:id="20203277">
          <w:marLeft w:val="640"/>
          <w:marRight w:val="0"/>
          <w:marTop w:val="0"/>
          <w:marBottom w:val="0"/>
          <w:divBdr>
            <w:top w:val="none" w:sz="0" w:space="0" w:color="auto"/>
            <w:left w:val="none" w:sz="0" w:space="0" w:color="auto"/>
            <w:bottom w:val="none" w:sz="0" w:space="0" w:color="auto"/>
            <w:right w:val="none" w:sz="0" w:space="0" w:color="auto"/>
          </w:divBdr>
        </w:div>
        <w:div w:id="91634690">
          <w:marLeft w:val="640"/>
          <w:marRight w:val="0"/>
          <w:marTop w:val="0"/>
          <w:marBottom w:val="0"/>
          <w:divBdr>
            <w:top w:val="none" w:sz="0" w:space="0" w:color="auto"/>
            <w:left w:val="none" w:sz="0" w:space="0" w:color="auto"/>
            <w:bottom w:val="none" w:sz="0" w:space="0" w:color="auto"/>
            <w:right w:val="none" w:sz="0" w:space="0" w:color="auto"/>
          </w:divBdr>
        </w:div>
        <w:div w:id="115873521">
          <w:marLeft w:val="640"/>
          <w:marRight w:val="0"/>
          <w:marTop w:val="0"/>
          <w:marBottom w:val="0"/>
          <w:divBdr>
            <w:top w:val="none" w:sz="0" w:space="0" w:color="auto"/>
            <w:left w:val="none" w:sz="0" w:space="0" w:color="auto"/>
            <w:bottom w:val="none" w:sz="0" w:space="0" w:color="auto"/>
            <w:right w:val="none" w:sz="0" w:space="0" w:color="auto"/>
          </w:divBdr>
        </w:div>
        <w:div w:id="149947972">
          <w:marLeft w:val="640"/>
          <w:marRight w:val="0"/>
          <w:marTop w:val="0"/>
          <w:marBottom w:val="0"/>
          <w:divBdr>
            <w:top w:val="none" w:sz="0" w:space="0" w:color="auto"/>
            <w:left w:val="none" w:sz="0" w:space="0" w:color="auto"/>
            <w:bottom w:val="none" w:sz="0" w:space="0" w:color="auto"/>
            <w:right w:val="none" w:sz="0" w:space="0" w:color="auto"/>
          </w:divBdr>
        </w:div>
        <w:div w:id="175074015">
          <w:marLeft w:val="640"/>
          <w:marRight w:val="0"/>
          <w:marTop w:val="0"/>
          <w:marBottom w:val="0"/>
          <w:divBdr>
            <w:top w:val="none" w:sz="0" w:space="0" w:color="auto"/>
            <w:left w:val="none" w:sz="0" w:space="0" w:color="auto"/>
            <w:bottom w:val="none" w:sz="0" w:space="0" w:color="auto"/>
            <w:right w:val="none" w:sz="0" w:space="0" w:color="auto"/>
          </w:divBdr>
        </w:div>
        <w:div w:id="191723673">
          <w:marLeft w:val="640"/>
          <w:marRight w:val="0"/>
          <w:marTop w:val="0"/>
          <w:marBottom w:val="0"/>
          <w:divBdr>
            <w:top w:val="none" w:sz="0" w:space="0" w:color="auto"/>
            <w:left w:val="none" w:sz="0" w:space="0" w:color="auto"/>
            <w:bottom w:val="none" w:sz="0" w:space="0" w:color="auto"/>
            <w:right w:val="none" w:sz="0" w:space="0" w:color="auto"/>
          </w:divBdr>
        </w:div>
        <w:div w:id="247885822">
          <w:marLeft w:val="640"/>
          <w:marRight w:val="0"/>
          <w:marTop w:val="0"/>
          <w:marBottom w:val="0"/>
          <w:divBdr>
            <w:top w:val="none" w:sz="0" w:space="0" w:color="auto"/>
            <w:left w:val="none" w:sz="0" w:space="0" w:color="auto"/>
            <w:bottom w:val="none" w:sz="0" w:space="0" w:color="auto"/>
            <w:right w:val="none" w:sz="0" w:space="0" w:color="auto"/>
          </w:divBdr>
        </w:div>
        <w:div w:id="324868447">
          <w:marLeft w:val="640"/>
          <w:marRight w:val="0"/>
          <w:marTop w:val="0"/>
          <w:marBottom w:val="0"/>
          <w:divBdr>
            <w:top w:val="none" w:sz="0" w:space="0" w:color="auto"/>
            <w:left w:val="none" w:sz="0" w:space="0" w:color="auto"/>
            <w:bottom w:val="none" w:sz="0" w:space="0" w:color="auto"/>
            <w:right w:val="none" w:sz="0" w:space="0" w:color="auto"/>
          </w:divBdr>
        </w:div>
        <w:div w:id="357119322">
          <w:marLeft w:val="640"/>
          <w:marRight w:val="0"/>
          <w:marTop w:val="0"/>
          <w:marBottom w:val="0"/>
          <w:divBdr>
            <w:top w:val="none" w:sz="0" w:space="0" w:color="auto"/>
            <w:left w:val="none" w:sz="0" w:space="0" w:color="auto"/>
            <w:bottom w:val="none" w:sz="0" w:space="0" w:color="auto"/>
            <w:right w:val="none" w:sz="0" w:space="0" w:color="auto"/>
          </w:divBdr>
        </w:div>
        <w:div w:id="357391484">
          <w:marLeft w:val="640"/>
          <w:marRight w:val="0"/>
          <w:marTop w:val="0"/>
          <w:marBottom w:val="0"/>
          <w:divBdr>
            <w:top w:val="none" w:sz="0" w:space="0" w:color="auto"/>
            <w:left w:val="none" w:sz="0" w:space="0" w:color="auto"/>
            <w:bottom w:val="none" w:sz="0" w:space="0" w:color="auto"/>
            <w:right w:val="none" w:sz="0" w:space="0" w:color="auto"/>
          </w:divBdr>
        </w:div>
        <w:div w:id="428548135">
          <w:marLeft w:val="640"/>
          <w:marRight w:val="0"/>
          <w:marTop w:val="0"/>
          <w:marBottom w:val="0"/>
          <w:divBdr>
            <w:top w:val="none" w:sz="0" w:space="0" w:color="auto"/>
            <w:left w:val="none" w:sz="0" w:space="0" w:color="auto"/>
            <w:bottom w:val="none" w:sz="0" w:space="0" w:color="auto"/>
            <w:right w:val="none" w:sz="0" w:space="0" w:color="auto"/>
          </w:divBdr>
        </w:div>
        <w:div w:id="452285251">
          <w:marLeft w:val="640"/>
          <w:marRight w:val="0"/>
          <w:marTop w:val="0"/>
          <w:marBottom w:val="0"/>
          <w:divBdr>
            <w:top w:val="none" w:sz="0" w:space="0" w:color="auto"/>
            <w:left w:val="none" w:sz="0" w:space="0" w:color="auto"/>
            <w:bottom w:val="none" w:sz="0" w:space="0" w:color="auto"/>
            <w:right w:val="none" w:sz="0" w:space="0" w:color="auto"/>
          </w:divBdr>
        </w:div>
        <w:div w:id="479033906">
          <w:marLeft w:val="640"/>
          <w:marRight w:val="0"/>
          <w:marTop w:val="0"/>
          <w:marBottom w:val="0"/>
          <w:divBdr>
            <w:top w:val="none" w:sz="0" w:space="0" w:color="auto"/>
            <w:left w:val="none" w:sz="0" w:space="0" w:color="auto"/>
            <w:bottom w:val="none" w:sz="0" w:space="0" w:color="auto"/>
            <w:right w:val="none" w:sz="0" w:space="0" w:color="auto"/>
          </w:divBdr>
        </w:div>
        <w:div w:id="480780868">
          <w:marLeft w:val="640"/>
          <w:marRight w:val="0"/>
          <w:marTop w:val="0"/>
          <w:marBottom w:val="0"/>
          <w:divBdr>
            <w:top w:val="none" w:sz="0" w:space="0" w:color="auto"/>
            <w:left w:val="none" w:sz="0" w:space="0" w:color="auto"/>
            <w:bottom w:val="none" w:sz="0" w:space="0" w:color="auto"/>
            <w:right w:val="none" w:sz="0" w:space="0" w:color="auto"/>
          </w:divBdr>
        </w:div>
        <w:div w:id="490488005">
          <w:marLeft w:val="640"/>
          <w:marRight w:val="0"/>
          <w:marTop w:val="0"/>
          <w:marBottom w:val="0"/>
          <w:divBdr>
            <w:top w:val="none" w:sz="0" w:space="0" w:color="auto"/>
            <w:left w:val="none" w:sz="0" w:space="0" w:color="auto"/>
            <w:bottom w:val="none" w:sz="0" w:space="0" w:color="auto"/>
            <w:right w:val="none" w:sz="0" w:space="0" w:color="auto"/>
          </w:divBdr>
        </w:div>
        <w:div w:id="523174561">
          <w:marLeft w:val="640"/>
          <w:marRight w:val="0"/>
          <w:marTop w:val="0"/>
          <w:marBottom w:val="0"/>
          <w:divBdr>
            <w:top w:val="none" w:sz="0" w:space="0" w:color="auto"/>
            <w:left w:val="none" w:sz="0" w:space="0" w:color="auto"/>
            <w:bottom w:val="none" w:sz="0" w:space="0" w:color="auto"/>
            <w:right w:val="none" w:sz="0" w:space="0" w:color="auto"/>
          </w:divBdr>
        </w:div>
        <w:div w:id="560167307">
          <w:marLeft w:val="640"/>
          <w:marRight w:val="0"/>
          <w:marTop w:val="0"/>
          <w:marBottom w:val="0"/>
          <w:divBdr>
            <w:top w:val="none" w:sz="0" w:space="0" w:color="auto"/>
            <w:left w:val="none" w:sz="0" w:space="0" w:color="auto"/>
            <w:bottom w:val="none" w:sz="0" w:space="0" w:color="auto"/>
            <w:right w:val="none" w:sz="0" w:space="0" w:color="auto"/>
          </w:divBdr>
        </w:div>
        <w:div w:id="622807572">
          <w:marLeft w:val="640"/>
          <w:marRight w:val="0"/>
          <w:marTop w:val="0"/>
          <w:marBottom w:val="0"/>
          <w:divBdr>
            <w:top w:val="none" w:sz="0" w:space="0" w:color="auto"/>
            <w:left w:val="none" w:sz="0" w:space="0" w:color="auto"/>
            <w:bottom w:val="none" w:sz="0" w:space="0" w:color="auto"/>
            <w:right w:val="none" w:sz="0" w:space="0" w:color="auto"/>
          </w:divBdr>
        </w:div>
        <w:div w:id="629748816">
          <w:marLeft w:val="640"/>
          <w:marRight w:val="0"/>
          <w:marTop w:val="0"/>
          <w:marBottom w:val="0"/>
          <w:divBdr>
            <w:top w:val="none" w:sz="0" w:space="0" w:color="auto"/>
            <w:left w:val="none" w:sz="0" w:space="0" w:color="auto"/>
            <w:bottom w:val="none" w:sz="0" w:space="0" w:color="auto"/>
            <w:right w:val="none" w:sz="0" w:space="0" w:color="auto"/>
          </w:divBdr>
        </w:div>
        <w:div w:id="652294978">
          <w:marLeft w:val="640"/>
          <w:marRight w:val="0"/>
          <w:marTop w:val="0"/>
          <w:marBottom w:val="0"/>
          <w:divBdr>
            <w:top w:val="none" w:sz="0" w:space="0" w:color="auto"/>
            <w:left w:val="none" w:sz="0" w:space="0" w:color="auto"/>
            <w:bottom w:val="none" w:sz="0" w:space="0" w:color="auto"/>
            <w:right w:val="none" w:sz="0" w:space="0" w:color="auto"/>
          </w:divBdr>
        </w:div>
        <w:div w:id="725881077">
          <w:marLeft w:val="640"/>
          <w:marRight w:val="0"/>
          <w:marTop w:val="0"/>
          <w:marBottom w:val="0"/>
          <w:divBdr>
            <w:top w:val="none" w:sz="0" w:space="0" w:color="auto"/>
            <w:left w:val="none" w:sz="0" w:space="0" w:color="auto"/>
            <w:bottom w:val="none" w:sz="0" w:space="0" w:color="auto"/>
            <w:right w:val="none" w:sz="0" w:space="0" w:color="auto"/>
          </w:divBdr>
        </w:div>
        <w:div w:id="737558920">
          <w:marLeft w:val="640"/>
          <w:marRight w:val="0"/>
          <w:marTop w:val="0"/>
          <w:marBottom w:val="0"/>
          <w:divBdr>
            <w:top w:val="none" w:sz="0" w:space="0" w:color="auto"/>
            <w:left w:val="none" w:sz="0" w:space="0" w:color="auto"/>
            <w:bottom w:val="none" w:sz="0" w:space="0" w:color="auto"/>
            <w:right w:val="none" w:sz="0" w:space="0" w:color="auto"/>
          </w:divBdr>
        </w:div>
        <w:div w:id="739060247">
          <w:marLeft w:val="640"/>
          <w:marRight w:val="0"/>
          <w:marTop w:val="0"/>
          <w:marBottom w:val="0"/>
          <w:divBdr>
            <w:top w:val="none" w:sz="0" w:space="0" w:color="auto"/>
            <w:left w:val="none" w:sz="0" w:space="0" w:color="auto"/>
            <w:bottom w:val="none" w:sz="0" w:space="0" w:color="auto"/>
            <w:right w:val="none" w:sz="0" w:space="0" w:color="auto"/>
          </w:divBdr>
        </w:div>
        <w:div w:id="739983548">
          <w:marLeft w:val="640"/>
          <w:marRight w:val="0"/>
          <w:marTop w:val="0"/>
          <w:marBottom w:val="0"/>
          <w:divBdr>
            <w:top w:val="none" w:sz="0" w:space="0" w:color="auto"/>
            <w:left w:val="none" w:sz="0" w:space="0" w:color="auto"/>
            <w:bottom w:val="none" w:sz="0" w:space="0" w:color="auto"/>
            <w:right w:val="none" w:sz="0" w:space="0" w:color="auto"/>
          </w:divBdr>
        </w:div>
        <w:div w:id="764300820">
          <w:marLeft w:val="640"/>
          <w:marRight w:val="0"/>
          <w:marTop w:val="0"/>
          <w:marBottom w:val="0"/>
          <w:divBdr>
            <w:top w:val="none" w:sz="0" w:space="0" w:color="auto"/>
            <w:left w:val="none" w:sz="0" w:space="0" w:color="auto"/>
            <w:bottom w:val="none" w:sz="0" w:space="0" w:color="auto"/>
            <w:right w:val="none" w:sz="0" w:space="0" w:color="auto"/>
          </w:divBdr>
        </w:div>
        <w:div w:id="766660513">
          <w:marLeft w:val="640"/>
          <w:marRight w:val="0"/>
          <w:marTop w:val="0"/>
          <w:marBottom w:val="0"/>
          <w:divBdr>
            <w:top w:val="none" w:sz="0" w:space="0" w:color="auto"/>
            <w:left w:val="none" w:sz="0" w:space="0" w:color="auto"/>
            <w:bottom w:val="none" w:sz="0" w:space="0" w:color="auto"/>
            <w:right w:val="none" w:sz="0" w:space="0" w:color="auto"/>
          </w:divBdr>
        </w:div>
        <w:div w:id="845173610">
          <w:marLeft w:val="640"/>
          <w:marRight w:val="0"/>
          <w:marTop w:val="0"/>
          <w:marBottom w:val="0"/>
          <w:divBdr>
            <w:top w:val="none" w:sz="0" w:space="0" w:color="auto"/>
            <w:left w:val="none" w:sz="0" w:space="0" w:color="auto"/>
            <w:bottom w:val="none" w:sz="0" w:space="0" w:color="auto"/>
            <w:right w:val="none" w:sz="0" w:space="0" w:color="auto"/>
          </w:divBdr>
        </w:div>
        <w:div w:id="899754722">
          <w:marLeft w:val="640"/>
          <w:marRight w:val="0"/>
          <w:marTop w:val="0"/>
          <w:marBottom w:val="0"/>
          <w:divBdr>
            <w:top w:val="none" w:sz="0" w:space="0" w:color="auto"/>
            <w:left w:val="none" w:sz="0" w:space="0" w:color="auto"/>
            <w:bottom w:val="none" w:sz="0" w:space="0" w:color="auto"/>
            <w:right w:val="none" w:sz="0" w:space="0" w:color="auto"/>
          </w:divBdr>
        </w:div>
        <w:div w:id="908228306">
          <w:marLeft w:val="640"/>
          <w:marRight w:val="0"/>
          <w:marTop w:val="0"/>
          <w:marBottom w:val="0"/>
          <w:divBdr>
            <w:top w:val="none" w:sz="0" w:space="0" w:color="auto"/>
            <w:left w:val="none" w:sz="0" w:space="0" w:color="auto"/>
            <w:bottom w:val="none" w:sz="0" w:space="0" w:color="auto"/>
            <w:right w:val="none" w:sz="0" w:space="0" w:color="auto"/>
          </w:divBdr>
        </w:div>
        <w:div w:id="949552910">
          <w:marLeft w:val="640"/>
          <w:marRight w:val="0"/>
          <w:marTop w:val="0"/>
          <w:marBottom w:val="0"/>
          <w:divBdr>
            <w:top w:val="none" w:sz="0" w:space="0" w:color="auto"/>
            <w:left w:val="none" w:sz="0" w:space="0" w:color="auto"/>
            <w:bottom w:val="none" w:sz="0" w:space="0" w:color="auto"/>
            <w:right w:val="none" w:sz="0" w:space="0" w:color="auto"/>
          </w:divBdr>
        </w:div>
        <w:div w:id="955141515">
          <w:marLeft w:val="640"/>
          <w:marRight w:val="0"/>
          <w:marTop w:val="0"/>
          <w:marBottom w:val="0"/>
          <w:divBdr>
            <w:top w:val="none" w:sz="0" w:space="0" w:color="auto"/>
            <w:left w:val="none" w:sz="0" w:space="0" w:color="auto"/>
            <w:bottom w:val="none" w:sz="0" w:space="0" w:color="auto"/>
            <w:right w:val="none" w:sz="0" w:space="0" w:color="auto"/>
          </w:divBdr>
        </w:div>
        <w:div w:id="1010327324">
          <w:marLeft w:val="640"/>
          <w:marRight w:val="0"/>
          <w:marTop w:val="0"/>
          <w:marBottom w:val="0"/>
          <w:divBdr>
            <w:top w:val="none" w:sz="0" w:space="0" w:color="auto"/>
            <w:left w:val="none" w:sz="0" w:space="0" w:color="auto"/>
            <w:bottom w:val="none" w:sz="0" w:space="0" w:color="auto"/>
            <w:right w:val="none" w:sz="0" w:space="0" w:color="auto"/>
          </w:divBdr>
        </w:div>
        <w:div w:id="1014267857">
          <w:marLeft w:val="640"/>
          <w:marRight w:val="0"/>
          <w:marTop w:val="0"/>
          <w:marBottom w:val="0"/>
          <w:divBdr>
            <w:top w:val="none" w:sz="0" w:space="0" w:color="auto"/>
            <w:left w:val="none" w:sz="0" w:space="0" w:color="auto"/>
            <w:bottom w:val="none" w:sz="0" w:space="0" w:color="auto"/>
            <w:right w:val="none" w:sz="0" w:space="0" w:color="auto"/>
          </w:divBdr>
        </w:div>
        <w:div w:id="1024525572">
          <w:marLeft w:val="640"/>
          <w:marRight w:val="0"/>
          <w:marTop w:val="0"/>
          <w:marBottom w:val="0"/>
          <w:divBdr>
            <w:top w:val="none" w:sz="0" w:space="0" w:color="auto"/>
            <w:left w:val="none" w:sz="0" w:space="0" w:color="auto"/>
            <w:bottom w:val="none" w:sz="0" w:space="0" w:color="auto"/>
            <w:right w:val="none" w:sz="0" w:space="0" w:color="auto"/>
          </w:divBdr>
        </w:div>
        <w:div w:id="1025903556">
          <w:marLeft w:val="640"/>
          <w:marRight w:val="0"/>
          <w:marTop w:val="0"/>
          <w:marBottom w:val="0"/>
          <w:divBdr>
            <w:top w:val="none" w:sz="0" w:space="0" w:color="auto"/>
            <w:left w:val="none" w:sz="0" w:space="0" w:color="auto"/>
            <w:bottom w:val="none" w:sz="0" w:space="0" w:color="auto"/>
            <w:right w:val="none" w:sz="0" w:space="0" w:color="auto"/>
          </w:divBdr>
        </w:div>
        <w:div w:id="1039938226">
          <w:marLeft w:val="640"/>
          <w:marRight w:val="0"/>
          <w:marTop w:val="0"/>
          <w:marBottom w:val="0"/>
          <w:divBdr>
            <w:top w:val="none" w:sz="0" w:space="0" w:color="auto"/>
            <w:left w:val="none" w:sz="0" w:space="0" w:color="auto"/>
            <w:bottom w:val="none" w:sz="0" w:space="0" w:color="auto"/>
            <w:right w:val="none" w:sz="0" w:space="0" w:color="auto"/>
          </w:divBdr>
        </w:div>
        <w:div w:id="1075515598">
          <w:marLeft w:val="640"/>
          <w:marRight w:val="0"/>
          <w:marTop w:val="0"/>
          <w:marBottom w:val="0"/>
          <w:divBdr>
            <w:top w:val="none" w:sz="0" w:space="0" w:color="auto"/>
            <w:left w:val="none" w:sz="0" w:space="0" w:color="auto"/>
            <w:bottom w:val="none" w:sz="0" w:space="0" w:color="auto"/>
            <w:right w:val="none" w:sz="0" w:space="0" w:color="auto"/>
          </w:divBdr>
        </w:div>
        <w:div w:id="1118911086">
          <w:marLeft w:val="640"/>
          <w:marRight w:val="0"/>
          <w:marTop w:val="0"/>
          <w:marBottom w:val="0"/>
          <w:divBdr>
            <w:top w:val="none" w:sz="0" w:space="0" w:color="auto"/>
            <w:left w:val="none" w:sz="0" w:space="0" w:color="auto"/>
            <w:bottom w:val="none" w:sz="0" w:space="0" w:color="auto"/>
            <w:right w:val="none" w:sz="0" w:space="0" w:color="auto"/>
          </w:divBdr>
        </w:div>
        <w:div w:id="1145124275">
          <w:marLeft w:val="640"/>
          <w:marRight w:val="0"/>
          <w:marTop w:val="0"/>
          <w:marBottom w:val="0"/>
          <w:divBdr>
            <w:top w:val="none" w:sz="0" w:space="0" w:color="auto"/>
            <w:left w:val="none" w:sz="0" w:space="0" w:color="auto"/>
            <w:bottom w:val="none" w:sz="0" w:space="0" w:color="auto"/>
            <w:right w:val="none" w:sz="0" w:space="0" w:color="auto"/>
          </w:divBdr>
        </w:div>
        <w:div w:id="1243100349">
          <w:marLeft w:val="640"/>
          <w:marRight w:val="0"/>
          <w:marTop w:val="0"/>
          <w:marBottom w:val="0"/>
          <w:divBdr>
            <w:top w:val="none" w:sz="0" w:space="0" w:color="auto"/>
            <w:left w:val="none" w:sz="0" w:space="0" w:color="auto"/>
            <w:bottom w:val="none" w:sz="0" w:space="0" w:color="auto"/>
            <w:right w:val="none" w:sz="0" w:space="0" w:color="auto"/>
          </w:divBdr>
        </w:div>
        <w:div w:id="1254783942">
          <w:marLeft w:val="640"/>
          <w:marRight w:val="0"/>
          <w:marTop w:val="0"/>
          <w:marBottom w:val="0"/>
          <w:divBdr>
            <w:top w:val="none" w:sz="0" w:space="0" w:color="auto"/>
            <w:left w:val="none" w:sz="0" w:space="0" w:color="auto"/>
            <w:bottom w:val="none" w:sz="0" w:space="0" w:color="auto"/>
            <w:right w:val="none" w:sz="0" w:space="0" w:color="auto"/>
          </w:divBdr>
        </w:div>
        <w:div w:id="1282420688">
          <w:marLeft w:val="640"/>
          <w:marRight w:val="0"/>
          <w:marTop w:val="0"/>
          <w:marBottom w:val="0"/>
          <w:divBdr>
            <w:top w:val="none" w:sz="0" w:space="0" w:color="auto"/>
            <w:left w:val="none" w:sz="0" w:space="0" w:color="auto"/>
            <w:bottom w:val="none" w:sz="0" w:space="0" w:color="auto"/>
            <w:right w:val="none" w:sz="0" w:space="0" w:color="auto"/>
          </w:divBdr>
        </w:div>
        <w:div w:id="1282880739">
          <w:marLeft w:val="640"/>
          <w:marRight w:val="0"/>
          <w:marTop w:val="0"/>
          <w:marBottom w:val="0"/>
          <w:divBdr>
            <w:top w:val="none" w:sz="0" w:space="0" w:color="auto"/>
            <w:left w:val="none" w:sz="0" w:space="0" w:color="auto"/>
            <w:bottom w:val="none" w:sz="0" w:space="0" w:color="auto"/>
            <w:right w:val="none" w:sz="0" w:space="0" w:color="auto"/>
          </w:divBdr>
        </w:div>
        <w:div w:id="1302616713">
          <w:marLeft w:val="640"/>
          <w:marRight w:val="0"/>
          <w:marTop w:val="0"/>
          <w:marBottom w:val="0"/>
          <w:divBdr>
            <w:top w:val="none" w:sz="0" w:space="0" w:color="auto"/>
            <w:left w:val="none" w:sz="0" w:space="0" w:color="auto"/>
            <w:bottom w:val="none" w:sz="0" w:space="0" w:color="auto"/>
            <w:right w:val="none" w:sz="0" w:space="0" w:color="auto"/>
          </w:divBdr>
        </w:div>
        <w:div w:id="1371564426">
          <w:marLeft w:val="640"/>
          <w:marRight w:val="0"/>
          <w:marTop w:val="0"/>
          <w:marBottom w:val="0"/>
          <w:divBdr>
            <w:top w:val="none" w:sz="0" w:space="0" w:color="auto"/>
            <w:left w:val="none" w:sz="0" w:space="0" w:color="auto"/>
            <w:bottom w:val="none" w:sz="0" w:space="0" w:color="auto"/>
            <w:right w:val="none" w:sz="0" w:space="0" w:color="auto"/>
          </w:divBdr>
        </w:div>
        <w:div w:id="1375498116">
          <w:marLeft w:val="640"/>
          <w:marRight w:val="0"/>
          <w:marTop w:val="0"/>
          <w:marBottom w:val="0"/>
          <w:divBdr>
            <w:top w:val="none" w:sz="0" w:space="0" w:color="auto"/>
            <w:left w:val="none" w:sz="0" w:space="0" w:color="auto"/>
            <w:bottom w:val="none" w:sz="0" w:space="0" w:color="auto"/>
            <w:right w:val="none" w:sz="0" w:space="0" w:color="auto"/>
          </w:divBdr>
        </w:div>
        <w:div w:id="1411347033">
          <w:marLeft w:val="640"/>
          <w:marRight w:val="0"/>
          <w:marTop w:val="0"/>
          <w:marBottom w:val="0"/>
          <w:divBdr>
            <w:top w:val="none" w:sz="0" w:space="0" w:color="auto"/>
            <w:left w:val="none" w:sz="0" w:space="0" w:color="auto"/>
            <w:bottom w:val="none" w:sz="0" w:space="0" w:color="auto"/>
            <w:right w:val="none" w:sz="0" w:space="0" w:color="auto"/>
          </w:divBdr>
        </w:div>
        <w:div w:id="1429161562">
          <w:marLeft w:val="640"/>
          <w:marRight w:val="0"/>
          <w:marTop w:val="0"/>
          <w:marBottom w:val="0"/>
          <w:divBdr>
            <w:top w:val="none" w:sz="0" w:space="0" w:color="auto"/>
            <w:left w:val="none" w:sz="0" w:space="0" w:color="auto"/>
            <w:bottom w:val="none" w:sz="0" w:space="0" w:color="auto"/>
            <w:right w:val="none" w:sz="0" w:space="0" w:color="auto"/>
          </w:divBdr>
        </w:div>
        <w:div w:id="1431970575">
          <w:marLeft w:val="640"/>
          <w:marRight w:val="0"/>
          <w:marTop w:val="0"/>
          <w:marBottom w:val="0"/>
          <w:divBdr>
            <w:top w:val="none" w:sz="0" w:space="0" w:color="auto"/>
            <w:left w:val="none" w:sz="0" w:space="0" w:color="auto"/>
            <w:bottom w:val="none" w:sz="0" w:space="0" w:color="auto"/>
            <w:right w:val="none" w:sz="0" w:space="0" w:color="auto"/>
          </w:divBdr>
        </w:div>
        <w:div w:id="1447001732">
          <w:marLeft w:val="640"/>
          <w:marRight w:val="0"/>
          <w:marTop w:val="0"/>
          <w:marBottom w:val="0"/>
          <w:divBdr>
            <w:top w:val="none" w:sz="0" w:space="0" w:color="auto"/>
            <w:left w:val="none" w:sz="0" w:space="0" w:color="auto"/>
            <w:bottom w:val="none" w:sz="0" w:space="0" w:color="auto"/>
            <w:right w:val="none" w:sz="0" w:space="0" w:color="auto"/>
          </w:divBdr>
        </w:div>
        <w:div w:id="1454984183">
          <w:marLeft w:val="640"/>
          <w:marRight w:val="0"/>
          <w:marTop w:val="0"/>
          <w:marBottom w:val="0"/>
          <w:divBdr>
            <w:top w:val="none" w:sz="0" w:space="0" w:color="auto"/>
            <w:left w:val="none" w:sz="0" w:space="0" w:color="auto"/>
            <w:bottom w:val="none" w:sz="0" w:space="0" w:color="auto"/>
            <w:right w:val="none" w:sz="0" w:space="0" w:color="auto"/>
          </w:divBdr>
        </w:div>
        <w:div w:id="1474761348">
          <w:marLeft w:val="640"/>
          <w:marRight w:val="0"/>
          <w:marTop w:val="0"/>
          <w:marBottom w:val="0"/>
          <w:divBdr>
            <w:top w:val="none" w:sz="0" w:space="0" w:color="auto"/>
            <w:left w:val="none" w:sz="0" w:space="0" w:color="auto"/>
            <w:bottom w:val="none" w:sz="0" w:space="0" w:color="auto"/>
            <w:right w:val="none" w:sz="0" w:space="0" w:color="auto"/>
          </w:divBdr>
        </w:div>
        <w:div w:id="1481537376">
          <w:marLeft w:val="640"/>
          <w:marRight w:val="0"/>
          <w:marTop w:val="0"/>
          <w:marBottom w:val="0"/>
          <w:divBdr>
            <w:top w:val="none" w:sz="0" w:space="0" w:color="auto"/>
            <w:left w:val="none" w:sz="0" w:space="0" w:color="auto"/>
            <w:bottom w:val="none" w:sz="0" w:space="0" w:color="auto"/>
            <w:right w:val="none" w:sz="0" w:space="0" w:color="auto"/>
          </w:divBdr>
        </w:div>
        <w:div w:id="1502308893">
          <w:marLeft w:val="640"/>
          <w:marRight w:val="0"/>
          <w:marTop w:val="0"/>
          <w:marBottom w:val="0"/>
          <w:divBdr>
            <w:top w:val="none" w:sz="0" w:space="0" w:color="auto"/>
            <w:left w:val="none" w:sz="0" w:space="0" w:color="auto"/>
            <w:bottom w:val="none" w:sz="0" w:space="0" w:color="auto"/>
            <w:right w:val="none" w:sz="0" w:space="0" w:color="auto"/>
          </w:divBdr>
        </w:div>
        <w:div w:id="1509099606">
          <w:marLeft w:val="640"/>
          <w:marRight w:val="0"/>
          <w:marTop w:val="0"/>
          <w:marBottom w:val="0"/>
          <w:divBdr>
            <w:top w:val="none" w:sz="0" w:space="0" w:color="auto"/>
            <w:left w:val="none" w:sz="0" w:space="0" w:color="auto"/>
            <w:bottom w:val="none" w:sz="0" w:space="0" w:color="auto"/>
            <w:right w:val="none" w:sz="0" w:space="0" w:color="auto"/>
          </w:divBdr>
        </w:div>
        <w:div w:id="1514417256">
          <w:marLeft w:val="640"/>
          <w:marRight w:val="0"/>
          <w:marTop w:val="0"/>
          <w:marBottom w:val="0"/>
          <w:divBdr>
            <w:top w:val="none" w:sz="0" w:space="0" w:color="auto"/>
            <w:left w:val="none" w:sz="0" w:space="0" w:color="auto"/>
            <w:bottom w:val="none" w:sz="0" w:space="0" w:color="auto"/>
            <w:right w:val="none" w:sz="0" w:space="0" w:color="auto"/>
          </w:divBdr>
        </w:div>
        <w:div w:id="1587179960">
          <w:marLeft w:val="640"/>
          <w:marRight w:val="0"/>
          <w:marTop w:val="0"/>
          <w:marBottom w:val="0"/>
          <w:divBdr>
            <w:top w:val="none" w:sz="0" w:space="0" w:color="auto"/>
            <w:left w:val="none" w:sz="0" w:space="0" w:color="auto"/>
            <w:bottom w:val="none" w:sz="0" w:space="0" w:color="auto"/>
            <w:right w:val="none" w:sz="0" w:space="0" w:color="auto"/>
          </w:divBdr>
        </w:div>
        <w:div w:id="1594557492">
          <w:marLeft w:val="640"/>
          <w:marRight w:val="0"/>
          <w:marTop w:val="0"/>
          <w:marBottom w:val="0"/>
          <w:divBdr>
            <w:top w:val="none" w:sz="0" w:space="0" w:color="auto"/>
            <w:left w:val="none" w:sz="0" w:space="0" w:color="auto"/>
            <w:bottom w:val="none" w:sz="0" w:space="0" w:color="auto"/>
            <w:right w:val="none" w:sz="0" w:space="0" w:color="auto"/>
          </w:divBdr>
        </w:div>
        <w:div w:id="1674839842">
          <w:marLeft w:val="640"/>
          <w:marRight w:val="0"/>
          <w:marTop w:val="0"/>
          <w:marBottom w:val="0"/>
          <w:divBdr>
            <w:top w:val="none" w:sz="0" w:space="0" w:color="auto"/>
            <w:left w:val="none" w:sz="0" w:space="0" w:color="auto"/>
            <w:bottom w:val="none" w:sz="0" w:space="0" w:color="auto"/>
            <w:right w:val="none" w:sz="0" w:space="0" w:color="auto"/>
          </w:divBdr>
        </w:div>
        <w:div w:id="1711177328">
          <w:marLeft w:val="640"/>
          <w:marRight w:val="0"/>
          <w:marTop w:val="0"/>
          <w:marBottom w:val="0"/>
          <w:divBdr>
            <w:top w:val="none" w:sz="0" w:space="0" w:color="auto"/>
            <w:left w:val="none" w:sz="0" w:space="0" w:color="auto"/>
            <w:bottom w:val="none" w:sz="0" w:space="0" w:color="auto"/>
            <w:right w:val="none" w:sz="0" w:space="0" w:color="auto"/>
          </w:divBdr>
        </w:div>
        <w:div w:id="1785805527">
          <w:marLeft w:val="640"/>
          <w:marRight w:val="0"/>
          <w:marTop w:val="0"/>
          <w:marBottom w:val="0"/>
          <w:divBdr>
            <w:top w:val="none" w:sz="0" w:space="0" w:color="auto"/>
            <w:left w:val="none" w:sz="0" w:space="0" w:color="auto"/>
            <w:bottom w:val="none" w:sz="0" w:space="0" w:color="auto"/>
            <w:right w:val="none" w:sz="0" w:space="0" w:color="auto"/>
          </w:divBdr>
        </w:div>
        <w:div w:id="1790473713">
          <w:marLeft w:val="640"/>
          <w:marRight w:val="0"/>
          <w:marTop w:val="0"/>
          <w:marBottom w:val="0"/>
          <w:divBdr>
            <w:top w:val="none" w:sz="0" w:space="0" w:color="auto"/>
            <w:left w:val="none" w:sz="0" w:space="0" w:color="auto"/>
            <w:bottom w:val="none" w:sz="0" w:space="0" w:color="auto"/>
            <w:right w:val="none" w:sz="0" w:space="0" w:color="auto"/>
          </w:divBdr>
        </w:div>
        <w:div w:id="1822112088">
          <w:marLeft w:val="640"/>
          <w:marRight w:val="0"/>
          <w:marTop w:val="0"/>
          <w:marBottom w:val="0"/>
          <w:divBdr>
            <w:top w:val="none" w:sz="0" w:space="0" w:color="auto"/>
            <w:left w:val="none" w:sz="0" w:space="0" w:color="auto"/>
            <w:bottom w:val="none" w:sz="0" w:space="0" w:color="auto"/>
            <w:right w:val="none" w:sz="0" w:space="0" w:color="auto"/>
          </w:divBdr>
        </w:div>
        <w:div w:id="1838765500">
          <w:marLeft w:val="640"/>
          <w:marRight w:val="0"/>
          <w:marTop w:val="0"/>
          <w:marBottom w:val="0"/>
          <w:divBdr>
            <w:top w:val="none" w:sz="0" w:space="0" w:color="auto"/>
            <w:left w:val="none" w:sz="0" w:space="0" w:color="auto"/>
            <w:bottom w:val="none" w:sz="0" w:space="0" w:color="auto"/>
            <w:right w:val="none" w:sz="0" w:space="0" w:color="auto"/>
          </w:divBdr>
        </w:div>
        <w:div w:id="1845970579">
          <w:marLeft w:val="640"/>
          <w:marRight w:val="0"/>
          <w:marTop w:val="0"/>
          <w:marBottom w:val="0"/>
          <w:divBdr>
            <w:top w:val="none" w:sz="0" w:space="0" w:color="auto"/>
            <w:left w:val="none" w:sz="0" w:space="0" w:color="auto"/>
            <w:bottom w:val="none" w:sz="0" w:space="0" w:color="auto"/>
            <w:right w:val="none" w:sz="0" w:space="0" w:color="auto"/>
          </w:divBdr>
        </w:div>
        <w:div w:id="1891067121">
          <w:marLeft w:val="640"/>
          <w:marRight w:val="0"/>
          <w:marTop w:val="0"/>
          <w:marBottom w:val="0"/>
          <w:divBdr>
            <w:top w:val="none" w:sz="0" w:space="0" w:color="auto"/>
            <w:left w:val="none" w:sz="0" w:space="0" w:color="auto"/>
            <w:bottom w:val="none" w:sz="0" w:space="0" w:color="auto"/>
            <w:right w:val="none" w:sz="0" w:space="0" w:color="auto"/>
          </w:divBdr>
        </w:div>
        <w:div w:id="1902792138">
          <w:marLeft w:val="640"/>
          <w:marRight w:val="0"/>
          <w:marTop w:val="0"/>
          <w:marBottom w:val="0"/>
          <w:divBdr>
            <w:top w:val="none" w:sz="0" w:space="0" w:color="auto"/>
            <w:left w:val="none" w:sz="0" w:space="0" w:color="auto"/>
            <w:bottom w:val="none" w:sz="0" w:space="0" w:color="auto"/>
            <w:right w:val="none" w:sz="0" w:space="0" w:color="auto"/>
          </w:divBdr>
        </w:div>
        <w:div w:id="2009169268">
          <w:marLeft w:val="640"/>
          <w:marRight w:val="0"/>
          <w:marTop w:val="0"/>
          <w:marBottom w:val="0"/>
          <w:divBdr>
            <w:top w:val="none" w:sz="0" w:space="0" w:color="auto"/>
            <w:left w:val="none" w:sz="0" w:space="0" w:color="auto"/>
            <w:bottom w:val="none" w:sz="0" w:space="0" w:color="auto"/>
            <w:right w:val="none" w:sz="0" w:space="0" w:color="auto"/>
          </w:divBdr>
        </w:div>
        <w:div w:id="2020807820">
          <w:marLeft w:val="640"/>
          <w:marRight w:val="0"/>
          <w:marTop w:val="0"/>
          <w:marBottom w:val="0"/>
          <w:divBdr>
            <w:top w:val="none" w:sz="0" w:space="0" w:color="auto"/>
            <w:left w:val="none" w:sz="0" w:space="0" w:color="auto"/>
            <w:bottom w:val="none" w:sz="0" w:space="0" w:color="auto"/>
            <w:right w:val="none" w:sz="0" w:space="0" w:color="auto"/>
          </w:divBdr>
        </w:div>
        <w:div w:id="2066945557">
          <w:marLeft w:val="640"/>
          <w:marRight w:val="0"/>
          <w:marTop w:val="0"/>
          <w:marBottom w:val="0"/>
          <w:divBdr>
            <w:top w:val="none" w:sz="0" w:space="0" w:color="auto"/>
            <w:left w:val="none" w:sz="0" w:space="0" w:color="auto"/>
            <w:bottom w:val="none" w:sz="0" w:space="0" w:color="auto"/>
            <w:right w:val="none" w:sz="0" w:space="0" w:color="auto"/>
          </w:divBdr>
        </w:div>
        <w:div w:id="2077362263">
          <w:marLeft w:val="640"/>
          <w:marRight w:val="0"/>
          <w:marTop w:val="0"/>
          <w:marBottom w:val="0"/>
          <w:divBdr>
            <w:top w:val="none" w:sz="0" w:space="0" w:color="auto"/>
            <w:left w:val="none" w:sz="0" w:space="0" w:color="auto"/>
            <w:bottom w:val="none" w:sz="0" w:space="0" w:color="auto"/>
            <w:right w:val="none" w:sz="0" w:space="0" w:color="auto"/>
          </w:divBdr>
        </w:div>
        <w:div w:id="2107454707">
          <w:marLeft w:val="640"/>
          <w:marRight w:val="0"/>
          <w:marTop w:val="0"/>
          <w:marBottom w:val="0"/>
          <w:divBdr>
            <w:top w:val="none" w:sz="0" w:space="0" w:color="auto"/>
            <w:left w:val="none" w:sz="0" w:space="0" w:color="auto"/>
            <w:bottom w:val="none" w:sz="0" w:space="0" w:color="auto"/>
            <w:right w:val="none" w:sz="0" w:space="0" w:color="auto"/>
          </w:divBdr>
        </w:div>
        <w:div w:id="2110806770">
          <w:marLeft w:val="640"/>
          <w:marRight w:val="0"/>
          <w:marTop w:val="0"/>
          <w:marBottom w:val="0"/>
          <w:divBdr>
            <w:top w:val="none" w:sz="0" w:space="0" w:color="auto"/>
            <w:left w:val="none" w:sz="0" w:space="0" w:color="auto"/>
            <w:bottom w:val="none" w:sz="0" w:space="0" w:color="auto"/>
            <w:right w:val="none" w:sz="0" w:space="0" w:color="auto"/>
          </w:divBdr>
        </w:div>
        <w:div w:id="2120565913">
          <w:marLeft w:val="640"/>
          <w:marRight w:val="0"/>
          <w:marTop w:val="0"/>
          <w:marBottom w:val="0"/>
          <w:divBdr>
            <w:top w:val="none" w:sz="0" w:space="0" w:color="auto"/>
            <w:left w:val="none" w:sz="0" w:space="0" w:color="auto"/>
            <w:bottom w:val="none" w:sz="0" w:space="0" w:color="auto"/>
            <w:right w:val="none" w:sz="0" w:space="0" w:color="auto"/>
          </w:divBdr>
        </w:div>
        <w:div w:id="2129348788">
          <w:marLeft w:val="640"/>
          <w:marRight w:val="0"/>
          <w:marTop w:val="0"/>
          <w:marBottom w:val="0"/>
          <w:divBdr>
            <w:top w:val="none" w:sz="0" w:space="0" w:color="auto"/>
            <w:left w:val="none" w:sz="0" w:space="0" w:color="auto"/>
            <w:bottom w:val="none" w:sz="0" w:space="0" w:color="auto"/>
            <w:right w:val="none" w:sz="0" w:space="0" w:color="auto"/>
          </w:divBdr>
        </w:div>
      </w:divsChild>
    </w:div>
    <w:div w:id="1981304761">
      <w:bodyDiv w:val="1"/>
      <w:marLeft w:val="0"/>
      <w:marRight w:val="0"/>
      <w:marTop w:val="0"/>
      <w:marBottom w:val="0"/>
      <w:divBdr>
        <w:top w:val="none" w:sz="0" w:space="0" w:color="auto"/>
        <w:left w:val="none" w:sz="0" w:space="0" w:color="auto"/>
        <w:bottom w:val="none" w:sz="0" w:space="0" w:color="auto"/>
        <w:right w:val="none" w:sz="0" w:space="0" w:color="auto"/>
      </w:divBdr>
      <w:divsChild>
        <w:div w:id="64183057">
          <w:marLeft w:val="640"/>
          <w:marRight w:val="0"/>
          <w:marTop w:val="0"/>
          <w:marBottom w:val="0"/>
          <w:divBdr>
            <w:top w:val="none" w:sz="0" w:space="0" w:color="auto"/>
            <w:left w:val="none" w:sz="0" w:space="0" w:color="auto"/>
            <w:bottom w:val="none" w:sz="0" w:space="0" w:color="auto"/>
            <w:right w:val="none" w:sz="0" w:space="0" w:color="auto"/>
          </w:divBdr>
        </w:div>
        <w:div w:id="69885561">
          <w:marLeft w:val="640"/>
          <w:marRight w:val="0"/>
          <w:marTop w:val="0"/>
          <w:marBottom w:val="0"/>
          <w:divBdr>
            <w:top w:val="none" w:sz="0" w:space="0" w:color="auto"/>
            <w:left w:val="none" w:sz="0" w:space="0" w:color="auto"/>
            <w:bottom w:val="none" w:sz="0" w:space="0" w:color="auto"/>
            <w:right w:val="none" w:sz="0" w:space="0" w:color="auto"/>
          </w:divBdr>
        </w:div>
        <w:div w:id="92287486">
          <w:marLeft w:val="640"/>
          <w:marRight w:val="0"/>
          <w:marTop w:val="0"/>
          <w:marBottom w:val="0"/>
          <w:divBdr>
            <w:top w:val="none" w:sz="0" w:space="0" w:color="auto"/>
            <w:left w:val="none" w:sz="0" w:space="0" w:color="auto"/>
            <w:bottom w:val="none" w:sz="0" w:space="0" w:color="auto"/>
            <w:right w:val="none" w:sz="0" w:space="0" w:color="auto"/>
          </w:divBdr>
        </w:div>
        <w:div w:id="114760076">
          <w:marLeft w:val="640"/>
          <w:marRight w:val="0"/>
          <w:marTop w:val="0"/>
          <w:marBottom w:val="0"/>
          <w:divBdr>
            <w:top w:val="none" w:sz="0" w:space="0" w:color="auto"/>
            <w:left w:val="none" w:sz="0" w:space="0" w:color="auto"/>
            <w:bottom w:val="none" w:sz="0" w:space="0" w:color="auto"/>
            <w:right w:val="none" w:sz="0" w:space="0" w:color="auto"/>
          </w:divBdr>
        </w:div>
        <w:div w:id="139229105">
          <w:marLeft w:val="640"/>
          <w:marRight w:val="0"/>
          <w:marTop w:val="0"/>
          <w:marBottom w:val="0"/>
          <w:divBdr>
            <w:top w:val="none" w:sz="0" w:space="0" w:color="auto"/>
            <w:left w:val="none" w:sz="0" w:space="0" w:color="auto"/>
            <w:bottom w:val="none" w:sz="0" w:space="0" w:color="auto"/>
            <w:right w:val="none" w:sz="0" w:space="0" w:color="auto"/>
          </w:divBdr>
        </w:div>
        <w:div w:id="150096846">
          <w:marLeft w:val="640"/>
          <w:marRight w:val="0"/>
          <w:marTop w:val="0"/>
          <w:marBottom w:val="0"/>
          <w:divBdr>
            <w:top w:val="none" w:sz="0" w:space="0" w:color="auto"/>
            <w:left w:val="none" w:sz="0" w:space="0" w:color="auto"/>
            <w:bottom w:val="none" w:sz="0" w:space="0" w:color="auto"/>
            <w:right w:val="none" w:sz="0" w:space="0" w:color="auto"/>
          </w:divBdr>
        </w:div>
        <w:div w:id="150677378">
          <w:marLeft w:val="640"/>
          <w:marRight w:val="0"/>
          <w:marTop w:val="0"/>
          <w:marBottom w:val="0"/>
          <w:divBdr>
            <w:top w:val="none" w:sz="0" w:space="0" w:color="auto"/>
            <w:left w:val="none" w:sz="0" w:space="0" w:color="auto"/>
            <w:bottom w:val="none" w:sz="0" w:space="0" w:color="auto"/>
            <w:right w:val="none" w:sz="0" w:space="0" w:color="auto"/>
          </w:divBdr>
        </w:div>
        <w:div w:id="242758273">
          <w:marLeft w:val="640"/>
          <w:marRight w:val="0"/>
          <w:marTop w:val="0"/>
          <w:marBottom w:val="0"/>
          <w:divBdr>
            <w:top w:val="none" w:sz="0" w:space="0" w:color="auto"/>
            <w:left w:val="none" w:sz="0" w:space="0" w:color="auto"/>
            <w:bottom w:val="none" w:sz="0" w:space="0" w:color="auto"/>
            <w:right w:val="none" w:sz="0" w:space="0" w:color="auto"/>
          </w:divBdr>
        </w:div>
        <w:div w:id="248393401">
          <w:marLeft w:val="640"/>
          <w:marRight w:val="0"/>
          <w:marTop w:val="0"/>
          <w:marBottom w:val="0"/>
          <w:divBdr>
            <w:top w:val="none" w:sz="0" w:space="0" w:color="auto"/>
            <w:left w:val="none" w:sz="0" w:space="0" w:color="auto"/>
            <w:bottom w:val="none" w:sz="0" w:space="0" w:color="auto"/>
            <w:right w:val="none" w:sz="0" w:space="0" w:color="auto"/>
          </w:divBdr>
        </w:div>
        <w:div w:id="249196084">
          <w:marLeft w:val="640"/>
          <w:marRight w:val="0"/>
          <w:marTop w:val="0"/>
          <w:marBottom w:val="0"/>
          <w:divBdr>
            <w:top w:val="none" w:sz="0" w:space="0" w:color="auto"/>
            <w:left w:val="none" w:sz="0" w:space="0" w:color="auto"/>
            <w:bottom w:val="none" w:sz="0" w:space="0" w:color="auto"/>
            <w:right w:val="none" w:sz="0" w:space="0" w:color="auto"/>
          </w:divBdr>
        </w:div>
        <w:div w:id="268583092">
          <w:marLeft w:val="640"/>
          <w:marRight w:val="0"/>
          <w:marTop w:val="0"/>
          <w:marBottom w:val="0"/>
          <w:divBdr>
            <w:top w:val="none" w:sz="0" w:space="0" w:color="auto"/>
            <w:left w:val="none" w:sz="0" w:space="0" w:color="auto"/>
            <w:bottom w:val="none" w:sz="0" w:space="0" w:color="auto"/>
            <w:right w:val="none" w:sz="0" w:space="0" w:color="auto"/>
          </w:divBdr>
        </w:div>
        <w:div w:id="277611908">
          <w:marLeft w:val="640"/>
          <w:marRight w:val="0"/>
          <w:marTop w:val="0"/>
          <w:marBottom w:val="0"/>
          <w:divBdr>
            <w:top w:val="none" w:sz="0" w:space="0" w:color="auto"/>
            <w:left w:val="none" w:sz="0" w:space="0" w:color="auto"/>
            <w:bottom w:val="none" w:sz="0" w:space="0" w:color="auto"/>
            <w:right w:val="none" w:sz="0" w:space="0" w:color="auto"/>
          </w:divBdr>
        </w:div>
        <w:div w:id="292638265">
          <w:marLeft w:val="640"/>
          <w:marRight w:val="0"/>
          <w:marTop w:val="0"/>
          <w:marBottom w:val="0"/>
          <w:divBdr>
            <w:top w:val="none" w:sz="0" w:space="0" w:color="auto"/>
            <w:left w:val="none" w:sz="0" w:space="0" w:color="auto"/>
            <w:bottom w:val="none" w:sz="0" w:space="0" w:color="auto"/>
            <w:right w:val="none" w:sz="0" w:space="0" w:color="auto"/>
          </w:divBdr>
        </w:div>
        <w:div w:id="300312795">
          <w:marLeft w:val="640"/>
          <w:marRight w:val="0"/>
          <w:marTop w:val="0"/>
          <w:marBottom w:val="0"/>
          <w:divBdr>
            <w:top w:val="none" w:sz="0" w:space="0" w:color="auto"/>
            <w:left w:val="none" w:sz="0" w:space="0" w:color="auto"/>
            <w:bottom w:val="none" w:sz="0" w:space="0" w:color="auto"/>
            <w:right w:val="none" w:sz="0" w:space="0" w:color="auto"/>
          </w:divBdr>
        </w:div>
        <w:div w:id="301352538">
          <w:marLeft w:val="640"/>
          <w:marRight w:val="0"/>
          <w:marTop w:val="0"/>
          <w:marBottom w:val="0"/>
          <w:divBdr>
            <w:top w:val="none" w:sz="0" w:space="0" w:color="auto"/>
            <w:left w:val="none" w:sz="0" w:space="0" w:color="auto"/>
            <w:bottom w:val="none" w:sz="0" w:space="0" w:color="auto"/>
            <w:right w:val="none" w:sz="0" w:space="0" w:color="auto"/>
          </w:divBdr>
        </w:div>
        <w:div w:id="306672747">
          <w:marLeft w:val="640"/>
          <w:marRight w:val="0"/>
          <w:marTop w:val="0"/>
          <w:marBottom w:val="0"/>
          <w:divBdr>
            <w:top w:val="none" w:sz="0" w:space="0" w:color="auto"/>
            <w:left w:val="none" w:sz="0" w:space="0" w:color="auto"/>
            <w:bottom w:val="none" w:sz="0" w:space="0" w:color="auto"/>
            <w:right w:val="none" w:sz="0" w:space="0" w:color="auto"/>
          </w:divBdr>
        </w:div>
        <w:div w:id="312679794">
          <w:marLeft w:val="640"/>
          <w:marRight w:val="0"/>
          <w:marTop w:val="0"/>
          <w:marBottom w:val="0"/>
          <w:divBdr>
            <w:top w:val="none" w:sz="0" w:space="0" w:color="auto"/>
            <w:left w:val="none" w:sz="0" w:space="0" w:color="auto"/>
            <w:bottom w:val="none" w:sz="0" w:space="0" w:color="auto"/>
            <w:right w:val="none" w:sz="0" w:space="0" w:color="auto"/>
          </w:divBdr>
        </w:div>
        <w:div w:id="319626545">
          <w:marLeft w:val="640"/>
          <w:marRight w:val="0"/>
          <w:marTop w:val="0"/>
          <w:marBottom w:val="0"/>
          <w:divBdr>
            <w:top w:val="none" w:sz="0" w:space="0" w:color="auto"/>
            <w:left w:val="none" w:sz="0" w:space="0" w:color="auto"/>
            <w:bottom w:val="none" w:sz="0" w:space="0" w:color="auto"/>
            <w:right w:val="none" w:sz="0" w:space="0" w:color="auto"/>
          </w:divBdr>
        </w:div>
        <w:div w:id="352388398">
          <w:marLeft w:val="640"/>
          <w:marRight w:val="0"/>
          <w:marTop w:val="0"/>
          <w:marBottom w:val="0"/>
          <w:divBdr>
            <w:top w:val="none" w:sz="0" w:space="0" w:color="auto"/>
            <w:left w:val="none" w:sz="0" w:space="0" w:color="auto"/>
            <w:bottom w:val="none" w:sz="0" w:space="0" w:color="auto"/>
            <w:right w:val="none" w:sz="0" w:space="0" w:color="auto"/>
          </w:divBdr>
        </w:div>
        <w:div w:id="377242804">
          <w:marLeft w:val="640"/>
          <w:marRight w:val="0"/>
          <w:marTop w:val="0"/>
          <w:marBottom w:val="0"/>
          <w:divBdr>
            <w:top w:val="none" w:sz="0" w:space="0" w:color="auto"/>
            <w:left w:val="none" w:sz="0" w:space="0" w:color="auto"/>
            <w:bottom w:val="none" w:sz="0" w:space="0" w:color="auto"/>
            <w:right w:val="none" w:sz="0" w:space="0" w:color="auto"/>
          </w:divBdr>
        </w:div>
        <w:div w:id="378818948">
          <w:marLeft w:val="640"/>
          <w:marRight w:val="0"/>
          <w:marTop w:val="0"/>
          <w:marBottom w:val="0"/>
          <w:divBdr>
            <w:top w:val="none" w:sz="0" w:space="0" w:color="auto"/>
            <w:left w:val="none" w:sz="0" w:space="0" w:color="auto"/>
            <w:bottom w:val="none" w:sz="0" w:space="0" w:color="auto"/>
            <w:right w:val="none" w:sz="0" w:space="0" w:color="auto"/>
          </w:divBdr>
        </w:div>
        <w:div w:id="424418877">
          <w:marLeft w:val="640"/>
          <w:marRight w:val="0"/>
          <w:marTop w:val="0"/>
          <w:marBottom w:val="0"/>
          <w:divBdr>
            <w:top w:val="none" w:sz="0" w:space="0" w:color="auto"/>
            <w:left w:val="none" w:sz="0" w:space="0" w:color="auto"/>
            <w:bottom w:val="none" w:sz="0" w:space="0" w:color="auto"/>
            <w:right w:val="none" w:sz="0" w:space="0" w:color="auto"/>
          </w:divBdr>
        </w:div>
        <w:div w:id="457458912">
          <w:marLeft w:val="640"/>
          <w:marRight w:val="0"/>
          <w:marTop w:val="0"/>
          <w:marBottom w:val="0"/>
          <w:divBdr>
            <w:top w:val="none" w:sz="0" w:space="0" w:color="auto"/>
            <w:left w:val="none" w:sz="0" w:space="0" w:color="auto"/>
            <w:bottom w:val="none" w:sz="0" w:space="0" w:color="auto"/>
            <w:right w:val="none" w:sz="0" w:space="0" w:color="auto"/>
          </w:divBdr>
        </w:div>
        <w:div w:id="483738994">
          <w:marLeft w:val="640"/>
          <w:marRight w:val="0"/>
          <w:marTop w:val="0"/>
          <w:marBottom w:val="0"/>
          <w:divBdr>
            <w:top w:val="none" w:sz="0" w:space="0" w:color="auto"/>
            <w:left w:val="none" w:sz="0" w:space="0" w:color="auto"/>
            <w:bottom w:val="none" w:sz="0" w:space="0" w:color="auto"/>
            <w:right w:val="none" w:sz="0" w:space="0" w:color="auto"/>
          </w:divBdr>
        </w:div>
        <w:div w:id="496071687">
          <w:marLeft w:val="640"/>
          <w:marRight w:val="0"/>
          <w:marTop w:val="0"/>
          <w:marBottom w:val="0"/>
          <w:divBdr>
            <w:top w:val="none" w:sz="0" w:space="0" w:color="auto"/>
            <w:left w:val="none" w:sz="0" w:space="0" w:color="auto"/>
            <w:bottom w:val="none" w:sz="0" w:space="0" w:color="auto"/>
            <w:right w:val="none" w:sz="0" w:space="0" w:color="auto"/>
          </w:divBdr>
        </w:div>
        <w:div w:id="504243453">
          <w:marLeft w:val="640"/>
          <w:marRight w:val="0"/>
          <w:marTop w:val="0"/>
          <w:marBottom w:val="0"/>
          <w:divBdr>
            <w:top w:val="none" w:sz="0" w:space="0" w:color="auto"/>
            <w:left w:val="none" w:sz="0" w:space="0" w:color="auto"/>
            <w:bottom w:val="none" w:sz="0" w:space="0" w:color="auto"/>
            <w:right w:val="none" w:sz="0" w:space="0" w:color="auto"/>
          </w:divBdr>
        </w:div>
        <w:div w:id="601840447">
          <w:marLeft w:val="640"/>
          <w:marRight w:val="0"/>
          <w:marTop w:val="0"/>
          <w:marBottom w:val="0"/>
          <w:divBdr>
            <w:top w:val="none" w:sz="0" w:space="0" w:color="auto"/>
            <w:left w:val="none" w:sz="0" w:space="0" w:color="auto"/>
            <w:bottom w:val="none" w:sz="0" w:space="0" w:color="auto"/>
            <w:right w:val="none" w:sz="0" w:space="0" w:color="auto"/>
          </w:divBdr>
        </w:div>
        <w:div w:id="668336872">
          <w:marLeft w:val="640"/>
          <w:marRight w:val="0"/>
          <w:marTop w:val="0"/>
          <w:marBottom w:val="0"/>
          <w:divBdr>
            <w:top w:val="none" w:sz="0" w:space="0" w:color="auto"/>
            <w:left w:val="none" w:sz="0" w:space="0" w:color="auto"/>
            <w:bottom w:val="none" w:sz="0" w:space="0" w:color="auto"/>
            <w:right w:val="none" w:sz="0" w:space="0" w:color="auto"/>
          </w:divBdr>
        </w:div>
        <w:div w:id="690835095">
          <w:marLeft w:val="640"/>
          <w:marRight w:val="0"/>
          <w:marTop w:val="0"/>
          <w:marBottom w:val="0"/>
          <w:divBdr>
            <w:top w:val="none" w:sz="0" w:space="0" w:color="auto"/>
            <w:left w:val="none" w:sz="0" w:space="0" w:color="auto"/>
            <w:bottom w:val="none" w:sz="0" w:space="0" w:color="auto"/>
            <w:right w:val="none" w:sz="0" w:space="0" w:color="auto"/>
          </w:divBdr>
        </w:div>
        <w:div w:id="700594668">
          <w:marLeft w:val="640"/>
          <w:marRight w:val="0"/>
          <w:marTop w:val="0"/>
          <w:marBottom w:val="0"/>
          <w:divBdr>
            <w:top w:val="none" w:sz="0" w:space="0" w:color="auto"/>
            <w:left w:val="none" w:sz="0" w:space="0" w:color="auto"/>
            <w:bottom w:val="none" w:sz="0" w:space="0" w:color="auto"/>
            <w:right w:val="none" w:sz="0" w:space="0" w:color="auto"/>
          </w:divBdr>
        </w:div>
        <w:div w:id="714964761">
          <w:marLeft w:val="640"/>
          <w:marRight w:val="0"/>
          <w:marTop w:val="0"/>
          <w:marBottom w:val="0"/>
          <w:divBdr>
            <w:top w:val="none" w:sz="0" w:space="0" w:color="auto"/>
            <w:left w:val="none" w:sz="0" w:space="0" w:color="auto"/>
            <w:bottom w:val="none" w:sz="0" w:space="0" w:color="auto"/>
            <w:right w:val="none" w:sz="0" w:space="0" w:color="auto"/>
          </w:divBdr>
        </w:div>
        <w:div w:id="757599573">
          <w:marLeft w:val="640"/>
          <w:marRight w:val="0"/>
          <w:marTop w:val="0"/>
          <w:marBottom w:val="0"/>
          <w:divBdr>
            <w:top w:val="none" w:sz="0" w:space="0" w:color="auto"/>
            <w:left w:val="none" w:sz="0" w:space="0" w:color="auto"/>
            <w:bottom w:val="none" w:sz="0" w:space="0" w:color="auto"/>
            <w:right w:val="none" w:sz="0" w:space="0" w:color="auto"/>
          </w:divBdr>
        </w:div>
        <w:div w:id="866021667">
          <w:marLeft w:val="640"/>
          <w:marRight w:val="0"/>
          <w:marTop w:val="0"/>
          <w:marBottom w:val="0"/>
          <w:divBdr>
            <w:top w:val="none" w:sz="0" w:space="0" w:color="auto"/>
            <w:left w:val="none" w:sz="0" w:space="0" w:color="auto"/>
            <w:bottom w:val="none" w:sz="0" w:space="0" w:color="auto"/>
            <w:right w:val="none" w:sz="0" w:space="0" w:color="auto"/>
          </w:divBdr>
        </w:div>
        <w:div w:id="866648222">
          <w:marLeft w:val="640"/>
          <w:marRight w:val="0"/>
          <w:marTop w:val="0"/>
          <w:marBottom w:val="0"/>
          <w:divBdr>
            <w:top w:val="none" w:sz="0" w:space="0" w:color="auto"/>
            <w:left w:val="none" w:sz="0" w:space="0" w:color="auto"/>
            <w:bottom w:val="none" w:sz="0" w:space="0" w:color="auto"/>
            <w:right w:val="none" w:sz="0" w:space="0" w:color="auto"/>
          </w:divBdr>
        </w:div>
        <w:div w:id="866912188">
          <w:marLeft w:val="640"/>
          <w:marRight w:val="0"/>
          <w:marTop w:val="0"/>
          <w:marBottom w:val="0"/>
          <w:divBdr>
            <w:top w:val="none" w:sz="0" w:space="0" w:color="auto"/>
            <w:left w:val="none" w:sz="0" w:space="0" w:color="auto"/>
            <w:bottom w:val="none" w:sz="0" w:space="0" w:color="auto"/>
            <w:right w:val="none" w:sz="0" w:space="0" w:color="auto"/>
          </w:divBdr>
        </w:div>
        <w:div w:id="879050545">
          <w:marLeft w:val="640"/>
          <w:marRight w:val="0"/>
          <w:marTop w:val="0"/>
          <w:marBottom w:val="0"/>
          <w:divBdr>
            <w:top w:val="none" w:sz="0" w:space="0" w:color="auto"/>
            <w:left w:val="none" w:sz="0" w:space="0" w:color="auto"/>
            <w:bottom w:val="none" w:sz="0" w:space="0" w:color="auto"/>
            <w:right w:val="none" w:sz="0" w:space="0" w:color="auto"/>
          </w:divBdr>
        </w:div>
        <w:div w:id="884944587">
          <w:marLeft w:val="640"/>
          <w:marRight w:val="0"/>
          <w:marTop w:val="0"/>
          <w:marBottom w:val="0"/>
          <w:divBdr>
            <w:top w:val="none" w:sz="0" w:space="0" w:color="auto"/>
            <w:left w:val="none" w:sz="0" w:space="0" w:color="auto"/>
            <w:bottom w:val="none" w:sz="0" w:space="0" w:color="auto"/>
            <w:right w:val="none" w:sz="0" w:space="0" w:color="auto"/>
          </w:divBdr>
        </w:div>
        <w:div w:id="892035541">
          <w:marLeft w:val="640"/>
          <w:marRight w:val="0"/>
          <w:marTop w:val="0"/>
          <w:marBottom w:val="0"/>
          <w:divBdr>
            <w:top w:val="none" w:sz="0" w:space="0" w:color="auto"/>
            <w:left w:val="none" w:sz="0" w:space="0" w:color="auto"/>
            <w:bottom w:val="none" w:sz="0" w:space="0" w:color="auto"/>
            <w:right w:val="none" w:sz="0" w:space="0" w:color="auto"/>
          </w:divBdr>
        </w:div>
        <w:div w:id="944000789">
          <w:marLeft w:val="640"/>
          <w:marRight w:val="0"/>
          <w:marTop w:val="0"/>
          <w:marBottom w:val="0"/>
          <w:divBdr>
            <w:top w:val="none" w:sz="0" w:space="0" w:color="auto"/>
            <w:left w:val="none" w:sz="0" w:space="0" w:color="auto"/>
            <w:bottom w:val="none" w:sz="0" w:space="0" w:color="auto"/>
            <w:right w:val="none" w:sz="0" w:space="0" w:color="auto"/>
          </w:divBdr>
        </w:div>
        <w:div w:id="952051960">
          <w:marLeft w:val="640"/>
          <w:marRight w:val="0"/>
          <w:marTop w:val="0"/>
          <w:marBottom w:val="0"/>
          <w:divBdr>
            <w:top w:val="none" w:sz="0" w:space="0" w:color="auto"/>
            <w:left w:val="none" w:sz="0" w:space="0" w:color="auto"/>
            <w:bottom w:val="none" w:sz="0" w:space="0" w:color="auto"/>
            <w:right w:val="none" w:sz="0" w:space="0" w:color="auto"/>
          </w:divBdr>
        </w:div>
        <w:div w:id="966201226">
          <w:marLeft w:val="640"/>
          <w:marRight w:val="0"/>
          <w:marTop w:val="0"/>
          <w:marBottom w:val="0"/>
          <w:divBdr>
            <w:top w:val="none" w:sz="0" w:space="0" w:color="auto"/>
            <w:left w:val="none" w:sz="0" w:space="0" w:color="auto"/>
            <w:bottom w:val="none" w:sz="0" w:space="0" w:color="auto"/>
            <w:right w:val="none" w:sz="0" w:space="0" w:color="auto"/>
          </w:divBdr>
        </w:div>
        <w:div w:id="978149179">
          <w:marLeft w:val="640"/>
          <w:marRight w:val="0"/>
          <w:marTop w:val="0"/>
          <w:marBottom w:val="0"/>
          <w:divBdr>
            <w:top w:val="none" w:sz="0" w:space="0" w:color="auto"/>
            <w:left w:val="none" w:sz="0" w:space="0" w:color="auto"/>
            <w:bottom w:val="none" w:sz="0" w:space="0" w:color="auto"/>
            <w:right w:val="none" w:sz="0" w:space="0" w:color="auto"/>
          </w:divBdr>
        </w:div>
        <w:div w:id="980035245">
          <w:marLeft w:val="640"/>
          <w:marRight w:val="0"/>
          <w:marTop w:val="0"/>
          <w:marBottom w:val="0"/>
          <w:divBdr>
            <w:top w:val="none" w:sz="0" w:space="0" w:color="auto"/>
            <w:left w:val="none" w:sz="0" w:space="0" w:color="auto"/>
            <w:bottom w:val="none" w:sz="0" w:space="0" w:color="auto"/>
            <w:right w:val="none" w:sz="0" w:space="0" w:color="auto"/>
          </w:divBdr>
        </w:div>
        <w:div w:id="1019043441">
          <w:marLeft w:val="640"/>
          <w:marRight w:val="0"/>
          <w:marTop w:val="0"/>
          <w:marBottom w:val="0"/>
          <w:divBdr>
            <w:top w:val="none" w:sz="0" w:space="0" w:color="auto"/>
            <w:left w:val="none" w:sz="0" w:space="0" w:color="auto"/>
            <w:bottom w:val="none" w:sz="0" w:space="0" w:color="auto"/>
            <w:right w:val="none" w:sz="0" w:space="0" w:color="auto"/>
          </w:divBdr>
        </w:div>
        <w:div w:id="1032922567">
          <w:marLeft w:val="640"/>
          <w:marRight w:val="0"/>
          <w:marTop w:val="0"/>
          <w:marBottom w:val="0"/>
          <w:divBdr>
            <w:top w:val="none" w:sz="0" w:space="0" w:color="auto"/>
            <w:left w:val="none" w:sz="0" w:space="0" w:color="auto"/>
            <w:bottom w:val="none" w:sz="0" w:space="0" w:color="auto"/>
            <w:right w:val="none" w:sz="0" w:space="0" w:color="auto"/>
          </w:divBdr>
        </w:div>
        <w:div w:id="1074282267">
          <w:marLeft w:val="640"/>
          <w:marRight w:val="0"/>
          <w:marTop w:val="0"/>
          <w:marBottom w:val="0"/>
          <w:divBdr>
            <w:top w:val="none" w:sz="0" w:space="0" w:color="auto"/>
            <w:left w:val="none" w:sz="0" w:space="0" w:color="auto"/>
            <w:bottom w:val="none" w:sz="0" w:space="0" w:color="auto"/>
            <w:right w:val="none" w:sz="0" w:space="0" w:color="auto"/>
          </w:divBdr>
        </w:div>
        <w:div w:id="1105687996">
          <w:marLeft w:val="640"/>
          <w:marRight w:val="0"/>
          <w:marTop w:val="0"/>
          <w:marBottom w:val="0"/>
          <w:divBdr>
            <w:top w:val="none" w:sz="0" w:space="0" w:color="auto"/>
            <w:left w:val="none" w:sz="0" w:space="0" w:color="auto"/>
            <w:bottom w:val="none" w:sz="0" w:space="0" w:color="auto"/>
            <w:right w:val="none" w:sz="0" w:space="0" w:color="auto"/>
          </w:divBdr>
        </w:div>
        <w:div w:id="1138032856">
          <w:marLeft w:val="640"/>
          <w:marRight w:val="0"/>
          <w:marTop w:val="0"/>
          <w:marBottom w:val="0"/>
          <w:divBdr>
            <w:top w:val="none" w:sz="0" w:space="0" w:color="auto"/>
            <w:left w:val="none" w:sz="0" w:space="0" w:color="auto"/>
            <w:bottom w:val="none" w:sz="0" w:space="0" w:color="auto"/>
            <w:right w:val="none" w:sz="0" w:space="0" w:color="auto"/>
          </w:divBdr>
        </w:div>
        <w:div w:id="1183395083">
          <w:marLeft w:val="640"/>
          <w:marRight w:val="0"/>
          <w:marTop w:val="0"/>
          <w:marBottom w:val="0"/>
          <w:divBdr>
            <w:top w:val="none" w:sz="0" w:space="0" w:color="auto"/>
            <w:left w:val="none" w:sz="0" w:space="0" w:color="auto"/>
            <w:bottom w:val="none" w:sz="0" w:space="0" w:color="auto"/>
            <w:right w:val="none" w:sz="0" w:space="0" w:color="auto"/>
          </w:divBdr>
        </w:div>
        <w:div w:id="1199586734">
          <w:marLeft w:val="640"/>
          <w:marRight w:val="0"/>
          <w:marTop w:val="0"/>
          <w:marBottom w:val="0"/>
          <w:divBdr>
            <w:top w:val="none" w:sz="0" w:space="0" w:color="auto"/>
            <w:left w:val="none" w:sz="0" w:space="0" w:color="auto"/>
            <w:bottom w:val="none" w:sz="0" w:space="0" w:color="auto"/>
            <w:right w:val="none" w:sz="0" w:space="0" w:color="auto"/>
          </w:divBdr>
        </w:div>
        <w:div w:id="1205293905">
          <w:marLeft w:val="640"/>
          <w:marRight w:val="0"/>
          <w:marTop w:val="0"/>
          <w:marBottom w:val="0"/>
          <w:divBdr>
            <w:top w:val="none" w:sz="0" w:space="0" w:color="auto"/>
            <w:left w:val="none" w:sz="0" w:space="0" w:color="auto"/>
            <w:bottom w:val="none" w:sz="0" w:space="0" w:color="auto"/>
            <w:right w:val="none" w:sz="0" w:space="0" w:color="auto"/>
          </w:divBdr>
        </w:div>
        <w:div w:id="1223786357">
          <w:marLeft w:val="640"/>
          <w:marRight w:val="0"/>
          <w:marTop w:val="0"/>
          <w:marBottom w:val="0"/>
          <w:divBdr>
            <w:top w:val="none" w:sz="0" w:space="0" w:color="auto"/>
            <w:left w:val="none" w:sz="0" w:space="0" w:color="auto"/>
            <w:bottom w:val="none" w:sz="0" w:space="0" w:color="auto"/>
            <w:right w:val="none" w:sz="0" w:space="0" w:color="auto"/>
          </w:divBdr>
        </w:div>
        <w:div w:id="1227188141">
          <w:marLeft w:val="640"/>
          <w:marRight w:val="0"/>
          <w:marTop w:val="0"/>
          <w:marBottom w:val="0"/>
          <w:divBdr>
            <w:top w:val="none" w:sz="0" w:space="0" w:color="auto"/>
            <w:left w:val="none" w:sz="0" w:space="0" w:color="auto"/>
            <w:bottom w:val="none" w:sz="0" w:space="0" w:color="auto"/>
            <w:right w:val="none" w:sz="0" w:space="0" w:color="auto"/>
          </w:divBdr>
        </w:div>
        <w:div w:id="1246501442">
          <w:marLeft w:val="640"/>
          <w:marRight w:val="0"/>
          <w:marTop w:val="0"/>
          <w:marBottom w:val="0"/>
          <w:divBdr>
            <w:top w:val="none" w:sz="0" w:space="0" w:color="auto"/>
            <w:left w:val="none" w:sz="0" w:space="0" w:color="auto"/>
            <w:bottom w:val="none" w:sz="0" w:space="0" w:color="auto"/>
            <w:right w:val="none" w:sz="0" w:space="0" w:color="auto"/>
          </w:divBdr>
        </w:div>
        <w:div w:id="1297025870">
          <w:marLeft w:val="640"/>
          <w:marRight w:val="0"/>
          <w:marTop w:val="0"/>
          <w:marBottom w:val="0"/>
          <w:divBdr>
            <w:top w:val="none" w:sz="0" w:space="0" w:color="auto"/>
            <w:left w:val="none" w:sz="0" w:space="0" w:color="auto"/>
            <w:bottom w:val="none" w:sz="0" w:space="0" w:color="auto"/>
            <w:right w:val="none" w:sz="0" w:space="0" w:color="auto"/>
          </w:divBdr>
        </w:div>
        <w:div w:id="1366176720">
          <w:marLeft w:val="640"/>
          <w:marRight w:val="0"/>
          <w:marTop w:val="0"/>
          <w:marBottom w:val="0"/>
          <w:divBdr>
            <w:top w:val="none" w:sz="0" w:space="0" w:color="auto"/>
            <w:left w:val="none" w:sz="0" w:space="0" w:color="auto"/>
            <w:bottom w:val="none" w:sz="0" w:space="0" w:color="auto"/>
            <w:right w:val="none" w:sz="0" w:space="0" w:color="auto"/>
          </w:divBdr>
        </w:div>
        <w:div w:id="1373963507">
          <w:marLeft w:val="640"/>
          <w:marRight w:val="0"/>
          <w:marTop w:val="0"/>
          <w:marBottom w:val="0"/>
          <w:divBdr>
            <w:top w:val="none" w:sz="0" w:space="0" w:color="auto"/>
            <w:left w:val="none" w:sz="0" w:space="0" w:color="auto"/>
            <w:bottom w:val="none" w:sz="0" w:space="0" w:color="auto"/>
            <w:right w:val="none" w:sz="0" w:space="0" w:color="auto"/>
          </w:divBdr>
        </w:div>
        <w:div w:id="1392272315">
          <w:marLeft w:val="640"/>
          <w:marRight w:val="0"/>
          <w:marTop w:val="0"/>
          <w:marBottom w:val="0"/>
          <w:divBdr>
            <w:top w:val="none" w:sz="0" w:space="0" w:color="auto"/>
            <w:left w:val="none" w:sz="0" w:space="0" w:color="auto"/>
            <w:bottom w:val="none" w:sz="0" w:space="0" w:color="auto"/>
            <w:right w:val="none" w:sz="0" w:space="0" w:color="auto"/>
          </w:divBdr>
        </w:div>
        <w:div w:id="1449549940">
          <w:marLeft w:val="640"/>
          <w:marRight w:val="0"/>
          <w:marTop w:val="0"/>
          <w:marBottom w:val="0"/>
          <w:divBdr>
            <w:top w:val="none" w:sz="0" w:space="0" w:color="auto"/>
            <w:left w:val="none" w:sz="0" w:space="0" w:color="auto"/>
            <w:bottom w:val="none" w:sz="0" w:space="0" w:color="auto"/>
            <w:right w:val="none" w:sz="0" w:space="0" w:color="auto"/>
          </w:divBdr>
        </w:div>
        <w:div w:id="1506361864">
          <w:marLeft w:val="640"/>
          <w:marRight w:val="0"/>
          <w:marTop w:val="0"/>
          <w:marBottom w:val="0"/>
          <w:divBdr>
            <w:top w:val="none" w:sz="0" w:space="0" w:color="auto"/>
            <w:left w:val="none" w:sz="0" w:space="0" w:color="auto"/>
            <w:bottom w:val="none" w:sz="0" w:space="0" w:color="auto"/>
            <w:right w:val="none" w:sz="0" w:space="0" w:color="auto"/>
          </w:divBdr>
        </w:div>
        <w:div w:id="1517961465">
          <w:marLeft w:val="640"/>
          <w:marRight w:val="0"/>
          <w:marTop w:val="0"/>
          <w:marBottom w:val="0"/>
          <w:divBdr>
            <w:top w:val="none" w:sz="0" w:space="0" w:color="auto"/>
            <w:left w:val="none" w:sz="0" w:space="0" w:color="auto"/>
            <w:bottom w:val="none" w:sz="0" w:space="0" w:color="auto"/>
            <w:right w:val="none" w:sz="0" w:space="0" w:color="auto"/>
          </w:divBdr>
        </w:div>
        <w:div w:id="1542789716">
          <w:marLeft w:val="640"/>
          <w:marRight w:val="0"/>
          <w:marTop w:val="0"/>
          <w:marBottom w:val="0"/>
          <w:divBdr>
            <w:top w:val="none" w:sz="0" w:space="0" w:color="auto"/>
            <w:left w:val="none" w:sz="0" w:space="0" w:color="auto"/>
            <w:bottom w:val="none" w:sz="0" w:space="0" w:color="auto"/>
            <w:right w:val="none" w:sz="0" w:space="0" w:color="auto"/>
          </w:divBdr>
        </w:div>
        <w:div w:id="1556891806">
          <w:marLeft w:val="640"/>
          <w:marRight w:val="0"/>
          <w:marTop w:val="0"/>
          <w:marBottom w:val="0"/>
          <w:divBdr>
            <w:top w:val="none" w:sz="0" w:space="0" w:color="auto"/>
            <w:left w:val="none" w:sz="0" w:space="0" w:color="auto"/>
            <w:bottom w:val="none" w:sz="0" w:space="0" w:color="auto"/>
            <w:right w:val="none" w:sz="0" w:space="0" w:color="auto"/>
          </w:divBdr>
        </w:div>
        <w:div w:id="1604411965">
          <w:marLeft w:val="640"/>
          <w:marRight w:val="0"/>
          <w:marTop w:val="0"/>
          <w:marBottom w:val="0"/>
          <w:divBdr>
            <w:top w:val="none" w:sz="0" w:space="0" w:color="auto"/>
            <w:left w:val="none" w:sz="0" w:space="0" w:color="auto"/>
            <w:bottom w:val="none" w:sz="0" w:space="0" w:color="auto"/>
            <w:right w:val="none" w:sz="0" w:space="0" w:color="auto"/>
          </w:divBdr>
        </w:div>
        <w:div w:id="1613630616">
          <w:marLeft w:val="640"/>
          <w:marRight w:val="0"/>
          <w:marTop w:val="0"/>
          <w:marBottom w:val="0"/>
          <w:divBdr>
            <w:top w:val="none" w:sz="0" w:space="0" w:color="auto"/>
            <w:left w:val="none" w:sz="0" w:space="0" w:color="auto"/>
            <w:bottom w:val="none" w:sz="0" w:space="0" w:color="auto"/>
            <w:right w:val="none" w:sz="0" w:space="0" w:color="auto"/>
          </w:divBdr>
        </w:div>
        <w:div w:id="1655446948">
          <w:marLeft w:val="640"/>
          <w:marRight w:val="0"/>
          <w:marTop w:val="0"/>
          <w:marBottom w:val="0"/>
          <w:divBdr>
            <w:top w:val="none" w:sz="0" w:space="0" w:color="auto"/>
            <w:left w:val="none" w:sz="0" w:space="0" w:color="auto"/>
            <w:bottom w:val="none" w:sz="0" w:space="0" w:color="auto"/>
            <w:right w:val="none" w:sz="0" w:space="0" w:color="auto"/>
          </w:divBdr>
        </w:div>
        <w:div w:id="1739129987">
          <w:marLeft w:val="640"/>
          <w:marRight w:val="0"/>
          <w:marTop w:val="0"/>
          <w:marBottom w:val="0"/>
          <w:divBdr>
            <w:top w:val="none" w:sz="0" w:space="0" w:color="auto"/>
            <w:left w:val="none" w:sz="0" w:space="0" w:color="auto"/>
            <w:bottom w:val="none" w:sz="0" w:space="0" w:color="auto"/>
            <w:right w:val="none" w:sz="0" w:space="0" w:color="auto"/>
          </w:divBdr>
        </w:div>
        <w:div w:id="1741175947">
          <w:marLeft w:val="640"/>
          <w:marRight w:val="0"/>
          <w:marTop w:val="0"/>
          <w:marBottom w:val="0"/>
          <w:divBdr>
            <w:top w:val="none" w:sz="0" w:space="0" w:color="auto"/>
            <w:left w:val="none" w:sz="0" w:space="0" w:color="auto"/>
            <w:bottom w:val="none" w:sz="0" w:space="0" w:color="auto"/>
            <w:right w:val="none" w:sz="0" w:space="0" w:color="auto"/>
          </w:divBdr>
        </w:div>
        <w:div w:id="1752576861">
          <w:marLeft w:val="640"/>
          <w:marRight w:val="0"/>
          <w:marTop w:val="0"/>
          <w:marBottom w:val="0"/>
          <w:divBdr>
            <w:top w:val="none" w:sz="0" w:space="0" w:color="auto"/>
            <w:left w:val="none" w:sz="0" w:space="0" w:color="auto"/>
            <w:bottom w:val="none" w:sz="0" w:space="0" w:color="auto"/>
            <w:right w:val="none" w:sz="0" w:space="0" w:color="auto"/>
          </w:divBdr>
        </w:div>
        <w:div w:id="1764644414">
          <w:marLeft w:val="640"/>
          <w:marRight w:val="0"/>
          <w:marTop w:val="0"/>
          <w:marBottom w:val="0"/>
          <w:divBdr>
            <w:top w:val="none" w:sz="0" w:space="0" w:color="auto"/>
            <w:left w:val="none" w:sz="0" w:space="0" w:color="auto"/>
            <w:bottom w:val="none" w:sz="0" w:space="0" w:color="auto"/>
            <w:right w:val="none" w:sz="0" w:space="0" w:color="auto"/>
          </w:divBdr>
        </w:div>
        <w:div w:id="1768766560">
          <w:marLeft w:val="640"/>
          <w:marRight w:val="0"/>
          <w:marTop w:val="0"/>
          <w:marBottom w:val="0"/>
          <w:divBdr>
            <w:top w:val="none" w:sz="0" w:space="0" w:color="auto"/>
            <w:left w:val="none" w:sz="0" w:space="0" w:color="auto"/>
            <w:bottom w:val="none" w:sz="0" w:space="0" w:color="auto"/>
            <w:right w:val="none" w:sz="0" w:space="0" w:color="auto"/>
          </w:divBdr>
        </w:div>
        <w:div w:id="1782916235">
          <w:marLeft w:val="640"/>
          <w:marRight w:val="0"/>
          <w:marTop w:val="0"/>
          <w:marBottom w:val="0"/>
          <w:divBdr>
            <w:top w:val="none" w:sz="0" w:space="0" w:color="auto"/>
            <w:left w:val="none" w:sz="0" w:space="0" w:color="auto"/>
            <w:bottom w:val="none" w:sz="0" w:space="0" w:color="auto"/>
            <w:right w:val="none" w:sz="0" w:space="0" w:color="auto"/>
          </w:divBdr>
        </w:div>
        <w:div w:id="1802914134">
          <w:marLeft w:val="640"/>
          <w:marRight w:val="0"/>
          <w:marTop w:val="0"/>
          <w:marBottom w:val="0"/>
          <w:divBdr>
            <w:top w:val="none" w:sz="0" w:space="0" w:color="auto"/>
            <w:left w:val="none" w:sz="0" w:space="0" w:color="auto"/>
            <w:bottom w:val="none" w:sz="0" w:space="0" w:color="auto"/>
            <w:right w:val="none" w:sz="0" w:space="0" w:color="auto"/>
          </w:divBdr>
        </w:div>
        <w:div w:id="1832136649">
          <w:marLeft w:val="640"/>
          <w:marRight w:val="0"/>
          <w:marTop w:val="0"/>
          <w:marBottom w:val="0"/>
          <w:divBdr>
            <w:top w:val="none" w:sz="0" w:space="0" w:color="auto"/>
            <w:left w:val="none" w:sz="0" w:space="0" w:color="auto"/>
            <w:bottom w:val="none" w:sz="0" w:space="0" w:color="auto"/>
            <w:right w:val="none" w:sz="0" w:space="0" w:color="auto"/>
          </w:divBdr>
        </w:div>
        <w:div w:id="1835297143">
          <w:marLeft w:val="640"/>
          <w:marRight w:val="0"/>
          <w:marTop w:val="0"/>
          <w:marBottom w:val="0"/>
          <w:divBdr>
            <w:top w:val="none" w:sz="0" w:space="0" w:color="auto"/>
            <w:left w:val="none" w:sz="0" w:space="0" w:color="auto"/>
            <w:bottom w:val="none" w:sz="0" w:space="0" w:color="auto"/>
            <w:right w:val="none" w:sz="0" w:space="0" w:color="auto"/>
          </w:divBdr>
        </w:div>
        <w:div w:id="1888295111">
          <w:marLeft w:val="640"/>
          <w:marRight w:val="0"/>
          <w:marTop w:val="0"/>
          <w:marBottom w:val="0"/>
          <w:divBdr>
            <w:top w:val="none" w:sz="0" w:space="0" w:color="auto"/>
            <w:left w:val="none" w:sz="0" w:space="0" w:color="auto"/>
            <w:bottom w:val="none" w:sz="0" w:space="0" w:color="auto"/>
            <w:right w:val="none" w:sz="0" w:space="0" w:color="auto"/>
          </w:divBdr>
        </w:div>
        <w:div w:id="1953633500">
          <w:marLeft w:val="640"/>
          <w:marRight w:val="0"/>
          <w:marTop w:val="0"/>
          <w:marBottom w:val="0"/>
          <w:divBdr>
            <w:top w:val="none" w:sz="0" w:space="0" w:color="auto"/>
            <w:left w:val="none" w:sz="0" w:space="0" w:color="auto"/>
            <w:bottom w:val="none" w:sz="0" w:space="0" w:color="auto"/>
            <w:right w:val="none" w:sz="0" w:space="0" w:color="auto"/>
          </w:divBdr>
        </w:div>
        <w:div w:id="1981959060">
          <w:marLeft w:val="640"/>
          <w:marRight w:val="0"/>
          <w:marTop w:val="0"/>
          <w:marBottom w:val="0"/>
          <w:divBdr>
            <w:top w:val="none" w:sz="0" w:space="0" w:color="auto"/>
            <w:left w:val="none" w:sz="0" w:space="0" w:color="auto"/>
            <w:bottom w:val="none" w:sz="0" w:space="0" w:color="auto"/>
            <w:right w:val="none" w:sz="0" w:space="0" w:color="auto"/>
          </w:divBdr>
        </w:div>
        <w:div w:id="2019771297">
          <w:marLeft w:val="640"/>
          <w:marRight w:val="0"/>
          <w:marTop w:val="0"/>
          <w:marBottom w:val="0"/>
          <w:divBdr>
            <w:top w:val="none" w:sz="0" w:space="0" w:color="auto"/>
            <w:left w:val="none" w:sz="0" w:space="0" w:color="auto"/>
            <w:bottom w:val="none" w:sz="0" w:space="0" w:color="auto"/>
            <w:right w:val="none" w:sz="0" w:space="0" w:color="auto"/>
          </w:divBdr>
        </w:div>
        <w:div w:id="2064525909">
          <w:marLeft w:val="640"/>
          <w:marRight w:val="0"/>
          <w:marTop w:val="0"/>
          <w:marBottom w:val="0"/>
          <w:divBdr>
            <w:top w:val="none" w:sz="0" w:space="0" w:color="auto"/>
            <w:left w:val="none" w:sz="0" w:space="0" w:color="auto"/>
            <w:bottom w:val="none" w:sz="0" w:space="0" w:color="auto"/>
            <w:right w:val="none" w:sz="0" w:space="0" w:color="auto"/>
          </w:divBdr>
        </w:div>
        <w:div w:id="2108110001">
          <w:marLeft w:val="640"/>
          <w:marRight w:val="0"/>
          <w:marTop w:val="0"/>
          <w:marBottom w:val="0"/>
          <w:divBdr>
            <w:top w:val="none" w:sz="0" w:space="0" w:color="auto"/>
            <w:left w:val="none" w:sz="0" w:space="0" w:color="auto"/>
            <w:bottom w:val="none" w:sz="0" w:space="0" w:color="auto"/>
            <w:right w:val="none" w:sz="0" w:space="0" w:color="auto"/>
          </w:divBdr>
        </w:div>
      </w:divsChild>
    </w:div>
    <w:div w:id="2030570033">
      <w:bodyDiv w:val="1"/>
      <w:marLeft w:val="0"/>
      <w:marRight w:val="0"/>
      <w:marTop w:val="0"/>
      <w:marBottom w:val="0"/>
      <w:divBdr>
        <w:top w:val="none" w:sz="0" w:space="0" w:color="auto"/>
        <w:left w:val="none" w:sz="0" w:space="0" w:color="auto"/>
        <w:bottom w:val="none" w:sz="0" w:space="0" w:color="auto"/>
        <w:right w:val="none" w:sz="0" w:space="0" w:color="auto"/>
      </w:divBdr>
      <w:divsChild>
        <w:div w:id="39132215">
          <w:marLeft w:val="640"/>
          <w:marRight w:val="0"/>
          <w:marTop w:val="0"/>
          <w:marBottom w:val="0"/>
          <w:divBdr>
            <w:top w:val="none" w:sz="0" w:space="0" w:color="auto"/>
            <w:left w:val="none" w:sz="0" w:space="0" w:color="auto"/>
            <w:bottom w:val="none" w:sz="0" w:space="0" w:color="auto"/>
            <w:right w:val="none" w:sz="0" w:space="0" w:color="auto"/>
          </w:divBdr>
        </w:div>
        <w:div w:id="92357305">
          <w:marLeft w:val="640"/>
          <w:marRight w:val="0"/>
          <w:marTop w:val="0"/>
          <w:marBottom w:val="0"/>
          <w:divBdr>
            <w:top w:val="none" w:sz="0" w:space="0" w:color="auto"/>
            <w:left w:val="none" w:sz="0" w:space="0" w:color="auto"/>
            <w:bottom w:val="none" w:sz="0" w:space="0" w:color="auto"/>
            <w:right w:val="none" w:sz="0" w:space="0" w:color="auto"/>
          </w:divBdr>
        </w:div>
        <w:div w:id="112792204">
          <w:marLeft w:val="640"/>
          <w:marRight w:val="0"/>
          <w:marTop w:val="0"/>
          <w:marBottom w:val="0"/>
          <w:divBdr>
            <w:top w:val="none" w:sz="0" w:space="0" w:color="auto"/>
            <w:left w:val="none" w:sz="0" w:space="0" w:color="auto"/>
            <w:bottom w:val="none" w:sz="0" w:space="0" w:color="auto"/>
            <w:right w:val="none" w:sz="0" w:space="0" w:color="auto"/>
          </w:divBdr>
        </w:div>
        <w:div w:id="125315319">
          <w:marLeft w:val="640"/>
          <w:marRight w:val="0"/>
          <w:marTop w:val="0"/>
          <w:marBottom w:val="0"/>
          <w:divBdr>
            <w:top w:val="none" w:sz="0" w:space="0" w:color="auto"/>
            <w:left w:val="none" w:sz="0" w:space="0" w:color="auto"/>
            <w:bottom w:val="none" w:sz="0" w:space="0" w:color="auto"/>
            <w:right w:val="none" w:sz="0" w:space="0" w:color="auto"/>
          </w:divBdr>
        </w:div>
        <w:div w:id="147287232">
          <w:marLeft w:val="640"/>
          <w:marRight w:val="0"/>
          <w:marTop w:val="0"/>
          <w:marBottom w:val="0"/>
          <w:divBdr>
            <w:top w:val="none" w:sz="0" w:space="0" w:color="auto"/>
            <w:left w:val="none" w:sz="0" w:space="0" w:color="auto"/>
            <w:bottom w:val="none" w:sz="0" w:space="0" w:color="auto"/>
            <w:right w:val="none" w:sz="0" w:space="0" w:color="auto"/>
          </w:divBdr>
        </w:div>
        <w:div w:id="153379373">
          <w:marLeft w:val="640"/>
          <w:marRight w:val="0"/>
          <w:marTop w:val="0"/>
          <w:marBottom w:val="0"/>
          <w:divBdr>
            <w:top w:val="none" w:sz="0" w:space="0" w:color="auto"/>
            <w:left w:val="none" w:sz="0" w:space="0" w:color="auto"/>
            <w:bottom w:val="none" w:sz="0" w:space="0" w:color="auto"/>
            <w:right w:val="none" w:sz="0" w:space="0" w:color="auto"/>
          </w:divBdr>
        </w:div>
        <w:div w:id="180583899">
          <w:marLeft w:val="640"/>
          <w:marRight w:val="0"/>
          <w:marTop w:val="0"/>
          <w:marBottom w:val="0"/>
          <w:divBdr>
            <w:top w:val="none" w:sz="0" w:space="0" w:color="auto"/>
            <w:left w:val="none" w:sz="0" w:space="0" w:color="auto"/>
            <w:bottom w:val="none" w:sz="0" w:space="0" w:color="auto"/>
            <w:right w:val="none" w:sz="0" w:space="0" w:color="auto"/>
          </w:divBdr>
        </w:div>
        <w:div w:id="344748001">
          <w:marLeft w:val="640"/>
          <w:marRight w:val="0"/>
          <w:marTop w:val="0"/>
          <w:marBottom w:val="0"/>
          <w:divBdr>
            <w:top w:val="none" w:sz="0" w:space="0" w:color="auto"/>
            <w:left w:val="none" w:sz="0" w:space="0" w:color="auto"/>
            <w:bottom w:val="none" w:sz="0" w:space="0" w:color="auto"/>
            <w:right w:val="none" w:sz="0" w:space="0" w:color="auto"/>
          </w:divBdr>
        </w:div>
        <w:div w:id="383068575">
          <w:marLeft w:val="640"/>
          <w:marRight w:val="0"/>
          <w:marTop w:val="0"/>
          <w:marBottom w:val="0"/>
          <w:divBdr>
            <w:top w:val="none" w:sz="0" w:space="0" w:color="auto"/>
            <w:left w:val="none" w:sz="0" w:space="0" w:color="auto"/>
            <w:bottom w:val="none" w:sz="0" w:space="0" w:color="auto"/>
            <w:right w:val="none" w:sz="0" w:space="0" w:color="auto"/>
          </w:divBdr>
        </w:div>
        <w:div w:id="394745558">
          <w:marLeft w:val="640"/>
          <w:marRight w:val="0"/>
          <w:marTop w:val="0"/>
          <w:marBottom w:val="0"/>
          <w:divBdr>
            <w:top w:val="none" w:sz="0" w:space="0" w:color="auto"/>
            <w:left w:val="none" w:sz="0" w:space="0" w:color="auto"/>
            <w:bottom w:val="none" w:sz="0" w:space="0" w:color="auto"/>
            <w:right w:val="none" w:sz="0" w:space="0" w:color="auto"/>
          </w:divBdr>
        </w:div>
        <w:div w:id="420836419">
          <w:marLeft w:val="640"/>
          <w:marRight w:val="0"/>
          <w:marTop w:val="0"/>
          <w:marBottom w:val="0"/>
          <w:divBdr>
            <w:top w:val="none" w:sz="0" w:space="0" w:color="auto"/>
            <w:left w:val="none" w:sz="0" w:space="0" w:color="auto"/>
            <w:bottom w:val="none" w:sz="0" w:space="0" w:color="auto"/>
            <w:right w:val="none" w:sz="0" w:space="0" w:color="auto"/>
          </w:divBdr>
        </w:div>
        <w:div w:id="430204697">
          <w:marLeft w:val="640"/>
          <w:marRight w:val="0"/>
          <w:marTop w:val="0"/>
          <w:marBottom w:val="0"/>
          <w:divBdr>
            <w:top w:val="none" w:sz="0" w:space="0" w:color="auto"/>
            <w:left w:val="none" w:sz="0" w:space="0" w:color="auto"/>
            <w:bottom w:val="none" w:sz="0" w:space="0" w:color="auto"/>
            <w:right w:val="none" w:sz="0" w:space="0" w:color="auto"/>
          </w:divBdr>
        </w:div>
        <w:div w:id="443426625">
          <w:marLeft w:val="640"/>
          <w:marRight w:val="0"/>
          <w:marTop w:val="0"/>
          <w:marBottom w:val="0"/>
          <w:divBdr>
            <w:top w:val="none" w:sz="0" w:space="0" w:color="auto"/>
            <w:left w:val="none" w:sz="0" w:space="0" w:color="auto"/>
            <w:bottom w:val="none" w:sz="0" w:space="0" w:color="auto"/>
            <w:right w:val="none" w:sz="0" w:space="0" w:color="auto"/>
          </w:divBdr>
        </w:div>
        <w:div w:id="464658199">
          <w:marLeft w:val="640"/>
          <w:marRight w:val="0"/>
          <w:marTop w:val="0"/>
          <w:marBottom w:val="0"/>
          <w:divBdr>
            <w:top w:val="none" w:sz="0" w:space="0" w:color="auto"/>
            <w:left w:val="none" w:sz="0" w:space="0" w:color="auto"/>
            <w:bottom w:val="none" w:sz="0" w:space="0" w:color="auto"/>
            <w:right w:val="none" w:sz="0" w:space="0" w:color="auto"/>
          </w:divBdr>
        </w:div>
        <w:div w:id="473259183">
          <w:marLeft w:val="640"/>
          <w:marRight w:val="0"/>
          <w:marTop w:val="0"/>
          <w:marBottom w:val="0"/>
          <w:divBdr>
            <w:top w:val="none" w:sz="0" w:space="0" w:color="auto"/>
            <w:left w:val="none" w:sz="0" w:space="0" w:color="auto"/>
            <w:bottom w:val="none" w:sz="0" w:space="0" w:color="auto"/>
            <w:right w:val="none" w:sz="0" w:space="0" w:color="auto"/>
          </w:divBdr>
        </w:div>
        <w:div w:id="507453061">
          <w:marLeft w:val="640"/>
          <w:marRight w:val="0"/>
          <w:marTop w:val="0"/>
          <w:marBottom w:val="0"/>
          <w:divBdr>
            <w:top w:val="none" w:sz="0" w:space="0" w:color="auto"/>
            <w:left w:val="none" w:sz="0" w:space="0" w:color="auto"/>
            <w:bottom w:val="none" w:sz="0" w:space="0" w:color="auto"/>
            <w:right w:val="none" w:sz="0" w:space="0" w:color="auto"/>
          </w:divBdr>
        </w:div>
        <w:div w:id="604193287">
          <w:marLeft w:val="640"/>
          <w:marRight w:val="0"/>
          <w:marTop w:val="0"/>
          <w:marBottom w:val="0"/>
          <w:divBdr>
            <w:top w:val="none" w:sz="0" w:space="0" w:color="auto"/>
            <w:left w:val="none" w:sz="0" w:space="0" w:color="auto"/>
            <w:bottom w:val="none" w:sz="0" w:space="0" w:color="auto"/>
            <w:right w:val="none" w:sz="0" w:space="0" w:color="auto"/>
          </w:divBdr>
        </w:div>
        <w:div w:id="619336862">
          <w:marLeft w:val="640"/>
          <w:marRight w:val="0"/>
          <w:marTop w:val="0"/>
          <w:marBottom w:val="0"/>
          <w:divBdr>
            <w:top w:val="none" w:sz="0" w:space="0" w:color="auto"/>
            <w:left w:val="none" w:sz="0" w:space="0" w:color="auto"/>
            <w:bottom w:val="none" w:sz="0" w:space="0" w:color="auto"/>
            <w:right w:val="none" w:sz="0" w:space="0" w:color="auto"/>
          </w:divBdr>
        </w:div>
        <w:div w:id="619915406">
          <w:marLeft w:val="640"/>
          <w:marRight w:val="0"/>
          <w:marTop w:val="0"/>
          <w:marBottom w:val="0"/>
          <w:divBdr>
            <w:top w:val="none" w:sz="0" w:space="0" w:color="auto"/>
            <w:left w:val="none" w:sz="0" w:space="0" w:color="auto"/>
            <w:bottom w:val="none" w:sz="0" w:space="0" w:color="auto"/>
            <w:right w:val="none" w:sz="0" w:space="0" w:color="auto"/>
          </w:divBdr>
        </w:div>
        <w:div w:id="626474798">
          <w:marLeft w:val="640"/>
          <w:marRight w:val="0"/>
          <w:marTop w:val="0"/>
          <w:marBottom w:val="0"/>
          <w:divBdr>
            <w:top w:val="none" w:sz="0" w:space="0" w:color="auto"/>
            <w:left w:val="none" w:sz="0" w:space="0" w:color="auto"/>
            <w:bottom w:val="none" w:sz="0" w:space="0" w:color="auto"/>
            <w:right w:val="none" w:sz="0" w:space="0" w:color="auto"/>
          </w:divBdr>
        </w:div>
        <w:div w:id="628822853">
          <w:marLeft w:val="640"/>
          <w:marRight w:val="0"/>
          <w:marTop w:val="0"/>
          <w:marBottom w:val="0"/>
          <w:divBdr>
            <w:top w:val="none" w:sz="0" w:space="0" w:color="auto"/>
            <w:left w:val="none" w:sz="0" w:space="0" w:color="auto"/>
            <w:bottom w:val="none" w:sz="0" w:space="0" w:color="auto"/>
            <w:right w:val="none" w:sz="0" w:space="0" w:color="auto"/>
          </w:divBdr>
        </w:div>
        <w:div w:id="655575138">
          <w:marLeft w:val="640"/>
          <w:marRight w:val="0"/>
          <w:marTop w:val="0"/>
          <w:marBottom w:val="0"/>
          <w:divBdr>
            <w:top w:val="none" w:sz="0" w:space="0" w:color="auto"/>
            <w:left w:val="none" w:sz="0" w:space="0" w:color="auto"/>
            <w:bottom w:val="none" w:sz="0" w:space="0" w:color="auto"/>
            <w:right w:val="none" w:sz="0" w:space="0" w:color="auto"/>
          </w:divBdr>
        </w:div>
        <w:div w:id="659506817">
          <w:marLeft w:val="640"/>
          <w:marRight w:val="0"/>
          <w:marTop w:val="0"/>
          <w:marBottom w:val="0"/>
          <w:divBdr>
            <w:top w:val="none" w:sz="0" w:space="0" w:color="auto"/>
            <w:left w:val="none" w:sz="0" w:space="0" w:color="auto"/>
            <w:bottom w:val="none" w:sz="0" w:space="0" w:color="auto"/>
            <w:right w:val="none" w:sz="0" w:space="0" w:color="auto"/>
          </w:divBdr>
        </w:div>
        <w:div w:id="673729181">
          <w:marLeft w:val="640"/>
          <w:marRight w:val="0"/>
          <w:marTop w:val="0"/>
          <w:marBottom w:val="0"/>
          <w:divBdr>
            <w:top w:val="none" w:sz="0" w:space="0" w:color="auto"/>
            <w:left w:val="none" w:sz="0" w:space="0" w:color="auto"/>
            <w:bottom w:val="none" w:sz="0" w:space="0" w:color="auto"/>
            <w:right w:val="none" w:sz="0" w:space="0" w:color="auto"/>
          </w:divBdr>
        </w:div>
        <w:div w:id="713383472">
          <w:marLeft w:val="640"/>
          <w:marRight w:val="0"/>
          <w:marTop w:val="0"/>
          <w:marBottom w:val="0"/>
          <w:divBdr>
            <w:top w:val="none" w:sz="0" w:space="0" w:color="auto"/>
            <w:left w:val="none" w:sz="0" w:space="0" w:color="auto"/>
            <w:bottom w:val="none" w:sz="0" w:space="0" w:color="auto"/>
            <w:right w:val="none" w:sz="0" w:space="0" w:color="auto"/>
          </w:divBdr>
        </w:div>
        <w:div w:id="761266442">
          <w:marLeft w:val="640"/>
          <w:marRight w:val="0"/>
          <w:marTop w:val="0"/>
          <w:marBottom w:val="0"/>
          <w:divBdr>
            <w:top w:val="none" w:sz="0" w:space="0" w:color="auto"/>
            <w:left w:val="none" w:sz="0" w:space="0" w:color="auto"/>
            <w:bottom w:val="none" w:sz="0" w:space="0" w:color="auto"/>
            <w:right w:val="none" w:sz="0" w:space="0" w:color="auto"/>
          </w:divBdr>
        </w:div>
        <w:div w:id="780222977">
          <w:marLeft w:val="640"/>
          <w:marRight w:val="0"/>
          <w:marTop w:val="0"/>
          <w:marBottom w:val="0"/>
          <w:divBdr>
            <w:top w:val="none" w:sz="0" w:space="0" w:color="auto"/>
            <w:left w:val="none" w:sz="0" w:space="0" w:color="auto"/>
            <w:bottom w:val="none" w:sz="0" w:space="0" w:color="auto"/>
            <w:right w:val="none" w:sz="0" w:space="0" w:color="auto"/>
          </w:divBdr>
        </w:div>
        <w:div w:id="782724652">
          <w:marLeft w:val="640"/>
          <w:marRight w:val="0"/>
          <w:marTop w:val="0"/>
          <w:marBottom w:val="0"/>
          <w:divBdr>
            <w:top w:val="none" w:sz="0" w:space="0" w:color="auto"/>
            <w:left w:val="none" w:sz="0" w:space="0" w:color="auto"/>
            <w:bottom w:val="none" w:sz="0" w:space="0" w:color="auto"/>
            <w:right w:val="none" w:sz="0" w:space="0" w:color="auto"/>
          </w:divBdr>
        </w:div>
        <w:div w:id="792753431">
          <w:marLeft w:val="640"/>
          <w:marRight w:val="0"/>
          <w:marTop w:val="0"/>
          <w:marBottom w:val="0"/>
          <w:divBdr>
            <w:top w:val="none" w:sz="0" w:space="0" w:color="auto"/>
            <w:left w:val="none" w:sz="0" w:space="0" w:color="auto"/>
            <w:bottom w:val="none" w:sz="0" w:space="0" w:color="auto"/>
            <w:right w:val="none" w:sz="0" w:space="0" w:color="auto"/>
          </w:divBdr>
        </w:div>
        <w:div w:id="816652601">
          <w:marLeft w:val="640"/>
          <w:marRight w:val="0"/>
          <w:marTop w:val="0"/>
          <w:marBottom w:val="0"/>
          <w:divBdr>
            <w:top w:val="none" w:sz="0" w:space="0" w:color="auto"/>
            <w:left w:val="none" w:sz="0" w:space="0" w:color="auto"/>
            <w:bottom w:val="none" w:sz="0" w:space="0" w:color="auto"/>
            <w:right w:val="none" w:sz="0" w:space="0" w:color="auto"/>
          </w:divBdr>
        </w:div>
        <w:div w:id="866023328">
          <w:marLeft w:val="640"/>
          <w:marRight w:val="0"/>
          <w:marTop w:val="0"/>
          <w:marBottom w:val="0"/>
          <w:divBdr>
            <w:top w:val="none" w:sz="0" w:space="0" w:color="auto"/>
            <w:left w:val="none" w:sz="0" w:space="0" w:color="auto"/>
            <w:bottom w:val="none" w:sz="0" w:space="0" w:color="auto"/>
            <w:right w:val="none" w:sz="0" w:space="0" w:color="auto"/>
          </w:divBdr>
        </w:div>
        <w:div w:id="920409772">
          <w:marLeft w:val="640"/>
          <w:marRight w:val="0"/>
          <w:marTop w:val="0"/>
          <w:marBottom w:val="0"/>
          <w:divBdr>
            <w:top w:val="none" w:sz="0" w:space="0" w:color="auto"/>
            <w:left w:val="none" w:sz="0" w:space="0" w:color="auto"/>
            <w:bottom w:val="none" w:sz="0" w:space="0" w:color="auto"/>
            <w:right w:val="none" w:sz="0" w:space="0" w:color="auto"/>
          </w:divBdr>
        </w:div>
        <w:div w:id="937059516">
          <w:marLeft w:val="640"/>
          <w:marRight w:val="0"/>
          <w:marTop w:val="0"/>
          <w:marBottom w:val="0"/>
          <w:divBdr>
            <w:top w:val="none" w:sz="0" w:space="0" w:color="auto"/>
            <w:left w:val="none" w:sz="0" w:space="0" w:color="auto"/>
            <w:bottom w:val="none" w:sz="0" w:space="0" w:color="auto"/>
            <w:right w:val="none" w:sz="0" w:space="0" w:color="auto"/>
          </w:divBdr>
        </w:div>
        <w:div w:id="945191296">
          <w:marLeft w:val="640"/>
          <w:marRight w:val="0"/>
          <w:marTop w:val="0"/>
          <w:marBottom w:val="0"/>
          <w:divBdr>
            <w:top w:val="none" w:sz="0" w:space="0" w:color="auto"/>
            <w:left w:val="none" w:sz="0" w:space="0" w:color="auto"/>
            <w:bottom w:val="none" w:sz="0" w:space="0" w:color="auto"/>
            <w:right w:val="none" w:sz="0" w:space="0" w:color="auto"/>
          </w:divBdr>
        </w:div>
        <w:div w:id="961155816">
          <w:marLeft w:val="640"/>
          <w:marRight w:val="0"/>
          <w:marTop w:val="0"/>
          <w:marBottom w:val="0"/>
          <w:divBdr>
            <w:top w:val="none" w:sz="0" w:space="0" w:color="auto"/>
            <w:left w:val="none" w:sz="0" w:space="0" w:color="auto"/>
            <w:bottom w:val="none" w:sz="0" w:space="0" w:color="auto"/>
            <w:right w:val="none" w:sz="0" w:space="0" w:color="auto"/>
          </w:divBdr>
        </w:div>
        <w:div w:id="965815908">
          <w:marLeft w:val="640"/>
          <w:marRight w:val="0"/>
          <w:marTop w:val="0"/>
          <w:marBottom w:val="0"/>
          <w:divBdr>
            <w:top w:val="none" w:sz="0" w:space="0" w:color="auto"/>
            <w:left w:val="none" w:sz="0" w:space="0" w:color="auto"/>
            <w:bottom w:val="none" w:sz="0" w:space="0" w:color="auto"/>
            <w:right w:val="none" w:sz="0" w:space="0" w:color="auto"/>
          </w:divBdr>
        </w:div>
        <w:div w:id="984970507">
          <w:marLeft w:val="640"/>
          <w:marRight w:val="0"/>
          <w:marTop w:val="0"/>
          <w:marBottom w:val="0"/>
          <w:divBdr>
            <w:top w:val="none" w:sz="0" w:space="0" w:color="auto"/>
            <w:left w:val="none" w:sz="0" w:space="0" w:color="auto"/>
            <w:bottom w:val="none" w:sz="0" w:space="0" w:color="auto"/>
            <w:right w:val="none" w:sz="0" w:space="0" w:color="auto"/>
          </w:divBdr>
        </w:div>
        <w:div w:id="989866688">
          <w:marLeft w:val="640"/>
          <w:marRight w:val="0"/>
          <w:marTop w:val="0"/>
          <w:marBottom w:val="0"/>
          <w:divBdr>
            <w:top w:val="none" w:sz="0" w:space="0" w:color="auto"/>
            <w:left w:val="none" w:sz="0" w:space="0" w:color="auto"/>
            <w:bottom w:val="none" w:sz="0" w:space="0" w:color="auto"/>
            <w:right w:val="none" w:sz="0" w:space="0" w:color="auto"/>
          </w:divBdr>
        </w:div>
        <w:div w:id="1002467668">
          <w:marLeft w:val="640"/>
          <w:marRight w:val="0"/>
          <w:marTop w:val="0"/>
          <w:marBottom w:val="0"/>
          <w:divBdr>
            <w:top w:val="none" w:sz="0" w:space="0" w:color="auto"/>
            <w:left w:val="none" w:sz="0" w:space="0" w:color="auto"/>
            <w:bottom w:val="none" w:sz="0" w:space="0" w:color="auto"/>
            <w:right w:val="none" w:sz="0" w:space="0" w:color="auto"/>
          </w:divBdr>
        </w:div>
        <w:div w:id="1030029699">
          <w:marLeft w:val="640"/>
          <w:marRight w:val="0"/>
          <w:marTop w:val="0"/>
          <w:marBottom w:val="0"/>
          <w:divBdr>
            <w:top w:val="none" w:sz="0" w:space="0" w:color="auto"/>
            <w:left w:val="none" w:sz="0" w:space="0" w:color="auto"/>
            <w:bottom w:val="none" w:sz="0" w:space="0" w:color="auto"/>
            <w:right w:val="none" w:sz="0" w:space="0" w:color="auto"/>
          </w:divBdr>
        </w:div>
        <w:div w:id="1042435614">
          <w:marLeft w:val="640"/>
          <w:marRight w:val="0"/>
          <w:marTop w:val="0"/>
          <w:marBottom w:val="0"/>
          <w:divBdr>
            <w:top w:val="none" w:sz="0" w:space="0" w:color="auto"/>
            <w:left w:val="none" w:sz="0" w:space="0" w:color="auto"/>
            <w:bottom w:val="none" w:sz="0" w:space="0" w:color="auto"/>
            <w:right w:val="none" w:sz="0" w:space="0" w:color="auto"/>
          </w:divBdr>
        </w:div>
        <w:div w:id="1065568137">
          <w:marLeft w:val="640"/>
          <w:marRight w:val="0"/>
          <w:marTop w:val="0"/>
          <w:marBottom w:val="0"/>
          <w:divBdr>
            <w:top w:val="none" w:sz="0" w:space="0" w:color="auto"/>
            <w:left w:val="none" w:sz="0" w:space="0" w:color="auto"/>
            <w:bottom w:val="none" w:sz="0" w:space="0" w:color="auto"/>
            <w:right w:val="none" w:sz="0" w:space="0" w:color="auto"/>
          </w:divBdr>
        </w:div>
        <w:div w:id="1068184703">
          <w:marLeft w:val="640"/>
          <w:marRight w:val="0"/>
          <w:marTop w:val="0"/>
          <w:marBottom w:val="0"/>
          <w:divBdr>
            <w:top w:val="none" w:sz="0" w:space="0" w:color="auto"/>
            <w:left w:val="none" w:sz="0" w:space="0" w:color="auto"/>
            <w:bottom w:val="none" w:sz="0" w:space="0" w:color="auto"/>
            <w:right w:val="none" w:sz="0" w:space="0" w:color="auto"/>
          </w:divBdr>
        </w:div>
        <w:div w:id="1090585449">
          <w:marLeft w:val="640"/>
          <w:marRight w:val="0"/>
          <w:marTop w:val="0"/>
          <w:marBottom w:val="0"/>
          <w:divBdr>
            <w:top w:val="none" w:sz="0" w:space="0" w:color="auto"/>
            <w:left w:val="none" w:sz="0" w:space="0" w:color="auto"/>
            <w:bottom w:val="none" w:sz="0" w:space="0" w:color="auto"/>
            <w:right w:val="none" w:sz="0" w:space="0" w:color="auto"/>
          </w:divBdr>
        </w:div>
        <w:div w:id="1093820052">
          <w:marLeft w:val="640"/>
          <w:marRight w:val="0"/>
          <w:marTop w:val="0"/>
          <w:marBottom w:val="0"/>
          <w:divBdr>
            <w:top w:val="none" w:sz="0" w:space="0" w:color="auto"/>
            <w:left w:val="none" w:sz="0" w:space="0" w:color="auto"/>
            <w:bottom w:val="none" w:sz="0" w:space="0" w:color="auto"/>
            <w:right w:val="none" w:sz="0" w:space="0" w:color="auto"/>
          </w:divBdr>
        </w:div>
        <w:div w:id="1097480721">
          <w:marLeft w:val="640"/>
          <w:marRight w:val="0"/>
          <w:marTop w:val="0"/>
          <w:marBottom w:val="0"/>
          <w:divBdr>
            <w:top w:val="none" w:sz="0" w:space="0" w:color="auto"/>
            <w:left w:val="none" w:sz="0" w:space="0" w:color="auto"/>
            <w:bottom w:val="none" w:sz="0" w:space="0" w:color="auto"/>
            <w:right w:val="none" w:sz="0" w:space="0" w:color="auto"/>
          </w:divBdr>
        </w:div>
        <w:div w:id="1111048511">
          <w:marLeft w:val="640"/>
          <w:marRight w:val="0"/>
          <w:marTop w:val="0"/>
          <w:marBottom w:val="0"/>
          <w:divBdr>
            <w:top w:val="none" w:sz="0" w:space="0" w:color="auto"/>
            <w:left w:val="none" w:sz="0" w:space="0" w:color="auto"/>
            <w:bottom w:val="none" w:sz="0" w:space="0" w:color="auto"/>
            <w:right w:val="none" w:sz="0" w:space="0" w:color="auto"/>
          </w:divBdr>
        </w:div>
        <w:div w:id="1136608360">
          <w:marLeft w:val="640"/>
          <w:marRight w:val="0"/>
          <w:marTop w:val="0"/>
          <w:marBottom w:val="0"/>
          <w:divBdr>
            <w:top w:val="none" w:sz="0" w:space="0" w:color="auto"/>
            <w:left w:val="none" w:sz="0" w:space="0" w:color="auto"/>
            <w:bottom w:val="none" w:sz="0" w:space="0" w:color="auto"/>
            <w:right w:val="none" w:sz="0" w:space="0" w:color="auto"/>
          </w:divBdr>
        </w:div>
        <w:div w:id="1200050318">
          <w:marLeft w:val="640"/>
          <w:marRight w:val="0"/>
          <w:marTop w:val="0"/>
          <w:marBottom w:val="0"/>
          <w:divBdr>
            <w:top w:val="none" w:sz="0" w:space="0" w:color="auto"/>
            <w:left w:val="none" w:sz="0" w:space="0" w:color="auto"/>
            <w:bottom w:val="none" w:sz="0" w:space="0" w:color="auto"/>
            <w:right w:val="none" w:sz="0" w:space="0" w:color="auto"/>
          </w:divBdr>
        </w:div>
        <w:div w:id="1201745598">
          <w:marLeft w:val="640"/>
          <w:marRight w:val="0"/>
          <w:marTop w:val="0"/>
          <w:marBottom w:val="0"/>
          <w:divBdr>
            <w:top w:val="none" w:sz="0" w:space="0" w:color="auto"/>
            <w:left w:val="none" w:sz="0" w:space="0" w:color="auto"/>
            <w:bottom w:val="none" w:sz="0" w:space="0" w:color="auto"/>
            <w:right w:val="none" w:sz="0" w:space="0" w:color="auto"/>
          </w:divBdr>
        </w:div>
        <w:div w:id="1260258265">
          <w:marLeft w:val="640"/>
          <w:marRight w:val="0"/>
          <w:marTop w:val="0"/>
          <w:marBottom w:val="0"/>
          <w:divBdr>
            <w:top w:val="none" w:sz="0" w:space="0" w:color="auto"/>
            <w:left w:val="none" w:sz="0" w:space="0" w:color="auto"/>
            <w:bottom w:val="none" w:sz="0" w:space="0" w:color="auto"/>
            <w:right w:val="none" w:sz="0" w:space="0" w:color="auto"/>
          </w:divBdr>
        </w:div>
        <w:div w:id="1335374289">
          <w:marLeft w:val="640"/>
          <w:marRight w:val="0"/>
          <w:marTop w:val="0"/>
          <w:marBottom w:val="0"/>
          <w:divBdr>
            <w:top w:val="none" w:sz="0" w:space="0" w:color="auto"/>
            <w:left w:val="none" w:sz="0" w:space="0" w:color="auto"/>
            <w:bottom w:val="none" w:sz="0" w:space="0" w:color="auto"/>
            <w:right w:val="none" w:sz="0" w:space="0" w:color="auto"/>
          </w:divBdr>
        </w:div>
        <w:div w:id="1356033787">
          <w:marLeft w:val="640"/>
          <w:marRight w:val="0"/>
          <w:marTop w:val="0"/>
          <w:marBottom w:val="0"/>
          <w:divBdr>
            <w:top w:val="none" w:sz="0" w:space="0" w:color="auto"/>
            <w:left w:val="none" w:sz="0" w:space="0" w:color="auto"/>
            <w:bottom w:val="none" w:sz="0" w:space="0" w:color="auto"/>
            <w:right w:val="none" w:sz="0" w:space="0" w:color="auto"/>
          </w:divBdr>
        </w:div>
        <w:div w:id="1368413829">
          <w:marLeft w:val="640"/>
          <w:marRight w:val="0"/>
          <w:marTop w:val="0"/>
          <w:marBottom w:val="0"/>
          <w:divBdr>
            <w:top w:val="none" w:sz="0" w:space="0" w:color="auto"/>
            <w:left w:val="none" w:sz="0" w:space="0" w:color="auto"/>
            <w:bottom w:val="none" w:sz="0" w:space="0" w:color="auto"/>
            <w:right w:val="none" w:sz="0" w:space="0" w:color="auto"/>
          </w:divBdr>
        </w:div>
        <w:div w:id="1440107016">
          <w:marLeft w:val="640"/>
          <w:marRight w:val="0"/>
          <w:marTop w:val="0"/>
          <w:marBottom w:val="0"/>
          <w:divBdr>
            <w:top w:val="none" w:sz="0" w:space="0" w:color="auto"/>
            <w:left w:val="none" w:sz="0" w:space="0" w:color="auto"/>
            <w:bottom w:val="none" w:sz="0" w:space="0" w:color="auto"/>
            <w:right w:val="none" w:sz="0" w:space="0" w:color="auto"/>
          </w:divBdr>
        </w:div>
        <w:div w:id="1443112215">
          <w:marLeft w:val="640"/>
          <w:marRight w:val="0"/>
          <w:marTop w:val="0"/>
          <w:marBottom w:val="0"/>
          <w:divBdr>
            <w:top w:val="none" w:sz="0" w:space="0" w:color="auto"/>
            <w:left w:val="none" w:sz="0" w:space="0" w:color="auto"/>
            <w:bottom w:val="none" w:sz="0" w:space="0" w:color="auto"/>
            <w:right w:val="none" w:sz="0" w:space="0" w:color="auto"/>
          </w:divBdr>
        </w:div>
        <w:div w:id="1457875464">
          <w:marLeft w:val="640"/>
          <w:marRight w:val="0"/>
          <w:marTop w:val="0"/>
          <w:marBottom w:val="0"/>
          <w:divBdr>
            <w:top w:val="none" w:sz="0" w:space="0" w:color="auto"/>
            <w:left w:val="none" w:sz="0" w:space="0" w:color="auto"/>
            <w:bottom w:val="none" w:sz="0" w:space="0" w:color="auto"/>
            <w:right w:val="none" w:sz="0" w:space="0" w:color="auto"/>
          </w:divBdr>
        </w:div>
        <w:div w:id="1458797721">
          <w:marLeft w:val="640"/>
          <w:marRight w:val="0"/>
          <w:marTop w:val="0"/>
          <w:marBottom w:val="0"/>
          <w:divBdr>
            <w:top w:val="none" w:sz="0" w:space="0" w:color="auto"/>
            <w:left w:val="none" w:sz="0" w:space="0" w:color="auto"/>
            <w:bottom w:val="none" w:sz="0" w:space="0" w:color="auto"/>
            <w:right w:val="none" w:sz="0" w:space="0" w:color="auto"/>
          </w:divBdr>
        </w:div>
        <w:div w:id="1492792371">
          <w:marLeft w:val="640"/>
          <w:marRight w:val="0"/>
          <w:marTop w:val="0"/>
          <w:marBottom w:val="0"/>
          <w:divBdr>
            <w:top w:val="none" w:sz="0" w:space="0" w:color="auto"/>
            <w:left w:val="none" w:sz="0" w:space="0" w:color="auto"/>
            <w:bottom w:val="none" w:sz="0" w:space="0" w:color="auto"/>
            <w:right w:val="none" w:sz="0" w:space="0" w:color="auto"/>
          </w:divBdr>
        </w:div>
        <w:div w:id="1520313431">
          <w:marLeft w:val="640"/>
          <w:marRight w:val="0"/>
          <w:marTop w:val="0"/>
          <w:marBottom w:val="0"/>
          <w:divBdr>
            <w:top w:val="none" w:sz="0" w:space="0" w:color="auto"/>
            <w:left w:val="none" w:sz="0" w:space="0" w:color="auto"/>
            <w:bottom w:val="none" w:sz="0" w:space="0" w:color="auto"/>
            <w:right w:val="none" w:sz="0" w:space="0" w:color="auto"/>
          </w:divBdr>
        </w:div>
        <w:div w:id="1537935980">
          <w:marLeft w:val="640"/>
          <w:marRight w:val="0"/>
          <w:marTop w:val="0"/>
          <w:marBottom w:val="0"/>
          <w:divBdr>
            <w:top w:val="none" w:sz="0" w:space="0" w:color="auto"/>
            <w:left w:val="none" w:sz="0" w:space="0" w:color="auto"/>
            <w:bottom w:val="none" w:sz="0" w:space="0" w:color="auto"/>
            <w:right w:val="none" w:sz="0" w:space="0" w:color="auto"/>
          </w:divBdr>
        </w:div>
        <w:div w:id="1601259046">
          <w:marLeft w:val="640"/>
          <w:marRight w:val="0"/>
          <w:marTop w:val="0"/>
          <w:marBottom w:val="0"/>
          <w:divBdr>
            <w:top w:val="none" w:sz="0" w:space="0" w:color="auto"/>
            <w:left w:val="none" w:sz="0" w:space="0" w:color="auto"/>
            <w:bottom w:val="none" w:sz="0" w:space="0" w:color="auto"/>
            <w:right w:val="none" w:sz="0" w:space="0" w:color="auto"/>
          </w:divBdr>
        </w:div>
        <w:div w:id="1647972121">
          <w:marLeft w:val="640"/>
          <w:marRight w:val="0"/>
          <w:marTop w:val="0"/>
          <w:marBottom w:val="0"/>
          <w:divBdr>
            <w:top w:val="none" w:sz="0" w:space="0" w:color="auto"/>
            <w:left w:val="none" w:sz="0" w:space="0" w:color="auto"/>
            <w:bottom w:val="none" w:sz="0" w:space="0" w:color="auto"/>
            <w:right w:val="none" w:sz="0" w:space="0" w:color="auto"/>
          </w:divBdr>
        </w:div>
        <w:div w:id="1674795811">
          <w:marLeft w:val="640"/>
          <w:marRight w:val="0"/>
          <w:marTop w:val="0"/>
          <w:marBottom w:val="0"/>
          <w:divBdr>
            <w:top w:val="none" w:sz="0" w:space="0" w:color="auto"/>
            <w:left w:val="none" w:sz="0" w:space="0" w:color="auto"/>
            <w:bottom w:val="none" w:sz="0" w:space="0" w:color="auto"/>
            <w:right w:val="none" w:sz="0" w:space="0" w:color="auto"/>
          </w:divBdr>
        </w:div>
        <w:div w:id="1701084254">
          <w:marLeft w:val="640"/>
          <w:marRight w:val="0"/>
          <w:marTop w:val="0"/>
          <w:marBottom w:val="0"/>
          <w:divBdr>
            <w:top w:val="none" w:sz="0" w:space="0" w:color="auto"/>
            <w:left w:val="none" w:sz="0" w:space="0" w:color="auto"/>
            <w:bottom w:val="none" w:sz="0" w:space="0" w:color="auto"/>
            <w:right w:val="none" w:sz="0" w:space="0" w:color="auto"/>
          </w:divBdr>
        </w:div>
        <w:div w:id="1753311482">
          <w:marLeft w:val="640"/>
          <w:marRight w:val="0"/>
          <w:marTop w:val="0"/>
          <w:marBottom w:val="0"/>
          <w:divBdr>
            <w:top w:val="none" w:sz="0" w:space="0" w:color="auto"/>
            <w:left w:val="none" w:sz="0" w:space="0" w:color="auto"/>
            <w:bottom w:val="none" w:sz="0" w:space="0" w:color="auto"/>
            <w:right w:val="none" w:sz="0" w:space="0" w:color="auto"/>
          </w:divBdr>
        </w:div>
        <w:div w:id="1769500467">
          <w:marLeft w:val="640"/>
          <w:marRight w:val="0"/>
          <w:marTop w:val="0"/>
          <w:marBottom w:val="0"/>
          <w:divBdr>
            <w:top w:val="none" w:sz="0" w:space="0" w:color="auto"/>
            <w:left w:val="none" w:sz="0" w:space="0" w:color="auto"/>
            <w:bottom w:val="none" w:sz="0" w:space="0" w:color="auto"/>
            <w:right w:val="none" w:sz="0" w:space="0" w:color="auto"/>
          </w:divBdr>
        </w:div>
        <w:div w:id="1790977056">
          <w:marLeft w:val="640"/>
          <w:marRight w:val="0"/>
          <w:marTop w:val="0"/>
          <w:marBottom w:val="0"/>
          <w:divBdr>
            <w:top w:val="none" w:sz="0" w:space="0" w:color="auto"/>
            <w:left w:val="none" w:sz="0" w:space="0" w:color="auto"/>
            <w:bottom w:val="none" w:sz="0" w:space="0" w:color="auto"/>
            <w:right w:val="none" w:sz="0" w:space="0" w:color="auto"/>
          </w:divBdr>
        </w:div>
        <w:div w:id="1791825191">
          <w:marLeft w:val="640"/>
          <w:marRight w:val="0"/>
          <w:marTop w:val="0"/>
          <w:marBottom w:val="0"/>
          <w:divBdr>
            <w:top w:val="none" w:sz="0" w:space="0" w:color="auto"/>
            <w:left w:val="none" w:sz="0" w:space="0" w:color="auto"/>
            <w:bottom w:val="none" w:sz="0" w:space="0" w:color="auto"/>
            <w:right w:val="none" w:sz="0" w:space="0" w:color="auto"/>
          </w:divBdr>
        </w:div>
        <w:div w:id="1815173348">
          <w:marLeft w:val="640"/>
          <w:marRight w:val="0"/>
          <w:marTop w:val="0"/>
          <w:marBottom w:val="0"/>
          <w:divBdr>
            <w:top w:val="none" w:sz="0" w:space="0" w:color="auto"/>
            <w:left w:val="none" w:sz="0" w:space="0" w:color="auto"/>
            <w:bottom w:val="none" w:sz="0" w:space="0" w:color="auto"/>
            <w:right w:val="none" w:sz="0" w:space="0" w:color="auto"/>
          </w:divBdr>
        </w:div>
        <w:div w:id="1866403080">
          <w:marLeft w:val="640"/>
          <w:marRight w:val="0"/>
          <w:marTop w:val="0"/>
          <w:marBottom w:val="0"/>
          <w:divBdr>
            <w:top w:val="none" w:sz="0" w:space="0" w:color="auto"/>
            <w:left w:val="none" w:sz="0" w:space="0" w:color="auto"/>
            <w:bottom w:val="none" w:sz="0" w:space="0" w:color="auto"/>
            <w:right w:val="none" w:sz="0" w:space="0" w:color="auto"/>
          </w:divBdr>
        </w:div>
        <w:div w:id="1904826709">
          <w:marLeft w:val="640"/>
          <w:marRight w:val="0"/>
          <w:marTop w:val="0"/>
          <w:marBottom w:val="0"/>
          <w:divBdr>
            <w:top w:val="none" w:sz="0" w:space="0" w:color="auto"/>
            <w:left w:val="none" w:sz="0" w:space="0" w:color="auto"/>
            <w:bottom w:val="none" w:sz="0" w:space="0" w:color="auto"/>
            <w:right w:val="none" w:sz="0" w:space="0" w:color="auto"/>
          </w:divBdr>
        </w:div>
        <w:div w:id="1912230258">
          <w:marLeft w:val="640"/>
          <w:marRight w:val="0"/>
          <w:marTop w:val="0"/>
          <w:marBottom w:val="0"/>
          <w:divBdr>
            <w:top w:val="none" w:sz="0" w:space="0" w:color="auto"/>
            <w:left w:val="none" w:sz="0" w:space="0" w:color="auto"/>
            <w:bottom w:val="none" w:sz="0" w:space="0" w:color="auto"/>
            <w:right w:val="none" w:sz="0" w:space="0" w:color="auto"/>
          </w:divBdr>
        </w:div>
        <w:div w:id="1923445132">
          <w:marLeft w:val="640"/>
          <w:marRight w:val="0"/>
          <w:marTop w:val="0"/>
          <w:marBottom w:val="0"/>
          <w:divBdr>
            <w:top w:val="none" w:sz="0" w:space="0" w:color="auto"/>
            <w:left w:val="none" w:sz="0" w:space="0" w:color="auto"/>
            <w:bottom w:val="none" w:sz="0" w:space="0" w:color="auto"/>
            <w:right w:val="none" w:sz="0" w:space="0" w:color="auto"/>
          </w:divBdr>
        </w:div>
        <w:div w:id="1943566622">
          <w:marLeft w:val="640"/>
          <w:marRight w:val="0"/>
          <w:marTop w:val="0"/>
          <w:marBottom w:val="0"/>
          <w:divBdr>
            <w:top w:val="none" w:sz="0" w:space="0" w:color="auto"/>
            <w:left w:val="none" w:sz="0" w:space="0" w:color="auto"/>
            <w:bottom w:val="none" w:sz="0" w:space="0" w:color="auto"/>
            <w:right w:val="none" w:sz="0" w:space="0" w:color="auto"/>
          </w:divBdr>
        </w:div>
        <w:div w:id="1964536852">
          <w:marLeft w:val="640"/>
          <w:marRight w:val="0"/>
          <w:marTop w:val="0"/>
          <w:marBottom w:val="0"/>
          <w:divBdr>
            <w:top w:val="none" w:sz="0" w:space="0" w:color="auto"/>
            <w:left w:val="none" w:sz="0" w:space="0" w:color="auto"/>
            <w:bottom w:val="none" w:sz="0" w:space="0" w:color="auto"/>
            <w:right w:val="none" w:sz="0" w:space="0" w:color="auto"/>
          </w:divBdr>
        </w:div>
        <w:div w:id="1966346976">
          <w:marLeft w:val="640"/>
          <w:marRight w:val="0"/>
          <w:marTop w:val="0"/>
          <w:marBottom w:val="0"/>
          <w:divBdr>
            <w:top w:val="none" w:sz="0" w:space="0" w:color="auto"/>
            <w:left w:val="none" w:sz="0" w:space="0" w:color="auto"/>
            <w:bottom w:val="none" w:sz="0" w:space="0" w:color="auto"/>
            <w:right w:val="none" w:sz="0" w:space="0" w:color="auto"/>
          </w:divBdr>
        </w:div>
        <w:div w:id="1976829065">
          <w:marLeft w:val="640"/>
          <w:marRight w:val="0"/>
          <w:marTop w:val="0"/>
          <w:marBottom w:val="0"/>
          <w:divBdr>
            <w:top w:val="none" w:sz="0" w:space="0" w:color="auto"/>
            <w:left w:val="none" w:sz="0" w:space="0" w:color="auto"/>
            <w:bottom w:val="none" w:sz="0" w:space="0" w:color="auto"/>
            <w:right w:val="none" w:sz="0" w:space="0" w:color="auto"/>
          </w:divBdr>
        </w:div>
        <w:div w:id="1986926975">
          <w:marLeft w:val="640"/>
          <w:marRight w:val="0"/>
          <w:marTop w:val="0"/>
          <w:marBottom w:val="0"/>
          <w:divBdr>
            <w:top w:val="none" w:sz="0" w:space="0" w:color="auto"/>
            <w:left w:val="none" w:sz="0" w:space="0" w:color="auto"/>
            <w:bottom w:val="none" w:sz="0" w:space="0" w:color="auto"/>
            <w:right w:val="none" w:sz="0" w:space="0" w:color="auto"/>
          </w:divBdr>
        </w:div>
        <w:div w:id="2017684816">
          <w:marLeft w:val="640"/>
          <w:marRight w:val="0"/>
          <w:marTop w:val="0"/>
          <w:marBottom w:val="0"/>
          <w:divBdr>
            <w:top w:val="none" w:sz="0" w:space="0" w:color="auto"/>
            <w:left w:val="none" w:sz="0" w:space="0" w:color="auto"/>
            <w:bottom w:val="none" w:sz="0" w:space="0" w:color="auto"/>
            <w:right w:val="none" w:sz="0" w:space="0" w:color="auto"/>
          </w:divBdr>
        </w:div>
        <w:div w:id="2135127062">
          <w:marLeft w:val="640"/>
          <w:marRight w:val="0"/>
          <w:marTop w:val="0"/>
          <w:marBottom w:val="0"/>
          <w:divBdr>
            <w:top w:val="none" w:sz="0" w:space="0" w:color="auto"/>
            <w:left w:val="none" w:sz="0" w:space="0" w:color="auto"/>
            <w:bottom w:val="none" w:sz="0" w:space="0" w:color="auto"/>
            <w:right w:val="none" w:sz="0" w:space="0" w:color="auto"/>
          </w:divBdr>
        </w:div>
      </w:divsChild>
    </w:div>
    <w:div w:id="2074351526">
      <w:bodyDiv w:val="1"/>
      <w:marLeft w:val="0"/>
      <w:marRight w:val="0"/>
      <w:marTop w:val="0"/>
      <w:marBottom w:val="0"/>
      <w:divBdr>
        <w:top w:val="none" w:sz="0" w:space="0" w:color="auto"/>
        <w:left w:val="none" w:sz="0" w:space="0" w:color="auto"/>
        <w:bottom w:val="none" w:sz="0" w:space="0" w:color="auto"/>
        <w:right w:val="none" w:sz="0" w:space="0" w:color="auto"/>
      </w:divBdr>
      <w:divsChild>
        <w:div w:id="27726704">
          <w:marLeft w:val="640"/>
          <w:marRight w:val="0"/>
          <w:marTop w:val="0"/>
          <w:marBottom w:val="0"/>
          <w:divBdr>
            <w:top w:val="none" w:sz="0" w:space="0" w:color="auto"/>
            <w:left w:val="none" w:sz="0" w:space="0" w:color="auto"/>
            <w:bottom w:val="none" w:sz="0" w:space="0" w:color="auto"/>
            <w:right w:val="none" w:sz="0" w:space="0" w:color="auto"/>
          </w:divBdr>
        </w:div>
        <w:div w:id="53285517">
          <w:marLeft w:val="640"/>
          <w:marRight w:val="0"/>
          <w:marTop w:val="0"/>
          <w:marBottom w:val="0"/>
          <w:divBdr>
            <w:top w:val="none" w:sz="0" w:space="0" w:color="auto"/>
            <w:left w:val="none" w:sz="0" w:space="0" w:color="auto"/>
            <w:bottom w:val="none" w:sz="0" w:space="0" w:color="auto"/>
            <w:right w:val="none" w:sz="0" w:space="0" w:color="auto"/>
          </w:divBdr>
        </w:div>
        <w:div w:id="78992164">
          <w:marLeft w:val="640"/>
          <w:marRight w:val="0"/>
          <w:marTop w:val="0"/>
          <w:marBottom w:val="0"/>
          <w:divBdr>
            <w:top w:val="none" w:sz="0" w:space="0" w:color="auto"/>
            <w:left w:val="none" w:sz="0" w:space="0" w:color="auto"/>
            <w:bottom w:val="none" w:sz="0" w:space="0" w:color="auto"/>
            <w:right w:val="none" w:sz="0" w:space="0" w:color="auto"/>
          </w:divBdr>
        </w:div>
        <w:div w:id="106584204">
          <w:marLeft w:val="640"/>
          <w:marRight w:val="0"/>
          <w:marTop w:val="0"/>
          <w:marBottom w:val="0"/>
          <w:divBdr>
            <w:top w:val="none" w:sz="0" w:space="0" w:color="auto"/>
            <w:left w:val="none" w:sz="0" w:space="0" w:color="auto"/>
            <w:bottom w:val="none" w:sz="0" w:space="0" w:color="auto"/>
            <w:right w:val="none" w:sz="0" w:space="0" w:color="auto"/>
          </w:divBdr>
        </w:div>
        <w:div w:id="122163567">
          <w:marLeft w:val="640"/>
          <w:marRight w:val="0"/>
          <w:marTop w:val="0"/>
          <w:marBottom w:val="0"/>
          <w:divBdr>
            <w:top w:val="none" w:sz="0" w:space="0" w:color="auto"/>
            <w:left w:val="none" w:sz="0" w:space="0" w:color="auto"/>
            <w:bottom w:val="none" w:sz="0" w:space="0" w:color="auto"/>
            <w:right w:val="none" w:sz="0" w:space="0" w:color="auto"/>
          </w:divBdr>
        </w:div>
        <w:div w:id="123738003">
          <w:marLeft w:val="640"/>
          <w:marRight w:val="0"/>
          <w:marTop w:val="0"/>
          <w:marBottom w:val="0"/>
          <w:divBdr>
            <w:top w:val="none" w:sz="0" w:space="0" w:color="auto"/>
            <w:left w:val="none" w:sz="0" w:space="0" w:color="auto"/>
            <w:bottom w:val="none" w:sz="0" w:space="0" w:color="auto"/>
            <w:right w:val="none" w:sz="0" w:space="0" w:color="auto"/>
          </w:divBdr>
        </w:div>
        <w:div w:id="161706995">
          <w:marLeft w:val="640"/>
          <w:marRight w:val="0"/>
          <w:marTop w:val="0"/>
          <w:marBottom w:val="0"/>
          <w:divBdr>
            <w:top w:val="none" w:sz="0" w:space="0" w:color="auto"/>
            <w:left w:val="none" w:sz="0" w:space="0" w:color="auto"/>
            <w:bottom w:val="none" w:sz="0" w:space="0" w:color="auto"/>
            <w:right w:val="none" w:sz="0" w:space="0" w:color="auto"/>
          </w:divBdr>
        </w:div>
        <w:div w:id="190454489">
          <w:marLeft w:val="640"/>
          <w:marRight w:val="0"/>
          <w:marTop w:val="0"/>
          <w:marBottom w:val="0"/>
          <w:divBdr>
            <w:top w:val="none" w:sz="0" w:space="0" w:color="auto"/>
            <w:left w:val="none" w:sz="0" w:space="0" w:color="auto"/>
            <w:bottom w:val="none" w:sz="0" w:space="0" w:color="auto"/>
            <w:right w:val="none" w:sz="0" w:space="0" w:color="auto"/>
          </w:divBdr>
        </w:div>
        <w:div w:id="200091395">
          <w:marLeft w:val="640"/>
          <w:marRight w:val="0"/>
          <w:marTop w:val="0"/>
          <w:marBottom w:val="0"/>
          <w:divBdr>
            <w:top w:val="none" w:sz="0" w:space="0" w:color="auto"/>
            <w:left w:val="none" w:sz="0" w:space="0" w:color="auto"/>
            <w:bottom w:val="none" w:sz="0" w:space="0" w:color="auto"/>
            <w:right w:val="none" w:sz="0" w:space="0" w:color="auto"/>
          </w:divBdr>
        </w:div>
        <w:div w:id="216748103">
          <w:marLeft w:val="640"/>
          <w:marRight w:val="0"/>
          <w:marTop w:val="0"/>
          <w:marBottom w:val="0"/>
          <w:divBdr>
            <w:top w:val="none" w:sz="0" w:space="0" w:color="auto"/>
            <w:left w:val="none" w:sz="0" w:space="0" w:color="auto"/>
            <w:bottom w:val="none" w:sz="0" w:space="0" w:color="auto"/>
            <w:right w:val="none" w:sz="0" w:space="0" w:color="auto"/>
          </w:divBdr>
        </w:div>
        <w:div w:id="276646194">
          <w:marLeft w:val="640"/>
          <w:marRight w:val="0"/>
          <w:marTop w:val="0"/>
          <w:marBottom w:val="0"/>
          <w:divBdr>
            <w:top w:val="none" w:sz="0" w:space="0" w:color="auto"/>
            <w:left w:val="none" w:sz="0" w:space="0" w:color="auto"/>
            <w:bottom w:val="none" w:sz="0" w:space="0" w:color="auto"/>
            <w:right w:val="none" w:sz="0" w:space="0" w:color="auto"/>
          </w:divBdr>
        </w:div>
        <w:div w:id="341974823">
          <w:marLeft w:val="640"/>
          <w:marRight w:val="0"/>
          <w:marTop w:val="0"/>
          <w:marBottom w:val="0"/>
          <w:divBdr>
            <w:top w:val="none" w:sz="0" w:space="0" w:color="auto"/>
            <w:left w:val="none" w:sz="0" w:space="0" w:color="auto"/>
            <w:bottom w:val="none" w:sz="0" w:space="0" w:color="auto"/>
            <w:right w:val="none" w:sz="0" w:space="0" w:color="auto"/>
          </w:divBdr>
        </w:div>
        <w:div w:id="368455155">
          <w:marLeft w:val="640"/>
          <w:marRight w:val="0"/>
          <w:marTop w:val="0"/>
          <w:marBottom w:val="0"/>
          <w:divBdr>
            <w:top w:val="none" w:sz="0" w:space="0" w:color="auto"/>
            <w:left w:val="none" w:sz="0" w:space="0" w:color="auto"/>
            <w:bottom w:val="none" w:sz="0" w:space="0" w:color="auto"/>
            <w:right w:val="none" w:sz="0" w:space="0" w:color="auto"/>
          </w:divBdr>
        </w:div>
        <w:div w:id="505176357">
          <w:marLeft w:val="640"/>
          <w:marRight w:val="0"/>
          <w:marTop w:val="0"/>
          <w:marBottom w:val="0"/>
          <w:divBdr>
            <w:top w:val="none" w:sz="0" w:space="0" w:color="auto"/>
            <w:left w:val="none" w:sz="0" w:space="0" w:color="auto"/>
            <w:bottom w:val="none" w:sz="0" w:space="0" w:color="auto"/>
            <w:right w:val="none" w:sz="0" w:space="0" w:color="auto"/>
          </w:divBdr>
        </w:div>
        <w:div w:id="518203116">
          <w:marLeft w:val="640"/>
          <w:marRight w:val="0"/>
          <w:marTop w:val="0"/>
          <w:marBottom w:val="0"/>
          <w:divBdr>
            <w:top w:val="none" w:sz="0" w:space="0" w:color="auto"/>
            <w:left w:val="none" w:sz="0" w:space="0" w:color="auto"/>
            <w:bottom w:val="none" w:sz="0" w:space="0" w:color="auto"/>
            <w:right w:val="none" w:sz="0" w:space="0" w:color="auto"/>
          </w:divBdr>
        </w:div>
        <w:div w:id="559487462">
          <w:marLeft w:val="640"/>
          <w:marRight w:val="0"/>
          <w:marTop w:val="0"/>
          <w:marBottom w:val="0"/>
          <w:divBdr>
            <w:top w:val="none" w:sz="0" w:space="0" w:color="auto"/>
            <w:left w:val="none" w:sz="0" w:space="0" w:color="auto"/>
            <w:bottom w:val="none" w:sz="0" w:space="0" w:color="auto"/>
            <w:right w:val="none" w:sz="0" w:space="0" w:color="auto"/>
          </w:divBdr>
        </w:div>
        <w:div w:id="580796787">
          <w:marLeft w:val="640"/>
          <w:marRight w:val="0"/>
          <w:marTop w:val="0"/>
          <w:marBottom w:val="0"/>
          <w:divBdr>
            <w:top w:val="none" w:sz="0" w:space="0" w:color="auto"/>
            <w:left w:val="none" w:sz="0" w:space="0" w:color="auto"/>
            <w:bottom w:val="none" w:sz="0" w:space="0" w:color="auto"/>
            <w:right w:val="none" w:sz="0" w:space="0" w:color="auto"/>
          </w:divBdr>
        </w:div>
        <w:div w:id="596133132">
          <w:marLeft w:val="640"/>
          <w:marRight w:val="0"/>
          <w:marTop w:val="0"/>
          <w:marBottom w:val="0"/>
          <w:divBdr>
            <w:top w:val="none" w:sz="0" w:space="0" w:color="auto"/>
            <w:left w:val="none" w:sz="0" w:space="0" w:color="auto"/>
            <w:bottom w:val="none" w:sz="0" w:space="0" w:color="auto"/>
            <w:right w:val="none" w:sz="0" w:space="0" w:color="auto"/>
          </w:divBdr>
        </w:div>
        <w:div w:id="599946193">
          <w:marLeft w:val="640"/>
          <w:marRight w:val="0"/>
          <w:marTop w:val="0"/>
          <w:marBottom w:val="0"/>
          <w:divBdr>
            <w:top w:val="none" w:sz="0" w:space="0" w:color="auto"/>
            <w:left w:val="none" w:sz="0" w:space="0" w:color="auto"/>
            <w:bottom w:val="none" w:sz="0" w:space="0" w:color="auto"/>
            <w:right w:val="none" w:sz="0" w:space="0" w:color="auto"/>
          </w:divBdr>
        </w:div>
        <w:div w:id="621615483">
          <w:marLeft w:val="640"/>
          <w:marRight w:val="0"/>
          <w:marTop w:val="0"/>
          <w:marBottom w:val="0"/>
          <w:divBdr>
            <w:top w:val="none" w:sz="0" w:space="0" w:color="auto"/>
            <w:left w:val="none" w:sz="0" w:space="0" w:color="auto"/>
            <w:bottom w:val="none" w:sz="0" w:space="0" w:color="auto"/>
            <w:right w:val="none" w:sz="0" w:space="0" w:color="auto"/>
          </w:divBdr>
        </w:div>
        <w:div w:id="623272579">
          <w:marLeft w:val="640"/>
          <w:marRight w:val="0"/>
          <w:marTop w:val="0"/>
          <w:marBottom w:val="0"/>
          <w:divBdr>
            <w:top w:val="none" w:sz="0" w:space="0" w:color="auto"/>
            <w:left w:val="none" w:sz="0" w:space="0" w:color="auto"/>
            <w:bottom w:val="none" w:sz="0" w:space="0" w:color="auto"/>
            <w:right w:val="none" w:sz="0" w:space="0" w:color="auto"/>
          </w:divBdr>
        </w:div>
        <w:div w:id="649870891">
          <w:marLeft w:val="640"/>
          <w:marRight w:val="0"/>
          <w:marTop w:val="0"/>
          <w:marBottom w:val="0"/>
          <w:divBdr>
            <w:top w:val="none" w:sz="0" w:space="0" w:color="auto"/>
            <w:left w:val="none" w:sz="0" w:space="0" w:color="auto"/>
            <w:bottom w:val="none" w:sz="0" w:space="0" w:color="auto"/>
            <w:right w:val="none" w:sz="0" w:space="0" w:color="auto"/>
          </w:divBdr>
        </w:div>
        <w:div w:id="689337616">
          <w:marLeft w:val="640"/>
          <w:marRight w:val="0"/>
          <w:marTop w:val="0"/>
          <w:marBottom w:val="0"/>
          <w:divBdr>
            <w:top w:val="none" w:sz="0" w:space="0" w:color="auto"/>
            <w:left w:val="none" w:sz="0" w:space="0" w:color="auto"/>
            <w:bottom w:val="none" w:sz="0" w:space="0" w:color="auto"/>
            <w:right w:val="none" w:sz="0" w:space="0" w:color="auto"/>
          </w:divBdr>
        </w:div>
        <w:div w:id="691341638">
          <w:marLeft w:val="640"/>
          <w:marRight w:val="0"/>
          <w:marTop w:val="0"/>
          <w:marBottom w:val="0"/>
          <w:divBdr>
            <w:top w:val="none" w:sz="0" w:space="0" w:color="auto"/>
            <w:left w:val="none" w:sz="0" w:space="0" w:color="auto"/>
            <w:bottom w:val="none" w:sz="0" w:space="0" w:color="auto"/>
            <w:right w:val="none" w:sz="0" w:space="0" w:color="auto"/>
          </w:divBdr>
        </w:div>
        <w:div w:id="695892686">
          <w:marLeft w:val="640"/>
          <w:marRight w:val="0"/>
          <w:marTop w:val="0"/>
          <w:marBottom w:val="0"/>
          <w:divBdr>
            <w:top w:val="none" w:sz="0" w:space="0" w:color="auto"/>
            <w:left w:val="none" w:sz="0" w:space="0" w:color="auto"/>
            <w:bottom w:val="none" w:sz="0" w:space="0" w:color="auto"/>
            <w:right w:val="none" w:sz="0" w:space="0" w:color="auto"/>
          </w:divBdr>
        </w:div>
        <w:div w:id="769197738">
          <w:marLeft w:val="640"/>
          <w:marRight w:val="0"/>
          <w:marTop w:val="0"/>
          <w:marBottom w:val="0"/>
          <w:divBdr>
            <w:top w:val="none" w:sz="0" w:space="0" w:color="auto"/>
            <w:left w:val="none" w:sz="0" w:space="0" w:color="auto"/>
            <w:bottom w:val="none" w:sz="0" w:space="0" w:color="auto"/>
            <w:right w:val="none" w:sz="0" w:space="0" w:color="auto"/>
          </w:divBdr>
        </w:div>
        <w:div w:id="785390837">
          <w:marLeft w:val="640"/>
          <w:marRight w:val="0"/>
          <w:marTop w:val="0"/>
          <w:marBottom w:val="0"/>
          <w:divBdr>
            <w:top w:val="none" w:sz="0" w:space="0" w:color="auto"/>
            <w:left w:val="none" w:sz="0" w:space="0" w:color="auto"/>
            <w:bottom w:val="none" w:sz="0" w:space="0" w:color="auto"/>
            <w:right w:val="none" w:sz="0" w:space="0" w:color="auto"/>
          </w:divBdr>
        </w:div>
        <w:div w:id="787434474">
          <w:marLeft w:val="640"/>
          <w:marRight w:val="0"/>
          <w:marTop w:val="0"/>
          <w:marBottom w:val="0"/>
          <w:divBdr>
            <w:top w:val="none" w:sz="0" w:space="0" w:color="auto"/>
            <w:left w:val="none" w:sz="0" w:space="0" w:color="auto"/>
            <w:bottom w:val="none" w:sz="0" w:space="0" w:color="auto"/>
            <w:right w:val="none" w:sz="0" w:space="0" w:color="auto"/>
          </w:divBdr>
        </w:div>
        <w:div w:id="800153979">
          <w:marLeft w:val="640"/>
          <w:marRight w:val="0"/>
          <w:marTop w:val="0"/>
          <w:marBottom w:val="0"/>
          <w:divBdr>
            <w:top w:val="none" w:sz="0" w:space="0" w:color="auto"/>
            <w:left w:val="none" w:sz="0" w:space="0" w:color="auto"/>
            <w:bottom w:val="none" w:sz="0" w:space="0" w:color="auto"/>
            <w:right w:val="none" w:sz="0" w:space="0" w:color="auto"/>
          </w:divBdr>
        </w:div>
        <w:div w:id="893853858">
          <w:marLeft w:val="640"/>
          <w:marRight w:val="0"/>
          <w:marTop w:val="0"/>
          <w:marBottom w:val="0"/>
          <w:divBdr>
            <w:top w:val="none" w:sz="0" w:space="0" w:color="auto"/>
            <w:left w:val="none" w:sz="0" w:space="0" w:color="auto"/>
            <w:bottom w:val="none" w:sz="0" w:space="0" w:color="auto"/>
            <w:right w:val="none" w:sz="0" w:space="0" w:color="auto"/>
          </w:divBdr>
        </w:div>
        <w:div w:id="927890625">
          <w:marLeft w:val="640"/>
          <w:marRight w:val="0"/>
          <w:marTop w:val="0"/>
          <w:marBottom w:val="0"/>
          <w:divBdr>
            <w:top w:val="none" w:sz="0" w:space="0" w:color="auto"/>
            <w:left w:val="none" w:sz="0" w:space="0" w:color="auto"/>
            <w:bottom w:val="none" w:sz="0" w:space="0" w:color="auto"/>
            <w:right w:val="none" w:sz="0" w:space="0" w:color="auto"/>
          </w:divBdr>
        </w:div>
        <w:div w:id="934561003">
          <w:marLeft w:val="640"/>
          <w:marRight w:val="0"/>
          <w:marTop w:val="0"/>
          <w:marBottom w:val="0"/>
          <w:divBdr>
            <w:top w:val="none" w:sz="0" w:space="0" w:color="auto"/>
            <w:left w:val="none" w:sz="0" w:space="0" w:color="auto"/>
            <w:bottom w:val="none" w:sz="0" w:space="0" w:color="auto"/>
            <w:right w:val="none" w:sz="0" w:space="0" w:color="auto"/>
          </w:divBdr>
        </w:div>
        <w:div w:id="940184618">
          <w:marLeft w:val="640"/>
          <w:marRight w:val="0"/>
          <w:marTop w:val="0"/>
          <w:marBottom w:val="0"/>
          <w:divBdr>
            <w:top w:val="none" w:sz="0" w:space="0" w:color="auto"/>
            <w:left w:val="none" w:sz="0" w:space="0" w:color="auto"/>
            <w:bottom w:val="none" w:sz="0" w:space="0" w:color="auto"/>
            <w:right w:val="none" w:sz="0" w:space="0" w:color="auto"/>
          </w:divBdr>
        </w:div>
        <w:div w:id="948514993">
          <w:marLeft w:val="640"/>
          <w:marRight w:val="0"/>
          <w:marTop w:val="0"/>
          <w:marBottom w:val="0"/>
          <w:divBdr>
            <w:top w:val="none" w:sz="0" w:space="0" w:color="auto"/>
            <w:left w:val="none" w:sz="0" w:space="0" w:color="auto"/>
            <w:bottom w:val="none" w:sz="0" w:space="0" w:color="auto"/>
            <w:right w:val="none" w:sz="0" w:space="0" w:color="auto"/>
          </w:divBdr>
        </w:div>
        <w:div w:id="954092634">
          <w:marLeft w:val="640"/>
          <w:marRight w:val="0"/>
          <w:marTop w:val="0"/>
          <w:marBottom w:val="0"/>
          <w:divBdr>
            <w:top w:val="none" w:sz="0" w:space="0" w:color="auto"/>
            <w:left w:val="none" w:sz="0" w:space="0" w:color="auto"/>
            <w:bottom w:val="none" w:sz="0" w:space="0" w:color="auto"/>
            <w:right w:val="none" w:sz="0" w:space="0" w:color="auto"/>
          </w:divBdr>
        </w:div>
        <w:div w:id="977150745">
          <w:marLeft w:val="640"/>
          <w:marRight w:val="0"/>
          <w:marTop w:val="0"/>
          <w:marBottom w:val="0"/>
          <w:divBdr>
            <w:top w:val="none" w:sz="0" w:space="0" w:color="auto"/>
            <w:left w:val="none" w:sz="0" w:space="0" w:color="auto"/>
            <w:bottom w:val="none" w:sz="0" w:space="0" w:color="auto"/>
            <w:right w:val="none" w:sz="0" w:space="0" w:color="auto"/>
          </w:divBdr>
        </w:div>
        <w:div w:id="1023871090">
          <w:marLeft w:val="640"/>
          <w:marRight w:val="0"/>
          <w:marTop w:val="0"/>
          <w:marBottom w:val="0"/>
          <w:divBdr>
            <w:top w:val="none" w:sz="0" w:space="0" w:color="auto"/>
            <w:left w:val="none" w:sz="0" w:space="0" w:color="auto"/>
            <w:bottom w:val="none" w:sz="0" w:space="0" w:color="auto"/>
            <w:right w:val="none" w:sz="0" w:space="0" w:color="auto"/>
          </w:divBdr>
        </w:div>
        <w:div w:id="1047724654">
          <w:marLeft w:val="640"/>
          <w:marRight w:val="0"/>
          <w:marTop w:val="0"/>
          <w:marBottom w:val="0"/>
          <w:divBdr>
            <w:top w:val="none" w:sz="0" w:space="0" w:color="auto"/>
            <w:left w:val="none" w:sz="0" w:space="0" w:color="auto"/>
            <w:bottom w:val="none" w:sz="0" w:space="0" w:color="auto"/>
            <w:right w:val="none" w:sz="0" w:space="0" w:color="auto"/>
          </w:divBdr>
        </w:div>
        <w:div w:id="1055741253">
          <w:marLeft w:val="640"/>
          <w:marRight w:val="0"/>
          <w:marTop w:val="0"/>
          <w:marBottom w:val="0"/>
          <w:divBdr>
            <w:top w:val="none" w:sz="0" w:space="0" w:color="auto"/>
            <w:left w:val="none" w:sz="0" w:space="0" w:color="auto"/>
            <w:bottom w:val="none" w:sz="0" w:space="0" w:color="auto"/>
            <w:right w:val="none" w:sz="0" w:space="0" w:color="auto"/>
          </w:divBdr>
        </w:div>
        <w:div w:id="1076587199">
          <w:marLeft w:val="640"/>
          <w:marRight w:val="0"/>
          <w:marTop w:val="0"/>
          <w:marBottom w:val="0"/>
          <w:divBdr>
            <w:top w:val="none" w:sz="0" w:space="0" w:color="auto"/>
            <w:left w:val="none" w:sz="0" w:space="0" w:color="auto"/>
            <w:bottom w:val="none" w:sz="0" w:space="0" w:color="auto"/>
            <w:right w:val="none" w:sz="0" w:space="0" w:color="auto"/>
          </w:divBdr>
        </w:div>
        <w:div w:id="1094130429">
          <w:marLeft w:val="640"/>
          <w:marRight w:val="0"/>
          <w:marTop w:val="0"/>
          <w:marBottom w:val="0"/>
          <w:divBdr>
            <w:top w:val="none" w:sz="0" w:space="0" w:color="auto"/>
            <w:left w:val="none" w:sz="0" w:space="0" w:color="auto"/>
            <w:bottom w:val="none" w:sz="0" w:space="0" w:color="auto"/>
            <w:right w:val="none" w:sz="0" w:space="0" w:color="auto"/>
          </w:divBdr>
        </w:div>
        <w:div w:id="1098479702">
          <w:marLeft w:val="640"/>
          <w:marRight w:val="0"/>
          <w:marTop w:val="0"/>
          <w:marBottom w:val="0"/>
          <w:divBdr>
            <w:top w:val="none" w:sz="0" w:space="0" w:color="auto"/>
            <w:left w:val="none" w:sz="0" w:space="0" w:color="auto"/>
            <w:bottom w:val="none" w:sz="0" w:space="0" w:color="auto"/>
            <w:right w:val="none" w:sz="0" w:space="0" w:color="auto"/>
          </w:divBdr>
        </w:div>
        <w:div w:id="1132017690">
          <w:marLeft w:val="640"/>
          <w:marRight w:val="0"/>
          <w:marTop w:val="0"/>
          <w:marBottom w:val="0"/>
          <w:divBdr>
            <w:top w:val="none" w:sz="0" w:space="0" w:color="auto"/>
            <w:left w:val="none" w:sz="0" w:space="0" w:color="auto"/>
            <w:bottom w:val="none" w:sz="0" w:space="0" w:color="auto"/>
            <w:right w:val="none" w:sz="0" w:space="0" w:color="auto"/>
          </w:divBdr>
        </w:div>
        <w:div w:id="1249339736">
          <w:marLeft w:val="640"/>
          <w:marRight w:val="0"/>
          <w:marTop w:val="0"/>
          <w:marBottom w:val="0"/>
          <w:divBdr>
            <w:top w:val="none" w:sz="0" w:space="0" w:color="auto"/>
            <w:left w:val="none" w:sz="0" w:space="0" w:color="auto"/>
            <w:bottom w:val="none" w:sz="0" w:space="0" w:color="auto"/>
            <w:right w:val="none" w:sz="0" w:space="0" w:color="auto"/>
          </w:divBdr>
        </w:div>
        <w:div w:id="1249925664">
          <w:marLeft w:val="640"/>
          <w:marRight w:val="0"/>
          <w:marTop w:val="0"/>
          <w:marBottom w:val="0"/>
          <w:divBdr>
            <w:top w:val="none" w:sz="0" w:space="0" w:color="auto"/>
            <w:left w:val="none" w:sz="0" w:space="0" w:color="auto"/>
            <w:bottom w:val="none" w:sz="0" w:space="0" w:color="auto"/>
            <w:right w:val="none" w:sz="0" w:space="0" w:color="auto"/>
          </w:divBdr>
        </w:div>
        <w:div w:id="1255361219">
          <w:marLeft w:val="640"/>
          <w:marRight w:val="0"/>
          <w:marTop w:val="0"/>
          <w:marBottom w:val="0"/>
          <w:divBdr>
            <w:top w:val="none" w:sz="0" w:space="0" w:color="auto"/>
            <w:left w:val="none" w:sz="0" w:space="0" w:color="auto"/>
            <w:bottom w:val="none" w:sz="0" w:space="0" w:color="auto"/>
            <w:right w:val="none" w:sz="0" w:space="0" w:color="auto"/>
          </w:divBdr>
        </w:div>
        <w:div w:id="1285112944">
          <w:marLeft w:val="640"/>
          <w:marRight w:val="0"/>
          <w:marTop w:val="0"/>
          <w:marBottom w:val="0"/>
          <w:divBdr>
            <w:top w:val="none" w:sz="0" w:space="0" w:color="auto"/>
            <w:left w:val="none" w:sz="0" w:space="0" w:color="auto"/>
            <w:bottom w:val="none" w:sz="0" w:space="0" w:color="auto"/>
            <w:right w:val="none" w:sz="0" w:space="0" w:color="auto"/>
          </w:divBdr>
        </w:div>
        <w:div w:id="1285383389">
          <w:marLeft w:val="640"/>
          <w:marRight w:val="0"/>
          <w:marTop w:val="0"/>
          <w:marBottom w:val="0"/>
          <w:divBdr>
            <w:top w:val="none" w:sz="0" w:space="0" w:color="auto"/>
            <w:left w:val="none" w:sz="0" w:space="0" w:color="auto"/>
            <w:bottom w:val="none" w:sz="0" w:space="0" w:color="auto"/>
            <w:right w:val="none" w:sz="0" w:space="0" w:color="auto"/>
          </w:divBdr>
        </w:div>
        <w:div w:id="1318726588">
          <w:marLeft w:val="640"/>
          <w:marRight w:val="0"/>
          <w:marTop w:val="0"/>
          <w:marBottom w:val="0"/>
          <w:divBdr>
            <w:top w:val="none" w:sz="0" w:space="0" w:color="auto"/>
            <w:left w:val="none" w:sz="0" w:space="0" w:color="auto"/>
            <w:bottom w:val="none" w:sz="0" w:space="0" w:color="auto"/>
            <w:right w:val="none" w:sz="0" w:space="0" w:color="auto"/>
          </w:divBdr>
        </w:div>
        <w:div w:id="1324315408">
          <w:marLeft w:val="640"/>
          <w:marRight w:val="0"/>
          <w:marTop w:val="0"/>
          <w:marBottom w:val="0"/>
          <w:divBdr>
            <w:top w:val="none" w:sz="0" w:space="0" w:color="auto"/>
            <w:left w:val="none" w:sz="0" w:space="0" w:color="auto"/>
            <w:bottom w:val="none" w:sz="0" w:space="0" w:color="auto"/>
            <w:right w:val="none" w:sz="0" w:space="0" w:color="auto"/>
          </w:divBdr>
        </w:div>
        <w:div w:id="1336495467">
          <w:marLeft w:val="640"/>
          <w:marRight w:val="0"/>
          <w:marTop w:val="0"/>
          <w:marBottom w:val="0"/>
          <w:divBdr>
            <w:top w:val="none" w:sz="0" w:space="0" w:color="auto"/>
            <w:left w:val="none" w:sz="0" w:space="0" w:color="auto"/>
            <w:bottom w:val="none" w:sz="0" w:space="0" w:color="auto"/>
            <w:right w:val="none" w:sz="0" w:space="0" w:color="auto"/>
          </w:divBdr>
        </w:div>
        <w:div w:id="1493374484">
          <w:marLeft w:val="640"/>
          <w:marRight w:val="0"/>
          <w:marTop w:val="0"/>
          <w:marBottom w:val="0"/>
          <w:divBdr>
            <w:top w:val="none" w:sz="0" w:space="0" w:color="auto"/>
            <w:left w:val="none" w:sz="0" w:space="0" w:color="auto"/>
            <w:bottom w:val="none" w:sz="0" w:space="0" w:color="auto"/>
            <w:right w:val="none" w:sz="0" w:space="0" w:color="auto"/>
          </w:divBdr>
        </w:div>
        <w:div w:id="1498223920">
          <w:marLeft w:val="640"/>
          <w:marRight w:val="0"/>
          <w:marTop w:val="0"/>
          <w:marBottom w:val="0"/>
          <w:divBdr>
            <w:top w:val="none" w:sz="0" w:space="0" w:color="auto"/>
            <w:left w:val="none" w:sz="0" w:space="0" w:color="auto"/>
            <w:bottom w:val="none" w:sz="0" w:space="0" w:color="auto"/>
            <w:right w:val="none" w:sz="0" w:space="0" w:color="auto"/>
          </w:divBdr>
        </w:div>
        <w:div w:id="1517232472">
          <w:marLeft w:val="640"/>
          <w:marRight w:val="0"/>
          <w:marTop w:val="0"/>
          <w:marBottom w:val="0"/>
          <w:divBdr>
            <w:top w:val="none" w:sz="0" w:space="0" w:color="auto"/>
            <w:left w:val="none" w:sz="0" w:space="0" w:color="auto"/>
            <w:bottom w:val="none" w:sz="0" w:space="0" w:color="auto"/>
            <w:right w:val="none" w:sz="0" w:space="0" w:color="auto"/>
          </w:divBdr>
        </w:div>
        <w:div w:id="1543396750">
          <w:marLeft w:val="640"/>
          <w:marRight w:val="0"/>
          <w:marTop w:val="0"/>
          <w:marBottom w:val="0"/>
          <w:divBdr>
            <w:top w:val="none" w:sz="0" w:space="0" w:color="auto"/>
            <w:left w:val="none" w:sz="0" w:space="0" w:color="auto"/>
            <w:bottom w:val="none" w:sz="0" w:space="0" w:color="auto"/>
            <w:right w:val="none" w:sz="0" w:space="0" w:color="auto"/>
          </w:divBdr>
        </w:div>
        <w:div w:id="1563979499">
          <w:marLeft w:val="640"/>
          <w:marRight w:val="0"/>
          <w:marTop w:val="0"/>
          <w:marBottom w:val="0"/>
          <w:divBdr>
            <w:top w:val="none" w:sz="0" w:space="0" w:color="auto"/>
            <w:left w:val="none" w:sz="0" w:space="0" w:color="auto"/>
            <w:bottom w:val="none" w:sz="0" w:space="0" w:color="auto"/>
            <w:right w:val="none" w:sz="0" w:space="0" w:color="auto"/>
          </w:divBdr>
        </w:div>
        <w:div w:id="1575822812">
          <w:marLeft w:val="640"/>
          <w:marRight w:val="0"/>
          <w:marTop w:val="0"/>
          <w:marBottom w:val="0"/>
          <w:divBdr>
            <w:top w:val="none" w:sz="0" w:space="0" w:color="auto"/>
            <w:left w:val="none" w:sz="0" w:space="0" w:color="auto"/>
            <w:bottom w:val="none" w:sz="0" w:space="0" w:color="auto"/>
            <w:right w:val="none" w:sz="0" w:space="0" w:color="auto"/>
          </w:divBdr>
        </w:div>
        <w:div w:id="1577082749">
          <w:marLeft w:val="640"/>
          <w:marRight w:val="0"/>
          <w:marTop w:val="0"/>
          <w:marBottom w:val="0"/>
          <w:divBdr>
            <w:top w:val="none" w:sz="0" w:space="0" w:color="auto"/>
            <w:left w:val="none" w:sz="0" w:space="0" w:color="auto"/>
            <w:bottom w:val="none" w:sz="0" w:space="0" w:color="auto"/>
            <w:right w:val="none" w:sz="0" w:space="0" w:color="auto"/>
          </w:divBdr>
        </w:div>
        <w:div w:id="1595432739">
          <w:marLeft w:val="640"/>
          <w:marRight w:val="0"/>
          <w:marTop w:val="0"/>
          <w:marBottom w:val="0"/>
          <w:divBdr>
            <w:top w:val="none" w:sz="0" w:space="0" w:color="auto"/>
            <w:left w:val="none" w:sz="0" w:space="0" w:color="auto"/>
            <w:bottom w:val="none" w:sz="0" w:space="0" w:color="auto"/>
            <w:right w:val="none" w:sz="0" w:space="0" w:color="auto"/>
          </w:divBdr>
        </w:div>
        <w:div w:id="1612320363">
          <w:marLeft w:val="640"/>
          <w:marRight w:val="0"/>
          <w:marTop w:val="0"/>
          <w:marBottom w:val="0"/>
          <w:divBdr>
            <w:top w:val="none" w:sz="0" w:space="0" w:color="auto"/>
            <w:left w:val="none" w:sz="0" w:space="0" w:color="auto"/>
            <w:bottom w:val="none" w:sz="0" w:space="0" w:color="auto"/>
            <w:right w:val="none" w:sz="0" w:space="0" w:color="auto"/>
          </w:divBdr>
        </w:div>
        <w:div w:id="1642231343">
          <w:marLeft w:val="640"/>
          <w:marRight w:val="0"/>
          <w:marTop w:val="0"/>
          <w:marBottom w:val="0"/>
          <w:divBdr>
            <w:top w:val="none" w:sz="0" w:space="0" w:color="auto"/>
            <w:left w:val="none" w:sz="0" w:space="0" w:color="auto"/>
            <w:bottom w:val="none" w:sz="0" w:space="0" w:color="auto"/>
            <w:right w:val="none" w:sz="0" w:space="0" w:color="auto"/>
          </w:divBdr>
        </w:div>
        <w:div w:id="1642345515">
          <w:marLeft w:val="640"/>
          <w:marRight w:val="0"/>
          <w:marTop w:val="0"/>
          <w:marBottom w:val="0"/>
          <w:divBdr>
            <w:top w:val="none" w:sz="0" w:space="0" w:color="auto"/>
            <w:left w:val="none" w:sz="0" w:space="0" w:color="auto"/>
            <w:bottom w:val="none" w:sz="0" w:space="0" w:color="auto"/>
            <w:right w:val="none" w:sz="0" w:space="0" w:color="auto"/>
          </w:divBdr>
        </w:div>
        <w:div w:id="1657341361">
          <w:marLeft w:val="640"/>
          <w:marRight w:val="0"/>
          <w:marTop w:val="0"/>
          <w:marBottom w:val="0"/>
          <w:divBdr>
            <w:top w:val="none" w:sz="0" w:space="0" w:color="auto"/>
            <w:left w:val="none" w:sz="0" w:space="0" w:color="auto"/>
            <w:bottom w:val="none" w:sz="0" w:space="0" w:color="auto"/>
            <w:right w:val="none" w:sz="0" w:space="0" w:color="auto"/>
          </w:divBdr>
        </w:div>
        <w:div w:id="1659069035">
          <w:marLeft w:val="640"/>
          <w:marRight w:val="0"/>
          <w:marTop w:val="0"/>
          <w:marBottom w:val="0"/>
          <w:divBdr>
            <w:top w:val="none" w:sz="0" w:space="0" w:color="auto"/>
            <w:left w:val="none" w:sz="0" w:space="0" w:color="auto"/>
            <w:bottom w:val="none" w:sz="0" w:space="0" w:color="auto"/>
            <w:right w:val="none" w:sz="0" w:space="0" w:color="auto"/>
          </w:divBdr>
        </w:div>
        <w:div w:id="1671833776">
          <w:marLeft w:val="640"/>
          <w:marRight w:val="0"/>
          <w:marTop w:val="0"/>
          <w:marBottom w:val="0"/>
          <w:divBdr>
            <w:top w:val="none" w:sz="0" w:space="0" w:color="auto"/>
            <w:left w:val="none" w:sz="0" w:space="0" w:color="auto"/>
            <w:bottom w:val="none" w:sz="0" w:space="0" w:color="auto"/>
            <w:right w:val="none" w:sz="0" w:space="0" w:color="auto"/>
          </w:divBdr>
        </w:div>
        <w:div w:id="1739401644">
          <w:marLeft w:val="640"/>
          <w:marRight w:val="0"/>
          <w:marTop w:val="0"/>
          <w:marBottom w:val="0"/>
          <w:divBdr>
            <w:top w:val="none" w:sz="0" w:space="0" w:color="auto"/>
            <w:left w:val="none" w:sz="0" w:space="0" w:color="auto"/>
            <w:bottom w:val="none" w:sz="0" w:space="0" w:color="auto"/>
            <w:right w:val="none" w:sz="0" w:space="0" w:color="auto"/>
          </w:divBdr>
        </w:div>
        <w:div w:id="1775057852">
          <w:marLeft w:val="640"/>
          <w:marRight w:val="0"/>
          <w:marTop w:val="0"/>
          <w:marBottom w:val="0"/>
          <w:divBdr>
            <w:top w:val="none" w:sz="0" w:space="0" w:color="auto"/>
            <w:left w:val="none" w:sz="0" w:space="0" w:color="auto"/>
            <w:bottom w:val="none" w:sz="0" w:space="0" w:color="auto"/>
            <w:right w:val="none" w:sz="0" w:space="0" w:color="auto"/>
          </w:divBdr>
        </w:div>
        <w:div w:id="1802721899">
          <w:marLeft w:val="640"/>
          <w:marRight w:val="0"/>
          <w:marTop w:val="0"/>
          <w:marBottom w:val="0"/>
          <w:divBdr>
            <w:top w:val="none" w:sz="0" w:space="0" w:color="auto"/>
            <w:left w:val="none" w:sz="0" w:space="0" w:color="auto"/>
            <w:bottom w:val="none" w:sz="0" w:space="0" w:color="auto"/>
            <w:right w:val="none" w:sz="0" w:space="0" w:color="auto"/>
          </w:divBdr>
        </w:div>
        <w:div w:id="1973900809">
          <w:marLeft w:val="640"/>
          <w:marRight w:val="0"/>
          <w:marTop w:val="0"/>
          <w:marBottom w:val="0"/>
          <w:divBdr>
            <w:top w:val="none" w:sz="0" w:space="0" w:color="auto"/>
            <w:left w:val="none" w:sz="0" w:space="0" w:color="auto"/>
            <w:bottom w:val="none" w:sz="0" w:space="0" w:color="auto"/>
            <w:right w:val="none" w:sz="0" w:space="0" w:color="auto"/>
          </w:divBdr>
        </w:div>
        <w:div w:id="2024280556">
          <w:marLeft w:val="640"/>
          <w:marRight w:val="0"/>
          <w:marTop w:val="0"/>
          <w:marBottom w:val="0"/>
          <w:divBdr>
            <w:top w:val="none" w:sz="0" w:space="0" w:color="auto"/>
            <w:left w:val="none" w:sz="0" w:space="0" w:color="auto"/>
            <w:bottom w:val="none" w:sz="0" w:space="0" w:color="auto"/>
            <w:right w:val="none" w:sz="0" w:space="0" w:color="auto"/>
          </w:divBdr>
        </w:div>
        <w:div w:id="2060351171">
          <w:marLeft w:val="640"/>
          <w:marRight w:val="0"/>
          <w:marTop w:val="0"/>
          <w:marBottom w:val="0"/>
          <w:divBdr>
            <w:top w:val="none" w:sz="0" w:space="0" w:color="auto"/>
            <w:left w:val="none" w:sz="0" w:space="0" w:color="auto"/>
            <w:bottom w:val="none" w:sz="0" w:space="0" w:color="auto"/>
            <w:right w:val="none" w:sz="0" w:space="0" w:color="auto"/>
          </w:divBdr>
        </w:div>
        <w:div w:id="2069693470">
          <w:marLeft w:val="640"/>
          <w:marRight w:val="0"/>
          <w:marTop w:val="0"/>
          <w:marBottom w:val="0"/>
          <w:divBdr>
            <w:top w:val="none" w:sz="0" w:space="0" w:color="auto"/>
            <w:left w:val="none" w:sz="0" w:space="0" w:color="auto"/>
            <w:bottom w:val="none" w:sz="0" w:space="0" w:color="auto"/>
            <w:right w:val="none" w:sz="0" w:space="0" w:color="auto"/>
          </w:divBdr>
        </w:div>
        <w:div w:id="2135053316">
          <w:marLeft w:val="640"/>
          <w:marRight w:val="0"/>
          <w:marTop w:val="0"/>
          <w:marBottom w:val="0"/>
          <w:divBdr>
            <w:top w:val="none" w:sz="0" w:space="0" w:color="auto"/>
            <w:left w:val="none" w:sz="0" w:space="0" w:color="auto"/>
            <w:bottom w:val="none" w:sz="0" w:space="0" w:color="auto"/>
            <w:right w:val="none" w:sz="0" w:space="0" w:color="auto"/>
          </w:divBdr>
        </w:div>
      </w:divsChild>
    </w:div>
    <w:div w:id="2084208332">
      <w:bodyDiv w:val="1"/>
      <w:marLeft w:val="0"/>
      <w:marRight w:val="0"/>
      <w:marTop w:val="0"/>
      <w:marBottom w:val="0"/>
      <w:divBdr>
        <w:top w:val="none" w:sz="0" w:space="0" w:color="auto"/>
        <w:left w:val="none" w:sz="0" w:space="0" w:color="auto"/>
        <w:bottom w:val="none" w:sz="0" w:space="0" w:color="auto"/>
        <w:right w:val="none" w:sz="0" w:space="0" w:color="auto"/>
      </w:divBdr>
      <w:divsChild>
        <w:div w:id="148060917">
          <w:marLeft w:val="640"/>
          <w:marRight w:val="0"/>
          <w:marTop w:val="0"/>
          <w:marBottom w:val="0"/>
          <w:divBdr>
            <w:top w:val="none" w:sz="0" w:space="0" w:color="auto"/>
            <w:left w:val="none" w:sz="0" w:space="0" w:color="auto"/>
            <w:bottom w:val="none" w:sz="0" w:space="0" w:color="auto"/>
            <w:right w:val="none" w:sz="0" w:space="0" w:color="auto"/>
          </w:divBdr>
        </w:div>
        <w:div w:id="1382293163">
          <w:marLeft w:val="640"/>
          <w:marRight w:val="0"/>
          <w:marTop w:val="0"/>
          <w:marBottom w:val="0"/>
          <w:divBdr>
            <w:top w:val="none" w:sz="0" w:space="0" w:color="auto"/>
            <w:left w:val="none" w:sz="0" w:space="0" w:color="auto"/>
            <w:bottom w:val="none" w:sz="0" w:space="0" w:color="auto"/>
            <w:right w:val="none" w:sz="0" w:space="0" w:color="auto"/>
          </w:divBdr>
        </w:div>
        <w:div w:id="673147936">
          <w:marLeft w:val="640"/>
          <w:marRight w:val="0"/>
          <w:marTop w:val="0"/>
          <w:marBottom w:val="0"/>
          <w:divBdr>
            <w:top w:val="none" w:sz="0" w:space="0" w:color="auto"/>
            <w:left w:val="none" w:sz="0" w:space="0" w:color="auto"/>
            <w:bottom w:val="none" w:sz="0" w:space="0" w:color="auto"/>
            <w:right w:val="none" w:sz="0" w:space="0" w:color="auto"/>
          </w:divBdr>
        </w:div>
        <w:div w:id="955600367">
          <w:marLeft w:val="640"/>
          <w:marRight w:val="0"/>
          <w:marTop w:val="0"/>
          <w:marBottom w:val="0"/>
          <w:divBdr>
            <w:top w:val="none" w:sz="0" w:space="0" w:color="auto"/>
            <w:left w:val="none" w:sz="0" w:space="0" w:color="auto"/>
            <w:bottom w:val="none" w:sz="0" w:space="0" w:color="auto"/>
            <w:right w:val="none" w:sz="0" w:space="0" w:color="auto"/>
          </w:divBdr>
        </w:div>
        <w:div w:id="1561289885">
          <w:marLeft w:val="640"/>
          <w:marRight w:val="0"/>
          <w:marTop w:val="0"/>
          <w:marBottom w:val="0"/>
          <w:divBdr>
            <w:top w:val="none" w:sz="0" w:space="0" w:color="auto"/>
            <w:left w:val="none" w:sz="0" w:space="0" w:color="auto"/>
            <w:bottom w:val="none" w:sz="0" w:space="0" w:color="auto"/>
            <w:right w:val="none" w:sz="0" w:space="0" w:color="auto"/>
          </w:divBdr>
        </w:div>
        <w:div w:id="1997149964">
          <w:marLeft w:val="640"/>
          <w:marRight w:val="0"/>
          <w:marTop w:val="0"/>
          <w:marBottom w:val="0"/>
          <w:divBdr>
            <w:top w:val="none" w:sz="0" w:space="0" w:color="auto"/>
            <w:left w:val="none" w:sz="0" w:space="0" w:color="auto"/>
            <w:bottom w:val="none" w:sz="0" w:space="0" w:color="auto"/>
            <w:right w:val="none" w:sz="0" w:space="0" w:color="auto"/>
          </w:divBdr>
        </w:div>
        <w:div w:id="1052539733">
          <w:marLeft w:val="640"/>
          <w:marRight w:val="0"/>
          <w:marTop w:val="0"/>
          <w:marBottom w:val="0"/>
          <w:divBdr>
            <w:top w:val="none" w:sz="0" w:space="0" w:color="auto"/>
            <w:left w:val="none" w:sz="0" w:space="0" w:color="auto"/>
            <w:bottom w:val="none" w:sz="0" w:space="0" w:color="auto"/>
            <w:right w:val="none" w:sz="0" w:space="0" w:color="auto"/>
          </w:divBdr>
        </w:div>
        <w:div w:id="570310521">
          <w:marLeft w:val="640"/>
          <w:marRight w:val="0"/>
          <w:marTop w:val="0"/>
          <w:marBottom w:val="0"/>
          <w:divBdr>
            <w:top w:val="none" w:sz="0" w:space="0" w:color="auto"/>
            <w:left w:val="none" w:sz="0" w:space="0" w:color="auto"/>
            <w:bottom w:val="none" w:sz="0" w:space="0" w:color="auto"/>
            <w:right w:val="none" w:sz="0" w:space="0" w:color="auto"/>
          </w:divBdr>
        </w:div>
        <w:div w:id="296448547">
          <w:marLeft w:val="640"/>
          <w:marRight w:val="0"/>
          <w:marTop w:val="0"/>
          <w:marBottom w:val="0"/>
          <w:divBdr>
            <w:top w:val="none" w:sz="0" w:space="0" w:color="auto"/>
            <w:left w:val="none" w:sz="0" w:space="0" w:color="auto"/>
            <w:bottom w:val="none" w:sz="0" w:space="0" w:color="auto"/>
            <w:right w:val="none" w:sz="0" w:space="0" w:color="auto"/>
          </w:divBdr>
        </w:div>
        <w:div w:id="1245189014">
          <w:marLeft w:val="640"/>
          <w:marRight w:val="0"/>
          <w:marTop w:val="0"/>
          <w:marBottom w:val="0"/>
          <w:divBdr>
            <w:top w:val="none" w:sz="0" w:space="0" w:color="auto"/>
            <w:left w:val="none" w:sz="0" w:space="0" w:color="auto"/>
            <w:bottom w:val="none" w:sz="0" w:space="0" w:color="auto"/>
            <w:right w:val="none" w:sz="0" w:space="0" w:color="auto"/>
          </w:divBdr>
        </w:div>
        <w:div w:id="1854806276">
          <w:marLeft w:val="640"/>
          <w:marRight w:val="0"/>
          <w:marTop w:val="0"/>
          <w:marBottom w:val="0"/>
          <w:divBdr>
            <w:top w:val="none" w:sz="0" w:space="0" w:color="auto"/>
            <w:left w:val="none" w:sz="0" w:space="0" w:color="auto"/>
            <w:bottom w:val="none" w:sz="0" w:space="0" w:color="auto"/>
            <w:right w:val="none" w:sz="0" w:space="0" w:color="auto"/>
          </w:divBdr>
        </w:div>
        <w:div w:id="1156340339">
          <w:marLeft w:val="640"/>
          <w:marRight w:val="0"/>
          <w:marTop w:val="0"/>
          <w:marBottom w:val="0"/>
          <w:divBdr>
            <w:top w:val="none" w:sz="0" w:space="0" w:color="auto"/>
            <w:left w:val="none" w:sz="0" w:space="0" w:color="auto"/>
            <w:bottom w:val="none" w:sz="0" w:space="0" w:color="auto"/>
            <w:right w:val="none" w:sz="0" w:space="0" w:color="auto"/>
          </w:divBdr>
        </w:div>
        <w:div w:id="245195260">
          <w:marLeft w:val="640"/>
          <w:marRight w:val="0"/>
          <w:marTop w:val="0"/>
          <w:marBottom w:val="0"/>
          <w:divBdr>
            <w:top w:val="none" w:sz="0" w:space="0" w:color="auto"/>
            <w:left w:val="none" w:sz="0" w:space="0" w:color="auto"/>
            <w:bottom w:val="none" w:sz="0" w:space="0" w:color="auto"/>
            <w:right w:val="none" w:sz="0" w:space="0" w:color="auto"/>
          </w:divBdr>
        </w:div>
        <w:div w:id="642388580">
          <w:marLeft w:val="640"/>
          <w:marRight w:val="0"/>
          <w:marTop w:val="0"/>
          <w:marBottom w:val="0"/>
          <w:divBdr>
            <w:top w:val="none" w:sz="0" w:space="0" w:color="auto"/>
            <w:left w:val="none" w:sz="0" w:space="0" w:color="auto"/>
            <w:bottom w:val="none" w:sz="0" w:space="0" w:color="auto"/>
            <w:right w:val="none" w:sz="0" w:space="0" w:color="auto"/>
          </w:divBdr>
        </w:div>
        <w:div w:id="66615364">
          <w:marLeft w:val="640"/>
          <w:marRight w:val="0"/>
          <w:marTop w:val="0"/>
          <w:marBottom w:val="0"/>
          <w:divBdr>
            <w:top w:val="none" w:sz="0" w:space="0" w:color="auto"/>
            <w:left w:val="none" w:sz="0" w:space="0" w:color="auto"/>
            <w:bottom w:val="none" w:sz="0" w:space="0" w:color="auto"/>
            <w:right w:val="none" w:sz="0" w:space="0" w:color="auto"/>
          </w:divBdr>
        </w:div>
        <w:div w:id="2070221437">
          <w:marLeft w:val="640"/>
          <w:marRight w:val="0"/>
          <w:marTop w:val="0"/>
          <w:marBottom w:val="0"/>
          <w:divBdr>
            <w:top w:val="none" w:sz="0" w:space="0" w:color="auto"/>
            <w:left w:val="none" w:sz="0" w:space="0" w:color="auto"/>
            <w:bottom w:val="none" w:sz="0" w:space="0" w:color="auto"/>
            <w:right w:val="none" w:sz="0" w:space="0" w:color="auto"/>
          </w:divBdr>
        </w:div>
        <w:div w:id="1097871203">
          <w:marLeft w:val="640"/>
          <w:marRight w:val="0"/>
          <w:marTop w:val="0"/>
          <w:marBottom w:val="0"/>
          <w:divBdr>
            <w:top w:val="none" w:sz="0" w:space="0" w:color="auto"/>
            <w:left w:val="none" w:sz="0" w:space="0" w:color="auto"/>
            <w:bottom w:val="none" w:sz="0" w:space="0" w:color="auto"/>
            <w:right w:val="none" w:sz="0" w:space="0" w:color="auto"/>
          </w:divBdr>
        </w:div>
        <w:div w:id="304745898">
          <w:marLeft w:val="640"/>
          <w:marRight w:val="0"/>
          <w:marTop w:val="0"/>
          <w:marBottom w:val="0"/>
          <w:divBdr>
            <w:top w:val="none" w:sz="0" w:space="0" w:color="auto"/>
            <w:left w:val="none" w:sz="0" w:space="0" w:color="auto"/>
            <w:bottom w:val="none" w:sz="0" w:space="0" w:color="auto"/>
            <w:right w:val="none" w:sz="0" w:space="0" w:color="auto"/>
          </w:divBdr>
        </w:div>
        <w:div w:id="975334518">
          <w:marLeft w:val="640"/>
          <w:marRight w:val="0"/>
          <w:marTop w:val="0"/>
          <w:marBottom w:val="0"/>
          <w:divBdr>
            <w:top w:val="none" w:sz="0" w:space="0" w:color="auto"/>
            <w:left w:val="none" w:sz="0" w:space="0" w:color="auto"/>
            <w:bottom w:val="none" w:sz="0" w:space="0" w:color="auto"/>
            <w:right w:val="none" w:sz="0" w:space="0" w:color="auto"/>
          </w:divBdr>
        </w:div>
        <w:div w:id="224142393">
          <w:marLeft w:val="640"/>
          <w:marRight w:val="0"/>
          <w:marTop w:val="0"/>
          <w:marBottom w:val="0"/>
          <w:divBdr>
            <w:top w:val="none" w:sz="0" w:space="0" w:color="auto"/>
            <w:left w:val="none" w:sz="0" w:space="0" w:color="auto"/>
            <w:bottom w:val="none" w:sz="0" w:space="0" w:color="auto"/>
            <w:right w:val="none" w:sz="0" w:space="0" w:color="auto"/>
          </w:divBdr>
        </w:div>
        <w:div w:id="671952463">
          <w:marLeft w:val="640"/>
          <w:marRight w:val="0"/>
          <w:marTop w:val="0"/>
          <w:marBottom w:val="0"/>
          <w:divBdr>
            <w:top w:val="none" w:sz="0" w:space="0" w:color="auto"/>
            <w:left w:val="none" w:sz="0" w:space="0" w:color="auto"/>
            <w:bottom w:val="none" w:sz="0" w:space="0" w:color="auto"/>
            <w:right w:val="none" w:sz="0" w:space="0" w:color="auto"/>
          </w:divBdr>
        </w:div>
        <w:div w:id="551574916">
          <w:marLeft w:val="640"/>
          <w:marRight w:val="0"/>
          <w:marTop w:val="0"/>
          <w:marBottom w:val="0"/>
          <w:divBdr>
            <w:top w:val="none" w:sz="0" w:space="0" w:color="auto"/>
            <w:left w:val="none" w:sz="0" w:space="0" w:color="auto"/>
            <w:bottom w:val="none" w:sz="0" w:space="0" w:color="auto"/>
            <w:right w:val="none" w:sz="0" w:space="0" w:color="auto"/>
          </w:divBdr>
        </w:div>
        <w:div w:id="1202017613">
          <w:marLeft w:val="640"/>
          <w:marRight w:val="0"/>
          <w:marTop w:val="0"/>
          <w:marBottom w:val="0"/>
          <w:divBdr>
            <w:top w:val="none" w:sz="0" w:space="0" w:color="auto"/>
            <w:left w:val="none" w:sz="0" w:space="0" w:color="auto"/>
            <w:bottom w:val="none" w:sz="0" w:space="0" w:color="auto"/>
            <w:right w:val="none" w:sz="0" w:space="0" w:color="auto"/>
          </w:divBdr>
        </w:div>
        <w:div w:id="66726572">
          <w:marLeft w:val="640"/>
          <w:marRight w:val="0"/>
          <w:marTop w:val="0"/>
          <w:marBottom w:val="0"/>
          <w:divBdr>
            <w:top w:val="none" w:sz="0" w:space="0" w:color="auto"/>
            <w:left w:val="none" w:sz="0" w:space="0" w:color="auto"/>
            <w:bottom w:val="none" w:sz="0" w:space="0" w:color="auto"/>
            <w:right w:val="none" w:sz="0" w:space="0" w:color="auto"/>
          </w:divBdr>
        </w:div>
        <w:div w:id="324862319">
          <w:marLeft w:val="640"/>
          <w:marRight w:val="0"/>
          <w:marTop w:val="0"/>
          <w:marBottom w:val="0"/>
          <w:divBdr>
            <w:top w:val="none" w:sz="0" w:space="0" w:color="auto"/>
            <w:left w:val="none" w:sz="0" w:space="0" w:color="auto"/>
            <w:bottom w:val="none" w:sz="0" w:space="0" w:color="auto"/>
            <w:right w:val="none" w:sz="0" w:space="0" w:color="auto"/>
          </w:divBdr>
        </w:div>
        <w:div w:id="382482823">
          <w:marLeft w:val="640"/>
          <w:marRight w:val="0"/>
          <w:marTop w:val="0"/>
          <w:marBottom w:val="0"/>
          <w:divBdr>
            <w:top w:val="none" w:sz="0" w:space="0" w:color="auto"/>
            <w:left w:val="none" w:sz="0" w:space="0" w:color="auto"/>
            <w:bottom w:val="none" w:sz="0" w:space="0" w:color="auto"/>
            <w:right w:val="none" w:sz="0" w:space="0" w:color="auto"/>
          </w:divBdr>
        </w:div>
        <w:div w:id="252515503">
          <w:marLeft w:val="640"/>
          <w:marRight w:val="0"/>
          <w:marTop w:val="0"/>
          <w:marBottom w:val="0"/>
          <w:divBdr>
            <w:top w:val="none" w:sz="0" w:space="0" w:color="auto"/>
            <w:left w:val="none" w:sz="0" w:space="0" w:color="auto"/>
            <w:bottom w:val="none" w:sz="0" w:space="0" w:color="auto"/>
            <w:right w:val="none" w:sz="0" w:space="0" w:color="auto"/>
          </w:divBdr>
        </w:div>
        <w:div w:id="73016267">
          <w:marLeft w:val="640"/>
          <w:marRight w:val="0"/>
          <w:marTop w:val="0"/>
          <w:marBottom w:val="0"/>
          <w:divBdr>
            <w:top w:val="none" w:sz="0" w:space="0" w:color="auto"/>
            <w:left w:val="none" w:sz="0" w:space="0" w:color="auto"/>
            <w:bottom w:val="none" w:sz="0" w:space="0" w:color="auto"/>
            <w:right w:val="none" w:sz="0" w:space="0" w:color="auto"/>
          </w:divBdr>
        </w:div>
        <w:div w:id="761141397">
          <w:marLeft w:val="640"/>
          <w:marRight w:val="0"/>
          <w:marTop w:val="0"/>
          <w:marBottom w:val="0"/>
          <w:divBdr>
            <w:top w:val="none" w:sz="0" w:space="0" w:color="auto"/>
            <w:left w:val="none" w:sz="0" w:space="0" w:color="auto"/>
            <w:bottom w:val="none" w:sz="0" w:space="0" w:color="auto"/>
            <w:right w:val="none" w:sz="0" w:space="0" w:color="auto"/>
          </w:divBdr>
        </w:div>
        <w:div w:id="256447631">
          <w:marLeft w:val="640"/>
          <w:marRight w:val="0"/>
          <w:marTop w:val="0"/>
          <w:marBottom w:val="0"/>
          <w:divBdr>
            <w:top w:val="none" w:sz="0" w:space="0" w:color="auto"/>
            <w:left w:val="none" w:sz="0" w:space="0" w:color="auto"/>
            <w:bottom w:val="none" w:sz="0" w:space="0" w:color="auto"/>
            <w:right w:val="none" w:sz="0" w:space="0" w:color="auto"/>
          </w:divBdr>
        </w:div>
        <w:div w:id="752512914">
          <w:marLeft w:val="640"/>
          <w:marRight w:val="0"/>
          <w:marTop w:val="0"/>
          <w:marBottom w:val="0"/>
          <w:divBdr>
            <w:top w:val="none" w:sz="0" w:space="0" w:color="auto"/>
            <w:left w:val="none" w:sz="0" w:space="0" w:color="auto"/>
            <w:bottom w:val="none" w:sz="0" w:space="0" w:color="auto"/>
            <w:right w:val="none" w:sz="0" w:space="0" w:color="auto"/>
          </w:divBdr>
        </w:div>
        <w:div w:id="1256137889">
          <w:marLeft w:val="640"/>
          <w:marRight w:val="0"/>
          <w:marTop w:val="0"/>
          <w:marBottom w:val="0"/>
          <w:divBdr>
            <w:top w:val="none" w:sz="0" w:space="0" w:color="auto"/>
            <w:left w:val="none" w:sz="0" w:space="0" w:color="auto"/>
            <w:bottom w:val="none" w:sz="0" w:space="0" w:color="auto"/>
            <w:right w:val="none" w:sz="0" w:space="0" w:color="auto"/>
          </w:divBdr>
        </w:div>
        <w:div w:id="1390957977">
          <w:marLeft w:val="640"/>
          <w:marRight w:val="0"/>
          <w:marTop w:val="0"/>
          <w:marBottom w:val="0"/>
          <w:divBdr>
            <w:top w:val="none" w:sz="0" w:space="0" w:color="auto"/>
            <w:left w:val="none" w:sz="0" w:space="0" w:color="auto"/>
            <w:bottom w:val="none" w:sz="0" w:space="0" w:color="auto"/>
            <w:right w:val="none" w:sz="0" w:space="0" w:color="auto"/>
          </w:divBdr>
        </w:div>
        <w:div w:id="1571651033">
          <w:marLeft w:val="640"/>
          <w:marRight w:val="0"/>
          <w:marTop w:val="0"/>
          <w:marBottom w:val="0"/>
          <w:divBdr>
            <w:top w:val="none" w:sz="0" w:space="0" w:color="auto"/>
            <w:left w:val="none" w:sz="0" w:space="0" w:color="auto"/>
            <w:bottom w:val="none" w:sz="0" w:space="0" w:color="auto"/>
            <w:right w:val="none" w:sz="0" w:space="0" w:color="auto"/>
          </w:divBdr>
        </w:div>
        <w:div w:id="462577162">
          <w:marLeft w:val="640"/>
          <w:marRight w:val="0"/>
          <w:marTop w:val="0"/>
          <w:marBottom w:val="0"/>
          <w:divBdr>
            <w:top w:val="none" w:sz="0" w:space="0" w:color="auto"/>
            <w:left w:val="none" w:sz="0" w:space="0" w:color="auto"/>
            <w:bottom w:val="none" w:sz="0" w:space="0" w:color="auto"/>
            <w:right w:val="none" w:sz="0" w:space="0" w:color="auto"/>
          </w:divBdr>
        </w:div>
        <w:div w:id="1068267651">
          <w:marLeft w:val="640"/>
          <w:marRight w:val="0"/>
          <w:marTop w:val="0"/>
          <w:marBottom w:val="0"/>
          <w:divBdr>
            <w:top w:val="none" w:sz="0" w:space="0" w:color="auto"/>
            <w:left w:val="none" w:sz="0" w:space="0" w:color="auto"/>
            <w:bottom w:val="none" w:sz="0" w:space="0" w:color="auto"/>
            <w:right w:val="none" w:sz="0" w:space="0" w:color="auto"/>
          </w:divBdr>
        </w:div>
        <w:div w:id="1698115914">
          <w:marLeft w:val="640"/>
          <w:marRight w:val="0"/>
          <w:marTop w:val="0"/>
          <w:marBottom w:val="0"/>
          <w:divBdr>
            <w:top w:val="none" w:sz="0" w:space="0" w:color="auto"/>
            <w:left w:val="none" w:sz="0" w:space="0" w:color="auto"/>
            <w:bottom w:val="none" w:sz="0" w:space="0" w:color="auto"/>
            <w:right w:val="none" w:sz="0" w:space="0" w:color="auto"/>
          </w:divBdr>
        </w:div>
        <w:div w:id="190268009">
          <w:marLeft w:val="640"/>
          <w:marRight w:val="0"/>
          <w:marTop w:val="0"/>
          <w:marBottom w:val="0"/>
          <w:divBdr>
            <w:top w:val="none" w:sz="0" w:space="0" w:color="auto"/>
            <w:left w:val="none" w:sz="0" w:space="0" w:color="auto"/>
            <w:bottom w:val="none" w:sz="0" w:space="0" w:color="auto"/>
            <w:right w:val="none" w:sz="0" w:space="0" w:color="auto"/>
          </w:divBdr>
        </w:div>
        <w:div w:id="1422069549">
          <w:marLeft w:val="640"/>
          <w:marRight w:val="0"/>
          <w:marTop w:val="0"/>
          <w:marBottom w:val="0"/>
          <w:divBdr>
            <w:top w:val="none" w:sz="0" w:space="0" w:color="auto"/>
            <w:left w:val="none" w:sz="0" w:space="0" w:color="auto"/>
            <w:bottom w:val="none" w:sz="0" w:space="0" w:color="auto"/>
            <w:right w:val="none" w:sz="0" w:space="0" w:color="auto"/>
          </w:divBdr>
        </w:div>
        <w:div w:id="1067337059">
          <w:marLeft w:val="640"/>
          <w:marRight w:val="0"/>
          <w:marTop w:val="0"/>
          <w:marBottom w:val="0"/>
          <w:divBdr>
            <w:top w:val="none" w:sz="0" w:space="0" w:color="auto"/>
            <w:left w:val="none" w:sz="0" w:space="0" w:color="auto"/>
            <w:bottom w:val="none" w:sz="0" w:space="0" w:color="auto"/>
            <w:right w:val="none" w:sz="0" w:space="0" w:color="auto"/>
          </w:divBdr>
        </w:div>
        <w:div w:id="51581663">
          <w:marLeft w:val="640"/>
          <w:marRight w:val="0"/>
          <w:marTop w:val="0"/>
          <w:marBottom w:val="0"/>
          <w:divBdr>
            <w:top w:val="none" w:sz="0" w:space="0" w:color="auto"/>
            <w:left w:val="none" w:sz="0" w:space="0" w:color="auto"/>
            <w:bottom w:val="none" w:sz="0" w:space="0" w:color="auto"/>
            <w:right w:val="none" w:sz="0" w:space="0" w:color="auto"/>
          </w:divBdr>
        </w:div>
        <w:div w:id="2022387947">
          <w:marLeft w:val="640"/>
          <w:marRight w:val="0"/>
          <w:marTop w:val="0"/>
          <w:marBottom w:val="0"/>
          <w:divBdr>
            <w:top w:val="none" w:sz="0" w:space="0" w:color="auto"/>
            <w:left w:val="none" w:sz="0" w:space="0" w:color="auto"/>
            <w:bottom w:val="none" w:sz="0" w:space="0" w:color="auto"/>
            <w:right w:val="none" w:sz="0" w:space="0" w:color="auto"/>
          </w:divBdr>
        </w:div>
        <w:div w:id="911156112">
          <w:marLeft w:val="640"/>
          <w:marRight w:val="0"/>
          <w:marTop w:val="0"/>
          <w:marBottom w:val="0"/>
          <w:divBdr>
            <w:top w:val="none" w:sz="0" w:space="0" w:color="auto"/>
            <w:left w:val="none" w:sz="0" w:space="0" w:color="auto"/>
            <w:bottom w:val="none" w:sz="0" w:space="0" w:color="auto"/>
            <w:right w:val="none" w:sz="0" w:space="0" w:color="auto"/>
          </w:divBdr>
        </w:div>
        <w:div w:id="1416783402">
          <w:marLeft w:val="640"/>
          <w:marRight w:val="0"/>
          <w:marTop w:val="0"/>
          <w:marBottom w:val="0"/>
          <w:divBdr>
            <w:top w:val="none" w:sz="0" w:space="0" w:color="auto"/>
            <w:left w:val="none" w:sz="0" w:space="0" w:color="auto"/>
            <w:bottom w:val="none" w:sz="0" w:space="0" w:color="auto"/>
            <w:right w:val="none" w:sz="0" w:space="0" w:color="auto"/>
          </w:divBdr>
        </w:div>
        <w:div w:id="297684365">
          <w:marLeft w:val="640"/>
          <w:marRight w:val="0"/>
          <w:marTop w:val="0"/>
          <w:marBottom w:val="0"/>
          <w:divBdr>
            <w:top w:val="none" w:sz="0" w:space="0" w:color="auto"/>
            <w:left w:val="none" w:sz="0" w:space="0" w:color="auto"/>
            <w:bottom w:val="none" w:sz="0" w:space="0" w:color="auto"/>
            <w:right w:val="none" w:sz="0" w:space="0" w:color="auto"/>
          </w:divBdr>
        </w:div>
        <w:div w:id="685791617">
          <w:marLeft w:val="640"/>
          <w:marRight w:val="0"/>
          <w:marTop w:val="0"/>
          <w:marBottom w:val="0"/>
          <w:divBdr>
            <w:top w:val="none" w:sz="0" w:space="0" w:color="auto"/>
            <w:left w:val="none" w:sz="0" w:space="0" w:color="auto"/>
            <w:bottom w:val="none" w:sz="0" w:space="0" w:color="auto"/>
            <w:right w:val="none" w:sz="0" w:space="0" w:color="auto"/>
          </w:divBdr>
        </w:div>
        <w:div w:id="1158613884">
          <w:marLeft w:val="640"/>
          <w:marRight w:val="0"/>
          <w:marTop w:val="0"/>
          <w:marBottom w:val="0"/>
          <w:divBdr>
            <w:top w:val="none" w:sz="0" w:space="0" w:color="auto"/>
            <w:left w:val="none" w:sz="0" w:space="0" w:color="auto"/>
            <w:bottom w:val="none" w:sz="0" w:space="0" w:color="auto"/>
            <w:right w:val="none" w:sz="0" w:space="0" w:color="auto"/>
          </w:divBdr>
        </w:div>
        <w:div w:id="669213188">
          <w:marLeft w:val="640"/>
          <w:marRight w:val="0"/>
          <w:marTop w:val="0"/>
          <w:marBottom w:val="0"/>
          <w:divBdr>
            <w:top w:val="none" w:sz="0" w:space="0" w:color="auto"/>
            <w:left w:val="none" w:sz="0" w:space="0" w:color="auto"/>
            <w:bottom w:val="none" w:sz="0" w:space="0" w:color="auto"/>
            <w:right w:val="none" w:sz="0" w:space="0" w:color="auto"/>
          </w:divBdr>
        </w:div>
        <w:div w:id="1312516987">
          <w:marLeft w:val="640"/>
          <w:marRight w:val="0"/>
          <w:marTop w:val="0"/>
          <w:marBottom w:val="0"/>
          <w:divBdr>
            <w:top w:val="none" w:sz="0" w:space="0" w:color="auto"/>
            <w:left w:val="none" w:sz="0" w:space="0" w:color="auto"/>
            <w:bottom w:val="none" w:sz="0" w:space="0" w:color="auto"/>
            <w:right w:val="none" w:sz="0" w:space="0" w:color="auto"/>
          </w:divBdr>
        </w:div>
        <w:div w:id="1665741847">
          <w:marLeft w:val="640"/>
          <w:marRight w:val="0"/>
          <w:marTop w:val="0"/>
          <w:marBottom w:val="0"/>
          <w:divBdr>
            <w:top w:val="none" w:sz="0" w:space="0" w:color="auto"/>
            <w:left w:val="none" w:sz="0" w:space="0" w:color="auto"/>
            <w:bottom w:val="none" w:sz="0" w:space="0" w:color="auto"/>
            <w:right w:val="none" w:sz="0" w:space="0" w:color="auto"/>
          </w:divBdr>
        </w:div>
        <w:div w:id="1837381938">
          <w:marLeft w:val="640"/>
          <w:marRight w:val="0"/>
          <w:marTop w:val="0"/>
          <w:marBottom w:val="0"/>
          <w:divBdr>
            <w:top w:val="none" w:sz="0" w:space="0" w:color="auto"/>
            <w:left w:val="none" w:sz="0" w:space="0" w:color="auto"/>
            <w:bottom w:val="none" w:sz="0" w:space="0" w:color="auto"/>
            <w:right w:val="none" w:sz="0" w:space="0" w:color="auto"/>
          </w:divBdr>
        </w:div>
        <w:div w:id="1200318579">
          <w:marLeft w:val="640"/>
          <w:marRight w:val="0"/>
          <w:marTop w:val="0"/>
          <w:marBottom w:val="0"/>
          <w:divBdr>
            <w:top w:val="none" w:sz="0" w:space="0" w:color="auto"/>
            <w:left w:val="none" w:sz="0" w:space="0" w:color="auto"/>
            <w:bottom w:val="none" w:sz="0" w:space="0" w:color="auto"/>
            <w:right w:val="none" w:sz="0" w:space="0" w:color="auto"/>
          </w:divBdr>
        </w:div>
        <w:div w:id="547912364">
          <w:marLeft w:val="640"/>
          <w:marRight w:val="0"/>
          <w:marTop w:val="0"/>
          <w:marBottom w:val="0"/>
          <w:divBdr>
            <w:top w:val="none" w:sz="0" w:space="0" w:color="auto"/>
            <w:left w:val="none" w:sz="0" w:space="0" w:color="auto"/>
            <w:bottom w:val="none" w:sz="0" w:space="0" w:color="auto"/>
            <w:right w:val="none" w:sz="0" w:space="0" w:color="auto"/>
          </w:divBdr>
        </w:div>
        <w:div w:id="1032342740">
          <w:marLeft w:val="640"/>
          <w:marRight w:val="0"/>
          <w:marTop w:val="0"/>
          <w:marBottom w:val="0"/>
          <w:divBdr>
            <w:top w:val="none" w:sz="0" w:space="0" w:color="auto"/>
            <w:left w:val="none" w:sz="0" w:space="0" w:color="auto"/>
            <w:bottom w:val="none" w:sz="0" w:space="0" w:color="auto"/>
            <w:right w:val="none" w:sz="0" w:space="0" w:color="auto"/>
          </w:divBdr>
        </w:div>
        <w:div w:id="2094162768">
          <w:marLeft w:val="640"/>
          <w:marRight w:val="0"/>
          <w:marTop w:val="0"/>
          <w:marBottom w:val="0"/>
          <w:divBdr>
            <w:top w:val="none" w:sz="0" w:space="0" w:color="auto"/>
            <w:left w:val="none" w:sz="0" w:space="0" w:color="auto"/>
            <w:bottom w:val="none" w:sz="0" w:space="0" w:color="auto"/>
            <w:right w:val="none" w:sz="0" w:space="0" w:color="auto"/>
          </w:divBdr>
        </w:div>
        <w:div w:id="615601631">
          <w:marLeft w:val="640"/>
          <w:marRight w:val="0"/>
          <w:marTop w:val="0"/>
          <w:marBottom w:val="0"/>
          <w:divBdr>
            <w:top w:val="none" w:sz="0" w:space="0" w:color="auto"/>
            <w:left w:val="none" w:sz="0" w:space="0" w:color="auto"/>
            <w:bottom w:val="none" w:sz="0" w:space="0" w:color="auto"/>
            <w:right w:val="none" w:sz="0" w:space="0" w:color="auto"/>
          </w:divBdr>
        </w:div>
        <w:div w:id="2051876221">
          <w:marLeft w:val="640"/>
          <w:marRight w:val="0"/>
          <w:marTop w:val="0"/>
          <w:marBottom w:val="0"/>
          <w:divBdr>
            <w:top w:val="none" w:sz="0" w:space="0" w:color="auto"/>
            <w:left w:val="none" w:sz="0" w:space="0" w:color="auto"/>
            <w:bottom w:val="none" w:sz="0" w:space="0" w:color="auto"/>
            <w:right w:val="none" w:sz="0" w:space="0" w:color="auto"/>
          </w:divBdr>
        </w:div>
        <w:div w:id="874196267">
          <w:marLeft w:val="640"/>
          <w:marRight w:val="0"/>
          <w:marTop w:val="0"/>
          <w:marBottom w:val="0"/>
          <w:divBdr>
            <w:top w:val="none" w:sz="0" w:space="0" w:color="auto"/>
            <w:left w:val="none" w:sz="0" w:space="0" w:color="auto"/>
            <w:bottom w:val="none" w:sz="0" w:space="0" w:color="auto"/>
            <w:right w:val="none" w:sz="0" w:space="0" w:color="auto"/>
          </w:divBdr>
        </w:div>
        <w:div w:id="1465149451">
          <w:marLeft w:val="640"/>
          <w:marRight w:val="0"/>
          <w:marTop w:val="0"/>
          <w:marBottom w:val="0"/>
          <w:divBdr>
            <w:top w:val="none" w:sz="0" w:space="0" w:color="auto"/>
            <w:left w:val="none" w:sz="0" w:space="0" w:color="auto"/>
            <w:bottom w:val="none" w:sz="0" w:space="0" w:color="auto"/>
            <w:right w:val="none" w:sz="0" w:space="0" w:color="auto"/>
          </w:divBdr>
        </w:div>
        <w:div w:id="300766038">
          <w:marLeft w:val="640"/>
          <w:marRight w:val="0"/>
          <w:marTop w:val="0"/>
          <w:marBottom w:val="0"/>
          <w:divBdr>
            <w:top w:val="none" w:sz="0" w:space="0" w:color="auto"/>
            <w:left w:val="none" w:sz="0" w:space="0" w:color="auto"/>
            <w:bottom w:val="none" w:sz="0" w:space="0" w:color="auto"/>
            <w:right w:val="none" w:sz="0" w:space="0" w:color="auto"/>
          </w:divBdr>
        </w:div>
        <w:div w:id="530530715">
          <w:marLeft w:val="640"/>
          <w:marRight w:val="0"/>
          <w:marTop w:val="0"/>
          <w:marBottom w:val="0"/>
          <w:divBdr>
            <w:top w:val="none" w:sz="0" w:space="0" w:color="auto"/>
            <w:left w:val="none" w:sz="0" w:space="0" w:color="auto"/>
            <w:bottom w:val="none" w:sz="0" w:space="0" w:color="auto"/>
            <w:right w:val="none" w:sz="0" w:space="0" w:color="auto"/>
          </w:divBdr>
        </w:div>
        <w:div w:id="1627392685">
          <w:marLeft w:val="640"/>
          <w:marRight w:val="0"/>
          <w:marTop w:val="0"/>
          <w:marBottom w:val="0"/>
          <w:divBdr>
            <w:top w:val="none" w:sz="0" w:space="0" w:color="auto"/>
            <w:left w:val="none" w:sz="0" w:space="0" w:color="auto"/>
            <w:bottom w:val="none" w:sz="0" w:space="0" w:color="auto"/>
            <w:right w:val="none" w:sz="0" w:space="0" w:color="auto"/>
          </w:divBdr>
        </w:div>
        <w:div w:id="643970380">
          <w:marLeft w:val="640"/>
          <w:marRight w:val="0"/>
          <w:marTop w:val="0"/>
          <w:marBottom w:val="0"/>
          <w:divBdr>
            <w:top w:val="none" w:sz="0" w:space="0" w:color="auto"/>
            <w:left w:val="none" w:sz="0" w:space="0" w:color="auto"/>
            <w:bottom w:val="none" w:sz="0" w:space="0" w:color="auto"/>
            <w:right w:val="none" w:sz="0" w:space="0" w:color="auto"/>
          </w:divBdr>
        </w:div>
        <w:div w:id="887764564">
          <w:marLeft w:val="640"/>
          <w:marRight w:val="0"/>
          <w:marTop w:val="0"/>
          <w:marBottom w:val="0"/>
          <w:divBdr>
            <w:top w:val="none" w:sz="0" w:space="0" w:color="auto"/>
            <w:left w:val="none" w:sz="0" w:space="0" w:color="auto"/>
            <w:bottom w:val="none" w:sz="0" w:space="0" w:color="auto"/>
            <w:right w:val="none" w:sz="0" w:space="0" w:color="auto"/>
          </w:divBdr>
        </w:div>
        <w:div w:id="1241057781">
          <w:marLeft w:val="640"/>
          <w:marRight w:val="0"/>
          <w:marTop w:val="0"/>
          <w:marBottom w:val="0"/>
          <w:divBdr>
            <w:top w:val="none" w:sz="0" w:space="0" w:color="auto"/>
            <w:left w:val="none" w:sz="0" w:space="0" w:color="auto"/>
            <w:bottom w:val="none" w:sz="0" w:space="0" w:color="auto"/>
            <w:right w:val="none" w:sz="0" w:space="0" w:color="auto"/>
          </w:divBdr>
        </w:div>
        <w:div w:id="125007896">
          <w:marLeft w:val="640"/>
          <w:marRight w:val="0"/>
          <w:marTop w:val="0"/>
          <w:marBottom w:val="0"/>
          <w:divBdr>
            <w:top w:val="none" w:sz="0" w:space="0" w:color="auto"/>
            <w:left w:val="none" w:sz="0" w:space="0" w:color="auto"/>
            <w:bottom w:val="none" w:sz="0" w:space="0" w:color="auto"/>
            <w:right w:val="none" w:sz="0" w:space="0" w:color="auto"/>
          </w:divBdr>
        </w:div>
        <w:div w:id="1407874925">
          <w:marLeft w:val="640"/>
          <w:marRight w:val="0"/>
          <w:marTop w:val="0"/>
          <w:marBottom w:val="0"/>
          <w:divBdr>
            <w:top w:val="none" w:sz="0" w:space="0" w:color="auto"/>
            <w:left w:val="none" w:sz="0" w:space="0" w:color="auto"/>
            <w:bottom w:val="none" w:sz="0" w:space="0" w:color="auto"/>
            <w:right w:val="none" w:sz="0" w:space="0" w:color="auto"/>
          </w:divBdr>
        </w:div>
        <w:div w:id="910383906">
          <w:marLeft w:val="640"/>
          <w:marRight w:val="0"/>
          <w:marTop w:val="0"/>
          <w:marBottom w:val="0"/>
          <w:divBdr>
            <w:top w:val="none" w:sz="0" w:space="0" w:color="auto"/>
            <w:left w:val="none" w:sz="0" w:space="0" w:color="auto"/>
            <w:bottom w:val="none" w:sz="0" w:space="0" w:color="auto"/>
            <w:right w:val="none" w:sz="0" w:space="0" w:color="auto"/>
          </w:divBdr>
        </w:div>
        <w:div w:id="1204366397">
          <w:marLeft w:val="640"/>
          <w:marRight w:val="0"/>
          <w:marTop w:val="0"/>
          <w:marBottom w:val="0"/>
          <w:divBdr>
            <w:top w:val="none" w:sz="0" w:space="0" w:color="auto"/>
            <w:left w:val="none" w:sz="0" w:space="0" w:color="auto"/>
            <w:bottom w:val="none" w:sz="0" w:space="0" w:color="auto"/>
            <w:right w:val="none" w:sz="0" w:space="0" w:color="auto"/>
          </w:divBdr>
        </w:div>
        <w:div w:id="1189031648">
          <w:marLeft w:val="640"/>
          <w:marRight w:val="0"/>
          <w:marTop w:val="0"/>
          <w:marBottom w:val="0"/>
          <w:divBdr>
            <w:top w:val="none" w:sz="0" w:space="0" w:color="auto"/>
            <w:left w:val="none" w:sz="0" w:space="0" w:color="auto"/>
            <w:bottom w:val="none" w:sz="0" w:space="0" w:color="auto"/>
            <w:right w:val="none" w:sz="0" w:space="0" w:color="auto"/>
          </w:divBdr>
        </w:div>
        <w:div w:id="1326854881">
          <w:marLeft w:val="640"/>
          <w:marRight w:val="0"/>
          <w:marTop w:val="0"/>
          <w:marBottom w:val="0"/>
          <w:divBdr>
            <w:top w:val="none" w:sz="0" w:space="0" w:color="auto"/>
            <w:left w:val="none" w:sz="0" w:space="0" w:color="auto"/>
            <w:bottom w:val="none" w:sz="0" w:space="0" w:color="auto"/>
            <w:right w:val="none" w:sz="0" w:space="0" w:color="auto"/>
          </w:divBdr>
        </w:div>
        <w:div w:id="121969252">
          <w:marLeft w:val="640"/>
          <w:marRight w:val="0"/>
          <w:marTop w:val="0"/>
          <w:marBottom w:val="0"/>
          <w:divBdr>
            <w:top w:val="none" w:sz="0" w:space="0" w:color="auto"/>
            <w:left w:val="none" w:sz="0" w:space="0" w:color="auto"/>
            <w:bottom w:val="none" w:sz="0" w:space="0" w:color="auto"/>
            <w:right w:val="none" w:sz="0" w:space="0" w:color="auto"/>
          </w:divBdr>
        </w:div>
        <w:div w:id="2031560770">
          <w:marLeft w:val="640"/>
          <w:marRight w:val="0"/>
          <w:marTop w:val="0"/>
          <w:marBottom w:val="0"/>
          <w:divBdr>
            <w:top w:val="none" w:sz="0" w:space="0" w:color="auto"/>
            <w:left w:val="none" w:sz="0" w:space="0" w:color="auto"/>
            <w:bottom w:val="none" w:sz="0" w:space="0" w:color="auto"/>
            <w:right w:val="none" w:sz="0" w:space="0" w:color="auto"/>
          </w:divBdr>
        </w:div>
        <w:div w:id="237207311">
          <w:marLeft w:val="640"/>
          <w:marRight w:val="0"/>
          <w:marTop w:val="0"/>
          <w:marBottom w:val="0"/>
          <w:divBdr>
            <w:top w:val="none" w:sz="0" w:space="0" w:color="auto"/>
            <w:left w:val="none" w:sz="0" w:space="0" w:color="auto"/>
            <w:bottom w:val="none" w:sz="0" w:space="0" w:color="auto"/>
            <w:right w:val="none" w:sz="0" w:space="0" w:color="auto"/>
          </w:divBdr>
        </w:div>
        <w:div w:id="31000388">
          <w:marLeft w:val="640"/>
          <w:marRight w:val="0"/>
          <w:marTop w:val="0"/>
          <w:marBottom w:val="0"/>
          <w:divBdr>
            <w:top w:val="none" w:sz="0" w:space="0" w:color="auto"/>
            <w:left w:val="none" w:sz="0" w:space="0" w:color="auto"/>
            <w:bottom w:val="none" w:sz="0" w:space="0" w:color="auto"/>
            <w:right w:val="none" w:sz="0" w:space="0" w:color="auto"/>
          </w:divBdr>
        </w:div>
        <w:div w:id="1045714165">
          <w:marLeft w:val="640"/>
          <w:marRight w:val="0"/>
          <w:marTop w:val="0"/>
          <w:marBottom w:val="0"/>
          <w:divBdr>
            <w:top w:val="none" w:sz="0" w:space="0" w:color="auto"/>
            <w:left w:val="none" w:sz="0" w:space="0" w:color="auto"/>
            <w:bottom w:val="none" w:sz="0" w:space="0" w:color="auto"/>
            <w:right w:val="none" w:sz="0" w:space="0" w:color="auto"/>
          </w:divBdr>
        </w:div>
        <w:div w:id="1703747289">
          <w:marLeft w:val="640"/>
          <w:marRight w:val="0"/>
          <w:marTop w:val="0"/>
          <w:marBottom w:val="0"/>
          <w:divBdr>
            <w:top w:val="none" w:sz="0" w:space="0" w:color="auto"/>
            <w:left w:val="none" w:sz="0" w:space="0" w:color="auto"/>
            <w:bottom w:val="none" w:sz="0" w:space="0" w:color="auto"/>
            <w:right w:val="none" w:sz="0" w:space="0" w:color="auto"/>
          </w:divBdr>
        </w:div>
        <w:div w:id="168906914">
          <w:marLeft w:val="640"/>
          <w:marRight w:val="0"/>
          <w:marTop w:val="0"/>
          <w:marBottom w:val="0"/>
          <w:divBdr>
            <w:top w:val="none" w:sz="0" w:space="0" w:color="auto"/>
            <w:left w:val="none" w:sz="0" w:space="0" w:color="auto"/>
            <w:bottom w:val="none" w:sz="0" w:space="0" w:color="auto"/>
            <w:right w:val="none" w:sz="0" w:space="0" w:color="auto"/>
          </w:divBdr>
        </w:div>
        <w:div w:id="2064450386">
          <w:marLeft w:val="640"/>
          <w:marRight w:val="0"/>
          <w:marTop w:val="0"/>
          <w:marBottom w:val="0"/>
          <w:divBdr>
            <w:top w:val="none" w:sz="0" w:space="0" w:color="auto"/>
            <w:left w:val="none" w:sz="0" w:space="0" w:color="auto"/>
            <w:bottom w:val="none" w:sz="0" w:space="0" w:color="auto"/>
            <w:right w:val="none" w:sz="0" w:space="0" w:color="auto"/>
          </w:divBdr>
        </w:div>
        <w:div w:id="1696612186">
          <w:marLeft w:val="640"/>
          <w:marRight w:val="0"/>
          <w:marTop w:val="0"/>
          <w:marBottom w:val="0"/>
          <w:divBdr>
            <w:top w:val="none" w:sz="0" w:space="0" w:color="auto"/>
            <w:left w:val="none" w:sz="0" w:space="0" w:color="auto"/>
            <w:bottom w:val="none" w:sz="0" w:space="0" w:color="auto"/>
            <w:right w:val="none" w:sz="0" w:space="0" w:color="auto"/>
          </w:divBdr>
        </w:div>
        <w:div w:id="227573077">
          <w:marLeft w:val="640"/>
          <w:marRight w:val="0"/>
          <w:marTop w:val="0"/>
          <w:marBottom w:val="0"/>
          <w:divBdr>
            <w:top w:val="none" w:sz="0" w:space="0" w:color="auto"/>
            <w:left w:val="none" w:sz="0" w:space="0" w:color="auto"/>
            <w:bottom w:val="none" w:sz="0" w:space="0" w:color="auto"/>
            <w:right w:val="none" w:sz="0" w:space="0" w:color="auto"/>
          </w:divBdr>
        </w:div>
        <w:div w:id="1684552072">
          <w:marLeft w:val="640"/>
          <w:marRight w:val="0"/>
          <w:marTop w:val="0"/>
          <w:marBottom w:val="0"/>
          <w:divBdr>
            <w:top w:val="none" w:sz="0" w:space="0" w:color="auto"/>
            <w:left w:val="none" w:sz="0" w:space="0" w:color="auto"/>
            <w:bottom w:val="none" w:sz="0" w:space="0" w:color="auto"/>
            <w:right w:val="none" w:sz="0" w:space="0" w:color="auto"/>
          </w:divBdr>
        </w:div>
        <w:div w:id="750853358">
          <w:marLeft w:val="640"/>
          <w:marRight w:val="0"/>
          <w:marTop w:val="0"/>
          <w:marBottom w:val="0"/>
          <w:divBdr>
            <w:top w:val="none" w:sz="0" w:space="0" w:color="auto"/>
            <w:left w:val="none" w:sz="0" w:space="0" w:color="auto"/>
            <w:bottom w:val="none" w:sz="0" w:space="0" w:color="auto"/>
            <w:right w:val="none" w:sz="0" w:space="0" w:color="auto"/>
          </w:divBdr>
        </w:div>
        <w:div w:id="1535651683">
          <w:marLeft w:val="640"/>
          <w:marRight w:val="0"/>
          <w:marTop w:val="0"/>
          <w:marBottom w:val="0"/>
          <w:divBdr>
            <w:top w:val="none" w:sz="0" w:space="0" w:color="auto"/>
            <w:left w:val="none" w:sz="0" w:space="0" w:color="auto"/>
            <w:bottom w:val="none" w:sz="0" w:space="0" w:color="auto"/>
            <w:right w:val="none" w:sz="0" w:space="0" w:color="auto"/>
          </w:divBdr>
        </w:div>
      </w:divsChild>
    </w:div>
    <w:div w:id="2104454974">
      <w:bodyDiv w:val="1"/>
      <w:marLeft w:val="0"/>
      <w:marRight w:val="0"/>
      <w:marTop w:val="0"/>
      <w:marBottom w:val="0"/>
      <w:divBdr>
        <w:top w:val="none" w:sz="0" w:space="0" w:color="auto"/>
        <w:left w:val="none" w:sz="0" w:space="0" w:color="auto"/>
        <w:bottom w:val="none" w:sz="0" w:space="0" w:color="auto"/>
        <w:right w:val="none" w:sz="0" w:space="0" w:color="auto"/>
      </w:divBdr>
      <w:divsChild>
        <w:div w:id="1554079147">
          <w:marLeft w:val="640"/>
          <w:marRight w:val="0"/>
          <w:marTop w:val="0"/>
          <w:marBottom w:val="0"/>
          <w:divBdr>
            <w:top w:val="none" w:sz="0" w:space="0" w:color="auto"/>
            <w:left w:val="none" w:sz="0" w:space="0" w:color="auto"/>
            <w:bottom w:val="none" w:sz="0" w:space="0" w:color="auto"/>
            <w:right w:val="none" w:sz="0" w:space="0" w:color="auto"/>
          </w:divBdr>
        </w:div>
        <w:div w:id="310449603">
          <w:marLeft w:val="640"/>
          <w:marRight w:val="0"/>
          <w:marTop w:val="0"/>
          <w:marBottom w:val="0"/>
          <w:divBdr>
            <w:top w:val="none" w:sz="0" w:space="0" w:color="auto"/>
            <w:left w:val="none" w:sz="0" w:space="0" w:color="auto"/>
            <w:bottom w:val="none" w:sz="0" w:space="0" w:color="auto"/>
            <w:right w:val="none" w:sz="0" w:space="0" w:color="auto"/>
          </w:divBdr>
        </w:div>
        <w:div w:id="1757166593">
          <w:marLeft w:val="640"/>
          <w:marRight w:val="0"/>
          <w:marTop w:val="0"/>
          <w:marBottom w:val="0"/>
          <w:divBdr>
            <w:top w:val="none" w:sz="0" w:space="0" w:color="auto"/>
            <w:left w:val="none" w:sz="0" w:space="0" w:color="auto"/>
            <w:bottom w:val="none" w:sz="0" w:space="0" w:color="auto"/>
            <w:right w:val="none" w:sz="0" w:space="0" w:color="auto"/>
          </w:divBdr>
        </w:div>
        <w:div w:id="619713">
          <w:marLeft w:val="640"/>
          <w:marRight w:val="0"/>
          <w:marTop w:val="0"/>
          <w:marBottom w:val="0"/>
          <w:divBdr>
            <w:top w:val="none" w:sz="0" w:space="0" w:color="auto"/>
            <w:left w:val="none" w:sz="0" w:space="0" w:color="auto"/>
            <w:bottom w:val="none" w:sz="0" w:space="0" w:color="auto"/>
            <w:right w:val="none" w:sz="0" w:space="0" w:color="auto"/>
          </w:divBdr>
        </w:div>
        <w:div w:id="1127818701">
          <w:marLeft w:val="640"/>
          <w:marRight w:val="0"/>
          <w:marTop w:val="0"/>
          <w:marBottom w:val="0"/>
          <w:divBdr>
            <w:top w:val="none" w:sz="0" w:space="0" w:color="auto"/>
            <w:left w:val="none" w:sz="0" w:space="0" w:color="auto"/>
            <w:bottom w:val="none" w:sz="0" w:space="0" w:color="auto"/>
            <w:right w:val="none" w:sz="0" w:space="0" w:color="auto"/>
          </w:divBdr>
        </w:div>
        <w:div w:id="933828069">
          <w:marLeft w:val="640"/>
          <w:marRight w:val="0"/>
          <w:marTop w:val="0"/>
          <w:marBottom w:val="0"/>
          <w:divBdr>
            <w:top w:val="none" w:sz="0" w:space="0" w:color="auto"/>
            <w:left w:val="none" w:sz="0" w:space="0" w:color="auto"/>
            <w:bottom w:val="none" w:sz="0" w:space="0" w:color="auto"/>
            <w:right w:val="none" w:sz="0" w:space="0" w:color="auto"/>
          </w:divBdr>
        </w:div>
        <w:div w:id="183979716">
          <w:marLeft w:val="640"/>
          <w:marRight w:val="0"/>
          <w:marTop w:val="0"/>
          <w:marBottom w:val="0"/>
          <w:divBdr>
            <w:top w:val="none" w:sz="0" w:space="0" w:color="auto"/>
            <w:left w:val="none" w:sz="0" w:space="0" w:color="auto"/>
            <w:bottom w:val="none" w:sz="0" w:space="0" w:color="auto"/>
            <w:right w:val="none" w:sz="0" w:space="0" w:color="auto"/>
          </w:divBdr>
        </w:div>
        <w:div w:id="1741513857">
          <w:marLeft w:val="640"/>
          <w:marRight w:val="0"/>
          <w:marTop w:val="0"/>
          <w:marBottom w:val="0"/>
          <w:divBdr>
            <w:top w:val="none" w:sz="0" w:space="0" w:color="auto"/>
            <w:left w:val="none" w:sz="0" w:space="0" w:color="auto"/>
            <w:bottom w:val="none" w:sz="0" w:space="0" w:color="auto"/>
            <w:right w:val="none" w:sz="0" w:space="0" w:color="auto"/>
          </w:divBdr>
        </w:div>
        <w:div w:id="1608728411">
          <w:marLeft w:val="640"/>
          <w:marRight w:val="0"/>
          <w:marTop w:val="0"/>
          <w:marBottom w:val="0"/>
          <w:divBdr>
            <w:top w:val="none" w:sz="0" w:space="0" w:color="auto"/>
            <w:left w:val="none" w:sz="0" w:space="0" w:color="auto"/>
            <w:bottom w:val="none" w:sz="0" w:space="0" w:color="auto"/>
            <w:right w:val="none" w:sz="0" w:space="0" w:color="auto"/>
          </w:divBdr>
        </w:div>
        <w:div w:id="772867030">
          <w:marLeft w:val="640"/>
          <w:marRight w:val="0"/>
          <w:marTop w:val="0"/>
          <w:marBottom w:val="0"/>
          <w:divBdr>
            <w:top w:val="none" w:sz="0" w:space="0" w:color="auto"/>
            <w:left w:val="none" w:sz="0" w:space="0" w:color="auto"/>
            <w:bottom w:val="none" w:sz="0" w:space="0" w:color="auto"/>
            <w:right w:val="none" w:sz="0" w:space="0" w:color="auto"/>
          </w:divBdr>
        </w:div>
        <w:div w:id="734740694">
          <w:marLeft w:val="640"/>
          <w:marRight w:val="0"/>
          <w:marTop w:val="0"/>
          <w:marBottom w:val="0"/>
          <w:divBdr>
            <w:top w:val="none" w:sz="0" w:space="0" w:color="auto"/>
            <w:left w:val="none" w:sz="0" w:space="0" w:color="auto"/>
            <w:bottom w:val="none" w:sz="0" w:space="0" w:color="auto"/>
            <w:right w:val="none" w:sz="0" w:space="0" w:color="auto"/>
          </w:divBdr>
        </w:div>
        <w:div w:id="2009628611">
          <w:marLeft w:val="640"/>
          <w:marRight w:val="0"/>
          <w:marTop w:val="0"/>
          <w:marBottom w:val="0"/>
          <w:divBdr>
            <w:top w:val="none" w:sz="0" w:space="0" w:color="auto"/>
            <w:left w:val="none" w:sz="0" w:space="0" w:color="auto"/>
            <w:bottom w:val="none" w:sz="0" w:space="0" w:color="auto"/>
            <w:right w:val="none" w:sz="0" w:space="0" w:color="auto"/>
          </w:divBdr>
        </w:div>
        <w:div w:id="44105858">
          <w:marLeft w:val="640"/>
          <w:marRight w:val="0"/>
          <w:marTop w:val="0"/>
          <w:marBottom w:val="0"/>
          <w:divBdr>
            <w:top w:val="none" w:sz="0" w:space="0" w:color="auto"/>
            <w:left w:val="none" w:sz="0" w:space="0" w:color="auto"/>
            <w:bottom w:val="none" w:sz="0" w:space="0" w:color="auto"/>
            <w:right w:val="none" w:sz="0" w:space="0" w:color="auto"/>
          </w:divBdr>
        </w:div>
        <w:div w:id="2040933387">
          <w:marLeft w:val="640"/>
          <w:marRight w:val="0"/>
          <w:marTop w:val="0"/>
          <w:marBottom w:val="0"/>
          <w:divBdr>
            <w:top w:val="none" w:sz="0" w:space="0" w:color="auto"/>
            <w:left w:val="none" w:sz="0" w:space="0" w:color="auto"/>
            <w:bottom w:val="none" w:sz="0" w:space="0" w:color="auto"/>
            <w:right w:val="none" w:sz="0" w:space="0" w:color="auto"/>
          </w:divBdr>
        </w:div>
        <w:div w:id="838815903">
          <w:marLeft w:val="640"/>
          <w:marRight w:val="0"/>
          <w:marTop w:val="0"/>
          <w:marBottom w:val="0"/>
          <w:divBdr>
            <w:top w:val="none" w:sz="0" w:space="0" w:color="auto"/>
            <w:left w:val="none" w:sz="0" w:space="0" w:color="auto"/>
            <w:bottom w:val="none" w:sz="0" w:space="0" w:color="auto"/>
            <w:right w:val="none" w:sz="0" w:space="0" w:color="auto"/>
          </w:divBdr>
        </w:div>
        <w:div w:id="2099865798">
          <w:marLeft w:val="640"/>
          <w:marRight w:val="0"/>
          <w:marTop w:val="0"/>
          <w:marBottom w:val="0"/>
          <w:divBdr>
            <w:top w:val="none" w:sz="0" w:space="0" w:color="auto"/>
            <w:left w:val="none" w:sz="0" w:space="0" w:color="auto"/>
            <w:bottom w:val="none" w:sz="0" w:space="0" w:color="auto"/>
            <w:right w:val="none" w:sz="0" w:space="0" w:color="auto"/>
          </w:divBdr>
        </w:div>
        <w:div w:id="468322846">
          <w:marLeft w:val="640"/>
          <w:marRight w:val="0"/>
          <w:marTop w:val="0"/>
          <w:marBottom w:val="0"/>
          <w:divBdr>
            <w:top w:val="none" w:sz="0" w:space="0" w:color="auto"/>
            <w:left w:val="none" w:sz="0" w:space="0" w:color="auto"/>
            <w:bottom w:val="none" w:sz="0" w:space="0" w:color="auto"/>
            <w:right w:val="none" w:sz="0" w:space="0" w:color="auto"/>
          </w:divBdr>
        </w:div>
        <w:div w:id="629243661">
          <w:marLeft w:val="640"/>
          <w:marRight w:val="0"/>
          <w:marTop w:val="0"/>
          <w:marBottom w:val="0"/>
          <w:divBdr>
            <w:top w:val="none" w:sz="0" w:space="0" w:color="auto"/>
            <w:left w:val="none" w:sz="0" w:space="0" w:color="auto"/>
            <w:bottom w:val="none" w:sz="0" w:space="0" w:color="auto"/>
            <w:right w:val="none" w:sz="0" w:space="0" w:color="auto"/>
          </w:divBdr>
        </w:div>
        <w:div w:id="1349865638">
          <w:marLeft w:val="640"/>
          <w:marRight w:val="0"/>
          <w:marTop w:val="0"/>
          <w:marBottom w:val="0"/>
          <w:divBdr>
            <w:top w:val="none" w:sz="0" w:space="0" w:color="auto"/>
            <w:left w:val="none" w:sz="0" w:space="0" w:color="auto"/>
            <w:bottom w:val="none" w:sz="0" w:space="0" w:color="auto"/>
            <w:right w:val="none" w:sz="0" w:space="0" w:color="auto"/>
          </w:divBdr>
        </w:div>
        <w:div w:id="516236389">
          <w:marLeft w:val="640"/>
          <w:marRight w:val="0"/>
          <w:marTop w:val="0"/>
          <w:marBottom w:val="0"/>
          <w:divBdr>
            <w:top w:val="none" w:sz="0" w:space="0" w:color="auto"/>
            <w:left w:val="none" w:sz="0" w:space="0" w:color="auto"/>
            <w:bottom w:val="none" w:sz="0" w:space="0" w:color="auto"/>
            <w:right w:val="none" w:sz="0" w:space="0" w:color="auto"/>
          </w:divBdr>
        </w:div>
        <w:div w:id="1340085876">
          <w:marLeft w:val="640"/>
          <w:marRight w:val="0"/>
          <w:marTop w:val="0"/>
          <w:marBottom w:val="0"/>
          <w:divBdr>
            <w:top w:val="none" w:sz="0" w:space="0" w:color="auto"/>
            <w:left w:val="none" w:sz="0" w:space="0" w:color="auto"/>
            <w:bottom w:val="none" w:sz="0" w:space="0" w:color="auto"/>
            <w:right w:val="none" w:sz="0" w:space="0" w:color="auto"/>
          </w:divBdr>
        </w:div>
        <w:div w:id="1930236778">
          <w:marLeft w:val="640"/>
          <w:marRight w:val="0"/>
          <w:marTop w:val="0"/>
          <w:marBottom w:val="0"/>
          <w:divBdr>
            <w:top w:val="none" w:sz="0" w:space="0" w:color="auto"/>
            <w:left w:val="none" w:sz="0" w:space="0" w:color="auto"/>
            <w:bottom w:val="none" w:sz="0" w:space="0" w:color="auto"/>
            <w:right w:val="none" w:sz="0" w:space="0" w:color="auto"/>
          </w:divBdr>
        </w:div>
        <w:div w:id="1779569868">
          <w:marLeft w:val="640"/>
          <w:marRight w:val="0"/>
          <w:marTop w:val="0"/>
          <w:marBottom w:val="0"/>
          <w:divBdr>
            <w:top w:val="none" w:sz="0" w:space="0" w:color="auto"/>
            <w:left w:val="none" w:sz="0" w:space="0" w:color="auto"/>
            <w:bottom w:val="none" w:sz="0" w:space="0" w:color="auto"/>
            <w:right w:val="none" w:sz="0" w:space="0" w:color="auto"/>
          </w:divBdr>
        </w:div>
        <w:div w:id="1975524893">
          <w:marLeft w:val="640"/>
          <w:marRight w:val="0"/>
          <w:marTop w:val="0"/>
          <w:marBottom w:val="0"/>
          <w:divBdr>
            <w:top w:val="none" w:sz="0" w:space="0" w:color="auto"/>
            <w:left w:val="none" w:sz="0" w:space="0" w:color="auto"/>
            <w:bottom w:val="none" w:sz="0" w:space="0" w:color="auto"/>
            <w:right w:val="none" w:sz="0" w:space="0" w:color="auto"/>
          </w:divBdr>
        </w:div>
        <w:div w:id="1248658586">
          <w:marLeft w:val="640"/>
          <w:marRight w:val="0"/>
          <w:marTop w:val="0"/>
          <w:marBottom w:val="0"/>
          <w:divBdr>
            <w:top w:val="none" w:sz="0" w:space="0" w:color="auto"/>
            <w:left w:val="none" w:sz="0" w:space="0" w:color="auto"/>
            <w:bottom w:val="none" w:sz="0" w:space="0" w:color="auto"/>
            <w:right w:val="none" w:sz="0" w:space="0" w:color="auto"/>
          </w:divBdr>
        </w:div>
        <w:div w:id="235286603">
          <w:marLeft w:val="640"/>
          <w:marRight w:val="0"/>
          <w:marTop w:val="0"/>
          <w:marBottom w:val="0"/>
          <w:divBdr>
            <w:top w:val="none" w:sz="0" w:space="0" w:color="auto"/>
            <w:left w:val="none" w:sz="0" w:space="0" w:color="auto"/>
            <w:bottom w:val="none" w:sz="0" w:space="0" w:color="auto"/>
            <w:right w:val="none" w:sz="0" w:space="0" w:color="auto"/>
          </w:divBdr>
        </w:div>
        <w:div w:id="958148527">
          <w:marLeft w:val="640"/>
          <w:marRight w:val="0"/>
          <w:marTop w:val="0"/>
          <w:marBottom w:val="0"/>
          <w:divBdr>
            <w:top w:val="none" w:sz="0" w:space="0" w:color="auto"/>
            <w:left w:val="none" w:sz="0" w:space="0" w:color="auto"/>
            <w:bottom w:val="none" w:sz="0" w:space="0" w:color="auto"/>
            <w:right w:val="none" w:sz="0" w:space="0" w:color="auto"/>
          </w:divBdr>
        </w:div>
        <w:div w:id="1891190087">
          <w:marLeft w:val="640"/>
          <w:marRight w:val="0"/>
          <w:marTop w:val="0"/>
          <w:marBottom w:val="0"/>
          <w:divBdr>
            <w:top w:val="none" w:sz="0" w:space="0" w:color="auto"/>
            <w:left w:val="none" w:sz="0" w:space="0" w:color="auto"/>
            <w:bottom w:val="none" w:sz="0" w:space="0" w:color="auto"/>
            <w:right w:val="none" w:sz="0" w:space="0" w:color="auto"/>
          </w:divBdr>
        </w:div>
        <w:div w:id="1078527219">
          <w:marLeft w:val="640"/>
          <w:marRight w:val="0"/>
          <w:marTop w:val="0"/>
          <w:marBottom w:val="0"/>
          <w:divBdr>
            <w:top w:val="none" w:sz="0" w:space="0" w:color="auto"/>
            <w:left w:val="none" w:sz="0" w:space="0" w:color="auto"/>
            <w:bottom w:val="none" w:sz="0" w:space="0" w:color="auto"/>
            <w:right w:val="none" w:sz="0" w:space="0" w:color="auto"/>
          </w:divBdr>
        </w:div>
        <w:div w:id="1501847367">
          <w:marLeft w:val="640"/>
          <w:marRight w:val="0"/>
          <w:marTop w:val="0"/>
          <w:marBottom w:val="0"/>
          <w:divBdr>
            <w:top w:val="none" w:sz="0" w:space="0" w:color="auto"/>
            <w:left w:val="none" w:sz="0" w:space="0" w:color="auto"/>
            <w:bottom w:val="none" w:sz="0" w:space="0" w:color="auto"/>
            <w:right w:val="none" w:sz="0" w:space="0" w:color="auto"/>
          </w:divBdr>
        </w:div>
        <w:div w:id="1491870302">
          <w:marLeft w:val="640"/>
          <w:marRight w:val="0"/>
          <w:marTop w:val="0"/>
          <w:marBottom w:val="0"/>
          <w:divBdr>
            <w:top w:val="none" w:sz="0" w:space="0" w:color="auto"/>
            <w:left w:val="none" w:sz="0" w:space="0" w:color="auto"/>
            <w:bottom w:val="none" w:sz="0" w:space="0" w:color="auto"/>
            <w:right w:val="none" w:sz="0" w:space="0" w:color="auto"/>
          </w:divBdr>
        </w:div>
        <w:div w:id="317733919">
          <w:marLeft w:val="640"/>
          <w:marRight w:val="0"/>
          <w:marTop w:val="0"/>
          <w:marBottom w:val="0"/>
          <w:divBdr>
            <w:top w:val="none" w:sz="0" w:space="0" w:color="auto"/>
            <w:left w:val="none" w:sz="0" w:space="0" w:color="auto"/>
            <w:bottom w:val="none" w:sz="0" w:space="0" w:color="auto"/>
            <w:right w:val="none" w:sz="0" w:space="0" w:color="auto"/>
          </w:divBdr>
        </w:div>
        <w:div w:id="33896068">
          <w:marLeft w:val="640"/>
          <w:marRight w:val="0"/>
          <w:marTop w:val="0"/>
          <w:marBottom w:val="0"/>
          <w:divBdr>
            <w:top w:val="none" w:sz="0" w:space="0" w:color="auto"/>
            <w:left w:val="none" w:sz="0" w:space="0" w:color="auto"/>
            <w:bottom w:val="none" w:sz="0" w:space="0" w:color="auto"/>
            <w:right w:val="none" w:sz="0" w:space="0" w:color="auto"/>
          </w:divBdr>
        </w:div>
        <w:div w:id="1904682165">
          <w:marLeft w:val="640"/>
          <w:marRight w:val="0"/>
          <w:marTop w:val="0"/>
          <w:marBottom w:val="0"/>
          <w:divBdr>
            <w:top w:val="none" w:sz="0" w:space="0" w:color="auto"/>
            <w:left w:val="none" w:sz="0" w:space="0" w:color="auto"/>
            <w:bottom w:val="none" w:sz="0" w:space="0" w:color="auto"/>
            <w:right w:val="none" w:sz="0" w:space="0" w:color="auto"/>
          </w:divBdr>
        </w:div>
        <w:div w:id="932276308">
          <w:marLeft w:val="640"/>
          <w:marRight w:val="0"/>
          <w:marTop w:val="0"/>
          <w:marBottom w:val="0"/>
          <w:divBdr>
            <w:top w:val="none" w:sz="0" w:space="0" w:color="auto"/>
            <w:left w:val="none" w:sz="0" w:space="0" w:color="auto"/>
            <w:bottom w:val="none" w:sz="0" w:space="0" w:color="auto"/>
            <w:right w:val="none" w:sz="0" w:space="0" w:color="auto"/>
          </w:divBdr>
        </w:div>
        <w:div w:id="211968269">
          <w:marLeft w:val="640"/>
          <w:marRight w:val="0"/>
          <w:marTop w:val="0"/>
          <w:marBottom w:val="0"/>
          <w:divBdr>
            <w:top w:val="none" w:sz="0" w:space="0" w:color="auto"/>
            <w:left w:val="none" w:sz="0" w:space="0" w:color="auto"/>
            <w:bottom w:val="none" w:sz="0" w:space="0" w:color="auto"/>
            <w:right w:val="none" w:sz="0" w:space="0" w:color="auto"/>
          </w:divBdr>
        </w:div>
        <w:div w:id="1382095363">
          <w:marLeft w:val="640"/>
          <w:marRight w:val="0"/>
          <w:marTop w:val="0"/>
          <w:marBottom w:val="0"/>
          <w:divBdr>
            <w:top w:val="none" w:sz="0" w:space="0" w:color="auto"/>
            <w:left w:val="none" w:sz="0" w:space="0" w:color="auto"/>
            <w:bottom w:val="none" w:sz="0" w:space="0" w:color="auto"/>
            <w:right w:val="none" w:sz="0" w:space="0" w:color="auto"/>
          </w:divBdr>
        </w:div>
        <w:div w:id="1913540667">
          <w:marLeft w:val="640"/>
          <w:marRight w:val="0"/>
          <w:marTop w:val="0"/>
          <w:marBottom w:val="0"/>
          <w:divBdr>
            <w:top w:val="none" w:sz="0" w:space="0" w:color="auto"/>
            <w:left w:val="none" w:sz="0" w:space="0" w:color="auto"/>
            <w:bottom w:val="none" w:sz="0" w:space="0" w:color="auto"/>
            <w:right w:val="none" w:sz="0" w:space="0" w:color="auto"/>
          </w:divBdr>
        </w:div>
        <w:div w:id="394470947">
          <w:marLeft w:val="640"/>
          <w:marRight w:val="0"/>
          <w:marTop w:val="0"/>
          <w:marBottom w:val="0"/>
          <w:divBdr>
            <w:top w:val="none" w:sz="0" w:space="0" w:color="auto"/>
            <w:left w:val="none" w:sz="0" w:space="0" w:color="auto"/>
            <w:bottom w:val="none" w:sz="0" w:space="0" w:color="auto"/>
            <w:right w:val="none" w:sz="0" w:space="0" w:color="auto"/>
          </w:divBdr>
        </w:div>
        <w:div w:id="620696443">
          <w:marLeft w:val="640"/>
          <w:marRight w:val="0"/>
          <w:marTop w:val="0"/>
          <w:marBottom w:val="0"/>
          <w:divBdr>
            <w:top w:val="none" w:sz="0" w:space="0" w:color="auto"/>
            <w:left w:val="none" w:sz="0" w:space="0" w:color="auto"/>
            <w:bottom w:val="none" w:sz="0" w:space="0" w:color="auto"/>
            <w:right w:val="none" w:sz="0" w:space="0" w:color="auto"/>
          </w:divBdr>
        </w:div>
        <w:div w:id="1912765309">
          <w:marLeft w:val="640"/>
          <w:marRight w:val="0"/>
          <w:marTop w:val="0"/>
          <w:marBottom w:val="0"/>
          <w:divBdr>
            <w:top w:val="none" w:sz="0" w:space="0" w:color="auto"/>
            <w:left w:val="none" w:sz="0" w:space="0" w:color="auto"/>
            <w:bottom w:val="none" w:sz="0" w:space="0" w:color="auto"/>
            <w:right w:val="none" w:sz="0" w:space="0" w:color="auto"/>
          </w:divBdr>
        </w:div>
        <w:div w:id="453135725">
          <w:marLeft w:val="640"/>
          <w:marRight w:val="0"/>
          <w:marTop w:val="0"/>
          <w:marBottom w:val="0"/>
          <w:divBdr>
            <w:top w:val="none" w:sz="0" w:space="0" w:color="auto"/>
            <w:left w:val="none" w:sz="0" w:space="0" w:color="auto"/>
            <w:bottom w:val="none" w:sz="0" w:space="0" w:color="auto"/>
            <w:right w:val="none" w:sz="0" w:space="0" w:color="auto"/>
          </w:divBdr>
        </w:div>
        <w:div w:id="1935897993">
          <w:marLeft w:val="640"/>
          <w:marRight w:val="0"/>
          <w:marTop w:val="0"/>
          <w:marBottom w:val="0"/>
          <w:divBdr>
            <w:top w:val="none" w:sz="0" w:space="0" w:color="auto"/>
            <w:left w:val="none" w:sz="0" w:space="0" w:color="auto"/>
            <w:bottom w:val="none" w:sz="0" w:space="0" w:color="auto"/>
            <w:right w:val="none" w:sz="0" w:space="0" w:color="auto"/>
          </w:divBdr>
        </w:div>
        <w:div w:id="802847406">
          <w:marLeft w:val="640"/>
          <w:marRight w:val="0"/>
          <w:marTop w:val="0"/>
          <w:marBottom w:val="0"/>
          <w:divBdr>
            <w:top w:val="none" w:sz="0" w:space="0" w:color="auto"/>
            <w:left w:val="none" w:sz="0" w:space="0" w:color="auto"/>
            <w:bottom w:val="none" w:sz="0" w:space="0" w:color="auto"/>
            <w:right w:val="none" w:sz="0" w:space="0" w:color="auto"/>
          </w:divBdr>
        </w:div>
        <w:div w:id="32310659">
          <w:marLeft w:val="640"/>
          <w:marRight w:val="0"/>
          <w:marTop w:val="0"/>
          <w:marBottom w:val="0"/>
          <w:divBdr>
            <w:top w:val="none" w:sz="0" w:space="0" w:color="auto"/>
            <w:left w:val="none" w:sz="0" w:space="0" w:color="auto"/>
            <w:bottom w:val="none" w:sz="0" w:space="0" w:color="auto"/>
            <w:right w:val="none" w:sz="0" w:space="0" w:color="auto"/>
          </w:divBdr>
        </w:div>
        <w:div w:id="256254381">
          <w:marLeft w:val="640"/>
          <w:marRight w:val="0"/>
          <w:marTop w:val="0"/>
          <w:marBottom w:val="0"/>
          <w:divBdr>
            <w:top w:val="none" w:sz="0" w:space="0" w:color="auto"/>
            <w:left w:val="none" w:sz="0" w:space="0" w:color="auto"/>
            <w:bottom w:val="none" w:sz="0" w:space="0" w:color="auto"/>
            <w:right w:val="none" w:sz="0" w:space="0" w:color="auto"/>
          </w:divBdr>
        </w:div>
        <w:div w:id="154958569">
          <w:marLeft w:val="640"/>
          <w:marRight w:val="0"/>
          <w:marTop w:val="0"/>
          <w:marBottom w:val="0"/>
          <w:divBdr>
            <w:top w:val="none" w:sz="0" w:space="0" w:color="auto"/>
            <w:left w:val="none" w:sz="0" w:space="0" w:color="auto"/>
            <w:bottom w:val="none" w:sz="0" w:space="0" w:color="auto"/>
            <w:right w:val="none" w:sz="0" w:space="0" w:color="auto"/>
          </w:divBdr>
        </w:div>
        <w:div w:id="1901943447">
          <w:marLeft w:val="640"/>
          <w:marRight w:val="0"/>
          <w:marTop w:val="0"/>
          <w:marBottom w:val="0"/>
          <w:divBdr>
            <w:top w:val="none" w:sz="0" w:space="0" w:color="auto"/>
            <w:left w:val="none" w:sz="0" w:space="0" w:color="auto"/>
            <w:bottom w:val="none" w:sz="0" w:space="0" w:color="auto"/>
            <w:right w:val="none" w:sz="0" w:space="0" w:color="auto"/>
          </w:divBdr>
        </w:div>
        <w:div w:id="119033825">
          <w:marLeft w:val="640"/>
          <w:marRight w:val="0"/>
          <w:marTop w:val="0"/>
          <w:marBottom w:val="0"/>
          <w:divBdr>
            <w:top w:val="none" w:sz="0" w:space="0" w:color="auto"/>
            <w:left w:val="none" w:sz="0" w:space="0" w:color="auto"/>
            <w:bottom w:val="none" w:sz="0" w:space="0" w:color="auto"/>
            <w:right w:val="none" w:sz="0" w:space="0" w:color="auto"/>
          </w:divBdr>
        </w:div>
        <w:div w:id="2003460065">
          <w:marLeft w:val="640"/>
          <w:marRight w:val="0"/>
          <w:marTop w:val="0"/>
          <w:marBottom w:val="0"/>
          <w:divBdr>
            <w:top w:val="none" w:sz="0" w:space="0" w:color="auto"/>
            <w:left w:val="none" w:sz="0" w:space="0" w:color="auto"/>
            <w:bottom w:val="none" w:sz="0" w:space="0" w:color="auto"/>
            <w:right w:val="none" w:sz="0" w:space="0" w:color="auto"/>
          </w:divBdr>
        </w:div>
        <w:div w:id="1604343931">
          <w:marLeft w:val="640"/>
          <w:marRight w:val="0"/>
          <w:marTop w:val="0"/>
          <w:marBottom w:val="0"/>
          <w:divBdr>
            <w:top w:val="none" w:sz="0" w:space="0" w:color="auto"/>
            <w:left w:val="none" w:sz="0" w:space="0" w:color="auto"/>
            <w:bottom w:val="none" w:sz="0" w:space="0" w:color="auto"/>
            <w:right w:val="none" w:sz="0" w:space="0" w:color="auto"/>
          </w:divBdr>
        </w:div>
        <w:div w:id="134370409">
          <w:marLeft w:val="640"/>
          <w:marRight w:val="0"/>
          <w:marTop w:val="0"/>
          <w:marBottom w:val="0"/>
          <w:divBdr>
            <w:top w:val="none" w:sz="0" w:space="0" w:color="auto"/>
            <w:left w:val="none" w:sz="0" w:space="0" w:color="auto"/>
            <w:bottom w:val="none" w:sz="0" w:space="0" w:color="auto"/>
            <w:right w:val="none" w:sz="0" w:space="0" w:color="auto"/>
          </w:divBdr>
        </w:div>
        <w:div w:id="1340736531">
          <w:marLeft w:val="640"/>
          <w:marRight w:val="0"/>
          <w:marTop w:val="0"/>
          <w:marBottom w:val="0"/>
          <w:divBdr>
            <w:top w:val="none" w:sz="0" w:space="0" w:color="auto"/>
            <w:left w:val="none" w:sz="0" w:space="0" w:color="auto"/>
            <w:bottom w:val="none" w:sz="0" w:space="0" w:color="auto"/>
            <w:right w:val="none" w:sz="0" w:space="0" w:color="auto"/>
          </w:divBdr>
        </w:div>
        <w:div w:id="1500733426">
          <w:marLeft w:val="640"/>
          <w:marRight w:val="0"/>
          <w:marTop w:val="0"/>
          <w:marBottom w:val="0"/>
          <w:divBdr>
            <w:top w:val="none" w:sz="0" w:space="0" w:color="auto"/>
            <w:left w:val="none" w:sz="0" w:space="0" w:color="auto"/>
            <w:bottom w:val="none" w:sz="0" w:space="0" w:color="auto"/>
            <w:right w:val="none" w:sz="0" w:space="0" w:color="auto"/>
          </w:divBdr>
        </w:div>
        <w:div w:id="2054501655">
          <w:marLeft w:val="640"/>
          <w:marRight w:val="0"/>
          <w:marTop w:val="0"/>
          <w:marBottom w:val="0"/>
          <w:divBdr>
            <w:top w:val="none" w:sz="0" w:space="0" w:color="auto"/>
            <w:left w:val="none" w:sz="0" w:space="0" w:color="auto"/>
            <w:bottom w:val="none" w:sz="0" w:space="0" w:color="auto"/>
            <w:right w:val="none" w:sz="0" w:space="0" w:color="auto"/>
          </w:divBdr>
        </w:div>
        <w:div w:id="1485121162">
          <w:marLeft w:val="640"/>
          <w:marRight w:val="0"/>
          <w:marTop w:val="0"/>
          <w:marBottom w:val="0"/>
          <w:divBdr>
            <w:top w:val="none" w:sz="0" w:space="0" w:color="auto"/>
            <w:left w:val="none" w:sz="0" w:space="0" w:color="auto"/>
            <w:bottom w:val="none" w:sz="0" w:space="0" w:color="auto"/>
            <w:right w:val="none" w:sz="0" w:space="0" w:color="auto"/>
          </w:divBdr>
        </w:div>
        <w:div w:id="124202368">
          <w:marLeft w:val="640"/>
          <w:marRight w:val="0"/>
          <w:marTop w:val="0"/>
          <w:marBottom w:val="0"/>
          <w:divBdr>
            <w:top w:val="none" w:sz="0" w:space="0" w:color="auto"/>
            <w:left w:val="none" w:sz="0" w:space="0" w:color="auto"/>
            <w:bottom w:val="none" w:sz="0" w:space="0" w:color="auto"/>
            <w:right w:val="none" w:sz="0" w:space="0" w:color="auto"/>
          </w:divBdr>
        </w:div>
        <w:div w:id="291833108">
          <w:marLeft w:val="640"/>
          <w:marRight w:val="0"/>
          <w:marTop w:val="0"/>
          <w:marBottom w:val="0"/>
          <w:divBdr>
            <w:top w:val="none" w:sz="0" w:space="0" w:color="auto"/>
            <w:left w:val="none" w:sz="0" w:space="0" w:color="auto"/>
            <w:bottom w:val="none" w:sz="0" w:space="0" w:color="auto"/>
            <w:right w:val="none" w:sz="0" w:space="0" w:color="auto"/>
          </w:divBdr>
        </w:div>
        <w:div w:id="1639149207">
          <w:marLeft w:val="640"/>
          <w:marRight w:val="0"/>
          <w:marTop w:val="0"/>
          <w:marBottom w:val="0"/>
          <w:divBdr>
            <w:top w:val="none" w:sz="0" w:space="0" w:color="auto"/>
            <w:left w:val="none" w:sz="0" w:space="0" w:color="auto"/>
            <w:bottom w:val="none" w:sz="0" w:space="0" w:color="auto"/>
            <w:right w:val="none" w:sz="0" w:space="0" w:color="auto"/>
          </w:divBdr>
        </w:div>
        <w:div w:id="1143539877">
          <w:marLeft w:val="640"/>
          <w:marRight w:val="0"/>
          <w:marTop w:val="0"/>
          <w:marBottom w:val="0"/>
          <w:divBdr>
            <w:top w:val="none" w:sz="0" w:space="0" w:color="auto"/>
            <w:left w:val="none" w:sz="0" w:space="0" w:color="auto"/>
            <w:bottom w:val="none" w:sz="0" w:space="0" w:color="auto"/>
            <w:right w:val="none" w:sz="0" w:space="0" w:color="auto"/>
          </w:divBdr>
        </w:div>
        <w:div w:id="608700807">
          <w:marLeft w:val="640"/>
          <w:marRight w:val="0"/>
          <w:marTop w:val="0"/>
          <w:marBottom w:val="0"/>
          <w:divBdr>
            <w:top w:val="none" w:sz="0" w:space="0" w:color="auto"/>
            <w:left w:val="none" w:sz="0" w:space="0" w:color="auto"/>
            <w:bottom w:val="none" w:sz="0" w:space="0" w:color="auto"/>
            <w:right w:val="none" w:sz="0" w:space="0" w:color="auto"/>
          </w:divBdr>
        </w:div>
        <w:div w:id="390159611">
          <w:marLeft w:val="640"/>
          <w:marRight w:val="0"/>
          <w:marTop w:val="0"/>
          <w:marBottom w:val="0"/>
          <w:divBdr>
            <w:top w:val="none" w:sz="0" w:space="0" w:color="auto"/>
            <w:left w:val="none" w:sz="0" w:space="0" w:color="auto"/>
            <w:bottom w:val="none" w:sz="0" w:space="0" w:color="auto"/>
            <w:right w:val="none" w:sz="0" w:space="0" w:color="auto"/>
          </w:divBdr>
        </w:div>
        <w:div w:id="950477721">
          <w:marLeft w:val="640"/>
          <w:marRight w:val="0"/>
          <w:marTop w:val="0"/>
          <w:marBottom w:val="0"/>
          <w:divBdr>
            <w:top w:val="none" w:sz="0" w:space="0" w:color="auto"/>
            <w:left w:val="none" w:sz="0" w:space="0" w:color="auto"/>
            <w:bottom w:val="none" w:sz="0" w:space="0" w:color="auto"/>
            <w:right w:val="none" w:sz="0" w:space="0" w:color="auto"/>
          </w:divBdr>
        </w:div>
        <w:div w:id="955714206">
          <w:marLeft w:val="640"/>
          <w:marRight w:val="0"/>
          <w:marTop w:val="0"/>
          <w:marBottom w:val="0"/>
          <w:divBdr>
            <w:top w:val="none" w:sz="0" w:space="0" w:color="auto"/>
            <w:left w:val="none" w:sz="0" w:space="0" w:color="auto"/>
            <w:bottom w:val="none" w:sz="0" w:space="0" w:color="auto"/>
            <w:right w:val="none" w:sz="0" w:space="0" w:color="auto"/>
          </w:divBdr>
        </w:div>
        <w:div w:id="1540973870">
          <w:marLeft w:val="640"/>
          <w:marRight w:val="0"/>
          <w:marTop w:val="0"/>
          <w:marBottom w:val="0"/>
          <w:divBdr>
            <w:top w:val="none" w:sz="0" w:space="0" w:color="auto"/>
            <w:left w:val="none" w:sz="0" w:space="0" w:color="auto"/>
            <w:bottom w:val="none" w:sz="0" w:space="0" w:color="auto"/>
            <w:right w:val="none" w:sz="0" w:space="0" w:color="auto"/>
          </w:divBdr>
        </w:div>
        <w:div w:id="1021054540">
          <w:marLeft w:val="640"/>
          <w:marRight w:val="0"/>
          <w:marTop w:val="0"/>
          <w:marBottom w:val="0"/>
          <w:divBdr>
            <w:top w:val="none" w:sz="0" w:space="0" w:color="auto"/>
            <w:left w:val="none" w:sz="0" w:space="0" w:color="auto"/>
            <w:bottom w:val="none" w:sz="0" w:space="0" w:color="auto"/>
            <w:right w:val="none" w:sz="0" w:space="0" w:color="auto"/>
          </w:divBdr>
        </w:div>
        <w:div w:id="1979996126">
          <w:marLeft w:val="640"/>
          <w:marRight w:val="0"/>
          <w:marTop w:val="0"/>
          <w:marBottom w:val="0"/>
          <w:divBdr>
            <w:top w:val="none" w:sz="0" w:space="0" w:color="auto"/>
            <w:left w:val="none" w:sz="0" w:space="0" w:color="auto"/>
            <w:bottom w:val="none" w:sz="0" w:space="0" w:color="auto"/>
            <w:right w:val="none" w:sz="0" w:space="0" w:color="auto"/>
          </w:divBdr>
        </w:div>
        <w:div w:id="1930041766">
          <w:marLeft w:val="640"/>
          <w:marRight w:val="0"/>
          <w:marTop w:val="0"/>
          <w:marBottom w:val="0"/>
          <w:divBdr>
            <w:top w:val="none" w:sz="0" w:space="0" w:color="auto"/>
            <w:left w:val="none" w:sz="0" w:space="0" w:color="auto"/>
            <w:bottom w:val="none" w:sz="0" w:space="0" w:color="auto"/>
            <w:right w:val="none" w:sz="0" w:space="0" w:color="auto"/>
          </w:divBdr>
        </w:div>
        <w:div w:id="1953171352">
          <w:marLeft w:val="640"/>
          <w:marRight w:val="0"/>
          <w:marTop w:val="0"/>
          <w:marBottom w:val="0"/>
          <w:divBdr>
            <w:top w:val="none" w:sz="0" w:space="0" w:color="auto"/>
            <w:left w:val="none" w:sz="0" w:space="0" w:color="auto"/>
            <w:bottom w:val="none" w:sz="0" w:space="0" w:color="auto"/>
            <w:right w:val="none" w:sz="0" w:space="0" w:color="auto"/>
          </w:divBdr>
        </w:div>
        <w:div w:id="1393501617">
          <w:marLeft w:val="640"/>
          <w:marRight w:val="0"/>
          <w:marTop w:val="0"/>
          <w:marBottom w:val="0"/>
          <w:divBdr>
            <w:top w:val="none" w:sz="0" w:space="0" w:color="auto"/>
            <w:left w:val="none" w:sz="0" w:space="0" w:color="auto"/>
            <w:bottom w:val="none" w:sz="0" w:space="0" w:color="auto"/>
            <w:right w:val="none" w:sz="0" w:space="0" w:color="auto"/>
          </w:divBdr>
        </w:div>
        <w:div w:id="2077631702">
          <w:marLeft w:val="640"/>
          <w:marRight w:val="0"/>
          <w:marTop w:val="0"/>
          <w:marBottom w:val="0"/>
          <w:divBdr>
            <w:top w:val="none" w:sz="0" w:space="0" w:color="auto"/>
            <w:left w:val="none" w:sz="0" w:space="0" w:color="auto"/>
            <w:bottom w:val="none" w:sz="0" w:space="0" w:color="auto"/>
            <w:right w:val="none" w:sz="0" w:space="0" w:color="auto"/>
          </w:divBdr>
        </w:div>
        <w:div w:id="902718699">
          <w:marLeft w:val="640"/>
          <w:marRight w:val="0"/>
          <w:marTop w:val="0"/>
          <w:marBottom w:val="0"/>
          <w:divBdr>
            <w:top w:val="none" w:sz="0" w:space="0" w:color="auto"/>
            <w:left w:val="none" w:sz="0" w:space="0" w:color="auto"/>
            <w:bottom w:val="none" w:sz="0" w:space="0" w:color="auto"/>
            <w:right w:val="none" w:sz="0" w:space="0" w:color="auto"/>
          </w:divBdr>
        </w:div>
        <w:div w:id="932013955">
          <w:marLeft w:val="640"/>
          <w:marRight w:val="0"/>
          <w:marTop w:val="0"/>
          <w:marBottom w:val="0"/>
          <w:divBdr>
            <w:top w:val="none" w:sz="0" w:space="0" w:color="auto"/>
            <w:left w:val="none" w:sz="0" w:space="0" w:color="auto"/>
            <w:bottom w:val="none" w:sz="0" w:space="0" w:color="auto"/>
            <w:right w:val="none" w:sz="0" w:space="0" w:color="auto"/>
          </w:divBdr>
        </w:div>
        <w:div w:id="795756931">
          <w:marLeft w:val="640"/>
          <w:marRight w:val="0"/>
          <w:marTop w:val="0"/>
          <w:marBottom w:val="0"/>
          <w:divBdr>
            <w:top w:val="none" w:sz="0" w:space="0" w:color="auto"/>
            <w:left w:val="none" w:sz="0" w:space="0" w:color="auto"/>
            <w:bottom w:val="none" w:sz="0" w:space="0" w:color="auto"/>
            <w:right w:val="none" w:sz="0" w:space="0" w:color="auto"/>
          </w:divBdr>
        </w:div>
        <w:div w:id="1462260977">
          <w:marLeft w:val="640"/>
          <w:marRight w:val="0"/>
          <w:marTop w:val="0"/>
          <w:marBottom w:val="0"/>
          <w:divBdr>
            <w:top w:val="none" w:sz="0" w:space="0" w:color="auto"/>
            <w:left w:val="none" w:sz="0" w:space="0" w:color="auto"/>
            <w:bottom w:val="none" w:sz="0" w:space="0" w:color="auto"/>
            <w:right w:val="none" w:sz="0" w:space="0" w:color="auto"/>
          </w:divBdr>
        </w:div>
        <w:div w:id="1097016853">
          <w:marLeft w:val="640"/>
          <w:marRight w:val="0"/>
          <w:marTop w:val="0"/>
          <w:marBottom w:val="0"/>
          <w:divBdr>
            <w:top w:val="none" w:sz="0" w:space="0" w:color="auto"/>
            <w:left w:val="none" w:sz="0" w:space="0" w:color="auto"/>
            <w:bottom w:val="none" w:sz="0" w:space="0" w:color="auto"/>
            <w:right w:val="none" w:sz="0" w:space="0" w:color="auto"/>
          </w:divBdr>
        </w:div>
        <w:div w:id="44107203">
          <w:marLeft w:val="640"/>
          <w:marRight w:val="0"/>
          <w:marTop w:val="0"/>
          <w:marBottom w:val="0"/>
          <w:divBdr>
            <w:top w:val="none" w:sz="0" w:space="0" w:color="auto"/>
            <w:left w:val="none" w:sz="0" w:space="0" w:color="auto"/>
            <w:bottom w:val="none" w:sz="0" w:space="0" w:color="auto"/>
            <w:right w:val="none" w:sz="0" w:space="0" w:color="auto"/>
          </w:divBdr>
        </w:div>
        <w:div w:id="508565999">
          <w:marLeft w:val="640"/>
          <w:marRight w:val="0"/>
          <w:marTop w:val="0"/>
          <w:marBottom w:val="0"/>
          <w:divBdr>
            <w:top w:val="none" w:sz="0" w:space="0" w:color="auto"/>
            <w:left w:val="none" w:sz="0" w:space="0" w:color="auto"/>
            <w:bottom w:val="none" w:sz="0" w:space="0" w:color="auto"/>
            <w:right w:val="none" w:sz="0" w:space="0" w:color="auto"/>
          </w:divBdr>
        </w:div>
        <w:div w:id="32191274">
          <w:marLeft w:val="640"/>
          <w:marRight w:val="0"/>
          <w:marTop w:val="0"/>
          <w:marBottom w:val="0"/>
          <w:divBdr>
            <w:top w:val="none" w:sz="0" w:space="0" w:color="auto"/>
            <w:left w:val="none" w:sz="0" w:space="0" w:color="auto"/>
            <w:bottom w:val="none" w:sz="0" w:space="0" w:color="auto"/>
            <w:right w:val="none" w:sz="0" w:space="0" w:color="auto"/>
          </w:divBdr>
        </w:div>
        <w:div w:id="1981034625">
          <w:marLeft w:val="640"/>
          <w:marRight w:val="0"/>
          <w:marTop w:val="0"/>
          <w:marBottom w:val="0"/>
          <w:divBdr>
            <w:top w:val="none" w:sz="0" w:space="0" w:color="auto"/>
            <w:left w:val="none" w:sz="0" w:space="0" w:color="auto"/>
            <w:bottom w:val="none" w:sz="0" w:space="0" w:color="auto"/>
            <w:right w:val="none" w:sz="0" w:space="0" w:color="auto"/>
          </w:divBdr>
        </w:div>
        <w:div w:id="1409813923">
          <w:marLeft w:val="640"/>
          <w:marRight w:val="0"/>
          <w:marTop w:val="0"/>
          <w:marBottom w:val="0"/>
          <w:divBdr>
            <w:top w:val="none" w:sz="0" w:space="0" w:color="auto"/>
            <w:left w:val="none" w:sz="0" w:space="0" w:color="auto"/>
            <w:bottom w:val="none" w:sz="0" w:space="0" w:color="auto"/>
            <w:right w:val="none" w:sz="0" w:space="0" w:color="auto"/>
          </w:divBdr>
        </w:div>
        <w:div w:id="873276579">
          <w:marLeft w:val="640"/>
          <w:marRight w:val="0"/>
          <w:marTop w:val="0"/>
          <w:marBottom w:val="0"/>
          <w:divBdr>
            <w:top w:val="none" w:sz="0" w:space="0" w:color="auto"/>
            <w:left w:val="none" w:sz="0" w:space="0" w:color="auto"/>
            <w:bottom w:val="none" w:sz="0" w:space="0" w:color="auto"/>
            <w:right w:val="none" w:sz="0" w:space="0" w:color="auto"/>
          </w:divBdr>
        </w:div>
        <w:div w:id="66652187">
          <w:marLeft w:val="640"/>
          <w:marRight w:val="0"/>
          <w:marTop w:val="0"/>
          <w:marBottom w:val="0"/>
          <w:divBdr>
            <w:top w:val="none" w:sz="0" w:space="0" w:color="auto"/>
            <w:left w:val="none" w:sz="0" w:space="0" w:color="auto"/>
            <w:bottom w:val="none" w:sz="0" w:space="0" w:color="auto"/>
            <w:right w:val="none" w:sz="0" w:space="0" w:color="auto"/>
          </w:divBdr>
        </w:div>
        <w:div w:id="1802069358">
          <w:marLeft w:val="640"/>
          <w:marRight w:val="0"/>
          <w:marTop w:val="0"/>
          <w:marBottom w:val="0"/>
          <w:divBdr>
            <w:top w:val="none" w:sz="0" w:space="0" w:color="auto"/>
            <w:left w:val="none" w:sz="0" w:space="0" w:color="auto"/>
            <w:bottom w:val="none" w:sz="0" w:space="0" w:color="auto"/>
            <w:right w:val="none" w:sz="0" w:space="0" w:color="auto"/>
          </w:divBdr>
        </w:div>
        <w:div w:id="1462458964">
          <w:marLeft w:val="640"/>
          <w:marRight w:val="0"/>
          <w:marTop w:val="0"/>
          <w:marBottom w:val="0"/>
          <w:divBdr>
            <w:top w:val="none" w:sz="0" w:space="0" w:color="auto"/>
            <w:left w:val="none" w:sz="0" w:space="0" w:color="auto"/>
            <w:bottom w:val="none" w:sz="0" w:space="0" w:color="auto"/>
            <w:right w:val="none" w:sz="0" w:space="0" w:color="auto"/>
          </w:divBdr>
        </w:div>
        <w:div w:id="1491483381">
          <w:marLeft w:val="640"/>
          <w:marRight w:val="0"/>
          <w:marTop w:val="0"/>
          <w:marBottom w:val="0"/>
          <w:divBdr>
            <w:top w:val="none" w:sz="0" w:space="0" w:color="auto"/>
            <w:left w:val="none" w:sz="0" w:space="0" w:color="auto"/>
            <w:bottom w:val="none" w:sz="0" w:space="0" w:color="auto"/>
            <w:right w:val="none" w:sz="0" w:space="0" w:color="auto"/>
          </w:divBdr>
        </w:div>
        <w:div w:id="1762682078">
          <w:marLeft w:val="640"/>
          <w:marRight w:val="0"/>
          <w:marTop w:val="0"/>
          <w:marBottom w:val="0"/>
          <w:divBdr>
            <w:top w:val="none" w:sz="0" w:space="0" w:color="auto"/>
            <w:left w:val="none" w:sz="0" w:space="0" w:color="auto"/>
            <w:bottom w:val="none" w:sz="0" w:space="0" w:color="auto"/>
            <w:right w:val="none" w:sz="0" w:space="0" w:color="auto"/>
          </w:divBdr>
        </w:div>
        <w:div w:id="740101218">
          <w:marLeft w:val="640"/>
          <w:marRight w:val="0"/>
          <w:marTop w:val="0"/>
          <w:marBottom w:val="0"/>
          <w:divBdr>
            <w:top w:val="none" w:sz="0" w:space="0" w:color="auto"/>
            <w:left w:val="none" w:sz="0" w:space="0" w:color="auto"/>
            <w:bottom w:val="none" w:sz="0" w:space="0" w:color="auto"/>
            <w:right w:val="none" w:sz="0" w:space="0" w:color="auto"/>
          </w:divBdr>
        </w:div>
        <w:div w:id="455559827">
          <w:marLeft w:val="640"/>
          <w:marRight w:val="0"/>
          <w:marTop w:val="0"/>
          <w:marBottom w:val="0"/>
          <w:divBdr>
            <w:top w:val="none" w:sz="0" w:space="0" w:color="auto"/>
            <w:left w:val="none" w:sz="0" w:space="0" w:color="auto"/>
            <w:bottom w:val="none" w:sz="0" w:space="0" w:color="auto"/>
            <w:right w:val="none" w:sz="0" w:space="0" w:color="auto"/>
          </w:divBdr>
        </w:div>
      </w:divsChild>
    </w:div>
    <w:div w:id="2107967288">
      <w:bodyDiv w:val="1"/>
      <w:marLeft w:val="0"/>
      <w:marRight w:val="0"/>
      <w:marTop w:val="0"/>
      <w:marBottom w:val="0"/>
      <w:divBdr>
        <w:top w:val="none" w:sz="0" w:space="0" w:color="auto"/>
        <w:left w:val="none" w:sz="0" w:space="0" w:color="auto"/>
        <w:bottom w:val="none" w:sz="0" w:space="0" w:color="auto"/>
        <w:right w:val="none" w:sz="0" w:space="0" w:color="auto"/>
      </w:divBdr>
      <w:divsChild>
        <w:div w:id="26566844">
          <w:marLeft w:val="640"/>
          <w:marRight w:val="0"/>
          <w:marTop w:val="0"/>
          <w:marBottom w:val="0"/>
          <w:divBdr>
            <w:top w:val="none" w:sz="0" w:space="0" w:color="auto"/>
            <w:left w:val="none" w:sz="0" w:space="0" w:color="auto"/>
            <w:bottom w:val="none" w:sz="0" w:space="0" w:color="auto"/>
            <w:right w:val="none" w:sz="0" w:space="0" w:color="auto"/>
          </w:divBdr>
        </w:div>
        <w:div w:id="38895189">
          <w:marLeft w:val="640"/>
          <w:marRight w:val="0"/>
          <w:marTop w:val="0"/>
          <w:marBottom w:val="0"/>
          <w:divBdr>
            <w:top w:val="none" w:sz="0" w:space="0" w:color="auto"/>
            <w:left w:val="none" w:sz="0" w:space="0" w:color="auto"/>
            <w:bottom w:val="none" w:sz="0" w:space="0" w:color="auto"/>
            <w:right w:val="none" w:sz="0" w:space="0" w:color="auto"/>
          </w:divBdr>
        </w:div>
        <w:div w:id="42490003">
          <w:marLeft w:val="640"/>
          <w:marRight w:val="0"/>
          <w:marTop w:val="0"/>
          <w:marBottom w:val="0"/>
          <w:divBdr>
            <w:top w:val="none" w:sz="0" w:space="0" w:color="auto"/>
            <w:left w:val="none" w:sz="0" w:space="0" w:color="auto"/>
            <w:bottom w:val="none" w:sz="0" w:space="0" w:color="auto"/>
            <w:right w:val="none" w:sz="0" w:space="0" w:color="auto"/>
          </w:divBdr>
        </w:div>
        <w:div w:id="77755384">
          <w:marLeft w:val="640"/>
          <w:marRight w:val="0"/>
          <w:marTop w:val="0"/>
          <w:marBottom w:val="0"/>
          <w:divBdr>
            <w:top w:val="none" w:sz="0" w:space="0" w:color="auto"/>
            <w:left w:val="none" w:sz="0" w:space="0" w:color="auto"/>
            <w:bottom w:val="none" w:sz="0" w:space="0" w:color="auto"/>
            <w:right w:val="none" w:sz="0" w:space="0" w:color="auto"/>
          </w:divBdr>
        </w:div>
        <w:div w:id="93401093">
          <w:marLeft w:val="640"/>
          <w:marRight w:val="0"/>
          <w:marTop w:val="0"/>
          <w:marBottom w:val="0"/>
          <w:divBdr>
            <w:top w:val="none" w:sz="0" w:space="0" w:color="auto"/>
            <w:left w:val="none" w:sz="0" w:space="0" w:color="auto"/>
            <w:bottom w:val="none" w:sz="0" w:space="0" w:color="auto"/>
            <w:right w:val="none" w:sz="0" w:space="0" w:color="auto"/>
          </w:divBdr>
        </w:div>
        <w:div w:id="140121538">
          <w:marLeft w:val="640"/>
          <w:marRight w:val="0"/>
          <w:marTop w:val="0"/>
          <w:marBottom w:val="0"/>
          <w:divBdr>
            <w:top w:val="none" w:sz="0" w:space="0" w:color="auto"/>
            <w:left w:val="none" w:sz="0" w:space="0" w:color="auto"/>
            <w:bottom w:val="none" w:sz="0" w:space="0" w:color="auto"/>
            <w:right w:val="none" w:sz="0" w:space="0" w:color="auto"/>
          </w:divBdr>
        </w:div>
        <w:div w:id="147794966">
          <w:marLeft w:val="640"/>
          <w:marRight w:val="0"/>
          <w:marTop w:val="0"/>
          <w:marBottom w:val="0"/>
          <w:divBdr>
            <w:top w:val="none" w:sz="0" w:space="0" w:color="auto"/>
            <w:left w:val="none" w:sz="0" w:space="0" w:color="auto"/>
            <w:bottom w:val="none" w:sz="0" w:space="0" w:color="auto"/>
            <w:right w:val="none" w:sz="0" w:space="0" w:color="auto"/>
          </w:divBdr>
        </w:div>
        <w:div w:id="168520438">
          <w:marLeft w:val="640"/>
          <w:marRight w:val="0"/>
          <w:marTop w:val="0"/>
          <w:marBottom w:val="0"/>
          <w:divBdr>
            <w:top w:val="none" w:sz="0" w:space="0" w:color="auto"/>
            <w:left w:val="none" w:sz="0" w:space="0" w:color="auto"/>
            <w:bottom w:val="none" w:sz="0" w:space="0" w:color="auto"/>
            <w:right w:val="none" w:sz="0" w:space="0" w:color="auto"/>
          </w:divBdr>
        </w:div>
        <w:div w:id="208811521">
          <w:marLeft w:val="640"/>
          <w:marRight w:val="0"/>
          <w:marTop w:val="0"/>
          <w:marBottom w:val="0"/>
          <w:divBdr>
            <w:top w:val="none" w:sz="0" w:space="0" w:color="auto"/>
            <w:left w:val="none" w:sz="0" w:space="0" w:color="auto"/>
            <w:bottom w:val="none" w:sz="0" w:space="0" w:color="auto"/>
            <w:right w:val="none" w:sz="0" w:space="0" w:color="auto"/>
          </w:divBdr>
        </w:div>
        <w:div w:id="285548976">
          <w:marLeft w:val="640"/>
          <w:marRight w:val="0"/>
          <w:marTop w:val="0"/>
          <w:marBottom w:val="0"/>
          <w:divBdr>
            <w:top w:val="none" w:sz="0" w:space="0" w:color="auto"/>
            <w:left w:val="none" w:sz="0" w:space="0" w:color="auto"/>
            <w:bottom w:val="none" w:sz="0" w:space="0" w:color="auto"/>
            <w:right w:val="none" w:sz="0" w:space="0" w:color="auto"/>
          </w:divBdr>
        </w:div>
        <w:div w:id="289744955">
          <w:marLeft w:val="640"/>
          <w:marRight w:val="0"/>
          <w:marTop w:val="0"/>
          <w:marBottom w:val="0"/>
          <w:divBdr>
            <w:top w:val="none" w:sz="0" w:space="0" w:color="auto"/>
            <w:left w:val="none" w:sz="0" w:space="0" w:color="auto"/>
            <w:bottom w:val="none" w:sz="0" w:space="0" w:color="auto"/>
            <w:right w:val="none" w:sz="0" w:space="0" w:color="auto"/>
          </w:divBdr>
        </w:div>
        <w:div w:id="353263761">
          <w:marLeft w:val="640"/>
          <w:marRight w:val="0"/>
          <w:marTop w:val="0"/>
          <w:marBottom w:val="0"/>
          <w:divBdr>
            <w:top w:val="none" w:sz="0" w:space="0" w:color="auto"/>
            <w:left w:val="none" w:sz="0" w:space="0" w:color="auto"/>
            <w:bottom w:val="none" w:sz="0" w:space="0" w:color="auto"/>
            <w:right w:val="none" w:sz="0" w:space="0" w:color="auto"/>
          </w:divBdr>
        </w:div>
        <w:div w:id="358968604">
          <w:marLeft w:val="640"/>
          <w:marRight w:val="0"/>
          <w:marTop w:val="0"/>
          <w:marBottom w:val="0"/>
          <w:divBdr>
            <w:top w:val="none" w:sz="0" w:space="0" w:color="auto"/>
            <w:left w:val="none" w:sz="0" w:space="0" w:color="auto"/>
            <w:bottom w:val="none" w:sz="0" w:space="0" w:color="auto"/>
            <w:right w:val="none" w:sz="0" w:space="0" w:color="auto"/>
          </w:divBdr>
        </w:div>
        <w:div w:id="378633409">
          <w:marLeft w:val="640"/>
          <w:marRight w:val="0"/>
          <w:marTop w:val="0"/>
          <w:marBottom w:val="0"/>
          <w:divBdr>
            <w:top w:val="none" w:sz="0" w:space="0" w:color="auto"/>
            <w:left w:val="none" w:sz="0" w:space="0" w:color="auto"/>
            <w:bottom w:val="none" w:sz="0" w:space="0" w:color="auto"/>
            <w:right w:val="none" w:sz="0" w:space="0" w:color="auto"/>
          </w:divBdr>
        </w:div>
        <w:div w:id="439296355">
          <w:marLeft w:val="640"/>
          <w:marRight w:val="0"/>
          <w:marTop w:val="0"/>
          <w:marBottom w:val="0"/>
          <w:divBdr>
            <w:top w:val="none" w:sz="0" w:space="0" w:color="auto"/>
            <w:left w:val="none" w:sz="0" w:space="0" w:color="auto"/>
            <w:bottom w:val="none" w:sz="0" w:space="0" w:color="auto"/>
            <w:right w:val="none" w:sz="0" w:space="0" w:color="auto"/>
          </w:divBdr>
        </w:div>
        <w:div w:id="451825927">
          <w:marLeft w:val="640"/>
          <w:marRight w:val="0"/>
          <w:marTop w:val="0"/>
          <w:marBottom w:val="0"/>
          <w:divBdr>
            <w:top w:val="none" w:sz="0" w:space="0" w:color="auto"/>
            <w:left w:val="none" w:sz="0" w:space="0" w:color="auto"/>
            <w:bottom w:val="none" w:sz="0" w:space="0" w:color="auto"/>
            <w:right w:val="none" w:sz="0" w:space="0" w:color="auto"/>
          </w:divBdr>
        </w:div>
        <w:div w:id="458230123">
          <w:marLeft w:val="640"/>
          <w:marRight w:val="0"/>
          <w:marTop w:val="0"/>
          <w:marBottom w:val="0"/>
          <w:divBdr>
            <w:top w:val="none" w:sz="0" w:space="0" w:color="auto"/>
            <w:left w:val="none" w:sz="0" w:space="0" w:color="auto"/>
            <w:bottom w:val="none" w:sz="0" w:space="0" w:color="auto"/>
            <w:right w:val="none" w:sz="0" w:space="0" w:color="auto"/>
          </w:divBdr>
        </w:div>
        <w:div w:id="491994430">
          <w:marLeft w:val="640"/>
          <w:marRight w:val="0"/>
          <w:marTop w:val="0"/>
          <w:marBottom w:val="0"/>
          <w:divBdr>
            <w:top w:val="none" w:sz="0" w:space="0" w:color="auto"/>
            <w:left w:val="none" w:sz="0" w:space="0" w:color="auto"/>
            <w:bottom w:val="none" w:sz="0" w:space="0" w:color="auto"/>
            <w:right w:val="none" w:sz="0" w:space="0" w:color="auto"/>
          </w:divBdr>
        </w:div>
        <w:div w:id="501510072">
          <w:marLeft w:val="640"/>
          <w:marRight w:val="0"/>
          <w:marTop w:val="0"/>
          <w:marBottom w:val="0"/>
          <w:divBdr>
            <w:top w:val="none" w:sz="0" w:space="0" w:color="auto"/>
            <w:left w:val="none" w:sz="0" w:space="0" w:color="auto"/>
            <w:bottom w:val="none" w:sz="0" w:space="0" w:color="auto"/>
            <w:right w:val="none" w:sz="0" w:space="0" w:color="auto"/>
          </w:divBdr>
        </w:div>
        <w:div w:id="530656058">
          <w:marLeft w:val="640"/>
          <w:marRight w:val="0"/>
          <w:marTop w:val="0"/>
          <w:marBottom w:val="0"/>
          <w:divBdr>
            <w:top w:val="none" w:sz="0" w:space="0" w:color="auto"/>
            <w:left w:val="none" w:sz="0" w:space="0" w:color="auto"/>
            <w:bottom w:val="none" w:sz="0" w:space="0" w:color="auto"/>
            <w:right w:val="none" w:sz="0" w:space="0" w:color="auto"/>
          </w:divBdr>
        </w:div>
        <w:div w:id="535461488">
          <w:marLeft w:val="640"/>
          <w:marRight w:val="0"/>
          <w:marTop w:val="0"/>
          <w:marBottom w:val="0"/>
          <w:divBdr>
            <w:top w:val="none" w:sz="0" w:space="0" w:color="auto"/>
            <w:left w:val="none" w:sz="0" w:space="0" w:color="auto"/>
            <w:bottom w:val="none" w:sz="0" w:space="0" w:color="auto"/>
            <w:right w:val="none" w:sz="0" w:space="0" w:color="auto"/>
          </w:divBdr>
        </w:div>
        <w:div w:id="547452104">
          <w:marLeft w:val="640"/>
          <w:marRight w:val="0"/>
          <w:marTop w:val="0"/>
          <w:marBottom w:val="0"/>
          <w:divBdr>
            <w:top w:val="none" w:sz="0" w:space="0" w:color="auto"/>
            <w:left w:val="none" w:sz="0" w:space="0" w:color="auto"/>
            <w:bottom w:val="none" w:sz="0" w:space="0" w:color="auto"/>
            <w:right w:val="none" w:sz="0" w:space="0" w:color="auto"/>
          </w:divBdr>
        </w:div>
        <w:div w:id="625358421">
          <w:marLeft w:val="640"/>
          <w:marRight w:val="0"/>
          <w:marTop w:val="0"/>
          <w:marBottom w:val="0"/>
          <w:divBdr>
            <w:top w:val="none" w:sz="0" w:space="0" w:color="auto"/>
            <w:left w:val="none" w:sz="0" w:space="0" w:color="auto"/>
            <w:bottom w:val="none" w:sz="0" w:space="0" w:color="auto"/>
            <w:right w:val="none" w:sz="0" w:space="0" w:color="auto"/>
          </w:divBdr>
        </w:div>
        <w:div w:id="626201249">
          <w:marLeft w:val="640"/>
          <w:marRight w:val="0"/>
          <w:marTop w:val="0"/>
          <w:marBottom w:val="0"/>
          <w:divBdr>
            <w:top w:val="none" w:sz="0" w:space="0" w:color="auto"/>
            <w:left w:val="none" w:sz="0" w:space="0" w:color="auto"/>
            <w:bottom w:val="none" w:sz="0" w:space="0" w:color="auto"/>
            <w:right w:val="none" w:sz="0" w:space="0" w:color="auto"/>
          </w:divBdr>
        </w:div>
        <w:div w:id="639269521">
          <w:marLeft w:val="640"/>
          <w:marRight w:val="0"/>
          <w:marTop w:val="0"/>
          <w:marBottom w:val="0"/>
          <w:divBdr>
            <w:top w:val="none" w:sz="0" w:space="0" w:color="auto"/>
            <w:left w:val="none" w:sz="0" w:space="0" w:color="auto"/>
            <w:bottom w:val="none" w:sz="0" w:space="0" w:color="auto"/>
            <w:right w:val="none" w:sz="0" w:space="0" w:color="auto"/>
          </w:divBdr>
        </w:div>
        <w:div w:id="680861264">
          <w:marLeft w:val="640"/>
          <w:marRight w:val="0"/>
          <w:marTop w:val="0"/>
          <w:marBottom w:val="0"/>
          <w:divBdr>
            <w:top w:val="none" w:sz="0" w:space="0" w:color="auto"/>
            <w:left w:val="none" w:sz="0" w:space="0" w:color="auto"/>
            <w:bottom w:val="none" w:sz="0" w:space="0" w:color="auto"/>
            <w:right w:val="none" w:sz="0" w:space="0" w:color="auto"/>
          </w:divBdr>
        </w:div>
        <w:div w:id="693846600">
          <w:marLeft w:val="640"/>
          <w:marRight w:val="0"/>
          <w:marTop w:val="0"/>
          <w:marBottom w:val="0"/>
          <w:divBdr>
            <w:top w:val="none" w:sz="0" w:space="0" w:color="auto"/>
            <w:left w:val="none" w:sz="0" w:space="0" w:color="auto"/>
            <w:bottom w:val="none" w:sz="0" w:space="0" w:color="auto"/>
            <w:right w:val="none" w:sz="0" w:space="0" w:color="auto"/>
          </w:divBdr>
        </w:div>
        <w:div w:id="694309652">
          <w:marLeft w:val="640"/>
          <w:marRight w:val="0"/>
          <w:marTop w:val="0"/>
          <w:marBottom w:val="0"/>
          <w:divBdr>
            <w:top w:val="none" w:sz="0" w:space="0" w:color="auto"/>
            <w:left w:val="none" w:sz="0" w:space="0" w:color="auto"/>
            <w:bottom w:val="none" w:sz="0" w:space="0" w:color="auto"/>
            <w:right w:val="none" w:sz="0" w:space="0" w:color="auto"/>
          </w:divBdr>
        </w:div>
        <w:div w:id="773864797">
          <w:marLeft w:val="640"/>
          <w:marRight w:val="0"/>
          <w:marTop w:val="0"/>
          <w:marBottom w:val="0"/>
          <w:divBdr>
            <w:top w:val="none" w:sz="0" w:space="0" w:color="auto"/>
            <w:left w:val="none" w:sz="0" w:space="0" w:color="auto"/>
            <w:bottom w:val="none" w:sz="0" w:space="0" w:color="auto"/>
            <w:right w:val="none" w:sz="0" w:space="0" w:color="auto"/>
          </w:divBdr>
        </w:div>
        <w:div w:id="783311501">
          <w:marLeft w:val="640"/>
          <w:marRight w:val="0"/>
          <w:marTop w:val="0"/>
          <w:marBottom w:val="0"/>
          <w:divBdr>
            <w:top w:val="none" w:sz="0" w:space="0" w:color="auto"/>
            <w:left w:val="none" w:sz="0" w:space="0" w:color="auto"/>
            <w:bottom w:val="none" w:sz="0" w:space="0" w:color="auto"/>
            <w:right w:val="none" w:sz="0" w:space="0" w:color="auto"/>
          </w:divBdr>
        </w:div>
        <w:div w:id="844441706">
          <w:marLeft w:val="640"/>
          <w:marRight w:val="0"/>
          <w:marTop w:val="0"/>
          <w:marBottom w:val="0"/>
          <w:divBdr>
            <w:top w:val="none" w:sz="0" w:space="0" w:color="auto"/>
            <w:left w:val="none" w:sz="0" w:space="0" w:color="auto"/>
            <w:bottom w:val="none" w:sz="0" w:space="0" w:color="auto"/>
            <w:right w:val="none" w:sz="0" w:space="0" w:color="auto"/>
          </w:divBdr>
        </w:div>
        <w:div w:id="846822931">
          <w:marLeft w:val="640"/>
          <w:marRight w:val="0"/>
          <w:marTop w:val="0"/>
          <w:marBottom w:val="0"/>
          <w:divBdr>
            <w:top w:val="none" w:sz="0" w:space="0" w:color="auto"/>
            <w:left w:val="none" w:sz="0" w:space="0" w:color="auto"/>
            <w:bottom w:val="none" w:sz="0" w:space="0" w:color="auto"/>
            <w:right w:val="none" w:sz="0" w:space="0" w:color="auto"/>
          </w:divBdr>
        </w:div>
        <w:div w:id="858276545">
          <w:marLeft w:val="640"/>
          <w:marRight w:val="0"/>
          <w:marTop w:val="0"/>
          <w:marBottom w:val="0"/>
          <w:divBdr>
            <w:top w:val="none" w:sz="0" w:space="0" w:color="auto"/>
            <w:left w:val="none" w:sz="0" w:space="0" w:color="auto"/>
            <w:bottom w:val="none" w:sz="0" w:space="0" w:color="auto"/>
            <w:right w:val="none" w:sz="0" w:space="0" w:color="auto"/>
          </w:divBdr>
        </w:div>
        <w:div w:id="874855959">
          <w:marLeft w:val="640"/>
          <w:marRight w:val="0"/>
          <w:marTop w:val="0"/>
          <w:marBottom w:val="0"/>
          <w:divBdr>
            <w:top w:val="none" w:sz="0" w:space="0" w:color="auto"/>
            <w:left w:val="none" w:sz="0" w:space="0" w:color="auto"/>
            <w:bottom w:val="none" w:sz="0" w:space="0" w:color="auto"/>
            <w:right w:val="none" w:sz="0" w:space="0" w:color="auto"/>
          </w:divBdr>
        </w:div>
        <w:div w:id="921379511">
          <w:marLeft w:val="640"/>
          <w:marRight w:val="0"/>
          <w:marTop w:val="0"/>
          <w:marBottom w:val="0"/>
          <w:divBdr>
            <w:top w:val="none" w:sz="0" w:space="0" w:color="auto"/>
            <w:left w:val="none" w:sz="0" w:space="0" w:color="auto"/>
            <w:bottom w:val="none" w:sz="0" w:space="0" w:color="auto"/>
            <w:right w:val="none" w:sz="0" w:space="0" w:color="auto"/>
          </w:divBdr>
        </w:div>
        <w:div w:id="948390143">
          <w:marLeft w:val="640"/>
          <w:marRight w:val="0"/>
          <w:marTop w:val="0"/>
          <w:marBottom w:val="0"/>
          <w:divBdr>
            <w:top w:val="none" w:sz="0" w:space="0" w:color="auto"/>
            <w:left w:val="none" w:sz="0" w:space="0" w:color="auto"/>
            <w:bottom w:val="none" w:sz="0" w:space="0" w:color="auto"/>
            <w:right w:val="none" w:sz="0" w:space="0" w:color="auto"/>
          </w:divBdr>
        </w:div>
        <w:div w:id="963924963">
          <w:marLeft w:val="640"/>
          <w:marRight w:val="0"/>
          <w:marTop w:val="0"/>
          <w:marBottom w:val="0"/>
          <w:divBdr>
            <w:top w:val="none" w:sz="0" w:space="0" w:color="auto"/>
            <w:left w:val="none" w:sz="0" w:space="0" w:color="auto"/>
            <w:bottom w:val="none" w:sz="0" w:space="0" w:color="auto"/>
            <w:right w:val="none" w:sz="0" w:space="0" w:color="auto"/>
          </w:divBdr>
        </w:div>
        <w:div w:id="972174589">
          <w:marLeft w:val="640"/>
          <w:marRight w:val="0"/>
          <w:marTop w:val="0"/>
          <w:marBottom w:val="0"/>
          <w:divBdr>
            <w:top w:val="none" w:sz="0" w:space="0" w:color="auto"/>
            <w:left w:val="none" w:sz="0" w:space="0" w:color="auto"/>
            <w:bottom w:val="none" w:sz="0" w:space="0" w:color="auto"/>
            <w:right w:val="none" w:sz="0" w:space="0" w:color="auto"/>
          </w:divBdr>
        </w:div>
        <w:div w:id="986015875">
          <w:marLeft w:val="640"/>
          <w:marRight w:val="0"/>
          <w:marTop w:val="0"/>
          <w:marBottom w:val="0"/>
          <w:divBdr>
            <w:top w:val="none" w:sz="0" w:space="0" w:color="auto"/>
            <w:left w:val="none" w:sz="0" w:space="0" w:color="auto"/>
            <w:bottom w:val="none" w:sz="0" w:space="0" w:color="auto"/>
            <w:right w:val="none" w:sz="0" w:space="0" w:color="auto"/>
          </w:divBdr>
        </w:div>
        <w:div w:id="1040278552">
          <w:marLeft w:val="640"/>
          <w:marRight w:val="0"/>
          <w:marTop w:val="0"/>
          <w:marBottom w:val="0"/>
          <w:divBdr>
            <w:top w:val="none" w:sz="0" w:space="0" w:color="auto"/>
            <w:left w:val="none" w:sz="0" w:space="0" w:color="auto"/>
            <w:bottom w:val="none" w:sz="0" w:space="0" w:color="auto"/>
            <w:right w:val="none" w:sz="0" w:space="0" w:color="auto"/>
          </w:divBdr>
        </w:div>
        <w:div w:id="1063143369">
          <w:marLeft w:val="640"/>
          <w:marRight w:val="0"/>
          <w:marTop w:val="0"/>
          <w:marBottom w:val="0"/>
          <w:divBdr>
            <w:top w:val="none" w:sz="0" w:space="0" w:color="auto"/>
            <w:left w:val="none" w:sz="0" w:space="0" w:color="auto"/>
            <w:bottom w:val="none" w:sz="0" w:space="0" w:color="auto"/>
            <w:right w:val="none" w:sz="0" w:space="0" w:color="auto"/>
          </w:divBdr>
        </w:div>
        <w:div w:id="1139834842">
          <w:marLeft w:val="640"/>
          <w:marRight w:val="0"/>
          <w:marTop w:val="0"/>
          <w:marBottom w:val="0"/>
          <w:divBdr>
            <w:top w:val="none" w:sz="0" w:space="0" w:color="auto"/>
            <w:left w:val="none" w:sz="0" w:space="0" w:color="auto"/>
            <w:bottom w:val="none" w:sz="0" w:space="0" w:color="auto"/>
            <w:right w:val="none" w:sz="0" w:space="0" w:color="auto"/>
          </w:divBdr>
        </w:div>
        <w:div w:id="1148978122">
          <w:marLeft w:val="640"/>
          <w:marRight w:val="0"/>
          <w:marTop w:val="0"/>
          <w:marBottom w:val="0"/>
          <w:divBdr>
            <w:top w:val="none" w:sz="0" w:space="0" w:color="auto"/>
            <w:left w:val="none" w:sz="0" w:space="0" w:color="auto"/>
            <w:bottom w:val="none" w:sz="0" w:space="0" w:color="auto"/>
            <w:right w:val="none" w:sz="0" w:space="0" w:color="auto"/>
          </w:divBdr>
        </w:div>
        <w:div w:id="1164394855">
          <w:marLeft w:val="640"/>
          <w:marRight w:val="0"/>
          <w:marTop w:val="0"/>
          <w:marBottom w:val="0"/>
          <w:divBdr>
            <w:top w:val="none" w:sz="0" w:space="0" w:color="auto"/>
            <w:left w:val="none" w:sz="0" w:space="0" w:color="auto"/>
            <w:bottom w:val="none" w:sz="0" w:space="0" w:color="auto"/>
            <w:right w:val="none" w:sz="0" w:space="0" w:color="auto"/>
          </w:divBdr>
        </w:div>
        <w:div w:id="1194924128">
          <w:marLeft w:val="640"/>
          <w:marRight w:val="0"/>
          <w:marTop w:val="0"/>
          <w:marBottom w:val="0"/>
          <w:divBdr>
            <w:top w:val="none" w:sz="0" w:space="0" w:color="auto"/>
            <w:left w:val="none" w:sz="0" w:space="0" w:color="auto"/>
            <w:bottom w:val="none" w:sz="0" w:space="0" w:color="auto"/>
            <w:right w:val="none" w:sz="0" w:space="0" w:color="auto"/>
          </w:divBdr>
        </w:div>
        <w:div w:id="1230995263">
          <w:marLeft w:val="640"/>
          <w:marRight w:val="0"/>
          <w:marTop w:val="0"/>
          <w:marBottom w:val="0"/>
          <w:divBdr>
            <w:top w:val="none" w:sz="0" w:space="0" w:color="auto"/>
            <w:left w:val="none" w:sz="0" w:space="0" w:color="auto"/>
            <w:bottom w:val="none" w:sz="0" w:space="0" w:color="auto"/>
            <w:right w:val="none" w:sz="0" w:space="0" w:color="auto"/>
          </w:divBdr>
        </w:div>
        <w:div w:id="1276865465">
          <w:marLeft w:val="640"/>
          <w:marRight w:val="0"/>
          <w:marTop w:val="0"/>
          <w:marBottom w:val="0"/>
          <w:divBdr>
            <w:top w:val="none" w:sz="0" w:space="0" w:color="auto"/>
            <w:left w:val="none" w:sz="0" w:space="0" w:color="auto"/>
            <w:bottom w:val="none" w:sz="0" w:space="0" w:color="auto"/>
            <w:right w:val="none" w:sz="0" w:space="0" w:color="auto"/>
          </w:divBdr>
        </w:div>
        <w:div w:id="1352872141">
          <w:marLeft w:val="640"/>
          <w:marRight w:val="0"/>
          <w:marTop w:val="0"/>
          <w:marBottom w:val="0"/>
          <w:divBdr>
            <w:top w:val="none" w:sz="0" w:space="0" w:color="auto"/>
            <w:left w:val="none" w:sz="0" w:space="0" w:color="auto"/>
            <w:bottom w:val="none" w:sz="0" w:space="0" w:color="auto"/>
            <w:right w:val="none" w:sz="0" w:space="0" w:color="auto"/>
          </w:divBdr>
        </w:div>
        <w:div w:id="1380595533">
          <w:marLeft w:val="640"/>
          <w:marRight w:val="0"/>
          <w:marTop w:val="0"/>
          <w:marBottom w:val="0"/>
          <w:divBdr>
            <w:top w:val="none" w:sz="0" w:space="0" w:color="auto"/>
            <w:left w:val="none" w:sz="0" w:space="0" w:color="auto"/>
            <w:bottom w:val="none" w:sz="0" w:space="0" w:color="auto"/>
            <w:right w:val="none" w:sz="0" w:space="0" w:color="auto"/>
          </w:divBdr>
        </w:div>
        <w:div w:id="1397970852">
          <w:marLeft w:val="640"/>
          <w:marRight w:val="0"/>
          <w:marTop w:val="0"/>
          <w:marBottom w:val="0"/>
          <w:divBdr>
            <w:top w:val="none" w:sz="0" w:space="0" w:color="auto"/>
            <w:left w:val="none" w:sz="0" w:space="0" w:color="auto"/>
            <w:bottom w:val="none" w:sz="0" w:space="0" w:color="auto"/>
            <w:right w:val="none" w:sz="0" w:space="0" w:color="auto"/>
          </w:divBdr>
        </w:div>
        <w:div w:id="1406415661">
          <w:marLeft w:val="640"/>
          <w:marRight w:val="0"/>
          <w:marTop w:val="0"/>
          <w:marBottom w:val="0"/>
          <w:divBdr>
            <w:top w:val="none" w:sz="0" w:space="0" w:color="auto"/>
            <w:left w:val="none" w:sz="0" w:space="0" w:color="auto"/>
            <w:bottom w:val="none" w:sz="0" w:space="0" w:color="auto"/>
            <w:right w:val="none" w:sz="0" w:space="0" w:color="auto"/>
          </w:divBdr>
        </w:div>
        <w:div w:id="1409615070">
          <w:marLeft w:val="640"/>
          <w:marRight w:val="0"/>
          <w:marTop w:val="0"/>
          <w:marBottom w:val="0"/>
          <w:divBdr>
            <w:top w:val="none" w:sz="0" w:space="0" w:color="auto"/>
            <w:left w:val="none" w:sz="0" w:space="0" w:color="auto"/>
            <w:bottom w:val="none" w:sz="0" w:space="0" w:color="auto"/>
            <w:right w:val="none" w:sz="0" w:space="0" w:color="auto"/>
          </w:divBdr>
        </w:div>
        <w:div w:id="1492060826">
          <w:marLeft w:val="640"/>
          <w:marRight w:val="0"/>
          <w:marTop w:val="0"/>
          <w:marBottom w:val="0"/>
          <w:divBdr>
            <w:top w:val="none" w:sz="0" w:space="0" w:color="auto"/>
            <w:left w:val="none" w:sz="0" w:space="0" w:color="auto"/>
            <w:bottom w:val="none" w:sz="0" w:space="0" w:color="auto"/>
            <w:right w:val="none" w:sz="0" w:space="0" w:color="auto"/>
          </w:divBdr>
        </w:div>
        <w:div w:id="1501503306">
          <w:marLeft w:val="640"/>
          <w:marRight w:val="0"/>
          <w:marTop w:val="0"/>
          <w:marBottom w:val="0"/>
          <w:divBdr>
            <w:top w:val="none" w:sz="0" w:space="0" w:color="auto"/>
            <w:left w:val="none" w:sz="0" w:space="0" w:color="auto"/>
            <w:bottom w:val="none" w:sz="0" w:space="0" w:color="auto"/>
            <w:right w:val="none" w:sz="0" w:space="0" w:color="auto"/>
          </w:divBdr>
        </w:div>
        <w:div w:id="1531644324">
          <w:marLeft w:val="640"/>
          <w:marRight w:val="0"/>
          <w:marTop w:val="0"/>
          <w:marBottom w:val="0"/>
          <w:divBdr>
            <w:top w:val="none" w:sz="0" w:space="0" w:color="auto"/>
            <w:left w:val="none" w:sz="0" w:space="0" w:color="auto"/>
            <w:bottom w:val="none" w:sz="0" w:space="0" w:color="auto"/>
            <w:right w:val="none" w:sz="0" w:space="0" w:color="auto"/>
          </w:divBdr>
        </w:div>
        <w:div w:id="1544319508">
          <w:marLeft w:val="640"/>
          <w:marRight w:val="0"/>
          <w:marTop w:val="0"/>
          <w:marBottom w:val="0"/>
          <w:divBdr>
            <w:top w:val="none" w:sz="0" w:space="0" w:color="auto"/>
            <w:left w:val="none" w:sz="0" w:space="0" w:color="auto"/>
            <w:bottom w:val="none" w:sz="0" w:space="0" w:color="auto"/>
            <w:right w:val="none" w:sz="0" w:space="0" w:color="auto"/>
          </w:divBdr>
        </w:div>
        <w:div w:id="1776245977">
          <w:marLeft w:val="640"/>
          <w:marRight w:val="0"/>
          <w:marTop w:val="0"/>
          <w:marBottom w:val="0"/>
          <w:divBdr>
            <w:top w:val="none" w:sz="0" w:space="0" w:color="auto"/>
            <w:left w:val="none" w:sz="0" w:space="0" w:color="auto"/>
            <w:bottom w:val="none" w:sz="0" w:space="0" w:color="auto"/>
            <w:right w:val="none" w:sz="0" w:space="0" w:color="auto"/>
          </w:divBdr>
        </w:div>
        <w:div w:id="1810439792">
          <w:marLeft w:val="640"/>
          <w:marRight w:val="0"/>
          <w:marTop w:val="0"/>
          <w:marBottom w:val="0"/>
          <w:divBdr>
            <w:top w:val="none" w:sz="0" w:space="0" w:color="auto"/>
            <w:left w:val="none" w:sz="0" w:space="0" w:color="auto"/>
            <w:bottom w:val="none" w:sz="0" w:space="0" w:color="auto"/>
            <w:right w:val="none" w:sz="0" w:space="0" w:color="auto"/>
          </w:divBdr>
        </w:div>
        <w:div w:id="1817575545">
          <w:marLeft w:val="640"/>
          <w:marRight w:val="0"/>
          <w:marTop w:val="0"/>
          <w:marBottom w:val="0"/>
          <w:divBdr>
            <w:top w:val="none" w:sz="0" w:space="0" w:color="auto"/>
            <w:left w:val="none" w:sz="0" w:space="0" w:color="auto"/>
            <w:bottom w:val="none" w:sz="0" w:space="0" w:color="auto"/>
            <w:right w:val="none" w:sz="0" w:space="0" w:color="auto"/>
          </w:divBdr>
        </w:div>
        <w:div w:id="1874226918">
          <w:marLeft w:val="640"/>
          <w:marRight w:val="0"/>
          <w:marTop w:val="0"/>
          <w:marBottom w:val="0"/>
          <w:divBdr>
            <w:top w:val="none" w:sz="0" w:space="0" w:color="auto"/>
            <w:left w:val="none" w:sz="0" w:space="0" w:color="auto"/>
            <w:bottom w:val="none" w:sz="0" w:space="0" w:color="auto"/>
            <w:right w:val="none" w:sz="0" w:space="0" w:color="auto"/>
          </w:divBdr>
        </w:div>
        <w:div w:id="1890066911">
          <w:marLeft w:val="640"/>
          <w:marRight w:val="0"/>
          <w:marTop w:val="0"/>
          <w:marBottom w:val="0"/>
          <w:divBdr>
            <w:top w:val="none" w:sz="0" w:space="0" w:color="auto"/>
            <w:left w:val="none" w:sz="0" w:space="0" w:color="auto"/>
            <w:bottom w:val="none" w:sz="0" w:space="0" w:color="auto"/>
            <w:right w:val="none" w:sz="0" w:space="0" w:color="auto"/>
          </w:divBdr>
        </w:div>
        <w:div w:id="1901134445">
          <w:marLeft w:val="640"/>
          <w:marRight w:val="0"/>
          <w:marTop w:val="0"/>
          <w:marBottom w:val="0"/>
          <w:divBdr>
            <w:top w:val="none" w:sz="0" w:space="0" w:color="auto"/>
            <w:left w:val="none" w:sz="0" w:space="0" w:color="auto"/>
            <w:bottom w:val="none" w:sz="0" w:space="0" w:color="auto"/>
            <w:right w:val="none" w:sz="0" w:space="0" w:color="auto"/>
          </w:divBdr>
        </w:div>
        <w:div w:id="1912888998">
          <w:marLeft w:val="640"/>
          <w:marRight w:val="0"/>
          <w:marTop w:val="0"/>
          <w:marBottom w:val="0"/>
          <w:divBdr>
            <w:top w:val="none" w:sz="0" w:space="0" w:color="auto"/>
            <w:left w:val="none" w:sz="0" w:space="0" w:color="auto"/>
            <w:bottom w:val="none" w:sz="0" w:space="0" w:color="auto"/>
            <w:right w:val="none" w:sz="0" w:space="0" w:color="auto"/>
          </w:divBdr>
        </w:div>
        <w:div w:id="1925188512">
          <w:marLeft w:val="640"/>
          <w:marRight w:val="0"/>
          <w:marTop w:val="0"/>
          <w:marBottom w:val="0"/>
          <w:divBdr>
            <w:top w:val="none" w:sz="0" w:space="0" w:color="auto"/>
            <w:left w:val="none" w:sz="0" w:space="0" w:color="auto"/>
            <w:bottom w:val="none" w:sz="0" w:space="0" w:color="auto"/>
            <w:right w:val="none" w:sz="0" w:space="0" w:color="auto"/>
          </w:divBdr>
        </w:div>
        <w:div w:id="1981571689">
          <w:marLeft w:val="640"/>
          <w:marRight w:val="0"/>
          <w:marTop w:val="0"/>
          <w:marBottom w:val="0"/>
          <w:divBdr>
            <w:top w:val="none" w:sz="0" w:space="0" w:color="auto"/>
            <w:left w:val="none" w:sz="0" w:space="0" w:color="auto"/>
            <w:bottom w:val="none" w:sz="0" w:space="0" w:color="auto"/>
            <w:right w:val="none" w:sz="0" w:space="0" w:color="auto"/>
          </w:divBdr>
        </w:div>
        <w:div w:id="1982147044">
          <w:marLeft w:val="640"/>
          <w:marRight w:val="0"/>
          <w:marTop w:val="0"/>
          <w:marBottom w:val="0"/>
          <w:divBdr>
            <w:top w:val="none" w:sz="0" w:space="0" w:color="auto"/>
            <w:left w:val="none" w:sz="0" w:space="0" w:color="auto"/>
            <w:bottom w:val="none" w:sz="0" w:space="0" w:color="auto"/>
            <w:right w:val="none" w:sz="0" w:space="0" w:color="auto"/>
          </w:divBdr>
        </w:div>
        <w:div w:id="1993213112">
          <w:marLeft w:val="640"/>
          <w:marRight w:val="0"/>
          <w:marTop w:val="0"/>
          <w:marBottom w:val="0"/>
          <w:divBdr>
            <w:top w:val="none" w:sz="0" w:space="0" w:color="auto"/>
            <w:left w:val="none" w:sz="0" w:space="0" w:color="auto"/>
            <w:bottom w:val="none" w:sz="0" w:space="0" w:color="auto"/>
            <w:right w:val="none" w:sz="0" w:space="0" w:color="auto"/>
          </w:divBdr>
        </w:div>
        <w:div w:id="1998342532">
          <w:marLeft w:val="640"/>
          <w:marRight w:val="0"/>
          <w:marTop w:val="0"/>
          <w:marBottom w:val="0"/>
          <w:divBdr>
            <w:top w:val="none" w:sz="0" w:space="0" w:color="auto"/>
            <w:left w:val="none" w:sz="0" w:space="0" w:color="auto"/>
            <w:bottom w:val="none" w:sz="0" w:space="0" w:color="auto"/>
            <w:right w:val="none" w:sz="0" w:space="0" w:color="auto"/>
          </w:divBdr>
        </w:div>
        <w:div w:id="2015759951">
          <w:marLeft w:val="640"/>
          <w:marRight w:val="0"/>
          <w:marTop w:val="0"/>
          <w:marBottom w:val="0"/>
          <w:divBdr>
            <w:top w:val="none" w:sz="0" w:space="0" w:color="auto"/>
            <w:left w:val="none" w:sz="0" w:space="0" w:color="auto"/>
            <w:bottom w:val="none" w:sz="0" w:space="0" w:color="auto"/>
            <w:right w:val="none" w:sz="0" w:space="0" w:color="auto"/>
          </w:divBdr>
        </w:div>
        <w:div w:id="2070809923">
          <w:marLeft w:val="640"/>
          <w:marRight w:val="0"/>
          <w:marTop w:val="0"/>
          <w:marBottom w:val="0"/>
          <w:divBdr>
            <w:top w:val="none" w:sz="0" w:space="0" w:color="auto"/>
            <w:left w:val="none" w:sz="0" w:space="0" w:color="auto"/>
            <w:bottom w:val="none" w:sz="0" w:space="0" w:color="auto"/>
            <w:right w:val="none" w:sz="0" w:space="0" w:color="auto"/>
          </w:divBdr>
        </w:div>
        <w:div w:id="2088651697">
          <w:marLeft w:val="640"/>
          <w:marRight w:val="0"/>
          <w:marTop w:val="0"/>
          <w:marBottom w:val="0"/>
          <w:divBdr>
            <w:top w:val="none" w:sz="0" w:space="0" w:color="auto"/>
            <w:left w:val="none" w:sz="0" w:space="0" w:color="auto"/>
            <w:bottom w:val="none" w:sz="0" w:space="0" w:color="auto"/>
            <w:right w:val="none" w:sz="0" w:space="0" w:color="auto"/>
          </w:divBdr>
        </w:div>
        <w:div w:id="2114469026">
          <w:marLeft w:val="640"/>
          <w:marRight w:val="0"/>
          <w:marTop w:val="0"/>
          <w:marBottom w:val="0"/>
          <w:divBdr>
            <w:top w:val="none" w:sz="0" w:space="0" w:color="auto"/>
            <w:left w:val="none" w:sz="0" w:space="0" w:color="auto"/>
            <w:bottom w:val="none" w:sz="0" w:space="0" w:color="auto"/>
            <w:right w:val="none" w:sz="0" w:space="0" w:color="auto"/>
          </w:divBdr>
        </w:div>
        <w:div w:id="2137915695">
          <w:marLeft w:val="640"/>
          <w:marRight w:val="0"/>
          <w:marTop w:val="0"/>
          <w:marBottom w:val="0"/>
          <w:divBdr>
            <w:top w:val="none" w:sz="0" w:space="0" w:color="auto"/>
            <w:left w:val="none" w:sz="0" w:space="0" w:color="auto"/>
            <w:bottom w:val="none" w:sz="0" w:space="0" w:color="auto"/>
            <w:right w:val="none" w:sz="0" w:space="0" w:color="auto"/>
          </w:divBdr>
        </w:div>
      </w:divsChild>
    </w:div>
    <w:div w:id="2143111347">
      <w:bodyDiv w:val="1"/>
      <w:marLeft w:val="0"/>
      <w:marRight w:val="0"/>
      <w:marTop w:val="0"/>
      <w:marBottom w:val="0"/>
      <w:divBdr>
        <w:top w:val="none" w:sz="0" w:space="0" w:color="auto"/>
        <w:left w:val="none" w:sz="0" w:space="0" w:color="auto"/>
        <w:bottom w:val="none" w:sz="0" w:space="0" w:color="auto"/>
        <w:right w:val="none" w:sz="0" w:space="0" w:color="auto"/>
      </w:divBdr>
      <w:divsChild>
        <w:div w:id="1226456286">
          <w:marLeft w:val="640"/>
          <w:marRight w:val="0"/>
          <w:marTop w:val="0"/>
          <w:marBottom w:val="0"/>
          <w:divBdr>
            <w:top w:val="none" w:sz="0" w:space="0" w:color="auto"/>
            <w:left w:val="none" w:sz="0" w:space="0" w:color="auto"/>
            <w:bottom w:val="none" w:sz="0" w:space="0" w:color="auto"/>
            <w:right w:val="none" w:sz="0" w:space="0" w:color="auto"/>
          </w:divBdr>
        </w:div>
        <w:div w:id="944966633">
          <w:marLeft w:val="640"/>
          <w:marRight w:val="0"/>
          <w:marTop w:val="0"/>
          <w:marBottom w:val="0"/>
          <w:divBdr>
            <w:top w:val="none" w:sz="0" w:space="0" w:color="auto"/>
            <w:left w:val="none" w:sz="0" w:space="0" w:color="auto"/>
            <w:bottom w:val="none" w:sz="0" w:space="0" w:color="auto"/>
            <w:right w:val="none" w:sz="0" w:space="0" w:color="auto"/>
          </w:divBdr>
        </w:div>
        <w:div w:id="72051292">
          <w:marLeft w:val="640"/>
          <w:marRight w:val="0"/>
          <w:marTop w:val="0"/>
          <w:marBottom w:val="0"/>
          <w:divBdr>
            <w:top w:val="none" w:sz="0" w:space="0" w:color="auto"/>
            <w:left w:val="none" w:sz="0" w:space="0" w:color="auto"/>
            <w:bottom w:val="none" w:sz="0" w:space="0" w:color="auto"/>
            <w:right w:val="none" w:sz="0" w:space="0" w:color="auto"/>
          </w:divBdr>
        </w:div>
        <w:div w:id="1984845091">
          <w:marLeft w:val="640"/>
          <w:marRight w:val="0"/>
          <w:marTop w:val="0"/>
          <w:marBottom w:val="0"/>
          <w:divBdr>
            <w:top w:val="none" w:sz="0" w:space="0" w:color="auto"/>
            <w:left w:val="none" w:sz="0" w:space="0" w:color="auto"/>
            <w:bottom w:val="none" w:sz="0" w:space="0" w:color="auto"/>
            <w:right w:val="none" w:sz="0" w:space="0" w:color="auto"/>
          </w:divBdr>
        </w:div>
        <w:div w:id="1185709259">
          <w:marLeft w:val="640"/>
          <w:marRight w:val="0"/>
          <w:marTop w:val="0"/>
          <w:marBottom w:val="0"/>
          <w:divBdr>
            <w:top w:val="none" w:sz="0" w:space="0" w:color="auto"/>
            <w:left w:val="none" w:sz="0" w:space="0" w:color="auto"/>
            <w:bottom w:val="none" w:sz="0" w:space="0" w:color="auto"/>
            <w:right w:val="none" w:sz="0" w:space="0" w:color="auto"/>
          </w:divBdr>
        </w:div>
        <w:div w:id="632562284">
          <w:marLeft w:val="640"/>
          <w:marRight w:val="0"/>
          <w:marTop w:val="0"/>
          <w:marBottom w:val="0"/>
          <w:divBdr>
            <w:top w:val="none" w:sz="0" w:space="0" w:color="auto"/>
            <w:left w:val="none" w:sz="0" w:space="0" w:color="auto"/>
            <w:bottom w:val="none" w:sz="0" w:space="0" w:color="auto"/>
            <w:right w:val="none" w:sz="0" w:space="0" w:color="auto"/>
          </w:divBdr>
        </w:div>
        <w:div w:id="603609806">
          <w:marLeft w:val="640"/>
          <w:marRight w:val="0"/>
          <w:marTop w:val="0"/>
          <w:marBottom w:val="0"/>
          <w:divBdr>
            <w:top w:val="none" w:sz="0" w:space="0" w:color="auto"/>
            <w:left w:val="none" w:sz="0" w:space="0" w:color="auto"/>
            <w:bottom w:val="none" w:sz="0" w:space="0" w:color="auto"/>
            <w:right w:val="none" w:sz="0" w:space="0" w:color="auto"/>
          </w:divBdr>
        </w:div>
        <w:div w:id="597714597">
          <w:marLeft w:val="640"/>
          <w:marRight w:val="0"/>
          <w:marTop w:val="0"/>
          <w:marBottom w:val="0"/>
          <w:divBdr>
            <w:top w:val="none" w:sz="0" w:space="0" w:color="auto"/>
            <w:left w:val="none" w:sz="0" w:space="0" w:color="auto"/>
            <w:bottom w:val="none" w:sz="0" w:space="0" w:color="auto"/>
            <w:right w:val="none" w:sz="0" w:space="0" w:color="auto"/>
          </w:divBdr>
        </w:div>
        <w:div w:id="1839076084">
          <w:marLeft w:val="640"/>
          <w:marRight w:val="0"/>
          <w:marTop w:val="0"/>
          <w:marBottom w:val="0"/>
          <w:divBdr>
            <w:top w:val="none" w:sz="0" w:space="0" w:color="auto"/>
            <w:left w:val="none" w:sz="0" w:space="0" w:color="auto"/>
            <w:bottom w:val="none" w:sz="0" w:space="0" w:color="auto"/>
            <w:right w:val="none" w:sz="0" w:space="0" w:color="auto"/>
          </w:divBdr>
        </w:div>
        <w:div w:id="774249554">
          <w:marLeft w:val="640"/>
          <w:marRight w:val="0"/>
          <w:marTop w:val="0"/>
          <w:marBottom w:val="0"/>
          <w:divBdr>
            <w:top w:val="none" w:sz="0" w:space="0" w:color="auto"/>
            <w:left w:val="none" w:sz="0" w:space="0" w:color="auto"/>
            <w:bottom w:val="none" w:sz="0" w:space="0" w:color="auto"/>
            <w:right w:val="none" w:sz="0" w:space="0" w:color="auto"/>
          </w:divBdr>
        </w:div>
        <w:div w:id="355934578">
          <w:marLeft w:val="640"/>
          <w:marRight w:val="0"/>
          <w:marTop w:val="0"/>
          <w:marBottom w:val="0"/>
          <w:divBdr>
            <w:top w:val="none" w:sz="0" w:space="0" w:color="auto"/>
            <w:left w:val="none" w:sz="0" w:space="0" w:color="auto"/>
            <w:bottom w:val="none" w:sz="0" w:space="0" w:color="auto"/>
            <w:right w:val="none" w:sz="0" w:space="0" w:color="auto"/>
          </w:divBdr>
        </w:div>
        <w:div w:id="907423129">
          <w:marLeft w:val="640"/>
          <w:marRight w:val="0"/>
          <w:marTop w:val="0"/>
          <w:marBottom w:val="0"/>
          <w:divBdr>
            <w:top w:val="none" w:sz="0" w:space="0" w:color="auto"/>
            <w:left w:val="none" w:sz="0" w:space="0" w:color="auto"/>
            <w:bottom w:val="none" w:sz="0" w:space="0" w:color="auto"/>
            <w:right w:val="none" w:sz="0" w:space="0" w:color="auto"/>
          </w:divBdr>
        </w:div>
        <w:div w:id="1487748495">
          <w:marLeft w:val="640"/>
          <w:marRight w:val="0"/>
          <w:marTop w:val="0"/>
          <w:marBottom w:val="0"/>
          <w:divBdr>
            <w:top w:val="none" w:sz="0" w:space="0" w:color="auto"/>
            <w:left w:val="none" w:sz="0" w:space="0" w:color="auto"/>
            <w:bottom w:val="none" w:sz="0" w:space="0" w:color="auto"/>
            <w:right w:val="none" w:sz="0" w:space="0" w:color="auto"/>
          </w:divBdr>
        </w:div>
        <w:div w:id="546651303">
          <w:marLeft w:val="640"/>
          <w:marRight w:val="0"/>
          <w:marTop w:val="0"/>
          <w:marBottom w:val="0"/>
          <w:divBdr>
            <w:top w:val="none" w:sz="0" w:space="0" w:color="auto"/>
            <w:left w:val="none" w:sz="0" w:space="0" w:color="auto"/>
            <w:bottom w:val="none" w:sz="0" w:space="0" w:color="auto"/>
            <w:right w:val="none" w:sz="0" w:space="0" w:color="auto"/>
          </w:divBdr>
        </w:div>
        <w:div w:id="1538353512">
          <w:marLeft w:val="640"/>
          <w:marRight w:val="0"/>
          <w:marTop w:val="0"/>
          <w:marBottom w:val="0"/>
          <w:divBdr>
            <w:top w:val="none" w:sz="0" w:space="0" w:color="auto"/>
            <w:left w:val="none" w:sz="0" w:space="0" w:color="auto"/>
            <w:bottom w:val="none" w:sz="0" w:space="0" w:color="auto"/>
            <w:right w:val="none" w:sz="0" w:space="0" w:color="auto"/>
          </w:divBdr>
        </w:div>
        <w:div w:id="1449198070">
          <w:marLeft w:val="640"/>
          <w:marRight w:val="0"/>
          <w:marTop w:val="0"/>
          <w:marBottom w:val="0"/>
          <w:divBdr>
            <w:top w:val="none" w:sz="0" w:space="0" w:color="auto"/>
            <w:left w:val="none" w:sz="0" w:space="0" w:color="auto"/>
            <w:bottom w:val="none" w:sz="0" w:space="0" w:color="auto"/>
            <w:right w:val="none" w:sz="0" w:space="0" w:color="auto"/>
          </w:divBdr>
        </w:div>
        <w:div w:id="1303391285">
          <w:marLeft w:val="640"/>
          <w:marRight w:val="0"/>
          <w:marTop w:val="0"/>
          <w:marBottom w:val="0"/>
          <w:divBdr>
            <w:top w:val="none" w:sz="0" w:space="0" w:color="auto"/>
            <w:left w:val="none" w:sz="0" w:space="0" w:color="auto"/>
            <w:bottom w:val="none" w:sz="0" w:space="0" w:color="auto"/>
            <w:right w:val="none" w:sz="0" w:space="0" w:color="auto"/>
          </w:divBdr>
        </w:div>
        <w:div w:id="28839606">
          <w:marLeft w:val="640"/>
          <w:marRight w:val="0"/>
          <w:marTop w:val="0"/>
          <w:marBottom w:val="0"/>
          <w:divBdr>
            <w:top w:val="none" w:sz="0" w:space="0" w:color="auto"/>
            <w:left w:val="none" w:sz="0" w:space="0" w:color="auto"/>
            <w:bottom w:val="none" w:sz="0" w:space="0" w:color="auto"/>
            <w:right w:val="none" w:sz="0" w:space="0" w:color="auto"/>
          </w:divBdr>
        </w:div>
        <w:div w:id="1899047282">
          <w:marLeft w:val="640"/>
          <w:marRight w:val="0"/>
          <w:marTop w:val="0"/>
          <w:marBottom w:val="0"/>
          <w:divBdr>
            <w:top w:val="none" w:sz="0" w:space="0" w:color="auto"/>
            <w:left w:val="none" w:sz="0" w:space="0" w:color="auto"/>
            <w:bottom w:val="none" w:sz="0" w:space="0" w:color="auto"/>
            <w:right w:val="none" w:sz="0" w:space="0" w:color="auto"/>
          </w:divBdr>
        </w:div>
        <w:div w:id="185872047">
          <w:marLeft w:val="640"/>
          <w:marRight w:val="0"/>
          <w:marTop w:val="0"/>
          <w:marBottom w:val="0"/>
          <w:divBdr>
            <w:top w:val="none" w:sz="0" w:space="0" w:color="auto"/>
            <w:left w:val="none" w:sz="0" w:space="0" w:color="auto"/>
            <w:bottom w:val="none" w:sz="0" w:space="0" w:color="auto"/>
            <w:right w:val="none" w:sz="0" w:space="0" w:color="auto"/>
          </w:divBdr>
        </w:div>
        <w:div w:id="225266903">
          <w:marLeft w:val="640"/>
          <w:marRight w:val="0"/>
          <w:marTop w:val="0"/>
          <w:marBottom w:val="0"/>
          <w:divBdr>
            <w:top w:val="none" w:sz="0" w:space="0" w:color="auto"/>
            <w:left w:val="none" w:sz="0" w:space="0" w:color="auto"/>
            <w:bottom w:val="none" w:sz="0" w:space="0" w:color="auto"/>
            <w:right w:val="none" w:sz="0" w:space="0" w:color="auto"/>
          </w:divBdr>
        </w:div>
        <w:div w:id="2019917615">
          <w:marLeft w:val="640"/>
          <w:marRight w:val="0"/>
          <w:marTop w:val="0"/>
          <w:marBottom w:val="0"/>
          <w:divBdr>
            <w:top w:val="none" w:sz="0" w:space="0" w:color="auto"/>
            <w:left w:val="none" w:sz="0" w:space="0" w:color="auto"/>
            <w:bottom w:val="none" w:sz="0" w:space="0" w:color="auto"/>
            <w:right w:val="none" w:sz="0" w:space="0" w:color="auto"/>
          </w:divBdr>
        </w:div>
        <w:div w:id="1400207398">
          <w:marLeft w:val="640"/>
          <w:marRight w:val="0"/>
          <w:marTop w:val="0"/>
          <w:marBottom w:val="0"/>
          <w:divBdr>
            <w:top w:val="none" w:sz="0" w:space="0" w:color="auto"/>
            <w:left w:val="none" w:sz="0" w:space="0" w:color="auto"/>
            <w:bottom w:val="none" w:sz="0" w:space="0" w:color="auto"/>
            <w:right w:val="none" w:sz="0" w:space="0" w:color="auto"/>
          </w:divBdr>
        </w:div>
        <w:div w:id="2048678959">
          <w:marLeft w:val="640"/>
          <w:marRight w:val="0"/>
          <w:marTop w:val="0"/>
          <w:marBottom w:val="0"/>
          <w:divBdr>
            <w:top w:val="none" w:sz="0" w:space="0" w:color="auto"/>
            <w:left w:val="none" w:sz="0" w:space="0" w:color="auto"/>
            <w:bottom w:val="none" w:sz="0" w:space="0" w:color="auto"/>
            <w:right w:val="none" w:sz="0" w:space="0" w:color="auto"/>
          </w:divBdr>
        </w:div>
        <w:div w:id="371392521">
          <w:marLeft w:val="640"/>
          <w:marRight w:val="0"/>
          <w:marTop w:val="0"/>
          <w:marBottom w:val="0"/>
          <w:divBdr>
            <w:top w:val="none" w:sz="0" w:space="0" w:color="auto"/>
            <w:left w:val="none" w:sz="0" w:space="0" w:color="auto"/>
            <w:bottom w:val="none" w:sz="0" w:space="0" w:color="auto"/>
            <w:right w:val="none" w:sz="0" w:space="0" w:color="auto"/>
          </w:divBdr>
        </w:div>
        <w:div w:id="1439180691">
          <w:marLeft w:val="640"/>
          <w:marRight w:val="0"/>
          <w:marTop w:val="0"/>
          <w:marBottom w:val="0"/>
          <w:divBdr>
            <w:top w:val="none" w:sz="0" w:space="0" w:color="auto"/>
            <w:left w:val="none" w:sz="0" w:space="0" w:color="auto"/>
            <w:bottom w:val="none" w:sz="0" w:space="0" w:color="auto"/>
            <w:right w:val="none" w:sz="0" w:space="0" w:color="auto"/>
          </w:divBdr>
        </w:div>
        <w:div w:id="1238711559">
          <w:marLeft w:val="640"/>
          <w:marRight w:val="0"/>
          <w:marTop w:val="0"/>
          <w:marBottom w:val="0"/>
          <w:divBdr>
            <w:top w:val="none" w:sz="0" w:space="0" w:color="auto"/>
            <w:left w:val="none" w:sz="0" w:space="0" w:color="auto"/>
            <w:bottom w:val="none" w:sz="0" w:space="0" w:color="auto"/>
            <w:right w:val="none" w:sz="0" w:space="0" w:color="auto"/>
          </w:divBdr>
        </w:div>
        <w:div w:id="1435201366">
          <w:marLeft w:val="640"/>
          <w:marRight w:val="0"/>
          <w:marTop w:val="0"/>
          <w:marBottom w:val="0"/>
          <w:divBdr>
            <w:top w:val="none" w:sz="0" w:space="0" w:color="auto"/>
            <w:left w:val="none" w:sz="0" w:space="0" w:color="auto"/>
            <w:bottom w:val="none" w:sz="0" w:space="0" w:color="auto"/>
            <w:right w:val="none" w:sz="0" w:space="0" w:color="auto"/>
          </w:divBdr>
        </w:div>
        <w:div w:id="1294091409">
          <w:marLeft w:val="640"/>
          <w:marRight w:val="0"/>
          <w:marTop w:val="0"/>
          <w:marBottom w:val="0"/>
          <w:divBdr>
            <w:top w:val="none" w:sz="0" w:space="0" w:color="auto"/>
            <w:left w:val="none" w:sz="0" w:space="0" w:color="auto"/>
            <w:bottom w:val="none" w:sz="0" w:space="0" w:color="auto"/>
            <w:right w:val="none" w:sz="0" w:space="0" w:color="auto"/>
          </w:divBdr>
        </w:div>
        <w:div w:id="138111671">
          <w:marLeft w:val="640"/>
          <w:marRight w:val="0"/>
          <w:marTop w:val="0"/>
          <w:marBottom w:val="0"/>
          <w:divBdr>
            <w:top w:val="none" w:sz="0" w:space="0" w:color="auto"/>
            <w:left w:val="none" w:sz="0" w:space="0" w:color="auto"/>
            <w:bottom w:val="none" w:sz="0" w:space="0" w:color="auto"/>
            <w:right w:val="none" w:sz="0" w:space="0" w:color="auto"/>
          </w:divBdr>
        </w:div>
        <w:div w:id="361832299">
          <w:marLeft w:val="640"/>
          <w:marRight w:val="0"/>
          <w:marTop w:val="0"/>
          <w:marBottom w:val="0"/>
          <w:divBdr>
            <w:top w:val="none" w:sz="0" w:space="0" w:color="auto"/>
            <w:left w:val="none" w:sz="0" w:space="0" w:color="auto"/>
            <w:bottom w:val="none" w:sz="0" w:space="0" w:color="auto"/>
            <w:right w:val="none" w:sz="0" w:space="0" w:color="auto"/>
          </w:divBdr>
        </w:div>
        <w:div w:id="1801067512">
          <w:marLeft w:val="640"/>
          <w:marRight w:val="0"/>
          <w:marTop w:val="0"/>
          <w:marBottom w:val="0"/>
          <w:divBdr>
            <w:top w:val="none" w:sz="0" w:space="0" w:color="auto"/>
            <w:left w:val="none" w:sz="0" w:space="0" w:color="auto"/>
            <w:bottom w:val="none" w:sz="0" w:space="0" w:color="auto"/>
            <w:right w:val="none" w:sz="0" w:space="0" w:color="auto"/>
          </w:divBdr>
        </w:div>
        <w:div w:id="38435724">
          <w:marLeft w:val="640"/>
          <w:marRight w:val="0"/>
          <w:marTop w:val="0"/>
          <w:marBottom w:val="0"/>
          <w:divBdr>
            <w:top w:val="none" w:sz="0" w:space="0" w:color="auto"/>
            <w:left w:val="none" w:sz="0" w:space="0" w:color="auto"/>
            <w:bottom w:val="none" w:sz="0" w:space="0" w:color="auto"/>
            <w:right w:val="none" w:sz="0" w:space="0" w:color="auto"/>
          </w:divBdr>
        </w:div>
        <w:div w:id="1757748044">
          <w:marLeft w:val="640"/>
          <w:marRight w:val="0"/>
          <w:marTop w:val="0"/>
          <w:marBottom w:val="0"/>
          <w:divBdr>
            <w:top w:val="none" w:sz="0" w:space="0" w:color="auto"/>
            <w:left w:val="none" w:sz="0" w:space="0" w:color="auto"/>
            <w:bottom w:val="none" w:sz="0" w:space="0" w:color="auto"/>
            <w:right w:val="none" w:sz="0" w:space="0" w:color="auto"/>
          </w:divBdr>
        </w:div>
        <w:div w:id="1325816355">
          <w:marLeft w:val="640"/>
          <w:marRight w:val="0"/>
          <w:marTop w:val="0"/>
          <w:marBottom w:val="0"/>
          <w:divBdr>
            <w:top w:val="none" w:sz="0" w:space="0" w:color="auto"/>
            <w:left w:val="none" w:sz="0" w:space="0" w:color="auto"/>
            <w:bottom w:val="none" w:sz="0" w:space="0" w:color="auto"/>
            <w:right w:val="none" w:sz="0" w:space="0" w:color="auto"/>
          </w:divBdr>
        </w:div>
        <w:div w:id="622152499">
          <w:marLeft w:val="640"/>
          <w:marRight w:val="0"/>
          <w:marTop w:val="0"/>
          <w:marBottom w:val="0"/>
          <w:divBdr>
            <w:top w:val="none" w:sz="0" w:space="0" w:color="auto"/>
            <w:left w:val="none" w:sz="0" w:space="0" w:color="auto"/>
            <w:bottom w:val="none" w:sz="0" w:space="0" w:color="auto"/>
            <w:right w:val="none" w:sz="0" w:space="0" w:color="auto"/>
          </w:divBdr>
        </w:div>
        <w:div w:id="81725823">
          <w:marLeft w:val="640"/>
          <w:marRight w:val="0"/>
          <w:marTop w:val="0"/>
          <w:marBottom w:val="0"/>
          <w:divBdr>
            <w:top w:val="none" w:sz="0" w:space="0" w:color="auto"/>
            <w:left w:val="none" w:sz="0" w:space="0" w:color="auto"/>
            <w:bottom w:val="none" w:sz="0" w:space="0" w:color="auto"/>
            <w:right w:val="none" w:sz="0" w:space="0" w:color="auto"/>
          </w:divBdr>
        </w:div>
        <w:div w:id="1725443708">
          <w:marLeft w:val="640"/>
          <w:marRight w:val="0"/>
          <w:marTop w:val="0"/>
          <w:marBottom w:val="0"/>
          <w:divBdr>
            <w:top w:val="none" w:sz="0" w:space="0" w:color="auto"/>
            <w:left w:val="none" w:sz="0" w:space="0" w:color="auto"/>
            <w:bottom w:val="none" w:sz="0" w:space="0" w:color="auto"/>
            <w:right w:val="none" w:sz="0" w:space="0" w:color="auto"/>
          </w:divBdr>
        </w:div>
        <w:div w:id="1698194468">
          <w:marLeft w:val="640"/>
          <w:marRight w:val="0"/>
          <w:marTop w:val="0"/>
          <w:marBottom w:val="0"/>
          <w:divBdr>
            <w:top w:val="none" w:sz="0" w:space="0" w:color="auto"/>
            <w:left w:val="none" w:sz="0" w:space="0" w:color="auto"/>
            <w:bottom w:val="none" w:sz="0" w:space="0" w:color="auto"/>
            <w:right w:val="none" w:sz="0" w:space="0" w:color="auto"/>
          </w:divBdr>
        </w:div>
        <w:div w:id="1899629248">
          <w:marLeft w:val="640"/>
          <w:marRight w:val="0"/>
          <w:marTop w:val="0"/>
          <w:marBottom w:val="0"/>
          <w:divBdr>
            <w:top w:val="none" w:sz="0" w:space="0" w:color="auto"/>
            <w:left w:val="none" w:sz="0" w:space="0" w:color="auto"/>
            <w:bottom w:val="none" w:sz="0" w:space="0" w:color="auto"/>
            <w:right w:val="none" w:sz="0" w:space="0" w:color="auto"/>
          </w:divBdr>
        </w:div>
        <w:div w:id="1754232896">
          <w:marLeft w:val="640"/>
          <w:marRight w:val="0"/>
          <w:marTop w:val="0"/>
          <w:marBottom w:val="0"/>
          <w:divBdr>
            <w:top w:val="none" w:sz="0" w:space="0" w:color="auto"/>
            <w:left w:val="none" w:sz="0" w:space="0" w:color="auto"/>
            <w:bottom w:val="none" w:sz="0" w:space="0" w:color="auto"/>
            <w:right w:val="none" w:sz="0" w:space="0" w:color="auto"/>
          </w:divBdr>
        </w:div>
        <w:div w:id="1622028784">
          <w:marLeft w:val="640"/>
          <w:marRight w:val="0"/>
          <w:marTop w:val="0"/>
          <w:marBottom w:val="0"/>
          <w:divBdr>
            <w:top w:val="none" w:sz="0" w:space="0" w:color="auto"/>
            <w:left w:val="none" w:sz="0" w:space="0" w:color="auto"/>
            <w:bottom w:val="none" w:sz="0" w:space="0" w:color="auto"/>
            <w:right w:val="none" w:sz="0" w:space="0" w:color="auto"/>
          </w:divBdr>
        </w:div>
        <w:div w:id="1617709250">
          <w:marLeft w:val="640"/>
          <w:marRight w:val="0"/>
          <w:marTop w:val="0"/>
          <w:marBottom w:val="0"/>
          <w:divBdr>
            <w:top w:val="none" w:sz="0" w:space="0" w:color="auto"/>
            <w:left w:val="none" w:sz="0" w:space="0" w:color="auto"/>
            <w:bottom w:val="none" w:sz="0" w:space="0" w:color="auto"/>
            <w:right w:val="none" w:sz="0" w:space="0" w:color="auto"/>
          </w:divBdr>
        </w:div>
        <w:div w:id="1203402073">
          <w:marLeft w:val="640"/>
          <w:marRight w:val="0"/>
          <w:marTop w:val="0"/>
          <w:marBottom w:val="0"/>
          <w:divBdr>
            <w:top w:val="none" w:sz="0" w:space="0" w:color="auto"/>
            <w:left w:val="none" w:sz="0" w:space="0" w:color="auto"/>
            <w:bottom w:val="none" w:sz="0" w:space="0" w:color="auto"/>
            <w:right w:val="none" w:sz="0" w:space="0" w:color="auto"/>
          </w:divBdr>
        </w:div>
        <w:div w:id="113912471">
          <w:marLeft w:val="640"/>
          <w:marRight w:val="0"/>
          <w:marTop w:val="0"/>
          <w:marBottom w:val="0"/>
          <w:divBdr>
            <w:top w:val="none" w:sz="0" w:space="0" w:color="auto"/>
            <w:left w:val="none" w:sz="0" w:space="0" w:color="auto"/>
            <w:bottom w:val="none" w:sz="0" w:space="0" w:color="auto"/>
            <w:right w:val="none" w:sz="0" w:space="0" w:color="auto"/>
          </w:divBdr>
        </w:div>
        <w:div w:id="1868789137">
          <w:marLeft w:val="640"/>
          <w:marRight w:val="0"/>
          <w:marTop w:val="0"/>
          <w:marBottom w:val="0"/>
          <w:divBdr>
            <w:top w:val="none" w:sz="0" w:space="0" w:color="auto"/>
            <w:left w:val="none" w:sz="0" w:space="0" w:color="auto"/>
            <w:bottom w:val="none" w:sz="0" w:space="0" w:color="auto"/>
            <w:right w:val="none" w:sz="0" w:space="0" w:color="auto"/>
          </w:divBdr>
        </w:div>
        <w:div w:id="1798062025">
          <w:marLeft w:val="640"/>
          <w:marRight w:val="0"/>
          <w:marTop w:val="0"/>
          <w:marBottom w:val="0"/>
          <w:divBdr>
            <w:top w:val="none" w:sz="0" w:space="0" w:color="auto"/>
            <w:left w:val="none" w:sz="0" w:space="0" w:color="auto"/>
            <w:bottom w:val="none" w:sz="0" w:space="0" w:color="auto"/>
            <w:right w:val="none" w:sz="0" w:space="0" w:color="auto"/>
          </w:divBdr>
        </w:div>
        <w:div w:id="452555913">
          <w:marLeft w:val="640"/>
          <w:marRight w:val="0"/>
          <w:marTop w:val="0"/>
          <w:marBottom w:val="0"/>
          <w:divBdr>
            <w:top w:val="none" w:sz="0" w:space="0" w:color="auto"/>
            <w:left w:val="none" w:sz="0" w:space="0" w:color="auto"/>
            <w:bottom w:val="none" w:sz="0" w:space="0" w:color="auto"/>
            <w:right w:val="none" w:sz="0" w:space="0" w:color="auto"/>
          </w:divBdr>
        </w:div>
        <w:div w:id="1629780228">
          <w:marLeft w:val="640"/>
          <w:marRight w:val="0"/>
          <w:marTop w:val="0"/>
          <w:marBottom w:val="0"/>
          <w:divBdr>
            <w:top w:val="none" w:sz="0" w:space="0" w:color="auto"/>
            <w:left w:val="none" w:sz="0" w:space="0" w:color="auto"/>
            <w:bottom w:val="none" w:sz="0" w:space="0" w:color="auto"/>
            <w:right w:val="none" w:sz="0" w:space="0" w:color="auto"/>
          </w:divBdr>
        </w:div>
        <w:div w:id="800803569">
          <w:marLeft w:val="640"/>
          <w:marRight w:val="0"/>
          <w:marTop w:val="0"/>
          <w:marBottom w:val="0"/>
          <w:divBdr>
            <w:top w:val="none" w:sz="0" w:space="0" w:color="auto"/>
            <w:left w:val="none" w:sz="0" w:space="0" w:color="auto"/>
            <w:bottom w:val="none" w:sz="0" w:space="0" w:color="auto"/>
            <w:right w:val="none" w:sz="0" w:space="0" w:color="auto"/>
          </w:divBdr>
        </w:div>
        <w:div w:id="747767467">
          <w:marLeft w:val="640"/>
          <w:marRight w:val="0"/>
          <w:marTop w:val="0"/>
          <w:marBottom w:val="0"/>
          <w:divBdr>
            <w:top w:val="none" w:sz="0" w:space="0" w:color="auto"/>
            <w:left w:val="none" w:sz="0" w:space="0" w:color="auto"/>
            <w:bottom w:val="none" w:sz="0" w:space="0" w:color="auto"/>
            <w:right w:val="none" w:sz="0" w:space="0" w:color="auto"/>
          </w:divBdr>
        </w:div>
        <w:div w:id="1284077529">
          <w:marLeft w:val="640"/>
          <w:marRight w:val="0"/>
          <w:marTop w:val="0"/>
          <w:marBottom w:val="0"/>
          <w:divBdr>
            <w:top w:val="none" w:sz="0" w:space="0" w:color="auto"/>
            <w:left w:val="none" w:sz="0" w:space="0" w:color="auto"/>
            <w:bottom w:val="none" w:sz="0" w:space="0" w:color="auto"/>
            <w:right w:val="none" w:sz="0" w:space="0" w:color="auto"/>
          </w:divBdr>
        </w:div>
        <w:div w:id="1488522168">
          <w:marLeft w:val="640"/>
          <w:marRight w:val="0"/>
          <w:marTop w:val="0"/>
          <w:marBottom w:val="0"/>
          <w:divBdr>
            <w:top w:val="none" w:sz="0" w:space="0" w:color="auto"/>
            <w:left w:val="none" w:sz="0" w:space="0" w:color="auto"/>
            <w:bottom w:val="none" w:sz="0" w:space="0" w:color="auto"/>
            <w:right w:val="none" w:sz="0" w:space="0" w:color="auto"/>
          </w:divBdr>
        </w:div>
        <w:div w:id="501042346">
          <w:marLeft w:val="640"/>
          <w:marRight w:val="0"/>
          <w:marTop w:val="0"/>
          <w:marBottom w:val="0"/>
          <w:divBdr>
            <w:top w:val="none" w:sz="0" w:space="0" w:color="auto"/>
            <w:left w:val="none" w:sz="0" w:space="0" w:color="auto"/>
            <w:bottom w:val="none" w:sz="0" w:space="0" w:color="auto"/>
            <w:right w:val="none" w:sz="0" w:space="0" w:color="auto"/>
          </w:divBdr>
        </w:div>
        <w:div w:id="756555747">
          <w:marLeft w:val="640"/>
          <w:marRight w:val="0"/>
          <w:marTop w:val="0"/>
          <w:marBottom w:val="0"/>
          <w:divBdr>
            <w:top w:val="none" w:sz="0" w:space="0" w:color="auto"/>
            <w:left w:val="none" w:sz="0" w:space="0" w:color="auto"/>
            <w:bottom w:val="none" w:sz="0" w:space="0" w:color="auto"/>
            <w:right w:val="none" w:sz="0" w:space="0" w:color="auto"/>
          </w:divBdr>
        </w:div>
        <w:div w:id="1684478021">
          <w:marLeft w:val="640"/>
          <w:marRight w:val="0"/>
          <w:marTop w:val="0"/>
          <w:marBottom w:val="0"/>
          <w:divBdr>
            <w:top w:val="none" w:sz="0" w:space="0" w:color="auto"/>
            <w:left w:val="none" w:sz="0" w:space="0" w:color="auto"/>
            <w:bottom w:val="none" w:sz="0" w:space="0" w:color="auto"/>
            <w:right w:val="none" w:sz="0" w:space="0" w:color="auto"/>
          </w:divBdr>
        </w:div>
        <w:div w:id="694770814">
          <w:marLeft w:val="640"/>
          <w:marRight w:val="0"/>
          <w:marTop w:val="0"/>
          <w:marBottom w:val="0"/>
          <w:divBdr>
            <w:top w:val="none" w:sz="0" w:space="0" w:color="auto"/>
            <w:left w:val="none" w:sz="0" w:space="0" w:color="auto"/>
            <w:bottom w:val="none" w:sz="0" w:space="0" w:color="auto"/>
            <w:right w:val="none" w:sz="0" w:space="0" w:color="auto"/>
          </w:divBdr>
        </w:div>
        <w:div w:id="1719939515">
          <w:marLeft w:val="640"/>
          <w:marRight w:val="0"/>
          <w:marTop w:val="0"/>
          <w:marBottom w:val="0"/>
          <w:divBdr>
            <w:top w:val="none" w:sz="0" w:space="0" w:color="auto"/>
            <w:left w:val="none" w:sz="0" w:space="0" w:color="auto"/>
            <w:bottom w:val="none" w:sz="0" w:space="0" w:color="auto"/>
            <w:right w:val="none" w:sz="0" w:space="0" w:color="auto"/>
          </w:divBdr>
        </w:div>
        <w:div w:id="1773742999">
          <w:marLeft w:val="640"/>
          <w:marRight w:val="0"/>
          <w:marTop w:val="0"/>
          <w:marBottom w:val="0"/>
          <w:divBdr>
            <w:top w:val="none" w:sz="0" w:space="0" w:color="auto"/>
            <w:left w:val="none" w:sz="0" w:space="0" w:color="auto"/>
            <w:bottom w:val="none" w:sz="0" w:space="0" w:color="auto"/>
            <w:right w:val="none" w:sz="0" w:space="0" w:color="auto"/>
          </w:divBdr>
        </w:div>
        <w:div w:id="1708026637">
          <w:marLeft w:val="640"/>
          <w:marRight w:val="0"/>
          <w:marTop w:val="0"/>
          <w:marBottom w:val="0"/>
          <w:divBdr>
            <w:top w:val="none" w:sz="0" w:space="0" w:color="auto"/>
            <w:left w:val="none" w:sz="0" w:space="0" w:color="auto"/>
            <w:bottom w:val="none" w:sz="0" w:space="0" w:color="auto"/>
            <w:right w:val="none" w:sz="0" w:space="0" w:color="auto"/>
          </w:divBdr>
        </w:div>
        <w:div w:id="207766298">
          <w:marLeft w:val="640"/>
          <w:marRight w:val="0"/>
          <w:marTop w:val="0"/>
          <w:marBottom w:val="0"/>
          <w:divBdr>
            <w:top w:val="none" w:sz="0" w:space="0" w:color="auto"/>
            <w:left w:val="none" w:sz="0" w:space="0" w:color="auto"/>
            <w:bottom w:val="none" w:sz="0" w:space="0" w:color="auto"/>
            <w:right w:val="none" w:sz="0" w:space="0" w:color="auto"/>
          </w:divBdr>
        </w:div>
        <w:div w:id="1438208703">
          <w:marLeft w:val="640"/>
          <w:marRight w:val="0"/>
          <w:marTop w:val="0"/>
          <w:marBottom w:val="0"/>
          <w:divBdr>
            <w:top w:val="none" w:sz="0" w:space="0" w:color="auto"/>
            <w:left w:val="none" w:sz="0" w:space="0" w:color="auto"/>
            <w:bottom w:val="none" w:sz="0" w:space="0" w:color="auto"/>
            <w:right w:val="none" w:sz="0" w:space="0" w:color="auto"/>
          </w:divBdr>
        </w:div>
        <w:div w:id="82842064">
          <w:marLeft w:val="640"/>
          <w:marRight w:val="0"/>
          <w:marTop w:val="0"/>
          <w:marBottom w:val="0"/>
          <w:divBdr>
            <w:top w:val="none" w:sz="0" w:space="0" w:color="auto"/>
            <w:left w:val="none" w:sz="0" w:space="0" w:color="auto"/>
            <w:bottom w:val="none" w:sz="0" w:space="0" w:color="auto"/>
            <w:right w:val="none" w:sz="0" w:space="0" w:color="auto"/>
          </w:divBdr>
        </w:div>
        <w:div w:id="1965189858">
          <w:marLeft w:val="640"/>
          <w:marRight w:val="0"/>
          <w:marTop w:val="0"/>
          <w:marBottom w:val="0"/>
          <w:divBdr>
            <w:top w:val="none" w:sz="0" w:space="0" w:color="auto"/>
            <w:left w:val="none" w:sz="0" w:space="0" w:color="auto"/>
            <w:bottom w:val="none" w:sz="0" w:space="0" w:color="auto"/>
            <w:right w:val="none" w:sz="0" w:space="0" w:color="auto"/>
          </w:divBdr>
        </w:div>
        <w:div w:id="159733848">
          <w:marLeft w:val="640"/>
          <w:marRight w:val="0"/>
          <w:marTop w:val="0"/>
          <w:marBottom w:val="0"/>
          <w:divBdr>
            <w:top w:val="none" w:sz="0" w:space="0" w:color="auto"/>
            <w:left w:val="none" w:sz="0" w:space="0" w:color="auto"/>
            <w:bottom w:val="none" w:sz="0" w:space="0" w:color="auto"/>
            <w:right w:val="none" w:sz="0" w:space="0" w:color="auto"/>
          </w:divBdr>
        </w:div>
        <w:div w:id="1255357221">
          <w:marLeft w:val="640"/>
          <w:marRight w:val="0"/>
          <w:marTop w:val="0"/>
          <w:marBottom w:val="0"/>
          <w:divBdr>
            <w:top w:val="none" w:sz="0" w:space="0" w:color="auto"/>
            <w:left w:val="none" w:sz="0" w:space="0" w:color="auto"/>
            <w:bottom w:val="none" w:sz="0" w:space="0" w:color="auto"/>
            <w:right w:val="none" w:sz="0" w:space="0" w:color="auto"/>
          </w:divBdr>
        </w:div>
        <w:div w:id="382870826">
          <w:marLeft w:val="640"/>
          <w:marRight w:val="0"/>
          <w:marTop w:val="0"/>
          <w:marBottom w:val="0"/>
          <w:divBdr>
            <w:top w:val="none" w:sz="0" w:space="0" w:color="auto"/>
            <w:left w:val="none" w:sz="0" w:space="0" w:color="auto"/>
            <w:bottom w:val="none" w:sz="0" w:space="0" w:color="auto"/>
            <w:right w:val="none" w:sz="0" w:space="0" w:color="auto"/>
          </w:divBdr>
        </w:div>
        <w:div w:id="1469592546">
          <w:marLeft w:val="640"/>
          <w:marRight w:val="0"/>
          <w:marTop w:val="0"/>
          <w:marBottom w:val="0"/>
          <w:divBdr>
            <w:top w:val="none" w:sz="0" w:space="0" w:color="auto"/>
            <w:left w:val="none" w:sz="0" w:space="0" w:color="auto"/>
            <w:bottom w:val="none" w:sz="0" w:space="0" w:color="auto"/>
            <w:right w:val="none" w:sz="0" w:space="0" w:color="auto"/>
          </w:divBdr>
        </w:div>
        <w:div w:id="23869239">
          <w:marLeft w:val="640"/>
          <w:marRight w:val="0"/>
          <w:marTop w:val="0"/>
          <w:marBottom w:val="0"/>
          <w:divBdr>
            <w:top w:val="none" w:sz="0" w:space="0" w:color="auto"/>
            <w:left w:val="none" w:sz="0" w:space="0" w:color="auto"/>
            <w:bottom w:val="none" w:sz="0" w:space="0" w:color="auto"/>
            <w:right w:val="none" w:sz="0" w:space="0" w:color="auto"/>
          </w:divBdr>
        </w:div>
        <w:div w:id="1134762107">
          <w:marLeft w:val="640"/>
          <w:marRight w:val="0"/>
          <w:marTop w:val="0"/>
          <w:marBottom w:val="0"/>
          <w:divBdr>
            <w:top w:val="none" w:sz="0" w:space="0" w:color="auto"/>
            <w:left w:val="none" w:sz="0" w:space="0" w:color="auto"/>
            <w:bottom w:val="none" w:sz="0" w:space="0" w:color="auto"/>
            <w:right w:val="none" w:sz="0" w:space="0" w:color="auto"/>
          </w:divBdr>
        </w:div>
        <w:div w:id="755832652">
          <w:marLeft w:val="640"/>
          <w:marRight w:val="0"/>
          <w:marTop w:val="0"/>
          <w:marBottom w:val="0"/>
          <w:divBdr>
            <w:top w:val="none" w:sz="0" w:space="0" w:color="auto"/>
            <w:left w:val="none" w:sz="0" w:space="0" w:color="auto"/>
            <w:bottom w:val="none" w:sz="0" w:space="0" w:color="auto"/>
            <w:right w:val="none" w:sz="0" w:space="0" w:color="auto"/>
          </w:divBdr>
        </w:div>
        <w:div w:id="1552423456">
          <w:marLeft w:val="640"/>
          <w:marRight w:val="0"/>
          <w:marTop w:val="0"/>
          <w:marBottom w:val="0"/>
          <w:divBdr>
            <w:top w:val="none" w:sz="0" w:space="0" w:color="auto"/>
            <w:left w:val="none" w:sz="0" w:space="0" w:color="auto"/>
            <w:bottom w:val="none" w:sz="0" w:space="0" w:color="auto"/>
            <w:right w:val="none" w:sz="0" w:space="0" w:color="auto"/>
          </w:divBdr>
        </w:div>
        <w:div w:id="1501657955">
          <w:marLeft w:val="640"/>
          <w:marRight w:val="0"/>
          <w:marTop w:val="0"/>
          <w:marBottom w:val="0"/>
          <w:divBdr>
            <w:top w:val="none" w:sz="0" w:space="0" w:color="auto"/>
            <w:left w:val="none" w:sz="0" w:space="0" w:color="auto"/>
            <w:bottom w:val="none" w:sz="0" w:space="0" w:color="auto"/>
            <w:right w:val="none" w:sz="0" w:space="0" w:color="auto"/>
          </w:divBdr>
        </w:div>
        <w:div w:id="698701997">
          <w:marLeft w:val="640"/>
          <w:marRight w:val="0"/>
          <w:marTop w:val="0"/>
          <w:marBottom w:val="0"/>
          <w:divBdr>
            <w:top w:val="none" w:sz="0" w:space="0" w:color="auto"/>
            <w:left w:val="none" w:sz="0" w:space="0" w:color="auto"/>
            <w:bottom w:val="none" w:sz="0" w:space="0" w:color="auto"/>
            <w:right w:val="none" w:sz="0" w:space="0" w:color="auto"/>
          </w:divBdr>
        </w:div>
        <w:div w:id="258412437">
          <w:marLeft w:val="640"/>
          <w:marRight w:val="0"/>
          <w:marTop w:val="0"/>
          <w:marBottom w:val="0"/>
          <w:divBdr>
            <w:top w:val="none" w:sz="0" w:space="0" w:color="auto"/>
            <w:left w:val="none" w:sz="0" w:space="0" w:color="auto"/>
            <w:bottom w:val="none" w:sz="0" w:space="0" w:color="auto"/>
            <w:right w:val="none" w:sz="0" w:space="0" w:color="auto"/>
          </w:divBdr>
        </w:div>
        <w:div w:id="1130778749">
          <w:marLeft w:val="640"/>
          <w:marRight w:val="0"/>
          <w:marTop w:val="0"/>
          <w:marBottom w:val="0"/>
          <w:divBdr>
            <w:top w:val="none" w:sz="0" w:space="0" w:color="auto"/>
            <w:left w:val="none" w:sz="0" w:space="0" w:color="auto"/>
            <w:bottom w:val="none" w:sz="0" w:space="0" w:color="auto"/>
            <w:right w:val="none" w:sz="0" w:space="0" w:color="auto"/>
          </w:divBdr>
        </w:div>
        <w:div w:id="1795515009">
          <w:marLeft w:val="640"/>
          <w:marRight w:val="0"/>
          <w:marTop w:val="0"/>
          <w:marBottom w:val="0"/>
          <w:divBdr>
            <w:top w:val="none" w:sz="0" w:space="0" w:color="auto"/>
            <w:left w:val="none" w:sz="0" w:space="0" w:color="auto"/>
            <w:bottom w:val="none" w:sz="0" w:space="0" w:color="auto"/>
            <w:right w:val="none" w:sz="0" w:space="0" w:color="auto"/>
          </w:divBdr>
        </w:div>
        <w:div w:id="116802025">
          <w:marLeft w:val="640"/>
          <w:marRight w:val="0"/>
          <w:marTop w:val="0"/>
          <w:marBottom w:val="0"/>
          <w:divBdr>
            <w:top w:val="none" w:sz="0" w:space="0" w:color="auto"/>
            <w:left w:val="none" w:sz="0" w:space="0" w:color="auto"/>
            <w:bottom w:val="none" w:sz="0" w:space="0" w:color="auto"/>
            <w:right w:val="none" w:sz="0" w:space="0" w:color="auto"/>
          </w:divBdr>
        </w:div>
        <w:div w:id="729042336">
          <w:marLeft w:val="640"/>
          <w:marRight w:val="0"/>
          <w:marTop w:val="0"/>
          <w:marBottom w:val="0"/>
          <w:divBdr>
            <w:top w:val="none" w:sz="0" w:space="0" w:color="auto"/>
            <w:left w:val="none" w:sz="0" w:space="0" w:color="auto"/>
            <w:bottom w:val="none" w:sz="0" w:space="0" w:color="auto"/>
            <w:right w:val="none" w:sz="0" w:space="0" w:color="auto"/>
          </w:divBdr>
        </w:div>
        <w:div w:id="532113013">
          <w:marLeft w:val="640"/>
          <w:marRight w:val="0"/>
          <w:marTop w:val="0"/>
          <w:marBottom w:val="0"/>
          <w:divBdr>
            <w:top w:val="none" w:sz="0" w:space="0" w:color="auto"/>
            <w:left w:val="none" w:sz="0" w:space="0" w:color="auto"/>
            <w:bottom w:val="none" w:sz="0" w:space="0" w:color="auto"/>
            <w:right w:val="none" w:sz="0" w:space="0" w:color="auto"/>
          </w:divBdr>
        </w:div>
        <w:div w:id="919800802">
          <w:marLeft w:val="640"/>
          <w:marRight w:val="0"/>
          <w:marTop w:val="0"/>
          <w:marBottom w:val="0"/>
          <w:divBdr>
            <w:top w:val="none" w:sz="0" w:space="0" w:color="auto"/>
            <w:left w:val="none" w:sz="0" w:space="0" w:color="auto"/>
            <w:bottom w:val="none" w:sz="0" w:space="0" w:color="auto"/>
            <w:right w:val="none" w:sz="0" w:space="0" w:color="auto"/>
          </w:divBdr>
        </w:div>
        <w:div w:id="1467237096">
          <w:marLeft w:val="640"/>
          <w:marRight w:val="0"/>
          <w:marTop w:val="0"/>
          <w:marBottom w:val="0"/>
          <w:divBdr>
            <w:top w:val="none" w:sz="0" w:space="0" w:color="auto"/>
            <w:left w:val="none" w:sz="0" w:space="0" w:color="auto"/>
            <w:bottom w:val="none" w:sz="0" w:space="0" w:color="auto"/>
            <w:right w:val="none" w:sz="0" w:space="0" w:color="auto"/>
          </w:divBdr>
        </w:div>
        <w:div w:id="1497307602">
          <w:marLeft w:val="640"/>
          <w:marRight w:val="0"/>
          <w:marTop w:val="0"/>
          <w:marBottom w:val="0"/>
          <w:divBdr>
            <w:top w:val="none" w:sz="0" w:space="0" w:color="auto"/>
            <w:left w:val="none" w:sz="0" w:space="0" w:color="auto"/>
            <w:bottom w:val="none" w:sz="0" w:space="0" w:color="auto"/>
            <w:right w:val="none" w:sz="0" w:space="0" w:color="auto"/>
          </w:divBdr>
        </w:div>
        <w:div w:id="532378760">
          <w:marLeft w:val="640"/>
          <w:marRight w:val="0"/>
          <w:marTop w:val="0"/>
          <w:marBottom w:val="0"/>
          <w:divBdr>
            <w:top w:val="none" w:sz="0" w:space="0" w:color="auto"/>
            <w:left w:val="none" w:sz="0" w:space="0" w:color="auto"/>
            <w:bottom w:val="none" w:sz="0" w:space="0" w:color="auto"/>
            <w:right w:val="none" w:sz="0" w:space="0" w:color="auto"/>
          </w:divBdr>
        </w:div>
        <w:div w:id="841892278">
          <w:marLeft w:val="640"/>
          <w:marRight w:val="0"/>
          <w:marTop w:val="0"/>
          <w:marBottom w:val="0"/>
          <w:divBdr>
            <w:top w:val="none" w:sz="0" w:space="0" w:color="auto"/>
            <w:left w:val="none" w:sz="0" w:space="0" w:color="auto"/>
            <w:bottom w:val="none" w:sz="0" w:space="0" w:color="auto"/>
            <w:right w:val="none" w:sz="0" w:space="0" w:color="auto"/>
          </w:divBdr>
        </w:div>
        <w:div w:id="2081246909">
          <w:marLeft w:val="640"/>
          <w:marRight w:val="0"/>
          <w:marTop w:val="0"/>
          <w:marBottom w:val="0"/>
          <w:divBdr>
            <w:top w:val="none" w:sz="0" w:space="0" w:color="auto"/>
            <w:left w:val="none" w:sz="0" w:space="0" w:color="auto"/>
            <w:bottom w:val="none" w:sz="0" w:space="0" w:color="auto"/>
            <w:right w:val="none" w:sz="0" w:space="0" w:color="auto"/>
          </w:divBdr>
        </w:div>
        <w:div w:id="1196698067">
          <w:marLeft w:val="640"/>
          <w:marRight w:val="0"/>
          <w:marTop w:val="0"/>
          <w:marBottom w:val="0"/>
          <w:divBdr>
            <w:top w:val="none" w:sz="0" w:space="0" w:color="auto"/>
            <w:left w:val="none" w:sz="0" w:space="0" w:color="auto"/>
            <w:bottom w:val="none" w:sz="0" w:space="0" w:color="auto"/>
            <w:right w:val="none" w:sz="0" w:space="0" w:color="auto"/>
          </w:divBdr>
        </w:div>
        <w:div w:id="711350558">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3EC5A4-2D23-AC46-8C5C-56D815688179}">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60ef505b-6239-48ce-9af3-d18c9c3c665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&quot;,&quot;citationItems&quot;:[{&quot;id&quot;:&quot;78922473-94c6-330a-8422-47390acb72d1&quot;,&quot;itemData&quot;:{&quot;type&quot;:&quot;article-journal&quot;,&quot;id&quot;:&quot;78922473-94c6-330a-8422-47390acb72d1&quot;,&quot;title&quot;:&quot;Does combined levodopa and bromocriptine therapy in Parkinson's disease prevent late motor complications?&quot;,&quot;author&quot;:[{&quot;family&quot;:&quot;Alarcón&quot;,&quot;given&quot;:&quot;F.&quot;,&quot;parse-names&quot;:false,&quot;dropping-particle&quot;:&quot;&quot;,&quot;non-dropping-particle&quot;:&quot;&quot;},{&quot;family&quot;:&quot;Cevallos&quot;,&quot;given&quot;:&quot;N.&quot;,&quot;parse-names&quot;:false,&quot;dropping-particle&quot;:&quot;&quot;,&quot;non-dropping-particle&quot;:&quot;&quot;},{&quot;family&quot;:&quot;Lees&quot;,&quot;given&quot;:&quot;A. J.&quot;,&quot;parse-names&quot;:false,&quot;dropping-particle&quot;:&quot;&quot;,&quot;non-dropping-particle&quot;:&quot;&quot;}],&quot;container-title&quot;:&quot;European journal of neurology&quot;,&quot;container-title-short&quot;:&quot;Eur J Neurol&quot;,&quot;accessed&quot;:{&quot;date-parts&quot;:[[2023,10,23]]},&quot;DOI&quot;:&quot;10.1046/J.1468-1331.1998.530255.X&quot;,&quot;ISSN&quot;:&quot;1468-1331&quot;,&quot;PMID&quot;:&quot;10210840&quot;,&quot;URL&quot;:&quot;https://pubmed.ncbi.nlm.nih.gov/10210840/&quot;,&quot;issued&quot;:{&quot;date-parts&quot;:[[1998]]},&quot;page&quot;:&quot;255-263&quot;,&quot;abstract&quot;:&quot;Levodopa-carbidopa (LD) in low dosages adequately controls symptoms in most patients with Parkinson's disease and delays the appearance of fluctuations and dyskinesias. It has been suggested that early combination therapy with bromocriptine and levodopa delays or prevents the onset of late treatment complication associated with LD monotherapy in Parkinson's disease. We have conducted this study to assess the possible benefit of combined therapy compared with levodopa monotherapy. Seventy-eight previously untreated patients with Parkinson's disease were recruited over a period of 54 months and randomly allocated to either a levodopa-carbidopa (LD) Group or a levodopa-carbidopa in combination with low-dose bromocriptine (LD-Br) Group. The appearance of motor complications determined the end point of the study. We gradually increased the doses of bromocriptine (2.5-15 mg/d) or levodopa (125-500 mg/d) until the maximum 'on' time was reached. In six patients, the doses of levodopa had to be increased up to the optimal dose (625-1000 mg/day). In the last evaluation the on-time and parkinsonian disability were similar in both treatment groups. We did not find statistically significant differences in the frequency of motor complications when comparing the two groups of treatment. Our study suggests that early combination of levodopa and bromocriptine does not confer any clinical benefit over levodopa alone in treating early Parkinson's disease, nor will it influence the evolution of the disease.&quot;,&quot;publisher&quot;:&quot;Eur J Neurol&quot;,&quot;issue&quot;:&quot;3&quot;,&quot;volume&quot;:&quot;5&quot;},&quot;isTemporary&quot;:false}]},{&quot;citationID&quot;:&quot;MENDELEY_CITATION_76c818e4-cf2f-4a32-a21b-4c18d6426ed3&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&quot;,&quot;citationItems&quot;:[{&quot;id&quot;:&quot;3f0df246-5675-3226-8e16-6d7a1638eae6&quot;,&quot;itemData&quot;:{&quot;type&quot;:&quot;article-journal&quot;,&quot;id&quot;:&quot;3f0df246-5675-3226-8e16-6d7a1638eae6&quot;,&quot;title&quot;:&quot;Five-year follow-up of early lisuride and levodopa combination therapy versus levodopa monotherapy in de novo Parkinson's disease. The French Lisuride Study Group&quot;,&quot;author&quot;:[{&quot;family&quot;:&quot;Allain&quot;,&quot;given&quot;:&quot;H.&quot;,&quot;parse-names&quot;:false,&quot;dropping-particle&quot;:&quot;&quot;,&quot;non-dropping-particle&quot;:&quot;&quot;},{&quot;family&quot;:&quot;Destée&quot;,&quot;given&quot;:&quot;A.&quot;,&quot;parse-names&quot;:false,&quot;dropping-particle&quot;:&quot;&quot;,&quot;non-dropping-particle&quot;:&quot;&quot;},{&quot;family&quot;:&quot;Petit&quot;,&quot;given&quot;:&quot;H.&quot;,&quot;parse-names&quot;:false,&quot;dropping-particle&quot;:&quot;&quot;,&quot;non-dropping-particle&quot;:&quot;&quot;},{&quot;family&quot;:&quot;Patay&quot;,&quot;given&quot;:&quot;M.&quot;,&quot;parse-names&quot;:false,&quot;dropping-particle&quot;:&quot;&quot;,&quot;non-dropping-particle&quot;:&quot;&quot;},{&quot;family&quot;:&quot;Schück&quot;,&quot;given&quot;:&quot;S.&quot;,&quot;parse-names&quot;:false,&quot;dropping-particle&quot;:&quot;&quot;,&quot;non-dropping-particle&quot;:&quot;&quot;},{&quot;family&quot;:&quot;Bentué-Ferrer&quot;,&quot;given&quot;:&quot;D.&quot;,&quot;parse-names&quot;:false,&quot;dropping-particle&quot;:&quot;&quot;,&quot;non-dropping-particle&quot;:&quot;&quot;},{&quot;family&quot;:&quot;Cavorzin&quot;,&quot;given&quot;:&quot;P.&quot;,&quot;parse-names&quot;:false,&quot;dropping-particle&quot;:&quot;&quot;,&quot;non-dropping-particle&quot;:&quot;Le&quot;}],&quot;container-title&quot;:&quot;European neurology&quot;,&quot;container-title-short&quot;:&quot;Eur Neurol&quot;,&quot;accessed&quot;:{&quot;date-parts&quot;:[[2023,10,23]]},&quot;DOI&quot;:&quot;10.1159/000008188&quot;,&quot;ISSN&quot;:&quot;0014-3022&quot;,&quot;PMID&quot;:&quot;10894991&quot;,&quot;URL&quot;:&quot;https://pubmed.ncbi.nlm.nih.gov/10894991/&quot;,&quot;issued&quot;:{&quot;date-parts&quot;:[[2000]]},&quot;page&quot;:&quot;22-30&quot;,&quot;abstract&quot;:&quot;The value of an early initial coadministration of levodopa (L-dopa) and lisuride in Parkinson's disease was the main goal of the present study. Eighty-two patients with recently diagnosed idiopathic Parkinson's disease were randomized into two groups for treatment with L-dopa alone or L-dopa + lisuride. The trial was double-blinded for the first year and open for the following 4 years. Selegiline (10 mg/day b.i.d.) was added in both groups at the end of the first year. Outcome measures were evolution of L-dopa dosage and Unified Parkinson's Disease Rating Scale scores and subscores, and incidence of motor complications. The dropout rate was higher in the L-dopa group (63.4%) than in the combination group. Motor improvement was better (p &lt; 0.01) in the L-dopa + lisuride group. Expected motor complications were rare, moderate and equivalent in the two groups despite a difference in L- dopa dosage (446.7 vs. 387.5 mg/day). Long-term follow-up demonstrated the L- dopa-sparing effect of lisuride (average 1 mg/day), the beneficial effect of early combination therapy on motor status and the paucity of motor complications in both groups. Copyright (C) 2000 S. Karger AG, Basel.&quot;,&quot;publisher&quot;:&quot;Eur Neurol&quot;,&quot;issue&quot;:&quot;1&quot;,&quot;volume&quot;:&quot;44&quot;},&quot;isTemporary&quot;:false}]},{&quot;citationID&quot;:&quot;MENDELEY_CITATION_046a637e-08db-4199-b596-eea3531ed54d&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&quot;,&quot;citationItems&quot;:[{&quot;id&quot;:&quot;0fdd89ab-dad9-35ee-a6a9-7aa0dde2ebbf&quot;,&quot;itemData&quot;:{&quot;type&quot;:&quot;article-journal&quot;,&quot;id&quot;:&quot;0fdd89ab-dad9-35ee-a6a9-7aa0dde2ebbf&quot;,&quot;title&quot;:&quot;Progression of motor impairment and disability in Parkinson disease: a population-based study&quot;,&quot;author&quot;:[{&quot;family&quot;:&quot;Alves&quot;,&quot;given&quot;:&quot;Guido&quot;,&quot;parse-names&quot;:false,&quot;dropping-particle&quot;:&quot;&quot;,&quot;non-dropping-particle&quot;:&quot;&quot;},{&quot;family&quot;:&quot;Wentzel-Larsen&quot;,&quot;given&quot;:&quot;Tore&quot;,&quot;parse-names&quot;:false,&quot;dropping-particle&quot;:&quot;&quot;,&quot;non-dropping-particle&quot;:&quot;&quot;},{&quot;family&quot;:&quot;Aarsland&quot;,&quot;given&quot;:&quot;Dag&quot;,&quot;parse-names&quot;:false,&quot;dropping-particle&quot;:&quot;&quot;,&quot;non-dropping-particle&quot;:&quot;&quot;},{&quot;family&quot;:&quot;Larsen&quot;,&quot;given&quot;:&quot;Jan Petter&quot;,&quot;parse-names&quot;:false,&quot;dropping-particle&quot;:&quot;&quot;,&quot;non-dropping-particle&quot;:&quot;&quot;}],&quot;container-title&quot;:&quot;Neurology&quot;,&quot;container-title-short&quot;:&quot;Neurology&quot;,&quot;accessed&quot;:{&quot;date-parts&quot;:[[2023,10,23]]},&quot;DOI&quot;:&quot;10.1212/01.WNL.0000183359.50822.F2&quot;,&quot;ISSN&quot;:&quot;1526-632X&quot;,&quot;PMID&quot;:&quot;16275832&quot;,&quot;URL&quot;:&quot;https://pubmed.ncbi.nlm.nih.gov/16275832/&quot;,&quot;issued&quot;:{&quot;date-parts&quot;:[[2005,11,8]]},&quot;page&quot;:&quot;1436-1441&quot;,&quot;abstract&quot;:&quot;Objective: To investigate risk factors and the rate of progression of motor symptoms and disability in a population-based cohort of patients with Parkinson disease (PD). Methods: In all, 232 patients with PD, derived from a community-based prevalence study, were followed prospectively over an 8-year period. Follow-up examinations were done 4 and 8 years after baseline, and 144 patients participated in at least one follow-up examination. Information on motor function and disability was obtained using the Unified Parkinson Disease Rating Scale (UPDRS), the Hoehn and Yahr staging, and the Schwab and England score. Population-averaged logistic regression models were used to describe annual disease progression and to analyze the influence of potential risk factors on functional decline. Results: We found a similar mean annual decline in the UPDRS motor score and the Hoehn and Yahr staging of 3.1% and 3.2%, respectively. Also the UPDRS Activity of Daily Living (ADL) score and the Schwab and England scale changed similarly, with 3.5% and 3.6% per year, respectively. Age, age at onset, disease duration, and excessive daytime somnolence at baseline were strong and independent predictors of greater impairment in motor function and disability. Cognitive impairment at baseline predicted higher disability and higher Hoehn and Yahr scores. Time by age-at-onset interactions were found for the UPDRS motor score and the Hoehn and Yahr staging. Conclusions: Motor function and disability worsened significantly with time, and to a similar extent. Age, age at onset and disease duration, as well as symptoms thought to be due to involvement of non-dopaminergic brain structures, are predictors of more impaired motor function and disability. However, age at disease onset was the main predictor of motor decline in our cohort, indicating a slower and more restricted pathologic disease process in patients with young-onset PD. Copyright © 2005 by AAN Enterprises, Inc.&quot;,&quot;publisher&quot;:&quot;Neurology&quot;,&quot;issue&quot;:&quot;9&quot;,&quot;volume&quot;:&quot;65&quot;},&quot;isTemporary&quot;:false}]},{&quot;citationID&quot;:&quot;MENDELEY_CITATION_8191d764-479d-4970-9e9a-3119b9a9e9b6&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&quot;,&quot;citationItems&quot;:[{&quot;id&quot;:&quot;dfaa50ea-f698-3c00-b44c-faf4801304ce&quot;,&quot;itemData&quot;:{&quot;type&quot;:&quot;article-journal&quot;,&quot;id&quot;:&quot;dfaa50ea-f698-3c00-b44c-faf4801304ce&quot;,&quot;title&quot;:&quot;The progression of non-motor symptoms in Parkinson's disease and their contribution to motor disability and quality of life&quot;,&quot;author&quot;:[{&quot;family&quot;:&quot;Antonini&quot;,&quot;given&quot;:&quot;Angelo&quot;,&quot;parse-names&quot;:false,&quot;dropping-particle&quot;:&quot;&quot;,&quot;non-dropping-particle&quot;:&quot;&quot;},{&quot;family&quot;:&quot;Barone&quot;,&quot;given&quot;:&quot;Paolo&quot;,&quot;parse-names&quot;:false,&quot;dropping-particle&quot;:&quot;&quot;,&quot;non-dropping-particle&quot;:&quot;&quot;},{&quot;family&quot;:&quot;Marconi&quot;,&quot;given&quot;:&quot;Roberto&quot;,&quot;parse-names&quot;:false,&quot;dropping-particle&quot;:&quot;&quot;,&quot;non-dropping-particle&quot;:&quot;&quot;},{&quot;family&quot;:&quot;Morgante&quot;,&quot;given&quot;:&quot;Letterio&quot;,&quot;parse-names&quot;:false,&quot;dropping-particle&quot;:&quot;&quot;,&quot;non-dropping-particle&quot;:&quot;&quot;},{&quot;family&quot;:&quot;Zappulla&quot;,&quot;given&quot;:&quot;Salvatore&quot;,&quot;parse-names&quot;:false,&quot;dropping-particle&quot;:&quot;&quot;,&quot;non-dropping-particle&quot;:&quot;&quot;},{&quot;family&quot;:&quot;Pontieri&quot;,&quot;given&quot;:&quot;Francesco Ernesto&quot;,&quot;parse-names&quot;:false,&quot;dropping-particle&quot;:&quot;&quot;,&quot;non-dropping-particle&quot;:&quot;&quot;},{&quot;family&quot;:&quot;Ramat&quot;,&quot;given&quot;:&quot;Silvia&quot;,&quot;parse-names&quot;:false,&quot;dropping-particle&quot;:&quot;&quot;,&quot;non-dropping-particle&quot;:&quot;&quot;},{&quot;family&quot;:&quot;Ceravolo&quot;,&quot;given&quot;:&quot;Maria Gabriella&quot;,&quot;parse-names&quot;:false,&quot;dropping-particle&quot;:&quot;&quot;,&quot;non-dropping-particle&quot;:&quot;&quot;},{&quot;family&quot;:&quot;Meco&quot;,&quot;given&quot;:&quot;Giuseppe&quot;,&quot;parse-names&quot;:false,&quot;dropping-particle&quot;:&quot;&quot;,&quot;non-dropping-particle&quot;:&quot;&quot;},{&quot;family&quot;:&quot;Cicarelli&quot;,&quot;given&quot;:&quot;Giulio&quot;,&quot;parse-names&quot;:false,&quot;dropping-particle&quot;:&quot;&quot;,&quot;non-dropping-particle&quot;:&quot;&quot;},{&quot;family&quot;:&quot;Pederzoli&quot;,&quot;given&quot;:&quot;Massimo&quot;,&quot;parse-names&quot;:false,&quot;dropping-particle&quot;:&quot;&quot;,&quot;non-dropping-particle&quot;:&quot;&quot;},{&quot;family&quot;:&quot;Manfredi&quot;,&quot;given&quot;:&quot;Michela&quot;,&quot;parse-names&quot;:false,&quot;dropping-particle&quot;:&quot;&quot;,&quot;non-dropping-particle&quot;:&quot;&quot;},{&quot;family&quot;:&quot;Ceravolo&quot;,&quot;given&quot;:&quot;Roberto&quot;,&quot;parse-names&quot;:false,&quot;dropping-particle&quot;:&quot;&quot;,&quot;non-dropping-particle&quot;:&quot;&quot;},{&quot;family&quot;:&quot;Mucchiut&quot;,&quot;given&quot;:&quot;Marco&quot;,&quot;parse-names&quot;:false,&quot;dropping-particle&quot;:&quot;&quot;,&quot;non-dropping-particle&quot;:&quot;&quot;},{&quot;family&quot;:&quot;Volpe&quot;,&quot;given&quot;:&quot;Giampiero&quot;,&quot;parse-names&quot;:false,&quot;dropping-particle&quot;:&quot;&quot;,&quot;non-dropping-particle&quot;:&quot;&quot;},{&quot;family&quot;:&quot;Abbruzzese&quot;,&quot;given&quot;:&quot;Giovanni&quot;,&quot;parse-names&quot;:false,&quot;dropping-particle&quot;:&quot;&quot;,&quot;non-dropping-particle&quot;:&quot;&quot;},{&quot;family&quot;:&quot;Bottacchi&quot;,&quot;given&quot;:&quot;Edo&quot;,&quot;parse-names&quot;:false,&quot;dropping-particle&quot;:&quot;&quot;,&quot;non-dropping-particle&quot;:&quot;&quot;},{&quot;family&quot;:&quot;Bartolomei&quot;,&quot;given&quot;:&quot;Luigi&quot;,&quot;parse-names&quot;:false,&quot;dropping-particle&quot;:&quot;&quot;,&quot;non-dropping-particle&quot;:&quot;&quot;},{&quot;family&quot;:&quot;Ciacci&quot;,&quot;given&quot;:&quot;Giuseppe&quot;,&quot;parse-names&quot;:false,&quot;dropping-particle&quot;:&quot;&quot;,&quot;non-dropping-particle&quot;:&quot;&quot;},{&quot;family&quot;:&quot;Cannas&quot;,&quot;given&quot;:&quot;Antonino&quot;,&quot;parse-names&quot;:false,&quot;dropping-particle&quot;:&quot;&quot;,&quot;non-dropping-particle&quot;:&quot;&quot;},{&quot;family&quot;:&quot;Randisi&quot;,&quot;given&quot;:&quot;Maria Giovanna&quot;,&quot;parse-names&quot;:false,&quot;dropping-particle&quot;:&quot;&quot;,&quot;non-dropping-particle&quot;:&quot;&quot;},{&quot;family&quot;:&quot;Petrone&quot;,&quot;given&quot;:&quot;Alfredo&quot;,&quot;parse-names&quot;:false,&quot;dropping-particle&quot;:&quot;&quot;,&quot;non-dropping-particle&quot;:&quot;&quot;},{&quot;family&quot;:&quot;Baratti&quot;,&quot;given&quot;:&quot;Mario&quot;,&quot;parse-names&quot;:false,&quot;dropping-particle&quot;:&quot;&quot;,&quot;non-dropping-particle&quot;:&quot;&quot;},{&quot;family&quot;:&quot;Toni&quot;,&quot;given&quot;:&quot;Vincenzo&quot;,&quot;parse-names&quot;:false,&quot;dropping-particle&quot;:&quot;&quot;,&quot;non-dropping-particle&quot;:&quot;&quot;},{&quot;family&quot;:&quot;Cossu&quot;,&quot;given&quot;:&quot;Giovanni&quot;,&quot;parse-names&quot;:false,&quot;dropping-particle&quot;:&quot;&quot;,&quot;non-dropping-particle&quot;:&quot;&quot;},{&quot;family&quot;:&quot;Dotto&quot;,&quot;given&quot;:&quot;Paolo&quot;,&quot;parse-names&quot;:false,&quot;dropping-particle&quot;:&quot;&quot;,&quot;non-dropping-particle&quot;:&quot;Del&quot;},{&quot;family&quot;:&quot;Bentivoglio&quot;,&quot;given&quot;:&quot;Anna Rita&quot;,&quot;parse-names&quot;:false,&quot;dropping-particle&quot;:&quot;&quot;,&quot;non-dropping-particle&quot;:&quot;&quot;},{&quot;family&quot;:&quot;Abrignani&quot;,&quot;given&quot;:&quot;Michele&quot;,&quot;parse-names&quot;:false,&quot;dropping-particle&quot;:&quot;&quot;,&quot;non-dropping-particle&quot;:&quot;&quot;},{&quot;family&quot;:&quot;Scala&quot;,&quot;given&quot;:&quot;Rossana&quot;,&quot;parse-names&quot;:false,&quot;dropping-particle&quot;:&quot;&quot;,&quot;non-dropping-particle&quot;:&quot;&quot;},{&quot;family&quot;:&quot;Pennisi&quot;,&quot;given&quot;:&quot;Franco&quot;,&quot;parse-names&quot;:false,&quot;dropping-particle&quot;:&quot;&quot;,&quot;non-dropping-particle&quot;:&quot;&quot;},{&quot;family&quot;:&quot;Quatrale&quot;,&quot;given&quot;:&quot;Rocco&quot;,&quot;parse-names&quot;:false,&quot;dropping-particle&quot;:&quot;&quot;,&quot;non-dropping-particle&quot;:&quot;&quot;},{&quot;family&quot;:&quot;Gaglio&quot;,&quot;given&quot;:&quot;Rosa Maria&quot;,&quot;parse-names&quot;:false,&quot;dropping-particle&quot;:&quot;&quot;,&quot;non-dropping-particle&quot;:&quot;&quot;},{&quot;family&quot;:&quot;Nicoletti&quot;,&quot;given&quot;:&quot;Alessandra&quot;,&quot;parse-names&quot;:false,&quot;dropping-particle&quot;:&quot;&quot;,&quot;non-dropping-particle&quot;:&quot;&quot;},{&quot;family&quot;:&quot;Perini&quot;,&quot;given&quot;:&quot;Michele&quot;,&quot;parse-names&quot;:false,&quot;dropping-particle&quot;:&quot;&quot;,&quot;non-dropping-particle&quot;:&quot;&quot;},{&quot;family&quot;:&quot;Avarello&quot;,&quot;given&quot;:&quot;Tania&quot;,&quot;parse-names&quot;:false,&quot;dropping-particle&quot;:&quot;&quot;,&quot;non-dropping-particle&quot;:&quot;&quot;},{&quot;family&quot;:&quot;Pisani&quot;,&quot;given&quot;:&quot;Antonio&quot;,&quot;parse-names&quot;:false,&quot;dropping-particle&quot;:&quot;&quot;,&quot;non-dropping-particle&quot;:&quot;&quot;},{&quot;family&quot;:&quot;Scaglioni&quot;,&quot;given&quot;:&quot;Augusto&quot;,&quot;parse-names&quot;:false,&quot;dropping-particle&quot;:&quot;&quot;,&quot;non-dropping-particle&quot;:&quot;&quot;},{&quot;family&quot;:&quot;Martinelli&quot;,&quot;given&quot;:&quot;Paolo Emilio&quot;,&quot;parse-names&quot;:false,&quot;dropping-particle&quot;:&quot;&quot;,&quot;non-dropping-particle&quot;:&quot;&quot;},{&quot;family&quot;:&quot;Iemolo&quot;,&quot;given&quot;:&quot;Francesco&quot;,&quot;parse-names&quot;:false,&quot;dropping-particle&quot;:&quot;&quot;,&quot;non-dropping-particle&quot;:&quot;&quot;},{&quot;family&quot;:&quot;Ferigo&quot;,&quot;given&quot;:&quot;Laura&quot;,&quot;parse-names&quot;:false,&quot;dropping-particle&quot;:&quot;&quot;,&quot;non-dropping-particle&quot;:&quot;&quot;},{&quot;family&quot;:&quot;Simone&quot;,&quot;given&quot;:&quot;Pasqualino&quot;,&quot;parse-names&quot;:false,&quot;dropping-particle&quot;:&quot;&quot;,&quot;non-dropping-particle&quot;:&quot;&quot;},{&quot;family&quot;:&quot;Soliveri&quot;,&quot;given&quot;:&quot;Paola&quot;,&quot;parse-names&quot;:false,&quot;dropping-particle&quot;:&quot;&quot;,&quot;non-dropping-particle&quot;:&quot;&quot;},{&quot;family&quot;:&quot;Troianiello&quot;,&quot;given&quot;:&quot;Biagio&quot;,&quot;parse-names&quot;:false,&quot;dropping-particle&quot;:&quot;&quot;,&quot;non-dropping-particle&quot;:&quot;&quot;},{&quot;family&quot;:&quot;Consoli&quot;,&quot;given&quot;:&quot;Domenico&quot;,&quot;parse-names&quot;:false,&quot;dropping-particle&quot;:&quot;&quot;,&quot;non-dropping-particle&quot;:&quot;&quot;},{&quot;family&quot;:&quot;Mauro&quot;,&quot;given&quot;:&quot;Alessandro&quot;,&quot;parse-names&quot;:false,&quot;dropping-particle&quot;:&quot;&quot;,&quot;non-dropping-particle&quot;:&quot;&quot;},{&quot;family&quot;:&quot;Lopiano&quot;,&quot;given&quot;:&quot;Leonardo&quot;,&quot;parse-names&quot;:false,&quot;dropping-particle&quot;:&quot;&quot;,&quot;non-dropping-particle&quot;:&quot;&quot;},{&quot;family&quot;:&quot;Nastasi&quot;,&quot;given&quot;:&quot;Giuseppe&quot;,&quot;parse-names&quot;:false,&quot;dropping-particle&quot;:&quot;&quot;,&quot;non-dropping-particle&quot;:&quot;&quot;},{&quot;family&quot;:&quot;Colosimo&quot;,&quot;given&quot;:&quot;Carlo&quot;,&quot;parse-names&quot;:false,&quot;dropping-particle&quot;:&quot;&quot;,&quot;non-dropping-particle&quot;:&quot;&quot;}],&quot;container-title&quot;:&quot;Journal of neurology&quot;,&quot;container-title-short&quot;:&quot;J Neurol&quot;,&quot;accessed&quot;:{&quot;date-parts&quot;:[[2023,10,23]]},&quot;DOI&quot;:&quot;10.1007/S00415-012-6557-8&quot;,&quot;ISSN&quot;:&quot;1432-1459&quot;,&quot;PMID&quot;:&quot;22711157&quot;,&quot;URL&quot;:&quot;https://pubmed.ncbi.nlm.nih.gov/22711157/&quot;,&quot;issued&quot;:{&quot;date-parts&quot;:[[2012,12]]},&quot;page&quot;:&quot;2621-2631&quot;,&quot;abstract&quot;:&quot;Non-motor symptoms are gaining relevance in Parkinson's disease (PD) management but little is known about their progression and contribution to deterioration of quality of life. We followed prospectively 707 PD patients (62 % males) for 2 years. We assessed non-motor symptoms referred to 12 different domains, each including 1-10 specific symptoms, as well as motor state (UPDRS), general cognition, and life quality. Hoehn &amp; Yahr (H&amp;Y) stage was used to categorize patient status (I-II mild; III moderate; IV-V severe). We found that individual nonmotor symptoms had variable evolution over the 2-year follow-up with sleep, gastrointestinal, attention/memory and skin disturbances (hyperhidrosis and seborrhea) becoming more prevalent and psychiatric, cardiovascular and respiratory disorders becoming less prevalent. Development of symptoms in the cardiovascular, apathy, urinary, psychiatric, and fatigue domains was associated with significant life-quality worsening (p&lt;0.0045, alpha with Bonferroni correction). During the observation period, 123 patients (17 %) worsened clinically while 584 were rated as stable. There was a fivefold greater increase in UPDRS motor score in worse compared with stable patients over 24 months (p&lt;0.0001 vs. baseline both in stable and worse group). The total number of reported non-motor symptoms increased over 24 months in patients with motor worsening compared to stable ones (p&lt;0.001). Thirtynine patients died (3.4 % of patients evaluable at baseline) with mean age at death of 74 years. Deceased patients were older, had significantly higher H&amp;Y stage and motor score, and reported a greater number of non-motor symptoms at baseline. In conclusion, overall non-motor symptom progression does not follow motor deterioration, is symptomspecific, and only development of specific domains negatively impacts quality of life. These results have consequences for drug studies targeting non-motor features. © Springer-Verlag 2012.&quot;,&quot;publisher&quot;:&quot;J Neurol&quot;,&quot;issue&quot;:&quot;12&quot;,&quot;volume&quot;:&quot;259&quot;},&quot;isTemporary&quot;:false}]},{&quot;citationID&quot;:&quot;MENDELEY_CITATION_777aa99b-805a-49a2-bdd1-914d152695d3&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&quot;,&quot;citationItems&quot;:[{&quot;id&quot;:&quot;d6bb4f70-8707-31aa-abe4-3321382bf1d6&quot;,&quot;itemData&quot;:{&quot;type&quot;:&quot;article-journal&quot;,&quot;id&quot;:&quot;d6bb4f70-8707-31aa-abe4-3321382bf1d6&quot;,&quot;title&quot;:&quot;Exenatide once weekly versus placebo in Parkinson's disease: a randomised, double-blind, placebo-controlled trial&quot;,&quot;author&quot;:[{&quot;family&quot;:&quot;Athauda&quot;,&quot;given&quot;:&quot;Dilan&quot;,&quot;parse-names&quot;:false,&quot;dropping-particle&quot;:&quot;&quot;,&quot;non-dropping-particle&quot;:&quot;&quot;},{&quot;family&quot;:&quot;Maclagan&quot;,&quot;given&quot;:&quot;Kate&quot;,&quot;parse-names&quot;:false,&quot;dropping-particle&quot;:&quot;&quot;,&quot;non-dropping-particle&quot;:&quot;&quot;},{&quot;family&quot;:&quot;Skene&quot;,&quot;given&quot;:&quot;Simon S.&quot;,&quot;parse-names&quot;:false,&quot;dropping-particle&quot;:&quot;&quot;,&quot;non-dropping-particle&quot;:&quot;&quot;},{&quot;family&quot;:&quot;Bajwa-Joseph&quot;,&quot;given&quot;:&quot;Martha&quot;,&quot;parse-names&quot;:false,&quot;dropping-particle&quot;:&quot;&quot;,&quot;non-dropping-particle&quot;:&quot;&quot;},{&quot;family&quot;:&quot;Letchford&quot;,&quot;given&quot;:&quot;Dawn&quot;,&quot;parse-names&quot;:false,&quot;dropping-particle&quot;:&quot;&quot;,&quot;non-dropping-particle&quot;:&quot;&quot;},{&quot;family&quot;:&quot;Chowdhury&quot;,&quot;given&quot;:&quot;Kashfia&quot;,&quot;parse-names&quot;:false,&quot;dropping-particle&quot;:&quot;&quot;,&quot;non-dropping-particle&quot;:&quot;&quot;},{&quot;family&quot;:&quot;Hibbert&quot;,&quot;given&quot;:&quot;Steve&quot;,&quot;parse-names&quot;:false,&quot;dropping-particle&quot;:&quot;&quot;,&quot;non-dropping-particle&quot;:&quot;&quot;},{&quot;family&quot;:&quot;Budnik&quot;,&quot;given&quot;:&quot;Natalia&quot;,&quot;parse-names&quot;:false,&quot;dropping-particle&quot;:&quot;&quot;,&quot;non-dropping-particle&quot;:&quot;&quot;},{&quot;family&quot;:&quot;Zampedri&quot;,&quot;given&quot;:&quot;Luca&quot;,&quot;parse-names&quot;:false,&quot;dropping-particle&quot;:&quot;&quot;,&quot;non-dropping-particle&quot;:&quot;&quot;},{&quot;family&quot;:&quot;Dickson&quot;,&quot;given&quot;:&quot;John&quot;,&quot;parse-names&quot;:false,&quot;dropping-particle&quot;:&quot;&quot;,&quot;non-dropping-particle&quot;:&quot;&quot;},{&quot;family&quot;:&quot;Li&quot;,&quot;given&quot;:&quot;Yazhou&quot;,&quot;parse-names&quot;:false,&quot;dropping-particle&quot;:&quot;&quot;,&quot;non-dropping-particle&quot;:&quot;&quot;},{&quot;family&quot;:&quot;Aviles-Olmos&quot;,&quot;given&quot;:&quot;Iciar&quot;,&quot;parse-names&quot;:false,&quot;dropping-particle&quot;:&quot;&quot;,&quot;non-dropping-particle&quot;:&quot;&quot;},{&quot;family&quot;:&quot;Warner&quot;,&quot;given&quot;:&quot;Thomas T.&quot;,&quot;parse-names&quot;:false,&quot;dropping-particle&quot;:&quot;&quot;,&quot;non-dropping-particle&quot;:&quot;&quot;},{&quot;family&quot;:&quot;Limousin&quot;,&quot;given&quot;:&quot;Patricia&quot;,&quot;parse-names&quot;:false,&quot;dropping-particle&quot;:&quot;&quot;,&quot;non-dropping-particle&quot;:&quot;&quot;},{&quot;family&quot;:&quot;Lees&quot;,&quot;given&quot;:&quot;Andrew J.&quot;,&quot;parse-names&quot;:false,&quot;dropping-particle&quot;:&quot;&quot;,&quot;non-dropping-particle&quot;:&quot;&quot;},{&quot;family&quot;:&quot;Greig&quot;,&quot;given&quot;:&quot;Nigel H.&quot;,&quot;parse-names&quot;:false,&quot;dropping-particle&quot;:&quot;&quot;,&quot;non-dropping-particle&quot;:&quot;&quot;},{&quot;family&quot;:&quot;Tebbs&quot;,&quot;given&quot;:&quot;Susan&quot;,&quot;parse-names&quot;:false,&quot;dropping-particle&quot;:&quot;&quot;,&quot;non-dropping-particle&quot;:&quot;&quot;},{&quot;family&quot;:&quot;Foltynie&quot;,&quot;given&quot;:&quot;Thomas&quot;,&quot;parse-names&quot;:false,&quot;dropping-particle&quot;:&quot;&quot;,&quot;non-dropping-particle&quot;:&quot;&quot;}],&quot;container-title&quot;:&quot;Lancet (London, England)&quot;,&quot;container-title-short&quot;:&quot;Lancet&quot;,&quot;accessed&quot;:{&quot;date-parts&quot;:[[2023,10,23]]},&quot;DOI&quot;:&quot;10.1016/S0140-6736(17)31585-4&quot;,&quot;ISSN&quot;:&quot;1474-547X&quot;,&quot;PMID&quot;:&quot;28781108&quot;,&quot;URL&quot;:&quot;https://pubmed.ncbi.nlm.nih.gov/28781108/&quot;,&quot;issued&quot;:{&quot;date-parts&quot;:[[2017,10,7]]},&quot;page&quot;:&quot;1664-1675&quot;,&quot;abstract&quot;:&quot;Background Exenatide, a glucagon-like peptide-1 (GLP-1) receptor agonist, has neuroprotective effects in preclinical models of Parkinson's disease. We investigated whether these effects would be apparent in a clinical trial. Methods In this single-centre, randomised, double-blind, placebo-controlled trial, patients with moderate Parkinson's disease were randomly assigned (1:1) to receive subcutaneous injections of exenatide 2 mg or placebo once weekly for 48 weeks in addition to their regular medication, followed by a 12-week washout period. Eligible patients were aged 25–75 years, had idiopathic Parkinson's disease as measured by Queen Square Brain Bank criteria, were on dopaminergic treatment with wearing-off effects, and were at Hoehn and Yahr stage 2·5 or less when on treatment. Randomisation was by web-based randomisation with a two strata block design according to disease severity. Patients and investigators were masked to treatment allocation. The primary outcome was the adjusted difference in the Movement Disorders Society Unified Parkinson's Disease Rating Scale (MDS-UPDRS) motor subscale (part 3) in the practically defined off-medication state at 60 weeks. All efficacy analyses were based on a modified intention-to-treat principle, which included all patients who completed any post-randomisation follow-up assessments. The study is registered at ClinicalTrials.gov (NCT01971242) and is completed. Findings Between June 18, 2014, and March 13, 2015, 62 patients were enrolled and randomly assigned, 32 to exenatide and 30 to placebo. Our primary analysis included 31 patients in the exenatide group and 29 patients in the placebo group. At 60 weeks, off-medication scores on part 3 of the MDS-UPDRS had improved by 1·0 points (95% CI −2·6 to 0·7) in the exenatide group and worsened by 2·1 points (−0·6 to 4·8) in the placebo group, an adjusted mean difference of −3·5 points (−6·7 to −0·3; p=0·0318). Injection site reactions and gastrointestinal symptoms were common adverse events in both groups. Six serious adverse events occurred in the exenatide group and two in the placebo group, although none in either group were judged to be related to the study interventions. Interpretation Exenatide had positive effects on practically defined off-medication motor scores in Parkinson's disease, which were sustained beyond the period of exposure. Whether exenatide affects the underlying disease pathophysiology or simply induces long-lasting symptomatic effects is uncertain. Exenatide represents a major new avenue for investigation in Parkinson's disease, and effects on everyday symptoms should be examined in longer-term trials. Funding Michael J Fox Foundation for Parkinson's Research.&quot;,&quot;publisher&quot;:&quot;Lancet&quot;,&quot;issue&quot;:&quot;10103&quot;,&quot;volume&quot;:&quot;390&quot;},&quot;isTemporary&quot;:false}]},{&quot;citationID&quot;:&quot;MENDELEY_CITATION_f93d9f32-1197-47af-9e68-20a85908908d&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&quot;,&quot;citationItems&quot;:[{&quot;id&quot;:&quot;7fcf5230-09d7-3486-ada5-ae4a153f9238&quot;,&quot;itemData&quot;:{&quot;type&quot;:&quot;article-journal&quot;,&quot;id&quot;:&quot;7fcf5230-09d7-3486-ada5-ae4a153f9238&quot;,&quot;title&quot;:&quot;The Impact of Type 2 Diabetes in Parkinson's Disease&quot;,&quot;author&quot;:[{&quot;family&quot;:&quot;Athauda&quot;,&quot;given&quot;:&quot;Dilan&quot;,&quot;parse-names&quot;:false,&quot;dropping-particle&quot;:&quot;&quot;,&quot;non-dropping-particle&quot;:&quot;&quot;},{&quot;family&quot;:&quot;Evans&quot;,&quot;given&quot;:&quot;James&quot;,&quot;parse-names&quot;:false,&quot;dropping-particle&quot;:&quot;&quot;,&quot;non-dropping-particle&quot;:&quot;&quot;},{&quot;family&quot;:&quot;Wernick&quot;,&quot;given&quot;:&quot;Anna&quot;,&quot;parse-names&quot;:false,&quot;dropping-particle&quot;:&quot;&quot;,&quot;non-dropping-particle&quot;:&quot;&quot;},{&quot;family&quot;:&quot;Virdi&quot;,&quot;given&quot;:&quot;Gurvir&quot;,&quot;parse-names&quot;:false,&quot;dropping-particle&quot;:&quot;&quot;,&quot;non-dropping-particle&quot;:&quot;&quot;},{&quot;family&quot;:&quot;Choi&quot;,&quot;given&quot;:&quot;Minee L.&quot;,&quot;parse-names&quot;:false,&quot;dropping-particle&quot;:&quot;&quot;,&quot;non-dropping-particle&quot;:&quot;&quot;},{&quot;family&quot;:&quot;Lawton&quot;,&quot;given&quot;:&quot;Michael&quot;,&quot;parse-names&quot;:false,&quot;dropping-particle&quot;:&quot;&quot;,&quot;non-dropping-particle&quot;:&quot;&quot;},{&quot;family&quot;:&quot;Vijiaratnam&quot;,&quot;given&quot;:&quot;Nirosen&quot;,&quot;parse-names&quot;:false,&quot;dropping-particle&quot;:&quot;&quot;,&quot;non-dropping-particle&quot;:&quot;&quot;},{&quot;family&quot;:&quot;Girges&quot;,&quot;given&quot;:&quot;Christine&quot;,&quot;parse-names&quot;:false,&quot;dropping-particle&quot;:&quot;&quot;,&quot;non-dropping-particle&quot;:&quot;&quot;},{&quot;family&quot;:&quot;Ben-Shlomo&quot;,&quot;given&quot;:&quot;Yoav&quot;,&quot;parse-names&quot;:false,&quot;dropping-particle&quot;:&quot;&quot;,&quot;non-dropping-particle&quot;:&quot;&quot;},{&quot;family&quot;:&quot;Ismail&quot;,&quot;given&quot;:&quot;Khalida&quot;,&quot;parse-names&quot;:false,&quot;dropping-particle&quot;:&quot;&quot;,&quot;non-dropping-particle&quot;:&quot;&quot;},{&quot;family&quot;:&quot;Morris&quot;,&quot;given&quot;:&quot;Huw&quot;,&quot;parse-names&quot;:false,&quot;dropping-particle&quot;:&quot;&quot;,&quot;non-dropping-particle&quot;:&quot;&quot;},{&quot;family&quot;:&quot;Grosset&quot;,&quot;given&quot;:&quot;Donald&quot;,&quot;parse-names&quot;:false,&quot;dropping-particle&quot;:&quot;&quot;,&quot;non-dropping-particle&quot;:&quot;&quot;},{&quot;family&quot;:&quot;Foltynie&quot;,&quot;given&quot;:&quot;Thomas&quot;,&quot;parse-names&quot;:false,&quot;dropping-particle&quot;:&quot;&quot;,&quot;non-dropping-particle&quot;:&quot;&quot;},{&quot;family&quot;:&quot;Gandhi&quot;,&quot;given&quot;:&quot;Sonia&quot;,&quot;parse-names&quot;:false,&quot;dropping-particle&quot;:&quot;&quot;,&quot;non-dropping-particle&quot;:&quot;&quot;}],&quot;container-title&quot;:&quot;Movement Disorders&quot;,&quot;accessed&quot;:{&quot;date-parts&quot;:[[2023,10,23]]},&quot;DOI&quot;:&quot;10.1002/MDS.29122&quot;,&quot;ISSN&quot;:&quot;15318257&quot;,&quot;PMID&quot;:&quot;35699244&quot;,&quot;URL&quot;:&quot;/pmc/articles/PMC9543753/&quot;,&quot;issued&quot;:{&quot;date-parts&quot;:[[2022,8,1]]},&quot;page&quot;:&quot;1612&quot;,&quot;abstract&quot;:&quot;Background: Type 2 diabetes (T2DM) is an established risk factor for developing Parkinson's disease (PD), but its effect on disease progression is not well understood. Objective: The aim of this study was to investigate the influence of T2DM on aspects of disease progression in PD. Methods: We analyzed data from the Tracking Parkinson's study to examine the effects of comorbid T2DM on PD progression and quality of life by comparing symptom severity scores assessing a range of motor and nonmotor symptoms. Results: We identified 167 (8.7%) patients with PD and T2DM (PD + T2DM) and 1763 (91.3%) patients with PD without T2DM (PD). After controlling for confounders, patients with T2DM had more severe motor symptoms, as assessed by Movement Disorder Society Unified Parkinson's Disease Rating Scale, Part III (25.8 [0.9] vs. 22.5 [0.3] P = 0.002), and nonmotor symptoms, as assessed by Non-Motor Symptoms Scale total (38.4 [2.5] vs. 31.8 [0.7] P &lt; 0.001), and were significantly more likely to report loss of independence (odds ratio, 2.08; 95% confidence interval [CI]: 1.34–3.25; P = 0.001) and depression (odds ratio, 1.62; CI: 1.10–2.39; P = 0.015). Furthermore, over time, patients with T2DM had significantly faster motor symptom progression (P = 0.012), developed worse mood symptoms (P = 0.041), and were more likely to develop substantial gait impairment (hazard ratio, 1.55; CI: 1.07–2.23; P = 0.020) and mild cognitive impairment (hazard ratio, 1.7; CI: 1.24–2.51; P = 0.002) compared with the PD group. Conclusions: In the largest study to date, T2DM is associated with faster disease progression in Parkinson's, highlighting an interaction between these two diseases. Because it is a potentially modifiable metabolic state, with multiple peripheral and central targets for intervention, it may represent a target for alleviating parkinsonian symptoms and slowing progression to disability and dementia. © 2022 The Authors. Movement Disorders published by Wiley Periodicals LLC on behalf of International Parkinson and Movement Disorder Society.&quot;,&quot;publisher&quot;:&quot;Wiley-Blackwell&quot;,&quot;issue&quot;:&quot;8&quot;,&quot;volume&quot;:&quot;37&quot;,&quot;container-title-short&quot;:&quot;&quot;},&quot;isTemporary&quot;:false}]},{&quot;citationID&quot;:&quot;MENDELEY_CITATION_329d03b2-cbe8-46f6-b408-e2a7e569299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&quot;,&quot;citationItems&quot;:[{&quot;id&quot;:&quot;2a111057-e108-3b5b-8303-cba9dd8ac923&quot;,&quot;itemData&quot;:{&quot;type&quot;:&quot;article-journal&quot;,&quot;id&quot;:&quot;2a111057-e108-3b5b-8303-cba9dd8ac923&quot;,&quot;title&quot;:&quot;Association of GBA Mutations and the E326K Polymorphism With Motor and Cognitive Progression in Parkinson Disease&quot;,&quot;author&quot;:[{&quot;family&quot;:&quot;Davis&quot;,&quot;given&quot;:&quot;Marie Y.&quot;,&quot;parse-names&quot;:false,&quot;dropping-particle&quot;:&quot;&quot;,&quot;non-dropping-particle&quot;:&quot;&quot;},{&quot;family&quot;:&quot;Johnson&quot;,&quot;given&quot;:&quot;Catherine O.&quot;,&quot;parse-names&quot;:false,&quot;dropping-particle&quot;:&quot;&quot;,&quot;non-dropping-particle&quot;:&quot;&quot;},{&quot;family&quot;:&quot;Leverenz&quot;,&quot;given&quot;:&quot;James B.&quot;,&quot;parse-names&quot;:false,&quot;dropping-particle&quot;:&quot;&quot;,&quot;non-dropping-particle&quot;:&quot;&quot;},{&quot;family&quot;:&quot;Weintraub&quot;,&quot;given&quot;:&quot;Daniel&quot;,&quot;parse-names&quot;:false,&quot;dropping-particle&quot;:&quot;&quot;,&quot;non-dropping-particle&quot;:&quot;&quot;},{&quot;family&quot;:&quot;Trojanowski&quot;,&quot;given&quot;:&quot;John Q.&quot;,&quot;parse-names&quot;:false,&quot;dropping-particle&quot;:&quot;&quot;,&quot;non-dropping-particle&quot;:&quot;&quot;},{&quot;family&quot;:&quot;Chen-Plotkin&quot;,&quot;given&quot;:&quot;Alice&quot;,&quot;parse-names&quot;:false,&quot;dropping-particle&quot;:&quot;&quot;,&quot;non-dropping-particle&quot;:&quot;&quot;},{&quot;family&quot;:&quot;Deerlin&quot;,&quot;given&quot;:&quot;Vivianna M.&quot;,&quot;parse-names&quot;:false,&quot;dropping-particle&quot;:&quot;&quot;,&quot;non-dropping-particle&quot;:&quot;Van&quot;},{&quot;family&quot;:&quot;Quinn&quot;,&quot;given&quot;:&quot;Joseph F.&quot;,&quot;parse-names&quot;:false,&quot;dropping-particle&quot;:&quot;&quot;,&quot;non-dropping-particle&quot;:&quot;&quot;},{&quot;family&quot;:&quot;Chung&quot;,&quot;given&quot;:&quot;Kathryn A.&quot;,&quot;parse-names&quot;:false,&quot;dropping-particle&quot;:&quot;&quot;,&quot;non-dropping-particle&quot;:&quot;&quot;},{&quot;family&quot;:&quot;Peterson-Hiller&quot;,&quot;given&quot;:&quot;Amie L.&quot;,&quot;parse-names&quot;:false,&quot;dropping-particle&quot;:&quot;&quot;,&quot;non-dropping-particle&quot;:&quot;&quot;},{&quot;family&quot;:&quot;Rosenthal&quot;,&quot;given&quot;:&quot;Liana S.&quot;,&quot;parse-names&quot;:false,&quot;dropping-particle&quot;:&quot;&quot;,&quot;non-dropping-particle&quot;:&quot;&quot;},{&quot;family&quot;:&quot;Dawson&quot;,&quot;given&quot;:&quot;Ted M.&quot;,&quot;parse-names&quot;:false,&quot;dropping-particle&quot;:&quot;&quot;,&quot;non-dropping-particle&quot;:&quot;&quot;},{&quot;family&quot;:&quot;Albert&quot;,&quot;given&quot;:&quot;Marilyn S.&quot;,&quot;parse-names&quot;:false,&quot;dropping-particle&quot;:&quot;&quot;,&quot;non-dropping-particle&quot;:&quot;&quot;},{&quot;family&quot;:&quot;Goldman&quot;,&quot;given&quot;:&quot;Jennifer G.&quot;,&quot;parse-names&quot;:false,&quot;dropping-particle&quot;:&quot;&quot;,&quot;non-dropping-particle&quot;:&quot;&quot;},{&quot;family&quot;:&quot;Stebbins&quot;,&quot;given&quot;:&quot;Glenn T.&quot;,&quot;parse-names&quot;:false,&quot;dropping-particle&quot;:&quot;&quot;,&quot;non-dropping-particle&quot;:&quot;&quot;},{&quot;family&quot;:&quot;Bernard&quot;,&quot;given&quot;:&quot;Bryan&quot;,&quot;parse-names&quot;:false,&quot;dropping-particle&quot;:&quot;&quot;,&quot;non-dropping-particle&quot;:&quot;&quot;},{&quot;family&quot;:&quot;Wszolek&quot;,&quot;given&quot;:&quot;Zbigniew K.&quot;,&quot;parse-names&quot;:false,&quot;dropping-particle&quot;:&quot;&quot;,&quot;non-dropping-particle&quot;:&quot;&quot;},{&quot;family&quot;:&quot;Ross&quot;,&quot;given&quot;:&quot;Owen A.&quot;,&quot;parse-names&quot;:false,&quot;dropping-particle&quot;:&quot;&quot;,&quot;non-dropping-particle&quot;:&quot;&quot;},{&quot;family&quot;:&quot;Dickson&quot;,&quot;given&quot;:&quot;Dennis W.&quot;,&quot;parse-names&quot;:false,&quot;dropping-particle&quot;:&quot;&quot;,&quot;non-dropping-particle&quot;:&quot;&quot;},{&quot;family&quot;:&quot;Eidelberg&quot;,&quot;given&quot;:&quot;David&quot;,&quot;parse-names&quot;:false,&quot;dropping-particle&quot;:&quot;&quot;,&quot;non-dropping-particle&quot;:&quot;&quot;},{&quot;family&quot;:&quot;Mattis&quot;,&quot;given&quot;:&quot;Paul J.&quot;,&quot;parse-names&quot;:false,&quot;dropping-particle&quot;:&quot;&quot;,&quot;non-dropping-particle&quot;:&quot;&quot;},{&quot;family&quot;:&quot;Niethammer&quot;,&quot;given&quot;:&quot;Martin&quot;,&quot;parse-names&quot;:false,&quot;dropping-particle&quot;:&quot;&quot;,&quot;non-dropping-particle&quot;:&quot;&quot;},{&quot;family&quot;:&quot;Yearout&quot;,&quot;given&quot;:&quot;Dora&quot;,&quot;parse-names&quot;:false,&quot;dropping-particle&quot;:&quot;&quot;,&quot;non-dropping-particle&quot;:&quot;&quot;},{&quot;family&quot;:&quot;Hu&quot;,&quot;given&quot;:&quot;Shu Ching&quot;,&quot;parse-names&quot;:false,&quot;dropping-particle&quot;:&quot;&quot;,&quot;non-dropping-particle&quot;:&quot;&quot;},{&quot;family&quot;:&quot;Cholerton&quot;,&quot;given&quot;:&quot;Brenna A.&quot;,&quot;parse-names&quot;:false,&quot;dropping-particle&quot;:&quot;&quot;,&quot;non-dropping-particle&quot;:&quot;&quot;},{&quot;family&quot;:&quot;Smith&quot;,&quot;given&quot;:&quot;Megan&quot;,&quot;parse-names&quot;:false,&quot;dropping-particle&quot;:&quot;&quot;,&quot;non-dropping-particle&quot;:&quot;&quot;},{&quot;family&quot;:&quot;Mata&quot;,&quot;given&quot;:&quot;Ignacio F.&quot;,&quot;parse-names&quot;:false,&quot;dropping-particle&quot;:&quot;&quot;,&quot;non-dropping-particle&quot;:&quot;&quot;},{&quot;family&quot;:&quot;Montine&quot;,&quot;given&quot;:&quot;Thomas J.&quot;,&quot;parse-names&quot;:false,&quot;dropping-particle&quot;:&quot;&quot;,&quot;non-dropping-particle&quot;:&quot;&quot;},{&quot;family&quot;:&quot;Edwards&quot;,&quot;given&quot;:&quot;Karen L.&quot;,&quot;parse-names&quot;:false,&quot;dropping-particle&quot;:&quot;&quot;,&quot;non-dropping-particle&quot;:&quot;&quot;},{&quot;family&quot;:&quot;Zabetian&quot;,&quot;given&quot;:&quot;Cyrus P.&quot;,&quot;parse-names&quot;:false,&quot;dropping-particle&quot;:&quot;&quot;,&quot;non-dropping-particle&quot;:&quot;&quot;}],&quot;container-title&quot;:&quot;JAMA neurology&quot;,&quot;container-title-short&quot;:&quot;JAMA Neurol&quot;,&quot;accessed&quot;:{&quot;date-parts&quot;:[[2023,12,15]]},&quot;DOI&quot;:&quot;10.1001/JAMANEUROL.2016.2245&quot;,&quot;ISSN&quot;:&quot;2168-6157&quot;,&quot;PMID&quot;:&quot;27571329&quot;,&quot;URL&quot;:&quot;https://pubmed.ncbi.nlm.nih.gov/27571329/&quot;,&quot;issued&quot;:{&quot;date-parts&quot;:[[2016,10,1]]},&quot;page&quot;:&quot;1217-1224&quot;,&quot;abstract&quot;:&quot;Importance Parkinson disease (PD) is heterogeneous in symptom manifestation and rate of progression. Identifying factors that influence disease progression could provide mechanistic insight, improve prognostic accuracy, and elucidate novel therapeutic targets. OBJECTIVE To determine whether GBA mutations and the E326K polymorphism modify PD symptom progression. DESIGN, SETTING, AND PARTICIPANTS The entire GBA coding region was screened for mutations and E326K in 740 patients with PD enrolled at 7 sites from the PD Cognitive Genetics Consortium. Detailed longitudinal motor and cognitive assessments were performed with patients in the on state. MAIN OUTCOMES AND MEASURES Linear regression was used to test for an association between GBA genotype and motor progression, with the Movement Disorder Society-sponsored version of the Unified Parkinson's Disease Rating Scale Part III (MDS-UPDRS III) score at the last assessment as the outcome and GBA genotype as the independent variable, with adjustment for levodopa equivalent dose, sex, age, disease duration, MDS-UPDRS III score at the first assessment, duration of follow-up, and site. Similar methods were used to examine the association between genotype and tremor and postural instability and gait difficulty (PIGD) scores. To examine the effect of GBA genotype on cognitive progression, patients were classified into those with conversion to mild cognitive impairment or dementia during the study (progression) and those without progression. The association between GBA genotype and progression status was then tested using logistic regression, adjusting for sex, age, disease duration, duration of follow-up, years of education, and site. RESULTS Of the total sample of 733 patients who underwent successful genotyping, 226 (30.8%) were women and 507 (69.2%) were men (mean [SD] age, 68.1 [8.8] years). The mean (SD) duration of follow-up was 3.0 (1.7) years. GBA mutations (β = 4.65; 95% CI, 1.72-7.58; P =.002), E326K (β = 3.42; 95% CI, 0.66-6.17; P =.02), and GBA variants combined as a single group (β = 4.01; 95% CI, 1.95-6.07; P = 1.5 × 10-4) were associated with a more rapid decline in MDS-UPDRS III score. Combined GBA variants (β = 0.38; 95% CI, 0.23-0.53; P =.01) and E326K (β = 0.64; 95% CI, 0.43-0.86; P =.002) were associated with faster progression in PIGD scores, but not in tremor scores. A significantly higher proportion of E326K carriers (10 of 21 [47.6%]; P =.01) and GBA variant carriers (15 of 39 [38.5%]; P =.04) progressed to mild cognitive impairment or dementia. CONCLUSIONS AND RELEVANCE GBA variants predict a more rapid progression of cognitive dysfunction and motor symptoms in patients with PD, with a greater effect on PIGD than tremor. Thus, GBA variants influence the heterogeneity in symptom progression observed in PD.&quot;,&quot;publisher&quot;:&quot;JAMA Neurol&quot;,&quot;issue&quot;:&quot;10&quot;,&quot;volume&quot;:&quot;73&quot;},&quot;isTemporary&quot;:false}]},{&quot;citationID&quot;:&quot;MENDELEY_CITATION_63187663-d759-4baf-99fd-2f593e82ec2f&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&quot;,&quot;citationItems&quot;:[{&quot;id&quot;:&quot;d362c8f8-aba2-3c21-bf3b-004345d680c3&quot;,&quot;itemData&quot;:{&quot;type&quot;:&quot;article-journal&quot;,&quot;id&quot;:&quot;d362c8f8-aba2-3c21-bf3b-004345d680c3&quot;,&quot;title&quot;:&quot;Parkinson's Disease Severity at 3 Years Can Be Predicted from Non-Motor Symptoms at Baseline&quot;,&quot;author&quot;:[{&quot;family&quot;:&quot;Ayala&quot;,&quot;given&quot;:&quot;Alba&quot;,&quot;parse-names&quot;:false,&quot;dropping-particle&quot;:&quot;&quot;,&quot;non-dropping-particle&quot;:&quot;&quot;},{&quot;family&quot;:&quot;Triviño-Juárez&quot;,&quot;given&quot;:&quot;José Matías&quot;,&quot;parse-names&quot;:false,&quot;dropping-particle&quot;:&quot;&quot;,&quot;non-dropping-particle&quot;:&quot;&quot;},{&quot;family&quot;:&quot;Forjaz&quot;,&quot;given&quot;:&quot;Maria João&quot;,&quot;parse-names&quot;:false,&quot;dropping-particle&quot;:&quot;&quot;,&quot;non-dropping-particle&quot;:&quot;&quot;},{&quot;family&quot;:&quot;Rodríguez-Blázquez&quot;,&quot;given&quot;:&quot;Carmen&quot;,&quot;parse-names&quot;:false,&quot;dropping-particle&quot;:&quot;&quot;,&quot;non-dropping-particle&quot;:&quot;&quot;},{&quot;family&quot;:&quot;Rojo-Abuin&quot;,&quot;given&quot;:&quot;José Manuel&quot;,&quot;parse-names&quot;:false,&quot;dropping-particle&quot;:&quot;&quot;,&quot;non-dropping-particle&quot;:&quot;&quot;},{&quot;family&quot;:&quot;Martínez-Martín&quot;,&quot;given&quot;:&quot;Pablo&quot;,&quot;parse-names&quot;:false,&quot;dropping-particle&quot;:&quot;&quot;,&quot;non-dropping-particle&quot;:&quot;&quot;},{&quot;family&quot;:&quot;Aguilar&quot;,&quot;given&quot;:&quot;M.&quot;,&quot;parse-names&quot;:false,&quot;dropping-particle&quot;:&quot;&quot;,&quot;non-dropping-particle&quot;:&quot;&quot;},{&quot;family&quot;:&quot;Quilez-Ferrer&quot;,&quot;given&quot;:&quot;P.&quot;,&quot;parse-names&quot;:false,&quot;dropping-particle&quot;:&quot;&quot;,&quot;non-dropping-particle&quot;:&quot;&quot;},{&quot;family&quot;:&quot;Alvarez Sauco&quot;,&quot;given&quot;:&quot;M.&quot;,&quot;parse-names&quot;:false,&quot;dropping-particle&quot;:&quot;&quot;,&quot;non-dropping-particle&quot;:&quot;&quot;},{&quot;family&quot;:&quot;Bayes&quot;,&quot;given&quot;:&quot;A.&quot;,&quot;parse-names&quot;:false,&quot;dropping-particle&quot;:&quot;&quot;,&quot;non-dropping-particle&quot;:&quot;&quot;},{&quot;family&quot;:&quot;Blazquez&quot;,&quot;given&quot;:&quot;M.&quot;,&quot;parse-names&quot;:false,&quot;dropping-particle&quot;:&quot;&quot;,&quot;non-dropping-particle&quot;:&quot;&quot;},{&quot;family&quot;:&quot;Bergareche&quot;,&quot;given&quot;:&quot;A.&quot;,&quot;parse-names&quot;:false,&quot;dropping-particle&quot;:&quot;&quot;,&quot;non-dropping-particle&quot;:&quot;&quot;},{&quot;family&quot;:&quot;Campos&quot;,&quot;given&quot;:&quot;V.&quot;,&quot;parse-names&quot;:false,&quot;dropping-particle&quot;:&quot;&quot;,&quot;non-dropping-particle&quot;:&quot;&quot;},{&quot;family&quot;:&quot;Carballo&quot;,&quot;given&quot;:&quot;M.&quot;,&quot;parse-names&quot;:false,&quot;dropping-particle&quot;:&quot;&quot;,&quot;non-dropping-particle&quot;:&quot;&quot;},{&quot;family&quot;:&quot;Catalan&quot;,&quot;given&quot;:&quot;M. J.&quot;,&quot;parse-names&quot;:false,&quot;dropping-particle&quot;:&quot;&quot;,&quot;non-dropping-particle&quot;:&quot;&quot;},{&quot;family&quot;:&quot;Chacon&quot;,&quot;given&quot;:&quot;J.&quot;,&quot;parse-names&quot;:false,&quot;dropping-particle&quot;:&quot;&quot;,&quot;non-dropping-particle&quot;:&quot;&quot;},{&quot;family&quot;:&quot;Cubo&quot;,&quot;given&quot;:&quot;E.&quot;,&quot;parse-names&quot;:false,&quot;dropping-particle&quot;:&quot;&quot;,&quot;non-dropping-particle&quot;:&quot;&quot;},{&quot;family&quot;:&quot;Fernandez-Garcia&quot;,&quot;given&quot;:&quot;J. M.&quot;,&quot;parse-names&quot;:false,&quot;dropping-particle&quot;:&quot;&quot;,&quot;non-dropping-particle&quot;:&quot;&quot;},{&quot;family&quot;:&quot;Frades-Payo&quot;,&quot;given&quot;:&quot;B.&quot;,&quot;parse-names&quot;:false,&quot;dropping-particle&quot;:&quot;&quot;,&quot;non-dropping-particle&quot;:&quot;&quot;},{&quot;family&quot;:&quot;Garcia-Ruiz-Espiga&quot;,&quot;given&quot;:&quot;P.&quot;,&quot;parse-names&quot;:false,&quot;dropping-particle&quot;:&quot;&quot;,&quot;non-dropping-particle&quot;:&quot;&quot;},{&quot;family&quot;:&quot;Kulisevsky&quot;,&quot;given&quot;:&quot;J.&quot;,&quot;parse-names&quot;:false,&quot;dropping-particle&quot;:&quot;&quot;,&quot;non-dropping-particle&quot;:&quot;&quot;},{&quot;family&quot;:&quot;Linazasoro&quot;,&quot;given&quot;:&quot;G.&quot;,&quot;parse-names&quot;:false,&quot;dropping-particle&quot;:&quot;&quot;,&quot;non-dropping-particle&quot;:&quot;&quot;},{&quot;family&quot;:&quot;Lopez del Val&quot;,&quot;given&quot;:&quot;J.&quot;,&quot;parse-names&quot;:false,&quot;dropping-particle&quot;:&quot;&quot;,&quot;non-dropping-particle&quot;:&quot;&quot;},{&quot;family&quot;:&quot;Martinez-Castrillo&quot;,&quot;given&quot;:&quot;J. C.&quot;,&quot;parse-names&quot;:false,&quot;dropping-particle&quot;:&quot;&quot;,&quot;non-dropping-particle&quot;:&quot;&quot;},{&quot;family&quot;:&quot;Martinez-Martin&quot;,&quot;given&quot;:&quot;P.&quot;,&quot;parse-names&quot;:false,&quot;dropping-particle&quot;:&quot;&quot;,&quot;non-dropping-particle&quot;:&quot;&quot;},{&quot;family&quot;:&quot;Forjaz&quot;,&quot;given&quot;:&quot;M. J.&quot;,&quot;parse-names&quot;:false,&quot;dropping-particle&quot;:&quot;&quot;,&quot;non-dropping-particle&quot;:&quot;&quot;},{&quot;family&quot;:&quot;Rodriguez-Blazquez&quot;,&quot;given&quot;:&quot;C.&quot;,&quot;parse-names&quot;:false,&quot;dropping-particle&quot;:&quot;&quot;,&quot;non-dropping-particle&quot;:&quot;&quot;},{&quot;family&quot;:&quot;Mendoza&quot;,&quot;given&quot;:&quot;A.&quot;,&quot;parse-names&quot;:false,&quot;dropping-particle&quot;:&quot;&quot;,&quot;non-dropping-particle&quot;:&quot;&quot;},{&quot;family&quot;:&quot;Mir&quot;,&quot;given&quot;:&quot;P.&quot;,&quot;parse-names&quot;:false,&quot;dropping-particle&quot;:&quot;&quot;,&quot;non-dropping-particle&quot;:&quot;&quot;},{&quot;family&quot;:&quot;Posada&quot;,&quot;given&quot;:&quot;I.&quot;,&quot;parse-names&quot;:false,&quot;dropping-particle&quot;:&quot;&quot;,&quot;non-dropping-particle&quot;:&quot;&quot;},{&quot;family&quot;:&quot;Valldeoriola&quot;,&quot;given&quot;:&quot;F.&quot;,&quot;parse-names&quot;:false,&quot;dropping-particle&quot;:&quot;&quot;,&quot;non-dropping-particle&quot;:&quot;&quot;},{&quot;family&quot;:&quot;Vela&quot;,&quot;given&quot;:&quot;L.&quot;,&quot;parse-names&quot;:false,&quot;dropping-particle&quot;:&quot;&quot;,&quot;non-dropping-particle&quot;:&quot;&quot;},{&quot;family&quot;:&quot;Vivancos&quot;,&quot;given&quot;:&quot;F.&quot;,&quot;parse-names&quot;:false,&quot;dropping-particle&quot;:&quot;&quot;,&quot;non-dropping-particle&quot;:&quot;&quot;},{&quot;family&quot;:&quot;Ybot&quot;,&quot;given&quot;:&quot;I.&quot;,&quot;parse-names&quot;:false,&quot;dropping-particle&quot;:&quot;&quot;,&quot;non-dropping-particle&quot;:&quot;&quot;}],&quot;container-title&quot;:&quot;Frontiers in neurology&quot;,&quot;container-title-short&quot;:&quot;Front Neurol&quot;,&quot;accessed&quot;:{&quot;date-parts&quot;:[[2023,10,23]]},&quot;DOI&quot;:&quot;10.3389/FNEUR.2017.00551&quot;,&quot;ISSN&quot;:&quot;1664-2295&quot;,&quot;PMID&quot;:&quot;29163328&quot;,&quot;URL&quot;:&quot;https://pubmed.ncbi.nlm.nih.gov/29163328/&quot;,&quot;issued&quot;:{&quot;date-parts&quot;:[[2017,10,30]]},&quot;abstract&quot;:&quot;Objective: The aim of this study is to present a predictive model of Parkinson's disease (PD) global severity, measured with the Clinical Impression of Severity Index for Parkinson's Disease (CISI-PD). Methods: This is an observational, longitudinal study with annual follow-up assessments over 3 years (four time points). A multilevel analysis and multiple imputation techniques were performed to generate a predictive model that estimates changes in the CISI-PD at 1, 2, and 3 years. Results: The clinical state of patients (CISI-PD) significantly worsened in the 3-year follow-up. However, this change was of small magnitude (effect size: 0.44). The following baseline variables were significant predictors of the global severity change: baseline global severity of disease, levodopa equivalent dose, depression and anxiety symptoms, autonomic dysfunction, and cognitive state. The goodness-of-fit of the model was adequate, and the sensitive analysis showed that the data imputation method applied was suitable. Conclusion: Disease progression depends more on the individual's baseline characteristics than on the 3-year time period. Results may contribute to a better understanding of the evolution of PD including the non-motor manifestations of the disease.&quot;,&quot;publisher&quot;:&quot;Front Neurol&quot;,&quot;issue&quot;:&quot;OCT&quot;,&quot;volume&quot;:&quot;8&quot;},&quot;isTemporary&quot;:false}]},{&quot;citationID&quot;:&quot;MENDELEY_CITATION_5c7fe0f6-382e-49d3-85ad-2c347ed0cdc4&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&quot;,&quot;citationItems&quot;:[{&quot;id&quot;:&quot;54115072-bd55-3aab-963e-fb707abb3e69&quot;,&quot;itemData&quot;:{&quot;type&quot;:&quot;article-journal&quot;,&quot;id&quot;:&quot;54115072-bd55-3aab-963e-fb707abb3e69&quot;,&quot;title&quot;:&quot;White matter hyperintensity burden predicts cognitive but not motor decline in Parkinson's disease: results from the Ontario Neurodegenerative Diseases Research Initiative&quot;,&quot;author&quot;:[{&quot;family&quot;:&quot;Carvalho de Abreu&quot;,&quot;given&quot;:&quot;Daniela Cristina&quot;,&quot;parse-names&quot;:false,&quot;dropping-particle&quot;:&quot;&quot;,&quot;non-dropping-particle&quot;:&quot;&quot;},{&quot;family&quot;:&quot;Pieruccini-Faria&quot;,&quot;given&quot;:&quot;Frederico&quot;,&quot;parse-names&quot;:false,&quot;dropping-particle&quot;:&quot;&quot;,&quot;non-dropping-particle&quot;:&quot;&quot;},{&quot;family&quot;:&quot;Sarquis-Adamson&quot;,&quot;given&quot;:&quot;Yanina&quot;,&quot;parse-names&quot;:false,&quot;dropping-particle&quot;:&quot;&quot;,&quot;non-dropping-particle&quot;:&quot;&quot;},{&quot;family&quot;:&quot;Black&quot;,&quot;given&quot;:&quot;Alanna&quot;,&quot;parse-names&quot;:false,&quot;dropping-particle&quot;:&quot;&quot;,&quot;non-dropping-particle&quot;:&quot;&quot;},{&quot;family&quot;:&quot;Fraser&quot;,&quot;given&quot;:&quot;Julia&quot;,&quot;parse-names&quot;:false,&quot;dropping-particle&quot;:&quot;&quot;,&quot;non-dropping-particle&quot;:&quot;&quot;},{&quot;family&quot;:&quot;Van Ooteghem&quot;,&quot;given&quot;:&quot;Karen&quot;,&quot;parse-names&quot;:false,&quot;dropping-particle&quot;:&quot;&quot;,&quot;non-dropping-particle&quot;:&quot;&quot;},{&quot;family&quot;:&quot;Cornish&quot;,&quot;given&quot;:&quot;Benjamin&quot;,&quot;parse-names&quot;:false,&quot;dropping-particle&quot;:&quot;&quot;,&quot;non-dropping-particle&quot;:&quot;&quot;},{&quot;family&quot;:&quot;Grimes&quot;,&quot;given&quot;:&quot;David&quot;,&quot;parse-names&quot;:false,&quot;dropping-particle&quot;:&quot;&quot;,&quot;non-dropping-particle&quot;:&quot;&quot;},{&quot;family&quot;:&quot;Jog&quot;,&quot;given&quot;:&quot;Mandar&quot;,&quot;parse-names&quot;:false,&quot;dropping-particle&quot;:&quot;&quot;,&quot;non-dropping-particle&quot;:&quot;&quot;},{&quot;family&quot;:&quot;Masellis&quot;,&quot;given&quot;:&quot;Mario&quot;,&quot;parse-names&quot;:false,&quot;dropping-particle&quot;:&quot;&quot;,&quot;non-dropping-particle&quot;:&quot;&quot;},{&quot;family&quot;:&quot;Steeves&quot;,&quot;given&quot;:&quot;Thomas&quot;,&quot;parse-names&quot;:false,&quot;dropping-particle&quot;:&quot;&quot;,&quot;non-dropping-particle&quot;:&quot;&quot;},{&quot;family&quot;:&quot;Nanayakkara&quot;,&quot;given&quot;:&quot;Nuwan&quot;,&quot;parse-names&quot;:false,&quot;dropping-particle&quot;:&quot;&quot;,&quot;non-dropping-particle&quot;:&quot;&quot;},{&quot;family&quot;:&quot;Ramirez&quot;,&quot;given&quot;:&quot;Joel&quot;,&quot;parse-names&quot;:false,&quot;dropping-particle&quot;:&quot;&quot;,&quot;non-dropping-particle&quot;:&quot;&quot;},{&quot;family&quot;:&quot;Scott&quot;,&quot;given&quot;:&quot;Christopher&quot;,&quot;parse-names&quot;:false,&quot;dropping-particle&quot;:&quot;&quot;,&quot;non-dropping-particle&quot;:&quot;&quot;},{&quot;family&quot;:&quot;Holmes&quot;,&quot;given&quot;:&quot;Melissa&quot;,&quot;parse-names&quot;:false,&quot;dropping-particle&quot;:&quot;&quot;,&quot;non-dropping-particle&quot;:&quot;&quot;},{&quot;family&quot;:&quot;Ozzoude&quot;,&quot;given&quot;:&quot;Miracle&quot;,&quot;parse-names&quot;:false,&quot;dropping-particle&quot;:&quot;&quot;,&quot;non-dropping-particle&quot;:&quot;&quot;},{&quot;family&quot;:&quot;Berezuk&quot;,&quot;given&quot;:&quot;Courtney&quot;,&quot;parse-names&quot;:false,&quot;dropping-particle&quot;:&quot;&quot;,&quot;non-dropping-particle&quot;:&quot;&quot;},{&quot;family&quot;:&quot;Symons&quot;,&quot;given&quot;:&quot;Sean&quot;,&quot;parse-names&quot;:false,&quot;dropping-particle&quot;:&quot;&quot;,&quot;non-dropping-particle&quot;:&quot;&quot;},{&quot;family&quot;:&quot;Mohammad Hassan Haddad&quot;,&quot;given&quot;:&quot;Seyyed&quot;,&quot;parse-names&quot;:false,&quot;dropping-particle&quot;:&quot;&quot;,&quot;non-dropping-particle&quot;:&quot;&quot;},{&quot;family&quot;:&quot;Arnott&quot;,&quot;given&quot;:&quot;Stephen R.&quot;,&quot;parse-names&quot;:false,&quot;dropping-particle&quot;:&quot;&quot;,&quot;non-dropping-particle&quot;:&quot;&quot;},{&quot;family&quot;:&quot;Binns&quot;,&quot;given&quot;:&quot;Malcolm&quot;,&quot;parse-names&quot;:false,&quot;dropping-particle&quot;:&quot;&quot;,&quot;non-dropping-particle&quot;:&quot;&quot;},{&quot;family&quot;:&quot;Strother&quot;,&quot;given&quot;:&quot;Stephen&quot;,&quot;parse-names&quot;:false,&quot;dropping-particle&quot;:&quot;&quot;,&quot;non-dropping-particle&quot;:&quot;&quot;},{&quot;family&quot;:&quot;Beaton&quot;,&quot;given&quot;:&quot;Derek&quot;,&quot;parse-names&quot;:false,&quot;dropping-particle&quot;:&quot;&quot;,&quot;non-dropping-particle&quot;:&quot;&quot;},{&quot;family&quot;:&quot;Sunderland&quot;,&quot;given&quot;:&quot;Kelly&quot;,&quot;parse-names&quot;:false,&quot;dropping-particle&quot;:&quot;&quot;,&quot;non-dropping-particle&quot;:&quot;&quot;},{&quot;family&quot;:&quot;Theyers&quot;,&quot;given&quot;:&quot;Athena&quot;,&quot;parse-names&quot;:false,&quot;dropping-particle&quot;:&quot;&quot;,&quot;non-dropping-particle&quot;:&quot;&quot;},{&quot;family&quot;:&quot;Tan&quot;,&quot;given&quot;:&quot;Brian&quot;,&quot;parse-names&quot;:false,&quot;dropping-particle&quot;:&quot;&quot;,&quot;non-dropping-particle&quot;:&quot;&quot;},{&quot;family&quot;:&quot;Zamyadi&quot;,&quot;given&quot;:&quot;Mojdeh&quot;,&quot;parse-names&quot;:false,&quot;dropping-particle&quot;:&quot;&quot;,&quot;non-dropping-particle&quot;:&quot;&quot;},{&quot;family&quot;:&quot;Levine&quot;,&quot;given&quot;:&quot;Brian&quot;,&quot;parse-names&quot;:false,&quot;dropping-particle&quot;:&quot;&quot;,&quot;non-dropping-particle&quot;:&quot;&quot;},{&quot;family&quot;:&quot;Orange&quot;,&quot;given&quot;:&quot;Joseph B.&quot;,&quot;parse-names&quot;:false,&quot;dropping-particle&quot;:&quot;&quot;,&quot;non-dropping-particle&quot;:&quot;&quot;},{&quot;family&quot;:&quot;Roberts&quot;,&quot;given&quot;:&quot;Angela C.&quot;,&quot;parse-names&quot;:false,&quot;dropping-particle&quot;:&quot;&quot;,&quot;non-dropping-particle&quot;:&quot;&quot;},{&quot;family&quot;:&quot;Lou&quot;,&quot;given&quot;:&quot;Wendy&quot;,&quot;parse-names&quot;:false,&quot;dropping-particle&quot;:&quot;&quot;,&quot;non-dropping-particle&quot;:&quot;&quot;},{&quot;family&quot;:&quot;Sujanthan&quot;,&quot;given&quot;:&quot;Sujeevini&quot;,&quot;parse-names&quot;:false,&quot;dropping-particle&quot;:&quot;&quot;,&quot;non-dropping-particle&quot;:&quot;&quot;},{&quot;family&quot;:&quot;Breen&quot;,&quot;given&quot;:&quot;David P.&quot;,&quot;parse-names&quot;:false,&quot;dropping-particle&quot;:&quot;&quot;,&quot;non-dropping-particle&quot;:&quot;&quot;},{&quot;family&quot;:&quot;Marras&quot;,&quot;given&quot;:&quot;Connie&quot;,&quot;parse-names&quot;:false,&quot;dropping-particle&quot;:&quot;&quot;,&quot;non-dropping-particle&quot;:&quot;&quot;},{&quot;family&quot;:&quot;Kwan&quot;,&quot;given&quot;:&quot;Donna&quot;,&quot;parse-names&quot;:false,&quot;dropping-particle&quot;:&quot;&quot;,&quot;non-dropping-particle&quot;:&quot;&quot;},{&quot;family&quot;:&quot;Adamo&quot;,&quot;given&quot;:&quot;Sabrina&quot;,&quot;parse-names&quot;:false,&quot;dropping-particle&quot;:&quot;&quot;,&quot;non-dropping-particle&quot;:&quot;&quot;},{&quot;family&quot;:&quot;Peltsch&quot;,&quot;given&quot;:&quot;Alicia&quot;,&quot;parse-names&quot;:false,&quot;dropping-particle&quot;:&quot;&quot;,&quot;non-dropping-particle&quot;:&quot;&quot;},{&quot;family&quot;:&quot;Troyer&quot;,&quot;given&quot;:&quot;Angela K.&quot;,&quot;parse-names&quot;:false,&quot;dropping-particle&quot;:&quot;&quot;,&quot;non-dropping-particle&quot;:&quot;&quot;},{&quot;family&quot;:&quot;Black&quot;,&quot;given&quot;:&quot;Sandra E.&quot;,&quot;parse-names&quot;:false,&quot;dropping-particle&quot;:&quot;&quot;,&quot;non-dropping-particle&quot;:&quot;&quot;},{&quot;family&quot;:&quot;McLaughlin&quot;,&quot;given&quot;:&quot;Paula M.&quot;,&quot;parse-names&quot;:false,&quot;dropping-particle&quot;:&quot;&quot;,&quot;non-dropping-particle&quot;:&quot;&quot;},{&quot;family&quot;:&quot;Lang&quot;,&quot;given&quot;:&quot;Anthony E.&quot;,&quot;parse-names&quot;:false,&quot;dropping-particle&quot;:&quot;&quot;,&quot;non-dropping-particle&quot;:&quot;&quot;},{&quot;family&quot;:&quot;McIlroy&quot;,&quot;given&quot;:&quot;William&quot;,&quot;parse-names&quot;:false,&quot;dropping-particle&quot;:&quot;&quot;,&quot;non-dropping-particle&quot;:&quot;&quot;},{&quot;family&quot;:&quot;Bartha&quot;,&quot;given&quot;:&quot;Robert&quot;,&quot;parse-names&quot;:false,&quot;dropping-particle&quot;:&quot;&quot;,&quot;non-dropping-particle&quot;:&quot;&quot;},{&quot;family&quot;:&quot;Montero-Odasso&quot;,&quot;given&quot;:&quot;Manuel&quot;,&quot;parse-names&quot;:false,&quot;dropping-particle&quot;:&quot;&quot;,&quot;non-dropping-particle&quot;:&quot;&quot;}],&quot;container-title&quot;:&quot;European journal of neurology&quot;,&quot;container-title-short&quot;:&quot;Eur J Neurol&quot;,&quot;accessed&quot;:{&quot;date-parts&quot;:[[2023,10,23]]},&quot;DOI&quot;:&quot;10.1111/ENE.15692&quot;,&quot;ISSN&quot;:&quot;1468-1331&quot;,&quot;PMID&quot;:&quot;36692250&quot;,&quot;URL&quot;:&quot;https://pubmed.ncbi.nlm.nih.gov/36692250/&quot;,&quot;issued&quot;:{&quot;date-parts&quot;:[[2023,4,1]]},&quot;page&quot;:&quot;920-933&quot;,&quot;abstract&quot;:&quot;Background and purpose: The pathophysiology of Parkinson's disease (PD) negatively affects brain network connectivity, and in the presence of brain white matter hyperintensities (WMHs) cognitive and motor impairments seem to be aggravated. However, the role of WMHs in predicting accelerating symptom worsening remains controversial. The objective was to investigate whether location and segmental brain WMH burden at baseline predict cognitive and motor declines in PD after 2 years. Methods: Ninety-eight older adults followed longitudinally from Ontario Neurodegenerative Diseases Research Initiative with PD of 3–8 years in duration were included. Percentages of WMH volumes at baseline were calculated by location (deep and periventricular) and by brain region (frontal, temporal, parietal, occipital lobes and basal ganglia + thalamus). Cognitive and motor changes were assessed from baseline to 2-year follow-up. Specifically, global cognition, attention, executive function, memory, visuospatial abilities and language were assessed as were motor symptoms evaluated using the Movement Disorder Society Unified Parkinson's Disease Rating Scale Part III, spatial–temporal gait variables, Freezing of Gait Questionnaire and Activities Specific Balance Confidence Scale. Results: Regression analysis adjusted for potential confounders showed that total and periventricular WMHs at baseline predicted decline in global cognition (p &lt; 0.05). Also, total WMH burden predicted the decline of executive function (p &lt; 0.05). Occipital WMH volumes also predicted decline in global cognition, visuomotor attention and visuospatial memory declines (p &lt; 0.05). WMH volumes at baseline did not predict motor decline. Conclusion: White matter hyperintensity burden at baseline predicted cognitive but not motor decline in early to mid-stage PD. The motor decline observed after 2 years in these older adults with PD is probably related to the primary neurodegenerative process than comorbid white matter pathology.&quot;,&quot;publisher&quot;:&quot;Eur J Neurol&quot;,&quot;issue&quot;:&quot;4&quot;,&quot;volume&quot;:&quot;30&quot;},&quot;isTemporary&quot;:false}]},{&quot;citationID&quot;:&quot;MENDELEY_CITATION_28adc983-11c2-4dfb-8e49-adc8a6f05eb0&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&quot;,&quot;citationItems&quot;:[{&quot;id&quot;:&quot;36c27c7e-62d7-3edf-ac84-36c21da2e26f&quot;,&quot;itemData&quot;:{&quot;type&quot;:&quot;article-journal&quot;,&quot;id&quot;:&quot;36c27c7e-62d7-3edf-ac84-36c21da2e26f&quot;,&quot;title&quot;:&quot;Natural history of motor symptoms in Parkinson's disease and the long-duration response to levodopa&quot;,&quot;author&quot;:[{&quot;family&quot;:&quot;Cilia&quot;,&quot;given&quot;:&quot;Roberto&quot;,&quot;parse-names&quot;:false,&quot;dropping-particle&quot;:&quot;&quot;,&quot;non-dropping-particle&quot;:&quot;&quot;},{&quot;family&quot;:&quot;Cereda&quot;,&quot;given&quot;:&quot;Emanuele&quot;,&quot;parse-names&quot;:false,&quot;dropping-particle&quot;:&quot;&quot;,&quot;non-dropping-particle&quot;:&quot;&quot;},{&quot;family&quot;:&quot;Akpalu&quot;,&quot;given&quot;:&quot;Albert&quot;,&quot;parse-names&quot;:false,&quot;dropping-particle&quot;:&quot;&quot;,&quot;non-dropping-particle&quot;:&quot;&quot;},{&quot;family&quot;:&quot;Sarfo&quot;,&quot;given&quot;:&quot;Fred Stephen&quot;,&quot;parse-names&quot;:false,&quot;dropping-particle&quot;:&quot;&quot;,&quot;non-dropping-particle&quot;:&quot;&quot;},{&quot;family&quot;:&quot;Cham&quot;,&quot;given&quot;:&quot;Momodou&quot;,&quot;parse-names&quot;:false,&quot;dropping-particle&quot;:&quot;&quot;,&quot;non-dropping-particle&quot;:&quot;&quot;},{&quot;family&quot;:&quot;Laryea&quot;,&quot;given&quot;:&quot;Ruth&quot;,&quot;parse-names&quot;:false,&quot;dropping-particle&quot;:&quot;&quot;,&quot;non-dropping-particle&quot;:&quot;&quot;},{&quot;family&quot;:&quot;Obese&quot;,&quot;given&quot;:&quot;Vida&quot;,&quot;parse-names&quot;:false,&quot;dropping-particle&quot;:&quot;&quot;,&quot;non-dropping-particle&quot;:&quot;&quot;},{&quot;family&quot;:&quot;Oppon&quot;,&quot;given&quot;:&quot;Kenneth&quot;,&quot;parse-names&quot;:false,&quot;dropping-particle&quot;:&quot;&quot;,&quot;non-dropping-particle&quot;:&quot;&quot;},{&quot;family&quot;:&quot;Sorbo&quot;,&quot;given&quot;:&quot;Francesca&quot;,&quot;parse-names&quot;:false,&quot;dropping-particle&quot;:&quot;&quot;,&quot;non-dropping-particle&quot;:&quot;Del&quot;},{&quot;family&quot;:&quot;Bonvegna&quot;,&quot;given&quot;:&quot;Salvatore&quot;,&quot;parse-names&quot;:false,&quot;dropping-particle&quot;:&quot;&quot;,&quot;non-dropping-particle&quot;:&quot;&quot;},{&quot;family&quot;:&quot;Zecchinelli&quot;,&quot;given&quot;:&quot;Anna Lena&quot;,&quot;parse-names&quot;:false,&quot;dropping-particle&quot;:&quot;&quot;,&quot;non-dropping-particle&quot;:&quot;&quot;},{&quot;family&quot;:&quot;Pezzoli&quot;,&quot;given&quot;:&quot;Gianni&quot;,&quot;parse-names&quot;:false,&quot;dropping-particle&quot;:&quot;&quot;,&quot;non-dropping-particle&quot;:&quot;&quot;}],&quot;container-title&quot;:&quot;Brain : a journal of neurology&quot;,&quot;container-title-short&quot;:&quot;Brain&quot;,&quot;accessed&quot;:{&quot;date-parts&quot;:[[2023,10,23]]},&quot;DOI&quot;:&quot;10.1093/BRAIN/AWAA181&quot;,&quot;ISSN&quot;:&quot;1460-2156&quot;,&quot;PMID&quot;:&quot;32844196&quot;,&quot;URL&quot;:&quot;https://pubmed.ncbi.nlm.nih.gov/32844196/&quot;,&quot;issued&quot;:{&quot;date-parts&quot;:[[2020,8,1]]},&quot;page&quot;:&quot;2490-2501&quot;,&quot;abstract&quot;:&quot;The natural pattern of progression of Parkinson's disease is largely unknown because patients are conventionally followed on treatment. As Parkinson's disease progresses, the true magnitude of the long-duration response to levodopa remains unknown, because it can only be estimated indirectly in treated patients. We aimed to describe the natural course of motor symptoms by assessing the natural OFF in consecutive Parkinson's disease patients never exposed to treatment (drug-naïve), and to investigate the effects of daily levodopa on the progression of motor disability in the OFF medication state over a 2-year period. In this prospective naturalistic study in sub-Saharan Africa, 30 Parkinson's disease patients (age at onset 58 ± 14 years, disease duration 7 ± 4 years) began levodopa monotherapy and were prospectively assessed using the Unified Parkinson's disease Rating Scale (UPDRS). Data were collected at baseline, at 1-year and 2-years follow-up. First-ever levodopa intake induced a significant improvement in motor symptoms (natural OFF versus ON state UPDRS-III 41.9 ± 15.9 versus 26.8 ± 15.1, respectively; P 5 0.001). At 1-year follow-up, OFF state UPDRS-III score after overnight withdrawal of levodopa was considerably lower than natural OFF (26.5 ± 14.9; P 5 0.001). This effect was not modified by disease duration. At the 2-year follow-up, motor signs after overnight OFF (30.2 ± 14.2) were still 30% milder than natural OFF (P = 0.001). The ON state UPDRS-III at the first-ever levodopa challenge was similar to the overnight OFF score at 1-year follow-up and the two conditions were correlated (r = 0.72, P 5 0.001). Compared to the natural progression of motor disability, levodopa treatment resulted in a 31% lower annual decline in UPDRS-III scores in the OFF state (3.33 versus 2.30 points/year) with a lower model's variance explained by disease duration (67% versus 36%). Using the equation regressed on pretreatment data, we predicted the natural OFF at 1-year and 2-year follow-up visits and estimated that the magnitude of the long-duration response to levodopa ranged between 60% and 65% of total motor benefit provided by levodopa, independently of disease duration (P = 0.13). Although levodopa therapy was associated with motor fluctuations, overnight OFF disability during levodopa was invariably less severe than the natural course of the disease, independently of disease duration. The same applies to the yearly decline in UPDRS-III scores in the OFF state. Further research is needed to clarify the mechanisms underlying the long-duration response to levodopa in Parkinson's disease. Understanding the natural course of Parkinson's disease and the long-duration response to levodopa may help to develop therapeutic strategies increasing its magnitude to improve patient quality of life and to better interpret the outcome of randomized clinical trials on disease-modifying therapies that still rely on the overnight OFF to define Parkinson's disease progression.&quot;,&quot;publisher&quot;:&quot;Brain&quot;,&quot;issue&quot;:&quot;8&quot;,&quot;volume&quot;:&quot;143&quot;},&quot;isTemporary&quot;:false}]},{&quot;citationID&quot;:&quot;MENDELEY_CITATION_5747c109-0aa2-4b59-ab62-c9078da22855&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&quot;,&quot;citationItems&quot;:[{&quot;id&quot;:&quot;45dbb760-0992-390c-a54f-5d8ca9d8edec&quot;,&quot;itemData&quot;:{&quot;type&quot;:&quot;article-journal&quot;,&quot;id&quot;:&quot;45dbb760-0992-390c-a54f-5d8ca9d8edec&quot;,&quot;title&quot;:&quot;Comparison of patient rated treatment response with measured improvement in Parkinson's disease&quot;,&quot;author&quot;:[{&quot;family&quot;:&quot;Davidson&quot;,&quot;given&quot;:&quot;Matthew B.&quot;,&quot;parse-names&quot;:false,&quot;dropping-particle&quot;:&quot;&quot;,&quot;non-dropping-particle&quot;:&quot;&quot;},{&quot;family&quot;:&quot;McGhee&quot;,&quot;given&quot;:&quot;David J.M.&quot;,&quot;parse-names&quot;:false,&quot;dropping-particle&quot;:&quot;&quot;,&quot;non-dropping-particle&quot;:&quot;&quot;},{&quot;family&quot;:&quot;Counsell&quot;,&quot;given&quot;:&quot;Carl E.&quot;,&quot;parse-names&quot;:false,&quot;dropping-particle&quot;:&quot;&quot;,&quot;non-dropping-particle&quot;:&quot;&quot;}],&quot;container-title&quot;:&quot;Journal of neurology, neurosurgery, and psychiatry&quot;,&quot;container-title-short&quot;:&quot;J Neurol Neurosurg Psychiatry&quot;,&quot;accessed&quot;:{&quot;date-parts&quot;:[[2023,10,23]]},&quot;DOI&quot;:&quot;10.1136/JNNP-2012-302741&quot;,&quot;ISSN&quot;:&quot;1468-330X&quot;,&quot;PMID&quot;:&quot;22626942&quot;,&quot;URL&quot;:&quot;https://pubmed.ncbi.nlm.nih.gov/22626942/&quot;,&quot;issued&quot;:{&quot;date-parts&quot;:[[2012]]},&quot;page&quot;:&quot;1001-1005&quot;,&quot;abstract&quot;:&quot;Background: A marked response to dopamine replacement therapy is important in supporting a diagnosis of idiopathic Parkinson's disease (PD). The aim of the study was to compare PD patients' subjective rating of improvement with measured improvement on a number of scales. Methods: People with clinically defined PD were identified from a prospective long term follow-up study of incident parkinsonian patients. Changes in the Unified Parkinson's Disease Rating Scale (UPDRS) (activities of daily living and motor subsections), timed tests and Parkinson's Disease Questionnaire, full version, between assessments immediately before starting adequate dopamine replacement and the two subsequent follow-up assessments (mean 6 and 12 months after baseline) were calculated. These were compared with the patients' own subjective ratings of improvement (nil, slight, moderate, good, excellent). Results: 133 patients were included (mean age 71 years, 56% men). Thirty-eight patients were treated with a dopamine agonist and 95 with L-dopa (median L-dopa equivalent dose 300 mg). Most patients showed improvements in their measured scores but there was no statistically significant association between these scores and the patient subjective response, except for the motor UPDRS at the first follow-up. A third of those who showed no improvement in their motor UPDRS at the first follow-up rated their improvement as moderate or better, while 29% of those whose motor UPDRS improved by over 50% said they had no or slight improvement. Conclusion: PD patients' subjective ratings of their degree of improvement often do not accurately reflect the degree of objective change in parkinsonian impairment or disability. Clinicians should record a simple measure of motor impairment before and after treatment to assess treatment response more accurately.&quot;,&quot;publisher&quot;:&quot;J Neurol Neurosurg Psychiatry&quot;,&quot;issue&quot;:&quot;10&quot;,&quot;volume&quot;:&quot;83&quot;},&quot;isTemporary&quot;:false}]},{&quot;citationID&quot;:&quot;MENDELEY_CITATION_485893f9-3aba-4e29-99f2-500e72fa21f6&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&quot;,&quot;citationItems&quot;:[{&quot;id&quot;:&quot;2a111057-e108-3b5b-8303-cba9dd8ac923&quot;,&quot;itemData&quot;:{&quot;type&quot;:&quot;article-journal&quot;,&quot;id&quot;:&quot;2a111057-e108-3b5b-8303-cba9dd8ac923&quot;,&quot;title&quot;:&quot;Association of GBA Mutations and the E326K Polymorphism With Motor and Cognitive Progression in Parkinson Disease&quot;,&quot;author&quot;:[{&quot;family&quot;:&quot;Davis&quot;,&quot;given&quot;:&quot;Marie Y.&quot;,&quot;parse-names&quot;:false,&quot;dropping-particle&quot;:&quot;&quot;,&quot;non-dropping-particle&quot;:&quot;&quot;},{&quot;family&quot;:&quot;Johnson&quot;,&quot;given&quot;:&quot;Catherine O.&quot;,&quot;parse-names&quot;:false,&quot;dropping-particle&quot;:&quot;&quot;,&quot;non-dropping-particle&quot;:&quot;&quot;},{&quot;family&quot;:&quot;Leverenz&quot;,&quot;given&quot;:&quot;James B.&quot;,&quot;parse-names&quot;:false,&quot;dropping-particle&quot;:&quot;&quot;,&quot;non-dropping-particle&quot;:&quot;&quot;},{&quot;family&quot;:&quot;Weintraub&quot;,&quot;given&quot;:&quot;Daniel&quot;,&quot;parse-names&quot;:false,&quot;dropping-particle&quot;:&quot;&quot;,&quot;non-dropping-particle&quot;:&quot;&quot;},{&quot;family&quot;:&quot;Trojanowski&quot;,&quot;given&quot;:&quot;John Q.&quot;,&quot;parse-names&quot;:false,&quot;dropping-particle&quot;:&quot;&quot;,&quot;non-dropping-particle&quot;:&quot;&quot;},{&quot;family&quot;:&quot;Chen-Plotkin&quot;,&quot;given&quot;:&quot;Alice&quot;,&quot;parse-names&quot;:false,&quot;dropping-particle&quot;:&quot;&quot;,&quot;non-dropping-particle&quot;:&quot;&quot;},{&quot;family&quot;:&quot;Deerlin&quot;,&quot;given&quot;:&quot;Vivianna M.&quot;,&quot;parse-names&quot;:false,&quot;dropping-particle&quot;:&quot;&quot;,&quot;non-dropping-particle&quot;:&quot;Van&quot;},{&quot;family&quot;:&quot;Quinn&quot;,&quot;given&quot;:&quot;Joseph F.&quot;,&quot;parse-names&quot;:false,&quot;dropping-particle&quot;:&quot;&quot;,&quot;non-dropping-particle&quot;:&quot;&quot;},{&quot;family&quot;:&quot;Chung&quot;,&quot;given&quot;:&quot;Kathryn A.&quot;,&quot;parse-names&quot;:false,&quot;dropping-particle&quot;:&quot;&quot;,&quot;non-dropping-particle&quot;:&quot;&quot;},{&quot;family&quot;:&quot;Peterson-Hiller&quot;,&quot;given&quot;:&quot;Amie L.&quot;,&quot;parse-names&quot;:false,&quot;dropping-particle&quot;:&quot;&quot;,&quot;non-dropping-particle&quot;:&quot;&quot;},{&quot;family&quot;:&quot;Rosenthal&quot;,&quot;given&quot;:&quot;Liana S.&quot;,&quot;parse-names&quot;:false,&quot;dropping-particle&quot;:&quot;&quot;,&quot;non-dropping-particle&quot;:&quot;&quot;},{&quot;family&quot;:&quot;Dawson&quot;,&quot;given&quot;:&quot;Ted M.&quot;,&quot;parse-names&quot;:false,&quot;dropping-particle&quot;:&quot;&quot;,&quot;non-dropping-particle&quot;:&quot;&quot;},{&quot;family&quot;:&quot;Albert&quot;,&quot;given&quot;:&quot;Marilyn S.&quot;,&quot;parse-names&quot;:false,&quot;dropping-particle&quot;:&quot;&quot;,&quot;non-dropping-particle&quot;:&quot;&quot;},{&quot;family&quot;:&quot;Goldman&quot;,&quot;given&quot;:&quot;Jennifer G.&quot;,&quot;parse-names&quot;:false,&quot;dropping-particle&quot;:&quot;&quot;,&quot;non-dropping-particle&quot;:&quot;&quot;},{&quot;family&quot;:&quot;Stebbins&quot;,&quot;given&quot;:&quot;Glenn T.&quot;,&quot;parse-names&quot;:false,&quot;dropping-particle&quot;:&quot;&quot;,&quot;non-dropping-particle&quot;:&quot;&quot;},{&quot;family&quot;:&quot;Bernard&quot;,&quot;given&quot;:&quot;Bryan&quot;,&quot;parse-names&quot;:false,&quot;dropping-particle&quot;:&quot;&quot;,&quot;non-dropping-particle&quot;:&quot;&quot;},{&quot;family&quot;:&quot;Wszolek&quot;,&quot;given&quot;:&quot;Zbigniew K.&quot;,&quot;parse-names&quot;:false,&quot;dropping-particle&quot;:&quot;&quot;,&quot;non-dropping-particle&quot;:&quot;&quot;},{&quot;family&quot;:&quot;Ross&quot;,&quot;given&quot;:&quot;Owen A.&quot;,&quot;parse-names&quot;:false,&quot;dropping-particle&quot;:&quot;&quot;,&quot;non-dropping-particle&quot;:&quot;&quot;},{&quot;family&quot;:&quot;Dickson&quot;,&quot;given&quot;:&quot;Dennis W.&quot;,&quot;parse-names&quot;:false,&quot;dropping-particle&quot;:&quot;&quot;,&quot;non-dropping-particle&quot;:&quot;&quot;},{&quot;family&quot;:&quot;Eidelberg&quot;,&quot;given&quot;:&quot;David&quot;,&quot;parse-names&quot;:false,&quot;dropping-particle&quot;:&quot;&quot;,&quot;non-dropping-particle&quot;:&quot;&quot;},{&quot;family&quot;:&quot;Mattis&quot;,&quot;given&quot;:&quot;Paul J.&quot;,&quot;parse-names&quot;:false,&quot;dropping-particle&quot;:&quot;&quot;,&quot;non-dropping-particle&quot;:&quot;&quot;},{&quot;family&quot;:&quot;Niethammer&quot;,&quot;given&quot;:&quot;Martin&quot;,&quot;parse-names&quot;:false,&quot;dropping-particle&quot;:&quot;&quot;,&quot;non-dropping-particle&quot;:&quot;&quot;},{&quot;family&quot;:&quot;Yearout&quot;,&quot;given&quot;:&quot;Dora&quot;,&quot;parse-names&quot;:false,&quot;dropping-particle&quot;:&quot;&quot;,&quot;non-dropping-particle&quot;:&quot;&quot;},{&quot;family&quot;:&quot;Hu&quot;,&quot;given&quot;:&quot;Shu Ching&quot;,&quot;parse-names&quot;:false,&quot;dropping-particle&quot;:&quot;&quot;,&quot;non-dropping-particle&quot;:&quot;&quot;},{&quot;family&quot;:&quot;Cholerton&quot;,&quot;given&quot;:&quot;Brenna A.&quot;,&quot;parse-names&quot;:false,&quot;dropping-particle&quot;:&quot;&quot;,&quot;non-dropping-particle&quot;:&quot;&quot;},{&quot;family&quot;:&quot;Smith&quot;,&quot;given&quot;:&quot;Megan&quot;,&quot;parse-names&quot;:false,&quot;dropping-particle&quot;:&quot;&quot;,&quot;non-dropping-particle&quot;:&quot;&quot;},{&quot;family&quot;:&quot;Mata&quot;,&quot;given&quot;:&quot;Ignacio F.&quot;,&quot;parse-names&quot;:false,&quot;dropping-particle&quot;:&quot;&quot;,&quot;non-dropping-particle&quot;:&quot;&quot;},{&quot;family&quot;:&quot;Montine&quot;,&quot;given&quot;:&quot;Thomas J.&quot;,&quot;parse-names&quot;:false,&quot;dropping-particle&quot;:&quot;&quot;,&quot;non-dropping-particle&quot;:&quot;&quot;},{&quot;family&quot;:&quot;Edwards&quot;,&quot;given&quot;:&quot;Karen L.&quot;,&quot;parse-names&quot;:false,&quot;dropping-particle&quot;:&quot;&quot;,&quot;non-dropping-particle&quot;:&quot;&quot;},{&quot;family&quot;:&quot;Zabetian&quot;,&quot;given&quot;:&quot;Cyrus P.&quot;,&quot;parse-names&quot;:false,&quot;dropping-particle&quot;:&quot;&quot;,&quot;non-dropping-particle&quot;:&quot;&quot;}],&quot;container-title&quot;:&quot;JAMA neurology&quot;,&quot;container-title-short&quot;:&quot;JAMA Neurol&quot;,&quot;accessed&quot;:{&quot;date-parts&quot;:[[2023,12,15]]},&quot;DOI&quot;:&quot;10.1001/JAMANEUROL.2016.2245&quot;,&quot;ISSN&quot;:&quot;2168-6157&quot;,&quot;PMID&quot;:&quot;27571329&quot;,&quot;URL&quot;:&quot;https://pubmed.ncbi.nlm.nih.gov/27571329/&quot;,&quot;issued&quot;:{&quot;date-parts&quot;:[[2016,10,1]]},&quot;page&quot;:&quot;1217-1224&quot;,&quot;abstract&quot;:&quot;Importance Parkinson disease (PD) is heterogeneous in symptom manifestation and rate of progression. Identifying factors that influence disease progression could provide mechanistic insight, improve prognostic accuracy, and elucidate novel therapeutic targets. OBJECTIVE To determine whether GBA mutations and the E326K polymorphism modify PD symptom progression. DESIGN, SETTING, AND PARTICIPANTS The entire GBA coding region was screened for mutations and E326K in 740 patients with PD enrolled at 7 sites from the PD Cognitive Genetics Consortium. Detailed longitudinal motor and cognitive assessments were performed with patients in the on state. MAIN OUTCOMES AND MEASURES Linear regression was used to test for an association between GBA genotype and motor progression, with the Movement Disorder Society-sponsored version of the Unified Parkinson's Disease Rating Scale Part III (MDS-UPDRS III) score at the last assessment as the outcome and GBA genotype as the independent variable, with adjustment for levodopa equivalent dose, sex, age, disease duration, MDS-UPDRS III score at the first assessment, duration of follow-up, and site. Similar methods were used to examine the association between genotype and tremor and postural instability and gait difficulty (PIGD) scores. To examine the effect of GBA genotype on cognitive progression, patients were classified into those with conversion to mild cognitive impairment or dementia during the study (progression) and those without progression. The association between GBA genotype and progression status was then tested using logistic regression, adjusting for sex, age, disease duration, duration of follow-up, years of education, and site. RESULTS Of the total sample of 733 patients who underwent successful genotyping, 226 (30.8%) were women and 507 (69.2%) were men (mean [SD] age, 68.1 [8.8] years). The mean (SD) duration of follow-up was 3.0 (1.7) years. GBA mutations (β = 4.65; 95% CI, 1.72-7.58; P =.002), E326K (β = 3.42; 95% CI, 0.66-6.17; P =.02), and GBA variants combined as a single group (β = 4.01; 95% CI, 1.95-6.07; P = 1.5 × 10-4) were associated with a more rapid decline in MDS-UPDRS III score. Combined GBA variants (β = 0.38; 95% CI, 0.23-0.53; P =.01) and E326K (β = 0.64; 95% CI, 0.43-0.86; P =.002) were associated with faster progression in PIGD scores, but not in tremor scores. A significantly higher proportion of E326K carriers (10 of 21 [47.6%]; P =.01) and GBA variant carriers (15 of 39 [38.5%]; P =.04) progressed to mild cognitive impairment or dementia. CONCLUSIONS AND RELEVANCE GBA variants predict a more rapid progression of cognitive dysfunction and motor symptoms in patients with PD, with a greater effect on PIGD than tremor. Thus, GBA variants influence the heterogeneity in symptom progression observed in PD.&quot;,&quot;publisher&quot;:&quot;JAMA Neurol&quot;,&quot;issue&quot;:&quot;10&quot;,&quot;volume&quot;:&quot;73&quot;},&quot;isTemporary&quot;:false}]},{&quot;citationID&quot;:&quot;MENDELEY_CITATION_0642a2fa-99c3-42da-8669-d025868b40be&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&quot;,&quot;citationItems&quot;:[{&quot;id&quot;:&quot;0b22920a-ba33-3583-b3a7-8680a7b3f819&quot;,&quot;itemData&quot;:{&quot;type&quot;:&quot;article-journal&quot;,&quot;id&quot;:&quot;0b22920a-ba33-3583-b3a7-8680a7b3f819&quot;,&quot;title&quot;:&quot;Parkinson’s disease GWAS-linked Park16 carriers show greater motor progression&quot;,&quot;author&quot;:[{&quot;family&quot;:&quot;Deng&quot;,&quot;given&quot;:&quot;Xiao&quot;,&quot;parse-names&quot;:false,&quot;dropping-particle&quot;:&quot;&quot;,&quot;non-dropping-particle&quot;:&quot;&quot;},{&quot;family&quot;:&quot;Xiao&quot;,&quot;given&quot;:&quot;Bin&quot;,&quot;parse-names&quot;:false,&quot;dropping-particle&quot;:&quot;&quot;,&quot;non-dropping-particle&quot;:&quot;&quot;},{&quot;family&quot;:&quot;Allen&quot;,&quot;given&quot;:&quot;John Carson&quot;,&quot;parse-names&quot;:false,&quot;dropping-particle&quot;:&quot;&quot;,&quot;non-dropping-particle&quot;:&quot;&quot;},{&quot;family&quot;:&quot;Ng&quot;,&quot;given&quot;:&quot;Ebonne&quot;,&quot;parse-names&quot;:false,&quot;dropping-particle&quot;:&quot;&quot;,&quot;non-dropping-particle&quot;:&quot;&quot;},{&quot;family&quot;:&quot;Foo&quot;,&quot;given&quot;:&quot;Jia Nee&quot;,&quot;parse-names&quot;:false,&quot;dropping-particle&quot;:&quot;&quot;,&quot;non-dropping-particle&quot;:&quot;&quot;},{&quot;family&quot;:&quot;Lo&quot;,&quot;given&quot;:&quot;Yew Long&quot;,&quot;parse-names&quot;:false,&quot;dropping-particle&quot;:&quot;&quot;,&quot;non-dropping-particle&quot;:&quot;&quot;},{&quot;family&quot;:&quot;Tan&quot;,&quot;given&quot;:&quot;Louis C.S.&quot;,&quot;parse-names&quot;:false,&quot;dropping-particle&quot;:&quot;&quot;,&quot;non-dropping-particle&quot;:&quot;&quot;},{&quot;family&quot;:&quot;Tan&quot;,&quot;given&quot;:&quot;Eng King&quot;,&quot;parse-names&quot;:false,&quot;dropping-particle&quot;:&quot;&quot;,&quot;non-dropping-particle&quot;:&quot;&quot;}],&quot;container-title&quot;:&quot;Journal of Medical Genetics&quot;,&quot;container-title-short&quot;:&quot;J Med Genet&quot;,&quot;accessed&quot;:{&quot;date-parts&quot;:[[2023,10,23]]},&quot;DOI&quot;:&quot;10.1136/JMEDGENET-2018-105661&quot;,&quot;ISSN&quot;:&quot;0022-2593&quot;,&quot;PMID&quot;:&quot;30814270&quot;,&quot;URL&quot;:&quot;https://jmg.bmj.com/content/56/11/765&quot;,&quot;issued&quot;:{&quot;date-parts&quot;:[[2019,11,1]]},&quot;page&quot;:&quot;765-768&quot;,&quot;abstract&quot;:&quot;Background Data on the long-term motor outcomes of genome-wide association study (GWAS)-linked Parkinson disease (PD) carriers are useful for clinical management.\n\nObjectives To characterise the association between GWAS-linked PARK16 gene variant and disease progression in PD over a 9-year time frame.\n\nMethods Over a 9-year period, carriers of PARK16 rs11240572 variant and non-carriers were followed up and evaluated using the modified Hoehn and Yahr (H&amp;Y) staging scale and Unified Parkinson’s Disease Rating Scale (UPDRS) part III. A longitudinal, linear mixed model was performed to compare the changes of H&amp;Y staging scale, UPDRS motor score and UPDRS subscores between the two groups.\n\nResults A total of 156 patients (41 PARK16 carriers and 115 non-carriers) were evaluated and followed up for up to 9 years. Using longitudinal linear mixed model analysis, there was a greater rate of deterioration in the motor function as measured by the UPDRS scores compared with non-carriers after 5 years from the date of diagnosis (p=0.009). In addition, we demonstrated that PARK16 variant carriers had worse gait scores (p=0.043) and greater motor progression than non-carriers after 6 years based on the modified H&amp;Y staging scale (p=0.040).\n\nConclusions In a 9-year longitudinal study, we demonstrated that PD PARK16 variant carriers exhibited greater motor progression after 5 years of disease compared with non-carriers, suggesting that GWAS-linked gene variants may influence disease progression over time. Closer monitoring and management of these higher risk patients can facilitate a better quality of life.&quot;,&quot;publisher&quot;:&quot;BMJ Publishing Group Ltd&quot;,&quot;issue&quot;:&quot;11&quot;,&quot;volume&quot;:&quot;56&quot;},&quot;isTemporary&quot;:false}]},{&quot;citationID&quot;:&quot;MENDELEY_CITATION_a64b5775-3386-46c0-9ae5-dac2f1e007db&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&quot;,&quot;citationItems&quot;:[{&quot;id&quot;:&quot;d81460ed-3e59-39e1-98a6-7c61e5d7c256&quot;,&quot;itemData&quot;:{&quot;type&quot;:&quot;article-journal&quot;,&quot;id&quot;:&quot;d81460ed-3e59-39e1-98a6-7c61e5d7c256&quot;,&quot;title&quot;:&quot;Trial of Deferiprone in Parkinson’s Disease&quot;,&quot;author&quot;:[{&quot;family&quot;:&quot;Devos&quot;,&quot;given&quot;:&quot;David&quot;,&quot;parse-names&quot;:false,&quot;dropping-particle&quot;:&quot;&quot;,&quot;non-dropping-particle&quot;:&quot;&quot;},{&quot;family&quot;:&quot;Labreuche&quot;,&quot;given&quot;:&quot;Julien&quot;,&quot;parse-names&quot;:false,&quot;dropping-particle&quot;:&quot;&quot;,&quot;non-dropping-particle&quot;:&quot;&quot;},{&quot;family&quot;:&quot;Rascol&quot;,&quot;given&quot;:&quot;Olivier&quot;,&quot;parse-names&quot;:false,&quot;dropping-particle&quot;:&quot;&quot;,&quot;non-dropping-particle&quot;:&quot;&quot;},{&quot;family&quot;:&quot;Corvol&quot;,&quot;given&quot;:&quot;Jean-Christophe&quot;,&quot;parse-names&quot;:false,&quot;dropping-particle&quot;:&quot;&quot;,&quot;non-dropping-particle&quot;:&quot;&quot;},{&quot;family&quot;:&quot;Duhamel&quot;,&quot;given&quot;:&quot;Alain&quot;,&quot;parse-names&quot;:false,&quot;dropping-particle&quot;:&quot;&quot;,&quot;non-dropping-particle&quot;:&quot;&quot;},{&quot;family&quot;:&quot;Guyon Delannoy&quot;,&quot;given&quot;:&quot;Pauline&quot;,&quot;parse-names&quot;:false,&quot;dropping-particle&quot;:&quot;&quot;,&quot;non-dropping-particle&quot;:&quot;&quot;},{&quot;family&quot;:&quot;Poewe&quot;,&quot;given&quot;:&quot;Werner&quot;,&quot;parse-names&quot;:false,&quot;dropping-particle&quot;:&quot;&quot;,&quot;non-dropping-particle&quot;:&quot;&quot;},{&quot;family&quot;:&quot;Compta&quot;,&quot;given&quot;:&quot;Yaroslau&quot;,&quot;parse-names&quot;:false,&quot;dropping-particle&quot;:&quot;&quot;,&quot;non-dropping-particle&quot;:&quot;&quot;},{&quot;family&quot;:&quot;Pavese&quot;,&quot;given&quot;:&quot;Nicola&quot;,&quot;parse-names&quot;:false,&quot;dropping-particle&quot;:&quot;&quot;,&quot;non-dropping-particle&quot;:&quot;&quot;},{&quot;family&quot;:&quot;Růžička&quot;,&quot;given&quot;:&quot;Evžen&quot;,&quot;parse-names&quot;:false,&quot;dropping-particle&quot;:&quot;&quot;,&quot;non-dropping-particle&quot;:&quot;&quot;},{&quot;family&quot;:&quot;Dušek&quot;,&quot;given&quot;:&quot;Petr&quot;,&quot;parse-names&quot;:false,&quot;dropping-particle&quot;:&quot;&quot;,&quot;non-dropping-particle&quot;:&quot;&quot;},{&quot;family&quot;:&quot;Post&quot;,&quot;given&quot;:&quot;Bart&quot;,&quot;parse-names&quot;:false,&quot;dropping-particle&quot;:&quot;&quot;,&quot;non-dropping-particle&quot;:&quot;&quot;},{&quot;family&quot;:&quot;Bloem&quot;,&quot;given&quot;:&quot;Bastiaan R.&quot;,&quot;parse-names&quot;:false,&quot;dropping-particle&quot;:&quot;&quot;,&quot;non-dropping-particle&quot;:&quot;&quot;},{&quot;family&quot;:&quot;Berg&quot;,&quot;given&quot;:&quot;Daniela&quot;,&quot;parse-names&quot;:false,&quot;dropping-particle&quot;:&quot;&quot;,&quot;non-dropping-particle&quot;:&quot;&quot;},{&quot;family&quot;:&quot;Maetzler&quot;,&quot;given&quot;:&quot;Walter&quot;,&quot;parse-names&quot;:false,&quot;dropping-particle&quot;:&quot;&quot;,&quot;non-dropping-particle&quot;:&quot;&quot;},{&quot;family&quot;:&quot;Otto&quot;,&quot;given&quot;:&quot;Markus&quot;,&quot;parse-names&quot;:false,&quot;dropping-particle&quot;:&quot;&quot;,&quot;non-dropping-particle&quot;:&quot;&quot;},{&quot;family&quot;:&quot;Habert&quot;,&quot;given&quot;:&quot;Marie-Odile&quot;,&quot;parse-names&quot;:false,&quot;dropping-particle&quot;:&quot;&quot;,&quot;non-dropping-particle&quot;:&quot;&quot;},{&quot;family&quot;:&quot;Lehericy&quot;,&quot;given&quot;:&quot;Stéphane&quot;,&quot;parse-names&quot;:false,&quot;dropping-particle&quot;:&quot;&quot;,&quot;non-dropping-particle&quot;:&quot;&quot;},{&quot;family&quot;:&quot;Ferreira&quot;,&quot;given&quot;:&quot;Joaquim&quot;,&quot;parse-names&quot;:false,&quot;dropping-particle&quot;:&quot;&quot;,&quot;non-dropping-particle&quot;:&quot;&quot;},{&quot;family&quot;:&quot;Dodel&quot;,&quot;given&quot;:&quot;Richard&quot;,&quot;parse-names&quot;:false,&quot;dropping-particle&quot;:&quot;&quot;,&quot;non-dropping-particle&quot;:&quot;&quot;},{&quot;family&quot;:&quot;Tranchant&quot;,&quot;given&quot;:&quot;Christine&quot;,&quot;parse-names&quot;:false,&quot;dropping-particle&quot;:&quot;&quot;,&quot;non-dropping-particle&quot;:&quot;&quot;},{&quot;family&quot;:&quot;Eusebio&quot;,&quot;given&quot;:&quot;Alexandre&quot;,&quot;parse-names&quot;:false,&quot;dropping-particle&quot;:&quot;&quot;,&quot;non-dropping-particle&quot;:&quot;&quot;},{&quot;family&quot;:&quot;Thobois&quot;,&quot;given&quot;:&quot;Stéphane&quot;,&quot;parse-names&quot;:false,&quot;dropping-particle&quot;:&quot;&quot;,&quot;non-dropping-particle&quot;:&quot;&quot;},{&quot;family&quot;:&quot;Marques&quot;,&quot;given&quot;:&quot;Ana-Raquel&quot;,&quot;parse-names&quot;:false,&quot;dropping-particle&quot;:&quot;&quot;,&quot;non-dropping-particle&quot;:&quot;&quot;},{&quot;family&quot;:&quot;Meissner&quot;,&quot;given&quot;:&quot;Wassilios G.&quot;,&quot;parse-names&quot;:false,&quot;dropping-particle&quot;:&quot;&quot;,&quot;non-dropping-particle&quot;:&quot;&quot;},{&quot;family&quot;:&quot;Ory-Magne&quot;,&quot;given&quot;:&quot;Fabienne&quot;,&quot;parse-names&quot;:false,&quot;dropping-particle&quot;:&quot;&quot;,&quot;non-dropping-particle&quot;:&quot;&quot;},{&quot;family&quot;:&quot;Walter&quot;,&quot;given&quot;:&quot;Uwe&quot;,&quot;parse-names&quot;:false,&quot;dropping-particle&quot;:&quot;&quot;,&quot;non-dropping-particle&quot;:&quot;&quot;},{&quot;family&quot;:&quot;Bie&quot;,&quot;given&quot;:&quot;Rob M.A.&quot;,&quot;parse-names&quot;:false,&quot;dropping-particle&quot;:&quot;&quot;,&quot;non-dropping-particle&quot;:&quot;de&quot;},{&quot;family&quot;:&quot;Gago&quot;,&quot;given&quot;:&quot;Miguel&quot;,&quot;parse-names&quot;:false,&quot;dropping-particle&quot;:&quot;&quot;,&quot;non-dropping-particle&quot;:&quot;&quot;},{&quot;family&quot;:&quot;Vilas&quot;,&quot;given&quot;:&quot;Dolores&quot;,&quot;parse-names&quot;:false,&quot;dropping-particle&quot;:&quot;&quot;,&quot;non-dropping-particle&quot;:&quot;&quot;},{&quot;family&quot;:&quot;Kulisevsky&quot;,&quot;given&quot;:&quot;Jaime&quot;,&quot;parse-names&quot;:false,&quot;dropping-particle&quot;:&quot;&quot;,&quot;non-dropping-particle&quot;:&quot;&quot;},{&quot;family&quot;:&quot;Januario&quot;,&quot;given&quot;:&quot;Cristina&quot;,&quot;parse-names&quot;:false,&quot;dropping-particle&quot;:&quot;&quot;,&quot;non-dropping-particle&quot;:&quot;&quot;},{&quot;family&quot;:&quot;Coelho&quot;,&quot;given&quot;:&quot;Miguel V.S.&quot;,&quot;parse-names&quot;:false,&quot;dropping-particle&quot;:&quot;&quot;,&quot;non-dropping-particle&quot;:&quot;&quot;},{&quot;family&quot;:&quot;Behnke&quot;,&quot;given&quot;:&quot;Stefanie&quot;,&quot;parse-names&quot;:false,&quot;dropping-particle&quot;:&quot;&quot;,&quot;non-dropping-particle&quot;:&quot;&quot;},{&quot;family&quot;:&quot;Worth&quot;,&quot;given&quot;:&quot;Paul&quot;,&quot;parse-names&quot;:false,&quot;dropping-particle&quot;:&quot;&quot;,&quot;non-dropping-particle&quot;:&quot;&quot;},{&quot;family&quot;:&quot;Seppi&quot;,&quot;given&quot;:&quot;Klaus&quot;,&quot;parse-names&quot;:false,&quot;dropping-particle&quot;:&quot;&quot;,&quot;non-dropping-particle&quot;:&quot;&quot;},{&quot;family&quot;:&quot;Ouk&quot;,&quot;given&quot;:&quot;Thavarak&quot;,&quot;parse-names&quot;:false,&quot;dropping-particle&quot;:&quot;&quot;,&quot;non-dropping-particle&quot;:&quot;&quot;},{&quot;family&quot;:&quot;Potey&quot;,&quot;given&quot;:&quot;Camille&quot;,&quot;parse-names&quot;:false,&quot;dropping-particle&quot;:&quot;&quot;,&quot;non-dropping-particle&quot;:&quot;&quot;},{&quot;family&quot;:&quot;Leclercq&quot;,&quot;given&quot;:&quot;Céline&quot;,&quot;parse-names&quot;:false,&quot;dropping-particle&quot;:&quot;&quot;,&quot;non-dropping-particle&quot;:&quot;&quot;},{&quot;family&quot;:&quot;Viard&quot;,&quot;given&quot;:&quot;Romain&quot;,&quot;parse-names&quot;:false,&quot;dropping-particle&quot;:&quot;&quot;,&quot;non-dropping-particle&quot;:&quot;&quot;},{&quot;family&quot;:&quot;Kuchcinski&quot;,&quot;given&quot;:&quot;Gregory&quot;,&quot;parse-names&quot;:false,&quot;dropping-particle&quot;:&quot;&quot;,&quot;non-dropping-particle&quot;:&quot;&quot;},{&quot;family&quot;:&quot;Lopes&quot;,&quot;given&quot;:&quot;Renaud&quot;,&quot;parse-names&quot;:false,&quot;dropping-particle&quot;:&quot;&quot;,&quot;non-dropping-particle&quot;:&quot;&quot;},{&quot;family&quot;:&quot;Pruvo&quot;,&quot;given&quot;:&quot;Jean-Pierre&quot;,&quot;parse-names&quot;:false,&quot;dropping-particle&quot;:&quot;&quot;,&quot;non-dropping-particle&quot;:&quot;&quot;},{&quot;family&quot;:&quot;Pigny&quot;,&quot;given&quot;:&quot;Pascal&quot;,&quot;parse-names&quot;:false,&quot;dropping-particle&quot;:&quot;&quot;,&quot;non-dropping-particle&quot;:&quot;&quot;},{&quot;family&quot;:&quot;Garçon&quot;,&quot;given&quot;:&quot;Guillaume&quot;,&quot;parse-names&quot;:false,&quot;dropping-particle&quot;:&quot;&quot;,&quot;non-dropping-particle&quot;:&quot;&quot;},{&quot;family&quot;:&quot;Simonin&quot;,&quot;given&quot;:&quot;Ophélie&quot;,&quot;parse-names&quot;:false,&quot;dropping-particle&quot;:&quot;&quot;,&quot;non-dropping-particle&quot;:&quot;&quot;},{&quot;family&quot;:&quot;Carpentier&quot;,&quot;given&quot;:&quot;Jessica&quot;,&quot;parse-names&quot;:false,&quot;dropping-particle&quot;:&quot;&quot;,&quot;non-dropping-particle&quot;:&quot;&quot;},{&quot;family&quot;:&quot;Rolland&quot;,&quot;given&quot;:&quot;Anne-Sophie&quot;,&quot;parse-names&quot;:false,&quot;dropping-particle&quot;:&quot;&quot;,&quot;non-dropping-particle&quot;:&quot;&quot;},{&quot;family&quot;:&quot;Nyholm&quot;,&quot;given&quot;:&quot;Dag&quot;,&quot;parse-names&quot;:false,&quot;dropping-particle&quot;:&quot;&quot;,&quot;non-dropping-particle&quot;:&quot;&quot;},{&quot;family&quot;:&quot;Scherfler&quot;,&quot;given&quot;:&quot;Christoph&quot;,&quot;parse-names&quot;:false,&quot;dropping-particle&quot;:&quot;&quot;,&quot;non-dropping-particle&quot;:&quot;&quot;},{&quot;family&quot;:&quot;Mangin&quot;,&quot;given&quot;:&quot;Jean-François&quot;,&quot;parse-names&quot;:false,&quot;dropping-particle&quot;:&quot;&quot;,&quot;non-dropping-particle&quot;:&quot;&quot;},{&quot;family&quot;:&quot;Chupin&quot;,&quot;given&quot;:&quot;Marie&quot;,&quot;parse-names&quot;:false,&quot;dropping-particle&quot;:&quot;&quot;,&quot;non-dropping-particle&quot;:&quot;&quot;},{&quot;family&quot;:&quot;Bordet&quot;,&quot;given&quot;:&quot;Régis&quot;,&quot;parse-names&quot;:false,&quot;dropping-particle&quot;:&quot;&quot;,&quot;non-dropping-particle&quot;:&quot;&quot;},{&quot;family&quot;:&quot;Dexter&quot;,&quot;given&quot;:&quot;David T.&quot;,&quot;parse-names&quot;:false,&quot;dropping-particle&quot;:&quot;&quot;,&quot;non-dropping-particle&quot;:&quot;&quot;},{&quot;family&quot;:&quot;Fradette&quot;,&quot;given&quot;:&quot;Caroline&quot;,&quot;parse-names&quot;:false,&quot;dropping-particle&quot;:&quot;&quot;,&quot;non-dropping-particle&quot;:&quot;&quot;},{&quot;family&quot;:&quot;Spino&quot;,&quot;given&quot;:&quot;Michael&quot;,&quot;parse-names&quot;:false,&quot;dropping-particle&quot;:&quot;&quot;,&quot;non-dropping-particle&quot;:&quot;&quot;},{&quot;family&quot;:&quot;Tricta&quot;,&quot;given&quot;:&quot;Fernando&quot;,&quot;parse-names&quot;:false,&quot;dropping-particle&quot;:&quot;&quot;,&quot;non-dropping-particle&quot;:&quot;&quot;},{&quot;family&quot;:&quot;Ayton&quot;,&quot;given&quot;:&quot;Scott&quot;,&quot;parse-names&quot;:false,&quot;dropping-particle&quot;:&quot;&quot;,&quot;non-dropping-particle&quot;:&quot;&quot;},{&quot;family&quot;:&quot;Bush&quot;,&quot;given&quot;:&quot;Ashley I.&quot;,&quot;parse-names&quot;:false,&quot;dropping-particle&quot;:&quot;&quot;,&quot;non-dropping-particle&quot;:&quot;&quot;},{&quot;family&quot;:&quot;Devedjian&quot;,&quot;given&quot;:&quot;Jean-Christophe&quot;,&quot;parse-names&quot;:false,&quot;dropping-particle&quot;:&quot;&quot;,&quot;non-dropping-particle&quot;:&quot;&quot;},{&quot;family&quot;:&quot;Duce&quot;,&quot;given&quot;:&quot;James A.&quot;,&quot;parse-names&quot;:false,&quot;dropping-particle&quot;:&quot;&quot;,&quot;non-dropping-particle&quot;:&quot;&quot;},{&quot;family&quot;:&quot;Cabantchik&quot;,&quot;given&quot;:&quot;Ioav&quot;,&quot;parse-names&quot;:false,&quot;dropping-particle&quot;:&quot;&quot;,&quot;non-dropping-particle&quot;:&quot;&quot;},{&quot;family&quot;:&quot;Defebvre&quot;,&quot;given&quot;:&quot;Luc&quot;,&quot;parse-names&quot;:false,&quot;dropping-particle&quot;:&quot;&quot;,&quot;non-dropping-particle&quot;:&quot;&quot;},{&quot;family&quot;:&quot;Deplanque&quot;,&quot;given&quot;:&quot;Dominique&quot;,&quot;parse-names&quot;:false,&quot;dropping-particle&quot;:&quot;&quot;,&quot;non-dropping-particle&quot;:&quot;&quot;},{&quot;family&quot;:&quot;Moreau&quot;,&quot;given&quot;:&quot;Caroline&quot;,&quot;parse-names&quot;:false,&quot;dropping-particle&quot;:&quot;&quot;,&quot;non-dropping-particle&quot;:&quot;&quot;}],&quot;container-title&quot;:&quot;New England Journal of Medicine&quot;,&quot;accessed&quot;:{&quot;date-parts&quot;:[[2023,12,15]]},&quot;DOI&quot;:&quot;10.1056/NEJMOA2209254/SUPPL_FILE/NEJMOA2209254_DATA-SHARING.PDF&quot;,&quot;ISSN&quot;:&quot;0028-4793&quot;,&quot;URL&quot;:&quot;https://www.nejm.org/doi/full/10.1056/NEJMoa2209254&quot;,&quot;issued&quot;:{&quot;date-parts&quot;:[[2022,12,1]]},&quot;page&quot;:&quot;2045-2055&quot;,&quot;abstract&quot;:&quot;BACKGROUND Iron content is increased in the substantia nigra of persons with Parkinson's disease and may contribute to the pathophysiology of the disorder. Early research suggests that the iron chelator deferiprone can reduce nigrostriatal iron content in persons with Parkinson's disease, but its effects on disease progression are unclear. METHODS We conducted a multicenter, phase 2, randomized, double-blind trial involving participants with newly diagnosed Parkinson's disease who had never received levodopa. Participants were assigned (in a 1:1 ratio) to receive oral deferiprone at a dose of 15 mg per kilogram of body weight twice daily or matched placebo for 36 weeks. Dopaminergic therapy was withheld unless deemed necessary for symptom control. The primary outcome was the change in the total score on the Movement Disorder Society-sponsored revision of the Unified Parkinson's Disease Rating Scale (MDS-UPDRS; range, 0 to 260, with higher scores indicating more severe impairment) at 36 weeks. Secondary and exploratory clinical outcomes at up to 40 weeks included measures of motor and nonmotor disability. Brain iron content measured with the use of magnetic resonance imaging was also an exploratory outcome. RESULTS A total of 372 participants were enrolled; 186 were assigned to receive deferiprone and 186 to receive placebo. Progression of symptoms led to the initiation of dopaminergic therapy in 22.0% of the participants in the deferiprone group and 2.7% of those in the placebo group. The mean MDS-UPDRS total score at baseline was 34.3 in the deferiprone group and 33.2 in the placebo group and increased (worsened) by 15.6 points and 6.3 points, respectively (difference, 9.3 points; 95% confidence interval, 6.3 to 12.2; P&lt;0.001). Nigrostriatal iron content decreased more in the deferiprone group than in the placebo group. The main serious adverse events with deferiprone were agranulocytosis in 2 participants and neutropenia in 3 participants. CONCLUSIONS In participants with early Parkinson's disease who had never received levodopa and in whom treatment with dopaminergic medications was not planned, deferiprone was associated with worse scores in measures of parkinsonism than those with placebo over a period of 36 weeks. (Funded by the European Union Horizon 2020 program; FAIRPARK-II ClinicalTrials.gov number, NCT02655315.).&quot;,&quot;publisher&quot;:&quot;Massachusetts Medical Society&quot;,&quot;issue&quot;:&quot;22&quot;,&quot;volume&quot;:&quot;387&quot;,&quot;container-title-short&quot;:&quot;&quot;},&quot;isTemporary&quot;:false}]},{&quot;citationID&quot;:&quot;MENDELEY_CITATION_d0839772-1c17-4317-8ebd-fa3c91bc75ff&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&quot;,&quot;citationItems&quot;:[{&quot;id&quot;:&quot;4430f7c7-7ea7-3e07-8a3f-69b682a53855&quot;,&quot;itemData&quot;:{&quot;type&quot;:&quot;article-journal&quot;,&quot;id&quot;:&quot;4430f7c7-7ea7-3e07-8a3f-69b682a53855&quot;,&quot;title&quot;:&quot;Study of levodopa response in Parkinson's disease: Observations on rates of motor progression&quot;,&quot;author&quot;:[{&quot;family&quot;:&quot;Ding&quot;,&quot;given&quot;:&quot;Catherine&quot;,&quot;parse-names&quot;:false,&quot;dropping-particle&quot;:&quot;&quot;,&quot;non-dropping-particle&quot;:&quot;&quot;},{&quot;family&quot;:&quot;Ganesvaran&quot;,&quot;given&quot;:&quot;Ganga&quot;,&quot;parse-names&quot;:false,&quot;dropping-particle&quot;:&quot;&quot;,&quot;non-dropping-particle&quot;:&quot;&quot;},{&quot;family&quot;:&quot;Alty&quot;,&quot;given&quot;:&quot;Jane E.&quot;,&quot;parse-names&quot;:false,&quot;dropping-particle&quot;:&quot;&quot;,&quot;non-dropping-particle&quot;:&quot;&quot;},{&quot;family&quot;:&quot;Clissold&quot;,&quot;given&quot;:&quot;Benjamin G.&quot;,&quot;parse-names&quot;:false,&quot;dropping-particle&quot;:&quot;&quot;,&quot;non-dropping-particle&quot;:&quot;&quot;},{&quot;family&quot;:&quot;Mccoll&quot;,&quot;given&quot;:&quot;Craig D.&quot;,&quot;parse-names&quot;:false,&quot;dropping-particle&quot;:&quot;&quot;,&quot;non-dropping-particle&quot;:&quot;&quot;},{&quot;family&quot;:&quot;Reardon&quot;,&quot;given&quot;:&quot;Katrina A.&quot;,&quot;parse-names&quot;:false,&quot;dropping-particle&quot;:&quot;&quot;,&quot;non-dropping-particle&quot;:&quot;&quot;},{&quot;family&quot;:&quot;Schiff&quot;,&quot;given&quot;:&quot;Mark&quot;,&quot;parse-names&quot;:false,&quot;dropping-particle&quot;:&quot;&quot;,&quot;non-dropping-particle&quot;:&quot;&quot;},{&quot;family&quot;:&quot;Srikanth&quot;,&quot;given&quot;:&quot;Velandai&quot;,&quot;parse-names&quot;:false,&quot;dropping-particle&quot;:&quot;&quot;,&quot;non-dropping-particle&quot;:&quot;&quot;},{&quot;family&quot;:&quot;Kempster&quot;,&quot;given&quot;:&quot;Peter A.&quot;,&quot;parse-names&quot;:false,&quot;dropping-particle&quot;:&quot;&quot;,&quot;non-dropping-particle&quot;:&quot;&quot;}],&quot;container-title&quot;:&quot;Movement disorders : official journal of the Movement Disorder Society&quot;,&quot;container-title-short&quot;:&quot;Mov Disord&quot;,&quot;accessed&quot;:{&quot;date-parts&quot;:[[2023,10,23]]},&quot;DOI&quot;:&quot;10.1002/MDS.26497&quot;,&quot;ISSN&quot;:&quot;1531-8257&quot;,&quot;PMID&quot;:&quot;26873476&quot;,&quot;URL&quot;:&quot;https://pubmed.ncbi.nlm.nih.gov/26873476/&quot;,&quot;issued&quot;:{&quot;date-parts&quot;:[[2016,4,1]]},&quot;page&quot;:&quot;589-592&quot;,&quot;abstract&quot;:&quot;Introduction: It is important to understand how the rate of motor progression in PD relates to dopaminergic treatment. Methods: The methods for this study comprised prospective defined off state measurements of the levodopa response at 3-year intervals over a mean 13.3-year period in 34 patients enrolled before treatment initiation. Results: Despite worsening of on and off scores, the magnitude of the l-dopa short-duration response is maintained as the disease progresses. A linear mixed-effects regression analysis of off phase motor scores showed a yearly deterioration of 2.3% of the maximum disability score. Greater motor disability at the commencement of treatment was an independent predictor of faster progression. Demented patients had worse motor function than those without dementia (P = 0.02), and motor deficit appeared to accelerate toward the end of the disease course in patients who had died. Conclusions: These observations should inform clinical trial design for drugs with possible neuroprotective properties.&quot;,&quot;publisher&quot;:&quot;Mov Disord&quot;,&quot;issue&quot;:&quot;4&quot;,&quot;volume&quot;:&quot;31&quot;},&quot;isTemporary&quot;:false}]},{&quot;citationID&quot;:&quot;MENDELEY_CITATION_01581a0d-4a06-49b9-add6-8dab6013717d&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&quot;,&quot;citationItems&quot;:[{&quot;id&quot;:&quot;d065afae-5d9f-30bd-9f39-00a6b4a50b06&quot;,&quot;itemData&quot;:{&quot;type&quot;:&quot;article-journal&quot;,&quot;id&quot;:&quot;d065afae-5d9f-30bd-9f39-00a6b4a50b06&quot;,&quot;title&quot;:&quot;Sustained-release Madopar HBS compared with standard Madopar in the long-term treatment of de novo parkinsonian patients&quot;,&quot;author&quot;:[{&quot;family&quot;:&quot;Dupont&quot;,&quot;given&quot;:&quot;E.&quot;,&quot;parse-names&quot;:false,&quot;dropping-particle&quot;:&quot;&quot;,&quot;non-dropping-particle&quot;:&quot;&quot;},{&quot;family&quot;:&quot;Andersen&quot;,&quot;given&quot;:&quot;A.&quot;,&quot;parse-names&quot;:false,&quot;dropping-particle&quot;:&quot;&quot;,&quot;non-dropping-particle&quot;:&quot;&quot;},{&quot;family&quot;:&quot;Boas&quot;,&quot;given&quot;:&quot;J.&quot;,&quot;parse-names&quot;:false,&quot;dropping-particle&quot;:&quot;&quot;,&quot;non-dropping-particle&quot;:&quot;&quot;},{&quot;family&quot;:&quot;Boisen&quot;,&quot;given&quot;:&quot;E.&quot;,&quot;parse-names&quot;:false,&quot;dropping-particle&quot;:&quot;&quot;,&quot;non-dropping-particle&quot;:&quot;&quot;},{&quot;family&quot;:&quot;Borgmann&quot;,&quot;given&quot;:&quot;R.&quot;,&quot;parse-names&quot;:false,&quot;dropping-particle&quot;:&quot;&quot;,&quot;non-dropping-particle&quot;:&quot;&quot;},{&quot;family&quot;:&quot;Helgetveit&quot;,&quot;given&quot;:&quot;A. C.&quot;,&quot;parse-names&quot;:false,&quot;dropping-particle&quot;:&quot;&quot;,&quot;non-dropping-particle&quot;:&quot;&quot;},{&quot;family&quot;:&quot;Kjær&quot;,&quot;given&quot;:&quot;M. O.&quot;,&quot;parse-names&quot;:false,&quot;dropping-particle&quot;:&quot;&quot;,&quot;non-dropping-particle&quot;:&quot;&quot;},{&quot;family&quot;:&quot;Kristensen&quot;,&quot;given&quot;:&quot;T. N.&quot;,&quot;parse-names&quot;:false,&quot;dropping-particle&quot;:&quot;&quot;,&quot;non-dropping-particle&quot;:&quot;&quot;},{&quot;family&quot;:&quot;Mikkelsen&quot;,&quot;given&quot;:&quot;B.&quot;,&quot;parse-names&quot;:false,&quot;dropping-particle&quot;:&quot;&quot;,&quot;non-dropping-particle&quot;:&quot;&quot;},{&quot;family&quot;:&quot;Pakkenberg&quot;,&quot;given&quot;:&quot;H.&quot;,&quot;parse-names&quot;:false,&quot;dropping-particle&quot;:&quot;&quot;,&quot;non-dropping-particle&quot;:&quot;&quot;},{&quot;family&quot;:&quot;Presthus&quot;,&quot;given&quot;:&quot;J.&quot;,&quot;parse-names&quot;:false,&quot;dropping-particle&quot;:&quot;&quot;,&quot;non-dropping-particle&quot;:&quot;&quot;},{&quot;family&quot;:&quot;Stien&quot;,&quot;given&quot;:&quot;R.&quot;,&quot;parse-names&quot;:false,&quot;dropping-particle&quot;:&quot;&quot;,&quot;non-dropping-particle&quot;:&quot;&quot;},{&quot;family&quot;:&quot;Worm-Petersen&quot;,&quot;given&quot;:&quot;J.&quot;,&quot;parse-names&quot;:false,&quot;dropping-particle&quot;:&quot;&quot;,&quot;non-dropping-particle&quot;:&quot;&quot;},{&quot;family&quot;:&quot;Buch&quot;,&quot;given&quot;:&quot;D.&quot;,&quot;parse-names&quot;:false,&quot;dropping-particle&quot;:&quot;&quot;,&quot;non-dropping-particle&quot;:&quot;&quot;}],&quot;container-title&quot;:&quot;Acta neurologica Scandinavica&quot;,&quot;container-title-short&quot;:&quot;Acta Neurol Scand&quot;,&quot;accessed&quot;:{&quot;date-parts&quot;:[[2023,10,23]]},&quot;DOI&quot;:&quot;10.1111/J.1600-0404.1996.TB00163.X&quot;,&quot;ISSN&quot;:&quot;0001-6314&quot;,&quot;PMID&quot;:&quot;8825266&quot;,&quot;URL&quot;:&quot;https://pubmed.ncbi.nlm.nih.gov/8825266/&quot;,&quot;issued&quot;:{&quot;date-parts&quot;:[[1996]]},&quot;page&quot;:&quot;14-20&quot;,&quot;abstract&quot;:&quot;In this Danish-Norwegian randomized double-blind parallel-group multicentre study, we compared the therapeutic response of slow-release Madopar HBS® to standard Madopar® in 134 de novo patients with idiopathic Parkinson's disease during a 5-year period. The drugs were dosed according to the individual need of the patients. The Webster, NUDS, UPDRS and Hoehn and Yahr scales were used for evaluation of symptoms. Addition of a morning dose of standard Madopar 62.5 mg was allowed after 6 months. Bromocriptine could be administered but not Selegiline. Sixty-five patients got Madopar HBS and 69 standard Madopar. Surprisingly, no differences were found as to the mean daily levodopa dose, the mean number of daily doses or the use of and doses of bromocriptine. Unexpectedly, we found a trend towards a more frequent use of a morning dose of standard Madopar in the group treated with the standard formulation. No differences were observed in the occurrence of motor fluctuations or dyskinesia, the incidence of which was relatively low. Sustained-release Madopar (HBS) thus proved to be as effective as standard Madopar in the long-term treatment of de novo parkinsonian patients, but the drug showed no advantage in postponing or reducing the long-term levodopa treatment problems.&quot;,&quot;publisher&quot;:&quot;Acta Neurol Scand&quot;,&quot;issue&quot;:&quot;1&quot;,&quot;volume&quot;:&quot;93&quot;},&quot;isTemporary&quot;:false}]},{&quot;citationID&quot;:&quot;MENDELEY_CITATION_bd9b6a22-5030-4367-b197-fc2b57249781&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&quot;,&quot;citationItems&quot;:[{&quot;id&quot;:&quot;f50f9a8f-753e-3083-bf97-74d72c2afe5e&quot;,&quot;itemData&quot;:{&quot;type&quot;:&quot;article-journal&quot;,&quot;id&quot;:&quot;f50f9a8f-753e-3083-bf97-74d72c2afe5e&quot;,&quot;title&quot;:&quot;Parkinson subtypes progress differently in clinical course and imaging pattern&quot;,&quot;author&quot;:[{&quot;family&quot;:&quot;Eggers&quot;,&quot;given&quot;:&quot;Carsten&quot;,&quot;parse-names&quot;:false,&quot;dropping-particle&quot;:&quot;&quot;,&quot;non-dropping-particle&quot;:&quot;&quot;},{&quot;family&quot;:&quot;Pedrosa&quot;,&quot;given&quot;:&quot;David J.&quot;,&quot;parse-names&quot;:false,&quot;dropping-particle&quot;:&quot;&quot;,&quot;non-dropping-particle&quot;:&quot;&quot;},{&quot;family&quot;:&quot;Kahraman&quot;,&quot;given&quot;:&quot;Deniz&quot;,&quot;parse-names&quot;:false,&quot;dropping-particle&quot;:&quot;&quot;,&quot;non-dropping-particle&quot;:&quot;&quot;},{&quot;family&quot;:&quot;Maier&quot;,&quot;given&quot;:&quot;Franziska&quot;,&quot;parse-names&quot;:false,&quot;dropping-particle&quot;:&quot;&quot;,&quot;non-dropping-particle&quot;:&quot;&quot;},{&quot;family&quot;:&quot;Lewis&quot;,&quot;given&quot;:&quot;Catharine J.&quot;,&quot;parse-names&quot;:false,&quot;dropping-particle&quot;:&quot;&quot;,&quot;non-dropping-particle&quot;:&quot;&quot;},{&quot;family&quot;:&quot;Fink&quot;,&quot;given&quot;:&quot;Gereon R.&quot;,&quot;parse-names&quot;:false,&quot;dropping-particle&quot;:&quot;&quot;,&quot;non-dropping-particle&quot;:&quot;&quot;},{&quot;family&quot;:&quot;Schmidt&quot;,&quot;given&quot;:&quot;Matthias&quot;,&quot;parse-names&quot;:false,&quot;dropping-particle&quot;:&quot;&quot;,&quot;non-dropping-particle&quot;:&quot;&quot;},{&quot;family&quot;:&quot;Timmermann&quot;,&quot;given&quot;:&quot;Lars&quot;,&quot;parse-names&quot;:false,&quot;dropping-particle&quot;:&quot;&quot;,&quot;non-dropping-particle&quot;:&quot;&quot;}],&quot;container-title&quot;:&quot;PloS one&quot;,&quot;container-title-short&quot;:&quot;PLoS One&quot;,&quot;accessed&quot;:{&quot;date-parts&quot;:[[2023,10,23]]},&quot;DOI&quot;:&quot;10.1371/JOURNAL.PONE.0046813&quot;,&quot;ISSN&quot;:&quot;1932-6203&quot;,&quot;PMID&quot;:&quot;23056463&quot;,&quot;URL&quot;:&quot;https://pubmed.ncbi.nlm.nih.gov/23056463/&quot;,&quot;issued&quot;:{&quot;date-parts&quot;:[[2012,10,8]]},&quot;abstract&quot;:&quot;Objective: To elucidate whether Parkinson's disease (PD) subtypes show a differential pattern of FP-CIT-SPECT binding during the disease course. Methods: We examined 27 patients (10 female, 17 male, mean age 61.68±11.24 years, 14 tremordominant, 13 akinetic-rigid) with [123I]FP-CIT-SPECT and clinical ratings including UPDRS III after at baseline and after a mean period of 2.47 years. Patients had been classified at baseline as tremordominant or akinetic-rigid according to a \&quot;tremor score\&quot; and \&quot;non-tremor score\&quot;. These subgroups were compared for differences in disease progression. Means of clinical ratings and the quantitative analyses of FP-CIT-SPECT for ipsi- and contralateral putamen and caudate nucleus were calculated and compared between baseline and follow-up. Results: There were no statistical differences concerning age, disease duration, L-Dopa equivalent dose, disease severity (UPDRS III) or dopaminergic uptake in FP-CIT-SPECT at baseline between both subgroups. At follow-up, akinetic-rigid patients showed a distinct and statistically significant reduction of the dopaminergic uptake associated with significant progression of the clinical symptoms (UPDRS III). In contrast, in tremor patients the aggravation of clinical symptoms and dopaminergic deficit was less pronounced without statistical significance among assessments. Conclusions: This study shows for the first time a considerable progression of clinical symptoms and in-vivo dopaminergic deficit of akinetic-rigid compared to tremordominant PD patients over time. Our data may help to improve strategic planning of further therapeutic trials and to provide a clearer prognosis for patients regarding the perspective of their disease. © 2012 Eggers et al.&quot;,&quot;publisher&quot;:&quot;PLoS One&quot;,&quot;issue&quot;:&quot;10&quot;,&quot;volume&quot;:&quot;7&quot;},&quot;isTemporary&quot;:false}]},{&quot;citationID&quot;:&quot;MENDELEY_CITATION_58ca02cd-e59d-4517-9230-dd2754869315&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&quot;,&quot;citationItems&quot;:[{&quot;id&quot;:&quot;9bb68dc0-e1ac-3e60-8865-c0403e72947f&quot;,&quot;itemData&quot;:{&quot;type&quot;:&quot;article-journal&quot;,&quot;id&quot;:&quot;9bb68dc0-e1ac-3e60-8865-c0403e72947f&quot;,&quot;title&quot;:&quot;The natural history of treated Parkinson's disease in an incident, community based cohort&quot;,&quot;author&quot;:[{&quot;family&quot;:&quot;Evans&quot;,&quot;given&quot;:&quot;Jonathan R.&quot;,&quot;parse-names&quot;:false,&quot;dropping-particle&quot;:&quot;&quot;,&quot;non-dropping-particle&quot;:&quot;&quot;},{&quot;family&quot;:&quot;Mason&quot;,&quot;given&quot;:&quot;Sarah L.&quot;,&quot;parse-names&quot;:false,&quot;dropping-particle&quot;:&quot;&quot;,&quot;non-dropping-particle&quot;:&quot;&quot;},{&quot;family&quot;:&quot;Williams-Gray&quot;,&quot;given&quot;:&quot;Caroline H.&quot;,&quot;parse-names&quot;:false,&quot;dropping-particle&quot;:&quot;&quot;,&quot;non-dropping-particle&quot;:&quot;&quot;},{&quot;family&quot;:&quot;Foltynie&quot;,&quot;given&quot;:&quot;Thomas&quot;,&quot;parse-names&quot;:false,&quot;dropping-particle&quot;:&quot;&quot;,&quot;non-dropping-particle&quot;:&quot;&quot;},{&quot;family&quot;:&quot;Brayne&quot;,&quot;given&quot;:&quot;Carol&quot;,&quot;parse-names&quot;:false,&quot;dropping-particle&quot;:&quot;&quot;,&quot;non-dropping-particle&quot;:&quot;&quot;},{&quot;family&quot;:&quot;Robbins&quot;,&quot;given&quot;:&quot;Trevor W.&quot;,&quot;parse-names&quot;:false,&quot;dropping-particle&quot;:&quot;&quot;,&quot;non-dropping-particle&quot;:&quot;&quot;},{&quot;family&quot;:&quot;Barker&quot;,&quot;given&quot;:&quot;Roger A.&quot;,&quot;parse-names&quot;:false,&quot;dropping-particle&quot;:&quot;&quot;,&quot;non-dropping-particle&quot;:&quot;&quot;}],&quot;container-title&quot;:&quot;Journal of neurology, neurosurgery, and psychiatry&quot;,&quot;container-title-short&quot;:&quot;J Neurol Neurosurg Psychiatry&quot;,&quot;accessed&quot;:{&quot;date-parts&quot;:[[2023,10,23]]},&quot;DOI&quot;:&quot;10.1136/JNNP.2011.240366&quot;,&quot;ISSN&quot;:&quot;1468-330X&quot;,&quot;PMID&quot;:&quot;21593513&quot;,&quot;URL&quot;:&quot;https://pubmed.ncbi.nlm.nih.gov/21593513/&quot;,&quot;issued&quot;:{&quot;date-parts&quot;:[[2011]]},&quot;page&quot;:&quot;1112-1118&quot;,&quot;abstract&quot;:&quot;Background: Our understanding of the natural history of idiopathic Parkinson's disease (PD) remains limited. In the era of potential disease modifying therapies, there is an urgent need for studies assessing the natural evolution of treated PD from onset so that relevant outcome measures can be identified for clinical trials. No previous studies have charted progression in unselected patients followed from the point of diagnosis. Methods: A representative cohort of 132 PD patients was followed from diagnosis for up to 7.9 years (mean 5.2 years). Comprehensive clinical and neuropsychological evaluations were performed every 18 months. Disease progression was evaluated using well validated clinical measures (motor progression and development of dyskinesia on the Unified PD Rating Scale and Hoehn-Yahr scale, dementia onset according to DSM-IV criteria). Multi-level linear modelling was used to chart the nature and rate of progression in parkinsonian symptoms and signs over time. The prognostic importance of baseline demogr'aphic, clinical and genetic variables was evaluated using survival analysis. Results: Axial (gait and postural) symptoms evolve more rapidly than other motor features of PD and appear to be the best index of disease progression. Conversely, conventional outcome measures are relatively insensitive to change over time. Earlier onset of postural instability (Hoehn-Yahr stage 3) is strongly associated with increased age at disease onset and has a significant impact on quality of life. Conclusions: Dementia risk is associated with increased age, impaired baseline semantic fluency and the MAPT H1/H1 genotype. The efficacy of disease modifying therapies may be more meaningfully assessed in terms of their effects in delaying the major milestones of PD, such as postural instability and dementia, since it is these that have the greatest impact on patients.&quot;,&quot;publisher&quot;:&quot;J Neurol Neurosurg Psychiatry&quot;,&quot;issue&quot;:&quot;10&quot;,&quot;volume&quot;:&quot;82&quot;},&quot;isTemporary&quot;:false}]},{&quot;citationID&quot;:&quot;MENDELEY_CITATION_86fc68c7-3fc4-4b1a-9867-b1f23476e198&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&quot;,&quot;citationItems&quot;:[{&quot;id&quot;:&quot;0ecd96b9-e0db-351b-9ed3-e0137e467d68&quot;,&quot;itemData&quot;:{&quot;type&quot;:&quot;article-journal&quot;,&quot;id&quot;:&quot;0ecd96b9-e0db-351b-9ed3-e0137e467d68&quot;,&quot;title&quot;:&quot;Levodopa and the progression of Parkinson's disease&quot;,&quot;author&quot;:[{&quot;family&quot;:&quot;S&quot;,&quot;given&quot;:&quot;Fahn&quot;,&quot;parse-names&quot;:false,&quot;dropping-particle&quot;:&quot;&quot;,&quot;non-dropping-particle&quot;:&quot;&quot;},{&quot;family&quot;:&quot;D&quot;,&quot;given&quot;:&quot;Oakes&quot;,&quot;parse-names&quot;:false,&quot;dropping-particle&quot;:&quot;&quot;,&quot;non-dropping-particle&quot;:&quot;&quot;},{&quot;family&quot;:&quot;I&quot;,&quot;given&quot;:&quot;Shoulson&quot;,&quot;parse-names&quot;:false,&quot;dropping-particle&quot;:&quot;&quot;,&quot;non-dropping-particle&quot;:&quot;&quot;},{&quot;family&quot;:&quot;K&quot;,&quot;given&quot;:&quot;Kieburtz&quot;,&quot;parse-names&quot;:false,&quot;dropping-particle&quot;:&quot;&quot;,&quot;non-dropping-particle&quot;:&quot;&quot;},{&quot;family&quot;:&quot;A&quot;,&quot;given&quot;:&quot;Rudolph&quot;,&quot;parse-names&quot;:false,&quot;dropping-particle&quot;:&quot;&quot;,&quot;non-dropping-particle&quot;:&quot;&quot;},{&quot;family&quot;:&quot;A&quot;,&quot;given&quot;:&quot;Lang&quot;,&quot;parse-names&quot;:false,&quot;dropping-particle&quot;:&quot;&quot;,&quot;non-dropping-particle&quot;:&quot;&quot;},{&quot;family&quot;:&quot;CW&quot;,&quot;given&quot;:&quot;Olanow&quot;,&quot;parse-names&quot;:false,&quot;dropping-particle&quot;:&quot;&quot;,&quot;non-dropping-particle&quot;:&quot;&quot;},{&quot;family&quot;:&quot;C&quot;,&quot;given&quot;:&quot;Tanner&quot;,&quot;parse-names&quot;:false,&quot;dropping-particle&quot;:&quot;&quot;,&quot;non-dropping-particle&quot;:&quot;&quot;},{&quot;family&quot;:&quot;K&quot;,&quot;given&quot;:&quot;Marek&quot;,&quot;parse-names&quot;:false,&quot;dropping-particle&quot;:&quot;&quot;,&quot;non-dropping-particle&quot;:&quot;&quot;}],&quot;container-title&quot;:&quot;The New England journal of medicine&quot;,&quot;container-title-short&quot;:&quot;N Engl J Med&quot;,&quot;accessed&quot;:{&quot;date-parts&quot;:[[2023,10,23]]},&quot;DOI&quot;:&quot;10.1056/NEJMOA033447&quot;,&quot;ISSN&quot;:&quot;1533-4406&quot;,&quot;PMID&quot;:&quot;15590952&quot;,&quot;URL&quot;:&quot;https://pubmed.ncbi.nlm.nih.gov/15590952/&quot;,&quot;issued&quot;:{&quot;date-parts&quot;:[[2004,12,9]]},&quot;page&quot;:&quot;2498-2508&quot;,&quot;abstract&quot;:&quot;BACKGROUND Despite the known benefit of levodopa in reducing the symptoms of Parkinson's disease, concern has been expressed that its use might hasten neurodegeneration. This study assessed the effect of levodopa on the rate of progression of Parkinson's disease. METHODS In this randomized, double-blind, placebo-controlled trial, we evaluated 361 patients with early Parkinson's disease who were assigned to receive carbidopa-levodopa at a daily dose of 37.5 and 150 mg, 75 and 300 mg, or 150 and 600 mg, respectively, or a matching placebo for a period of 40 weeks, and then to undergo withdrawal of treatment for 2 weeks. The primary outcome was a change in scores on the Unified Parkinson's Disease Rating Scale (UPDRS) between baseline and 42 weeks. Neuroimaging studies of 142 subjects were performed at baseline and at week 40 to assess striatal dopamine-transporter density with the use of iodine-123-labeled 2-beta-carboxymethoxy-3-beta-(4-iodophenyl)tropane ([123I]beta-CIT) uptake. RESULTS The severity of parkinsonism increased more in the placebo group than in all the groups receiving levodopa: the mean difference between the total score on the UPDRS at baseline and at 42 weeks was 7.8 units in the placebo group, 1.9 units in the group receiving levodopa at a dose of 150 mg daily, 1.9 in those receiving 300 mg daily, and -1.4 in those receiving 600 mg daily (P&lt;0.001). In contrast, in a substudy of 116 patients the mean percent decline in the [123I]beta-CIT uptake was significantly greater with levodopa than placebo (-6 percent among those receiving levodopa at 150 mg daily, -4 percent in those receiving it at 300 mg daily, and -7.2 percent among those receiving it at 600 mg daily, as compared with -1.4 percent among those receiving placebo; 19 patients with no dopaminergic deficits on the baseline scans were excluded from the analysis) (P=0.036). The subjects receiving the highest dose of levodopa had significantly more dyskinesia, hypertonia, infection, headache, and nausea than those receiving placebo. CONCLUSIONS The clinical data suggest that levodopa either slows the progression of Parkinson's disease or has a prolonged effect on the symptoms of the disease. In contrast, the neuroimaging data suggest either that levodopa accelerates the loss of nigrostriatal dopamine nerve terminals or that its pharmacologic effects modify the dopamine transporter. The potential long-term effects of levodopa on Parkinson's disease remain uncertain.&quot;,&quot;publisher&quot;:&quot;N Engl J Med&quot;,&quot;issue&quot;:&quot;24&quot;,&quot;volume&quot;:&quot;351&quot;},&quot;isTemporary&quot;:false}]},{&quot;citationID&quot;:&quot;MENDELEY_CITATION_76728e06-168f-49a7-a1da-8d1721d7d767&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&quot;,&quot;citationItems&quot;:[{&quot;id&quot;:&quot;6898490d-5309-3d80-94df-ce307d0dfac9&quot;,&quot;itemData&quot;:{&quot;type&quot;:&quot;article-journal&quot;,&quot;id&quot;:&quot;6898490d-5309-3d80-94df-ce307d0dfac9&quot;,&quot;title&quot;:&quot;Evolution of prodromal Parkinson's disease and dementia with Lewy bodies: a prospective study&quot;,&quot;author&quot;:[{&quot;family&quot;:&quot;Fereshtehnejad&quot;,&quot;given&quot;:&quot;Seyed Mohammad&quot;,&quot;parse-names&quot;:false,&quot;dropping-particle&quot;:&quot;&quot;,&quot;non-dropping-particle&quot;:&quot;&quot;},{&quot;family&quot;:&quot;Yao&quot;,&quot;given&quot;:&quot;Chun&quot;,&quot;parse-names&quot;:false,&quot;dropping-particle&quot;:&quot;&quot;,&quot;non-dropping-particle&quot;:&quot;&quot;},{&quot;family&quot;:&quot;Pelletier&quot;,&quot;given&quot;:&quot;Amelie&quot;,&quot;parse-names&quot;:false,&quot;dropping-particle&quot;:&quot;&quot;,&quot;non-dropping-particle&quot;:&quot;&quot;},{&quot;family&quot;:&quot;Montplaisir&quot;,&quot;given&quot;:&quot;Jacques Y.&quot;,&quot;parse-names&quot;:false,&quot;dropping-particle&quot;:&quot;&quot;,&quot;non-dropping-particle&quot;:&quot;&quot;},{&quot;family&quot;:&quot;Gagnon&quot;,&quot;given&quot;:&quot;Jean François&quot;,&quot;parse-names&quot;:false,&quot;dropping-particle&quot;:&quot;&quot;,&quot;non-dropping-particle&quot;:&quot;&quot;},{&quot;family&quot;:&quot;Postuma&quot;,&quot;given&quot;:&quot;Ronald B.&quot;,&quot;parse-names&quot;:false,&quot;dropping-particle&quot;:&quot;&quot;,&quot;non-dropping-particle&quot;:&quot;&quot;}],&quot;container-title&quot;:&quot;Brain : a journal of neurology&quot;,&quot;container-title-short&quot;:&quot;Brain&quot;,&quot;accessed&quot;:{&quot;date-parts&quot;:[[2023,10,23]]},&quot;DOI&quot;:&quot;10.1093/BRAIN/AWZ111&quot;,&quot;ISSN&quot;:&quot;1460-2156&quot;,&quot;PMID&quot;:&quot;31111143&quot;,&quot;URL&quot;:&quot;https://pubmed.ncbi.nlm.nih.gov/31111143/&quot;,&quot;issued&quot;:{&quot;date-parts&quot;:[[2019,7,1]]},&quot;page&quot;:&quot;2051-2067&quot;,&quot;abstract&quot;:&quot;Parkinson's disease has a long prodromal stage with various subclinical motor and non-motor manifestations; however, their evolution in the years before Parkinson's disease is diagnosed is unclear. We traced the evolution of early motor and non-motor manifestations of synucleinopathy from the stage of idiopathic rapid eye movement (REM) sleep behaviour disorder until defined neurodegenerative disease. During 2004-16, we recruited and then annually followed 154 polysomnography-proven patients with idiopathic REM sleep behaviour disorder, of whom 55 phenoconverted to defined parkinsonism or dementia. Longitudinal data on multiple prodromal features, including the Unified Parkinson's Disease Rating Scale parts I-III, quantitative motor tests, olfaction, colour vision, cognition, and autonomic functions were gathered annually (average = five follow-up visits, range: 2-12 years). The same measures were also assessed in 102 age- and sex-matched healthy control subjects. By looking backward from the time of dementia or parkinsonism diagnosis, we examined trajectories of each prodromal feature using mixed effect models. Based on analysis, olfactory loss was first to develop, with predicted onset &gt;20 years before phenoconversion. This was followed by impaired colour vision, constipation, and erectile dysfunction, starting 10-16 years prior to phenoconversion. At 7-9 years before phenoconversion, slight urinary dysfunction and subtle cognitive decline could be detected. Among motor symptoms altered handwriting, turning in bed, walking, salivation, speech, and facial expression began to be disrupted starting 7-11 years prior to parkinsonism diagnosis, but remained mild until soon before phenoconversion. Motor examination abnormalities began 5-7 years before phenoconversion, with the alternate tap test having the longest interval (8 years before phenoconversion). Among cardinal motor phenotypes, bradykinesia appeared first, ∼5-6 years prior to phenoconversion, followed by rigidity (Year -3) and tremor (Year -2). With direct prospective evaluation of an idiopathic REM sleep behaviour disorder cohort during phenoconversion, we documented an evolution of prodromal manifestations similar to that predicted by pathological staging models, with predicted prodromal intervals as long as 20 years.&quot;,&quot;publisher&quot;:&quot;Brain&quot;,&quot;issue&quot;:&quot;7&quot;,&quot;volume&quot;:&quot;142&quot;},&quot;isTemporary&quot;:false}]},{&quot;citationID&quot;:&quot;MENDELEY_CITATION_67750481-d06e-42d7-8777-ecae70cd445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&quot;,&quot;citationItems&quot;:[{&quot;id&quot;:&quot;5e9f2e5e-b051-3d30-aa85-97f4c99c2763&quot;,&quot;itemData&quot;:{&quot;type&quot;:&quot;article-journal&quot;,&quot;id&quot;:&quot;5e9f2e5e-b051-3d30-aa85-97f4c99c2763&quot;,&quot;title&quot;:&quot;Clinical progression in Parkinson's disease with features of REM sleep behavior disorder: A population-based longitudinal study&quot;,&quot;author&quot;:[{&quot;family&quot;:&quot;Duarte Folle&quot;,&quot;given&quot;:&quot;Aline&quot;,&quot;parse-names&quot;:false,&quot;dropping-particle&quot;:&quot;&quot;,&quot;non-dropping-particle&quot;:&quot;&quot;},{&quot;family&quot;:&quot;Paul&quot;,&quot;given&quot;:&quot;Kimberly C.&quot;,&quot;parse-names&quot;:false,&quot;dropping-particle&quot;:&quot;&quot;,&quot;non-dropping-particle&quot;:&quot;&quot;},{&quot;family&quot;:&quot;Bronstein&quot;,&quot;given&quot;:&quot;Jeff M.&quot;,&quot;parse-names&quot;:false,&quot;dropping-particle&quot;:&quot;&quot;,&quot;non-dropping-particle&quot;:&quot;&quot;},{&quot;family&quot;:&quot;Keener&quot;,&quot;given&quot;:&quot;Adrienne M.&quot;,&quot;parse-names&quot;:false,&quot;dropping-particle&quot;:&quot;&quot;,&quot;non-dropping-particle&quot;:&quot;&quot;},{&quot;family&quot;:&quot;Ritz&quot;,&quot;given&quot;:&quot;Beate&quot;,&quot;parse-names&quot;:false,&quot;dropping-particle&quot;:&quot;&quot;,&quot;non-dropping-particle&quot;:&quot;&quot;}],&quot;container-title&quot;:&quot;Parkinsonism &amp; related disorders&quot;,&quot;container-title-short&quot;:&quot;Parkinsonism Relat Disord&quot;,&quot;accessed&quot;:{&quot;date-parts&quot;:[[2023,10,23]]},&quot;DOI&quot;:&quot;10.1016/J.PARKRELDIS.2019.01.018&quot;,&quot;ISSN&quot;:&quot;1873-5126&quot;,&quot;PMID&quot;:&quot;30833231&quot;,&quot;URL&quot;:&quot;https://pubmed.ncbi.nlm.nih.gov/30833231/&quot;,&quot;issued&quot;:{&quot;date-parts&quot;:[[2019,5,1]]},&quot;page&quot;:&quot;105-111&quot;,&quot;abstract&quot;:&quot;Introduction: Rapid Eye Movement (REM) sleep behavior disorder (RBD) is characterized by dream enactment and is associated with incidence of neurodegenerative disorders, especially Parkinson's disease (PD). Whether PD with RBD constitutes a distinct subtype with unique progression is unknown. Here, we investigated motor and cognitive symptom progression in patients with self-reported RBD features in adult life. Methods: We screened for RBD in a cohort of 776 PD patients whom we ascertained using a population-based strategy. Among participants with at least one follow-up (60%), we compared those with and without probable RBD (pRBD) estimating hazard rate ratios for progression events UPDRS-III≥ 35 and MMSE≤ 24. Results: Prevalence of pRBD at baseline was 21%. In adjusted Cox regression models among patients with a Postural Instability and Gait Dysfunction (PIGD) phenotype, those with pRBD progressed faster to a UPDRS-III≥ 35 (HR = 1.92, 95% CI = 1.12; 3.27). Also, all patients with pRBD progressed twice as fast to a MMSE score≤ 24 (HR = 2.04, 95% CI = 1.13; 3.69). In sensitivity analyses, using alternative definition of pRBD and accounting for bias due to loss to follow-up results remained similar. Discussion: Employing data from one of the largest population-based studies of PD, in which movement disorder specialists assessed patients, we confirm evidence that pRBD features are a clinical marker for faster cognitive decline and possibly also motor progression in PD patients, the latter for patients with a PIGD subtype early in disease.&quot;,&quot;publisher&quot;:&quot;Parkinsonism Relat Disord&quot;,&quot;volume&quot;:&quot;62&quot;},&quot;isTemporary&quot;:false}]},{&quot;citationID&quot;:&quot;MENDELEY_CITATION_80bc28e6-f806-4c68-9dc1-7b1beb530728&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&quot;,&quot;citationItems&quot;:[{&quot;id&quot;:&quot;64d24537-5ca3-3de4-86ee-b4bfc2dfa1aa&quot;,&quot;itemData&quot;:{&quot;type&quot;:&quot;article-journal&quot;,&quot;id&quot;:&quot;64d24537-5ca3-3de4-86ee-b4bfc2dfa1aa&quot;,&quot;title&quot;:&quot;Effectiveness of intensive inpatient rehabilitation treatment on disease progression in parkinsonian patients: a randomized controlled trial with 1-year follow-up&quot;,&quot;author&quot;:[{&quot;family&quot;:&quot;Frazzitta&quot;,&quot;given&quot;:&quot;Giuseppe&quot;,&quot;parse-names&quot;:false,&quot;dropping-particle&quot;:&quot;&quot;,&quot;non-dropping-particle&quot;:&quot;&quot;},{&quot;family&quot;:&quot;Bertotti&quot;,&quot;given&quot;:&quot;Gabriella&quot;,&quot;parse-names&quot;:false,&quot;dropping-particle&quot;:&quot;&quot;,&quot;non-dropping-particle&quot;:&quot;&quot;},{&quot;family&quot;:&quot;Riboldazzi&quot;,&quot;given&quot;:&quot;Giulio&quot;,&quot;parse-names&quot;:false,&quot;dropping-particle&quot;:&quot;&quot;,&quot;non-dropping-particle&quot;:&quot;&quot;},{&quot;family&quot;:&quot;Turla&quot;,&quot;given&quot;:&quot;Marinella&quot;,&quot;parse-names&quot;:false,&quot;dropping-particle&quot;:&quot;&quot;,&quot;non-dropping-particle&quot;:&quot;&quot;},{&quot;family&quot;:&quot;Uccellini&quot;,&quot;given&quot;:&quot;Davide&quot;,&quot;parse-names&quot;:false,&quot;dropping-particle&quot;:&quot;&quot;,&quot;non-dropping-particle&quot;:&quot;&quot;},{&quot;family&quot;:&quot;Boveri&quot;,&quot;given&quot;:&quot;Natalia&quot;,&quot;parse-names&quot;:false,&quot;dropping-particle&quot;:&quot;&quot;,&quot;non-dropping-particle&quot;:&quot;&quot;},{&quot;family&quot;:&quot;Guaglio&quot;,&quot;given&quot;:&quot;Gabriele&quot;,&quot;parse-names&quot;:false,&quot;dropping-particle&quot;:&quot;&quot;,&quot;non-dropping-particle&quot;:&quot;&quot;},{&quot;family&quot;:&quot;Perini&quot;,&quot;given&quot;:&quot;Michele&quot;,&quot;parse-names&quot;:false,&quot;dropping-particle&quot;:&quot;&quot;,&quot;non-dropping-particle&quot;:&quot;&quot;},{&quot;family&quot;:&quot;Comi&quot;,&quot;given&quot;:&quot;Cristoforo&quot;,&quot;parse-names&quot;:false,&quot;dropping-particle&quot;:&quot;&quot;,&quot;non-dropping-particle&quot;:&quot;&quot;},{&quot;family&quot;:&quot;Balbi&quot;,&quot;given&quot;:&quot;Pietro&quot;,&quot;parse-names&quot;:false,&quot;dropping-particle&quot;:&quot;&quot;,&quot;non-dropping-particle&quot;:&quot;&quot;},{&quot;family&quot;:&quot;Maestri&quot;,&quot;given&quot;:&quot;Roberto&quot;,&quot;parse-names&quot;:false,&quot;dropping-particle&quot;:&quot;&quot;,&quot;non-dropping-particle&quot;:&quot;&quot;}],&quot;container-title&quot;:&quot;Neurorehabilitation and neural repair&quot;,&quot;container-title-short&quot;:&quot;Neurorehabil Neural Repair&quot;,&quot;accessed&quot;:{&quot;date-parts&quot;:[[2023,10,23]]},&quot;DOI&quot;:&quot;10.1177/1545968311416990&quot;,&quot;ISSN&quot;:&quot;1552-6844&quot;,&quot;PMID&quot;:&quot;21844282&quot;,&quot;URL&quot;:&quot;https://pubmed.ncbi.nlm.nih.gov/21844282/&quot;,&quot;issued&quot;:{&quot;date-parts&quot;:[[2012,2]]},&quot;page&quot;:&quot;144-150&quot;,&quot;abstract&quot;:&quot;Background. Rehabilitation treatments have acute beneficial effects in Parkinson's disease (PD) patients, but whether the effects persist over time is unclear. Objective. To assess whether an intensive rehabilitation treatment (IRT) is effective in improving motor performance compared with a control group in a 12-month follow-up, to investigate whether a second cycle administered after 1 year has the same efficacy as the first treatment, and to determine whether IRT reduces the need for increasing levodopa dosage. Methods. A total of 50 PD patients were randomly assigned to 2 groups; 25 participants had 4 weeks of inpatient physical therapy that included treadmill and stabilometric platform training. At discharge, these patients were invited to continue doing the learned exercises. After 12 months, the same treatment was repeated. The control group of 25 patients received only pharmacological treatment and was invited to practice generic physical exercise at home. The rating scales used for the clinical evaluation were the Unified Parkinson's Disease Rating Scale Sections II and III (UPDRS II and III) and total (UPDRS tot). Results. The authors found that the beneficial effects of IRT persisted over time. A second rehabilitation cycle administered after 1 year was as effective as the first treatment. At the end of the study, daily medication dosage was reduced in treated patients, whereas it was significantly increased in control patients. Conclusion. These findings suggest that the natural worsening of symptoms associated with PD can be effectively counteracted by a properly designed IRT. © The Author(s) 2012.&quot;,&quot;publisher&quot;:&quot;Neurorehabil Neural Repair&quot;,&quot;issue&quot;:&quot;2&quot;,&quot;volume&quot;:&quot;26&quot;},&quot;isTemporary&quot;:false}]},{&quot;citationID&quot;:&quot;MENDELEY_CITATION_82f27450-dd83-4e8c-bb6e-906b5db00005&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&quot;,&quot;citationItems&quot;:[{&quot;id&quot;:&quot;5c97e11c-66f1-30d6-a50c-4b086b1b3a2b&quot;,&quot;itemData&quot;:{&quot;type&quot;:&quot;article-journal&quot;,&quot;id&quot;:&quot;5c97e11c-66f1-30d6-a50c-4b086b1b3a2b&quot;,&quot;title&quot;:&quot;Association Between Asymmetry of Substantia Nigra Hyperechogenicity and Clinical Characteristics in Different Parkinson Disease Subtypes: A 5-Year Follow-up Study&quot;,&quot;author&quot;:[{&quot;family&quot;:&quot;Fu&quot;,&quot;given&quot;:&quot;Xin Yu&quot;,&quot;parse-names&quot;:false,&quot;dropping-particle&quot;:&quot;&quot;,&quot;non-dropping-particle&quot;:&quot;&quot;},{&quot;family&quot;:&quot;Zhang&quot;,&quot;given&quot;:&quot;Ying Chun&quot;,&quot;parse-names&quot;:false,&quot;dropping-particle&quot;:&quot;&quot;,&quot;non-dropping-particle&quot;:&quot;&quot;},{&quot;family&quot;:&quot;Ding&quot;,&quot;given&quot;:&quot;Chang Wei&quot;,&quot;parse-names&quot;:false,&quot;dropping-particle&quot;:&quot;&quot;,&quot;non-dropping-particle&quot;:&quot;&quot;},{&quot;family&quot;:&quot;Zhao&quot;,&quot;given&quot;:&quot;Ping&quot;,&quot;parse-names&quot;:false,&quot;dropping-particle&quot;:&quot;&quot;,&quot;non-dropping-particle&quot;:&quot;&quot;},{&quot;family&quot;:&quot;Liu&quot;,&quot;given&quot;:&quot;Qing Yuan&quot;,&quot;parse-names&quot;:false,&quot;dropping-particle&quot;:&quot;&quot;,&quot;non-dropping-particle&quot;:&quot;&quot;},{&quot;family&quot;:&quot;Yang&quot;,&quot;given&quot;:&quot;Min&quot;,&quot;parse-names&quot;:false,&quot;dropping-particle&quot;:&quot;&quot;,&quot;non-dropping-particle&quot;:&quot;&quot;},{&quot;family&quot;:&quot;Wang&quot;,&quot;given&quot;:&quot;Cai Shan&quot;,&quot;parse-names&quot;:false,&quot;dropping-particle&quot;:&quot;&quot;,&quot;non-dropping-particle&quot;:&quot;&quot;},{&quot;family&quot;:&quot;Chen&quot;,&quot;given&quot;:&quot;Xiao Fang&quot;,&quot;parse-names&quot;:false,&quot;dropping-particle&quot;:&quot;&quot;,&quot;non-dropping-particle&quot;:&quot;&quot;},{&quot;family&quot;:&quot;Zhang&quot;,&quot;given&quot;:&quot;Ying&quot;,&quot;parse-names&quot;:false,&quot;dropping-particle&quot;:&quot;&quot;,&quot;non-dropping-particle&quot;:&quot;&quot;},{&quot;family&quot;:&quot;Sheng&quot;,&quot;given&quot;:&quot;Yu Jing&quot;,&quot;parse-names&quot;:false,&quot;dropping-particle&quot;:&quot;&quot;,&quot;non-dropping-particle&quot;:&quot;&quot;},{&quot;family&quot;:&quot;Mao&quot;,&quot;given&quot;:&quot;Pan&quot;,&quot;parse-names&quot;:false,&quot;dropping-particle&quot;:&quot;&quot;,&quot;non-dropping-particle&quot;:&quot;&quot;},{&quot;family&quot;:&quot;Mao&quot;,&quot;given&quot;:&quot;Cheng Jie&quot;,&quot;parse-names&quot;:false,&quot;dropping-particle&quot;:&quot;&quot;,&quot;non-dropping-particle&quot;:&quot;&quot;},{&quot;family&quot;:&quot;Liu&quot;,&quot;given&quot;:&quot;Chun Feng&quot;,&quot;parse-names&quot;:false,&quot;dropping-particle&quot;:&quot;&quot;,&quot;non-dropping-particle&quot;:&quot;&quot;}],&quot;container-title&quot;:&quot;Ultrasound in medicine &amp; biology&quot;,&quot;container-title-short&quot;:&quot;Ultrasound Med Biol&quot;,&quot;accessed&quot;:{&quot;date-parts&quot;:[[2023,10,23]]},&quot;DOI&quot;:&quot;10.1016/J.ULTRASMEDBIO.2022.06.006&quot;,&quot;ISSN&quot;:&quot;1879-291X&quot;,&quot;PMID&quot;:&quot;35953347&quot;,&quot;URL&quot;:&quot;https://pubmed.ncbi.nlm.nih.gov/35953347/&quot;,&quot;issued&quot;:{&quot;date-parts&quot;:[[2022,10,1]]},&quot;page&quot;:&quot;2139-2145&quot;,&quot;abstract&quot;:&quot;Our study focused on three aspects to determine whether bilateral substantia nigra hyperechogenicity (SN+) is asymmetrical, whether the asymmetry of SN+ is related to the clinical features and whether there is variation in SN+ asymmetry during the progression of Parkinson disease (PD). This follow-up study included 234 patients with PD, who were divided into tremor PD (TD, n = 67) and non-tremor PD (NTD, n = 167) groups based on the Unified Parkinson's Disease Rating Scale (UPDRS) Part III. All participants underwent transcranial sonography (TCS) and clinical assessment. In both the TD and NTD groups, the initial SN+ was larger than the non-initial SN+. The initial SN+ was associated with Hoehn and Yahr (H&amp;Y) stage, PD duration and initial UPDRS III, and the SN+ asymmetry index was associated with motor asymmetry index in the TD group. In the NTD group, the initial SN+ was associated only with initial UPDRS III. After a 5-year follow-up, the area of SN+ on both sides was gradually inclining to symmetry in the NTD group. Our study determined that SN+ asymmetry could reflect asymmetrical characteristics of PD. Furthermore, we inferred that the dynamic change in SN+ asymmetry might reflect a dynamic change in motor asymmetry in the NTD group.&quot;,&quot;publisher&quot;:&quot;Ultrasound Med Biol&quot;,&quot;issue&quot;:&quot;10&quot;,&quot;volume&quot;:&quot;48&quot;},&quot;isTemporary&quot;:false}]},{&quot;citationID&quot;:&quot;MENDELEY_CITATION_f074d232-58ec-4284-92b9-ac847ebb3487&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&quot;,&quot;citationItems&quot;:[{&quot;id&quot;:&quot;8e1c6529-057c-3c6b-90a7-61a199c54b25&quot;,&quot;itemData&quot;:{&quot;type&quot;:&quot;article-journal&quot;,&quot;id&quot;:&quot;8e1c6529-057c-3c6b-90a7-61a199c54b25&quot;,&quot;title&quot;:&quot;How do cognitive and axial motor signs correlate in Parkinson's disease? A 6-year prospective study&quot;,&quot;author&quot;:[{&quot;family&quot;:&quot;Gago&quot;,&quot;given&quot;:&quot;Miguel Fernandes&quot;,&quot;parse-names&quot;:false,&quot;dropping-particle&quot;:&quot;&quot;,&quot;non-dropping-particle&quot;:&quot;&quot;},{&quot;family&quot;:&quot;Garrett&quot;,&quot;given&quot;:&quot;M. C.&quot;,&quot;parse-names&quot;:false,&quot;dropping-particle&quot;:&quot;&quot;,&quot;non-dropping-particle&quot;:&quot;&quot;},{&quot;family&quot;:&quot;Fonseca&quot;,&quot;given&quot;:&quot;M. R.&quot;,&quot;parse-names&quot;:false,&quot;dropping-particle&quot;:&quot;&quot;,&quot;non-dropping-particle&quot;:&quot;&quot;},{&quot;family&quot;:&quot;Rosas&quot;,&quot;given&quot;:&quot;M. J.&quot;,&quot;parse-names&quot;:false,&quot;dropping-particle&quot;:&quot;&quot;,&quot;non-dropping-particle&quot;:&quot;&quot;},{&quot;family&quot;:&quot;Simões&quot;,&quot;given&quot;:&quot;M. F.&quot;,&quot;parse-names&quot;:false,&quot;dropping-particle&quot;:&quot;&quot;,&quot;non-dropping-particle&quot;:&quot;&quot;},{&quot;family&quot;:&quot;Vieira&quot;,&quot;given&quot;:&quot;S.&quot;,&quot;parse-names&quot;:false,&quot;dropping-particle&quot;:&quot;&quot;,&quot;non-dropping-particle&quot;:&quot;&quot;},{&quot;family&quot;:&quot;Botelho&quot;,&quot;given&quot;:&quot;F.&quot;,&quot;parse-names&quot;:false,&quot;dropping-particle&quot;:&quot;&quot;,&quot;non-dropping-particle&quot;:&quot;&quot;}],&quot;container-title&quot;:&quot;Journal of neurology&quot;,&quot;container-title-short&quot;:&quot;J Neurol&quot;,&quot;accessed&quot;:{&quot;date-parts&quot;:[[2023,10,23]]},&quot;DOI&quot;:&quot;10.1007/S00415-009-5174-7&quot;,&quot;ISSN&quot;:&quot;1432-1459&quot;,&quot;PMID&quot;:&quot;19471849&quot;,&quot;URL&quot;:&quot;https://pubmed.ncbi.nlm.nih.gov/19471849/&quot;,&quot;issued&quot;:{&quot;date-parts&quot;:[[2009,10]]},&quot;page&quot;:&quot;1655-1662&quot;,&quot;abstract&quot;:&quot;Impairment of Parkinson's disease (PD) axial motor signs (AMS) has been described as a risk factor for dementia. Executive dysfunction is an important feature in recently proposed clinical diagnostic criteria for PD dementia. To clarify the relationship between AMS progression and executive cognitive performance, we conducted a 6-year prospective study in PD patients without AMS impairment at baseline. A hospital-based cohort of PD patients (n = 24) without dementia, in the initial motor stage (Hoehn-Yahr ≤ 2), and matched controls (n = 20) were followed prospectively over a 6-year period. Neuropsychological tests were performed in both groups, and motor function (including AMS: speech, gait, postural instability) was evaluated in the PD group. The PD group had a significantly higher decline in neuropsychological test scores than did the controls. Most of the neuropsychological and motor decline occurred in the last 4 years. In UPDRS III, progression of AMS and especially speech were the most important motor variables related to dementia. There was a correlation between speech impairment progression and declines in MMSE (r = -0.598, p = 0.002), Clock Drawing (r = -0.671, p &lt; 0.001), Semantic Verbal Fluency (r = -0.435, p = 0.034), Alternating Sequences (r = 0.497, p = 0.014), and Raven's Coloured Progressive Matrices (r = -0.735, p &lt; 0.001). PD patients with higher speech impairment progression showed more rapid declines in some neuropsychological tests. Further studies are needed to clarify the different roles of speech, gait and postural instability on the initial phases of cognitive dysfunction. © 2009 Springer-Verlag.&quot;,&quot;publisher&quot;:&quot;J Neurol&quot;,&quot;issue&quot;:&quot;10&quot;,&quot;volume&quot;:&quot;256&quot;},&quot;isTemporary&quot;:false}]},{&quot;citationID&quot;:&quot;MENDELEY_CITATION_ad4ddf8a-bf6d-421b-a9a9-f221b68a4933&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&quot;,&quot;citationItems&quot;:[{&quot;id&quot;:&quot;6b8f0a3d-726d-381d-900b-7b2dbdc95154&quot;,&quot;itemData&quot;:{&quot;type&quot;:&quot;article-journal&quot;,&quot;id&quot;:&quot;6b8f0a3d-726d-381d-900b-7b2dbdc95154&quot;,&quot;title&quot;:&quot;Parkinson’s Disease Motor Subtypes Change with the Progression of the Disease: Results from the COPPADIS Cohort at 2-Year Follow-Up&quot;,&quot;author&quot;:[{&quot;family&quot;:&quot;García&quot;,&quot;given&quot;:&quot;Diego Santos&quot;,&quot;parse-names&quot;:false,&quot;dropping-particle&quot;:&quot;&quot;,&quot;non-dropping-particle&quot;:&quot;&quot;},{&quot;family&quot;:&quot;Canfield&quot;,&quot;given&quot;:&quot;Hector&quot;,&quot;parse-names&quot;:false,&quot;dropping-particle&quot;:&quot;&quot;,&quot;non-dropping-particle&quot;:&quot;&quot;},{&quot;family&quot;:&quot;Deus Fonticoba&quot;,&quot;given&quot;:&quot;Teresa&quot;,&quot;parse-names&quot;:false,&quot;dropping-particle&quot;:&quot;&quot;,&quot;non-dropping-particle&quot;:&quot;De&quot;},{&quot;family&quot;:&quot;Bartolomé&quot;,&quot;given&quot;:&quot;Carlos Cores&quot;,&quot;parse-names&quot;:false,&quot;dropping-particle&quot;:&quot;&quot;,&quot;non-dropping-particle&quot;:&quot;&quot;},{&quot;family&quot;:&quot;Ríos&quot;,&quot;given&quot;:&quot;Lucía Naya&quot;,&quot;parse-names&quot;:false,&quot;dropping-particle&quot;:&quot;&quot;,&quot;non-dropping-particle&quot;:&quot;&quot;},{&quot;family&quot;:&quot;Roca&quot;,&quot;given&quot;:&quot;Lucía García&quot;,&quot;parse-names&quot;:false,&quot;dropping-particle&quot;:&quot;&quot;,&quot;non-dropping-particle&quot;:&quot;&quot;},{&quot;family&quot;:&quot;Miró&quot;,&quot;given&quot;:&quot;Cristina Martínez&quot;,&quot;parse-names&quot;:false,&quot;dropping-particle&quot;:&quot;&quot;,&quot;non-dropping-particle&quot;:&quot;&quot;},{&quot;family&quot;:&quot;Jesús&quot;,&quot;given&quot;:&quot;Silvia&quot;,&quot;parse-names&quot;:false,&quot;dropping-particle&quot;:&quot;&quot;,&quot;non-dropping-particle&quot;:&quot;&quot;},{&quot;family&quot;:&quot;Aguilar&quot;,&quot;given&quot;:&quot;Miquel&quot;,&quot;parse-names&quot;:false,&quot;dropping-particle&quot;:&quot;&quot;,&quot;non-dropping-particle&quot;:&quot;&quot;},{&quot;family&quot;:&quot;Pastor&quot;,&quot;given&quot;:&quot;Pau&quot;,&quot;parse-names&quot;:false,&quot;dropping-particle&quot;:&quot;&quot;,&quot;non-dropping-particle&quot;:&quot;&quot;},{&quot;family&quot;:&quot;Cosgaya&quot;,&quot;given&quot;:&quot;Marina&quot;,&quot;parse-names&quot;:false,&quot;dropping-particle&quot;:&quot;&quot;,&quot;non-dropping-particle&quot;:&quot;&quot;},{&quot;family&quot;:&quot;Caldentey&quot;,&quot;given&quot;:&quot;Juan García&quot;,&quot;parse-names&quot;:false,&quot;dropping-particle&quot;:&quot;&quot;,&quot;non-dropping-particle&quot;:&quot;&quot;},{&quot;family&quot;:&quot;Caballol&quot;,&quot;given&quot;:&quot;Nuria&quot;,&quot;parse-names&quot;:false,&quot;dropping-particle&quot;:&quot;&quot;,&quot;non-dropping-particle&quot;:&quot;&quot;},{&quot;family&quot;:&quot;Legarda&quot;,&quot;given&quot;:&quot;Inés&quot;,&quot;parse-names&quot;:false,&quot;dropping-particle&quot;:&quot;&quot;,&quot;non-dropping-particle&quot;:&quot;&quot;},{&quot;family&quot;:&quot;Vara&quot;,&quot;given&quot;:&quot;Jorge Hernández&quot;,&quot;parse-names&quot;:false,&quot;dropping-particle&quot;:&quot;&quot;,&quot;non-dropping-particle&quot;:&quot;&quot;},{&quot;family&quot;:&quot;Cabo&quot;,&quot;given&quot;:&quot;Iria&quot;,&quot;parse-names&quot;:false,&quot;dropping-particle&quot;:&quot;&quot;,&quot;non-dropping-particle&quot;:&quot;&quot;},{&quot;family&quot;:&quot;Manzanares&quot;,&quot;given&quot;:&quot;Lydia L.&quot;,&quot;parse-names&quot;:false,&quot;dropping-particle&quot;:&quot;&quot;,&quot;non-dropping-particle&quot;:&quot;&quot;},{&quot;family&quot;:&quot;Aramburu&quot;,&quot;given&quot;:&quot;Isabel González&quot;,&quot;parse-names&quot;:false,&quot;dropping-particle&quot;:&quot;&quot;,&quot;non-dropping-particle&quot;:&quot;&quot;},{&quot;family&quot;:&quot;Rivera&quot;,&quot;given&quot;:&quot;María A.Ávila&quot;,&quot;parse-names&quot;:false,&quot;dropping-particle&quot;:&quot;&quot;,&quot;non-dropping-particle&quot;:&quot;&quot;},{&quot;family&quot;:&quot;Mayordomo&quot;,&quot;given&quot;:&quot;Víctor Gómez&quot;,&quot;parse-names&quot;:false,&quot;dropping-particle&quot;:&quot;&quot;,&quot;non-dropping-particle&quot;:&quot;&quot;},{&quot;family&quot;:&quot;Nogueira&quot;,&quot;given&quot;:&quot;Víctor&quot;,&quot;parse-names&quot;:false,&quot;dropping-particle&quot;:&quot;&quot;,&quot;non-dropping-particle&quot;:&quot;&quot;},{&quot;family&quot;:&quot;Puente&quot;,&quot;given&quot;:&quot;Víctor&quot;,&quot;parse-names&quot;:false,&quot;dropping-particle&quot;:&quot;&quot;,&quot;non-dropping-particle&quot;:&quot;&quot;},{&quot;family&quot;:&quot;Dotor&quot;,&quot;given&quot;:&quot;Julio&quot;,&quot;parse-names&quot;:false,&quot;dropping-particle&quot;:&quot;&quot;,&quot;non-dropping-particle&quot;:&quot;&quot;},{&quot;family&quot;:&quot;Borrué&quot;,&quot;given&quot;:&quot;Carmen&quot;,&quot;parse-names&quot;:false,&quot;dropping-particle&quot;:&quot;&quot;,&quot;non-dropping-particle&quot;:&quot;&quot;},{&quot;family&quot;:&quot;Vila&quot;,&quot;given&quot;:&quot;Berta Solano&quot;,&quot;parse-names&quot;:false,&quot;dropping-particle&quot;:&quot;&quot;,&quot;non-dropping-particle&quot;:&quot;&quot;},{&quot;family&quot;:&quot;Sauco&quot;,&quot;given&quot;:&quot;María Álvarez&quot;,&quot;parse-names&quot;:false,&quot;dropping-particle&quot;:&quot;&quot;,&quot;non-dropping-particle&quot;:&quot;&quot;},{&quot;family&quot;:&quot;Vela&quot;,&quot;given&quot;:&quot;Lydia&quot;,&quot;parse-names&quot;:false,&quot;dropping-particle&quot;:&quot;&quot;,&quot;non-dropping-particle&quot;:&quot;&quot;},{&quot;family&quot;:&quot;Escalante&quot;,&quot;given&quot;:&quot;Sonia&quot;,&quot;parse-names&quot;:false,&quot;dropping-particle&quot;:&quot;&quot;,&quot;non-dropping-particle&quot;:&quot;&quot;},{&quot;family&quot;:&quot;Cubo&quot;,&quot;given&quot;:&quot;Esther&quot;,&quot;parse-names&quot;:false,&quot;dropping-particle&quot;:&quot;&quot;,&quot;non-dropping-particle&quot;:&quot;&quot;},{&quot;family&quot;:&quot;Padilla&quot;,&quot;given&quot;:&quot;Francisco Carrillo&quot;,&quot;parse-names&quot;:false,&quot;dropping-particle&quot;:&quot;&quot;,&quot;non-dropping-particle&quot;:&quot;&quot;},{&quot;family&quot;:&quot;Castrillo&quot;,&quot;given&quot;:&quot;Juan C.Martínez&quot;,&quot;parse-names&quot;:false,&quot;dropping-particle&quot;:&quot;&quot;,&quot;non-dropping-particle&quot;:&quot;&quot;},{&quot;family&quot;:&quot;Alonso&quot;,&quot;given&quot;:&quot;Pilar Sánchez&quot;,&quot;parse-names&quot;:false,&quot;dropping-particle&quot;:&quot;&quot;,&quot;non-dropping-particle&quot;:&quot;&quot;},{&quot;family&quot;:&quot;Losada&quot;,&quot;given&quot;:&quot;Maria G.Alonso&quot;,&quot;parse-names&quot;:false,&quot;dropping-particle&quot;:&quot;&quot;,&quot;non-dropping-particle&quot;:&quot;&quot;},{&quot;family&quot;:&quot;Ariztegui&quot;,&quot;given&quot;:&quot;Nuria L.&quot;,&quot;parse-names&quot;:false,&quot;dropping-particle&quot;:&quot;&quot;,&quot;non-dropping-particle&quot;:&quot;&quot;},{&quot;family&quot;:&quot;Gastón&quot;,&quot;given&quot;:&quot;Itziar&quot;,&quot;parse-names&quot;:false,&quot;dropping-particle&quot;:&quot;&quot;,&quot;non-dropping-particle&quot;:&quot;&quot;},{&quot;family&quot;:&quot;Kulisevsky&quot;,&quot;given&quot;:&quot;Jaime&quot;,&quot;parse-names&quot;:false,&quot;dropping-particle&quot;:&quot;&quot;,&quot;non-dropping-particle&quot;:&quot;&quot;},{&quot;family&quot;:&quot;Estrada&quot;,&quot;given&quot;:&quot;Marta Blázquez&quot;,&quot;parse-names&quot;:false,&quot;dropping-particle&quot;:&quot;&quot;,&quot;non-dropping-particle&quot;:&quot;&quot;},{&quot;family&quot;:&quot;Seijo&quot;,&quot;given&quot;:&quot;Manuel&quot;,&quot;parse-names&quot;:false,&quot;dropping-particle&quot;:&quot;&quot;,&quot;non-dropping-particle&quot;:&quot;&quot;},{&quot;family&quot;:&quot;Martínez&quot;,&quot;given&quot;:&quot;Javier Rúiz&quot;,&quot;parse-names&quot;:false,&quot;dropping-particle&quot;:&quot;&quot;,&quot;non-dropping-particle&quot;:&quot;&quot;},{&quot;family&quot;:&quot;Valero&quot;,&quot;given&quot;:&quot;Caridad&quot;,&quot;parse-names&quot;:false,&quot;dropping-particle&quot;:&quot;&quot;,&quot;non-dropping-particle&quot;:&quot;&quot;},{&quot;family&quot;:&quot;Kurtis&quot;,&quot;given&quot;:&quot;Mónica&quot;,&quot;parse-names&quot;:false,&quot;dropping-particle&quot;:&quot;&quot;,&quot;non-dropping-particle&quot;:&quot;&quot;},{&quot;family&quot;:&quot;Fábregues&quot;,&quot;given&quot;:&quot;Oriol&quot;,&quot;parse-names&quot;:false,&quot;dropping-particle&quot;:&quot;&quot;,&quot;non-dropping-particle&quot;:&quot;De&quot;},{&quot;family&quot;:&quot;Ardura&quot;,&quot;given&quot;:&quot;Jessica González&quot;,&quot;parse-names&quot;:false,&quot;dropping-particle&quot;:&quot;&quot;,&quot;non-dropping-particle&quot;:&quot;&quot;},{&quot;family&quot;:&quot;Redondo&quot;,&quot;given&quot;:&quot;Ruben Alonso&quot;,&quot;parse-names&quot;:false,&quot;dropping-particle&quot;:&quot;&quot;,&quot;non-dropping-particle&quot;:&quot;&quot;},{&quot;family&quot;:&quot;Ordás&quot;,&quot;given&quot;:&quot;Carlos&quot;,&quot;parse-names&quot;:false,&quot;dropping-particle&quot;:&quot;&quot;,&quot;non-dropping-particle&quot;:&quot;&quot;},{&quot;family&quot;:&quot;Díaz&quot;,&quot;given&quot;:&quot;Luis M.L.&quot;,&quot;parse-names&quot;:false,&quot;dropping-particle&quot;:&quot;&quot;,&quot;non-dropping-particle&quot;:&quot;&quot;},{&quot;family&quot;:&quot;McAfee&quot;,&quot;given&quot;:&quot;Darrian&quot;,&quot;parse-names&quot;:false,&quot;dropping-particle&quot;:&quot;&quot;,&quot;non-dropping-particle&quot;:&quot;&quot;},{&quot;family&quot;:&quot;Martinez-Martin&quot;,&quot;given&quot;:&quot;Pablo&quot;,&quot;parse-names&quot;:false,&quot;dropping-particle&quot;:&quot;&quot;,&quot;non-dropping-particle&quot;:&quot;&quot;},{&quot;family&quot;:&quot;Mir&quot;,&quot;given&quot;:&quot;Pablo&quot;,&quot;parse-names&quot;:false,&quot;dropping-particle&quot;:&quot;&quot;,&quot;non-dropping-particle&quot;:&quot;&quot;}],&quot;container-title&quot;:&quot;Journal of Parkinson's Disease&quot;,&quot;container-title-short&quot;:&quot;J Parkinsons Dis&quot;,&quot;accessed&quot;:{&quot;date-parts&quot;:[[2023,10,23]]},&quot;DOI&quot;:&quot;10.3233/JPD-213004&quot;,&quot;ISSN&quot;:&quot;1877-7171&quot;,&quot;PMID&quot;:&quot;34957949&quot;,&quot;issued&quot;:{&quot;date-parts&quot;:[[2022,1,1]]},&quot;page&quot;:&quot;935-955&quot;,&quot;abstract&quot;:&quot;Background: Motor phenotype (MP) can be associated with a different prognosis in Parkinson's disease (PD), but it is not fixed and can change over time. Objective: Our aim was to analyze how the MP changed over time and to identify factors associated with the changes in PD patients from a multicenter Spanish PD cohort. Methods: PD patients who were recruited from January-2016 to November-2017 (baseline visit; V0) and evaluated again at a 2-year±30 days follow-up (V2) from 35 centers of Spain from the COPPADIS cohort, were included in this study.MP was calculated at both visits based on Jankovic classification in TD (tremor dominant), IND (indeterminate), or PIGD (postural instability and gait difficulty). Sociodemographic and clinical data were collected, including serum biomarkers. Results: Five hundred eleven patients (62.57±8.59 years old; 59.2%males) were included in the study. At V0, MP was: 47.4%(242/511) TD; 36.6%(187/511) PIGD; 16%(82/511) IND. Up to 38%(194/511) of the patients changed their phenotype from V0 to V2, being the most frequent from TD to IND (8.4%) and from TD to PIGD (6.7%). A worse cognitive status (OR = 0.966) and less autonomy for activities of daily living (OR = 0.937) at V0 and a greater increase in the globalNMS burden (OR = 1.011) from V0 to V2 were associated with changing from TD to another phenotype after 2-year follow-up. Conclusion: The MP in PD can change over time. With disease progression, the percentage of cases with non-tremoric MP increases. PD patients who changed from TD to postural instability and gait difficulty increased NMS burden significantly.&quot;,&quot;publisher&quot;:&quot;IOS Press&quot;,&quot;issue&quot;:&quot;3&quot;,&quot;volume&quot;:&quot;12&quot;},&quot;isTemporary&quot;:false}]},{&quot;citationID&quot;:&quot;MENDELEY_CITATION_7a5d7e2a-a613-4a00-ba03-73c4bab12c99&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&quot;,&quot;citationItems&quot;:[{&quot;id&quot;:&quot;e78a1d71-dd4a-3294-b6ad-f1acdfe830da&quot;,&quot;itemData&quot;:{&quot;type&quot;:&quot;article-journal&quot;,&quot;id&quot;:&quot;e78a1d71-dd4a-3294-b6ad-f1acdfe830da&quot;,&quot;title&quot;:&quot;Motor complications in Parkinson disease: a prospective follow-up study&quot;,&quot;author&quot;:[{&quot;family&quot;:&quot;García Ruiz&quot;,&quot;given&quot;:&quot;Pedro J.&quot;,&quot;parse-names&quot;:false,&quot;dropping-particle&quot;:&quot;&quot;,&quot;non-dropping-particle&quot;:&quot;&quot;},{&quot;family&quot;:&quot;Meseguer&quot;,&quot;given&quot;:&quot;Elena&quot;,&quot;parse-names&quot;:false,&quot;dropping-particle&quot;:&quot;&quot;,&quot;non-dropping-particle&quot;:&quot;&quot;},{&quot;family&quot;:&quot;Val&quot;,&quot;given&quot;:&quot;Javier&quot;,&quot;parse-names&quot;:false,&quot;dropping-particle&quot;:&quot;&quot;,&quot;non-dropping-particle&quot;:&quot;Del&quot;},{&quot;family&quot;:&quot;Vázquez&quot;,&quot;given&quot;:&quot;Ana&quot;,&quot;parse-names&quot;:false,&quot;dropping-particle&quot;:&quot;&quot;,&quot;non-dropping-particle&quot;:&quot;&quot;},{&quot;family&quot;:&quot;Sanchez Bernardos&quot;,&quot;given&quot;:&quot;Vicenta&quot;,&quot;parse-names&quot;:false,&quot;dropping-particle&quot;:&quot;&quot;,&quot;non-dropping-particle&quot;:&quot;&quot;},{&quot;family&quot;:&quot;Vázquez&quot;,&quot;given&quot;:&quot;Antonio&quot;,&quot;parse-names&quot;:false,&quot;dropping-particle&quot;:&quot;&quot;,&quot;non-dropping-particle&quot;:&quot;&quot;}],&quot;container-title&quot;:&quot;Clinical neuropharmacology&quot;,&quot;container-title-short&quot;:&quot;Clin Neuropharmacol&quot;,&quot;accessed&quot;:{&quot;date-parts&quot;:[[2023,10,23]]},&quot;DOI&quot;:&quot;10.1097/00002826-200403000-00001&quot;,&quot;ISSN&quot;:&quot;0362-5664&quot;,&quot;PMID&quot;:&quot;15252263&quot;,&quot;URL&quot;:&quot;https://pubmed.ncbi.nlm.nih.gov/15252263/&quot;,&quot;issued&quot;:{&quot;date-parts&quot;:[[2004,3]]},&quot;page&quot;:&quot;49-52&quot;,&quot;abstract&quot;:&quot;Currently, Parkinson disease (PD) can be symptomatically controlled with standard treatments; however, after a few years this response typically declines. The authors carried out a prospective practice-based study to evaluate the evolution and motor complications during the first 5 years in 59 de novo PD patients. They observed a significant improvement in UPDRS scores during the first year, then the UPDRS mean score declined progressively, especially after the third year (UPDRS score at baseline, 27 points; year 1, 19 points; year 2, 20.3 points; year 3, 22.6 points; year 4, 24.9 points; year 5, 29.5 points). Motor fluctuations, dyskinesias, and freezing also increased after year 3 from 10%, 16%, and 8% respectively to 35%, 32%, and 27% at year 5. At 5 years, 50% of patients (30 of 59) still had UPDRS scores better or equal to baseline, and 44% (26 of 59) had no motor complications. This latter group represented 38% of those subjects initially treated with levodopa and 52% initially treated with other agents.&quot;,&quot;publisher&quot;:&quot;Clin Neuropharmacol&quot;,&quot;issue&quot;:&quot;2&quot;,&quot;volume&quot;:&quot;27&quot;},&quot;isTemporary&quot;:false}]},{&quot;citationID&quot;:&quot;MENDELEY_CITATION_58e2e136-f509-429a-91ba-271102d31675&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&quot;,&quot;citationItems&quot;:[{&quot;id&quot;:&quot;a1b7fb5d-4afe-3d04-a0bd-74a0a3f7a5b8&quot;,&quot;itemData&quot;:{&quot;type&quot;:&quot;article-journal&quot;,&quot;id&quot;:&quot;a1b7fb5d-4afe-3d04-a0bd-74a0a3f7a5b8&quot;,&quot;title&quot;:&quot;Baseline predictors of progression of Parkinson's disease in a sample of Egyptian patients: clinical and biochemical&quot;,&quot;author&quot;:[{&quot;family&quot;:&quot;Helmy&quot;,&quot;given&quot;:&quot;Asmaa&quot;,&quot;parse-names&quot;:false,&quot;dropping-particle&quot;:&quot;&quot;,&quot;non-dropping-particle&quot;:&quot;&quot;},{&quot;family&quot;:&quot;Hamid&quot;,&quot;given&quot;:&quot;Eman&quot;,&quot;parse-names&quot;:false,&quot;dropping-particle&quot;:&quot;&quot;,&quot;non-dropping-particle&quot;:&quot;&quot;},{&quot;family&quot;:&quot;Salama&quot;,&quot;given&quot;:&quot;Mohamed&quot;,&quot;parse-names&quot;:false,&quot;dropping-particle&quot;:&quot;&quot;,&quot;non-dropping-particle&quot;:&quot;&quot;},{&quot;family&quot;:&quot;Gaber&quot;,&quot;given&quot;:&quot;Ahmed&quot;,&quot;parse-names&quot;:false,&quot;dropping-particle&quot;:&quot;&quot;,&quot;non-dropping-particle&quot;:&quot;&quot;},{&quot;family&quot;:&quot;El-Belkimy&quot;,&quot;given&quot;:&quot;Mahmoud&quot;,&quot;parse-names&quot;:false,&quot;dropping-particle&quot;:&quot;&quot;,&quot;non-dropping-particle&quot;:&quot;&quot;},{&quot;family&quot;:&quot;Shalash&quot;,&quot;given&quot;:&quot;Ali&quot;,&quot;parse-names&quot;:false,&quot;dropping-particle&quot;:&quot;&quot;,&quot;non-dropping-particle&quot;:&quot;&quot;}],&quot;container-title&quot;:&quot;The Egyptian journal of neurology, psychiatry and neurosurgery&quot;,&quot;container-title-short&quot;:&quot;Egypt J Neurol Psychiatr Neurosurg&quot;,&quot;accessed&quot;:{&quot;date-parts&quot;:[[2023,10,23]]},&quot;DOI&quot;:&quot;10.1186/S41983-022-00445-1&quot;,&quot;ISSN&quot;:&quot;1110-1083&quot;,&quot;PMID&quot;:&quot;35068922&quot;,&quot;URL&quot;:&quot;https://pubmed.ncbi.nlm.nih.gov/35068922/&quot;,&quot;issued&quot;:{&quot;date-parts&quot;:[[2022,12,1]]},&quot;abstract&quot;:&quot;Background: Clinical progression of Parkinson’s disease (PD) is highly heterogeneous, and its predictors are generally lacking. Identifying predictors of early disease progression is important for patients’ management and follow-up. The current study aims to identify clinical, neuroimaging and biochemical baseline predictors of motor progression in patients with PD. Forty-five PD patients were assessed at baseline, 6 months and 1 year using MDS-UPDRS total and subscores, Hoehn and Yahr (H&amp;Y), Schwab and England (S&amp;E), International Physical Activity Questionnaire (IPAQ). Baseline New Freezing of Gait Questionnaire (NFOG-Q), Berg Balance Scale (BBS), Ten-Meter Walking Test (10-MWT), and Time Up and Go Test (TUG), Non-Motor Symptoms Scale (NMSS), Beck Depression Inventory (BDI), PD questionnaire 39 (PDQ-39), MRI brain, uric acid, lipid profile and glycated hemoglobin were performed. Results: Significant worsening of MDS-UPDRS total, part III scores, H&amp;Y, S&amp;E and IPAQ (p &lt; 0.001) was detected. One-year progression of H&amp;Y and S&amp;E were significantly correlated to disease duration (p = 0.014, p = 0.025, respectively). Progression of H&amp;Y was correlated to baseline TUG (p = 0.035). S&amp;E progression was correlated to baseline MDS-UPDRS total score (rho = 0.478, p = 0.001) and part III (rho = 0.350, p = 0.020), H&amp;Y (rho = 0.401, p = 0.007), PIGD (rho = 0.591, p &lt; 0.001), NFOG-Q (rho = 0.498, p = 0.001), and TUG (rho = 0.565, p = 0.001). Using linear regression, there was no predictors of clinical progression among the used baseline variables. Conclusion: Despite the significant motor and physical activity progression over 1 year that was correlated to baseline motor and gait severity, but without predictive value, further similar and longitudinal studies are warranted to detect predictors of early progression and confirm findings.&quot;,&quot;publisher&quot;:&quot;Egypt J Neurol Psychiatr Neurosurg&quot;,&quot;issue&quot;:&quot;1&quot;,&quot;volume&quot;:&quot;58&quot;},&quot;isTemporary&quot;:false}]},{&quot;citationID&quot;:&quot;MENDELEY_CITATION_dc3fe12d-f609-45da-a2e7-565d0406218f&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&quot;,&quot;citationItems&quot;:[{&quot;id&quot;:&quot;d0c6b652-58d4-30c2-b5bb-ac8e6286d9da&quot;,&quot;itemData&quot;:{&quot;type&quot;:&quot;article-journal&quot;,&quot;id&quot;:&quot;d0c6b652-58d4-30c2-b5bb-ac8e6286d9da&quot;,&quot;title&quot;:&quot;The Sydney Multicentre Study of Parkinson's disease: a randomised, prospective five year study comparing low dose bromocriptine with low dose levodopa-carbidopa&quot;,&quot;author&quot;:[{&quot;family&quot;:&quot;Hely&quot;,&quot;given&quot;:&quot;Mariese A.&quot;,&quot;parse-names&quot;:false,&quot;dropping-particle&quot;:&quot;&quot;,&quot;non-dropping-particle&quot;:&quot;&quot;},{&quot;family&quot;:&quot;Morris&quot;,&quot;given&quot;:&quot;John G.L.&quot;,&quot;parse-names&quot;:false,&quot;dropping-particle&quot;:&quot;&quot;,&quot;non-dropping-particle&quot;:&quot;&quot;},{&quot;family&quot;:&quot;Reid&quot;,&quot;given&quot;:&quot;Wayne G.J.&quot;,&quot;parse-names&quot;:false,&quot;dropping-particle&quot;:&quot;&quot;,&quot;non-dropping-particle&quot;:&quot;&quot;},{&quot;family&quot;:&quot;O'Sullivan&quot;,&quot;given&quot;:&quot;Dudley J.&quot;,&quot;parse-names&quot;:false,&quot;dropping-particle&quot;:&quot;&quot;,&quot;non-dropping-particle&quot;:&quot;&quot;},{&quot;family&quot;:&quot;Williamson&quot;,&quot;given&quot;:&quot;Peter M.&quot;,&quot;parse-names&quot;:false,&quot;dropping-particle&quot;:&quot;&quot;,&quot;non-dropping-particle&quot;:&quot;&quot;},{&quot;family&quot;:&quot;Rail&quot;,&quot;given&quot;:&quot;David&quot;,&quot;parse-names&quot;:false,&quot;dropping-particle&quot;:&quot;&quot;,&quot;non-dropping-particle&quot;:&quot;&quot;},{&quot;family&quot;:&quot;Broe&quot;,&quot;given&quot;:&quot;Gerald A.&quot;,&quot;parse-names&quot;:false,&quot;dropping-particle&quot;:&quot;&quot;,&quot;non-dropping-particle&quot;:&quot;&quot;},{&quot;family&quot;:&quot;Margrie&quot;,&quot;given&quot;:&quot;Simon&quot;,&quot;parse-names&quot;:false,&quot;dropping-particle&quot;:&quot;&quot;,&quot;non-dropping-particle&quot;:&quot;&quot;}],&quot;container-title&quot;:&quot;Journal of neurology, neurosurgery, and psychiatry&quot;,&quot;container-title-short&quot;:&quot;J Neurol Neurosurg Psychiatry&quot;,&quot;accessed&quot;:{&quot;date-parts&quot;:[[2023,10,23]]},&quot;DOI&quot;:&quot;10.1136/JNNP.57.8.903&quot;,&quot;ISSN&quot;:&quot;0022-3050&quot;,&quot;PMID&quot;:&quot;8057111&quot;,&quot;URL&quot;:&quot;https://pubmed.ncbi.nlm.nih.gov/8057111/&quot;,&quot;issued&quot;:{&quot;date-parts&quot;:[[1994]]},&quot;page&quot;:&quot;903-910&quot;,&quot;abstract&quot;:&quot;149 previously untreated patients with Parkinson's disease were recruited over a three year period and randomly allocated to either low dose levodopa-carbidopa (≤, 600/150 mg/day) or low dose bromocriptine (t≤ 30 mg/day). A five year follow up is reported on the 126 patients who completed the dose titration and who have not developed features of atypical Parkinsonism. Levodopa-carbidopa in low dosage 'adequately controlled symptoms in most patients and delayed the appearance of dyskinesia and end of dose failure for about two years longer than conventional doses. Only a few patients could be managed for more than one year on low dose bromocriptine alone; these patients had mild disease and asymmetric signs. Patients randomised to bromocriptine did not develop dyskinesia or troublesome end of dose failure until levodopa-carbidopa was added. The prevalence of dyskinesia in this group was lower than in patients given levodopa-carbidopa alone. The prevalence of end of dose failure was similar in the two randomisation groups once levodopa was introduced.&quot;,&quot;publisher&quot;:&quot;J Neurol Neurosurg Psychiatry&quot;,&quot;issue&quot;:&quot;8&quot;,&quot;volume&quot;:&quot;57&quot;},&quot;isTemporary&quot;:false}]},{&quot;citationID&quot;:&quot;MENDELEY_CITATION_b28d76d1-dacc-4ee9-b230-e965bbc5480d&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&quot;,&quot;citationItems&quot;:[{&quot;id&quot;:&quot;b3ca57f6-2d1f-3180-aa8e-5cd29b311ea2&quot;,&quot;itemData&quot;:{&quot;type&quot;:&quot;article-journal&quot;,&quot;id&quot;:&quot;b3ca57f6-2d1f-3180-aa8e-5cd29b311ea2&quot;,&quot;title&quot;:&quot;Progression of MDS-UPDRS Scores Over Five Years in De Novo Parkinson Disease from the Parkinson's Progression Markers Initiative Cohort&quot;,&quot;author&quot;:[{&quot;family&quot;:&quot;Holden&quot;,&quot;given&quot;:&quot;Samantha K.&quot;,&quot;parse-names&quot;:false,&quot;dropping-particle&quot;:&quot;&quot;,&quot;non-dropping-particle&quot;:&quot;&quot;},{&quot;family&quot;:&quot;Finseth&quot;,&quot;given&quot;:&quot;Taylor&quot;,&quot;parse-names&quot;:false,&quot;dropping-particle&quot;:&quot;&quot;,&quot;non-dropping-particle&quot;:&quot;&quot;},{&quot;family&quot;:&quot;Sillau&quot;,&quot;given&quot;:&quot;Stefan H.&quot;,&quot;parse-names&quot;:false,&quot;dropping-particle&quot;:&quot;&quot;,&quot;non-dropping-particle&quot;:&quot;&quot;},{&quot;family&quot;:&quot;Berman&quot;,&quot;given&quot;:&quot;Brian D.&quot;,&quot;parse-names&quot;:false,&quot;dropping-particle&quot;:&quot;&quot;,&quot;non-dropping-particle&quot;:&quot;&quot;}],&quot;container-title&quot;:&quot;Movement disorders clinical practice&quot;,&quot;container-title-short&quot;:&quot;Mov Disord Clin Pract&quot;,&quot;accessed&quot;:{&quot;date-parts&quot;:[[2023,10,23]]},&quot;DOI&quot;:&quot;10.1002/MDC3.12553&quot;,&quot;ISSN&quot;:&quot;2330-1619&quot;,&quot;PMID&quot;:&quot;29662921&quot;,&quot;URL&quot;:&quot;https://pubmed.ncbi.nlm.nih.gov/29662921/&quot;,&quot;issued&quot;:{&quot;date-parts&quot;:[[2018,1,1]]},&quot;page&quot;:&quot;47-53&quot;,&quot;abstract&quot;:&quot;Background: The Movement Disorder Society-Sponsored Revision of the Unified Parkinson's Disease Rating Scale (MDS-UPDRS) is a commonly used tool to measure progression in patients with Parkinson's disease (PD). Longitudinal changes in MDS-UPDRS scores in patients with de novo PD have not been established. The objective of this study was to determine progression rates of MDS-UPDRS scores in de novo PD. Methods: In total, 362 participants from the Parkinson's Progression Markers Initiative, a multicenter, longitudinal cohort study of de novo PD, were included. Longitudinal progression of MDS-UPDRS total and subscale scores were modeled using mixed model regression. Results: MDS-UPDRS scores increased in a linear fashion over 5 years in patients with de novo PD. MDS-UPDRS total scores increased an estimated 4.7 points per year, Part I scores increased 0.92 points per year, Part II scores increased 0.99 points per year, and Part III scores increased 2.4 points per year. Conclusions: The expected average progression of MDS-UPDRS scores in patients with de novo PD from this study can assist in clinical monitoring and provide comparative data for the detection of disease modification in treatment trials.&quot;,&quot;publisher&quot;:&quot;Mov Disord Clin Pract&quot;,&quot;issue&quot;:&quot;1&quot;,&quot;volume&quot;:&quot;5&quot;},&quot;isTemporary&quot;:false}]},{&quot;citationID&quot;:&quot;MENDELEY_CITATION_1c48a462-8230-47a9-8a65-f008f4cddbf7&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&quot;,&quot;citationItems&quot;:[{&quot;id&quot;:&quot;6e8240df-4bcb-35ec-b7d0-c5cc569e35ae&quot;,&quot;itemData&quot;:{&quot;type&quot;:&quot;article-journal&quot;,&quot;id&quot;:&quot;6e8240df-4bcb-35ec-b7d0-c5cc569e35ae&quot;,&quot;title&quot;:&quot;Pramipexole vs levodopa as initial treatment for Parkinson Disease: A 4-year randomized controlled trial&quot;,&quot;author&quot;:[{&quot;family&quot;:&quot;Holloway&quot;,&quot;given&quot;:&quot;Robert G.&quot;,&quot;parse-names&quot;:false,&quot;dropping-particle&quot;:&quot;&quot;,&quot;non-dropping-particle&quot;:&quot;&quot;}],&quot;container-title&quot;:&quot;Archives of Neurology&quot;,&quot;accessed&quot;:{&quot;date-parts&quot;:[[2023,10,23]]},&quot;DOI&quot;:&quot;10.1001/archneur.61.7.1044&quot;,&quot;ISSN&quot;:&quot;00039942&quot;,&quot;PMID&quot;:&quot;15262734&quot;,&quot;URL&quot;:&quot;https://pubmed.ncbi.nlm.nih.gov/15262734/&quot;,&quot;issued&quot;:{&quot;date-parts&quot;:[[2004,7]]},&quot;page&quot;:&quot;1044-1053&quot;,&quot;abstract&quot;:&quot;Background: The best way to initiate dopaminergic therapy for early Parkinson disease remains unclear. Objective: To compare initial treatment with pramipexole vs levodopa in early Parkinson disease, followed by levodopa supplementation, with respect to the development of dopaminergic motor complications, other adverse events, and functional and quality-of-life outcomes. Design: Multicenter, parallel-group, double-blind, randomized controlled trial. Setting: Academic movement disorders clinics at 22 sites in the United States and Canada. Patients: Patients with early Parkinson disease (N=301) who required dopaminergic therapy to treat emerging disability, enrolled between October 1996 and August 1997 and observed until August 2001. Intervention: Subjects were randomly assigned to receive 0.5 mg of pramipexole 3 times per day with levodopa placebo (n=151) or 25/100 mg of carbidopa/levodopa 3 times per day with pramipexole placebo (n=150). Dosage was escalated during the first 10 weeks for patients with ongoing disability. Thereafter, investigators were permitted to add open-label levodopa or other antiparkinsonian medications to treat ongoing or emerging disability. Main Outcome Measures: Time to the first occurrence of dopaminergic complications: wearing off, dyskinesias, on-off fluctuations, and freezing; changes in the Unified Parkinson's Disease Rating Scale and quality-of-life scales; and adverse events. Results: Initial pramipexole treatment resulted in a significant reduction in the risk of developing dyskinesias (24.5% vs 54%; hazard ratio, 0.37; 95% confidence interval [CI], 0.25-0.56; P&lt;.001) and wearing off (47% vs 62.7%; hazard ratio, 0.68; 95% CI, 0.49-0.63; P=.02). Initial levodopa treatment resulted in a significant reduction in the risk of freezing (25.3% vs 37.1%; hazard ratio, 1.7; 95% CI, 1.11-2.59; P=.01). By 48 months, the occurrence of disabling dyskinesias was uncommon and did not significantly differ between the 2 groups. The mean improvement in the total Unified Parkinson's Disease Rating Scale score from baseline to 48 months was greater in the levodopa group than in the pramipexole group (2±15.4 points vs -3.2±17.3 points, P=.003). Somnolence (36% vs 21%, P=.005) and edema (42% vs 15%, P&lt;.001) were more common in pramipexole-treated subjects than in levodopa-treated subjects. Mean changes in quality-of-life scores did not differ between the groups. Conclusions: Initial treatment with pramipexole resulted in lower incidences of dyskinesias and wearing off compared with initial treatment with levodopa. Initial treatment with levodopa resulted in lower incidences of freezing, somnolence, and edema and provided for better symptomatic control, as measured by the Unified Parkinson's Disease Rating Scale, compared with initial treatment with pramipexole. Both options resulted in similar quality of life. Levodopa and pramipexole both appear to be reasonable options as initial dopaminergic therapy for Parkinson disease, but they are associated with different efficacy and adverse-effect profiles.&quot;,&quot;publisher&quot;:&quot;Arch Neurol&quot;,&quot;issue&quot;:&quot;7&quot;,&quot;volume&quot;:&quot;61&quot;,&quot;container-title-short&quot;:&quot;Arch Neurol&quot;},&quot;isTemporary&quot;:false}]},{&quot;citationID&quot;:&quot;MENDELEY_CITATION_b278db2b-cf2a-4ebf-8945-76db3cd1766c&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&quot;,&quot;citationItems&quot;:[{&quot;id&quot;:&quot;64816a32-5051-35f3-9e26-e7e57b37cb97&quot;,&quot;itemData&quot;:{&quot;type&quot;:&quot;article-journal&quot;,&quot;id&quot;:&quot;64816a32-5051-35f3-9e26-e7e57b37cb97&quot;,&quot;title&quot;:&quot;Motor response to levodopa in patients with parkinsonian motor fluctuations: a follow-up study over three years&quot;,&quot;author&quot;:[{&quot;family&quot;:&quot;Hughes&quot;,&quot;given&quot;:&quot;Andrew J.&quot;,&quot;parse-names&quot;:false,&quot;dropping-particle&quot;:&quot;&quot;,&quot;non-dropping-particle&quot;:&quot;&quot;},{&quot;family&quot;:&quot;Frankel&quot;,&quot;given&quot;:&quot;Jonathan P.&quot;,&quot;parse-names&quot;:false,&quot;dropping-particle&quot;:&quot;&quot;,&quot;non-dropping-particle&quot;:&quot;&quot;},{&quot;family&quot;:&quot;Kempster&quot;,&quot;given&quot;:&quot;Peter A.&quot;,&quot;parse-names&quot;:false,&quot;dropping-particle&quot;:&quot;&quot;,&quot;non-dropping-particle&quot;:&quot;&quot;},{&quot;family&quot;:&quot;Stem&quot;,&quot;given&quot;:&quot;Gerald M.&quot;,&quot;parse-names&quot;:false,&quot;dropping-particle&quot;:&quot;&quot;,&quot;non-dropping-particle&quot;:&quot;&quot;},{&quot;family&quot;:&quot;Lees&quot;,&quot;given&quot;:&quot;Andrew J.&quot;,&quot;parse-names&quot;:false,&quot;dropping-particle&quot;:&quot;&quot;,&quot;non-dropping-particle&quot;:&quot;&quot;}],&quot;container-title&quot;:&quot;Journal of neurology, neurosurgery, and psychiatry&quot;,&quot;container-title-short&quot;:&quot;J Neurol Neurosurg Psychiatry&quot;,&quot;accessed&quot;:{&quot;date-parts&quot;:[[2023,10,23]]},&quot;DOI&quot;:&quot;10.1136/JNNP.57.4.430&quot;,&quot;ISSN&quot;:&quot;0022-3050&quot;,&quot;PMID&quot;:&quot;8163991&quot;,&quot;URL&quot;:&quot;https://pubmed.ncbi.nlm.nih.gov/8163991/&quot;,&quot;issued&quot;:{&quot;date-parts&quot;:[[1994]]},&quot;page&quot;:&quot;430-434&quot;,&quot;abstract&quot;:&quot;To clarify the way in which the clinical response to levodopa changes with the progression of Parkinson's disease, a longitudinal study was performed to quantify motor response characteristics to single doses of levodopa by mouth over three years in 23 patients with fluctuating motor function. A significant increase in motor disability in \&quot;on\&quot; (time of peak motor improvement) and \&quot;off\&quot; (before levodopa dose) phases occurred and \&quot;on\&quot; phase dyskinesia increased by 24%, though the amplitude of motor response was conserved. There was no evidence of progressive loss of response of certain motor deficits affecting axial muscles and gait. The mean duration of motor response decreased by 17%. Both shortening of response duration and increase in \&quot;off\&quot; phase disability contribute to the development of motor fluctuations. A short response time to the levodopa test dose was not an invariable finding in patients with severe fluctuations, whereas all had large response amplitudes and high \&quot;off\&quot; phase disability scores. Patients who have developed motor fluctuations may continue to respond to dopaminergic treatment until late in the disease course, despite the unstable nature of their responses.&quot;,&quot;publisher&quot;:&quot;J Neurol Neurosurg Psychiatry&quot;,&quot;issue&quot;:&quot;4&quot;,&quot;volume&quot;:&quot;57&quot;},&quot;isTemporary&quot;:false}]},{&quot;citationID&quot;:&quot;MENDELEY_CITATION_e7541907-7654-43cb-8b6a-2e5f462f143f&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&quot;,&quot;citationItems&quot;:[{&quot;id&quot;:&quot;53238b30-085b-3652-a03c-e3ee8a3a2c36&quot;,&quot;itemData&quot;:{&quot;type&quot;:&quot;article-journal&quot;,&quot;id&quot;:&quot;53238b30-085b-3652-a03c-e3ee8a3a2c36&quot;,&quot;title&quot;:&quot;Plasma Cystatin C Correlates with Plasma NfL Levels and Predicts Disease Progression in Parkinson’s Disease&quot;,&quot;author&quot;:[{&quot;family&quot;:&quot;Imarisio&quot;,&quot;given&quot;:&quot;Alberto&quot;,&quot;parse-names&quot;:false,&quot;dropping-particle&quot;:&quot;&quot;,&quot;non-dropping-particle&quot;:&quot;&quot;},{&quot;family&quot;:&quot;Pilotto&quot;,&quot;given&quot;:&quot;Andrea&quot;,&quot;parse-names&quot;:false,&quot;dropping-particle&quot;:&quot;&quot;,&quot;non-dropping-particle&quot;:&quot;&quot;},{&quot;family&quot;:&quot;Garrafa&quot;,&quot;given&quot;:&quot;Emirena&quot;,&quot;parse-names&quot;:false,&quot;dropping-particle&quot;:&quot;&quot;,&quot;non-dropping-particle&quot;:&quot;&quot;},{&quot;family&quot;:&quot;Conforti&quot;,&quot;given&quot;:&quot;Francesca&quot;,&quot;parse-names&quot;:false,&quot;dropping-particle&quot;:&quot;&quot;,&quot;non-dropping-particle&quot;:&quot;&quot;},{&quot;family&quot;:&quot;Masciocchi&quot;,&quot;given&quot;:&quot;Stefano&quot;,&quot;parse-names&quot;:false,&quot;dropping-particle&quot;:&quot;&quot;,&quot;non-dropping-particle&quot;:&quot;&quot;},{&quot;family&quot;:&quot;Turrone&quot;,&quot;given&quot;:&quot;Rosanna&quot;,&quot;parse-names&quot;:false,&quot;dropping-particle&quot;:&quot;&quot;,&quot;non-dropping-particle&quot;:&quot;&quot;},{&quot;family&quot;:&quot;Gipponi&quot;,&quot;given&quot;:&quot;Stefano&quot;,&quot;parse-names&quot;:false,&quot;dropping-particle&quot;:&quot;&quot;,&quot;non-dropping-particle&quot;:&quot;&quot;},{&quot;family&quot;:&quot;Cottini&quot;,&quot;given&quot;:&quot;Elisabetta&quot;,&quot;parse-names&quot;:false,&quot;dropping-particle&quot;:&quot;&quot;,&quot;non-dropping-particle&quot;:&quot;&quot;},{&quot;family&quot;:&quot;Rizzetti&quot;,&quot;given&quot;:&quot;Maria Cristina&quot;,&quot;parse-names&quot;:false,&quot;dropping-particle&quot;:&quot;&quot;,&quot;non-dropping-particle&quot;:&quot;&quot;},{&quot;family&quot;:&quot;Porrini&quot;,&quot;given&quot;:&quot;Vanessa&quot;,&quot;parse-names&quot;:false,&quot;dropping-particle&quot;:&quot;&quot;,&quot;non-dropping-particle&quot;:&quot;&quot;},{&quot;family&quot;:&quot;Gussago&quot;,&quot;given&quot;:&quot;Cristina&quot;,&quot;parse-names&quot;:false,&quot;dropping-particle&quot;:&quot;&quot;,&quot;non-dropping-particle&quot;:&quot;&quot;},{&quot;family&quot;:&quot;Pizzi&quot;,&quot;given&quot;:&quot;Marina&quot;,&quot;parse-names&quot;:false,&quot;dropping-particle&quot;:&quot;&quot;,&quot;non-dropping-particle&quot;:&quot;&quot;},{&quot;family&quot;:&quot;Guadagni&quot;,&quot;given&quot;:&quot;Fiorella&quot;,&quot;parse-names&quot;:false,&quot;dropping-particle&quot;:&quot;&quot;,&quot;non-dropping-particle&quot;:&quot;&quot;},{&quot;family&quot;:&quot;Zetterberg&quot;,&quot;given&quot;:&quot;Henrik&quot;,&quot;parse-names&quot;:false,&quot;dropping-particle&quot;:&quot;&quot;,&quot;non-dropping-particle&quot;:&quot;&quot;},{&quot;family&quot;:&quot;Ashton&quot;,&quot;given&quot;:&quot;Nicholas J.&quot;,&quot;parse-names&quot;:false,&quot;dropping-particle&quot;:&quot;&quot;,&quot;non-dropping-particle&quot;:&quot;&quot;},{&quot;family&quot;:&quot;Hye&quot;,&quot;given&quot;:&quot;Abdul&quot;,&quot;parse-names&quot;:false,&quot;dropping-particle&quot;:&quot;&quot;,&quot;non-dropping-particle&quot;:&quot;&quot;},{&quot;family&quot;:&quot;Padovani&quot;,&quot;given&quot;:&quot;Alessandro&quot;,&quot;parse-names&quot;:false,&quot;dropping-particle&quot;:&quot;&quot;,&quot;non-dropping-particle&quot;:&quot;&quot;}],&quot;container-title&quot;:&quot;Neurodegenerative Diseases&quot;,&quot;container-title-short&quot;:&quot;Neurodegener Dis&quot;,&quot;accessed&quot;:{&quot;date-parts&quot;:[[2023,10,23]]},&quot;DOI&quot;:&quot;10.1159/000523982&quot;,&quot;ISSN&quot;:&quot;1660-2854&quot;,&quot;PMID&quot;:&quot;35287127&quot;,&quot;URL&quot;:&quot;https://dx.doi.org/10.1159/000523982&quot;,&quot;issued&quot;:{&quot;date-parts&quot;:[[2022,7,18]]},&quot;page&quot;:&quot;109-116&quot;,&quot;abstract&quot;:&quot;Introduction: Previous studies reported increased plasma levels of cystatin C (Cys-C) in Parkinson's disease (PD) and claimed for a possible association with disease severity and progression. The aim of this study was to evaluate plasma Cys-C in PD and healthy controls (HC) and test its association with markers of peripheral inflammation, neurodegeneration, and clinical progression in a longitudinal study. Methods: Plasma Cys-C, high-sensitive C-reactive protein, interleukin 6, and neurofilament light chain (NfL) were assessed at the baseline in 71 consecutive non-demented PD and 69 HC. PD patients underwent an extensive motor and cognitive assessment at baseline and after 2 years of follow-up. The association of Cys-C with disease severity was evaluated in a multilinear model adjusted for the effect of age, sex, disease duration, and peripheral inflammation. Results: Cys-C levels appeared to be higher in PD compared to controls and correlated with the plasma neuronal marker NfL (r = 0.204, p = 0.046). In longitudinal analyses, PD patients with higher Cys-C levels exhibited faster motor progression at 2 years of follow-up independently from the peripheral inflammatory profile. Conclusions: Cys-C was associated with higher NfL levels and a remarkably faster motor progression in PD independently from peripheral inflammation. Further studies are needed in order to understand the mechanisms underpinning the association of Cys-C with higher neuronal damage markers in neurodegenerative diseases.&quot;,&quot;publisher&quot;:&quot;S. Karger AG&quot;,&quot;issue&quot;:&quot;5-6&quot;,&quot;volume&quot;:&quot;21&quot;},&quot;isTemporary&quot;:false}]},{&quot;citationID&quot;:&quot;MENDELEY_CITATION_ae68e3c4-6b2d-4f48-8e30-5c06f8445ca8&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&quot;,&quot;citationItems&quot;:[{&quot;id&quot;:&quot;ab8b6aa0-c039-30e3-81ce-cef4349b35d2&quot;,&quot;itemData&quot;:{&quot;type&quot;:&quot;article-journal&quot;,&quot;id&quot;:&quot;ab8b6aa0-c039-30e3-81ce-cef4349b35d2&quot;,&quot;title&quot;:&quot;Functional decline in Parkinson disease&quot;,&quot;author&quot;:[{&quot;family&quot;:&quot;Jankovic&quot;,&quot;given&quot;:&quot;Joseph&quot;,&quot;parse-names&quot;:false,&quot;dropping-particle&quot;:&quot;&quot;,&quot;non-dropping-particle&quot;:&quot;&quot;},{&quot;family&quot;:&quot;Kapadia&quot;,&quot;given&quot;:&quot;Asha S.&quot;,&quot;parse-names&quot;:false,&quot;dropping-particle&quot;:&quot;&quot;,&quot;non-dropping-particle&quot;:&quot;&quot;}],&quot;container-title&quot;:&quot;Archives of neurology&quot;,&quot;container-title-short&quot;:&quot;Arch Neurol&quot;,&quot;accessed&quot;:{&quot;date-parts&quot;:[[2023,10,24]]},&quot;DOI&quot;:&quot;10.1001/ARCHNEUR.58.10.1611&quot;,&quot;ISSN&quot;:&quot;0003-9942&quot;,&quot;PMID&quot;:&quot;11594919&quot;,&quot;URL&quot;:&quot;https://pubmed.ncbi.nlm.nih.gov/11594919/&quot;,&quot;issued&quot;:{&quot;date-parts&quot;:[[2001]]},&quot;page&quot;:&quot;1611-1615&quot;,&quot;abstract&quot;:&quot;Objectives: To determine the overall rate of functional decline and to assess the progression of different signs of Parkinson disease (PD). Patients and Methods: Patients with clinically diagnosed PD followed up for at least 3 years were included in this study. Demographic and clinical data (including the Unified Parkinson's Disease Rating Scale [UPDRS]) were analyzed by the multivariate unbalanced repeated-measurements design using the mixed-effects model to study the association between different symptoms and various demographic variables. Regression models helped estimate the rates of progression of the disease in relationship to the various components of the UPDRS. Patients were categorized as having tremor-dominant or postural instability-gait difficulty-dominant PD and the 2 categories were compared for progression of their total UPDRS scores. Design: A multivariate mixed-effects model was used to study the relationship between the different symptoms and various demographic variables. Nonparametric statistical tests were used to compare the progression of symptoms in the \&quot;on\&quot; (good function) state and the \&quot;off\&quot; (poor function) state groups for 2 age-at-onset categories (≤57 and &gt;57 years). Results: Data from 1731 visits on 297 patients (181 men) followed up for an average of 6.36 years (range, 3-17 years) were analyzed. The annual rate of decline in the total UPDRS scores was 1.34 when assessed during the on state and 1.58 when assessed during the off state. Patients with an older age at onset had more rapid progression of PD than those with a younger age at onset. Furthermore, the older-onset group had statistically significantly more progression in mentation, freezing, and parts I (mentation) and II (activities of daily living) UPDRS subscores. Handwriting was the only component of the UPDRS score that did not notably deteriorate during the observation period. Regression analysis of 108 patients whose symptoms were rated during their off state showed a faster rate of cognitive decline as age at onset increased. The slopes (ie, the annual rates of decline) of progression in the UPDRS scores, when adjusted for age at the initial visit, were steeper for the postural instability-gait difficulty-dominant group compared with the tremor-dominant group. Conclusion: Based on longitudinal follow-up data, our findings provide evidence for a variable course of progression of the different PD symptoms, thus implying different biochemical or degenerative mechanisms for the various clinical features associated with PD.&quot;,&quot;publisher&quot;:&quot;Arch Neurol&quot;,&quot;issue&quot;:&quot;10&quot;,&quot;volume&quot;:&quot;58&quot;},&quot;isTemporary&quot;:false}]},{&quot;citationID&quot;:&quot;MENDELEY_CITATION_15e09aef-3b1c-4ce1-bfda-ff89af2c03fb&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&quot;,&quot;citationItems&quot;:[{&quot;id&quot;:&quot;d50a6be7-6b09-3a0e-ac3a-adb9e72632e6&quot;,&quot;itemData&quot;:{&quot;type&quot;:&quot;article-journal&quot;,&quot;id&quot;:&quot;d50a6be7-6b09-3a0e-ac3a-adb9e72632e6&quot;,&quot;title&quot;:&quot;Progression of clinical markers in prodromal Parkinson's disease and dementia with Lewy bodies: a multicentre study&quot;,&quot;author&quot;:[{&quot;family&quot;:&quot;Joza&quot;,&quot;given&quot;:&quot;Stephen&quot;,&quot;parse-names&quot;:false,&quot;dropping-particle&quot;:&quot;&quot;,&quot;non-dropping-particle&quot;:&quot;&quot;},{&quot;family&quot;:&quot;Hu&quot;,&quot;given&quot;:&quot;Michele T.&quot;,&quot;parse-names&quot;:false,&quot;dropping-particle&quot;:&quot;&quot;,&quot;non-dropping-particle&quot;:&quot;&quot;},{&quot;family&quot;:&quot;Jung&quot;,&quot;given&quot;:&quot;Ki Young&quot;,&quot;parse-names&quot;:false,&quot;dropping-particle&quot;:&quot;&quot;,&quot;non-dropping-particle&quot;:&quot;&quot;},{&quot;family&quot;:&quot;Kunz&quot;,&quot;given&quot;:&quot;Dieter&quot;,&quot;parse-names&quot;:false,&quot;dropping-particle&quot;:&quot;&quot;,&quot;non-dropping-particle&quot;:&quot;&quot;},{&quot;family&quot;:&quot;Stefani&quot;,&quot;given&quot;:&quot;Ambra&quot;,&quot;parse-names&quot;:false,&quot;dropping-particle&quot;:&quot;&quot;,&quot;non-dropping-particle&quot;:&quot;&quot;},{&quot;family&quot;:&quot;Dušek&quot;,&quot;given&quot;:&quot;Petr&quot;,&quot;parse-names&quot;:false,&quot;dropping-particle&quot;:&quot;&quot;,&quot;non-dropping-particle&quot;:&quot;&quot;},{&quot;family&quot;:&quot;Terzaghi&quot;,&quot;given&quot;:&quot;Michele&quot;,&quot;parse-names&quot;:false,&quot;dropping-particle&quot;:&quot;&quot;,&quot;non-dropping-particle&quot;:&quot;&quot;},{&quot;family&quot;:&quot;Arnaldi&quot;,&quot;given&quot;:&quot;Dario&quot;,&quot;parse-names&quot;:false,&quot;dropping-particle&quot;:&quot;&quot;,&quot;non-dropping-particle&quot;:&quot;&quot;},{&quot;family&quot;:&quot;Videnovic&quot;,&quot;given&quot;:&quot;Aleksandar&quot;,&quot;parse-names&quot;:false,&quot;dropping-particle&quot;:&quot;&quot;,&quot;non-dropping-particle&quot;:&quot;&quot;},{&quot;family&quot;:&quot;Schiess&quot;,&quot;given&quot;:&quot;Mya C.&quot;,&quot;parse-names&quot;:false,&quot;dropping-particle&quot;:&quot;&quot;,&quot;non-dropping-particle&quot;:&quot;&quot;},{&quot;family&quot;:&quot;Hermann&quot;,&quot;given&quot;:&quot;Wiebke&quot;,&quot;parse-names&quot;:false,&quot;dropping-particle&quot;:&quot;&quot;,&quot;non-dropping-particle&quot;:&quot;&quot;},{&quot;family&quot;:&quot;Lee&quot;,&quot;given&quot;:&quot;Jee Young&quot;,&quot;parse-names&quot;:false,&quot;dropping-particle&quot;:&quot;&quot;,&quot;non-dropping-particle&quot;:&quot;&quot;},{&quot;family&quot;:&quot;Ferini-Strambi&quot;,&quot;given&quot;:&quot;Luigi&quot;,&quot;parse-names&quot;:false,&quot;dropping-particle&quot;:&quot;&quot;,&quot;non-dropping-particle&quot;:&quot;&quot;},{&quot;family&quot;:&quot;Lewis&quot;,&quot;given&quot;:&quot;Simon J.G.&quot;,&quot;parse-names&quot;:false,&quot;dropping-particle&quot;:&quot;&quot;,&quot;non-dropping-particle&quot;:&quot;&quot;},{&quot;family&quot;:&quot;Leclair-Visonneau&quot;,&quot;given&quot;:&quot;Laurène&quot;,&quot;parse-names&quot;:false,&quot;dropping-particle&quot;:&quot;&quot;,&quot;non-dropping-particle&quot;:&quot;&quot;},{&quot;family&quot;:&quot;Oertel&quot;,&quot;given&quot;:&quot;Wolfgang H.&quot;,&quot;parse-names&quot;:false,&quot;dropping-particle&quot;:&quot;&quot;,&quot;non-dropping-particle&quot;:&quot;&quot;},{&quot;family&quot;:&quot;Antelmi&quot;,&quot;given&quot;:&quot;Elena&quot;,&quot;parse-names&quot;:false,&quot;dropping-particle&quot;:&quot;&quot;,&quot;non-dropping-particle&quot;:&quot;&quot;},{&quot;family&quot;:&quot;Sixel-Döring&quot;,&quot;given&quot;:&quot;Friederike&quot;,&quot;parse-names&quot;:false,&quot;dropping-particle&quot;:&quot;&quot;,&quot;non-dropping-particle&quot;:&quot;&quot;},{&quot;family&quot;:&quot;Cochen De Cock&quot;,&quot;given&quot;:&quot;Valérie&quot;,&quot;parse-names&quot;:false,&quot;dropping-particle&quot;:&quot;&quot;,&quot;non-dropping-particle&quot;:&quot;&quot;},{&quot;family&quot;:&quot;Liguori&quot;,&quot;given&quot;:&quot;Claudio&quot;,&quot;parse-names&quot;:false,&quot;dropping-particle&quot;:&quot;&quot;,&quot;non-dropping-particle&quot;:&quot;&quot;},{&quot;family&quot;:&quot;Liu&quot;,&quot;given&quot;:&quot;Jun&quot;,&quot;parse-names&quot;:false,&quot;dropping-particle&quot;:&quot;&quot;,&quot;non-dropping-particle&quot;:&quot;&quot;},{&quot;family&quot;:&quot;Provini&quot;,&quot;given&quot;:&quot;Federica&quot;,&quot;parse-names&quot;:false,&quot;dropping-particle&quot;:&quot;&quot;,&quot;non-dropping-particle&quot;:&quot;&quot;},{&quot;family&quot;:&quot;Puligheddu&quot;,&quot;given&quot;:&quot;Monica&quot;,&quot;parse-names&quot;:false,&quot;dropping-particle&quot;:&quot;&quot;,&quot;non-dropping-particle&quot;:&quot;&quot;},{&quot;family&quot;:&quot;Nicoletti&quot;,&quot;given&quot;:&quot;Alessandra&quot;,&quot;parse-names&quot;:false,&quot;dropping-particle&quot;:&quot;&quot;,&quot;non-dropping-particle&quot;:&quot;&quot;},{&quot;family&quot;:&quot;Bassetti&quot;,&quot;given&quot;:&quot;Claudio L.A.&quot;,&quot;parse-names&quot;:false,&quot;dropping-particle&quot;:&quot;&quot;,&quot;non-dropping-particle&quot;:&quot;&quot;},{&quot;family&quot;:&quot;Bušková&quot;,&quot;given&quot;:&quot;Jitka&quot;,&quot;parse-names&quot;:false,&quot;dropping-particle&quot;:&quot;&quot;,&quot;non-dropping-particle&quot;:&quot;&quot;},{&quot;family&quot;:&quot;Dauvilliers&quot;,&quot;given&quot;:&quot;Yves&quot;,&quot;parse-names&quot;:false,&quot;dropping-particle&quot;:&quot;&quot;,&quot;non-dropping-particle&quot;:&quot;&quot;},{&quot;family&quot;:&quot;Ferri&quot;,&quot;given&quot;:&quot;Raffaele&quot;,&quot;parse-names&quot;:false,&quot;dropping-particle&quot;:&quot;&quot;,&quot;non-dropping-particle&quot;:&quot;&quot;},{&quot;family&quot;:&quot;Montplaisir&quot;,&quot;given&quot;:&quot;Jacques Y.&quot;,&quot;parse-names&quot;:false,&quot;dropping-particle&quot;:&quot;&quot;,&quot;non-dropping-particle&quot;:&quot;&quot;},{&quot;family&quot;:&quot;Lawton&quot;,&quot;given&quot;:&quot;Michael&quot;,&quot;parse-names&quot;:false,&quot;dropping-particle&quot;:&quot;&quot;,&quot;non-dropping-particle&quot;:&quot;&quot;},{&quot;family&quot;:&quot;Kim&quot;,&quot;given&quot;:&quot;Han Joon&quot;,&quot;parse-names&quot;:false,&quot;dropping-particle&quot;:&quot;&quot;,&quot;non-dropping-particle&quot;:&quot;&quot;},{&quot;family&quot;:&quot;Bes&quot;,&quot;given&quot;:&quot;Frederik&quot;,&quot;parse-names&quot;:false,&quot;dropping-particle&quot;:&quot;&quot;,&quot;non-dropping-particle&quot;:&quot;&quot;},{&quot;family&quot;:&quot;Högl&quot;,&quot;given&quot;:&quot;Birgit&quot;,&quot;parse-names&quot;:false,&quot;dropping-particle&quot;:&quot;&quot;,&quot;non-dropping-particle&quot;:&quot;&quot;},{&quot;family&quot;:&quot;Šonka&quot;,&quot;given&quot;:&quot;Karel&quot;,&quot;parse-names&quot;:false,&quot;dropping-particle&quot;:&quot;&quot;,&quot;non-dropping-particle&quot;:&quot;&quot;},{&quot;family&quot;:&quot;Fiamingo&quot;,&quot;given&quot;:&quot;Giuseppe&quot;,&quot;parse-names&quot;:false,&quot;dropping-particle&quot;:&quot;&quot;,&quot;non-dropping-particle&quot;:&quot;&quot;},{&quot;family&quot;:&quot;Mattioli&quot;,&quot;given&quot;:&quot;Pietro&quot;,&quot;parse-names&quot;:false,&quot;dropping-particle&quot;:&quot;&quot;,&quot;non-dropping-particle&quot;:&quot;&quot;},{&quot;family&quot;:&quot;Lavadia&quot;,&quot;given&quot;:&quot;Maria Lorena&quot;,&quot;parse-names&quot;:false,&quot;dropping-particle&quot;:&quot;&quot;,&quot;non-dropping-particle&quot;:&quot;&quot;},{&quot;family&quot;:&quot;Suescun&quot;,&quot;given&quot;:&quot;Jessika&quot;,&quot;parse-names&quot;:false,&quot;dropping-particle&quot;:&quot;&quot;,&quot;non-dropping-particle&quot;:&quot;&quot;},{&quot;family&quot;:&quot;Woo&quot;,&quot;given&quot;:&quot;Kyung Ah&quot;,&quot;parse-names&quot;:false,&quot;dropping-particle&quot;:&quot;&quot;,&quot;non-dropping-particle&quot;:&quot;&quot;},{&quot;family&quot;:&quot;Marelli&quot;,&quot;given&quot;:&quot;Sara&quot;,&quot;parse-names&quot;:false,&quot;dropping-particle&quot;:&quot;&quot;,&quot;non-dropping-particle&quot;:&quot;&quot;},{&quot;family&quot;:&quot;Martens&quot;,&quot;given&quot;:&quot;Kaylena Ehgoetz&quot;,&quot;parse-names&quot;:false,&quot;dropping-particle&quot;:&quot;&quot;,&quot;non-dropping-particle&quot;:&quot;&quot;},{&quot;family&quot;:&quot;Janzen&quot;,&quot;given&quot;:&quot;Annette&quot;,&quot;parse-names&quot;:false,&quot;dropping-particle&quot;:&quot;&quot;,&quot;non-dropping-particle&quot;:&quot;&quot;},{&quot;family&quot;:&quot;Plazzi&quot;,&quot;given&quot;:&quot;Giuseppe&quot;,&quot;parse-names&quot;:false,&quot;dropping-particle&quot;:&quot;&quot;,&quot;non-dropping-particle&quot;:&quot;&quot;},{&quot;family&quot;:&quot;Mollenhauer&quot;,&quot;given&quot;:&quot;Brit&quot;,&quot;parse-names&quot;:false,&quot;dropping-particle&quot;:&quot;&quot;,&quot;non-dropping-particle&quot;:&quot;&quot;},{&quot;family&quot;:&quot;Fernandes&quot;,&quot;given&quot;:&quot;Mariana&quot;,&quot;parse-names&quot;:false,&quot;dropping-particle&quot;:&quot;&quot;,&quot;non-dropping-particle&quot;:&quot;&quot;},{&quot;family&quot;:&quot;Li&quot;,&quot;given&quot;:&quot;Yuanyuan&quot;,&quot;parse-names&quot;:false,&quot;dropping-particle&quot;:&quot;&quot;,&quot;non-dropping-particle&quot;:&quot;&quot;},{&quot;family&quot;:&quot;Cortelli&quot;,&quot;given&quot;:&quot;Pietro&quot;,&quot;parse-names&quot;:false,&quot;dropping-particle&quot;:&quot;&quot;,&quot;non-dropping-particle&quot;:&quot;&quot;},{&quot;family&quot;:&quot;Figorilli&quot;,&quot;given&quot;:&quot;Michela&quot;,&quot;parse-names&quot;:false,&quot;dropping-particle&quot;:&quot;&quot;,&quot;non-dropping-particle&quot;:&quot;&quot;},{&quot;family&quot;:&quot;Cicero&quot;,&quot;given&quot;:&quot;Calogero Edoardo&quot;,&quot;parse-names&quot;:false,&quot;dropping-particle&quot;:&quot;&quot;,&quot;non-dropping-particle&quot;:&quot;&quot;},{&quot;family&quot;:&quot;Schaefer&quot;,&quot;given&quot;:&quot;Carolin&quot;,&quot;parse-names&quot;:false,&quot;dropping-particle&quot;:&quot;&quot;,&quot;non-dropping-particle&quot;:&quot;&quot;},{&quot;family&quot;:&quot;Guiraud&quot;,&quot;given&quot;:&quot;Lily&quot;,&quot;parse-names&quot;:false,&quot;dropping-particle&quot;:&quot;&quot;,&quot;non-dropping-particle&quot;:&quot;&quot;},{&quot;family&quot;:&quot;Lanza&quot;,&quot;given&quot;:&quot;Giuseppe&quot;,&quot;parse-names&quot;:false,&quot;dropping-particle&quot;:&quot;&quot;,&quot;non-dropping-particle&quot;:&quot;&quot;},{&quot;family&quot;:&quot;Gagnon&quot;,&quot;given&quot;:&quot;Jean François&quot;,&quot;parse-names&quot;:false,&quot;dropping-particle&quot;:&quot;&quot;,&quot;non-dropping-particle&quot;:&quot;&quot;},{&quot;family&quot;:&quot;Sunwoo&quot;,&quot;given&quot;:&quot;Jun Sang&quot;,&quot;parse-names&quot;:false,&quot;dropping-particle&quot;:&quot;&quot;,&quot;non-dropping-particle&quot;:&quot;&quot;},{&quot;family&quot;:&quot;Ibrahim&quot;,&quot;given&quot;:&quot;Abubaker&quot;,&quot;parse-names&quot;:false,&quot;dropping-particle&quot;:&quot;&quot;,&quot;non-dropping-particle&quot;:&quot;&quot;},{&quot;family&quot;:&quot;Girtler&quot;,&quot;given&quot;:&quot;Nicola&quot;,&quot;parse-names&quot;:false,&quot;dropping-particle&quot;:&quot;&quot;,&quot;non-dropping-particle&quot;:&quot;&quot;},{&quot;family&quot;:&quot;Trenkwalder&quot;,&quot;given&quot;:&quot;Claudia&quot;,&quot;parse-names&quot;:false,&quot;dropping-particle&quot;:&quot;&quot;,&quot;non-dropping-particle&quot;:&quot;&quot;},{&quot;family&quot;:&quot;Baldelli&quot;,&quot;given&quot;:&quot;Luca&quot;,&quot;parse-names&quot;:false,&quot;dropping-particle&quot;:&quot;&quot;,&quot;non-dropping-particle&quot;:&quot;&quot;},{&quot;family&quot;:&quot;Pelletier&quot;,&quot;given&quot;:&quot;Amelie&quot;,&quot;parse-names&quot;:false,&quot;dropping-particle&quot;:&quot;&quot;,&quot;non-dropping-particle&quot;:&quot;&quot;},{&quot;family&quot;:&quot;Postuma&quot;,&quot;given&quot;:&quot;Ronald B.&quot;,&quot;parse-names&quot;:false,&quot;dropping-particle&quot;:&quot;&quot;,&quot;non-dropping-particle&quot;:&quot;&quot;}],&quot;container-title&quot;:&quot;Brain : a journal of neurology&quot;,&quot;container-title-short&quot;:&quot;Brain&quot;,&quot;accessed&quot;:{&quot;date-parts&quot;:[[2023,10,23]]},&quot;DOI&quot;:&quot;10.1093/BRAIN/AWAD072&quot;,&quot;ISSN&quot;:&quot;1460-2156&quot;,&quot;PMID&quot;:&quot;36881989&quot;,&quot;URL&quot;:&quot;https://pubmed.ncbi.nlm.nih.gov/36881989/&quot;,&quot;issued&quot;:{&quot;date-parts&quot;:[[2023,8,1]]},&quot;page&quot;:&quot;3258-3272&quot;,&quot;abstract&quot;:&quot;The neurodegenerative synucleinopathies, including Parkinson's disease and dementia with Lewy bodies, are characterized by a typically lengthy prodromal period of progressive subclinical motor and non-motor manifestations. Among these, idiopathic REM sleep behaviour disorder is a powerful early predictor of eventual phenoconversion, and therefore represents a critical opportunity to intervene with neuroprotective therapy. To inform the design of randomized trials, it is essential to study the natural progression of clinical markers during the prodromal stages of disease in order to establish optimal clinical end points. In this study, we combined prospective follow-up data from 28 centres of the International REM Sleep Behavior Disorder Study Group representing 12 countries. Polysomnogram-confirmed REM sleep behaviour disorder subjects were assessed for prodromal Parkinson's disease using the Movement Disorder Society criteria and underwent periodic structured sleep, motor, cognitive, autonomic and olfactory testing. We used linear mixed-effect modelling to estimate annual rates of clinical marker progression stratified by disease subtype, including prodromal Parkinson's disease and prodromal dementia with Lewy bodies. In addition, we calculated sample size requirements to demonstrate slowing of progression under different anticipated treatment effects. Overall, 1160 subjects were followed over an average of 3.3 ± 2.2 years. Among clinical variables assessed continuously, motor variables tended to progress faster and required the lowest sample sizes, ranging from 151 to 560 per group (at 50% drug efficacy and 2-year follow-up). By contrast, cognitive, olfactory and autonomic variables showed modest progression with higher variability, resulting in high sample sizes. The most efficient design was a time-to-event analysis using combined milestones of motor and cognitive decline, estimating 117 per group at 50% drug efficacy and 2-year trial duration. Finally, while phenoconverters showed overall greater progression than non-converters in motor, olfactory, cognitive and certain autonomic markers, the only robust difference in progression between Parkinson's disease and dementia with Lewy bodies phenoconverters was in cognitive testing. This large multicentre study demonstrates the evolution of motor and non-motor manifestations in prodromal synucleinopathy. These findings provide optimized clinical end points and sample size estimates to inform future neuroprotective trials.&quot;,&quot;publisher&quot;:&quot;Brain&quot;,&quot;issue&quot;:&quot;8&quot;,&quot;volume&quot;:&quot;146&quot;},&quot;isTemporary&quot;:false}]},{&quot;citationID&quot;:&quot;MENDELEY_CITATION_55db5076-872b-4b8d-ad9f-44ee58e8002a&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&quot;,&quot;citationItems&quot;:[{&quot;id&quot;:&quot;e68d7818-37f4-39bb-94b6-ee868c27a275&quot;,&quot;itemData&quot;:{&quot;type&quot;:&quot;article-journal&quot;,&quot;id&quot;:&quot;e68d7818-37f4-39bb-94b6-ee868c27a275&quot;,&quot;title&quot;:&quot;Fourteen-year final report of the randomized PDRG-UK trial comparing three initial treatments in PD&quot;,&quot;author&quot;:[{&quot;family&quot;:&quot;Katzenschlager&quot;,&quot;given&quot;:&quot;R.&quot;,&quot;parse-names&quot;:false,&quot;dropping-particle&quot;:&quot;&quot;,&quot;non-dropping-particle&quot;:&quot;&quot;},{&quot;family&quot;:&quot;Head&quot;,&quot;given&quot;:&quot;J.&quot;,&quot;parse-names&quot;:false,&quot;dropping-particle&quot;:&quot;&quot;,&quot;non-dropping-particle&quot;:&quot;&quot;},{&quot;family&quot;:&quot;Schrag&quot;,&quot;given&quot;:&quot;A.&quot;,&quot;parse-names&quot;:false,&quot;dropping-particle&quot;:&quot;&quot;,&quot;non-dropping-particle&quot;:&quot;&quot;},{&quot;family&quot;:&quot;Ben-Shlomo&quot;,&quot;given&quot;:&quot;Y.&quot;,&quot;parse-names&quot;:false,&quot;dropping-particle&quot;:&quot;&quot;,&quot;non-dropping-particle&quot;:&quot;&quot;},{&quot;family&quot;:&quot;Evans&quot;,&quot;given&quot;:&quot;A.&quot;,&quot;parse-names&quot;:false,&quot;dropping-particle&quot;:&quot;&quot;,&quot;non-dropping-particle&quot;:&quot;&quot;},{&quot;family&quot;:&quot;Lees&quot;,&quot;given&quot;:&quot;A. J.&quot;,&quot;parse-names&quot;:false,&quot;dropping-particle&quot;:&quot;&quot;,&quot;non-dropping-particle&quot;:&quot;&quot;}],&quot;container-title&quot;:&quot;Neurology&quot;,&quot;container-title-short&quot;:&quot;Neurology&quot;,&quot;accessed&quot;:{&quot;date-parts&quot;:[[2023,10,23]]},&quot;DOI&quot;:&quot;10.1212/01.WNL.0000310812.43352.66&quot;,&quot;ISSN&quot;:&quot;1526-632X&quot;,&quot;PMID&quot;:&quot;18579806&quot;,&quot;URL&quot;:&quot;https://pubmed.ncbi.nlm.nih.gov/18579806/&quot;,&quot;issued&quot;:{&quot;date-parts&quot;:[[2008,8,12]]},&quot;page&quot;:&quot;474-480&quot;,&quot;abstract&quot;:&quot;Background: Ten-year follow-up results from the Parkinson's Disease Research Group of the United Kingdom trial demonstrated that there were no long-term advantages to initiating treatment with bromocriptine compared with l-dopa in early Parkinson disease (PD). Increased mortality in patients on selegiline combined with l-dopa led to premature termination of this arm after 6 years. Methods: Between 1985 and 1990, 782 patients were recruited into an open pragmatic multicenter trial and were randomized to l-dopa/decarboxylase inhibitor (DDCI), l-dopa/DDCI plus selegiline, or bromocriptine. The main endpoints were mortality, disability, and motor complications. For final follow-up, health-related quality of life and mental function were also assessed. Results: Median duration of follow-up at final assessment was 14 years in the 166 (21%) surviving participants who could be contacted. After adjustment for baseline characteristics, disability scores were better in the l-dopa than in the bromocriptine arm (Webster: 16.6 vs 19.8; p = 0.03; Northwestern University Disability: 34.3 vs 30.0, p = 0.05). Physical functioning (difference 20.8; 95% CI 10.0, 31.6; p &lt; 0.001) and physical summary scores (difference 5.2; 95% CI 0.7, 9.7; p = 0.03) on the 36-item short-form health survey were also superior on l-dopa. Differences in mortality rates and prevalence of dyskinesias, motor fluctuations, and dementia were not significantly different. Conclusion: Initial treatment with the dopamine agonist bromocriptine did not reduce mortality or motor disability and the initially reduced frequency in motor complications was not sustained. We found no evidence of a long-term benefit or clinically relevant disease-modifying effect with initial dopamine agonist treatment. © 2008 by AAN Enterprises, Inc. All rights reserved.&quot;,&quot;publisher&quot;:&quot;Neurology&quot;,&quot;issue&quot;:&quot;7&quot;,&quot;volume&quot;:&quot;71&quot;},&quot;isTemporary&quot;:false}]},{&quot;citationID&quot;:&quot;MENDELEY_CITATION_ffe90a62-df1b-4c6f-b385-d86ce0ae9ea4&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&quot;,&quot;citationItems&quot;:[{&quot;id&quot;:&quot;26686703-4a52-3598-bba1-1f50ce6764f7&quot;,&quot;itemData&quot;:{&quot;type&quot;:&quot;article-journal&quot;,&quot;id&quot;:&quot;26686703-4a52-3598-bba1-1f50ce6764f7&quot;,&quot;title&quot;:&quot;Analysis of the course of Parkinson's disease under dopaminergic therapy: Performance of “fast tapping” is not a suitable parameter&quot;,&quot;author&quot;:[{&quot;family&quot;:&quot;Kraus&quot;,&quot;given&quot;:&quot;Peter H.&quot;,&quot;parse-names&quot;:false,&quot;dropping-particle&quot;:&quot;&quot;,&quot;non-dropping-particle&quot;:&quot;&quot;},{&quot;family&quot;:&quot;Klotz&quot;,&quot;given&quot;:&quot;Peter&quot;,&quot;parse-names&quot;:false,&quot;dropping-particle&quot;:&quot;&quot;,&quot;non-dropping-particle&quot;:&quot;&quot;},{&quot;family&quot;:&quot;Hoffmann&quot;,&quot;given&quot;:&quot;Arndt&quot;,&quot;parse-names&quot;:false,&quot;dropping-particle&quot;:&quot;&quot;,&quot;non-dropping-particle&quot;:&quot;&quot;},{&quot;family&quot;:&quot;Lewe&quot;,&quot;given&quot;:&quot;Johannes&quot;,&quot;parse-names&quot;:false,&quot;dropping-particle&quot;:&quot;&quot;,&quot;non-dropping-particle&quot;:&quot;&quot;},{&quot;family&quot;:&quot;Przuntek&quot;,&quot;given&quot;:&quot;Horst&quot;,&quot;parse-names&quot;:false,&quot;dropping-particle&quot;:&quot;&quot;,&quot;non-dropping-particle&quot;:&quot;&quot;}],&quot;container-title&quot;:&quot;Movement Disorders&quot;,&quot;accessed&quot;:{&quot;date-parts&quot;:[[2023,10,23]]},&quot;DOI&quot;:&quot;10.1002/MDS.20265&quot;,&quot;ISSN&quot;:&quot;1531-8257&quot;,&quot;PMID&quot;:&quot;15584027&quot;,&quot;URL&quot;:&quot;https://onlinelibrary.wiley.com/doi/full/10.1002/mds.20265&quot;,&quot;issued&quot;:{&quot;date-parts&quot;:[[2005,3,1]]},&quot;page&quot;:&quot;348-354&quot;,&quot;abstract&quot;:&quot;In addition to clinical rating scales, instrumental methods are employed frequently for assessment of performance or motor deficits in Parkinson's disease (PD). Many studies have analyzed such parameters in cross-sectional studies. We employed a battery of tests to investigate fine motor performance over a period of 4 years in 411 de novo parkinsonian patients from the Prado study. Specifically, tapping and pegboard testing (\&quot;plugging\&quot;) were evaluated and performance on these tests compared with clinical ratings. Plugging scores correlated well with tapping scores and clinical rating at each assessment timepoint. Both tests also showed significant differences to healthy controls. Nevertheless \&quot;fast tapping\&quot; was found to be less impaired than was plugging in de novo patients. Over time, it was observed that plugging scores, but not tapping scores, exhibited changes that paralleled movements in clinical score. Plugging scores exhibited a marked response to dopaminergic therapy whereas fast tapping showed no therapeutic response. Fast tapping is certainly not suitable for assessment of bradykinesia or hypokinesia, and does not respond to dopaminergic therapy. © 2004 Movement Disorder Society.&quot;,&quot;publisher&quot;:&quot;John Wiley &amp; Sons, Ltd&quot;,&quot;issue&quot;:&quot;3&quot;,&quot;volume&quot;:&quot;20&quot;,&quot;container-title-short&quot;:&quot;&quot;},&quot;isTemporary&quot;:false}]},{&quot;citationID&quot;:&quot;MENDELEY_CITATION_b015facc-5d49-45e9-b543-b78d5b23893d&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&quot;,&quot;citationItems&quot;:[{&quot;id&quot;:&quot;5cb624b6-7dc1-3d7d-a634-1f9ee857eac3&quot;,&quot;itemData&quot;:{&quot;type&quot;:&quot;article-journal&quot;,&quot;id&quot;:&quot;5cb624b6-7dc1-3d7d-a634-1f9ee857eac3&quot;,&quot;title&quot;:&quot;Trial of Cinpanemab in Early Parkinson’s Disease&quot;,&quot;author&quot;:[{&quot;family&quot;:&quot;Lang&quot;,&quot;given&quot;:&quot;Anthony E.&quot;,&quot;parse-names&quot;:false,&quot;dropping-particle&quot;:&quot;&quot;,&quot;non-dropping-particle&quot;:&quot;&quot;},{&quot;family&quot;:&quot;Siderowf&quot;,&quot;given&quot;:&quot;Andrew D.&quot;,&quot;parse-names&quot;:false,&quot;dropping-particle&quot;:&quot;&quot;,&quot;non-dropping-particle&quot;:&quot;&quot;},{&quot;family&quot;:&quot;Macklin&quot;,&quot;given&quot;:&quot;Eric A.&quot;,&quot;parse-names&quot;:false,&quot;dropping-particle&quot;:&quot;&quot;,&quot;non-dropping-particle&quot;:&quot;&quot;},{&quot;family&quot;:&quot;Poewe&quot;,&quot;given&quot;:&quot;Werner&quot;,&quot;parse-names&quot;:false,&quot;dropping-particle&quot;:&quot;&quot;,&quot;non-dropping-particle&quot;:&quot;&quot;},{&quot;family&quot;:&quot;Brooks&quot;,&quot;given&quot;:&quot;David J.&quot;,&quot;parse-names&quot;:false,&quot;dropping-particle&quot;:&quot;&quot;,&quot;non-dropping-particle&quot;:&quot;&quot;},{&quot;family&quot;:&quot;Fernandez&quot;,&quot;given&quot;:&quot;Hubert H.&quot;,&quot;parse-names&quot;:false,&quot;dropping-particle&quot;:&quot;&quot;,&quot;non-dropping-particle&quot;:&quot;&quot;},{&quot;family&quot;:&quot;Rascol&quot;,&quot;given&quot;:&quot;Olivier&quot;,&quot;parse-names&quot;:false,&quot;dropping-particle&quot;:&quot;&quot;,&quot;non-dropping-particle&quot;:&quot;&quot;},{&quot;family&quot;:&quot;Giladi&quot;,&quot;given&quot;:&quot;Nir&quot;,&quot;parse-names&quot;:false,&quot;dropping-particle&quot;:&quot;&quot;,&quot;non-dropping-particle&quot;:&quot;&quot;},{&quot;family&quot;:&quot;Stocchi&quot;,&quot;given&quot;:&quot;Fabrizio&quot;,&quot;parse-names&quot;:false,&quot;dropping-particle&quot;:&quot;&quot;,&quot;non-dropping-particle&quot;:&quot;&quot;},{&quot;family&quot;:&quot;Tanner&quot;,&quot;given&quot;:&quot;Caroline M.&quot;,&quot;parse-names&quot;:false,&quot;dropping-particle&quot;:&quot;&quot;,&quot;non-dropping-particle&quot;:&quot;&quot;},{&quot;family&quot;:&quot;Postuma&quot;,&quot;given&quot;:&quot;Ronald B.&quot;,&quot;parse-names&quot;:false,&quot;dropping-particle&quot;:&quot;&quot;,&quot;non-dropping-particle&quot;:&quot;&quot;},{&quot;family&quot;:&quot;Simon&quot;,&quot;given&quot;:&quot;David K.&quot;,&quot;parse-names&quot;:false,&quot;dropping-particle&quot;:&quot;&quot;,&quot;non-dropping-particle&quot;:&quot;&quot;},{&quot;family&quot;:&quot;Tolosa&quot;,&quot;given&quot;:&quot;Eduardo&quot;,&quot;parse-names&quot;:false,&quot;dropping-particle&quot;:&quot;&quot;,&quot;non-dropping-particle&quot;:&quot;&quot;},{&quot;family&quot;:&quot;Mollenhauer&quot;,&quot;given&quot;:&quot;Brit&quot;,&quot;parse-names&quot;:false,&quot;dropping-particle&quot;:&quot;&quot;,&quot;non-dropping-particle&quot;:&quot;&quot;},{&quot;family&quot;:&quot;Cedarbaum&quot;,&quot;given&quot;:&quot;Jesse M.&quot;,&quot;parse-names&quot;:false,&quot;dropping-particle&quot;:&quot;&quot;,&quot;non-dropping-particle&quot;:&quot;&quot;},{&quot;family&quot;:&quot;Fraser&quot;,&quot;given&quot;:&quot;Kyle&quot;,&quot;parse-names&quot;:false,&quot;dropping-particle&quot;:&quot;&quot;,&quot;non-dropping-particle&quot;:&quot;&quot;},{&quot;family&quot;:&quot;Xiao&quot;,&quot;given&quot;:&quot;James&quot;,&quot;parse-names&quot;:false,&quot;dropping-particle&quot;:&quot;&quot;,&quot;non-dropping-particle&quot;:&quot;&quot;},{&quot;family&quot;:&quot;Evans&quot;,&quot;given&quot;:&quot;Karleyton C.&quot;,&quot;parse-names&quot;:false,&quot;dropping-particle&quot;:&quot;&quot;,&quot;non-dropping-particle&quot;:&quot;&quot;},{&quot;family&quot;:&quot;Graham&quot;,&quot;given&quot;:&quot;Danielle L.&quot;,&quot;parse-names&quot;:false,&quot;dropping-particle&quot;:&quot;&quot;,&quot;non-dropping-particle&quot;:&quot;&quot;},{&quot;family&quot;:&quot;Sapir&quot;,&quot;given&quot;:&quot;Inbal&quot;,&quot;parse-names&quot;:false,&quot;dropping-particle&quot;:&quot;&quot;,&quot;non-dropping-particle&quot;:&quot;&quot;},{&quot;family&quot;:&quot;Inra&quot;,&quot;given&quot;:&quot;Jennifer&quot;,&quot;parse-names&quot;:false,&quot;dropping-particle&quot;:&quot;&quot;,&quot;non-dropping-particle&quot;:&quot;&quot;},{&quot;family&quot;:&quot;Hutchison&quot;,&quot;given&quot;:&quot;R. Matthew&quot;,&quot;parse-names&quot;:false,&quot;dropping-particle&quot;:&quot;&quot;,&quot;non-dropping-particle&quot;:&quot;&quot;},{&quot;family&quot;:&quot;Yang&quot;,&quot;given&quot;:&quot;Minhua&quot;,&quot;parse-names&quot;:false,&quot;dropping-particle&quot;:&quot;&quot;,&quot;non-dropping-particle&quot;:&quot;&quot;},{&quot;family&quot;:&quot;Fox&quot;,&quot;given&quot;:&quot;Tara&quot;,&quot;parse-names&quot;:false,&quot;dropping-particle&quot;:&quot;&quot;,&quot;non-dropping-particle&quot;:&quot;&quot;},{&quot;family&quot;:&quot;Budd Haeberlein&quot;,&quot;given&quot;:&quot;Samantha&quot;,&quot;parse-names&quot;:false,&quot;dropping-particle&quot;:&quot;&quot;,&quot;non-dropping-particle&quot;:&quot;&quot;},{&quot;family&quot;:&quot;Dam&quot;,&quot;given&quot;:&quot;Tien&quot;,&quot;parse-names&quot;:false,&quot;dropping-particle&quot;:&quot;&quot;,&quot;non-dropping-particle&quot;:&quot;&quot;}],&quot;container-title&quot;:&quot;New England Journal of Medicine&quot;,&quot;accessed&quot;:{&quot;date-parts&quot;:[[2023,12,15]]},&quot;DOI&quot;:&quot;10.1056/NEJMOA2203395/SUPPL_FILE/NEJMOA2203395_DATA-SHARING.PDF&quot;,&quot;ISSN&quot;:&quot;0028-4793&quot;,&quot;PMID&quot;:&quot;35921450&quot;,&quot;URL&quot;:&quot;https://www.nejm.org/doi/full/10.1056/NEJMoa2203395&quot;,&quot;issued&quot;:{&quot;date-parts&quot;:[[2022,8,4]]},&quot;page&quot;:&quot;408-420&quot;,&quot;abstract&quot;:&quot;BACKGROUND Aggregated α-synuclein plays an important role in Parkinson's disease pathogenesis. Cinpanemab, a human-derived monoclonal antibody that binds to α-synuclein, is being evaluated as a disease-modifying treatment for Parkinson's disease. METHODS In a 52-week, multicenter, double-blind, phase 2 trial, we randomly assigned, in a 2:1:2:2 ratio, participants with early Parkinson's disease to receive intravenous infusions of placebo (control) or cinpanemab at a dose of 250 mg, 1250 mg, or 3500 mg every 4 weeks, followed by an active-treatment dose-blinded extension period for up to 112 weeks. The primary end points were the changes from baseline in the Movement Disorder Society-sponsored revision of the Unified Parkinson's Disease Rating Scale (MDS-UPDRS) total score (range, 0 to 236, with higher scores indicating worse performance) at weeks 52 and 72. Secondary end points included MDS-UPDRS subscale scores and striatal binding as assessed on dopamine transporter single-photon-emission computed tomography (DaT-SPECT). RESULTS Of the 357 enrolled participants, 100 were assigned to the control group, 55 to the 250-mg cinpanemab group, 102 to the 1250-mg group, and 100 to the 3500-mg group. The trial was stopped after the week 72 interim analysis owing to lack of efficacy. The change to week 52 in the MDS-UPDRS score was 10.8 points in the control group, 10.5 points in the 250-mg group, 11.3 points in the 1250-mg group, and 10.9 points in the 3500-mg group (adjusted mean difference vs. control, -0.3 points [95% confidence interval {CI}, -4.9 to 4.3], P = 0.90; 0.5 points [95% CI, -3.3 to 4.3], P = 0.80; and 0.1 point [95% CI, -3.8 to 4.0], P = 0.97, respectively). The adjusted mean difference at 72 weeks between participants who received cinpanemab through 72 weeks and the pooled group of those who started cinpanemab at 52 weeks was -0.9 points (95% CI, -5.6 to 3.8) for the 250-mg dose, 0.6 points (95% CI, -3.3 to 4.4) for the 1250-mg dose, and -0.8 points (95% CI, -4.6 to 3.0) for the 3500-mg dose. Results for secondary end points were similar to those for the primary end points. DaT-SPECT imaging at week 52 showed no differences between the control group and any cinpanemab group. The most common adverse events with cinpanemab were headache, nasopharyngitis, and falls. CONCLUSIONS In participants with early Parkinson's disease, the effects of cinpanemab on clinical measures of disease progression and changes in DaT-SPECT imaging did not differ from those of placebo over a 52-week period. (Funded by Biogen; SPARK ClinicalTrials.gov number, NCT03318523.).&quot;,&quot;publisher&quot;:&quot;Massachusetts Medical Society&quot;,&quot;issue&quot;:&quot;5&quot;,&quot;volume&quot;:&quot;387&quot;,&quot;container-title-short&quot;:&quot;&quot;},&quot;isTemporary&quot;:false}]},{&quot;citationID&quot;:&quot;MENDELEY_CITATION_34c1df3d-c8ac-4225-b462-a3916d249e5a&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&quot;,&quot;citationItems&quot;:[{&quot;id&quot;:&quot;0aa66849-82b5-375e-8453-5aafdd874c68&quot;,&quot;itemData&quot;:{&quot;type&quot;:&quot;article-journal&quot;,&quot;id&quot;:&quot;0aa66849-82b5-375e-8453-5aafdd874c68&quot;,&quot;title&quot;:&quot;Does selegiline modify the progression of early Parkinson's disease? Results from a five-year study. The Norwegian-Danish Study Group&quot;,&quot;author&quot;:[{&quot;family&quot;:&quot;Larsen&quot;,&quot;given&quot;:&quot;Jan P.&quot;,&quot;parse-names&quot;:false,&quot;dropping-particle&quot;:&quot;&quot;,&quot;non-dropping-particle&quot;:&quot;&quot;},{&quot;family&quot;:&quot;Boas&quot;,&quot;given&quot;:&quot;Jette&quot;,&quot;parse-names&quot;:false,&quot;dropping-particle&quot;:&quot;&quot;,&quot;non-dropping-particle&quot;:&quot;&quot;},{&quot;family&quot;:&quot;Erdal&quot;,&quot;given&quot;:&quot;John Erik&quot;,&quot;parse-names&quot;:false,&quot;dropping-particle&quot;:&quot;&quot;,&quot;non-dropping-particle&quot;:&quot;&quot;}],&quot;container-title&quot;:&quot;European journal of neurology&quot;,&quot;container-title-short&quot;:&quot;Eur J Neurol&quot;,&quot;accessed&quot;:{&quot;date-parts&quot;:[[2023,10,23]]},&quot;DOI&quot;:&quot;10.1046/J.1468-1331.1999.650539.X&quot;,&quot;ISSN&quot;:&quot;1351-5101&quot;,&quot;PMID&quot;:&quot;10457386&quot;,&quot;URL&quot;:&quot;https://pubmed.ncbi.nlm.nih.gov/10457386/&quot;,&quot;issued&quot;:{&quot;date-parts&quot;:[[1999]]},&quot;page&quot;:&quot;539-547&quot;,&quot;abstract&quot;:&quot;The objective of this study was to examine the effect of long-term treatment with selegiline on the progression of Parkinson's disease (PD). One hundred and sixty-three patients with early PD were treated with levodopa and benserazide, combined with selegiline or placebo in a five-year randomized, placebo-controlled, double-blind, parallel group study followed by a one-month wash-out of selegiline or placebo. The main outcome measures were assessments of the severity of parkinsonism, levodopa requirements and the development of end-of-dose motor fluctuations over time and after wash-out at the end of the study period. Results indicated that patients treated with the combination of selegiline and levodopa developed markedly less severe parkinsonism and required lower doses of levodopa during the five-year study period than patients treated with levodopa and placebo. There was no trend towards worsening during wash-out among patients previously treated with selegiline. The results cannot easily be explained by a symptomatic effect of selegiline.&quot;,&quot;publisher&quot;:&quot;Eur J Neurol&quot;,&quot;issue&quot;:&quot;5&quot;,&quot;volume&quot;:&quot;6&quot;},&quot;isTemporary&quot;:false}]},{&quot;citationID&quot;:&quot;MENDELEY_CITATION_ac839a2e-84e7-4631-9d27-5967806df8b8&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&quot;,&quot;citationItems&quot;:[{&quot;id&quot;:&quot;d72c4bf3-f8d7-320d-b0b5-28d04b652194&quot;,&quot;itemData&quot;:{&quot;type&quot;:&quot;article-journal&quot;,&quot;id&quot;:&quot;d72c4bf3-f8d7-320d-b0b5-28d04b652194&quot;,&quot;title&quot;:&quot;Diffusion tensor imaging and correlations to Parkinson rating scales&quot;,&quot;author&quot;:[{&quot;family&quot;:&quot;Lenfeldt&quot;,&quot;given&quot;:&quot;Niklas&quot;,&quot;parse-names&quot;:false,&quot;dropping-particle&quot;:&quot;&quot;,&quot;non-dropping-particle&quot;:&quot;&quot;},{&quot;family&quot;:&quot;Hansson&quot;,&quot;given&quot;:&quot;William&quot;,&quot;parse-names&quot;:false,&quot;dropping-particle&quot;:&quot;&quot;,&quot;non-dropping-particle&quot;:&quot;&quot;},{&quot;family&quot;:&quot;Larsson&quot;,&quot;given&quot;:&quot;Anne&quot;,&quot;parse-names&quot;:false,&quot;dropping-particle&quot;:&quot;&quot;,&quot;non-dropping-particle&quot;:&quot;&quot;},{&quot;family&quot;:&quot;Nyberg&quot;,&quot;given&quot;:&quot;Lars&quot;,&quot;parse-names&quot;:false,&quot;dropping-particle&quot;:&quot;&quot;,&quot;non-dropping-particle&quot;:&quot;&quot;},{&quot;family&quot;:&quot;Birgander&quot;,&quot;given&quot;:&quot;Richard&quot;,&quot;parse-names&quot;:false,&quot;dropping-particle&quot;:&quot;&quot;,&quot;non-dropping-particle&quot;:&quot;&quot;},{&quot;family&quot;:&quot;Forsgren&quot;,&quot;given&quot;:&quot;Lars&quot;,&quot;parse-names&quot;:false,&quot;dropping-particle&quot;:&quot;&quot;,&quot;non-dropping-particle&quot;:&quot;&quot;}],&quot;container-title&quot;:&quot;Journal of neurology&quot;,&quot;container-title-short&quot;:&quot;J Neurol&quot;,&quot;accessed&quot;:{&quot;date-parts&quot;:[[2023,10,23]]},&quot;DOI&quot;:&quot;10.1007/S00415-013-7080-2&quot;,&quot;ISSN&quot;:&quot;1432-1459&quot;,&quot;PMID&quot;:&quot;23974647&quot;,&quot;URL&quot;:&quot;https://pubmed.ncbi.nlm.nih.gov/23974647/&quot;,&quot;issued&quot;:{&quot;date-parts&quot;:[[2013,11]]},&quot;page&quot;:&quot;2823-2830&quot;,&quot;abstract&quot;:&quot;The contribution of various brain areas to the overall progression of Parkinson's disease remains to be determined. In this study, we apply MRI diffusion tensor imaging to investigate how alterations in diffusion relate to phenotype and symptoms measured by clinical rating scales. Sixty-four patients were investigated at baseline and three follow-ups (1, 3 and 5 years). Thirty-six patients remained in the last follow-up. Regions of interests included frontal white matter, basal ganglia, thalamus, and cerebellum. Scoring on the Unified Parkinson's Disease Rating Scale (UPDRS) I, II, III, Hoehn and Yahr (HY) scale and the Schwab and England scale (SE) was determined. Mean, radial, and axial diffusion and fractional anisotropy were modeled with phenotype and clinical scales in a multivariate/univariate analysis correcting for other covariates. Significance was set at 0.05 Bonferroni corrected. All rating scales except UPDRS III significantly correlated to the diffusion measures, as did clinical phenotype. Specifically, putamen, globus pallidus, and thalamus demonstrated higher diffusion with worsening scores. Diffusion in thalamus was higher in the tremor dominant phenotype than in postural imbalance and gait disturbance. Decline in overall functionality (UPDRS II and SE scale), including mental status (UPDRS I) and stage of the disease (HY scale), in Parkinson's disease is related to altered diffusion in the lentiform nucleus and thalamus. Motor function is not mirrored in diffusion changes, possibly due to medication. Tremor dominant PD patients show diffusion alterations in the thalamus, but the significance of this for tremor generation remains to be determined. © 2013 Springer-Verlag Berlin Heidelberg.&quot;,&quot;publisher&quot;:&quot;J Neurol&quot;,&quot;issue&quot;:&quot;11&quot;,&quot;volume&quot;:&quot;260&quot;},&quot;isTemporary&quot;:false}]},{&quot;citationID&quot;:&quot;MENDELEY_CITATION_0995023b-78ca-4c71-908b-36c6f3f3e03b&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&quot;,&quot;citationItems&quot;:[{&quot;id&quot;:&quot;6022bf49-cc88-374a-a94b-33147b83ec9b&quot;,&quot;itemData&quot;:{&quot;type&quot;:&quot;article-journal&quot;,&quot;id&quot;:&quot;6022bf49-cc88-374a-a94b-33147b83ec9b&quot;,&quot;title&quot;:&quot;Clinical Progression of Parkinson's Disease: Insights from the NINDS Common Data Elements&quot;,&quot;author&quot;:[{&quot;family&quot;:&quot;Lewis&quot;,&quot;given&quot;:&quot;Mechelle M.&quot;,&quot;parse-names&quot;:false,&quot;dropping-particle&quot;:&quot;&quot;,&quot;non-dropping-particle&quot;:&quot;&quot;},{&quot;family&quot;:&quot;Harkins&quot;,&quot;given&quot;:&quot;Elias&quot;,&quot;parse-names&quot;:false,&quot;dropping-particle&quot;:&quot;&quot;,&quot;non-dropping-particle&quot;:&quot;&quot;},{&quot;family&quot;:&quot;Lee&quot;,&quot;given&quot;:&quot;Eun Young&quot;,&quot;parse-names&quot;:false,&quot;dropping-particle&quot;:&quot;&quot;,&quot;non-dropping-particle&quot;:&quot;&quot;},{&quot;family&quot;:&quot;Stetter&quot;,&quot;given&quot;:&quot;Christy&quot;,&quot;parse-names&quot;:false,&quot;dropping-particle&quot;:&quot;&quot;,&quot;non-dropping-particle&quot;:&quot;&quot;},{&quot;family&quot;:&quot;Snyder&quot;,&quot;given&quot;:&quot;Bethany&quot;,&quot;parse-names&quot;:false,&quot;dropping-particle&quot;:&quot;&quot;,&quot;non-dropping-particle&quot;:&quot;&quot;},{&quot;family&quot;:&quot;Corson&quot;,&quot;given&quot;:&quot;Tyler&quot;,&quot;parse-names&quot;:false,&quot;dropping-particle&quot;:&quot;&quot;,&quot;non-dropping-particle&quot;:&quot;&quot;},{&quot;family&quot;:&quot;Du&quot;,&quot;given&quot;:&quot;Guangwei&quot;,&quot;parse-names&quot;:false,&quot;dropping-particle&quot;:&quot;&quot;,&quot;non-dropping-particle&quot;:&quot;&quot;},{&quot;family&quot;:&quot;Kong&quot;,&quot;given&quot;:&quot;Lan&quot;,&quot;parse-names&quot;:false,&quot;dropping-particle&quot;:&quot;&quot;,&quot;non-dropping-particle&quot;:&quot;&quot;},{&quot;family&quot;:&quot;Huang&quot;,&quot;given&quot;:&quot;Xuemei&quot;,&quot;parse-names&quot;:false,&quot;dropping-particle&quot;:&quot;&quot;,&quot;non-dropping-particle&quot;:&quot;&quot;}],&quot;container-title&quot;:&quot;Journal of Parkinson's disease&quot;,&quot;container-title-short&quot;:&quot;J Parkinsons Dis&quot;,&quot;accessed&quot;:{&quot;date-parts&quot;:[[2023,10,23]]},&quot;DOI&quot;:&quot;10.3233/JPD-201932&quot;,&quot;ISSN&quot;:&quot;1877-718X&quot;,&quot;PMID&quot;:&quot;32538866&quot;,&quot;URL&quot;:&quot;https://pubmed.ncbi.nlm.nih.gov/32538866/&quot;,&quot;issued&quot;:{&quot;date-parts&quot;:[[2020]]},&quot;page&quot;:&quot;1075-1085&quot;,&quot;abstract&quot;:&quot;Background/Objective: To synchronize data collection, the National Institute of Neurological Disorders and Stroke (NINDS) recommended Common Data Elements (CDEs) for use in Parkinson's disease (PD) research. This study delineated the progression patterns of these CDEs in a cohort of PD patients. Methods: One hundred-twenty-five PD patients participated in the PD Biomarker Program (PDBP) at Penn State. CDEs, including MDS-Unified PD Rating Scale (UPDRS)-total, questionnaire-based non-motor (-I) and motor (-II), and rater-based motor (-III) subscales; Montreal Cognitive Assessment (MoCA); Hamilton Depression Rating Scale (HDRS); University of Pennsylvania Smell Identification Test (UPSIT); and PD Questionnaire (PDQ-39) were obtained at baseline and three annual follow-ups. Annual change was delineated for PD or subgroups [early=PDE, disease duration (DD) &lt;1y; middle=PDM, DD=1-5y; and late=PDL, DD&gt;5y] using mixed effects model analyses. Results: UPDRS-total, -II, and PDQ-39 scores increased significantly, and UPSIT decreased, whereas UPDRS-I, -III, MoCA, and HDRS did not change, over 36 months in the overall PD cohort. In the PDE subgroup, UPDRS-II increased and UPSIT decreased significantly, whereas MoCA and UPSIT decreased significantly in the PDM subgroup. In the PDL subgroup, UPDRS-II and PDQ-39 increased significantly. Other metrics within each individual subgroup did not change. Sensitivity analyses using subjects with complete data confirmed these findings. Conclusion: Among CDEs, UPDRS-total, -II, PDQ-39, and UPSIT all are sensitive metrics to track PD progression. Subgroup analyses revealed that these CDEs have distinct stage-dependent sensitivities, with UPSIT for DD&lt;5y, PDQ-39 for DD&gt;5y, UPDRS-II for early (DD&lt;1) or later stages (DD&gt;5).&quot;,&quot;publisher&quot;:&quot;J Parkinsons Dis&quot;,&quot;issue&quot;:&quot;3&quot;,&quot;volume&quot;:&quot;10&quot;},&quot;isTemporary&quot;:false}]},{&quot;citationID&quot;:&quot;MENDELEY_CITATION_04a8c4b8-acd0-4dc8-81b0-770fbc9b6a7c&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&quot;,&quot;citationItems&quot;:[{&quot;id&quot;:&quot;76fc27a5-1eee-3261-be67-803734cba416&quot;,&quot;itemData&quot;:{&quot;type&quot;:&quot;article-journal&quot;,&quot;id&quot;:&quot;76fc27a5-1eee-3261-be67-803734cba416&quot;,&quot;title&quot;:&quot;11 C-PE2I and 18 F-Dopa PET for assessing progression rate in Parkinson's: A longitudinal study&quot;,&quot;author&quot;:[{&quot;family&quot;:&quot;Li&quot;,&quot;given&quot;:&quot;Weihua&quot;,&quot;parse-names&quot;:false,&quot;dropping-particle&quot;:&quot;&quot;,&quot;non-dropping-particle&quot;:&quot;&quot;},{&quot;family&quot;:&quot;Lao-Kaim&quot;,&quot;given&quot;:&quot;Nick P.&quot;,&quot;parse-names&quot;:false,&quot;dropping-particle&quot;:&quot;&quot;,&quot;non-dropping-particle&quot;:&quot;&quot;},{&quot;family&quot;:&quot;Roussakis&quot;,&quot;given&quot;:&quot;Andreas A.&quot;,&quot;parse-names&quot;:false,&quot;dropping-particle&quot;:&quot;&quot;,&quot;non-dropping-particle&quot;:&quot;&quot;},{&quot;family&quot;:&quot;Martín-Bastida&quot;,&quot;given&quot;:&quot;Antonio&quot;,&quot;parse-names&quot;:false,&quot;dropping-particle&quot;:&quot;&quot;,&quot;non-dropping-particle&quot;:&quot;&quot;},{&quot;family&quot;:&quot;Valle-Guzman&quot;,&quot;given&quot;:&quot;Natalie&quot;,&quot;parse-names&quot;:false,&quot;dropping-particle&quot;:&quot;&quot;,&quot;non-dropping-particle&quot;:&quot;&quot;},{&quot;family&quot;:&quot;Paul&quot;,&quot;given&quot;:&quot;Gesine&quot;,&quot;parse-names&quot;:false,&quot;dropping-particle&quot;:&quot;&quot;,&quot;non-dropping-particle&quot;:&quot;&quot;},{&quot;family&quot;:&quot;Loane&quot;,&quot;given&quot;:&quot;Clare&quot;,&quot;parse-names&quot;:false,&quot;dropping-particle&quot;:&quot;&quot;,&quot;non-dropping-particle&quot;:&quot;&quot;},{&quot;family&quot;:&quot;Widner&quot;,&quot;given&quot;:&quot;Håkan&quot;,&quot;parse-names&quot;:false,&quot;dropping-particle&quot;:&quot;&quot;,&quot;non-dropping-particle&quot;:&quot;&quot;},{&quot;family&quot;:&quot;Politis&quot;,&quot;given&quot;:&quot;Marios&quot;,&quot;parse-names&quot;:false,&quot;dropping-particle&quot;:&quot;&quot;,&quot;non-dropping-particle&quot;:&quot;&quot;},{&quot;family&quot;:&quot;Foltynie&quot;,&quot;given&quot;:&quot;Tom&quot;,&quot;parse-names&quot;:false,&quot;dropping-particle&quot;:&quot;&quot;,&quot;non-dropping-particle&quot;:&quot;&quot;},{&quot;family&quot;:&quot;Barker&quot;,&quot;given&quot;:&quot;Roger A.&quot;,&quot;parse-names&quot;:false,&quot;dropping-particle&quot;:&quot;&quot;,&quot;non-dropping-particle&quot;:&quot;&quot;},{&quot;family&quot;:&quot;Piccini&quot;,&quot;given&quot;:&quot;Paola&quot;,&quot;parse-names&quot;:false,&quot;dropping-particle&quot;:&quot;&quot;,&quot;non-dropping-particle&quot;:&quot;&quot;}],&quot;container-title&quot;:&quot;Movement disorders : official journal of the Movement Disorder Society&quot;,&quot;container-title-short&quot;:&quot;Mov Disord&quot;,&quot;accessed&quot;:{&quot;date-parts&quot;:[[2023,10,23]]},&quot;DOI&quot;:&quot;10.1002/MDS.27183&quot;,&quot;ISSN&quot;:&quot;1531-8257&quot;,&quot;PMID&quot;:&quot;29082547&quot;,&quot;URL&quot;:&quot;https://pubmed.ncbi.nlm.nih.gov/29082547/&quot;,&quot;issued&quot;:{&quot;date-parts&quot;:[[2018,1,1]]},&quot;page&quot;:&quot;117-127&quot;,&quot;abstract&quot;:&quot;Background: 18 F-dopa PET measuring aromatic l-amino acid decarboxylase activity is regarded as the gold standard for evaluating dopaminergic function in Parkinson's disease. Radioligands for dopamine transporters are also used in clinical trials and for confirming PD diagnosis. Currently, it is not clear which imaging marker is more reliable for assessing clinical severity and rate of progression. The objective of this study was to directly compare 18 F-dopa with the highly selective dopamine transporter radioligand 11 C-PE2I for the assessment of motor severity and rate of progression in PD. Methods: Thirty-three mild-moderate PD patients underwent 18 F-dopa and 11 C-PE2I PET at baseline. Twenty-three were followed up for 18.8 ± 3.4 months. Results: Standard multiple regression at baseline indicated that 11 C-PE2I BP ND predicted UPDRS-III and bradykinesia-rigidity scores (P &lt; 0.05), whereas 18 F-dopa K i did not make significant unique explanatory contributions. Voxel-wise analysis showed negative correlations between 11 C-PE2I BP ND and motor severity across the whole striatum bilaterally. 18 F-Dopa K i clusters were restricted to the most affected putamen and caudate. Longitudinally, negative correlations were found between striatal Δ 11 C-PE2I BP ND , ΔUPDRS-III, and Δbradykinesia-rigidity, whereas no significant associations were found for Δ 18 F-dopa K i . One cluster in the most affected putamen was identified in the longitudinal voxel-wise analysis showing a negative relationship between Δ 11 C-PE2I BP ND and Δbradykinesia-rigidity. Conclusions: Striatal 11 C-PE2I appears to show greater sensitivity for detecting differences in motor severity than 18 F-dopa. Furthermore, dopamine transporter decline is closely associated with motor progression over time, whereas no such relationship was found with aromatic l-amino acid decarboxylase. 11 C-PE2I may be more effective for evaluating the efficacy of neuroprotective treatments in PD. © 2017 International Parkinson and Movement Disorder Society.&quot;,&quot;publisher&quot;:&quot;Mov Disord&quot;,&quot;issue&quot;:&quot;1&quot;,&quot;volume&quot;:&quot;33&quot;},&quot;isTemporary&quot;:false}]},{&quot;citationID&quot;:&quot;MENDELEY_CITATION_1cb10362-f0db-4d74-9b61-6726c5521ec0&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&quot;,&quot;citationItems&quot;:[{&quot;id&quot;:&quot;97bb81e3-b9ea-3ca6-acfc-ce3cfdb0debf&quot;,&quot;itemData&quot;:{&quot;type&quot;:&quot;article-journal&quot;,&quot;id&quot;:&quot;97bb81e3-b9ea-3ca6-acfc-ce3cfdb0debf&quot;,&quot;title&quot;:&quot;Motor complications in Parkinson's disease: ten year follow-up study&quot;,&quot;author&quot;:[{&quot;family&quot;:&quot;López&quot;,&quot;given&quot;:&quot;Iria Cabo&quot;,&quot;parse-names&quot;:false,&quot;dropping-particle&quot;:&quot;&quot;,&quot;non-dropping-particle&quot;:&quot;&quot;},{&quot;family&quot;:&quot;Ruiz&quot;,&quot;given&quot;:&quot;Pedro J.García&quot;,&quot;parse-names&quot;:false,&quot;dropping-particle&quot;:&quot;&quot;,&quot;non-dropping-particle&quot;:&quot;&quot;},{&quot;family&quot;:&quot;Pozo&quot;,&quot;given&quot;:&quot;Silvia Vázquez Fernández&quot;,&quot;parse-names&quot;:false,&quot;dropping-particle&quot;:&quot;&quot;,&quot;non-dropping-particle&quot;:&quot;Del&quot;},{&quot;family&quot;:&quot;Bernardos&quot;,&quot;given&quot;:&quot;Vicenta Sánchez&quot;,&quot;parse-names&quot;:false,&quot;dropping-particle&quot;:&quot;&quot;,&quot;non-dropping-particle&quot;:&quot;&quot;}],&quot;container-title&quot;:&quot;Movement disorders : official journal of the Movement Disorder Society&quot;,&quot;container-title-short&quot;:&quot;Mov Disord&quot;,&quot;accessed&quot;:{&quot;date-parts&quot;:[[2023,10,23]]},&quot;DOI&quot;:&quot;10.1002/MDS.23219&quot;,&quot;ISSN&quot;:&quot;1531-8257&quot;,&quot;PMID&quot;:&quot;20931632&quot;,&quot;URL&quot;:&quot;https://pubmed.ncbi.nlm.nih.gov/20931632/&quot;,&quot;issued&quot;:{&quot;date-parts&quot;:[[2010,12,15]]},&quot;page&quot;:&quot;2735-2739&quot;,&quot;abstract&quot;:&quot;Parkinson's disease (PD) can be symptomatically controlled with standard treatments; however, after a few years, this response typically declines and most patients develop motor complications. We carried out a prospective practice-based study to evaluate the evolution appearance and evolution of motor complications in 64 de novo PD patients over 5 years and in 38 PD patients over 10 years. We studied untreated patients from initial assessment at basal conditions and evaluated every 6 months thereafter with treatment (levodopa versus other drugs). The follow-up assessments were performed with the Unified Parkinson's Disease Rating Scale (UPDRS). At each assessment, patients were monitored regarding the development of dyskinesias, motor fluctuations, freezing, loss of postural reflexes, and cognitive impairment. We observed a significant improvement in UPDRS scores during the first year, then a progressive decline, more evident after the third year. Motor complications increased after the third year, and at the end of the survey (tenth year); drug-induced dyskinesias and motor fluctuations were experienced (71.1 and 94.7%, respectively). After the first decade, many complications arose from the non-levodopa-responsive features of the disease (cognitive impairment was present in 52.6% and gait freezing in 71.1%). Initial medication may influence medium-term complications but not long-term problems. Most long-term disabling problems of PD were related to non-levodopa-responsive features. © 2010 Movement Disorder Society.&quot;,&quot;publisher&quot;:&quot;Mov Disord&quot;,&quot;issue&quot;:&quot;16&quot;,&quot;volume&quot;:&quot;25&quot;},&quot;isTemporary&quot;:false}]},{&quot;citationID&quot;:&quot;MENDELEY_CITATION_d63991ee-5730-4133-a0dd-ffaa35b90d58&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&quot;,&quot;citationItems&quot;:[{&quot;id&quot;:&quot;082b011b-f7ae-36cb-b979-f8e1d7efb8a3&quot;,&quot;itemData&quot;:{&quot;type&quot;:&quot;article-journal&quot;,&quot;id&quot;:&quot;082b011b-f7ae-36cb-b979-f8e1d7efb8a3&quot;,&quot;title&quot;:&quot;Progression of parkinsonian signs in Parkinson disease&quot;,&quot;author&quot;:[{&quot;family&quot;:&quot;Louis&quot;,&quot;given&quot;:&quot;Elan D.&quot;,&quot;parse-names&quot;:false,&quot;dropping-particle&quot;:&quot;&quot;,&quot;non-dropping-particle&quot;:&quot;&quot;},{&quot;family&quot;:&quot;Tang&quot;,&quot;given&quot;:&quot;Ming X.&quot;,&quot;parse-names&quot;:false,&quot;dropping-particle&quot;:&quot;&quot;,&quot;non-dropping-particle&quot;:&quot;&quot;},{&quot;family&quot;:&quot;Cote&quot;,&quot;given&quot;:&quot;Lucien&quot;,&quot;parse-names&quot;:false,&quot;dropping-particle&quot;:&quot;&quot;,&quot;non-dropping-particle&quot;:&quot;&quot;},{&quot;family&quot;:&quot;Alfaro&quot;,&quot;given&quot;:&quot;Brenda&quot;,&quot;parse-names&quot;:false,&quot;dropping-particle&quot;:&quot;&quot;,&quot;non-dropping-particle&quot;:&quot;&quot;},{&quot;family&quot;:&quot;Mejia&quot;,&quot;given&quot;:&quot;Helen&quot;,&quot;parse-names&quot;:false,&quot;dropping-particle&quot;:&quot;&quot;,&quot;non-dropping-particle&quot;:&quot;&quot;},{&quot;family&quot;:&quot;Marder&quot;,&quot;given&quot;:&quot;Karen&quot;,&quot;parse-names&quot;:false,&quot;dropping-particle&quot;:&quot;&quot;,&quot;non-dropping-particle&quot;:&quot;&quot;}],&quot;container-title&quot;:&quot;Archives of neurology&quot;,&quot;container-title-short&quot;:&quot;Arch Neurol&quot;,&quot;accessed&quot;:{&quot;date-parts&quot;:[[2023,10,23]]},&quot;DOI&quot;:&quot;10.1001/ARCHNEUR.56.3.334&quot;,&quot;ISSN&quot;:&quot;0003-9942&quot;,&quot;PMID&quot;:&quot;10190824&quot;,&quot;URL&quot;:&quot;https://pubmed.ncbi.nlm.nih.gov/10190824/&quot;,&quot;issued&quot;:{&quot;date-parts&quot;:[[1999]]},&quot;page&quot;:&quot;334-337&quot;,&quot;abstract&quot;:&quot;Background: Current knowledge about the rate of progression of extrapyramidal signs (EPSs) in Parkinson disease (PD) is derived largely from cross-sectional studies comparing subjects at various stages of illness rather than longitudinal studies in which the subjects were followed up over time. Objective: To longitudinally study the progression of EPSs in PD by quantifying the rate of change of EPSs and by examining each EPS (rigidity, bradykinesia, tremor, and postural instability) separately. Methods: A community-based cohort of 237 patients with PD living in Washington Heights- Inwood in Manhattan, NY, was evaluated at baseline and at yearly intervals. The EPSs were rated using the motor portion of the Unified Parkinson's Disease Rating Scale Motor Examination. Analyses of longitudinal data were performed by applying generalized estimating equations to regression analyses. Results: The total EPS score increased at an annual rate of 1.5 points (1.5%), but, among those who died, the total EPS score increased at an annual rate of 3.6 points (3.6%). Bradykinesia, rigidity, and gait and balance subscores worsened at similar annual rates of 2.0% to 3.1%, whereas the tremor subscore did not clearly worsen with time. Patients with a shorter disease duration (≤3 years) may have progressed more rapidly than patients with longer disease duration (annual rate of change, 1.9% vs 1.4%, respectively), although this did not reach statistical significance. A high total EPS score was independently associated with dementia, low Activities of Daily Living score, and long disease duration at baseline. Conclusions: In this cohort, the progression of EPSs in PD occurred at a rate of 1.5% per year and at twice that rate among those who died. Bradykinesia, rigidity, and gait and balance impairment worsened at similar rates, whereas tremor did not, suggesting that tremor may be relatively independent of these other cardinal manifestations of PD.&quot;,&quot;publisher&quot;:&quot;Arch Neurol&quot;,&quot;issue&quot;:&quot;3&quot;,&quot;volume&quot;:&quot;56&quot;},&quot;isTemporary&quot;:false}]},{&quot;citationID&quot;:&quot;MENDELEY_CITATION_28a89f47-283c-4c9f-bea4-1e2782e64cbd&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&quot;,&quot;citationItems&quot;:[{&quot;id&quot;:&quot;6c18d826-165f-3cc7-90a9-be2ef831b891&quot;,&quot;itemData&quot;:{&quot;type&quot;:&quot;article-journal&quot;,&quot;id&quot;:&quot;6c18d826-165f-3cc7-90a9-be2ef831b891&quot;,&quot;title&quot;:&quot;The Gut Microbiome in Parkinson’s Disease: A Longitudinal Study of the Impacts on Disease Progression and the Use of Device-Assisted Therapies&quot;,&quot;author&quot;:[{&quot;family&quot;:&quot;Lubomski&quot;,&quot;given&quot;:&quot;Michal&quot;,&quot;parse-names&quot;:false,&quot;dropping-particle&quot;:&quot;&quot;,&quot;non-dropping-particle&quot;:&quot;&quot;},{&quot;family&quot;:&quot;Xu&quot;,&quot;given&quot;:&quot;Xiangnan&quot;,&quot;parse-names&quot;:false,&quot;dropping-particle&quot;:&quot;&quot;,&quot;non-dropping-particle&quot;:&quot;&quot;},{&quot;family&quot;:&quot;Holmes&quot;,&quot;given&quot;:&quot;Andrew J.&quot;,&quot;parse-names&quot;:false,&quot;dropping-particle&quot;:&quot;&quot;,&quot;non-dropping-particle&quot;:&quot;&quot;},{&quot;family&quot;:&quot;Muller&quot;,&quot;given&quot;:&quot;Samuel&quot;,&quot;parse-names&quot;:false,&quot;dropping-particle&quot;:&quot;&quot;,&quot;non-dropping-particle&quot;:&quot;&quot;},{&quot;family&quot;:&quot;Yang&quot;,&quot;given&quot;:&quot;Jean Y.H.&quot;,&quot;parse-names&quot;:false,&quot;dropping-particle&quot;:&quot;&quot;,&quot;non-dropping-particle&quot;:&quot;&quot;},{&quot;family&quot;:&quot;Davis&quot;,&quot;given&quot;:&quot;Ryan L.&quot;,&quot;parse-names&quot;:false,&quot;dropping-particle&quot;:&quot;&quot;,&quot;non-dropping-particle&quot;:&quot;&quot;},{&quot;family&quot;:&quot;Sue&quot;,&quot;given&quot;:&quot;Carolyn M.&quot;,&quot;parse-names&quot;:false,&quot;dropping-particle&quot;:&quot;&quot;,&quot;non-dropping-particle&quot;:&quot;&quot;}],&quot;container-title&quot;:&quot;Frontiers in Aging Neuroscience&quot;,&quot;container-title-short&quot;:&quot;Front Aging Neurosci&quot;,&quot;accessed&quot;:{&quot;date-parts&quot;:[[2023,10,23]]},&quot;DOI&quot;:&quot;10.3389/FNAGI.2022.875261/BIBTEX&quot;,&quot;ISSN&quot;:&quot;16634365&quot;,&quot;issued&quot;:{&quot;date-parts&quot;:[[2022,5,17]]},&quot;page&quot;:&quot;875261&quot;,&quot;abstract&quot;:&quot;Background: Altered gut microbiome (GM) composition has been established in Parkinson’s disease (PD). However, few studies have longitudinally investigated the GM in PD, or the impact of device-assisted therapies. Objectives: To investigate the temporal stability of GM profiles from PD patients on standard therapies and those initiating device-assisted therapies (DAT) and define multivariate models of disease and progression. Methods: We evaluated validated clinical questionnaires and stool samples from 74 PD patients and 74 household controls (HCs) at 0, 6, and 12 months. Faster or slower disease progression was defined from levodopa equivalence dose and motor severity measures. 19 PD patients initiating Deep Brain Stimulation or Levodopa-Carbidopa Intestinal Gel were separately evaluated at 0, 6, and 12 months post-therapy initiation. Results: Persistent underrepresentation of short-chain fatty-acid-producing bacteria, Butyricicoccus, Fusicatenibacter, Lachnospiraceae ND3007 group, and Erysipelotrichaceae UCG-003, were apparent in PD patients relative to controls. A sustained effect of DAT initiation on GM associations with PD was not observed. PD progression analysis indicated that the genus Barnesiella was underrepresented in faster progressing PD patients at t = 0 and t = 12 months. Two-stage predictive modeling, integrating microbiota abundances and nutritional profiles, improved predictive capacity (change in Area Under the Curve from 0.58 to 0.64) when assessed at Amplicon Sequence Variant taxonomic resolution. Conclusion: We present longitudinal GM studies in PD patients, showing persistently altered GM profiles suggestive of a reduced butyrogenic production potential. DATs exerted variable GM influences across the short and longer-term. We found that specific GM profiles combined with dietary factors improved prediction of disease progression in PD patients.&quot;,&quot;publisher&quot;:&quot;Frontiers Media S.A.&quot;,&quot;volume&quot;:&quot;14&quot;},&quot;isTemporary&quot;:false}]},{&quot;citationID&quot;:&quot;MENDELEY_CITATION_71660511-2b12-415f-a9aa-a314d27b95d1&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&quot;,&quot;citationItems&quot;:[{&quot;id&quot;:&quot;93e40b58-e187-3962-a206-a4acc06fb1eb&quot;,&quot;itemData&quot;:{&quot;type&quot;:&quot;article-journal&quot;,&quot;id&quot;:&quot;93e40b58-e187-3962-a206-a4acc06fb1eb&quot;,&quot;title&quot;:&quot;Study of deterioration in long-term treatment of parkinsonism with L-dopa plus decarboxylase inhibitor&quot;,&quot;author&quot;:[{&quot;family&quot;:&quot;Ludin&quot;,&quot;given&quot;:&quot;H. P.&quot;,&quot;parse-names&quot;:false,&quot;dropping-particle&quot;:&quot;&quot;,&quot;non-dropping-particle&quot;:&quot;&quot;},{&quot;family&quot;:&quot;Bass-Verrey&quot;,&quot;given&quot;:&quot;F.&quot;,&quot;parse-names&quot;:false,&quot;dropping-particle&quot;:&quot;&quot;,&quot;non-dropping-particle&quot;:&quot;&quot;}],&quot;container-title&quot;:&quot;Journal of neural transmission&quot;,&quot;container-title-short&quot;:&quot;J Neural Transm&quot;,&quot;accessed&quot;:{&quot;date-parts&quot;:[[2023,10,23]]},&quot;DOI&quot;:&quot;10.1007/BF01249442&quot;,&quot;ISSN&quot;:&quot;03009564&quot;,&quot;PMID&quot;:&quot;956811&quot;,&quot;URL&quot;:&quot;https://pubmed.ncbi.nlm.nih.gov/956811/&quot;,&quot;issued&quot;:{&quot;date-parts&quot;:[[1976,9]]},&quot;page&quot;:&quot;249-258&quot;,&quot;abstract&quot;:&quot;35 parkinsonian patients have been treated over 3 years with L-Dopa combined with benserazide. After an impressive improvement during the first months of treatment a slow but significant deterioration of the patients' condition was observed. At the end of the observation period however their condition was still significantly better than before starting the treatment. A reduced mean L-Dopa dosage was ruled out as the cause of this deterioration. Withdrawal of the L-Dopa therapy for a few days in 13 patients provided strong evidence that it is due to the progression of the disease and to a partial loss of L-Dopa efficacy. © 1976 Springer-Verlag.&quot;,&quot;publisher&quot;:&quot;J Neural Transm&quot;,&quot;issue&quot;:&quot;3-4&quot;,&quot;volume&quot;:&quot;38&quot;},&quot;isTemporary&quot;:false}]},{&quot;citationID&quot;:&quot;MENDELEY_CITATION_c61ef2c4-4242-4dd9-8d8a-0f5b2ec11c68&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&quot;,&quot;citationItems&quot;:[{&quot;id&quot;:&quot;a1266d38-b9c9-373d-91cd-9f10aee3821c&quot;,&quot;itemData&quot;:{&quot;type&quot;:&quot;article-journal&quot;,&quot;id&quot;:&quot;a1266d38-b9c9-373d-91cd-9f10aee3821c&quot;,&quot;title&quot;:&quot;Association of GBA Genotype With Motor and Functional Decline in Patients With Newly Diagnosed Parkinson Disease&quot;,&quot;author&quot;:[{&quot;family&quot;:&quot;Maple-Grødem&quot;,&quot;given&quot;:&quot;Jodi&quot;,&quot;parse-names&quot;:false,&quot;dropping-particle&quot;:&quot;&quot;,&quot;non-dropping-particle&quot;:&quot;&quot;},{&quot;family&quot;:&quot;Dalen&quot;,&quot;given&quot;:&quot;Ingvild&quot;,&quot;parse-names&quot;:false,&quot;dropping-particle&quot;:&quot;&quot;,&quot;non-dropping-particle&quot;:&quot;&quot;},{&quot;family&quot;:&quot;Tysnes&quot;,&quot;given&quot;:&quot;Ole Bjørn&quot;,&quot;parse-names&quot;:false,&quot;dropping-particle&quot;:&quot;&quot;,&quot;non-dropping-particle&quot;:&quot;&quot;},{&quot;family&quot;:&quot;Macleod&quot;,&quot;given&quot;:&quot;Angus D.&quot;,&quot;parse-names&quot;:false,&quot;dropping-particle&quot;:&quot;&quot;,&quot;non-dropping-particle&quot;:&quot;&quot;},{&quot;family&quot;:&quot;Forsgren&quot;,&quot;given&quot;:&quot;Lars&quot;,&quot;parse-names&quot;:false,&quot;dropping-particle&quot;:&quot;&quot;,&quot;non-dropping-particle&quot;:&quot;&quot;},{&quot;family&quot;:&quot;Counsell&quot;,&quot;given&quot;:&quot;Carl E.&quot;,&quot;parse-names&quot;:false,&quot;dropping-particle&quot;:&quot;&quot;,&quot;non-dropping-particle&quot;:&quot;&quot;},{&quot;family&quot;:&quot;Alves&quot;,&quot;given&quot;:&quot;Guido&quot;,&quot;parse-names&quot;:false,&quot;dropping-particle&quot;:&quot;&quot;,&quot;non-dropping-particle&quot;:&quot;&quot;}],&quot;container-title&quot;:&quot;Neurology&quot;,&quot;container-title-short&quot;:&quot;Neurology&quot;,&quot;accessed&quot;:{&quot;date-parts&quot;:[[2023,12,15]]},&quot;DOI&quot;:&quot;10.1212/WNL.0000000000011411&quot;,&quot;ISSN&quot;:&quot;1526-632X&quot;,&quot;PMID&quot;:&quot;33443131&quot;,&quot;URL&quot;:&quot;https://pubmed.ncbi.nlm.nih.gov/33443131/&quot;,&quot;issued&quot;:{&quot;date-parts&quot;:[[2021,2,16]]},&quot;page&quot;:&quot;E1036-E1044&quot;,&quot;abstract&quot;:&quot;Objective: To establish the significance of glucocerebrosidase gene (GBA) carrier status on motor impairment in a large cohort of patients with incident Parkinson disease (PD). Methods: Three European population-based studies followed 528 patients with PD from diagnosis. A total of 440 with genomic DNA from baseline were assessed for GBA variants. We evaluated motor and functional impairment annually using the Unified Parkinson's Disease Rating Scale (UPDRS) motor and activities of daily living (ADL) sections. Differential effects of classes of GBA variants on disease progression were evaluated using mixed random and fixed effects models. Results: A total of 387 patients with idiopathic disease (age at baseline 70.3 ± 9.5 years; 60.2% male) and 53 GBA carriers (age at baseline 66.8 ± 10.1 years; 64.2% male) were included. The motor profile of the groups was clinically indistinguishable at diagnosis. GBA carriers showed faster annual increase in UPDRS scores measuring ADL (1.5 point per year, 95% confidence interval [CI] 1.1-2.0) and motor symptoms (2.2 points per year, 95% CI 1.3-3.1) compared to noncarriers (ADL, 1.0 point per year, 95% CI 0.9-1.1, p = 0.003; motor, 1.3 point per year, 95% CI 1.1-1.6, p = 0.007). Simulations of clinical trial designs showed that recruiting only GBA carriers can reduce trial size by up to 65% compared to a trial recruiting all patients with PD. Conclusion: GBA variants are linked to a more aggressive motor disease course over 7 years from diagnosis in patients with PD. A better understanding of PD progression in genetic subpopulations may improve disease management and has direct implications for improving the design of clinical trials.&quot;,&quot;publisher&quot;:&quot;Neurology&quot;,&quot;issue&quot;:&quot;7&quot;,&quot;volume&quot;:&quot;96&quot;},&quot;isTemporary&quot;:false}]},{&quot;citationID&quot;:&quot;MENDELEY_CITATION_56259e9e-539e-4f44-8c67-55c448d75569&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&quot;,&quot;citationItems&quot;:[{&quot;id&quot;:&quot;08878412-f827-3b23-8cbd-7c049b60831a&quot;,&quot;itemData&quot;:{&quot;type&quot;:&quot;article-journal&quot;,&quot;id&quot;:&quot;08878412-f827-3b23-8cbd-7c049b60831a&quot;,&quot;title&quot;:&quot;Advanced therapies in Parkinson's disease: Long-term retrospective study&quot;,&quot;author&quot;:[{&quot;family&quot;:&quot;Merola&quot;,&quot;given&quot;:&quot;Aristide&quot;,&quot;parse-names&quot;:false,&quot;dropping-particle&quot;:&quot;&quot;,&quot;non-dropping-particle&quot;:&quot;&quot;},{&quot;family&quot;:&quot;Espay&quot;,&quot;given&quot;:&quot;Alberto J.&quot;,&quot;parse-names&quot;:false,&quot;dropping-particle&quot;:&quot;&quot;,&quot;non-dropping-particle&quot;:&quot;&quot;},{&quot;family&quot;:&quot;Romagnolo&quot;,&quot;given&quot;:&quot;Alberto&quot;,&quot;parse-names&quot;:false,&quot;dropping-particle&quot;:&quot;&quot;,&quot;non-dropping-particle&quot;:&quot;&quot;},{&quot;family&quot;:&quot;Bernardini&quot;,&quot;given&quot;:&quot;Andrea&quot;,&quot;parse-names&quot;:false,&quot;dropping-particle&quot;:&quot;&quot;,&quot;non-dropping-particle&quot;:&quot;&quot;},{&quot;family&quot;:&quot;Rizzi&quot;,&quot;given&quot;:&quot;Laura&quot;,&quot;parse-names&quot;:false,&quot;dropping-particle&quot;:&quot;&quot;,&quot;non-dropping-particle&quot;:&quot;&quot;},{&quot;family&quot;:&quot;Rosso&quot;,&quot;given&quot;:&quot;Michela&quot;,&quot;parse-names&quot;:false,&quot;dropping-particle&quot;:&quot;&quot;,&quot;non-dropping-particle&quot;:&quot;&quot;},{&quot;family&quot;:&quot;Espay&quot;,&quot;given&quot;:&quot;Kristy J.&quot;,&quot;parse-names&quot;:false,&quot;dropping-particle&quot;:&quot;&quot;,&quot;non-dropping-particle&quot;:&quot;&quot;},{&quot;family&quot;:&quot;Zibetti&quot;,&quot;given&quot;:&quot;Maurizio&quot;,&quot;parse-names&quot;:false,&quot;dropping-particle&quot;:&quot;&quot;,&quot;non-dropping-particle&quot;:&quot;&quot;},{&quot;family&quot;:&quot;Lanotte&quot;,&quot;given&quot;:&quot;Michele&quot;,&quot;parse-names&quot;:false,&quot;dropping-particle&quot;:&quot;&quot;,&quot;non-dropping-particle&quot;:&quot;&quot;},{&quot;family&quot;:&quot;Lopiano&quot;,&quot;given&quot;:&quot;Leonardo&quot;,&quot;parse-names&quot;:false,&quot;dropping-particle&quot;:&quot;&quot;,&quot;non-dropping-particle&quot;:&quot;&quot;}],&quot;container-title&quot;:&quot;Parkinsonism &amp; related disorders&quot;,&quot;container-title-short&quot;:&quot;Parkinsonism Relat Disord&quot;,&quot;accessed&quot;:{&quot;date-parts&quot;:[[2023,10,23]]},&quot;DOI&quot;:&quot;10.1016/J.PARKRELDIS.2016.05.015&quot;,&quot;ISSN&quot;:&quot;1873-5126&quot;,&quot;PMID&quot;:&quot;27215392&quot;,&quot;URL&quot;:&quot;https://pubmed.ncbi.nlm.nih.gov/27215392/&quot;,&quot;issued&quot;:{&quot;date-parts&quot;:[[2016,8,1]]},&quot;page&quot;:&quot;104-108&quot;,&quot;abstract&quot;:&quot;Background Levodopa/carbidopa intestinal gel infusion (LCIG) and subthalamic nucleus deep brain stimulation (STN-DBS) are approved therapies for advanced Parkinson's disease (PD) whose long-term comparability remains unclear. Methods We reviewed the 5-year data on activities of daily living (ADL) and motor complications (OFF time, dyskinesia duration, and dyskinesia severity), as measured by the Unified Parkinson Disease Rating Scale (UPDRS) section-II and section-IV (items 39, 32, and 33, respectively) in 60 PD patients exposed to STN-DBS (n = 20), LCIG (n = 20), and oral medical therapy (OMT) (n = 20) at similar baseline disability and cognitive state. Results STN-DBS and LCIG showed a similar magnitude of deterioration in ADL (+6.1 vs. +5.7 UPDRS-II; p = 0.709), but lesser than with OMT (+13.7 UPDRS-II; p = 0.005). OFF time also improved to the same extent in STN-DBS and LCIG (−62% vs. −54.5%; p = 0.830), while worsened with OMT (+78.6%; p &lt; 0.001). STN-DBS and LCIG yielded greater improvement on dyskinesia compared to OMT (dyskinesia duration: −66.1% vs. −9.0% vs. +24.2% [p = 0.001]; dyskinesia severity: −68.8% vs. −18.0% vs. +16.2% [p = 0.002]), with relative superiority of STN-DBS over LCIG (p = 0.004 for duration; p = 0.014 for severity). The annualized rate of complication was lower in STN-DBS vs. LCIG (0.13 vs. 0.68; p &lt; 0.001) but not different between STN-DBS and OMT (0.13 vs. 0.10; p = 0.795). Conclusions STN-DBS and LCIG showed comparable efficacy in ADL and OFF time, superior to OMT. STN-DBS yielded greater improvement in dyskinesia and lower long-term rate of complications than LCIG.&quot;,&quot;publisher&quot;:&quot;Parkinsonism Relat Disord&quot;,&quot;volume&quot;:&quot;29&quot;},&quot;isTemporary&quot;:false}]},{&quot;citationID&quot;:&quot;MENDELEY_CITATION_6c08cb2a-87d5-4cc5-b88e-004610f40a55&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&quot;,&quot;citationItems&quot;:[{&quot;id&quot;:&quot;29b2a0ae-8fe1-33eb-bfa1-c28964946299&quot;,&quot;itemData&quot;:{&quot;type&quot;:&quot;article-journal&quot;,&quot;id&quot;:&quot;29b2a0ae-8fe1-33eb-bfa1-c28964946299&quot;,&quot;title&quot;:&quot;Clinical and neuroimaging correlates of progression of mild parkinsonian signs in community-dwelling older adults&quot;,&quot;author&quot;:[{&quot;family&quot;:&quot;Miller-Patterson&quot;,&quot;given&quot;:&quot;Cameron&quot;,&quot;parse-names&quot;:false,&quot;dropping-particle&quot;:&quot;&quot;,&quot;non-dropping-particle&quot;:&quot;&quot;},{&quot;family&quot;:&quot;Han&quot;,&quot;given&quot;:&quot;Jennifer&quot;,&quot;parse-names&quot;:false,&quot;dropping-particle&quot;:&quot;&quot;,&quot;non-dropping-particle&quot;:&quot;&quot;},{&quot;family&quot;:&quot;Yaffe&quot;,&quot;given&quot;:&quot;Kristine&quot;,&quot;parse-names&quot;:false,&quot;dropping-particle&quot;:&quot;&quot;,&quot;non-dropping-particle&quot;:&quot;&quot;},{&quot;family&quot;:&quot;Rosso&quot;,&quot;given&quot;:&quot;Andrea L.&quot;,&quot;parse-names&quot;:false,&quot;dropping-particle&quot;:&quot;&quot;,&quot;non-dropping-particle&quot;:&quot;&quot;},{&quot;family&quot;:&quot;Launer&quot;,&quot;given&quot;:&quot;Lenore J.&quot;,&quot;parse-names&quot;:false,&quot;dropping-particle&quot;:&quot;&quot;,&quot;non-dropping-particle&quot;:&quot;&quot;},{&quot;family&quot;:&quot;Kritchevsky&quot;,&quot;given&quot;:&quot;Stephen B.&quot;,&quot;parse-names&quot;:false,&quot;dropping-particle&quot;:&quot;&quot;,&quot;non-dropping-particle&quot;:&quot;&quot;},{&quot;family&quot;:&quot;Boudreau&quot;,&quot;given&quot;:&quot;Robert M.&quot;,&quot;parse-names&quot;:false,&quot;dropping-particle&quot;:&quot;&quot;,&quot;non-dropping-particle&quot;:&quot;&quot;},{&quot;family&quot;:&quot;Rosano&quot;,&quot;given&quot;:&quot;Caterina&quot;,&quot;parse-names&quot;:false,&quot;dropping-particle&quot;:&quot;&quot;,&quot;non-dropping-particle&quot;:&quot;&quot;}],&quot;container-title&quot;:&quot;Parkinsonism &amp; related disorders&quot;,&quot;container-title-short&quot;:&quot;Parkinsonism Relat Disord&quot;,&quot;accessed&quot;:{&quot;date-parts&quot;:[[2023,10,23]]},&quot;DOI&quot;:&quot;10.1016/J.PARKRELDIS.2020.05.023&quot;,&quot;ISSN&quot;:&quot;1873-5126&quot;,&quot;PMID&quot;:&quot;32505084&quot;,&quot;URL&quot;:&quot;https://pubmed.ncbi.nlm.nih.gov/32505084/&quot;,&quot;issued&quot;:{&quot;date-parts&quot;:[[2020,6,1]]},&quot;page&quot;:&quot;85-90&quot;,&quot;abstract&quot;:&quot;Introduction: Mild parkinsonian signs (MPS) are associated with morbidity. Identification of MPS progression markers may be vital for preventive management, yet has not been pursued. This study aimed to ascertain clinical/neuroimaging features predictive of MPS progression. Methods: 205 participants in the Health ABC Study were included. MPS was defined using published guidelines. MPS progression was evaluated by determining UPDRS-III change between baseline and follow-up ≥2 years later. Standard brain MRI and DTI were obtained at baseline. Correlation coefficients between demographics, vascular risk factors, imaging markers, and UPDRS-III change were adjusted for follow-up time. Linear regression was used to adjust for possible confounders in the relationship between imaging markers and MPS progression. Results: 30% of participants had baseline MPS. Demographics and risk factors did not differ significantly between participants with MPS (MPS+) and without MPS (MPS-). Mean follow-up time was 3.8±0.8 years. Older age, male gender, diabetes were associated with faster rate of UPDRS-III change in MPS- but not MPS+ participants. Among MPS- participants, the only imaging marker associated with faster UPDRS-III progression was higher gray matter mean diffusivity (MD), widespread in various cortico-subcortical bihemispheric regions, independent of age, gender, diabetes. No imaging features were associated with UPDRS-III change among MPS+ participants. Conclusions: Lower gray matter integrity predicted MPS progression in those who did not have baseline MPS. Microstructural imaging may capture early changes related to MPS development, prior to macrostructural change. Any future management promoting gray matter preservation may inhibit MPS development.&quot;,&quot;publisher&quot;:&quot;Parkinsonism Relat Disord&quot;,&quot;volume&quot;:&quot;75&quot;},&quot;isTemporary&quot;:false}]},{&quot;citationID&quot;:&quot;MENDELEY_CITATION_5f44d08e-3501-4550-aa64-d1f6b2a47f80&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&quot;,&quot;citationItems&quot;:[{&quot;id&quot;:&quot;40aaae40-73fe-3e1e-9c19-9bcdb147f9fd&quot;,&quot;itemData&quot;:{&quot;type&quot;:&quot;article-journal&quot;,&quot;id&quot;:&quot;40aaae40-73fe-3e1e-9c19-9bcdb147f9fd&quot;,&quot;title&quot;:&quot;Caffeine consumption and the 4-year progression of de novo Parkinson's disease&quot;,&quot;author&quot;:[{&quot;family&quot;:&quot;Moccia&quot;,&quot;given&quot;:&quot;Marcello&quot;,&quot;parse-names&quot;:false,&quot;dropping-particle&quot;:&quot;&quot;,&quot;non-dropping-particle&quot;:&quot;&quot;},{&quot;family&quot;:&quot;Erro&quot;,&quot;given&quot;:&quot;Roberto&quot;,&quot;parse-names&quot;:false,&quot;dropping-particle&quot;:&quot;&quot;,&quot;non-dropping-particle&quot;:&quot;&quot;},{&quot;family&quot;:&quot;Picillo&quot;,&quot;given&quot;:&quot;Marina&quot;,&quot;parse-names&quot;:false,&quot;dropping-particle&quot;:&quot;&quot;,&quot;non-dropping-particle&quot;:&quot;&quot;},{&quot;family&quot;:&quot;Vitale&quot;,&quot;given&quot;:&quot;Carmine&quot;,&quot;parse-names&quot;:false,&quot;dropping-particle&quot;:&quot;&quot;,&quot;non-dropping-particle&quot;:&quot;&quot;},{&quot;family&quot;:&quot;Longo&quot;,&quot;given&quot;:&quot;Katia&quot;,&quot;parse-names&quot;:false,&quot;dropping-particle&quot;:&quot;&quot;,&quot;non-dropping-particle&quot;:&quot;&quot;},{&quot;family&quot;:&quot;Amboni&quot;,&quot;given&quot;:&quot;Marianna&quot;,&quot;parse-names&quot;:false,&quot;dropping-particle&quot;:&quot;&quot;,&quot;non-dropping-particle&quot;:&quot;&quot;},{&quot;family&quot;:&quot;Pellecchia&quot;,&quot;given&quot;:&quot;Maria Teresa&quot;,&quot;parse-names&quot;:false,&quot;dropping-particle&quot;:&quot;&quot;,&quot;non-dropping-particle&quot;:&quot;&quot;},{&quot;family&quot;:&quot;Barone&quot;,&quot;given&quot;:&quot;Paolo&quot;,&quot;parse-names&quot;:false,&quot;dropping-particle&quot;:&quot;&quot;,&quot;non-dropping-particle&quot;:&quot;&quot;}],&quot;container-title&quot;:&quot;Parkinsonism &amp; related disorders&quot;,&quot;container-title-short&quot;:&quot;Parkinsonism Relat Disord&quot;,&quot;accessed&quot;:{&quot;date-parts&quot;:[[2023,10,23]]},&quot;DOI&quot;:&quot;10.1016/J.PARKRELDIS.2016.08.005&quot;,&quot;ISSN&quot;:&quot;1873-5126&quot;,&quot;PMID&quot;:&quot;27622969&quot;,&quot;URL&quot;:&quot;https://pubmed.ncbi.nlm.nih.gov/27622969/&quot;,&quot;issued&quot;:{&quot;date-parts&quot;:[[2016,11,1]]},&quot;page&quot;:&quot;116-119&quot;,&quot;abstract&quot;:&quot;Introduction Higher caffeine consumption has been associated with reduced risk of Parkinson's disease (PD), and with a more benign progression of motor and non-motor symptoms (NMS). The present observational cohort study investigated motor and non-motor correlates of caffeine consumption in de novo PD. Methods 79 newly diagnosed, drug naïve PD patients have been included and followed up for 4 years. The total caffeine use was calculated with the Caffeine Consumption Questionnaire. Following study variables were recorded at baseline, and after 2 and 4 years: UPDRS part III, UPDRS part IV, L-dopa Equivalent Daily Dose (LEDD), NMS Questionnaire (NMSQuest), and the time occurring from PD diagnosis to the need for L-dopa treatment. Age, gender and disease duration were included as covariates in the statistical models. Results The average daily caffeine consumption was 296.1 ± 157.2 mg. At Cox regression models, higher caffeine consumption was associated with a lower rate of starting L-Dopa treatment (HR = 0.630; 95%CI = 0.382–0.996). At the mixed-effects linear regression models considering the whole study period, each additional espresso cup per day (50 mg of caffeine) was more likely associated with 5-point lower UPDRS part III total score (Coef = −0.01; 95%CI = −0.02 to 0.00), with 50% reduced LEDD (Coef = −0.01; 95%CI = −0.15 to 0.00; p = 0.021), and with 5-point lower NMSQuest total score (Coef = −0.01; 95%CI = −0.01 to 0.00), but not with UPDRS part IV total score (Coef = −0.00; 95%CI = −0.00 to 0.00). Conclusion Caffeine consumption was associated with a reduced accrual of motor and non-motor disability during 4-year follow-up in de novo PD, highlighting the rationale for using adenosine A2A antagonists since the early phases of PD.&quot;,&quot;publisher&quot;:&quot;Parkinsonism Relat Disord&quot;,&quot;volume&quot;:&quot;32&quot;},&quot;isTemporary&quot;:false}]},{&quot;citationID&quot;:&quot;MENDELEY_CITATION_a9209c43-70ea-436b-a69e-a7e32dd625a7&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&quot;,&quot;citationItems&quot;:[{&quot;id&quot;:&quot;6262c237-da92-3bff-9f95-c802cfbda748&quot;,&quot;itemData&quot;:{&quot;type&quot;:&quot;article-journal&quot;,&quot;id&quot;:&quot;6262c237-da92-3bff-9f95-c802cfbda748&quot;,&quot;title&quot;:&quot;Baseline predictors for progression 4 years after Parkinson's disease diagnosis in the De Novo Parkinson Cohort (DeNoPa)&quot;,&quot;author&quot;:[{&quot;family&quot;:&quot;Mollenhauer&quot;,&quot;given&quot;:&quot;Brit&quot;,&quot;parse-names&quot;:false,&quot;dropping-particle&quot;:&quot;&quot;,&quot;non-dropping-particle&quot;:&quot;&quot;},{&quot;family&quot;:&quot;Zimmermann&quot;,&quot;given&quot;:&quot;Johannes&quot;,&quot;parse-names&quot;:false,&quot;dropping-particle&quot;:&quot;&quot;,&quot;non-dropping-particle&quot;:&quot;&quot;},{&quot;family&quot;:&quot;Sixel-Döring&quot;,&quot;given&quot;:&quot;Friederike&quot;,&quot;parse-names&quot;:false,&quot;dropping-particle&quot;:&quot;&quot;,&quot;non-dropping-particle&quot;:&quot;&quot;},{&quot;family&quot;:&quot;Focke&quot;,&quot;given&quot;:&quot;Niels K.&quot;,&quot;parse-names&quot;:false,&quot;dropping-particle&quot;:&quot;&quot;,&quot;non-dropping-particle&quot;:&quot;&quot;},{&quot;family&quot;:&quot;Wicke&quot;,&quot;given&quot;:&quot;Tamara&quot;,&quot;parse-names&quot;:false,&quot;dropping-particle&quot;:&quot;&quot;,&quot;non-dropping-particle&quot;:&quot;&quot;},{&quot;family&quot;:&quot;Ebentheuer&quot;,&quot;given&quot;:&quot;Jens&quot;,&quot;parse-names&quot;:false,&quot;dropping-particle&quot;:&quot;&quot;,&quot;non-dropping-particle&quot;:&quot;&quot;},{&quot;family&quot;:&quot;Schaumburg&quot;,&quot;given&quot;:&quot;Martina&quot;,&quot;parse-names&quot;:false,&quot;dropping-particle&quot;:&quot;&quot;,&quot;non-dropping-particle&quot;:&quot;&quot;},{&quot;family&quot;:&quot;Lang&quot;,&quot;given&quot;:&quot;Elisabeth&quot;,&quot;parse-names&quot;:false,&quot;dropping-particle&quot;:&quot;&quot;,&quot;non-dropping-particle&quot;:&quot;&quot;},{&quot;family&quot;:&quot;Friede&quot;,&quot;given&quot;:&quot;Tim&quot;,&quot;parse-names&quot;:false,&quot;dropping-particle&quot;:&quot;&quot;,&quot;non-dropping-particle&quot;:&quot;&quot;},{&quot;family&quot;:&quot;Trenkwalder&quot;,&quot;given&quot;:&quot;Claudia&quot;,&quot;parse-names&quot;:false,&quot;dropping-particle&quot;:&quot;&quot;,&quot;non-dropping-particle&quot;:&quot;&quot;}],&quot;container-title&quot;:&quot;Movement disorders : official journal of the Movement Disorder Society&quot;,&quot;container-title-short&quot;:&quot;Mov Disord&quot;,&quot;accessed&quot;:{&quot;date-parts&quot;:[[2023,10,23]]},&quot;DOI&quot;:&quot;10.1002/MDS.27492&quot;,&quot;ISSN&quot;:&quot;1531-8257&quot;,&quot;PMID&quot;:&quot;30468694&quot;,&quot;URL&quot;:&quot;https://pubmed.ncbi.nlm.nih.gov/30468694/&quot;,&quot;issued&quot;:{&quot;date-parts&quot;:[[2019,1,1]]},&quot;page&quot;:&quot;67-77&quot;,&quot;abstract&quot;:&quot;Objectives: The objectives of this study were to investigate (1) the annual rate of progression of motor and cognitive symptoms and (2) baseline predictors of different modalities for this progression in early Parkinson's disease (PD) when compared with healthy controls. Methods: A total of 135 de novo PD and 109 healthy controls (of the De Novo Parkinson cohort) were investigated at baseline and after 24 and 48 months. To delineate motor progression and cognitive decline, the Movement Disorder Society-Unified Parkinson's Disease Rating Scale part III (MDS-UPDRS III) and the Mini-Mental Status Examination (MMSE) were selected. Baseline variables used to predict progression included sociodemographic factors, comorbidities, motor/nonmotor symptoms, polysomnography, MRI, and laboratory biomarkers in serum and CSF. Results: Symptoms worsened over 4 years in PD with an annual change of 1.8 points on the MDS-UPDRS III and 0.2 points on the MMSE. Baseline predictors of worse progression of motor symptoms in PD included male sex, orthostatic blood pressure drop, diagnosis of coronary artery disease, arterial hypertension, elevated serum uric acid, and CSF neurofilament light chain. Predictors of cognitive decline in PD included previous heavy alcohol abuse, current diagnoses of diabetes mellitus, arterial hypertension, elevated periodic limb movement index during sleep, decreased hippocampal volume by MRI, higher baseline levels of uric acid, C-reactive protein, high density lipoprotein (HDL) cholesterol, and glucose levels. Conclusion: Cardiovascular risk factors, deregulated blood glucose, uric acid metabolism, and inflammation were identified as risk markers for faster disease progression. Our panel of risk parameters needs validation during our continuing follow-up and also in independent patient cohorts. © 2018 International Parkinson and Movement Disorder Society.&quot;,&quot;publisher&quot;:&quot;Mov Disord&quot;,&quot;issue&quot;:&quot;1&quot;,&quot;volume&quot;:&quot;34&quot;},&quot;isTemporary&quot;:false}]},{&quot;citationID&quot;:&quot;MENDELEY_CITATION_7ac01cf0-5f9c-4505-a53d-bd33acbe9142&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&quot;,&quot;citationItems&quot;:[{&quot;id&quot;:&quot;22b5338b-eb2e-3dc8-9fc3-eaa877762062&quot;,&quot;itemData&quot;:{&quot;type&quot;:&quot;article-journal&quot;,&quot;id&quot;:&quot;22b5338b-eb2e-3dc8-9fc3-eaa877762062&quot;,&quot;title&quot;:&quot;Cognitive decline in Parkinson's disease: a prospective longitudinal study&quot;,&quot;author&quot;:[{&quot;family&quot;:&quot;Muslimović&quot;,&quot;given&quot;:&quot;Dino&quot;,&quot;parse-names&quot;:false,&quot;dropping-particle&quot;:&quot;&quot;,&quot;non-dropping-particle&quot;:&quot;&quot;},{&quot;family&quot;:&quot;Post&quot;,&quot;given&quot;:&quot;Bart&quot;,&quot;parse-names&quot;:false,&quot;dropping-particle&quot;:&quot;&quot;,&quot;non-dropping-particle&quot;:&quot;&quot;},{&quot;family&quot;:&quot;Speelman&quot;,&quot;given&quot;:&quot;Johannes D.&quot;,&quot;parse-names&quot;:false,&quot;dropping-particle&quot;:&quot;&quot;,&quot;non-dropping-particle&quot;:&quot;&quot;},{&quot;family&quot;:&quot;Haan&quot;,&quot;given&quot;:&quot;Rob J.&quot;,&quot;parse-names&quot;:false,&quot;dropping-particle&quot;:&quot;&quot;,&quot;non-dropping-particle&quot;:&quot;De&quot;},{&quot;family&quot;:&quot;Schmand&quot;,&quot;given&quot;:&quot;Ben&quot;,&quot;parse-names&quot;:false,&quot;dropping-particle&quot;:&quot;&quot;,&quot;non-dropping-particle&quot;:&quot;&quot;}],&quot;container-title&quot;:&quot;Journal of the International Neuropsychological Society : JINS&quot;,&quot;container-title-short&quot;:&quot;J Int Neuropsychol Soc&quot;,&quot;accessed&quot;:{&quot;date-parts&quot;:[[2023,10,23]]},&quot;DOI&quot;:&quot;10.1017/S1355617709090614&quot;,&quot;ISSN&quot;:&quot;1469-7661&quot;,&quot;PMID&quot;:&quot;19402929&quot;,&quot;URL&quot;:&quot;https://pubmed.ncbi.nlm.nih.gov/19402929/&quot;,&quot;issued&quot;:{&quot;date-parts&quot;:[[2009]]},&quot;page&quot;:&quot;426-437&quot;,&quot;abstract&quot;:&quot;This controlled prospective study examined the evolution and predictors of cognitive decline in Parkinson's disease (PD). Consecutive patients diagnosed at baseline with PD (n = 89), established PD (EPD) patients (n = 52) with a mean disease duration of 6.5 years, and healthy control subjects (n = 64) underwent extensive neuropsychological assessment twice, approximately 3 years apart. A standardized regression-based method, normative data, and multivariate normative comparisons were used to assess the cognitive course of PD. Cognitive performance of newly diagnosed patients decreased significantly over time, particularly on measures of psychomotor speed and attention and to a lesser extent on tests of memory, visuospatial skills, and executive functions. About 50% of the patients showed cognitive decline and 9% developed dementia. Similar results were observed in EPD patients. None of the baseline features predicted cognitive change in newly diagnosed patients, whereas age at disease onset and axial impairment (postural and gait disorders) contributed to decline in established patients. We conclude that within few years after diagnosis, PD patients show faster rate of cognitive decline than matched healthy subjects, particularly in domains of attention and psychomotor speed. Selection bias probably led to underestimation of the true extent of cognitive decline in established patients. © 2009 The International Neuropsychological Society.&quot;,&quot;publisher&quot;:&quot;J Int Neuropsychol Soc&quot;,&quot;issue&quot;:&quot;3&quot;,&quot;volume&quot;:&quot;15&quot;},&quot;isTemporary&quot;:false}]},{&quot;citationID&quot;:&quot;MENDELEY_CITATION_7f82be73-af58-45e0-9bf8-37a3c646b2ff&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&quot;,&quot;citationItems&quot;:[{&quot;id&quot;:&quot;6088a71d-2b5d-3ef0-8f05-8275cfb3f8a6&quot;,&quot;itemData&quot;:{&quot;type&quot;:&quot;article-journal&quot;,&quot;id&quot;:&quot;6088a71d-2b5d-3ef0-8f05-8275cfb3f8a6&quot;,&quot;title&quot;:&quot;Selegiline as initial treatment in de novo parkinsonian patients&quot;,&quot;author&quot;:[{&quot;family&quot;:&quot;Myllylä&quot;,&quot;given&quot;:&quot;V.&quot;,&quot;parse-names&quot;:false,&quot;dropping-particle&quot;:&quot;V.&quot;,&quot;non-dropping-particle&quot;:&quot;&quot;},{&quot;family&quot;:&quot;Sotaniemi&quot;,&quot;given&quot;:&quot;K. A.&quot;,&quot;parse-names&quot;:false,&quot;dropping-particle&quot;:&quot;&quot;,&quot;non-dropping-particle&quot;:&quot;&quot;},{&quot;family&quot;:&quot;Vuorinen&quot;,&quot;given&quot;:&quot;J. A.&quot;,&quot;parse-names&quot;:false,&quot;dropping-particle&quot;:&quot;&quot;,&quot;non-dropping-particle&quot;:&quot;&quot;},{&quot;family&quot;:&quot;Heinonen&quot;,&quot;given&quot;:&quot;E. H.&quot;,&quot;parse-names&quot;:false,&quot;dropping-particle&quot;:&quot;&quot;,&quot;non-dropping-particle&quot;:&quot;&quot;}],&quot;container-title&quot;:&quot;Neurology&quot;,&quot;container-title-short&quot;:&quot;Neurology&quot;,&quot;accessed&quot;:{&quot;date-parts&quot;:[[2023,10,23]]},&quot;DOI&quot;:&quot;10.1212/WNL.42.2.339&quot;,&quot;ISSN&quot;:&quot;0028-3878&quot;,&quot;PMID&quot;:&quot;1736162&quot;,&quot;URL&quot;:&quot;https://pubmed.ncbi.nlm.nih.gov/1736162/&quot;,&quot;issued&quot;:{&quot;date-parts&quot;:[[1992]]},&quot;page&quot;:&quot;339-343&quot;,&quot;abstract&quot;:&quot;To investigate the efficacy and safety of selegiline in the early phase of Parkinson's disease (PD), we carried out a placebo-controlled, double-blind, parallel trial. De novo PD patients were randomized to receive either selegiline (10 mg/d) or matching placebo. We continued selegiline or placebo until levodopa therapy became necessary and assessed the disability using three different rating scales at baseline, after 3 weeks, at 2, 4, 8, and 12 months, and at every 4 months thereafter. Fifty-two patients were eligible for the analysis, 27 in the selegiline group and 25 in the placebo group. The median duration of time before levodopa had to be initiated was 545 ± 90 days with selegiline and 372 ± 28 days with placebo (p = 0.03). Disability was significantly less in the selegiline group than in the placebo group up to 12 months. The period of time during which the mean total Columbia University Rating Scale score stayed below the baseline was used to express the initial symptomatic effect of the treatments. The difference in this initial improvement time between the two groups was about 3 months and did not alone explain the difference in the delay of the need to start levodopa therapy. Selegiline was well tolerated and there were no severe side effects. We conclude that selegiline delays the need to start levodopa in de novo PD patients, has symptomatic efficacy, and possibly retards the progression of the disease. © 1992 American Academy of Neurology.&quot;,&quot;publisher&quot;:&quot;Neurology&quot;,&quot;issue&quot;:&quot;2&quot;,&quot;volume&quot;:&quot;42&quot;},&quot;isTemporary&quot;:false}]},{&quot;citationID&quot;:&quot;MENDELEY_CITATION_079faecc-3f6b-4475-ac54-73f9413103c8&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&quot;,&quot;citationItems&quot;:[{&quot;id&quot;:&quot;ce7446a3-9a35-3cae-8d99-6bc23ea40209&quot;,&quot;itemData&quot;:{&quot;type&quot;:&quot;article-journal&quot;,&quot;id&quot;:&quot;ce7446a3-9a35-3cae-8d99-6bc23ea40209&quot;,&quot;title&quot;:&quot;Early selegiline therapy reduces levodopa dose requirement in Parkinson's disease&quot;,&quot;author&quot;:[{&quot;family&quot;:&quot;Myllylä&quot;,&quot;given&quot;:&quot;V.&quot;,&quot;parse-names&quot;:false,&quot;dropping-particle&quot;:&quot;V.&quot;,&quot;non-dropping-particle&quot;:&quot;&quot;},{&quot;family&quot;:&quot;Heinonen&quot;,&quot;given&quot;:&quot;E. H.&quot;,&quot;parse-names&quot;:false,&quot;dropping-particle&quot;:&quot;&quot;,&quot;non-dropping-particle&quot;:&quot;&quot;},{&quot;family&quot;:&quot;Vuorinen&quot;,&quot;given&quot;:&quot;J. A.&quot;,&quot;parse-names&quot;:false,&quot;dropping-particle&quot;:&quot;&quot;,&quot;non-dropping-particle&quot;:&quot;&quot;},{&quot;family&quot;:&quot;Kilkku&quot;,&quot;given&quot;:&quot;O. I.&quot;,&quot;parse-names&quot;:false,&quot;dropping-particle&quot;:&quot;&quot;,&quot;non-dropping-particle&quot;:&quot;&quot;},{&quot;family&quot;:&quot;Sotaniemi&quot;,&quot;given&quot;:&quot;K. A.&quot;,&quot;parse-names&quot;:false,&quot;dropping-particle&quot;:&quot;&quot;,&quot;non-dropping-particle&quot;:&quot;&quot;}],&quot;container-title&quot;:&quot;Acta neurologica Scandinavica&quot;,&quot;container-title-short&quot;:&quot;Acta Neurol Scand&quot;,&quot;accessed&quot;:{&quot;date-parts&quot;:[[2023,10,23]]},&quot;DOI&quot;:&quot;10.1111/J.1600-0404.1995.TB00429.X&quot;,&quot;ISSN&quot;:&quot;0001-6314&quot;,&quot;PMID&quot;:&quot;7793231&quot;,&quot;URL&quot;:&quot;https://pubmed.ncbi.nlm.nih.gov/7793231/&quot;,&quot;issued&quot;:{&quot;date-parts&quot;:[[1995]]},&quot;page&quot;:&quot;177-182&quot;,&quot;abstract&quot;:&quot;In an earlier report of our placebo‐controlled selegiline trial on de novo parkinsonian patients, we have shown that the need to start additional levodopa therapy is significantly postponed by using selegiline monotherapy. Now we report the two‐year interim results of the double‐blind continuation of the trial in 44 patients after the introduction of levodopa to the earlier therapy with placebo or selegiline (21 and 23 patients, respectively). The clinical disability was assessed by three rating scales. The daily dose of levodopa needed to maintain an optimal condition had to be increased progressively up to a 52% higher level in the placebo group than in the selegiline group (543 ± 150 and 358 ± 117 mg, respectively, p&lt;0.001). The number of daily doses of levopoda was also statistically significantly higher in the placebo group during the 24 months’ observation period (p&lt;0.01). The ratio of levodopa doses that was expected to stay the same contrarily significantly increased suggesting that selegiline would, besides having the levodopa potentiating effect, also have a beneficial influence on the progression of the basic cerebral dopamine deficiency. The combination of selegiline and levodopa was well tolerated, and the adverse event profiles did not differ from each other. In conclusion, early selegiline therapy allows a significant saving in the subsequent levodopa dosage. This saving seems to become even stronger along with the treatment time. Copyright © 1995, Wiley Blackwell. All rights reserved&quot;,&quot;publisher&quot;:&quot;Acta Neurol Scand&quot;,&quot;issue&quot;:&quot;3&quot;,&quot;volume&quot;:&quot;91&quot;},&quot;isTemporary&quot;:false}]},{&quot;citationID&quot;:&quot;MENDELEY_CITATION_c5fab389-e553-4ec2-ab53-d0e4d49ef282&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&quot;,&quot;citationItems&quot;:[{&quot;id&quot;:&quot;2103da58-56cb-3c7a-b2d2-2cfc12dbfac2&quot;,&quot;itemData&quot;:{&quot;type&quot;:&quot;article-journal&quot;,&quot;id&quot;:&quot;2103da58-56cb-3c7a-b2d2-2cfc12dbfac2&quot;,&quot;title&quot;:&quot;Influence of depression in mild Parkinson's disease on longitudinal motor and cognitive function&quot;,&quot;author&quot;:[{&quot;family&quot;:&quot;Ng&quot;,&quot;given&quot;:&quot;Aloysius&quot;,&quot;parse-names&quot;:false,&quot;dropping-particle&quot;:&quot;&quot;,&quot;non-dropping-particle&quot;:&quot;&quot;},{&quot;family&quot;:&quot;Chander&quot;,&quot;given&quot;:&quot;Russell Jude&quot;,&quot;parse-names&quot;:false,&quot;dropping-particle&quot;:&quot;&quot;,&quot;non-dropping-particle&quot;:&quot;&quot;},{&quot;family&quot;:&quot;Tan&quot;,&quot;given&quot;:&quot;Louis C.S.&quot;,&quot;parse-names&quot;:false,&quot;dropping-particle&quot;:&quot;&quot;,&quot;non-dropping-particle&quot;:&quot;&quot;},{&quot;family&quot;:&quot;Kandiah&quot;,&quot;given&quot;:&quot;Nagaendran&quot;,&quot;parse-names&quot;:false,&quot;dropping-particle&quot;:&quot;&quot;,&quot;non-dropping-particle&quot;:&quot;&quot;}],&quot;container-title&quot;:&quot;Parkinsonism &amp; related disorders&quot;,&quot;container-title-short&quot;:&quot;Parkinsonism Relat Disord&quot;,&quot;accessed&quot;:{&quot;date-parts&quot;:[[2023,10,23]]},&quot;DOI&quot;:&quot;10.1016/J.PARKRELDIS.2015.06.014&quot;,&quot;ISSN&quot;:&quot;1873-5126&quot;,&quot;PMID&quot;:&quot;26117438&quot;,&quot;URL&quot;:&quot;https://pubmed.ncbi.nlm.nih.gov/26117438/&quot;,&quot;issued&quot;:{&quot;date-parts&quot;:[[2015,9,1]]},&quot;page&quot;:&quot;1056-1060&quot;,&quot;abstract&quot;:&quot;Background: Studies have suggested a relationship between non-motor symptoms with motor fluctuations in patients with Parkinson's disease (PD). We studied the influence of depression on longitudinal motor and cognitive function among mild PD patients. Methods: A 1.5 years longitudinal study of 102 patients with mild idiopathic PD. Patients were assessed with a standardized clinical assessment battery including motor and non-motor scales. Patients also underwent serial neurocognitive testing that assessed global cognition, memory, attention, language, visuospatial and executive function. Results: 81 patients with mean age of 64.9(SD = 7.9) years and mean Hoehn &amp; Yahr of 1.9(SD = 0.4) completed baseline and follow-up visits. 22 patients had clinically significant depression at baseline with mean Geriatric Depression Scale of 6.9(SD = 2.4). These patients presented with concomitant apathy and anxiety and were more likely to be females with longer duration of PD. At baseline, patients with depression had poorer performance on global cognition and all cognitive domains although not significantly different from patients without depression. At follow-up, there was no statistically significant difference on cognitive performance between those with and without baseline depression. Patients with baseline depression demonstrated worsening of motor function after 18 months (UPDRS Motor Score Change: +5.0[7.0]vs.+0.2[7.3]; p = 0.015). On multivariate analysis Baseline Motor Score (B = -0.229,CI = -0.445to-0.013,p = 0.038), Baseline GDS (B = 0.622,CI = 0.078to1.166,p = 0.026) and PD duration (B = 0.520,CI = 0.105to0.935,p = 0.015) independently predicted increase in UPDRS Motor Score. Conclusions: The findings suggest a relationship between early depression with motor worsening and cognition decline in PD patients. Further biomarker-supported studies investigating the role of depression on motor and cognitive function are needed.&quot;,&quot;publisher&quot;:&quot;Parkinsonism Relat Disord&quot;,&quot;issue&quot;:&quot;9&quot;,&quot;volume&quot;:&quot;21&quot;},&quot;isTemporary&quot;:false}]},{&quot;citationID&quot;:&quot;MENDELEY_CITATION_5554d255-b413-46a9-bcba-f1dfe4816860&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&quot;,&quot;citationItems&quot;:[{&quot;id&quot;:&quot;5f4e398e-6677-37b6-ac05-9d42185e63d6&quot;,&quot;itemData&quot;:{&quot;type&quot;:&quot;article-journal&quot;,&quot;id&quot;:&quot;5f4e398e-6677-37b6-ac05-9d42185e63d6&quot;,&quot;title&quot;:&quot;Clinical course in Parkinson's disease with elevated homocysteine&quot;,&quot;author&quot;:[{&quot;family&quot;:&quot;O'Suilleabhain&quot;,&quot;given&quot;:&quot;Padraig E.&quot;,&quot;parse-names&quot;:false,&quot;dropping-particle&quot;:&quot;&quot;,&quot;non-dropping-particle&quot;:&quot;&quot;},{&quot;family&quot;:&quot;Oberle&quot;,&quot;given&quot;:&quot;Robert&quot;,&quot;parse-names&quot;:false,&quot;dropping-particle&quot;:&quot;&quot;,&quot;non-dropping-particle&quot;:&quot;&quot;},{&quot;family&quot;:&quot;Bartis&quot;,&quot;given&quot;:&quot;Cristina&quot;,&quot;parse-names&quot;:false,&quot;dropping-particle&quot;:&quot;&quot;,&quot;non-dropping-particle&quot;:&quot;&quot;},{&quot;family&quot;:&quot;Dewey&quot;,&quot;given&quot;:&quot;Richard B.&quot;,&quot;parse-names&quot;:false,&quot;dropping-particle&quot;:&quot;&quot;,&quot;non-dropping-particle&quot;:&quot;&quot;},{&quot;family&quot;:&quot;Bottiglieri&quot;,&quot;given&quot;:&quot;Teodoro&quot;,&quot;parse-names&quot;:false,&quot;dropping-particle&quot;:&quot;&quot;,&quot;non-dropping-particle&quot;:&quot;&quot;},{&quot;family&quot;:&quot;Diaz-Arrastia&quot;,&quot;given&quot;:&quot;Ramon&quot;,&quot;parse-names&quot;:false,&quot;dropping-particle&quot;:&quot;&quot;,&quot;non-dropping-particle&quot;:&quot;&quot;}],&quot;container-title&quot;:&quot;Parkinsonism &amp; related disorders&quot;,&quot;container-title-short&quot;:&quot;Parkinsonism Relat Disord&quot;,&quot;accessed&quot;:{&quot;date-parts&quot;:[[2023,10,23]]},&quot;DOI&quot;:&quot;10.1016/J.PARKRELDIS.2005.10.002&quot;,&quot;ISSN&quot;:&quot;1353-8020&quot;,&quot;PMID&quot;:&quot;16368256&quot;,&quot;URL&quot;:&quot;https://pubmed.ncbi.nlm.nih.gov/16368256/&quot;,&quot;issued&quot;:{&quot;date-parts&quot;:[[2006,3]]},&quot;page&quot;:&quot;103-107&quot;,&quot;abstract&quot;:&quot;Elevated homocysteine (Hcy), prevalent in Parkinson's disease (PD), is potentially a modifiable risk factor for neurologic deterioration. We measured cognitive, affective and motor changes over 2 years in a cohort of people with early PD. Subjects whose Hcy had been elevated (&gt;14 μmol/L, n=31) at baseline were compared with the rest (n=66). Overall progression in 2 years did not significantly differ (p=0.20). Four subjects with elevated and one with normal Hcy had died (p=0.03). We conclude that hyperhomocysteinemia does not predict significantly worse progression over 2 years in early PD. The data raised the possibility of higher mortality, but the number of deaths was small. © 2005 Elsevier Ltd. All rights reserved.&quot;,&quot;publisher&quot;:&quot;Parkinsonism Relat Disord&quot;,&quot;issue&quot;:&quot;2&quot;,&quot;volume&quot;:&quot;12&quot;},&quot;isTemporary&quot;:false}]},{&quot;citationID&quot;:&quot;MENDELEY_CITATION_c5b53e7e-5d44-4002-a976-8f38c2833cb2&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&quot;,&quot;citationItems&quot;:[{&quot;id&quot;:&quot;0b2fa4f1-d392-3114-9345-b2a1e6a05faf&quot;,&quot;itemData&quot;:{&quot;type&quot;:&quot;article-journal&quot;,&quot;id&quot;:&quot;0b2fa4f1-d392-3114-9345-b2a1e6a05faf&quot;,&quot;title&quot;:&quot;Pergolide versus levodopa monotherapy in early Parkinson's disease patients: The PELMOPET study&quot;,&quot;author&quot;:[{&quot;family&quot;:&quot;Oertel&quot;,&quot;given&quot;:&quot;Wolfgang H.&quot;,&quot;parse-names&quot;:false,&quot;dropping-particle&quot;:&quot;&quot;,&quot;non-dropping-particle&quot;:&quot;&quot;},{&quot;family&quot;:&quot;Wolters&quot;,&quot;given&quot;:&quot;Erik&quot;,&quot;parse-names&quot;:false,&quot;dropping-particle&quot;:&quot;&quot;,&quot;non-dropping-particle&quot;:&quot;&quot;},{&quot;family&quot;:&quot;Sampaio&quot;,&quot;given&quot;:&quot;Cristina&quot;,&quot;parse-names&quot;:false,&quot;dropping-particle&quot;:&quot;&quot;,&quot;non-dropping-particle&quot;:&quot;&quot;},{&quot;family&quot;:&quot;Gimenez-Roldan&quot;,&quot;given&quot;:&quot;Santiago&quot;,&quot;parse-names&quot;:false,&quot;dropping-particle&quot;:&quot;&quot;,&quot;non-dropping-particle&quot;:&quot;&quot;},{&quot;family&quot;:&quot;Bergamasco&quot;,&quot;given&quot;:&quot;Bruno&quot;,&quot;parse-names&quot;:false,&quot;dropping-particle&quot;:&quot;&quot;,&quot;non-dropping-particle&quot;:&quot;&quot;},{&quot;family&quot;:&quot;Dujardin&quot;,&quot;given&quot;:&quot;Max&quot;,&quot;parse-names&quot;:false,&quot;dropping-particle&quot;:&quot;&quot;,&quot;non-dropping-particle&quot;:&quot;&quot;},{&quot;family&quot;:&quot;Grosset&quot;,&quot;given&quot;:&quot;Donald G.&quot;,&quot;parse-names&quot;:false,&quot;dropping-particle&quot;:&quot;&quot;,&quot;non-dropping-particle&quot;:&quot;&quot;},{&quot;family&quot;:&quot;Arnold&quot;,&quot;given&quot;:&quot;Guy&quot;,&quot;parse-names&quot;:false,&quot;dropping-particle&quot;:&quot;&quot;,&quot;non-dropping-particle&quot;:&quot;&quot;},{&quot;family&quot;:&quot;Leenders&quot;,&quot;given&quot;:&quot;Klaus L.&quot;,&quot;parse-names&quot;:false,&quot;dropping-particle&quot;:&quot;&quot;,&quot;non-dropping-particle&quot;:&quot;&quot;},{&quot;family&quot;:&quot;Hundemer&quot;,&quot;given&quot;:&quot;Hans Peter&quot;,&quot;parse-names&quot;:false,&quot;dropping-particle&quot;:&quot;&quot;,&quot;non-dropping-particle&quot;:&quot;&quot;},{&quot;family&quot;:&quot;Lledó&quot;,&quot;given&quot;:&quot;Alberto&quot;,&quot;parse-names&quot;:false,&quot;dropping-particle&quot;:&quot;&quot;,&quot;non-dropping-particle&quot;:&quot;&quot;},{&quot;family&quot;:&quot;Wood&quot;,&quot;given&quot;:&quot;Andrew&quot;,&quot;parse-names&quot;:false,&quot;dropping-particle&quot;:&quot;&quot;,&quot;non-dropping-particle&quot;:&quot;&quot;},{&quot;family&quot;:&quot;Frewer&quot;,&quot;given&quot;:&quot;Paul&quot;,&quot;parse-names&quot;:false,&quot;dropping-particle&quot;:&quot;&quot;,&quot;non-dropping-particle&quot;:&quot;&quot;},{&quot;family&quot;:&quot;Schwarz&quot;,&quot;given&quot;:&quot;Johannes&quot;,&quot;parse-names&quot;:false,&quot;dropping-particle&quot;:&quot;&quot;,&quot;non-dropping-particle&quot;:&quot;&quot;}],&quot;container-title&quot;:&quot;Movement disorders : official journal of the Movement Disorder Society&quot;,&quot;container-title-short&quot;:&quot;Mov Disord&quot;,&quot;accessed&quot;:{&quot;date-parts&quot;:[[2023,10,23]]},&quot;DOI&quot;:&quot;10.1002/MDS.20724&quot;,&quot;ISSN&quot;:&quot;0885-3185&quot;,&quot;PMID&quot;:&quot;16211594&quot;,&quot;URL&quot;:&quot;https://pubmed.ncbi.nlm.nih.gov/16211594/&quot;,&quot;issued&quot;:{&quot;date-parts&quot;:[[2006,3]]},&quot;page&quot;:&quot;343-353&quot;,&quot;abstract&quot;:&quot;Dopamine agonists are used as initial treatment in patients with Parkinson's disease (PD) to reduce incidence and severity of motor complications. This paradigm is based on long-term studies, allowing \&quot;rescue\&quot; therapy with levodopa. The present strict monotherapy study (PELMOPET, the acronym for the pergolide-versus-L-dopa-monotherapy-and-positron-emission-tomography trial) evaluated the efficacy and safety of pergolide versus levodopa without levodopa \&quot;rescue\&quot; medication. This multicenter, double-blind, randomized, 3-year trial compared pergolide monotherapy (n = 148) with levodopa monotherapy (n = 146) in dopamine-naive patients with early PD (Hoehn and Yahr stage 1-2.5). Primary efficacy measures were clinical efficacy, severity and time to onset of motor complications, and disease progression. During the 3 years, severity of motor complications was significantly lower and time to onset of dyskinesia was significantly delayed in the group receiving pergolide (3.23 mg/day) compared with those receiving levodopa (504 mg/day). However, time to onset of motor complications was not longer in patients receiving pergolide after 3 years. Symptomatic relief (assessed by Unified Parkinson's Disease Rating Scale [UPDRS], UPDRS II, and III, Clinical Global Impressions [CGI] severity, and CGI and Patient Global Impressions [PGI] improvement) was significantly greater in patients receiving levodopa. Adverse events led to discontinuation of therapy in 17.6% of pergolide patients and 9.6% of levodopa patients. This is the first study comparing strict monotherapy with a dopamine agonist versus levodopa in previously untreated early PD. In principle, both levodopa and a dopamine agonist such as pergolide seem to be suitable options as initial PD therapy. The choice remains with the treating physician based on the different efficacy and adverse event profiles. © 2005 Movement Disorder Society.&quot;,&quot;publisher&quot;:&quot;Mov Disord&quot;,&quot;issue&quot;:&quot;3&quot;,&quot;volume&quot;:&quot;21&quot;},&quot;isTemporary&quot;:false}]},{&quot;citationID&quot;:&quot;MENDELEY_CITATION_356c4933-0034-4e4f-9aa7-dfd1b4bccac1&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&quot;,&quot;citationItems&quot;:[{&quot;id&quot;:&quot;e6504f89-1e2e-3757-a07e-25051ccb7fa6&quot;,&quot;itemData&quot;:{&quot;type&quot;:&quot;article-journal&quot;,&quot;id&quot;:&quot;e6504f89-1e2e-3757-a07e-25051ccb7fa6&quot;,&quot;title&quot;:&quot;The effect of deprenyl and levodopa on the progression of Parkinson's disease&quot;,&quot;author&quot;:[{&quot;family&quot;:&quot;Olanow&quot;,&quot;given&quot;:&quot;C. W.&quot;,&quot;parse-names&quot;:false,&quot;dropping-particle&quot;:&quot;&quot;,&quot;non-dropping-particle&quot;:&quot;&quot;},{&quot;family&quot;:&quot;Hauser&quot;,&quot;given&quot;:&quot;R. A.&quot;,&quot;parse-names&quot;:false,&quot;dropping-particle&quot;:&quot;&quot;,&quot;non-dropping-particle&quot;:&quot;&quot;},{&quot;family&quot;:&quot;Gauguster&quot;,&quot;given&quot;:&quot;L.&quot;,&quot;parse-names&quot;:false,&quot;dropping-particle&quot;:&quot;&quot;,&quot;non-dropping-particle&quot;:&quot;&quot;},{&quot;family&quot;:&quot;Malapira&quot;,&quot;given&quot;:&quot;T.&quot;,&quot;parse-names&quot;:false,&quot;dropping-particle&quot;:&quot;&quot;,&quot;non-dropping-particle&quot;:&quot;&quot;},{&quot;family&quot;:&quot;Koller&quot;,&quot;given&quot;:&quot;W.&quot;,&quot;parse-names&quot;:false,&quot;dropping-particle&quot;:&quot;&quot;,&quot;non-dropping-particle&quot;:&quot;&quot;},{&quot;family&quot;:&quot;Hubble&quot;,&quot;given&quot;:&quot;J.&quot;,&quot;parse-names&quot;:false,&quot;dropping-particle&quot;:&quot;&quot;,&quot;non-dropping-particle&quot;:&quot;&quot;},{&quot;family&quot;:&quot;Bushenbark&quot;,&quot;given&quot;:&quot;K.&quot;,&quot;parse-names&quot;:false,&quot;dropping-particle&quot;:&quot;&quot;,&quot;non-dropping-particle&quot;:&quot;&quot;},{&quot;family&quot;:&quot;Lilienfeld&quot;,&quot;given&quot;:&quot;D.&quot;,&quot;parse-names&quot;:false,&quot;dropping-particle&quot;:&quot;&quot;,&quot;non-dropping-particle&quot;:&quot;&quot;},{&quot;family&quot;:&quot;Esterlitz&quot;,&quot;given&quot;:&quot;J.&quot;,&quot;parse-names&quot;:false,&quot;dropping-particle&quot;:&quot;&quot;,&quot;non-dropping-particle&quot;:&quot;&quot;}],&quot;container-title&quot;:&quot;Annals of neurology&quot;,&quot;container-title-short&quot;:&quot;Ann Neurol&quot;,&quot;accessed&quot;:{&quot;date-parts&quot;:[[2023,10,23]]},&quot;DOI&quot;:&quot;10.1002/ANA.410380512&quot;,&quot;ISSN&quot;:&quot;0364-5134&quot;,&quot;PMID&quot;:&quot;7486869&quot;,&quot;URL&quot;:&quot;https://pubmed.ncbi.nlm.nih.gov/7486869/&quot;,&quot;issued&quot;:{&quot;date-parts&quot;:[[1995]]},&quot;page&quot;:&quot;771-777&quot;,&quot;abstract&quot;:&quot;We have performed a 14‐month, prospective, randomized, double‐blind, placebo‐controlled study to evaluate the effect of deprenyl and levodopa/carbidopa (Sinemet) on the progression of signs and symptoms in patients with mild Parkinson's disease (PD). One hundred one untreated PD patients were randomly assigned to one of the following four treatment groups: Group I, deprenyl + Sinemet; Group II, placebo‐deprenyl + Sinemet; Group III, deprenyl + bromocriptine; and Group IV, placebo‐deprenyl + bromocriptine. The final visit was performed at 14 months, i.e., 2 months after withdrawal of deprenyl or its placebo and 7 days after withdrawal of Sinemet or bromocriptine. Deterioration in Unified Parkinson's Disease Rating Score (UPDRS) between untreated baseline and final visits was used as an index of disease progression. Placebo‐treated patients deteriorated by 5.8 ± 1.4 points, while deprenyl‐treated patients deteriorated by 0.4 ± 1.3 points (p &lt; 0.001). This effect was sufficiently powerful that a significant deprenyl effect could be detected in the subgroup of 41 patients randomized to Sinemet (p &lt; 0.01) as well as in the 23 patients who completed a 14‐day washout of Sinemet or bromocriptine (p &lt; 0.05). No difference in the extent of deterioration was detected in patients randomized to Sinemet versus bromocriptine. This study demonstrates that deprenyl attenuates deterioration in UPDRS score in patients with early PD. These findings are not readily explained by the drug's symptomatic effects and are consistent with the hypothesis that deprenyl has a neuroprotective effect. Copyright © 1995 American Neurological Association&quot;,&quot;publisher&quot;:&quot;Ann Neurol&quot;,&quot;issue&quot;:&quot;5&quot;,&quot;volume&quot;:&quot;38&quot;},&quot;isTemporary&quot;:false}]},{&quot;citationID&quot;:&quot;MENDELEY_CITATION_eee297fc-c511-4e7f-a319-86d8fc64443c&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&quot;,&quot;citationItems&quot;:[{&quot;id&quot;:&quot;e16a078c-1d69-309f-971b-c3a5707d6430&quot;,&quot;itemData&quot;:{&quot;type&quot;:&quot;article-journal&quot;,&quot;id&quot;:&quot;e16a078c-1d69-309f-971b-c3a5707d6430&quot;,&quot;title&quot;:&quot;TCH346 as a neuroprotective drug in Parkinson's disease: a double-blind, randomised, controlled trial&quot;,&quot;author&quot;:[{&quot;family&quot;:&quot;Olanow&quot;,&quot;given&quot;:&quot;C. Warren&quot;,&quot;parse-names&quot;:false,&quot;dropping-particle&quot;:&quot;&quot;,&quot;non-dropping-particle&quot;:&quot;&quot;},{&quot;family&quot;:&quot;Schapira&quot;,&quot;given&quot;:&quot;Anthony HV&quot;,&quot;parse-names&quot;:false,&quot;dropping-particle&quot;:&quot;&quot;,&quot;non-dropping-particle&quot;:&quot;&quot;},{&quot;family&quot;:&quot;LeWitt&quot;,&quot;given&quot;:&quot;Peter A.&quot;,&quot;parse-names&quot;:false,&quot;dropping-particle&quot;:&quot;&quot;,&quot;non-dropping-particle&quot;:&quot;&quot;},{&quot;family&quot;:&quot;Kieburtz&quot;,&quot;given&quot;:&quot;Karl&quot;,&quot;parse-names&quot;:false,&quot;dropping-particle&quot;:&quot;&quot;,&quot;non-dropping-particle&quot;:&quot;&quot;},{&quot;family&quot;:&quot;Sauer&quot;,&quot;given&quot;:&quot;Dirk&quot;,&quot;parse-names&quot;:false,&quot;dropping-particle&quot;:&quot;&quot;,&quot;non-dropping-particle&quot;:&quot;&quot;},{&quot;family&quot;:&quot;Olivieri&quot;,&quot;given&quot;:&quot;Gianfranco&quot;,&quot;parse-names&quot;:false,&quot;dropping-particle&quot;:&quot;&quot;,&quot;non-dropping-particle&quot;:&quot;&quot;},{&quot;family&quot;:&quot;Pohlmann&quot;,&quot;given&quot;:&quot;Harald&quot;,&quot;parse-names&quot;:false,&quot;dropping-particle&quot;:&quot;&quot;,&quot;non-dropping-particle&quot;:&quot;&quot;},{&quot;family&quot;:&quot;Hubble&quot;,&quot;given&quot;:&quot;Jean&quot;,&quot;parse-names&quot;:false,&quot;dropping-particle&quot;:&quot;&quot;,&quot;non-dropping-particle&quot;:&quot;&quot;}],&quot;container-title&quot;:&quot;Lancet Neurology&quot;,&quot;accessed&quot;:{&quot;date-parts&quot;:[[2023,10,23]]},&quot;DOI&quot;:&quot;10.1016/S1474-4422(06)70602-0&quot;,&quot;ISSN&quot;:&quot;14744422&quot;,&quot;PMID&quot;:&quot;17110281&quot;,&quot;URL&quot;:&quot;http://www.thelancet.com/article/S1474442206706020/fulltext&quot;,&quot;issued&quot;:{&quot;date-parts&quot;:[[2006,12,1]]},&quot;page&quot;:&quot;1013-1020&quot;,&quot;abstract&quot;:&quot;Background: There is an important unmet medical need in Parkinson's disease for a neuroprotective treatment that slows or stops disease progression. TCH346 is a potent anti-apoptotic drug that protects against loss of dopaminergic neurons in laboratory models. Our aim was to assess TCH346 as a neuroprotective drug in patients with Parkinson's disease. Methods: Patients presenting at 45 international movement disorder clinics with early untreated Parkinson's disease were assessed as part of this parallel-group, double-blind, randomised controlled trial. 301 eligible patients were randomly assigned 12-18 months' treatment with TCH346 at a daily dose of 0·5 mg (n=78), 2·5 mg (n=79), or 10 mg (n=73), or placebo (n=71), followed by a 4 week washout period. The primary outcome measure was time to development of a disability requiring dopaminergic treatment. Secondary outcome measures were the annual rate of change in the unified Parkinson's disease rating scale (UPDRS) and the PDQ-39, a measure of quality of life. Analyses were by intention-to-treat. This study is pending registration with ClinicalTrials.gov. Findings: 255 patients completed the study. TCH346 did not differ from placebo for any of the study outcomes. Treatment was needed in 26 (34%) patients in the TCH346 0·5 mg group, 30 (38%) in the TCH346 2·5 mg group, 24 (33%) in the TCH346 10 mg group, and 23 (32%) in the placebo group. There were no significant differences between groups. There were no differences between groups in the annual change in the UPDRS or PDQ-39 either. Few patients withdrew because of adverse events and none was judged to be related to the study intervention. Interpretation: TCH346 did not show evidence of a neuroprotective effect. The discrepancy between the preclinical promise of TCH346 and the clinical outcome could have arisen because of the use of laboratory models that do not accurately reflect the pathogenesis of Parkinson's disease, the doses of study drug used, insensitive clinical endpoints, and the patient population selected for study. © 2006 Elsevier Ltd. All rights reserved.&quot;,&quot;publisher&quot;:&quot;Elsevier&quot;,&quot;issue&quot;:&quot;12&quot;,&quot;volume&quot;:&quot;5&quot;,&quot;container-title-short&quot;:&quot;&quot;},&quot;isTemporary&quot;:false}]},{&quot;citationID&quot;:&quot;MENDELEY_CITATION_8d350def-dc4b-4b71-a6c8-01e1622dac54&quot;,&quot;properties&quot;:{&quot;noteIndex&quot;:0},&quot;isEdited&quot;:false,&quot;manualOverride&quot;:{&quot;isManuallyOverridden&quot;:false,&quot;citeprocText&quot;:&quot;&lt;sup&gt;58&lt;/sup&gt;&quot;,&quot;manualOverrideText&quot;:&quot;&quot;},&quot;citationTag&quot;:&quot;MENDELEY_CITATION_v3_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&quot;,&quot;citationItems&quot;:[{&quot;id&quot;:&quot;e2624e9f-98df-376b-8906-ff45df058fb7&quot;,&quot;itemData&quot;:{&quot;type&quot;:&quot;article-journal&quot;,&quot;id&quot;:&quot;e2624e9f-98df-376b-8906-ff45df058fb7&quot;,&quot;title&quot;:&quot;Longitudinal evolution of non-motor symptoms in early Parkinson's disease: a 3-year prospective cohort study&quot;,&quot;author&quot;:[{&quot;family&quot;:&quot;Ou&quot;,&quot;given&quot;:&quot;Ruwei&quot;,&quot;parse-names&quot;:false,&quot;dropping-particle&quot;:&quot;&quot;,&quot;non-dropping-particle&quot;:&quot;&quot;},{&quot;family&quot;:&quot;Hou&quot;,&quot;given&quot;:&quot;Yanbing&quot;,&quot;parse-names&quot;:false,&quot;dropping-particle&quot;:&quot;&quot;,&quot;non-dropping-particle&quot;:&quot;&quot;},{&quot;family&quot;:&quot;Wei&quot;,&quot;given&quot;:&quot;Qianqian&quot;,&quot;parse-names&quot;:false,&quot;dropping-particle&quot;:&quot;&quot;,&quot;non-dropping-particle&quot;:&quot;&quot;},{&quot;family&quot;:&quot;Lin&quot;,&quot;given&quot;:&quot;Junyu&quot;,&quot;parse-names&quot;:false,&quot;dropping-particle&quot;:&quot;&quot;,&quot;non-dropping-particle&quot;:&quot;&quot;},{&quot;family&quot;:&quot;Liu&quot;,&quot;given&quot;:&quot;Kuncheng&quot;,&quot;parse-names&quot;:false,&quot;dropping-particle&quot;:&quot;&quot;,&quot;non-dropping-particle&quot;:&quot;&quot;},{&quot;family&quot;:&quot;Zhang&quot;,&quot;given&quot;:&quot;Lingyu&quot;,&quot;parse-names&quot;:false,&quot;dropping-particle&quot;:&quot;&quot;,&quot;non-dropping-particle&quot;:&quot;&quot;},{&quot;family&quot;:&quot;Jiang&quot;,&quot;given&quot;:&quot;Zheng&quot;,&quot;parse-names&quot;:false,&quot;dropping-particle&quot;:&quot;&quot;,&quot;non-dropping-particle&quot;:&quot;&quot;},{&quot;family&quot;:&quot;Cao&quot;,&quot;given&quot;:&quot;Bei&quot;,&quot;parse-names&quot;:false,&quot;dropping-particle&quot;:&quot;&quot;,&quot;non-dropping-particle&quot;:&quot;&quot;},{&quot;family&quot;:&quot;Zhao&quot;,&quot;given&quot;:&quot;Bi&quot;,&quot;parse-names&quot;:false,&quot;dropping-particle&quot;:&quot;&quot;,&quot;non-dropping-particle&quot;:&quot;&quot;},{&quot;family&quot;:&quot;Song&quot;,&quot;given&quot;:&quot;Wei&quot;,&quot;parse-names&quot;:false,&quot;dropping-particle&quot;:&quot;&quot;,&quot;non-dropping-particle&quot;:&quot;&quot;},{&quot;family&quot;:&quot;Shang&quot;,&quot;given&quot;:&quot;Huifang&quot;,&quot;parse-names&quot;:false,&quot;dropping-particle&quot;:&quot;&quot;,&quot;non-dropping-particle&quot;:&quot;&quot;}],&quot;container-title&quot;:&quot;NPJ Parkinson's disease&quot;,&quot;container-title-short&quot;:&quot;NPJ Parkinsons Dis&quot;,&quot;accessed&quot;:{&quot;date-parts&quot;:[[2023,10,23]]},&quot;DOI&quot;:&quot;10.1038/S41531-021-00207-5&quot;,&quot;ISSN&quot;:&quot;2373-8057&quot;,&quot;PMID&quot;:&quot;34267217&quot;,&quot;URL&quot;:&quot;https://pubmed.ncbi.nlm.nih.gov/34267217/&quot;,&quot;issued&quot;:{&quot;date-parts&quot;:[[2021,12,1]]},&quot;abstract&quot;:&quot;The progression of global non-motor symptoms (NMS) in Chinese patients with Parkinson’s disease (PD) has not been explored. We aimed to examine the longitudinal evolution of overall NMS in a 3-year prospective Chinese cohort with early-stage PD. We included 224 patients with early PD who underwent annual evaluation of motor and non-motor symptoms. NMS was assessed using the non-motor symptoms scale (NMSS). We observed an increased number of NMS in the majority of the NMSS domains except mood/apathy and sexual dysfunctions. Significant deterioration was observed in the sleep/fatigue, perceptual problems/hallucinations, attention/memory, gastrointestinal, urinary, and miscellaneous domains during the follow-up (P &lt; 0.05). Notably, the number and the score of sexual dysfunctions decreased with the progression of the disease. All NMSS domains showed a small effect size from baseline to 1-, 2-, and 3-year follow-ups (effect size &lt; 0.5). The generalized estimating equations model indicated that the total number of NMS was significantly associated with age and the Unified Parkinson’s Disease Rating Scale (UPDRS) III score (P &lt; 0.05). Multiple logistic regression indicated that a high number of NMS at baseline was associated with a 3-point, a 6-point, and a 9-point increase in the UPDRS III score from baseline to 1-year (odds ratio [OR] 1.074, P = 0.017), 2-year (OR 1.113, P = 0.001), and 3-year (OR 1.117, P &lt; 0.001), respectively. Our study indicated that overall NMS evolution in early PD is mild and multidimensional; a high NMS burden in early PD predicts the faster motor progression of PD. Our study is helpful for understanding the longitudinal evolution of NMS in PD.&quot;,&quot;publisher&quot;:&quot;NPJ Parkinsons Dis&quot;,&quot;issue&quot;:&quot;1&quot;,&quot;volume&quot;:&quot;7&quot;},&quot;isTemporary&quot;:false}]},{&quot;citationID&quot;:&quot;MENDELEY_CITATION_483c329b-cf81-4b3a-be46-566249955b5b&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&quot;,&quot;citationItems&quot;:[{&quot;id&quot;:&quot;b5779e06-0513-3bda-9d55-fd6ccfccf3ef&quot;,&quot;itemData&quot;:{&quot;type&quot;:&quot;article-journal&quot;,&quot;id&quot;:&quot;b5779e06-0513-3bda-9d55-fd6ccfccf3ef&quot;,&quot;title&quot;:&quot;Trial of Prasinezumab in Early-Stage Parkinson’s Disease&quot;,&quot;author&quot;:[{&quot;family&quot;:&quot;Pagano&quot;,&quot;given&quot;:&quot;Gennaro&quot;,&quot;parse-names&quot;:false,&quot;dropping-particle&quot;:&quot;&quot;,&quot;non-dropping-particle&quot;:&quot;&quot;},{&quot;family&quot;:&quot;Taylor&quot;,&quot;given&quot;:&quot;Kirsten I.&quot;,&quot;parse-names&quot;:false,&quot;dropping-particle&quot;:&quot;&quot;,&quot;non-dropping-particle&quot;:&quot;&quot;},{&quot;family&quot;:&quot;Anzures-Cabrera&quot;,&quot;given&quot;:&quot;Judith&quot;,&quot;parse-names&quot;:false,&quot;dropping-particle&quot;:&quot;&quot;,&quot;non-dropping-particle&quot;:&quot;&quot;},{&quot;family&quot;:&quot;Marchesi&quot;,&quot;given&quot;:&quot;Maddalena&quot;,&quot;parse-names&quot;:false,&quot;dropping-particle&quot;:&quot;&quot;,&quot;non-dropping-particle&quot;:&quot;&quot;},{&quot;family&quot;:&quot;Simuni&quot;,&quot;given&quot;:&quot;Tanya&quot;,&quot;parse-names&quot;:false,&quot;dropping-particle&quot;:&quot;&quot;,&quot;non-dropping-particle&quot;:&quot;&quot;},{&quot;family&quot;:&quot;Marek&quot;,&quot;given&quot;:&quot;Kenneth&quot;,&quot;parse-names&quot;:false,&quot;dropping-particle&quot;:&quot;&quot;,&quot;non-dropping-particle&quot;:&quot;&quot;},{&quot;family&quot;:&quot;Postuma&quot;,&quot;given&quot;:&quot;Ronald B.&quot;,&quot;parse-names&quot;:false,&quot;dropping-particle&quot;:&quot;&quot;,&quot;non-dropping-particle&quot;:&quot;&quot;},{&quot;family&quot;:&quot;Pavese&quot;,&quot;given&quot;:&quot;Nicola&quot;,&quot;parse-names&quot;:false,&quot;dropping-particle&quot;:&quot;&quot;,&quot;non-dropping-particle&quot;:&quot;&quot;},{&quot;family&quot;:&quot;Stocchi&quot;,&quot;given&quot;:&quot;Fabrizio&quot;,&quot;parse-names&quot;:false,&quot;dropping-particle&quot;:&quot;&quot;,&quot;non-dropping-particle&quot;:&quot;&quot;},{&quot;family&quot;:&quot;Azulay&quot;,&quot;given&quot;:&quot;Jean-Philippe&quot;,&quot;parse-names&quot;:false,&quot;dropping-particle&quot;:&quot;&quot;,&quot;non-dropping-particle&quot;:&quot;&quot;},{&quot;family&quot;:&quot;Mollenhauer&quot;,&quot;given&quot;:&quot;Brit&quot;,&quot;parse-names&quot;:false,&quot;dropping-particle&quot;:&quot;&quot;,&quot;non-dropping-particle&quot;:&quot;&quot;},{&quot;family&quot;:&quot;López-Manzanares&quot;,&quot;given&quot;:&quot;Lydia&quot;,&quot;parse-names&quot;:false,&quot;dropping-particle&quot;:&quot;&quot;,&quot;non-dropping-particle&quot;:&quot;&quot;},{&quot;family&quot;:&quot;Russell&quot;,&quot;given&quot;:&quot;David S.&quot;,&quot;parse-names&quot;:false,&quot;dropping-particle&quot;:&quot;&quot;,&quot;non-dropping-particle&quot;:&quot;&quot;},{&quot;family&quot;:&quot;Boyd&quot;,&quot;given&quot;:&quot;James T.&quot;,&quot;parse-names&quot;:false,&quot;dropping-particle&quot;:&quot;&quot;,&quot;non-dropping-particle&quot;:&quot;&quot;},{&quot;family&quot;:&quot;Nicholas&quot;,&quot;given&quot;:&quot;Anthony P.&quot;,&quot;parse-names&quot;:false,&quot;dropping-particle&quot;:&quot;&quot;,&quot;non-dropping-particle&quot;:&quot;&quot;},{&quot;family&quot;:&quot;Luquin&quot;,&quot;given&quot;:&quot;María R.&quot;,&quot;parse-names&quot;:false,&quot;dropping-particle&quot;:&quot;&quot;,&quot;non-dropping-particle&quot;:&quot;&quot;},{&quot;family&quot;:&quot;Hauser&quot;,&quot;given&quot;:&quot;Robert A.&quot;,&quot;parse-names&quot;:false,&quot;dropping-particle&quot;:&quot;&quot;,&quot;non-dropping-particle&quot;:&quot;&quot;},{&quot;family&quot;:&quot;Gasser&quot;,&quot;given&quot;:&quot;Thomas&quot;,&quot;parse-names&quot;:false,&quot;dropping-particle&quot;:&quot;&quot;,&quot;non-dropping-particle&quot;:&quot;&quot;},{&quot;family&quot;:&quot;Poewe&quot;,&quot;given&quot;:&quot;Werner&quot;,&quot;parse-names&quot;:false,&quot;dropping-particle&quot;:&quot;&quot;,&quot;non-dropping-particle&quot;:&quot;&quot;},{&quot;family&quot;:&quot;Ricci&quot;,&quot;given&quot;:&quot;Benedicte&quot;,&quot;parse-names&quot;:false,&quot;dropping-particle&quot;:&quot;&quot;,&quot;non-dropping-particle&quot;:&quot;&quot;},{&quot;family&quot;:&quot;Boulay&quot;,&quot;given&quot;:&quot;Anne&quot;,&quot;parse-names&quot;:false,&quot;dropping-particle&quot;:&quot;&quot;,&quot;non-dropping-particle&quot;:&quot;&quot;},{&quot;family&quot;:&quot;Vogt&quot;,&quot;given&quot;:&quot;Annamarie&quot;,&quot;parse-names&quot;:false,&quot;dropping-particle&quot;:&quot;&quot;,&quot;non-dropping-particle&quot;:&quot;&quot;},{&quot;family&quot;:&quot;Boess&quot;,&quot;given&quot;:&quot;Frank G.&quot;,&quot;parse-names&quot;:false,&quot;dropping-particle&quot;:&quot;&quot;,&quot;non-dropping-particle&quot;:&quot;&quot;},{&quot;family&quot;:&quot;Dukart&quot;,&quot;given&quot;:&quot;Juergen&quot;,&quot;parse-names&quot;:false,&quot;dropping-particle&quot;:&quot;&quot;,&quot;non-dropping-particle&quot;:&quot;&quot;},{&quot;family&quot;:&quot;D’Urso&quot;,&quot;given&quot;:&quot;Giulia&quot;,&quot;parse-names&quot;:false,&quot;dropping-particle&quot;:&quot;&quot;,&quot;non-dropping-particle&quot;:&quot;&quot;},{&quot;family&quot;:&quot;Finch&quot;,&quot;given&quot;:&quot;Rebecca&quot;,&quot;parse-names&quot;:false,&quot;dropping-particle&quot;:&quot;&quot;,&quot;non-dropping-particle&quot;:&quot;&quot;},{&quot;family&quot;:&quot;Zanigni&quot;,&quot;given&quot;:&quot;Stefano&quot;,&quot;parse-names&quot;:false,&quot;dropping-particle&quot;:&quot;&quot;,&quot;non-dropping-particle&quot;:&quot;&quot;},{&quot;family&quot;:&quot;Monnet&quot;,&quot;given&quot;:&quot;Annabelle&quot;,&quot;parse-names&quot;:false,&quot;dropping-particle&quot;:&quot;&quot;,&quot;non-dropping-particle&quot;:&quot;&quot;},{&quot;family&quot;:&quot;Pross&quot;,&quot;given&quot;:&quot;Nathalie&quot;,&quot;parse-names&quot;:false,&quot;dropping-particle&quot;:&quot;&quot;,&quot;non-dropping-particle&quot;:&quot;&quot;},{&quot;family&quot;:&quot;Hahn&quot;,&quot;given&quot;:&quot;Andrea&quot;,&quot;parse-names&quot;:false,&quot;dropping-particle&quot;:&quot;&quot;,&quot;non-dropping-particle&quot;:&quot;&quot;},{&quot;family&quot;:&quot;Svoboda&quot;,&quot;given&quot;:&quot;Hanno&quot;,&quot;parse-names&quot;:false,&quot;dropping-particle&quot;:&quot;&quot;,&quot;non-dropping-particle&quot;:&quot;&quot;},{&quot;family&quot;:&quot;Britschgi&quot;,&quot;given&quot;:&quot;Markus&quot;,&quot;parse-names&quot;:false,&quot;dropping-particle&quot;:&quot;&quot;,&quot;non-dropping-particle&quot;:&quot;&quot;},{&quot;family&quot;:&quot;Lipsmeier&quot;,&quot;given&quot;:&quot;Florian&quot;,&quot;parse-names&quot;:false,&quot;dropping-particle&quot;:&quot;&quot;,&quot;non-dropping-particle&quot;:&quot;&quot;},{&quot;family&quot;:&quot;Volkova-Volkmar&quot;,&quot;given&quot;:&quot;Ekaterina&quot;,&quot;parse-names&quot;:false,&quot;dropping-particle&quot;:&quot;&quot;,&quot;non-dropping-particle&quot;:&quot;&quot;},{&quot;family&quot;:&quot;Lindemann&quot;,&quot;given&quot;:&quot;Michael&quot;,&quot;parse-names&quot;:false,&quot;dropping-particle&quot;:&quot;&quot;,&quot;non-dropping-particle&quot;:&quot;&quot;},{&quot;family&quot;:&quot;Dziadek&quot;,&quot;given&quot;:&quot;Sebastian&quot;,&quot;parse-names&quot;:false,&quot;dropping-particle&quot;:&quot;&quot;,&quot;non-dropping-particle&quot;:&quot;&quot;},{&quot;family&quot;:&quot;Holiga&quot;,&quot;given&quot;:&quot;Štefan&quot;,&quot;parse-names&quot;:false,&quot;dropping-particle&quot;:&quot;&quot;,&quot;non-dropping-particle&quot;:&quot;&quot;},{&quot;family&quot;:&quot;Rukina&quot;,&quot;given&quot;:&quot;Daria&quot;,&quot;parse-names&quot;:false,&quot;dropping-particle&quot;:&quot;&quot;,&quot;non-dropping-particle&quot;:&quot;&quot;},{&quot;family&quot;:&quot;Kustermann&quot;,&quot;given&quot;:&quot;Thomas&quot;,&quot;parse-names&quot;:false,&quot;dropping-particle&quot;:&quot;&quot;,&quot;non-dropping-particle&quot;:&quot;&quot;},{&quot;family&quot;:&quot;Kerchner&quot;,&quot;given&quot;:&quot;Geoffrey A.&quot;,&quot;parse-names&quot;:false,&quot;dropping-particle&quot;:&quot;&quot;,&quot;non-dropping-particle&quot;:&quot;&quot;},{&quot;family&quot;:&quot;Fontoura&quot;,&quot;given&quot;:&quot;Paulo&quot;,&quot;parse-names&quot;:false,&quot;dropping-particle&quot;:&quot;&quot;,&quot;non-dropping-particle&quot;:&quot;&quot;},{&quot;family&quot;:&quot;Umbricht&quot;,&quot;given&quot;:&quot;Daniel&quot;,&quot;parse-names&quot;:false,&quot;dropping-particle&quot;:&quot;&quot;,&quot;non-dropping-particle&quot;:&quot;&quot;},{&quot;family&quot;:&quot;Doody&quot;,&quot;given&quot;:&quot;Rachelle&quot;,&quot;parse-names&quot;:false,&quot;dropping-particle&quot;:&quot;&quot;,&quot;non-dropping-particle&quot;:&quot;&quot;},{&quot;family&quot;:&quot;Nikolcheva&quot;,&quot;given&quot;:&quot;Tania&quot;,&quot;parse-names&quot;:false,&quot;dropping-particle&quot;:&quot;&quot;,&quot;non-dropping-particle&quot;:&quot;&quot;},{&quot;family&quot;:&quot;Bonni&quot;,&quot;given&quot;:&quot;Azad&quot;,&quot;parse-names&quot;:false,&quot;dropping-particle&quot;:&quot;&quot;,&quot;non-dropping-particle&quot;:&quot;&quot;}],&quot;container-title&quot;:&quot;New England Journal of Medicine&quot;,&quot;accessed&quot;:{&quot;date-parts&quot;:[[2023,12,15]]},&quot;DOI&quot;:&quot;10.1056/NEJMOA2202867/SUPPL_FILE/NEJMOA2202867_DATA-SHARING.PDF&quot;,&quot;ISSN&quot;:&quot;0028-4793&quot;,&quot;PMID&quot;:&quot;35921451&quot;,&quot;URL&quot;:&quot;https://www.nejm.org/doi/full/10.1056/NEJMoa2202867&quot;,&quot;issued&quot;:{&quot;date-parts&quot;:[[2022,8,4]]},&quot;page&quot;:&quot;421-432&quot;,&quot;abstract&quot;:&quot;BACKGROUND Aggregated α-synuclein plays an important role in the pathogenesis of Parkinson's disease. The monoclonal antibody prasinezumab, directed at aggregated α-synuclein, is being studied for its effect on Parkinson's disease. METHODS In this phase 2 trial, we randomly assigned participants with early-stage Parkinson's disease in a 1:1:1 ratio to receive intravenous placebo or prasinezumab at a dose of 1500 mg or 4500 mg every 4 weeks for 52 weeks. The primary end point was the change from baseline to week 52 in the sum of scores on parts I, II, and III of the Movement Disorder Society-sponsored revision of the Unified Parkinson's Disease Rating Scale (MDS-UPDRS; range, 0 to 236, with higher scores indicating greater impairment). Secondary end points included the dopamine transporter levels in the putamen of the hemisphere ipsilateral to the clinically more affected side of the body, as measured by 123I-ioflupane single-photon-emission computed tomography (SPECT). RESULTS A total of 316 participants were enrolled; 105 were assigned to receive placebo, 105 to receive 1500 mg of prasinezumab, and 106 to receive 4500 mg of prasinezumab. The baseline mean MDS-UPDRS scores were 32.0 in the placebo group, 31.5 in the 1500-mg group, and 30.8 in the 4500-mg group, and mean (±SE) changes from baseline to 52 weeks were 9.4±1.2 in the placebo group, 7.4±1.2 in the 1500-mg group (difference vs. placebo, -2.0; 80% confidence interval [CI], -4.2 to 0.2; P = 0.24), and 8.8±1.2 in the 4500-mg group (difference vs. placebo, -0.6; 80% CI, -2.8 to 1.6; P = 0.72). There was no substantial difference between the active-treatment groups and the placebo group in dopamine transporter levels on SPECT. The results for most clinical secondary end points were similar in the active-treatment groups and the placebo group. Serious adverse events occurred in 6.7% of the participants in the 1500-mg group and in 7.5% of those in the 4500-mg group; infusion reactions occurred in 19.0% and 34.0%, respectively. CONCLUSIONS Prasinezumab therapy had no meaningful effect on global or imaging measures of Parkinson's disease progression as compared with placebo and was associated with infusion reactions. (Funded by F. Hoffmann-La Roche and Prothena Biosciences; PASADENA ClinicalTrials.gov number, NCT03100149.).&quot;,&quot;publisher&quot;:&quot;Massachusetts Medical Society&quot;,&quot;issue&quot;:&quot;5&quot;,&quot;volume&quot;:&quot;387&quot;,&quot;container-title-short&quot;:&quot;&quot;},&quot;isTemporary&quot;:false}]},{&quot;citationID&quot;:&quot;MENDELEY_CITATION_e259317f-f516-4f1b-9e9e-116d0da86b62&quot;,&quot;properties&quot;:{&quot;noteIndex&quot;:0},&quot;isEdited&quot;:false,&quot;manualOverride&quot;:{&quot;isManuallyOverridden&quot;:false,&quot;citeprocText&quot;:&quot;&lt;sup&gt;60&lt;/sup&gt;&quot;,&quot;manualOverrideText&quot;:&quot;&quot;},&quot;citationTag&quot;:&quot;MENDELEY_CITATION_v3_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&quot;,&quot;citationItems&quot;:[{&quot;id&quot;:&quot;29722ee8-61ed-3dde-ab92-f307fdcf27b4&quot;,&quot;itemData&quot;:{&quot;type&quot;:&quot;article-journal&quot;,&quot;id&quot;:&quot;29722ee8-61ed-3dde-ab92-f307fdcf27b4&quot;,&quot;title&quot;:&quot;Statins in Parkinson's Disease: Influence on Motor Progression&quot;,&quot;author&quot;:[{&quot;family&quot;:&quot;Palermo&quot;,&quot;given&quot;:&quot;Giovanni&quot;,&quot;parse-names&quot;:false,&quot;dropping-particle&quot;:&quot;&quot;,&quot;non-dropping-particle&quot;:&quot;&quot;},{&quot;family&quot;:&quot;Giannoni&quot;,&quot;given&quot;:&quot;Sara&quot;,&quot;parse-names&quot;:false,&quot;dropping-particle&quot;:&quot;&quot;,&quot;non-dropping-particle&quot;:&quot;&quot;},{&quot;family&quot;:&quot;Giuntini&quot;,&quot;given&quot;:&quot;Martina&quot;,&quot;parse-names&quot;:false,&quot;dropping-particle&quot;:&quot;&quot;,&quot;non-dropping-particle&quot;:&quot;&quot;},{&quot;family&quot;:&quot;Belli&quot;,&quot;given&quot;:&quot;Elisabetta&quot;,&quot;parse-names&quot;:false,&quot;dropping-particle&quot;:&quot;&quot;,&quot;non-dropping-particle&quot;:&quot;&quot;},{&quot;family&quot;:&quot;Frosini&quot;,&quot;given&quot;:&quot;Daniela&quot;,&quot;parse-names&quot;:false,&quot;dropping-particle&quot;:&quot;&quot;,&quot;non-dropping-particle&quot;:&quot;&quot;},{&quot;family&quot;:&quot;Siciliano&quot;,&quot;given&quot;:&quot;Gabriele&quot;,&quot;parse-names&quot;:false,&quot;dropping-particle&quot;:&quot;&quot;,&quot;non-dropping-particle&quot;:&quot;&quot;},{&quot;family&quot;:&quot;Ceravolo&quot;,&quot;given&quot;:&quot;Roberto&quot;,&quot;parse-names&quot;:false,&quot;dropping-particle&quot;:&quot;&quot;,&quot;non-dropping-particle&quot;:&quot;&quot;}],&quot;container-title&quot;:&quot;Journal of Parkinson's disease&quot;,&quot;container-title-short&quot;:&quot;J Parkinsons Dis&quot;,&quot;accessed&quot;:{&quot;date-parts&quot;:[[2023,10,23]]},&quot;DOI&quot;:&quot;10.3233/JPD-212655&quot;,&quot;ISSN&quot;:&quot;1877-718X&quot;,&quot;PMID&quot;:&quot;34275907&quot;,&quot;URL&quot;:&quot;https://pubmed.ncbi.nlm.nih.gov/34275907/&quot;,&quot;issued&quot;:{&quot;date-parts&quot;:[[2021]]},&quot;page&quot;:&quot;1651-1662&quot;,&quot;abstract&quot;:&quot;Background: It has been speculated that stains are neuroprotective and are associated with a reduced risk of Parkinson's disease (PD), but only a few studies have investigated the influence of statins on the progression of PD. Objective: To evaluate whether long-term statin use may affect motor progression in a large cohort of de novo patients with PD. Methods: We conducted a 4-year retrospective observational cohort study to assess patients with PD. The patients were consecutively recruited from a single tertiary center between January 2015 and January 2017. Information on motor function was obtained using the MDS-Unified Parkinson Disease Rating Scale (UPDRS)-III and all subjects were extensively characterized, including information about lifestyle habits, cardiovascular risk factors and cholesterol blood levels. Results: Of the 181 participants included in the study, 104 patients were evaluated for eligibility (42 patients were exposed to statin therapies and 62 were not treated with statins). They presented similar scores in UPDRS III at baseline but the statin users had a lower motor impairment at 4 years compared to non-user PD patients. Additionally, statin treatment resulted in slower progression of the rigidity score of UPDRS over 4 years. No other significant differences were observed between PD patients with and without statins. Conclusion: Early PD patients with long-term statin usage showed lower motor deterioration after 4 years of disease duration compared with patients not taking statins at diagnosis, suggesting a possible influence of statins on disease progression in PD. Further investigation is warranted to understand the potential beneficial effects of statin treatment on clinical symptoms in PD.&quot;,&quot;publisher&quot;:&quot;J Parkinsons Dis&quot;,&quot;issue&quot;:&quot;4&quot;,&quot;volume&quot;:&quot;11&quot;},&quot;isTemporary&quot;:false}]},{&quot;citationID&quot;:&quot;MENDELEY_CITATION_cc878837-3ef6-485e-92f5-b3407600188f&quot;,&quot;properties&quot;:{&quot;noteIndex&quot;:0},&quot;isEdited&quot;:false,&quot;manualOverride&quot;:{&quot;isManuallyOverridden&quot;:false,&quot;citeprocText&quot;:&quot;&lt;sup&gt;61&lt;/sup&gt;&quot;,&quot;manualOverrideText&quot;:&quot;&quot;},&quot;citationTag&quot;:&quot;MENDELEY_CITATION_v3_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&quot;,&quot;citationItems&quot;:[{&quot;id&quot;:&quot;1d367e45-858c-3bda-91d7-81742bb326b3&quot;,&quot;itemData&quot;:{&quot;type&quot;:&quot;article-journal&quot;,&quot;id&quot;:&quot;1d367e45-858c-3bda-91d7-81742bb326b3&quot;,&quot;title&quot;:&quot;Selegiline delays the onset of disability in de novo parkinsonian patients&quot;,&quot;author&quot;:[{&quot;family&quot;:&quot;Pålhagen&quot;,&quot;given&quot;:&quot;Sven&quot;,&quot;parse-names&quot;:false,&quot;dropping-particle&quot;:&quot;&quot;,&quot;non-dropping-particle&quot;:&quot;&quot;},{&quot;family&quot;:&quot;Heinonen&quot;,&quot;given&quot;:&quot;E. H.&quot;,&quot;parse-names&quot;:false,&quot;dropping-particle&quot;:&quot;&quot;,&quot;non-dropping-particle&quot;:&quot;&quot;},{&quot;family&quot;:&quot;Hägglund&quot;,&quot;given&quot;:&quot;J.&quot;,&quot;parse-names&quot;:false,&quot;dropping-particle&quot;:&quot;&quot;,&quot;non-dropping-particle&quot;:&quot;&quot;},{&quot;family&quot;:&quot;Kaugesaar&quot;,&quot;given&quot;:&quot;T.&quot;,&quot;parse-names&quot;:false,&quot;dropping-particle&quot;:&quot;&quot;,&quot;non-dropping-particle&quot;:&quot;&quot;},{&quot;family&quot;:&quot;Kontants&quot;,&quot;given&quot;:&quot;H.&quot;,&quot;parse-names&quot;:false,&quot;dropping-particle&quot;:&quot;&quot;,&quot;non-dropping-particle&quot;:&quot;&quot;},{&quot;family&quot;:&quot;Mäki-Ikola&quot;,&quot;given&quot;:&quot;O.&quot;,&quot;parse-names&quot;:false,&quot;dropping-particle&quot;:&quot;&quot;,&quot;non-dropping-particle&quot;:&quot;&quot;},{&quot;family&quot;:&quot;Palm&quot;,&quot;given&quot;:&quot;R.&quot;,&quot;parse-names&quot;:false,&quot;dropping-particle&quot;:&quot;&quot;,&quot;non-dropping-particle&quot;:&quot;&quot;},{&quot;family&quot;:&quot;Turunen&quot;,&quot;given&quot;:&quot;J.&quot;,&quot;parse-names&quot;:false,&quot;dropping-particle&quot;:&quot;&quot;,&quot;non-dropping-particle&quot;:&quot;&quot;}],&quot;container-title&quot;:&quot;Neurology&quot;,&quot;container-title-short&quot;:&quot;Neurology&quot;,&quot;accessed&quot;:{&quot;date-parts&quot;:[[2023,10,23]]},&quot;DOI&quot;:&quot;10.1212/WNL.51.2.520&quot;,&quot;ISSN&quot;:&quot;0028-3878&quot;,&quot;PMID&quot;:&quot;9710028&quot;,&quot;URL&quot;:&quot;https://n.neurology.org/content/51/2/520&quot;,&quot;issued&quot;:{&quot;date-parts&quot;:[[1998,8,1]]},&quot;page&quot;:&quot;520-525&quot;,&quot;abstract&quot;:&quot;Objective: The objective of this study was to investigate the effect of selegiline first as monotherapy and then in combination with levodopa in the early phase of PD.\n\nMethods: A total of 157 de novo PD patients were randomized to receive either selegiline or placebo in a double-blind study until levodopa therapy became necessary. Thereafter, the drugs were withdrawn for an 8-week washout period to evaluate the possible symptomatic effect of selegiline.\n\nResults: Analysis of Kaplan-Meier survival curves for each group showed that selegiline delayed significantly the need for levodopa therapy ( p = 0.028). The semiannual rate of disability progression was slowed down significantly in the selegiline group analyzed with the Unified Parkinson's Disease Rating Scale (total and motor scores; p &lt; 0.001). Selegiline had a \&quot;wash-in\&quot; effect (i.e., an initial symptomatic amelioration of PD at 6 weeks and 3 months). However, after the 8-week washout period, no significant differences in the deterioration of disability between the groups was revealed in any of the scales, suggesting that besides having a slight symptomatic effect, selegiline may also have neuroprotective effects. Similarly, the progression of symptoms from baseline to the end of the washout period was significantly slower ( p = 0.033) in the selegiline group when the progression was adjusted by the time to reach the end point. Selegiline was well tolerated.\n\nConclusions: Selegiline delayed significantly the need to start levodopa in early PD. After a 2-month washout period (before the start of levodopa therapy) no significant symptomatic effect of selegiline was seen in comparison with the placebo group, supporting the concept of neuroprotective properties of the drug.&quot;,&quot;publisher&quot;:&quot;Wolters Kluwer Health, Inc. on behalf of the American Academy of Neurology&quot;,&quot;issue&quot;:&quot;2&quot;,&quot;volume&quot;:&quot;51&quot;},&quot;isTemporary&quot;:false}]},{&quot;citationID&quot;:&quot;MENDELEY_CITATION_e0179845-6c72-47f5-bbe9-6d7826bd9ddc&quot;,&quot;properties&quot;:{&quot;noteIndex&quot;:0},&quot;isEdited&quot;:false,&quot;manualOverride&quot;:{&quot;isManuallyOverridden&quot;:false,&quot;citeprocText&quot;:&quot;&lt;sup&gt;62&lt;/sup&gt;&quot;,&quot;manualOverrideText&quot;:&quot;&quot;},&quot;citationTag&quot;:&quot;MENDELEY_CITATION_v3_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&quot;,&quot;citationItems&quot;:[{&quot;id&quot;:&quot;c81c81ab-ad99-3d0c-b7d4-e1452471c4a7&quot;,&quot;itemData&quot;:{&quot;type&quot;:&quot;article-journal&quot;,&quot;id&quot;:&quot;c81c81ab-ad99-3d0c-b7d4-e1452471c4a7&quot;,&quot;title&quot;:&quot;Use of selegiline as monotherapy and in combination with levodopa in the management of Parkinson's disease: Perspectives from the MONOCOMB study&quot;,&quot;author&quot;:[{&quot;family&quot;:&quot;Pålhagen&quot;,&quot;given&quot;:&quot;Sven E.&quot;,&quot;parse-names&quot;:false,&quot;dropping-particle&quot;:&quot;&quot;,&quot;non-dropping-particle&quot;:&quot;&quot;},{&quot;family&quot;:&quot;Heinonen&quot;,&quot;given&quot;:&quot;Esa&quot;,&quot;parse-names&quot;:false,&quot;dropping-particle&quot;:&quot;&quot;,&quot;non-dropping-particle&quot;:&quot;&quot;}],&quot;container-title&quot;:&quot;Progress in Neurotherapeutics and Neuropsychopharmacology&quot;,&quot;accessed&quot;:{&quot;date-parts&quot;:[[2023,10,23]]},&quot;DOI&quot;:&quot;10.1017/S174823210700002X&quot;,&quot;ISSN&quot;:&quot;17482321&quot;,&quot;URL&quot;:&quot;https://www.cambridge.org/core/journals/progress-in-neurotherapeutics-and-neuropsychopharmacology/article/use-of-selegiline-as-monotherapy-and-in-combination-with-levodopa-in-the-management-of-parkinsons-disease-perspectives-from-the-monocomb-study/CA421E&quot;,&quot;issued&quot;:{&quot;date-parts&quot;:[[2007,3]]},&quot;page&quot;:&quot;49-71&quot;,&quot;abstract&quot;:&quot;The MONOCOMB study was a double-blind, randomized, controlled trial initiated to examine the impact of selegiline monotherapy on time to the start of levodopa therapy and, subsequently, to compare the progression of PD in patients treated with individualized levodopa plus selegiline or placebo. Previously untreated patients with idiopathic PD (N 5 157) were randomized to receive selegiline 10 mg/day or placebo until levodopa was required; experimental medication was then withdrawn for 8 weeks. Patients were then randomized to levodopa (50 mg/day, titrated in 50 mg/day increments to 150 mg/day) plus either selegiline or placebo. Treatment was continued until patients required additional antiparkinsonian therapy or up to 7 years after initial randomization. The primary efficacy outcome for the monotherapy phase of the study was time to introduction of levodopa. Primary efficacy endpoints for the combined therapy phase were: time to development of fluctuations in disability; and time to the addition of supplementary antiparkinsonian treatment. Selegiline significantly delayed the time when levodopa therapy became necessary during the monotherapy phase, although mean total UPDRS scores at time of initiation of levodopa were similar in both groups. Selegiline was also associated with improvements in PD' symptom status and disability as reflected in a broad range of well-established indices. After the 8 week wash out period the disability of the clinical condition of the patients in the selegiline group was still significantly better in the selegiline group than in the placebo group. During the combination phase of the study, the use of selegiline as an adjunct to levodopa enabled a given degree of therapeutic effect to be achieved with a demonstrably lower total consumption of levodopa. Patients treated with selegiline plus levodopa also exhibited a distinct (p = 0.005) slowing in the anticipated increase in the UPDRS scores over time, as for example in a mean UPDRS total score after 5 years 10 points lower than in patients on levodopa and placebo. The emergence of motor (wearing-off) fluctuations was delayed by selegiline, and the proportion of patients experiencing these events was lower than with placebo (20% versus 34%; p = 0.053). Mild gastrointestinal events were significantly more common with selegiline monotherapy than with placebo (12 versus. 3; p = 0.028). The overall rates of AEs during the combination therapy phase were 69% in the selegiline group and 54% in the placebo group (p = 0.053). Significantly more patients in the selegiline group reported nausea. Of the five deaths that occurred during the combination therapy phase of the study (selegiline N = 4, placebo N = 1) none was expressly attributed to study medication. The results of MONOCOMB, among the largest and longest-duration placebo-controlled studies to report experience with selegiline monotherapy in early-phase PD, confirm that selegiline is effective in retarding the progression of early PD, that it has levodopa-sparing qualities in more advanced disease, and that it is reasonably well-tolerated in long-term use. © 2008 Cambridge University Press.&quot;,&quot;publisher&quot;:&quot;Cambridge University Press&quot;,&quot;issue&quot;:&quot;1&quot;,&quot;volume&quot;:&quot;3&quot;,&quot;container-title-short&quot;:&quot;&quot;},&quot;isTemporary&quot;:false}]},{&quot;citationID&quot;:&quot;MENDELEY_CITATION_c8079bb7-c54b-4cd3-a090-d13cbe75015d&quot;,&quot;properties&quot;:{&quot;noteIndex&quot;:0},&quot;isEdited&quot;:false,&quot;manualOverride&quot;:{&quot;isManuallyOverridden&quot;:false,&quot;citeprocText&quot;:&quot;&lt;sup&gt;63&lt;/sup&gt;&quot;,&quot;manualOverrideText&quot;:&quot;&quot;},&quot;citationTag&quot;:&quot;MENDELEY_CITATION_v3_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&quot;,&quot;citationItems&quot;:[{&quot;id&quot;:&quot;fb20d5a2-1d21-383f-8f9d-bcdc512c691d&quot;,&quot;itemData&quot;:{&quot;type&quot;:&quot;article-journal&quot;,&quot;id&quot;:&quot;fb20d5a2-1d21-383f-8f9d-bcdc512c691d&quot;,&quot;title&quot;:&quot;Plasma NfL, clinical subtypes and motor progression in Parkinson's disease&quot;,&quot;author&quot;:[{&quot;family&quot;:&quot;Pilotto&quot;,&quot;given&quot;:&quot;Andrea&quot;,&quot;parse-names&quot;:false,&quot;dropping-particle&quot;:&quot;&quot;,&quot;non-dropping-particle&quot;:&quot;&quot;},{&quot;family&quot;:&quot;Imarisio&quot;,&quot;given&quot;:&quot;Alberto&quot;,&quot;parse-names&quot;:false,&quot;dropping-particle&quot;:&quot;&quot;,&quot;non-dropping-particle&quot;:&quot;&quot;},{&quot;family&quot;:&quot;Conforti&quot;,&quot;given&quot;:&quot;Francesca&quot;,&quot;parse-names&quot;:false,&quot;dropping-particle&quot;:&quot;&quot;,&quot;non-dropping-particle&quot;:&quot;&quot;},{&quot;family&quot;:&quot;Scalvini&quot;,&quot;given&quot;:&quot;Andrea&quot;,&quot;parse-names&quot;:false,&quot;dropping-particle&quot;:&quot;&quot;,&quot;non-dropping-particle&quot;:&quot;&quot;},{&quot;family&quot;:&quot;Masciocchi&quot;,&quot;given&quot;:&quot;Stefano&quot;,&quot;parse-names&quot;:false,&quot;dropping-particle&quot;:&quot;&quot;,&quot;non-dropping-particle&quot;:&quot;&quot;},{&quot;family&quot;:&quot;Nocivelli&quot;,&quot;given&quot;:&quot;Sara&quot;,&quot;parse-names&quot;:false,&quot;dropping-particle&quot;:&quot;&quot;,&quot;non-dropping-particle&quot;:&quot;&quot;},{&quot;family&quot;:&quot;Turrone&quot;,&quot;given&quot;:&quot;Rosanna&quot;,&quot;parse-names&quot;:false,&quot;dropping-particle&quot;:&quot;&quot;,&quot;non-dropping-particle&quot;:&quot;&quot;},{&quot;family&quot;:&quot;Gipponi&quot;,&quot;given&quot;:&quot;Stefano&quot;,&quot;parse-names&quot;:false,&quot;dropping-particle&quot;:&quot;&quot;,&quot;non-dropping-particle&quot;:&quot;&quot;},{&quot;family&quot;:&quot;Cottini&quot;,&quot;given&quot;:&quot;Elisabetta&quot;,&quot;parse-names&quot;:false,&quot;dropping-particle&quot;:&quot;&quot;,&quot;non-dropping-particle&quot;:&quot;&quot;},{&quot;family&quot;:&quot;Borroni&quot;,&quot;given&quot;:&quot;Barbara&quot;,&quot;parse-names&quot;:false,&quot;dropping-particle&quot;:&quot;&quot;,&quot;non-dropping-particle&quot;:&quot;&quot;},{&quot;family&quot;:&quot;Rizzetti&quot;,&quot;given&quot;:&quot;Maria Cristina&quot;,&quot;parse-names&quot;:false,&quot;dropping-particle&quot;:&quot;&quot;,&quot;non-dropping-particle&quot;:&quot;&quot;},{&quot;family&quot;:&quot;Pizzi&quot;,&quot;given&quot;:&quot;Marina&quot;,&quot;parse-names&quot;:false,&quot;dropping-particle&quot;:&quot;&quot;,&quot;non-dropping-particle&quot;:&quot;&quot;},{&quot;family&quot;:&quot;Bonanni&quot;,&quot;given&quot;:&quot;Laura&quot;,&quot;parse-names&quot;:false,&quot;dropping-particle&quot;:&quot;&quot;,&quot;non-dropping-particle&quot;:&quot;&quot;},{&quot;family&quot;:&quot;Sturchio&quot;,&quot;given&quot;:&quot;Andrea&quot;,&quot;parse-names&quot;:false,&quot;dropping-particle&quot;:&quot;&quot;,&quot;non-dropping-particle&quot;:&quot;&quot;},{&quot;family&quot;:&quot;Espay&quot;,&quot;given&quot;:&quot;Alberto J.&quot;,&quot;parse-names&quot;:false,&quot;dropping-particle&quot;:&quot;&quot;,&quot;non-dropping-particle&quot;:&quot;&quot;},{&quot;family&quot;:&quot;Zetterberg&quot;,&quot;given&quot;:&quot;Henrik&quot;,&quot;parse-names&quot;:false,&quot;dropping-particle&quot;:&quot;&quot;,&quot;non-dropping-particle&quot;:&quot;&quot;},{&quot;family&quot;:&quot;Ashton&quot;,&quot;given&quot;:&quot;Nicholas J.&quot;,&quot;parse-names&quot;:false,&quot;dropping-particle&quot;:&quot;&quot;,&quot;non-dropping-particle&quot;:&quot;&quot;},{&quot;family&quot;:&quot;Hye&quot;,&quot;given&quot;:&quot;Abdul&quot;,&quot;parse-names&quot;:false,&quot;dropping-particle&quot;:&quot;&quot;,&quot;non-dropping-particle&quot;:&quot;&quot;},{&quot;family&quot;:&quot;Padovani&quot;,&quot;given&quot;:&quot;Alessandro&quot;,&quot;parse-names&quot;:false,&quot;dropping-particle&quot;:&quot;&quot;,&quot;non-dropping-particle&quot;:&quot;&quot;}],&quot;container-title&quot;:&quot;Parkinsonism &amp; related disorders&quot;,&quot;container-title-short&quot;:&quot;Parkinsonism Relat Disord&quot;,&quot;accessed&quot;:{&quot;date-parts&quot;:[[2023,12,5]]},&quot;DOI&quot;:&quot;10.1016/J.PARKRELDIS.2021.04.016&quot;,&quot;ISSN&quot;:&quot;1873-5126&quot;,&quot;PMID&quot;:&quot;33964785&quot;,&quot;URL&quot;:&quot;https://pubmed.ncbi.nlm.nih.gov/33964785/&quot;,&quot;issued&quot;:{&quot;date-parts&quot;:[[2021,6,1]]},&quot;page&quot;:&quot;41-47&quot;,&quot;abstract&quot;:&quot;Introduction: neurofilament light chain (NfL) levels have been proposed as reliable biomarkers of neurodegeneration in Parkinson's disease (PD) but the relationship between plasma NfL, clinical subtypes of PD and motor progression is still debated. Methods: plasma NfL concentration was measured in 45 healthy controls and consecutive 92 PD patients who underwent an extensive motor and non-motor assessment at baseline and after 2 years of follow-up. PD malignant phenotype was defined as the combination of at least two out of cognitive impairment, orthostatic hypotension and REM sleep behavior disorder. PD patients were divided according to the age-adjusted cut-offs of plasma NfL levels into high and normal NfL (H-NfL and N-NfL, respectively). A multivariable linear regression model was used to assess the value of plasma NfL as predictor of 2-years progression in PD. Results: NfL was higher in PD patients than in controls (p = 0.037). H-NfL (n = 16) group exhibited more severe motor and non-motor symptoms, higher prevalence of malignant phenotype and worse motor progression (MDS-UPDRS-III 11.3 vs 0.7 points, p = 0.003) compared to N-NfL group (n = 76). In linear regression analyses plasma NfL emerged as the best predictor of 2-year motor progression compared to age, sex, disease duration, baseline motor/non-motor variables. Conclusion: increased plasma NfL concentration is associated with malignant PD phenotype and faster motor progression. These findings support the role of NfL assessment as a useful measure for stratifying patients with different baseline slopes of decline in future clinical trials of putative disease-modifying treatments.&quot;,&quot;publisher&quot;:&quot;Parkinsonism Relat Disord&quot;,&quot;volume&quot;:&quot;87&quot;},&quot;isTemporary&quot;:false}]},{&quot;citationID&quot;:&quot;MENDELEY_CITATION_a20e6c86-db2e-4a5d-b19d-2ab15bcb3b0b&quot;,&quot;properties&quot;:{&quot;noteIndex&quot;:0},&quot;isEdited&quot;:false,&quot;manualOverride&quot;:{&quot;isManuallyOverridden&quot;:false,&quot;citeprocText&quot;:&quot;&lt;sup&gt;64&lt;/sup&gt;&quot;,&quot;manualOverrideText&quot;:&quot;&quot;},&quot;citationTag&quot;:&quot;MENDELEY_CITATION_v3_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&quot;,&quot;citationItems&quot;:[{&quot;id&quot;:&quot;c06dd6a3-82d3-36dc-8a54-af2b29ba90ec&quot;,&quot;itemData&quot;:{&quot;type&quot;:&quot;article-journal&quot;,&quot;id&quot;:&quot;c06dd6a3-82d3-36dc-8a54-af2b29ba90ec&quot;,&quot;title&quot;:&quot;Measuring the rate of progression of Parkinson's disease over a 5-year period with β-CIT SPECT&quot;,&quot;author&quot;:[{&quot;family&quot;:&quot;Pirker&quot;,&quot;given&quot;:&quot;Walter&quot;,&quot;parse-names&quot;:false,&quot;dropping-particle&quot;:&quot;&quot;,&quot;non-dropping-particle&quot;:&quot;&quot;},{&quot;family&quot;:&quot;Holler&quot;,&quot;given&quot;:&quot;Iris&quot;,&quot;parse-names&quot;:false,&quot;dropping-particle&quot;:&quot;&quot;,&quot;non-dropping-particle&quot;:&quot;&quot;},{&quot;family&quot;:&quot;Gerschlager&quot;,&quot;given&quot;:&quot;Willibald&quot;,&quot;parse-names&quot;:false,&quot;dropping-particle&quot;:&quot;&quot;,&quot;non-dropping-particle&quot;:&quot;&quot;},{&quot;family&quot;:&quot;Asenbaum&quot;,&quot;given&quot;:&quot;Susanne&quot;,&quot;parse-names&quot;:false,&quot;dropping-particle&quot;:&quot;&quot;,&quot;non-dropping-particle&quot;:&quot;&quot;},{&quot;family&quot;:&quot;Zettinig&quot;,&quot;given&quot;:&quot;Georg&quot;,&quot;parse-names&quot;:false,&quot;dropping-particle&quot;:&quot;&quot;,&quot;non-dropping-particle&quot;:&quot;&quot;},{&quot;family&quot;:&quot;Brücke&quot;,&quot;given&quot;:&quot;Thomas&quot;,&quot;parse-names&quot;:false,&quot;dropping-particle&quot;:&quot;&quot;,&quot;non-dropping-particle&quot;:&quot;&quot;}],&quot;container-title&quot;:&quot;Movement Disorders&quot;,&quot;accessed&quot;:{&quot;date-parts&quot;:[[2023,10,23]]},&quot;DOI&quot;:&quot;10.1002/MDS.10531&quot;,&quot;ISSN&quot;:&quot;1531-8257&quot;,&quot;PMID&quot;:&quot;14639666&quot;,&quot;URL&quot;:&quot;https://onlinelibrary.wiley.com/doi/full/10.1002/mds.10531&quot;,&quot;issued&quot;:{&quot;date-parts&quot;:[[2003,11,1]]},&quot;page&quot;:&quot;1266-1272&quot;,&quot;abstract&quot;:&quot;Recent imaging studies suggest a rapid degeneration of the dopaminergic system in early Parkinson's disease (PD), followed by a slowing of the degenerative process in advanced disease. In the present study, a group of early-stage PD patients underwent three sequential [123I]β-CIT SPECT studies to assess the decline of striatal dopamine transporter binding over a 5-year period. Twenty-one of a cohort of 24 early PD patients who participated in an earlier longitudinal β-CIT SPECT imaging study [Mov Disord 2002;17:45-53] were included. Scan intervals were 26 ± 11 months (scan 1-2) and 38 ± 15 months (scan 2-3), respectively. The relative annual rate of decline of striatal β-CIT binding from age-expected normal values at the time of Scan 1 was used as primary outcome variable. The relative annual decline of striatal binding from Scan 1 to Scan 2 (4.5 ± 4.6%) and from Scan 2 to Scan 3 (3.0 ± 3.0%) was not significantly different. The non-significant difference in progression rate was due mainly to the rapid early decline of striatal binding in 1 patient who subsequently developed a severe dysexecutive dementia syndrome. These data are not suggestive of substantial change in the course of dopaminergic degeneration in PD within the first 5 to 7 years after symptom onset. © 2003 Movement Disorder Society.&quot;,&quot;publisher&quot;:&quot;John Wiley &amp; Sons, Ltd&quot;,&quot;issue&quot;:&quot;11&quot;,&quot;volume&quot;:&quot;18&quot;,&quot;container-title-short&quot;:&quot;&quot;},&quot;isTemporary&quot;:false}]},{&quot;citationID&quot;:&quot;MENDELEY_CITATION_be183681-94b8-4efc-8605-70215a076b5d&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&quot;,&quot;citationItems&quot;:[{&quot;id&quot;:&quot;28aadcde-7110-398e-b727-1d1b12277e60&quot;,&quot;itemData&quot;:{&quot;type&quot;:&quot;article-journal&quot;,&quot;id&quot;:&quot;28aadcde-7110-398e-b727-1d1b12277e60&quot;,&quot;title&quot;:&quot;A five-year study of the incidence of dyskinesia in patients with early Parkinson's disease who were treated with ropinirole or levodopa&quot;,&quot;author&quot;:[{&quot;family&quot;:&quot;Rascol&quot;,&quot;given&quot;:&quot;Olivier&quot;,&quot;parse-names&quot;:false,&quot;dropping-particle&quot;:&quot;&quot;,&quot;non-dropping-particle&quot;:&quot;&quot;},{&quot;family&quot;:&quot;Brooks&quot;,&quot;given&quot;:&quot;David J.&quot;,&quot;parse-names&quot;:false,&quot;dropping-particle&quot;:&quot;&quot;,&quot;non-dropping-particle&quot;:&quot;&quot;},{&quot;family&quot;:&quot;Korczyn&quot;,&quot;given&quot;:&quot;Amos D.&quot;,&quot;parse-names&quot;:false,&quot;dropping-particle&quot;:&quot;&quot;,&quot;non-dropping-particle&quot;:&quot;&quot;},{&quot;family&quot;:&quot;Deyn&quot;,&quot;given&quot;:&quot;Peter P.&quot;,&quot;parse-names&quot;:false,&quot;dropping-particle&quot;:&quot;&quot;,&quot;non-dropping-particle&quot;:&quot;De&quot;},{&quot;family&quot;:&quot;Clarke&quot;,&quot;given&quot;:&quot;Carl E.&quot;,&quot;parse-names&quot;:false,&quot;dropping-particle&quot;:&quot;&quot;,&quot;non-dropping-particle&quot;:&quot;&quot;},{&quot;family&quot;:&quot;Lang&quot;,&quot;given&quot;:&quot;Anthony E.&quot;,&quot;parse-names&quot;:false,&quot;dropping-particle&quot;:&quot;&quot;,&quot;non-dropping-particle&quot;:&quot;&quot;}],&quot;container-title&quot;:&quot;The New England journal of medicine&quot;,&quot;container-title-short&quot;:&quot;N Engl J Med&quot;,&quot;accessed&quot;:{&quot;date-parts&quot;:[[2023,10,23]]},&quot;DOI&quot;:&quot;10.1056/NEJM200005183422004&quot;,&quot;ISSN&quot;:&quot;0028-4793&quot;,&quot;PMID&quot;:&quot;10816186&quot;,&quot;URL&quot;:&quot;https://pubmed.ncbi.nlm.nih.gov/10816186/&quot;,&quot;issued&quot;:{&quot;date-parts&quot;:[[2000,5,18]]},&quot;page&quot;:&quot;1484-1491&quot;,&quot;abstract&quot;:&quot;Background: There is debate about whether the initial treatment for patients with Parkinson's disease should be levodopa or a dopamine agonist. Methods: In this prospective, randomized, double-blind study, we compared the safety and efficacy of the dopamine D2-receptor agonist ropinirole with that of levodopa over a period of five years in 268 patients with early Parkinson's disease. If symptoms were not adequately controlled by the assigned study medication, patients could receive supplementary levodopa, administered in an open-label fashion. The primary outcome measure was the occurrence of dyskinesia. Results: Eighty-five of the 179 patients in the ropinirole group (47 percent) and 45 of the 89 patients in the levodopa group (51 percent) completed all five years of the study. In the ropinirole group, 29 of the 85 patients (34 percent) received no levodopa supplementation. The analysis of the time to dyskinesia showed a significant difference in favor of ropinirole (hazard ratio for remaining free of dyskinesia, 2.82; 95 percent confidence interval, 1.78 to 4.44; P&lt;0.001). At five years, the cumulative incidence of dyskinesia (excluding the three patients who had dyskinesia at base line), regardless of levodopa supplementation, was 20 percent (36 of 177 patients) in the ropinirole group and 45 percent (40 of 88 patients) in the levodopa group. There was no significant difference between the two groups in the mean change in scores for activities of daily living among those who completed the study. Adverse events led to the early withdrawal from the study of 48 of 179 patients in the ropinirole group (27 percent) and 29 of 89 patients in the levodopa group (33 percent). The mean (±SD) daily doses given by the end of the study were 16.5±6.6 mg of ropinirole (plus 427±221 mg of levodopa in patients who received supplementation) and 753±398 mg of levodopa (including supplements). Conclusions: Early Parkinson's disease can be managed successfully for up to five years with a reduced risk of dyskinesia by initiating treatment with ropinirole alone and supplementing it with levodopa if necessary. (C) 2000, Massachusetts Medical Society.&quot;,&quot;publisher&quot;:&quot;N Engl J Med&quot;,&quot;issue&quot;:&quot;20&quot;,&quot;volume&quot;:&quot;342&quot;},&quot;isTemporary&quot;:false}]},{&quot;citationID&quot;:&quot;MENDELEY_CITATION_f7a375bb-ffa1-4536-9ae1-e0501a5e4ebe&quot;,&quot;properties&quot;:{&quot;noteIndex&quot;:0},&quot;isEdited&quot;:false,&quot;manualOverride&quot;:{&quot;isManuallyOverridden&quot;:false,&quot;citeprocText&quot;:&quot;&lt;sup&gt;66&lt;/sup&gt;&quot;,&quot;manualOverrideText&quot;:&quot;&quot;},&quot;citationTag&quot;:&quot;MENDELEY_CITATION_v3_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&quot;,&quot;citationItems&quot;:[{&quot;id&quot;:&quot;a895d98a-f92f-3833-9cb3-5579cc4c851e&quot;,&quot;itemData&quot;:{&quot;type&quot;:&quot;article-journal&quot;,&quot;id&quot;:&quot;a895d98a-f92f-3833-9cb3-5579cc4c851e&quot;,&quot;title&quot;:&quot;A double-blind, delayed-start trial of rasagiline in Parkinson's disease (the ADAGIO study): prespecified and post-hoc analyses of the need for additional therapies, changes in UPDRS scores, and non-motor outcomes&quot;,&quot;author&quot;:[{&quot;family&quot;:&quot;Rascol&quot;,&quot;given&quot;:&quot;Olivier&quot;,&quot;parse-names&quot;:false,&quot;dropping-particle&quot;:&quot;&quot;,&quot;non-dropping-particle&quot;:&quot;&quot;},{&quot;family&quot;:&quot;Fitzer-Attas&quot;,&quot;given&quot;:&quot;Cheryl J.&quot;,&quot;parse-names&quot;:false,&quot;dropping-particle&quot;:&quot;&quot;,&quot;non-dropping-particle&quot;:&quot;&quot;},{&quot;family&quot;:&quot;Hauser&quot;,&quot;given&quot;:&quot;Robert&quot;,&quot;parse-names&quot;:false,&quot;dropping-particle&quot;:&quot;&quot;,&quot;non-dropping-particle&quot;:&quot;&quot;},{&quot;family&quot;:&quot;Jankovic&quot;,&quot;given&quot;:&quot;Joseph&quot;,&quot;parse-names&quot;:false,&quot;dropping-particle&quot;:&quot;&quot;,&quot;non-dropping-particle&quot;:&quot;&quot;},{&quot;family&quot;:&quot;Lang&quot;,&quot;given&quot;:&quot;Anthony&quot;,&quot;parse-names&quot;:false,&quot;dropping-particle&quot;:&quot;&quot;,&quot;non-dropping-particle&quot;:&quot;&quot;},{&quot;family&quot;:&quot;Langston&quot;,&quot;given&quot;:&quot;J. William&quot;,&quot;parse-names&quot;:false,&quot;dropping-particle&quot;:&quot;&quot;,&quot;non-dropping-particle&quot;:&quot;&quot;},{&quot;family&quot;:&quot;Melamed&quot;,&quot;given&quot;:&quot;Eldad&quot;,&quot;parse-names&quot;:false,&quot;dropping-particle&quot;:&quot;&quot;,&quot;non-dropping-particle&quot;:&quot;&quot;},{&quot;family&quot;:&quot;Poewe&quot;,&quot;given&quot;:&quot;Werner&quot;,&quot;parse-names&quot;:false,&quot;dropping-particle&quot;:&quot;&quot;,&quot;non-dropping-particle&quot;:&quot;&quot;},{&quot;family&quot;:&quot;Stocchi&quot;,&quot;given&quot;:&quot;Fabrizio&quot;,&quot;parse-names&quot;:false,&quot;dropping-particle&quot;:&quot;&quot;,&quot;non-dropping-particle&quot;:&quot;&quot;},{&quot;family&quot;:&quot;Tolosa&quot;,&quot;given&quot;:&quot;Eduardo&quot;,&quot;parse-names&quot;:false,&quot;dropping-particle&quot;:&quot;&quot;,&quot;non-dropping-particle&quot;:&quot;&quot;},{&quot;family&quot;:&quot;Eyal&quot;,&quot;given&quot;:&quot;Eli&quot;,&quot;parse-names&quot;:false,&quot;dropping-particle&quot;:&quot;&quot;,&quot;non-dropping-particle&quot;:&quot;&quot;},{&quot;family&quot;:&quot;Weiss&quot;,&quot;given&quot;:&quot;Yoni M.&quot;,&quot;parse-names&quot;:false,&quot;dropping-particle&quot;:&quot;&quot;,&quot;non-dropping-particle&quot;:&quot;&quot;},{&quot;family&quot;:&quot;Olanow&quot;,&quot;given&quot;:&quot;C. Warren&quot;,&quot;parse-names&quot;:false,&quot;dropping-particle&quot;:&quot;&quot;,&quot;non-dropping-particle&quot;:&quot;&quot;}],&quot;container-title&quot;:&quot;The Lancet. Neurology&quot;,&quot;container-title-short&quot;:&quot;Lancet Neurol&quot;,&quot;accessed&quot;:{&quot;date-parts&quot;:[[2023,10,23]]},&quot;DOI&quot;:&quot;10.1016/S1474-4422(11)70073-4&quot;,&quot;ISSN&quot;:&quot;1474-4465&quot;,&quot;PMID&quot;:&quot;21482191&quot;,&quot;URL&quot;:&quot;https://pubmed.ncbi.nlm.nih.gov/21482191/&quot;,&quot;issued&quot;:{&quot;date-parts&quot;:[[2011,5]]},&quot;page&quot;:&quot;415-423&quot;,&quot;abstract&quot;:&quot;Background: The ADAGIO study investigated whether rasagiline has disease-modifying effects in Parkinson's disease. Rasagiline 1 mg per day, but not 2 mg per day, was shown to be efficacious in the primary analysis. Here, we report additional secondary and post-hoc analyses of the ADAGIO study. Methods: ADAGIO was a placebo-controlled, double-blind, multicentre, delayed-start study, in which 1176 patients with untreated early Parkinson's disease were randomly assigned to receive rasagiline 1 mg or 2 mg per day for 72 weeks (early-start groups) or placebo for 36 weeks followed by rasagiline 1 mg or 2 mg per day for 36 weeks (delayed-start groups). We assessed the need for additional antiparkinsonian therapy and changes in non-motor experiences of daily living and fatigue scales (prespecified outcomes) and changes in unified Parkinson's disease rating scale (UPDRS) scores and subscores in placebo and active groups (post-hoc outcomes). The ADAGIO study is registered with ClinicalTrials.gov, number NCT00256204. Findings: The need for additional antiparkinsonian therapy was reduced with rasagiline 1 mg (25 of 288 [9%] patients) and 2 mg (26 of 293 [9%]) versus placebo (108 of 593 [18%]; odds ratio for 1 mg rasagiline vs placebo 0·41, 95% CI 0·25-0·65, p=0·0002; 2 mg rasagiline vs placebo 0·41, 0·26-0·64, p=0·0001). At week 36, both doses significantly improved UPDRS motor subscores compared with placebo (1 mg rasagiline mean difference -1·88 [SE 0·35]; 2 mg rasagiline -2·18 [0·35]; both p&lt;0·0001) and activities of daily living subscores (ADL; 1 mg rasagiline -0·86 [0·18]; 2 mg rasagiline -0·88 [0·18]; both p&lt;0·0001), and 1 mg rasagiline significantly improved UPDRS mentation subscore (-0·22 [0·08]; p=0·004). At week 72, the only significant difference between early-start and delayed-start groups was for ADL subscore with the 1 mg dose (-0·62 [0·29]; p=0·035). When assessed for the effect on non-motor symptoms at week 36, both doses showed benefits on the Parkinson fatigue scale versus placebo (1 mg rasagiline mean difference -0·14 [SE 0·05], p=0·0032; 2 mg rasagiline -0·19 [0·05], p&lt;0·0001), and the 1 mg dose showed benefits on the scale for non-motor experiences of daily living compared with placebo (mean difference -0·33 [0·17]; p=0·049). The rate of progression of total UPDRS score for patients in the placebo group was 4·3 points [SE 0·3] over 36 weeks, with extrapolation to about 6 units per year. In the placebo group, patients with the lowest quartile of baseline UPDRS scores (≤14; n=160) progressed more slowly than did those with highest scores (&gt;25·5; n=145; mean difference -3·46 [SE 0·77]; p&lt;0·0001). Interpretation: These findings show that rasagiline delayed the need for symptomatic antiparkinsonian drugs and emphasise the contribution of the UPDRS ADL in the response of the rasagiline 1 mg per day early-start versus delayed-start group. The rate of UPDRS deterioration was less than was anticipated from previous studies and correlated with baseline severity. Understanding of the pattern of UPDRS deterioration is essential to assess disease modification. Funding: Teva Pharmaceutical Industries and H Lundbeck A/S. © 2011 Elsevier Ltd.&quot;,&quot;publisher&quot;:&quot;Lancet Neurol&quot;,&quot;issue&quot;:&quot;5&quot;,&quot;volume&quot;:&quot;10&quot;},&quot;isTemporary&quot;:false}]},{&quot;citationID&quot;:&quot;MENDELEY_CITATION_583bc099-ab16-4754-bc02-25caffcf34f5&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&quot;,&quot;citationItems&quot;:[{&quot;id&quot;:&quot;7732e37f-1b2f-3bbc-9d8e-55e6857523bd&quot;,&quot;itemData&quot;:{&quot;type&quot;:&quot;article-journal&quot;,&quot;id&quot;:&quot;7732e37f-1b2f-3bbc-9d8e-55e6857523bd&quot;,&quot;title&quot;:&quot;Dopamine Transporter Imaging Is Associated With Long-Term Outcomes in Parkinson’s Disease&quot;,&quot;author&quot;:[{&quot;family&quot;:&quot;Ravina&quot;,&quot;given&quot;:&quot;Bernard&quot;,&quot;parse-names&quot;:false,&quot;dropping-particle&quot;:&quot;&quot;,&quot;non-dropping-particle&quot;:&quot;&quot;},{&quot;family&quot;:&quot;Marek&quot;,&quot;given&quot;:&quot;Kenneth&quot;,&quot;parse-names&quot;:false,&quot;dropping-particle&quot;:&quot;&quot;,&quot;non-dropping-particle&quot;:&quot;&quot;},{&quot;family&quot;:&quot;Eberly&quot;,&quot;given&quot;:&quot;Shirley&quot;,&quot;parse-names&quot;:false,&quot;dropping-particle&quot;:&quot;&quot;,&quot;non-dropping-particle&quot;:&quot;&quot;},{&quot;family&quot;:&quot;Oakes&quot;,&quot;given&quot;:&quot;David&quot;,&quot;parse-names&quot;:false,&quot;dropping-particle&quot;:&quot;&quot;,&quot;non-dropping-particle&quot;:&quot;&quot;},{&quot;family&quot;:&quot;Kurlan&quot;,&quot;given&quot;:&quot;Roger&quot;,&quot;parse-names&quot;:false,&quot;dropping-particle&quot;:&quot;&quot;,&quot;non-dropping-particle&quot;:&quot;&quot;},{&quot;family&quot;:&quot;Ascherio&quot;,&quot;given&quot;:&quot;Alberto&quot;,&quot;parse-names&quot;:false,&quot;dropping-particle&quot;:&quot;&quot;,&quot;non-dropping-particle&quot;:&quot;&quot;},{&quot;family&quot;:&quot;Beal&quot;,&quot;given&quot;:&quot;Flint&quot;,&quot;parse-names&quot;:false,&quot;dropping-particle&quot;:&quot;&quot;,&quot;non-dropping-particle&quot;:&quot;&quot;},{&quot;family&quot;:&quot;Beck&quot;,&quot;given&quot;:&quot;James&quot;,&quot;parse-names&quot;:false,&quot;dropping-particle&quot;:&quot;&quot;,&quot;non-dropping-particle&quot;:&quot;&quot;},{&quot;family&quot;:&quot;Flagg&quot;,&quot;given&quot;:&quot;Emily&quot;,&quot;parse-names&quot;:false,&quot;dropping-particle&quot;:&quot;&quot;,&quot;non-dropping-particle&quot;:&quot;&quot;},{&quot;family&quot;:&quot;Galpern&quot;,&quot;given&quot;:&quot;Wendy R.&quot;,&quot;parse-names&quot;:false,&quot;dropping-particle&quot;:&quot;&quot;,&quot;non-dropping-particle&quot;:&quot;&quot;},{&quot;family&quot;:&quot;Harman&quot;,&quot;given&quot;:&quot;Jennifer&quot;,&quot;parse-names&quot;:false,&quot;dropping-particle&quot;:&quot;&quot;,&quot;non-dropping-particle&quot;:&quot;&quot;},{&quot;family&quot;:&quot;Lang&quot;,&quot;given&quot;:&quot;Anthony E.&quot;,&quot;parse-names&quot;:false,&quot;dropping-particle&quot;:&quot;&quot;,&quot;non-dropping-particle&quot;:&quot;&quot;},{&quot;family&quot;:&quot;Schwarzschild&quot;,&quot;given&quot;:&quot;Michael&quot;,&quot;parse-names&quot;:false,&quot;dropping-particle&quot;:&quot;&quot;,&quot;non-dropping-particle&quot;:&quot;&quot;},{&quot;family&quot;:&quot;Tanner&quot;,&quot;given&quot;:&quot;Caroline&quot;,&quot;parse-names&quot;:false,&quot;dropping-particle&quot;:&quot;&quot;,&quot;non-dropping-particle&quot;:&quot;&quot;},{&quot;family&quot;:&quot;Shoulson&quot;,&quot;given&quot;:&quot;Ira&quot;,&quot;parse-names&quot;:false,&quot;dropping-particle&quot;:&quot;&quot;,&quot;non-dropping-particle&quot;:&quot;&quot;}],&quot;container-title&quot;:&quot;Movement disorders : official journal of the Movement Disorder Society&quot;,&quot;container-title-short&quot;:&quot;Mov Disord&quot;,&quot;accessed&quot;:{&quot;date-parts&quot;:[[2023,10,23]]},&quot;DOI&quot;:&quot;10.1002/MDS.25157&quot;,&quot;ISSN&quot;:&quot;08853185&quot;,&quot;PMID&quot;:&quot;22976926&quot;,&quot;URL&quot;:&quot;/pmc/articles/PMC5404810/&quot;,&quot;issued&quot;:{&quot;date-parts&quot;:[[2012,9,9]]},&quot;page&quot;:&quot;1392&quot;,&quot;abstract&quot;:&quot;Dopamine (DA) transporter (DAT) imaging has been studied as a diagnostic tool for degenerative parkinsonism. Our aim was to measure the prognostic value of imaging for motor and nonmotor outcomes in Parkinson's disease (PD). We prospectively evaluated a Parkinson's cohort after enrollment in a de novo clinical trial with a battery of motor (UPDRS), cognitive (Montreal Cognitive Assessment), and behavioral measures. DAT imaging with [123I][β]-CIT and single-photon emission computerized tomography (SPECT) was performed at baseline and after 22 months. In total, 491 (91%) of the 537 subjects had evidence of DA deficiency on their baseline scan, consistent with PD, and were included in the analyses. The cohort was followed for 5.5 (0.8) years, with a mean duration of diagnosis of 6.3 (1.2). Lower striatal binding at baseline was independently associated with higher risk for clinical milestones and measures of disease severity, including motor-related disability, falling and postural instability, cognitive impairment, psychosis, and clinically important depressive symptoms. Subjects in the bottom quartile for striatal binding, compared to the top quartile, had an odds ratio (95% confidence interval) of 3.3 (1.7, 6.7) for cognitive impairment and 12.9 (2.6, 62.4) for psychosis. Change from baseline in imaging after 22 months was also independently associated with motor, cognitive, and behavioral outcomes. DAT imaging with [123I][β]-CIT and SPECT, shortly after the diagnosis of PD, was independently associated with clinically important long-term motor and nonmotor outcomes. These results should be treated as hypothesis generating and require confirmation. © 2012 Movement Disorder Society.&quot;,&quot;publisher&quot;:&quot;NIH Public Access&quot;,&quot;issue&quot;:&quot;11&quot;,&quot;volume&quot;:&quot;27&quot;},&quot;isTemporary&quot;:false}]},{&quot;citationID&quot;:&quot;MENDELEY_CITATION_a61f50dc-bde5-4b6a-b4d4-6425c092dc68&quot;,&quot;properties&quot;:{&quot;noteIndex&quot;:0},&quot;isEdited&quot;:false,&quot;manualOverride&quot;:{&quot;isManuallyOverridden&quot;:false,&quot;citeprocText&quot;:&quot;&lt;sup&gt;68&lt;/sup&gt;&quot;,&quot;manualOverrideText&quot;:&quot;&quot;},&quot;citationTag&quot;:&quot;MENDELEY_CITATION_v3_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&quot;,&quot;citationItems&quot;:[{&quot;id&quot;:&quot;e223c1e7-62aa-3610-9a44-982645cb5f49&quot;,&quot;itemData&quot;:{&quot;type&quot;:&quot;article-journal&quot;,&quot;id&quot;:&quot;e223c1e7-62aa-3610-9a44-982645cb5f49&quot;,&quot;title&quot;:&quot;Clinical evolution of Parkinson's disease and prognostic factors affecting motor progression: 9-year follow-up study&quot;,&quot;author&quot;:[{&quot;family&quot;:&quot;Reinoso&quot;,&quot;given&quot;:&quot;G.&quot;,&quot;parse-names&quot;:false,&quot;dropping-particle&quot;:&quot;&quot;,&quot;non-dropping-particle&quot;:&quot;&quot;},{&quot;family&quot;:&quot;Allen&quot;,&quot;given&quot;:&quot;J. C.&quot;,&quot;parse-names&quot;:false,&quot;dropping-particle&quot;:&quot;&quot;,&quot;non-dropping-particle&quot;:&quot;&quot;},{&quot;family&quot;:&quot;Au&quot;,&quot;given&quot;:&quot;W. L.&quot;,&quot;parse-names&quot;:false,&quot;dropping-particle&quot;:&quot;&quot;,&quot;non-dropping-particle&quot;:&quot;&quot;},{&quot;family&quot;:&quot;Seah&quot;,&quot;given&quot;:&quot;S. H.&quot;,&quot;parse-names&quot;:false,&quot;dropping-particle&quot;:&quot;&quot;,&quot;non-dropping-particle&quot;:&quot;&quot;},{&quot;family&quot;:&quot;Tay&quot;,&quot;given&quot;:&quot;K. Y.&quot;,&quot;parse-names&quot;:false,&quot;dropping-particle&quot;:&quot;&quot;,&quot;non-dropping-particle&quot;:&quot;&quot;},{&quot;family&quot;:&quot;Tan&quot;,&quot;given&quot;:&quot;L. C.S.&quot;,&quot;parse-names&quot;:false,&quot;dropping-particle&quot;:&quot;&quot;,&quot;non-dropping-particle&quot;:&quot;&quot;}],&quot;container-title&quot;:&quot;European Journal of Neurology&quot;,&quot;accessed&quot;:{&quot;date-parts&quot;:[[2023,10,23]]},&quot;DOI&quot;:&quot;10.1111/ene.12476&quot;,&quot;ISSN&quot;:&quot;14681331&quot;,&quot;PMID&quot;:&quot;24888502&quot;,&quot;URL&quot;:&quot;https://pubmed.ncbi.nlm.nih.gov/24888502/&quot;,&quot;issued&quot;:{&quot;date-parts&quot;:[[2014,3,1]]},&quot;page&quot;:&quot;457-463&quot;,&quot;abstract&quot;:&quot;Background and purpose: There have been few long-term studies that have characterized and charted the clinical progression of Parkinson's disease (PD). This study was therefore undertaken to understand the natural clinical evolution of treated PD patients and to identify the variables that predict greater progression in these patients. Methods: A longitudinal linear mixed model analysis of motor score progression was performed on 576 PD patients derived from the National Neuroscience Institute Movement Disorders Database. Clinical and demographic variables were taken at baseline and formed the subgroups for comparison (gender, age at diagnosis, subtype, Mini-Mental State Examination score and baseline motor score). Motor score progression was calculated at each patient follow-up time point as the difference between Unified Parkinson's Disease Rating Scale (UPDRS) motor score at baseline and follow-up scores. Results: The overall annual motor score progression as measured by the change of UPDRS motor scores from baseline ranged from 0.62% to 3.67%. There are three distinct phases: improvement, stability, and steady progression. Patients returned to baseline score 2-2.5 years after diagnosis, with stability lasting to 7 years, followed by a period of steady progression. When analyzed longitudinally, male gender (P &lt; 0.03), older age at diagnosis (P &lt; 0.05), akinetic-rigid subtype (P &lt; 0.04), cognitive impairment (P &lt; 0.005) and lower baseline motor score (P &lt; 0.04) were associated with greater progression of motor scores. Conclusions: Our results show that, when measured clinically, motor progression was non-linear and that it occurred in distinct phases, all of which were affected by baseline demographic and clinical variables such as gender, age at diagnosis, disease subtype, cognitive status and baseline motor score.&quot;,&quot;publisher&quot;:&quot;Eur J Neurol&quot;,&quot;issue&quot;:&quot;3&quot;,&quot;volume&quot;:&quot;22&quot;,&quot;container-title-short&quot;:&quot;Eur J Neurol&quot;},&quot;isTemporary&quot;:false}]},{&quot;citationID&quot;:&quot;MENDELEY_CITATION_3474932e-4709-4ef4-9b80-a80e1424e797&quot;,&quot;properties&quot;:{&quot;noteIndex&quot;:0},&quot;isEdited&quot;:false,&quot;manualOverride&quot;:{&quot;isManuallyOverridden&quot;:false,&quot;citeprocText&quot;:&quot;&lt;sup&gt;69&lt;/sup&gt;&quot;,&quot;manualOverrideText&quot;:&quot;&quot;},&quot;citationTag&quot;:&quot;MENDELEY_CITATION_v3_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&quot;,&quot;citationItems&quot;:[{&quot;id&quot;:&quot;8bebd4f8-d134-3e46-bd07-99d2b76005d6&quot;,&quot;itemData&quot;:{&quot;type&quot;:&quot;article-journal&quot;,&quot;id&quot;:&quot;8bebd4f8-d134-3e46-bd07-99d2b76005d6&quot;,&quot;title&quot;:&quot;Cabergoline in the treatment of early Parkinson's disease: results of the first year of treatment in a double-blind comparison of cabergoline and levodopa. The PKDS009 Collaborative Study Group&quot;,&quot;author&quot;:[{&quot;family&quot;:&quot;Rinne&quot;,&quot;given&quot;:&quot;U. K.&quot;,&quot;parse-names&quot;:false,&quot;dropping-particle&quot;:&quot;&quot;,&quot;non-dropping-particle&quot;:&quot;&quot;},{&quot;family&quot;:&quot;Bracco&quot;,&quot;given&quot;:&quot;F.&quot;,&quot;parse-names&quot;:false,&quot;dropping-particle&quot;:&quot;&quot;,&quot;non-dropping-particle&quot;:&quot;&quot;},{&quot;family&quot;:&quot;Chouza&quot;,&quot;given&quot;:&quot;C.&quot;,&quot;parse-names&quot;:false,&quot;dropping-particle&quot;:&quot;&quot;,&quot;non-dropping-particle&quot;:&quot;&quot;},{&quot;family&quot;:&quot;Dupont&quot;,&quot;given&quot;:&quot;E.&quot;,&quot;parse-names&quot;:false,&quot;dropping-particle&quot;:&quot;&quot;,&quot;non-dropping-particle&quot;:&quot;&quot;},{&quot;family&quot;:&quot;Gershanik&quot;,&quot;given&quot;:&quot;O.&quot;,&quot;parse-names&quot;:false,&quot;dropping-particle&quot;:&quot;&quot;,&quot;non-dropping-particle&quot;:&quot;&quot;},{&quot;family&quot;:&quot;Marti Masso&quot;,&quot;given&quot;:&quot;J. F.&quot;,&quot;parse-names&quot;:false,&quot;dropping-particle&quot;:&quot;&quot;,&quot;non-dropping-particle&quot;:&quot;&quot;},{&quot;family&quot;:&quot;Montastruc&quot;,&quot;given&quot;:&quot;J. L.&quot;,&quot;parse-names&quot;:false,&quot;dropping-particle&quot;:&quot;&quot;,&quot;non-dropping-particle&quot;:&quot;&quot;},{&quot;family&quot;:&quot;Marsden&quot;,&quot;given&quot;:&quot;C. D.&quot;,&quot;parse-names&quot;:false,&quot;dropping-particle&quot;:&quot;&quot;,&quot;non-dropping-particle&quot;:&quot;&quot;},{&quot;family&quot;:&quot;Dubini&quot;,&quot;given&quot;:&quot;A.&quot;,&quot;parse-names&quot;:false,&quot;dropping-particle&quot;:&quot;&quot;,&quot;non-dropping-particle&quot;:&quot;&quot;},{&quot;family&quot;:&quot;Orlando&quot;,&quot;given&quot;:&quot;N.&quot;,&quot;parse-names&quot;:false,&quot;dropping-particle&quot;:&quot;&quot;,&quot;non-dropping-particle&quot;:&quot;&quot;},{&quot;family&quot;:&quot;Grimaldi&quot;,&quot;given&quot;:&quot;R.&quot;,&quot;parse-names&quot;:false,&quot;dropping-particle&quot;:&quot;&quot;,&quot;non-dropping-particle&quot;:&quot;&quot;}],&quot;container-title&quot;:&quot;Neurology&quot;,&quot;container-title-short&quot;:&quot;Neurology&quot;,&quot;accessed&quot;:{&quot;date-parts&quot;:[[2023,10,23]]},&quot;DOI&quot;:&quot;10.1212/WNL.48.2.363&quot;,&quot;ISSN&quot;:&quot;0028-3878&quot;,&quot;PMID&quot;:&quot;9040722&quot;,&quot;URL&quot;:&quot;https://pubmed.ncbi.nlm.nih.gov/9040722/&quot;,&quot;issued&quot;:{&quot;date-parts&quot;:[[1997]]},&quot;page&quot;:&quot;363-368&quot;,&quot;abstract&quot;:&quot;Cabergoline is a potent D2 receptor agonist with a half-life of 65 hours that may provide continuous dopaminergic stimulation administered once daily. In this study, we randomized de novo Parkinson's disease (PD) patients to treatment with increasing doses of cabergoline (0.25 to 4 mg/d) or levodopa (100 to 600 mg/d) up to the optimal or maximum tolerated dose. Decreases of &gt;30% in motor disability (Unified Parkinson's Disease Rating Scale Factor III) versus baseline were considered indicative of clinical improvement. If 30% improvement was not achieved, levodopa/carbidopa could be added on an open basis. Of the 208 patients entered in the cabergoline group, 175 remained in the study for 1 year at a mean dose of 2.8 mg/d; in the levodopa group, 176 of the 205 patients entered were still on study after I year at a mean dose of 468 mg/d. The proportion of patients requiring additional levodopa/carbidopa increased in the cabergoline group from 18% at 6 months to 38% at 1 year versus 10% (p = 0.05) at 6 months and 18% (p &lt; 0.01) at 1 year in the levodopa group. The proportion of patients showing clinical improvement did not differ significantly between the two groups, or between the subgroups on monotherapy, at any endpoint. Irrespective of levodopa/carbidopa addition, 81% of patients in the cabergoline group and 87% of patients in the levodopa group were clinically improved at 1 year (p = 0.189); the corresponding figures for the subgroup on monotherapy were 79% in the cabergoline-treated patients and 86% in the levodopa-treated patients (p = 0.199). The mean difference versus baseline in Unified Parkinson's Disease Rating Scale Factor III scores in patients who remained on monotherapy up to 1 year was 12.6 (95% confidence interval [CI]: 10.8, 14.3) in the cabergoline group and 16.4 (95% CI: 14.8, 18.0) in the levodopa group. Adverse events occurred in 76% of patients on cabergoline and in 66% of patients on levodopa. The severity profile for reported events was similar for the two agents. The results of this study indicate that cabergoline treatment for up to i year is only marginally less effective than levodopa in the proportion of patients who can be treated in monotherapy. More than 60% of de novo PD patients could be managed on cabergoline alone up to 1 year. In the patients in whom levodopa/carbidopa was needed, the combination therapy provided efficacy similar to that obtained with levodopa alone, with a relevant sparing of levodopa.&quot;,&quot;publisher&quot;:&quot;Neurology&quot;,&quot;issue&quot;:&quot;2&quot;,&quot;volume&quot;:&quot;48&quot;},&quot;isTemporary&quot;:false}]},{&quot;citationID&quot;:&quot;MENDELEY_CITATION_c88e0160-6810-4bf3-956e-cefb970e5247&quot;,&quot;properties&quot;:{&quot;noteIndex&quot;:0},&quot;isEdited&quot;:false,&quot;manualOverride&quot;:{&quot;isManuallyOverridden&quot;:false,&quot;citeprocText&quot;:&quot;&lt;sup&gt;70&lt;/sup&gt;&quot;,&quot;manualOverrideText&quot;:&quot;&quot;},&quot;citationTag&quot;:&quot;MENDELEY_CITATION_v3_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&quot;,&quot;citationItems&quot;:[{&quot;id&quot;:&quot;0014efbc-6e7d-39f0-b4eb-c0fd67a58109&quot;,&quot;itemData&quot;:{&quot;type&quot;:&quot;article-journal&quot;,&quot;id&quot;:&quot;0014efbc-6e7d-39f0-b4eb-c0fd67a58109&quot;,&quot;title&quot;:&quot;Early treatment of Parkinson's disease with cabergoline delays the onset of motor complications. Results of a double-blind levodopa controlled trial. The PKDS009 Study Group&quot;,&quot;author&quot;:[{&quot;family&quot;:&quot;Rinne&quot;,&quot;given&quot;:&quot;U. K.&quot;,&quot;parse-names&quot;:false,&quot;dropping-particle&quot;:&quot;&quot;,&quot;non-dropping-particle&quot;:&quot;&quot;},{&quot;family&quot;:&quot;Bracco&quot;,&quot;given&quot;:&quot;F.&quot;,&quot;parse-names&quot;:false,&quot;dropping-particle&quot;:&quot;&quot;,&quot;non-dropping-particle&quot;:&quot;&quot;},{&quot;family&quot;:&quot;Chouza&quot;,&quot;given&quot;:&quot;C.&quot;,&quot;parse-names&quot;:false,&quot;dropping-particle&quot;:&quot;&quot;,&quot;non-dropping-particle&quot;:&quot;&quot;},{&quot;family&quot;:&quot;Dupont&quot;,&quot;given&quot;:&quot;E.&quot;,&quot;parse-names&quot;:false,&quot;dropping-particle&quot;:&quot;&quot;,&quot;non-dropping-particle&quot;:&quot;&quot;},{&quot;family&quot;:&quot;Gershanik&quot;,&quot;given&quot;:&quot;O.&quot;,&quot;parse-names&quot;:false,&quot;dropping-particle&quot;:&quot;&quot;,&quot;non-dropping-particle&quot;:&quot;&quot;},{&quot;family&quot;:&quot;Marti Masso&quot;,&quot;given&quot;:&quot;J. F.&quot;,&quot;parse-names&quot;:false,&quot;dropping-particle&quot;:&quot;&quot;,&quot;non-dropping-particle&quot;:&quot;&quot;},{&quot;family&quot;:&quot;Montastruc&quot;,&quot;given&quot;:&quot;J. L.&quot;,&quot;parse-names&quot;:false,&quot;dropping-particle&quot;:&quot;&quot;,&quot;non-dropping-particle&quot;:&quot;&quot;},{&quot;family&quot;:&quot;Marsden&quot;,&quot;given&quot;:&quot;C. D.&quot;,&quot;parse-names&quot;:false,&quot;dropping-particle&quot;:&quot;&quot;,&quot;non-dropping-particle&quot;:&quot;&quot;}],&quot;container-title&quot;:&quot;Drugs&quot;,&quot;container-title-short&quot;:&quot;Drugs&quot;,&quot;accessed&quot;:{&quot;date-parts&quot;:[[2023,10,23]]},&quot;DOI&quot;:&quot;10.2165/00003495-199855001-00004&quot;,&quot;ISSN&quot;:&quot;0012-6667&quot;,&quot;PMID&quot;:&quot;9483167&quot;,&quot;URL&quot;:&quot;https://pubmed.ncbi.nlm.nih.gov/9483167/&quot;,&quot;issued&quot;:{&quot;date-parts&quot;:[[1998]]},&quot;page&quot;:&quot;23-30&quot;,&quot;abstract&quot;:&quot;This multicentre randomised double-blind 3- to 5-year trial was designed to assess whether initial therapy with cabergoline alone or in combination with levodopa prevents or delays the occurrence of long term motor complications in patients with early Parkinson's disease. Patients eligible for study inclusion (n = 412) had early idiopathic Parkinson's disease (Hoehn and Yahr stages 1 to 3) and had received no previous treatment with levodopa, selegiline or dopamine agonists. Patients were randomised to receive either cabergoline (0.25 to 4 mg once daily) or levodopa (100 to 600 mg/day) titrated over a maximum period of 24 weeks. Once the optimum or maximum tolerated dose was achieved, it was maintained up to the end-point (development of motor complications confirmed at 2 consecutive 3-month visits) or up to a minimum of 3 years' treatment. Open labelled levodopa was added in both treatment arms when the improvement in motor disability [Unified Parkinson's Disease Rating Scale (UPDRS) factor III] decreased below 30% vs baseline. Both treatments improved motor disability, decreasing UPDRS factor III scores and factor II scores for activities of daily living. The development of motor complications (end-point) was significantly less frequent in patients treated with cabergoline than in levodopa recipients (22% vs 34%; p &lt; 0.02). The relative risk of developing motor complications during treatment with cabergoline was more than 50% lower than with levodopa. Serious adverse events, either drug related or not, were slightly more frequent in cabergoline-treated patients (31%) than in those treated with levodopa (25%). The withdrawal rate in the cabergoline vs levodopa group was 16 vs 13%. In conclusion, the study shows that, in patients with early Parkinson's disease, cabergoline is effective either as monotherapy or combined with levodopa. Moreover, starting treatment with cabergoline significantly delays the development of motor complications.&quot;,&quot;publisher&quot;:&quot;Drugs&quot;,&quot;issue&quot;:&quot;SUPPL. 1&quot;,&quot;volume&quot;:&quot;55 Suppl 1&quot;},&quot;isTemporary&quot;:false}]},{&quot;citationID&quot;:&quot;MENDELEY_CITATION_ea55a66b-ddea-4e8e-bd78-bd2ba75ecd48&quot;,&quot;properties&quot;:{&quot;noteIndex&quot;:0},&quot;isEdited&quot;:false,&quot;manualOverride&quot;:{&quot;isManuallyOverridden&quot;:false,&quot;citeprocText&quot;:&quot;&lt;sup&gt;71&lt;/sup&gt;&quot;,&quot;manualOverrideText&quot;:&quot;&quot;},&quot;citationTag&quot;:&quot;MENDELEY_CITATION_v3_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&quot;,&quot;citationItems&quot;:[{&quot;id&quot;:&quot;e9605623-38fe-3914-86e9-cd51fe105d3f&quot;,&quot;itemData&quot;:{&quot;type&quot;:&quot;article-journal&quot;,&quot;id&quot;:&quot;e9605623-38fe-3914-86e9-cd51fe105d3f&quot;,&quot;title&quot;:&quot;α-Synuclein genetic variants predict faster motor symptom progression in idiopathic Parkinson disease&quot;,&quot;author&quot;:[{&quot;family&quot;:&quot;Ritz&quot;,&quot;given&quot;:&quot;Beate&quot;,&quot;parse-names&quot;:false,&quot;dropping-particle&quot;:&quot;&quot;,&quot;non-dropping-particle&quot;:&quot;&quot;},{&quot;family&quot;:&quot;Rhodes&quot;,&quot;given&quot;:&quot;Shannon L.&quot;,&quot;parse-names&quot;:false,&quot;dropping-particle&quot;:&quot;&quot;,&quot;non-dropping-particle&quot;:&quot;&quot;},{&quot;family&quot;:&quot;Bordelon&quot;,&quot;given&quot;:&quot;Yvette&quot;,&quot;parse-names&quot;:false,&quot;dropping-particle&quot;:&quot;&quot;,&quot;non-dropping-particle&quot;:&quot;&quot;},{&quot;family&quot;:&quot;Bronstein&quot;,&quot;given&quot;:&quot;Jeff&quot;,&quot;parse-names&quot;:false,&quot;dropping-particle&quot;:&quot;&quot;,&quot;non-dropping-particle&quot;:&quot;&quot;}],&quot;container-title&quot;:&quot;PloS one&quot;,&quot;container-title-short&quot;:&quot;PLoS One&quot;,&quot;accessed&quot;:{&quot;date-parts&quot;:[[2023,12,15]]},&quot;DOI&quot;:&quot;10.1371/JOURNAL.PONE.0036199&quot;,&quot;ISSN&quot;:&quot;1932-6203&quot;,&quot;PMID&quot;:&quot;22615757&quot;,&quot;URL&quot;:&quot;https://pubmed.ncbi.nlm.nih.gov/22615757/&quot;,&quot;issued&quot;:{&quot;date-parts&quot;:[[2012]]},&quot;abstract&quot;:&quot;Currently, there are no reported genetic predictors of motor symptom progression in Parkinson's disease (PD). In familial PD, disease severity is associated with higher α-synuclein (SNCA) expression levels, and in postmortem studies expression varies with SNCA genetic variants. Furthermore, SNCA is a well-known risk factor for PD occurrence. We recruited Parkinson's patients from the communities of three central California counties to investigate the influence of SNCA genetic variants on motor symptom progression in idiopathic PD. We repeatedly assessed this cohort of patients over an average of 5.1 years for motor symptom changes employing the Unified Parkinson's Disease Rating Scale (UPDRS). Of 363 population-based incident PD cases diagnosed less than 3 years from baseline assessment, 242 cases were successfully re-contacted and 233 were re-examined at least once. Of subjects lost to follow-up, 69% were due to death. Adjusting for covariates, risk of faster decline of motor function as measured by annual increase in motor UPDRS exam score was increased 4-fold in carriers of the REP1 263bp promoter variant (OR 4.03, 95%CI:1.57-10.4). Our data also suggest a contribution to increased risk by the G-allele for rs356165 (OR 1.66; 95%CI:0.96-2.88), and we observed a strong trend across categories when both genetic variants were considered (p for trend = 0.002). Our population-based study has demonstrated that SNCA variants are strong predictors of faster motor decline in idiopathic PD. SNCA may be a promising target for therapies and may help identify patients who will benefit most from early interventions. This is the first study to link SNCA to motor symptom decline in a longitudinal progression study.&quot;,&quot;publisher&quot;:&quot;PLoS One&quot;,&quot;issue&quot;:&quot;5&quot;,&quot;volume&quot;:&quot;7&quot;},&quot;isTemporary&quot;:false}]},{&quot;citationID&quot;:&quot;MENDELEY_CITATION_9b031deb-0404-4f75-8400-bff9053b6a01&quot;,&quot;properties&quot;:{&quot;noteIndex&quot;:0},&quot;isEdited&quot;:false,&quot;manualOverride&quot;:{&quot;isManuallyOverridden&quot;:false,&quot;citeprocText&quot;:&quot;&lt;sup&gt;72&lt;/sup&gt;&quot;,&quot;manualOverrideText&quot;:&quot;&quot;},&quot;citationTag&quot;:&quot;MENDELEY_CITATION_v3_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&quot;,&quot;citationItems&quot;:[{&quot;id&quot;:&quot;eac9cba2-9573-36c2-aca6-671d48411fe9&quot;,&quot;itemData&quot;:{&quot;type&quot;:&quot;article-journal&quot;,&quot;id&quot;:&quot;eac9cba2-9573-36c2-aca6-671d48411fe9&quot;,&quot;title&quot;:&quot;Comparison of disease progression between brain-predominant Parkinson's disease versus Parkinson's disease with body-involvement phenotypes&quot;,&quot;author&quot;:[{&quot;family&quot;:&quot;Ryu&quot;,&quot;given&quot;:&quot;Dong Woo&quot;,&quot;parse-names&quot;:false,&quot;dropping-particle&quot;:&quot;&quot;,&quot;non-dropping-particle&quot;:&quot;&quot;},{&quot;family&quot;:&quot;Yoo&quot;,&quot;given&quot;:&quot;Sang Won&quot;,&quot;parse-names&quot;:false,&quot;dropping-particle&quot;:&quot;&quot;,&quot;non-dropping-particle&quot;:&quot;&quot;},{&quot;family&quot;:&quot;Oh&quot;,&quot;given&quot;:&quot;Yoon Sang&quot;,&quot;parse-names&quot;:false,&quot;dropping-particle&quot;:&quot;&quot;,&quot;non-dropping-particle&quot;:&quot;&quot;},{&quot;family&quot;:&quot;Lee&quot;,&quot;given&quot;:&quot;Kwang Soo&quot;,&quot;parse-names&quot;:false,&quot;dropping-particle&quot;:&quot;&quot;,&quot;non-dropping-particle&quot;:&quot;&quot;},{&quot;family&quot;:&quot;Ha&quot;,&quot;given&quot;:&quot;Seunggyun&quot;,&quot;parse-names&quot;:false,&quot;dropping-particle&quot;:&quot;&quot;,&quot;non-dropping-particle&quot;:&quot;&quot;},{&quot;family&quot;:&quot;Kim&quot;,&quot;given&quot;:&quot;Joong Seok&quot;,&quot;parse-names&quot;:false,&quot;dropping-particle&quot;:&quot;&quot;,&quot;non-dropping-particle&quot;:&quot;&quot;}],&quot;container-title&quot;:&quot;Neurobiology of Disease&quot;,&quot;container-title-short&quot;:&quot;Neurobiol Dis&quot;,&quot;accessed&quot;:{&quot;date-parts&quot;:[[2023,10,23]]},&quot;DOI&quot;:&quot;10.1016/J.NBD.2022.105883&quot;,&quot;ISSN&quot;:&quot;0969-9961&quot;,&quot;PMID&quot;:&quot;36208865&quot;,&quot;issued&quot;:{&quot;date-parts&quot;:[[2022,11,1]]},&quot;page&quot;:&quot;105883&quot;,&quot;abstract&quot;:&quot;Recently, new disease phenotyping has been proposed based on the origin site of α-synuclein pathology in Parkinson's disease (PD). In addition, a great deal of evidences suggested of parallel degeneration in the central nervous system and peripheral nervous system in PD. The myocardial uptake pattern of 123I-meta-iodobenzylguanidine can be a surrogate imaging biomarker for the peripheral nervous system involvement in PD. This study aimed to compare the clinical progression between brain-predominant PD (br-PD) and PD with body-involvement (bo-PD) phenotypes according to the onset of cardiac sympathetic denervation (CSD); the bo-PD group was defined as having the early onset of CSD and the br-PD phenotype was defined as those without initial CSD but later developed CSD in subsequent scans (the delayed onset of CSD). Clinical chracteristics, dopamine transporter activity, and non-motor manifestations were compared between the groups. Motor symptoms and cognitive functions at the initial and follow-up tests [3.1 (±1.4) years interval] were compared between the groups. This study included 29 br-PD and 103 bo-PD patients. Symptoms of rapid-eye-movement sleep behavior disorder, excessive daytime sleepiness, constipation, and orthostatic hypotension were more frequent in the bo-PD than in the br-PD group. The Unified Parkinson's Disease Rating Scale part III score was higher at the initial and increased more steeply during the follow-up period in the bo-PD patients than in the br-PD patients. Although the general cognitive status was not much different between the groups at initial and follow-up, each group showed statistically different cognitive domain profiles and progression patterns. The results demonstrated that the bo-PD group had more severe initial symptoms and steeper motor deterioration than the br-PD group, which indicated that there may be the more pathological involvements of central and peripheral nervous systems in the bo-PD group.&quot;,&quot;publisher&quot;:&quot;Academic Press&quot;,&quot;volume&quot;:&quot;174&quot;},&quot;isTemporary&quot;:false}]},{&quot;citationID&quot;:&quot;MENDELEY_CITATION_823037af-d734-4164-abe9-4d3cdce38e68&quot;,&quot;properties&quot;:{&quot;noteIndex&quot;:0},&quot;isEdited&quot;:false,&quot;manualOverride&quot;:{&quot;isManuallyOverridden&quot;:false,&quot;citeprocText&quot;:&quot;&lt;sup&gt;73&lt;/sup&gt;&quot;,&quot;manualOverrideText&quot;:&quot;&quot;},&quot;citationTag&quot;:&quot;MENDELEY_CITATION_v3_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&quot;,&quot;citationItems&quot;:[{&quot;id&quot;:&quot;1c05ff98-e966-32eb-ba7f-48dafdb1f3cd&quot;,&quot;itemData&quot;:{&quot;type&quot;:&quot;article-journal&quot;,&quot;id&quot;:&quot;1c05ff98-e966-32eb-ba7f-48dafdb1f3cd&quot;,&quot;title&quot;:&quot;Cerebrospinal fluid monocyte chemoattractant protein 1 correlates with progression of Parkinson’s disease&quot;,&quot;author&quot;:[{&quot;family&quot;:&quot;Santaella&quot;,&quot;given&quot;:&quot;Anna&quot;,&quot;parse-names&quot;:false,&quot;dropping-particle&quot;:&quot;&quot;,&quot;non-dropping-particle&quot;:&quot;&quot;},{&quot;family&quot;:&quot;Kuiperij&quot;,&quot;given&quot;:&quot;H. Bea&quot;,&quot;parse-names&quot;:false,&quot;dropping-particle&quot;:&quot;&quot;,&quot;non-dropping-particle&quot;:&quot;&quot;},{&quot;family&quot;:&quot;Rumund&quot;,&quot;given&quot;:&quot;Anouke&quot;,&quot;parse-names&quot;:false,&quot;dropping-particle&quot;:&quot;&quot;,&quot;non-dropping-particle&quot;:&quot;van&quot;},{&quot;family&quot;:&quot;Esselink&quot;,&quot;given&quot;:&quot;Rianne A.J.&quot;,&quot;parse-names&quot;:false,&quot;dropping-particle&quot;:&quot;&quot;,&quot;non-dropping-particle&quot;:&quot;&quot;},{&quot;family&quot;:&quot;Gool&quot;,&quot;given&quot;:&quot;Alain J.&quot;,&quot;parse-names&quot;:false,&quot;dropping-particle&quot;:&quot;&quot;,&quot;non-dropping-particle&quot;:&quot;van&quot;},{&quot;family&quot;:&quot;Bloem&quot;,&quot;given&quot;:&quot;Bastiaan R.&quot;,&quot;parse-names&quot;:false,&quot;dropping-particle&quot;:&quot;&quot;,&quot;non-dropping-particle&quot;:&quot;&quot;},{&quot;family&quot;:&quot;Verbeek&quot;,&quot;given&quot;:&quot;Marcel M.&quot;,&quot;parse-names&quot;:false,&quot;dropping-particle&quot;:&quot;&quot;,&quot;non-dropping-particle&quot;:&quot;&quot;}],&quot;container-title&quot;:&quot;npj Parkinson's Disease 2020 6:1&quot;,&quot;accessed&quot;:{&quot;date-parts&quot;:[[2023,10,23]]},&quot;DOI&quot;:&quot;10.1038/s41531-020-00124-z&quot;,&quot;ISSN&quot;:&quot;2373-8057&quot;,&quot;URL&quot;:&quot;https://www.nature.com/articles/s41531-020-00124-z&quot;,&quot;issued&quot;:{&quot;date-parts&quot;:[[2020,9,3]]},&quot;page&quot;:&quot;1-5&quot;,&quot;abstract&quot;:&quot;Parkinson’s disease (PD) and multiple system atrophy (MSA) have overlapping symptoms, challenging a correct early diagnosis. Prognostic information is needed to predict disease progression and provide appropriate counseling. Neuroinflammation plays a role in the pathology of both disorders, as shown in genetic and postmortem tissue studies. Monocyte chemoattractant protein 1 (MCP-1) and neuroleukin (NLK) are two inflammatory proteins with potential to serve as biomarkers of the neuroinflammatory process. Here, we aimed to study the biomarker potential of both MCP-1 and NLK protein levels in cerebrospinal fluid (CSF) from a longitudinal cohort study (Radboudumc, Nijmegen, The Netherlands), consisting of PD patients (n = 46), MSA patients (n = 17) and control subjects (n = 52) using ELISA. We also correlated MCP-1 and NLK levels in CSF to several parameters of disease. We showed that MCP-1 levels in CSF positively correlate with PD progression (ρ = 0.363; p = 0.017) but could not differentiate between PD, MSA, and controls. NLK levels in CSF neither differentiated between PD, MSA, and controls, nor correlated with disease progression. Our results indicate that MCP-1 levels in CSF cannot distinguish between PD, MSA, and controls but correlate with disease progression in PD patients, suggesting that neuroinflammation is associated with clinical progression in PD. The correlation with disease progression was only moderate, so MCP-1 levels in CSF should be included in a larger battery of prognostic biomarkers that also tackle different pathophysiological processes.&quot;,&quot;publisher&quot;:&quot;Nature Publishing Group&quot;,&quot;issue&quot;:&quot;1&quot;,&quot;volume&quot;:&quot;6&quot;,&quot;container-title-short&quot;:&quot;&quot;},&quot;isTemporary&quot;:false}]},{&quot;citationID&quot;:&quot;MENDELEY_CITATION_6f245328-f133-4b40-9c7d-0ed633404b2a&quot;,&quot;properties&quot;:{&quot;noteIndex&quot;:0},&quot;isEdited&quot;:false,&quot;manualOverride&quot;:{&quot;isManuallyOverridden&quot;:false,&quot;citeprocText&quot;:&quot;&lt;sup&gt;74&lt;/sup&gt;&quot;,&quot;manualOverrideText&quot;:&quot;&quot;},&quot;citationTag&quot;:&quot;MENDELEY_CITATION_v3_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&quot;,&quot;citationItems&quot;:[{&quot;id&quot;:&quot;9f5823fa-99fd-3183-bff3-f333ac53c615&quot;,&quot;itemData&quot;:{&quot;type&quot;:&quot;article-journal&quot;,&quot;id&quot;:&quot;9f5823fa-99fd-3183-bff3-f333ac53c615&quot;,&quot;title&quot;:&quot;Effect of High-Intensity Treadmill Exercise on Motor Symptoms in Patients With De Novo Parkinson Disease: A Phase 2 Randomized Clinical Trial&quot;,&quot;author&quot;:[{&quot;family&quot;:&quot;Schenkman&quot;,&quot;given&quot;:&quot;Margaret&quot;,&quot;parse-names&quot;:false,&quot;dropping-particle&quot;:&quot;&quot;,&quot;non-dropping-particle&quot;:&quot;&quot;},{&quot;family&quot;:&quot;Moore&quot;,&quot;given&quot;:&quot;Charity G.&quot;,&quot;parse-names&quot;:false,&quot;dropping-particle&quot;:&quot;&quot;,&quot;non-dropping-particle&quot;:&quot;&quot;},{&quot;family&quot;:&quot;Kohrt&quot;,&quot;given&quot;:&quot;Wendy M.&quot;,&quot;parse-names&quot;:false,&quot;dropping-particle&quot;:&quot;&quot;,&quot;non-dropping-particle&quot;:&quot;&quot;},{&quot;family&quot;:&quot;Hall&quot;,&quot;given&quot;:&quot;Deborah A.&quot;,&quot;parse-names&quot;:false,&quot;dropping-particle&quot;:&quot;&quot;,&quot;non-dropping-particle&quot;:&quot;&quot;},{&quot;family&quot;:&quot;Delitto&quot;,&quot;given&quot;:&quot;Anthony&quot;,&quot;parse-names&quot;:false,&quot;dropping-particle&quot;:&quot;&quot;,&quot;non-dropping-particle&quot;:&quot;&quot;},{&quot;family&quot;:&quot;Comella&quot;,&quot;given&quot;:&quot;Cynthia L.&quot;,&quot;parse-names&quot;:false,&quot;dropping-particle&quot;:&quot;&quot;,&quot;non-dropping-particle&quot;:&quot;&quot;},{&quot;family&quot;:&quot;Josbeno&quot;,&quot;given&quot;:&quot;Deborah A.&quot;,&quot;parse-names&quot;:false,&quot;dropping-particle&quot;:&quot;&quot;,&quot;non-dropping-particle&quot;:&quot;&quot;},{&quot;family&quot;:&quot;Christiansen&quot;,&quot;given&quot;:&quot;Cory L.&quot;,&quot;parse-names&quot;:false,&quot;dropping-particle&quot;:&quot;&quot;,&quot;non-dropping-particle&quot;:&quot;&quot;},{&quot;family&quot;:&quot;Berman&quot;,&quot;given&quot;:&quot;Brian D.&quot;,&quot;parse-names&quot;:false,&quot;dropping-particle&quot;:&quot;&quot;,&quot;non-dropping-particle&quot;:&quot;&quot;},{&quot;family&quot;:&quot;Kluger&quot;,&quot;given&quot;:&quot;Benzi M.&quot;,&quot;parse-names&quot;:false,&quot;dropping-particle&quot;:&quot;&quot;,&quot;non-dropping-particle&quot;:&quot;&quot;},{&quot;family&quot;:&quot;Melanson&quot;,&quot;given&quot;:&quot;Edward L.&quot;,&quot;parse-names&quot;:false,&quot;dropping-particle&quot;:&quot;&quot;,&quot;non-dropping-particle&quot;:&quot;&quot;},{&quot;family&quot;:&quot;Jain&quot;,&quot;given&quot;:&quot;Samay&quot;,&quot;parse-names&quot;:false,&quot;dropping-particle&quot;:&quot;&quot;,&quot;non-dropping-particle&quot;:&quot;&quot;},{&quot;family&quot;:&quot;Robichaud&quot;,&quot;given&quot;:&quot;Julie A.&quot;,&quot;parse-names&quot;:false,&quot;dropping-particle&quot;:&quot;&quot;,&quot;non-dropping-particle&quot;:&quot;&quot;},{&quot;family&quot;:&quot;Poon&quot;,&quot;given&quot;:&quot;Cynthia&quot;,&quot;parse-names&quot;:false,&quot;dropping-particle&quot;:&quot;&quot;,&quot;non-dropping-particle&quot;:&quot;&quot;},{&quot;family&quot;:&quot;Corcos&quot;,&quot;given&quot;:&quot;Daniel M.&quot;,&quot;parse-names&quot;:false,&quot;dropping-particle&quot;:&quot;&quot;,&quot;non-dropping-particle&quot;:&quot;&quot;}],&quot;container-title&quot;:&quot;JAMA neurology&quot;,&quot;container-title-short&quot;:&quot;JAMA Neurol&quot;,&quot;accessed&quot;:{&quot;date-parts&quot;:[[2023,10,23]]},&quot;DOI&quot;:&quot;10.1001/JAMANEUROL.2017.3517&quot;,&quot;ISSN&quot;:&quot;2168-6157&quot;,&quot;PMID&quot;:&quot;29228079&quot;,&quot;URL&quot;:&quot;https://pubmed.ncbi.nlm.nih.gov/29228079/&quot;,&quot;issued&quot;:{&quot;date-parts&quot;:[[2018,2,1]]},&quot;page&quot;:&quot;219-226&quot;,&quot;abstract&quot;:&quot;IMPORTANCE Parkinson disease is a progressive neurologic disorder. Limited evidence suggests endurance exercise modifies disease severity, particularly high-intensity exercise. OBJECTIVES To examine the feasibility and safety of high-intensity treadmill exercise in patients with de novo Parkinson disease who are not taking medication and whether the effect on motor symptoms warrants a phase 3 trial. DESIGN, SETTING, AND PARTICIPANTS The Study in Parkinson Disease of Exercise (SPARX) was a phase 2, multicenter randomized clinical trial with 3 groups and masked assessors. Individuals from outpatient and community-based clinics were enrolled from May 1, 2012, through November 30, 2015, with the primary end point at 6 months. Individuals with idiopathic Parkinson disease (Hoehn and Yahr stages 1 or 2) aged 40 to 80 years within 5 years of diagnosis who were not exercising at moderate intensity greater than 3 times per week and not expected to need dopaminergic medication within 6 months participated in this study. A total of 384 volunteers were screened by telephone; 128 were randomly assigned to 1 of 3 groups (high-intensity exercise, moderate-intensity exercise, or control). INTERVENTIONS High-intensity treadmill exercise (4 days per week, 80%-85% maximum heart rate [n = 43]), moderate-intensity treadmill exercise (4 days per week, 60%-65% maximum heart rate [n = 45]), or wait-list control (n = 40) for 6 months. MAIN OUTCOMES AND MEASURES Feasibility measures were adherence to prescribed heart rate and exercise frequency of 3 days per week and safety. The clinical outcome was 6-month change in Unified Parkinson’s Disease Rating Scale motor score. RESULTS A total of 128 patients were included in the study (mean [SD] age, 64 [9] years; age range, 40-80 years; 73 [57.0%] male; and 108 [84.4%] non-Hispanic white). Exercise rates were 2.8 (95% CI, 2.4-3.2) days per week at 80.2% (95% CI, 78.8%-81.7%) maximum heart rate in the high-intensity group and 3.2 (95% CI, 2.8-3.6; P = .13) days per week at 65.9% (95% CI, 64.2%-67.7%) maximum heart rate in the moderate-intensity group (P &lt; .001). The mean change in Unified Parkinson’s Disease Rating Scale motor score in the high-intensity group was 0.3 (95% CI, −1.7 to 2.3) compared with 3.2 (95% CI, 1.4 to 5.1) in the usual care group (P = .03). The high-intensity group, but not the moderate-intensity group, reached the predefined nonfutility threshold compared with the control group. Anticipated adverse musculoskeletal events were not severe. CONCLUSIONS AND RELEVANCE High-intensity treadmill exercise may be feasible and prescribed safely for patients with Parkinson disease. An efficacy trial is warranted to determine whether high-intensity treadmill exercise produces meaningful clinical benefits in de novo Parkinson disease.&quot;,&quot;publisher&quot;:&quot;JAMA Neurol&quot;,&quot;issue&quot;:&quot;2&quot;,&quot;volume&quot;:&quot;75&quot;},&quot;isTemporary&quot;:false}]},{&quot;citationID&quot;:&quot;MENDELEY_CITATION_b8f047bc-49e9-426d-b857-fa739c469a9e&quot;,&quot;properties&quot;:{&quot;noteIndex&quot;:0},&quot;isEdited&quot;:false,&quot;manualOverride&quot;:{&quot;isManuallyOverridden&quot;:false,&quot;citeprocText&quot;:&quot;&lt;sup&gt;75&lt;/sup&gt;&quot;,&quot;manualOverrideText&quot;:&quot;&quot;},&quot;citationTag&quot;:&quot;MENDELEY_CITATION_v3_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&quot;,&quot;citationItems&quot;:[{&quot;id&quot;:&quot;1dbea1fa-a3de-38be-b0cd-2121f61ce493&quot;,&quot;itemData&quot;:{&quot;type&quot;:&quot;article-journal&quot;,&quot;id&quot;:&quot;1dbea1fa-a3de-38be-b0cd-2121f61ce493&quot;,&quot;title&quot;:&quot;Rate of clinical progression in Parkinson's disease. A prospective study&quot;,&quot;author&quot;:[{&quot;family&quot;:&quot;Schrag&quot;,&quot;given&quot;:&quot;Anette&quot;,&quot;parse-names&quot;:false,&quot;dropping-particle&quot;:&quot;&quot;,&quot;non-dropping-particle&quot;:&quot;&quot;},{&quot;family&quot;:&quot;Dodel&quot;,&quot;given&quot;:&quot;Richard&quot;,&quot;parse-names&quot;:false,&quot;dropping-particle&quot;:&quot;&quot;,&quot;non-dropping-particle&quot;:&quot;&quot;},{&quot;family&quot;:&quot;Spottke&quot;,&quot;given&quot;:&quot;Annika&quot;,&quot;parse-names&quot;:false,&quot;dropping-particle&quot;:&quot;&quot;,&quot;non-dropping-particle&quot;:&quot;&quot;},{&quot;family&quot;:&quot;Bornschein&quot;,&quot;given&quot;:&quot;Bernhard&quot;,&quot;parse-names&quot;:false,&quot;dropping-particle&quot;:&quot;&quot;,&quot;non-dropping-particle&quot;:&quot;&quot;},{&quot;family&quot;:&quot;Siebert&quot;,&quot;given&quot;:&quot;Uwe&quot;,&quot;parse-names&quot;:false,&quot;dropping-particle&quot;:&quot;&quot;,&quot;non-dropping-particle&quot;:&quot;&quot;},{&quot;family&quot;:&quot;Quinn&quot;,&quot;given&quot;:&quot;Niall P.&quot;,&quot;parse-names&quot;:false,&quot;dropping-particle&quot;:&quot;&quot;,&quot;non-dropping-particle&quot;:&quot;&quot;}],&quot;container-title&quot;:&quot;Movement disorders : official journal of the Movement Disorder Society&quot;,&quot;container-title-short&quot;:&quot;Mov Disord&quot;,&quot;accessed&quot;:{&quot;date-parts&quot;:[[2023,10,23]]},&quot;DOI&quot;:&quot;10.1002/MDS.21429&quot;,&quot;ISSN&quot;:&quot;0885-3185&quot;,&quot;PMID&quot;:&quot;17415791&quot;,&quot;URL&quot;:&quot;https://pubmed.ncbi.nlm.nih.gov/17415791/&quot;,&quot;issued&quot;:{&quot;date-parts&quot;:[[2007,5,15]]},&quot;page&quot;:&quot;938-945&quot;,&quot;abstract&quot;:&quot;Few prospective data on the clinical progression of Parkinson's disease (PD) in patient groups outside treatment trials in selected patients are available, and controversy exists on the rate of clinical disease progression with advancing disease. In this study, we investigated the rate of clinical progression of PD in a clinic-based sample of 145 patients over 1 year and in a community-based sample of 124 patients over 4 years. Depending on the sample and clinical scale used, mean deterioration of motor and disability scores ranged from 2.4 to 7.4% of the maximum possible score per year, and standard deviations indicated that there was considerable variability of progression rates between individuals. The progression of motor scores decreased with follow-up over 4 years and significantly decreased in more advanced disease stages. Deterioration of disability scores did not differ between disease stages; this may reflect the increasing rate of disease complications, which contribute to increasing disability in addition to motor impairment alone, in more advanced disease. Thus, motor fluctuations, hallucinations, depression, memory problems, and bladder symptoms were all reported more often at follow-up in the community-based sample (all P &lt; 0.01), and dyskinesias, motor fluctuations, falls, and hallucinations were more common and cognitive and depression scores worse in higher disease stages in the clinic-based sample (all P &lt; 0.001). We conclude that progression of motor scores in PD decreases with advancing disease in PD. However, disability continues to deteriorate with advancing disease and with the development of disease complications that are likely to be related to additional extrastriatal pathology. © 2007 Movement Disorder Society.&quot;,&quot;publisher&quot;:&quot;Mov Disord&quot;,&quot;issue&quot;:&quot;7&quot;,&quot;volume&quot;:&quot;22&quot;},&quot;isTemporary&quot;:false}]},{&quot;citationID&quot;:&quot;MENDELEY_CITATION_c6449ce9-0fff-46c3-95ca-c68d4966effa&quot;,&quot;properties&quot;:{&quot;noteIndex&quot;:0},&quot;isEdited&quot;:false,&quot;manualOverride&quot;:{&quot;isManuallyOverridden&quot;:false,&quot;citeprocText&quot;:&quot;&lt;sup&gt;76&lt;/sup&gt;&quot;,&quot;manualOverrideText&quot;:&quot;&quot;},&quot;citationTag&quot;:&quot;MENDELEY_CITATION_v3_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&quot;,&quot;citationItems&quot;:[{&quot;id&quot;:&quot;21423e21-e073-317c-b986-f5baaeff6652&quot;,&quot;itemData&quot;:{&quot;type&quot;:&quot;article-journal&quot;,&quot;id&quot;:&quot;21423e21-e073-317c-b986-f5baaeff6652&quot;,&quot;title&quot;:&quot;Slow-wave sleep and motor progression in Parkinson disease&quot;,&quot;author&quot;:[{&quot;family&quot;:&quot;Schreiner&quot;,&quot;given&quot;:&quot;Simon J.&quot;,&quot;parse-names&quot;:false,&quot;dropping-particle&quot;:&quot;&quot;,&quot;non-dropping-particle&quot;:&quot;&quot;},{&quot;family&quot;:&quot;Imbach&quot;,&quot;given&quot;:&quot;Lukas L.&quot;,&quot;parse-names&quot;:false,&quot;dropping-particle&quot;:&quot;&quot;,&quot;non-dropping-particle&quot;:&quot;&quot;},{&quot;family&quot;:&quot;Werth&quot;,&quot;given&quot;:&quot;Esther&quot;,&quot;parse-names&quot;:false,&quot;dropping-particle&quot;:&quot;&quot;,&quot;non-dropping-particle&quot;:&quot;&quot;},{&quot;family&quot;:&quot;Poryazova&quot;,&quot;given&quot;:&quot;Rositsa&quot;,&quot;parse-names&quot;:false,&quot;dropping-particle&quot;:&quot;&quot;,&quot;non-dropping-particle&quot;:&quot;&quot;},{&quot;family&quot;:&quot;Baumann-Vogel&quot;,&quot;given&quot;:&quot;Heide&quot;,&quot;parse-names&quot;:false,&quot;dropping-particle&quot;:&quot;&quot;,&quot;non-dropping-particle&quot;:&quot;&quot;},{&quot;family&quot;:&quot;Valko&quot;,&quot;given&quot;:&quot;Philipp O.&quot;,&quot;parse-names&quot;:false,&quot;dropping-particle&quot;:&quot;&quot;,&quot;non-dropping-particle&quot;:&quot;&quot;},{&quot;family&quot;:&quot;Murer&quot;,&quot;given&quot;:&quot;Tobias&quot;,&quot;parse-names&quot;:false,&quot;dropping-particle&quot;:&quot;&quot;,&quot;non-dropping-particle&quot;:&quot;&quot;},{&quot;family&quot;:&quot;Noain&quot;,&quot;given&quot;:&quot;Daniela&quot;,&quot;parse-names&quot;:false,&quot;dropping-particle&quot;:&quot;&quot;,&quot;non-dropping-particle&quot;:&quot;&quot;},{&quot;family&quot;:&quot;Baumann&quot;,&quot;given&quot;:&quot;Christian R.&quot;,&quot;parse-names&quot;:false,&quot;dropping-particle&quot;:&quot;&quot;,&quot;non-dropping-particle&quot;:&quot;&quot;}],&quot;container-title&quot;:&quot;Annals of Neurology&quot;,&quot;container-title-short&quot;:&quot;Ann Neurol&quot;,&quot;accessed&quot;:{&quot;date-parts&quot;:[[2023,10,23]]},&quot;DOI&quot;:&quot;10.1002/ANA.25459&quot;,&quot;ISSN&quot;:&quot;1531-8249&quot;,&quot;PMID&quot;:&quot;30887557&quot;,&quot;URL&quot;:&quot;https://onlinelibrary.wiley.com/doi/full/10.1002/ana.25459&quot;,&quot;issued&quot;:{&quot;date-parts&quot;:[[2019,5,1]]},&quot;page&quot;:&quot;765-770&quot;,&quot;abstract&quot;:&quot;Growing evidence from Alzheimer disease supports a potentially beneficial role of slow-wave sleep in neurodegeneration. However, the importance of slow-wave sleep in Parkinson disease is unknown. In 129 patients with Parkinson disease, we retrospectively tested whether sleep slow waves, objectively quantified with polysomnography, relate to longitudinal changes in Unified Parkinson's Disease Rating Scale motor scores. We found that higher accumulated power of sleep slow waves was associated with slower motor progression, particularly of axial motor symptoms, over a mean time of 4.6 ± 2.3 years. This preliminary finding suggests that deeper sleep relates to slower motor progression in Parkinson disease. Ann Neurol 2019;85:765–770.&quot;,&quot;publisher&quot;:&quot;John Wiley &amp; Sons, Ltd&quot;,&quot;issue&quot;:&quot;5&quot;,&quot;volume&quot;:&quot;85&quot;},&quot;isTemporary&quot;:false}]},{&quot;citationID&quot;:&quot;MENDELEY_CITATION_21143a37-8486-45ab-91b3-15663dcc87f9&quot;,&quot;properties&quot;:{&quot;noteIndex&quot;:0},&quot;isEdited&quot;:false,&quot;manualOverride&quot;:{&quot;isManuallyOverridden&quot;:false,&quot;citeprocText&quot;:&quot;&lt;sup&gt;77&lt;/sup&gt;&quot;,&quot;manualOverrideText&quot;:&quot;&quot;},&quot;citationTag&quot;:&quot;MENDELEY_CITATION_v3_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&quot;,&quot;citationItems&quot;:[{&quot;id&quot;:&quot;9e4586a7-bd0f-3614-a9a5-cce59b141d43&quot;,&quot;itemData&quot;:{&quot;type&quot;:&quot;article-journal&quot;,&quot;id&quot;:&quot;9e4586a7-bd0f-3614-a9a5-cce59b141d43&quot;,&quot;title&quot;:&quot;Mixed lineage kinase inhibitor CEP-1347 fails to delay disability in early Parkinson disease&quot;,&quot;author&quot;:[{&quot;family&quot;:&quot;Shoulson&quot;,&quot;given&quot;:&quot;Ira&quot;,&quot;parse-names&quot;:false,&quot;dropping-particle&quot;:&quot;&quot;,&quot;non-dropping-particle&quot;:&quot;&quot;},{&quot;family&quot;:&quot;Schwid&quot;,&quot;given&quot;:&quot;Steven&quot;,&quot;parse-names&quot;:false,&quot;dropping-particle&quot;:&quot;&quot;,&quot;non-dropping-particle&quot;:&quot;&quot;},{&quot;family&quot;:&quot;Hyson&quot;,&quot;given&quot;:&quot;Christopher&quot;,&quot;parse-names&quot;:false,&quot;dropping-particle&quot;:&quot;&quot;,&quot;non-dropping-particle&quot;:&quot;&quot;},{&quot;family&quot;:&quot;Oakes&quot;,&quot;given&quot;:&quot;David&quot;,&quot;parse-names&quot;:false,&quot;dropping-particle&quot;:&quot;&quot;,&quot;non-dropping-particle&quot;:&quot;&quot;},{&quot;family&quot;:&quot;Gorbold&quot;,&quot;given&quot;:&quot;Emily&quot;,&quot;parse-names&quot;:false,&quot;dropping-particle&quot;:&quot;&quot;,&quot;non-dropping-particle&quot;:&quot;&quot;},{&quot;family&quot;:&quot;Rudolph&quot;,&quot;given&quot;:&quot;Alice&quot;,&quot;parse-names&quot;:false,&quot;dropping-particle&quot;:&quot;&quot;,&quot;non-dropping-particle&quot;:&quot;&quot;},{&quot;family&quot;:&quot;Shinaman&quot;,&quot;given&quot;:&quot;Aileen&quot;,&quot;parse-names&quot;:false,&quot;dropping-particle&quot;:&quot;&quot;,&quot;non-dropping-particle&quot;:&quot;&quot;},{&quot;family&quot;:&quot;Kamp&quot;,&quot;given&quot;:&quot;Cornelia&quot;,&quot;parse-names&quot;:false,&quot;dropping-particle&quot;:&quot;&quot;,&quot;non-dropping-particle&quot;:&quot;&quot;},{&quot;family&quot;:&quot;Kieburtz&quot;,&quot;given&quot;:&quot;Karl&quot;,&quot;parse-names&quot;:false,&quot;dropping-particle&quot;:&quot;&quot;,&quot;non-dropping-particle&quot;:&quot;&quot;},{&quot;family&quot;:&quot;Lang&quot;,&quot;given&quot;:&quot;Anthony&quot;,&quot;parse-names&quot;:false,&quot;dropping-particle&quot;:&quot;&quot;,&quot;non-dropping-particle&quot;:&quot;&quot;},{&quot;family&quot;:&quot;Fahn&quot;,&quot;given&quot;:&quot;Stanley&quot;,&quot;parse-names&quot;:false,&quot;dropping-particle&quot;:&quot;&quot;,&quot;non-dropping-particle&quot;:&quot;&quot;},{&quot;family&quot;:&quot;Gauger&quot;,&quot;given&quot;:&quot;Lisa&quot;,&quot;parse-names&quot;:false,&quot;dropping-particle&quot;:&quot;&quot;,&quot;non-dropping-particle&quot;:&quot;&quot;},{&quot;family&quot;:&quot;Goetz&quot;,&quot;given&quot;:&quot;Christopher&quot;,&quot;parse-names&quot;:false,&quot;dropping-particle&quot;:&quot;&quot;,&quot;non-dropping-particle&quot;:&quot;&quot;},{&quot;family&quot;:&quot;Marek&quot;,&quot;given&quot;:&quot;Kenneth&quot;,&quot;parse-names&quot;:false,&quot;dropping-particle&quot;:&quot;&quot;,&quot;non-dropping-particle&quot;:&quot;&quot;},{&quot;family&quot;:&quot;Seibyl&quot;,&quot;given&quot;:&quot;John&quot;,&quot;parse-names&quot;:false,&quot;dropping-particle&quot;:&quot;&quot;,&quot;non-dropping-particle&quot;:&quot;&quot;}],&quot;container-title&quot;:&quot;Neurology&quot;,&quot;container-title-short&quot;:&quot;Neurology&quot;,&quot;accessed&quot;:{&quot;date-parts&quot;:[[2023,12,15]]},&quot;DOI&quot;:&quot;10.1212/01.WNL.0000277648.63931.C0&quot;,&quot;ISSN&quot;:&quot;1526-632X&quot;,&quot;PMID&quot;:&quot;17881719&quot;,&quot;URL&quot;:&quot;https://pubmed.ncbi.nlm.nih.gov/17881719/&quot;,&quot;issued&quot;:{&quot;date-parts&quot;:[[2007]]},&quot;page&quot;:&quot;1480-1490&quot;,&quot;abstract&quot;:&quot;BACKGROUND: CEP-1347 inhibits mixed lineage kinases that activate apoptotic pathways implicated in the pathogenesis of Parkinson disease (PD). CEP-1347 enhances neuronal survival in a variety of nonclinical models and was found to be safe and well tolerated during 4 weeks in PD patients. We conducted the Parkinson Research Examination of CEP-1347 Trial (PRECEPT) to assess its disease-modifying potential in early PD. METHODS: Consenting PD patients not yet requiring dopaminergic therapy (n = 806) were randomized equally to CEP-1347 in dosages of 10 mg BID, 25 mg BID, or 50 mg BID, or matching placebo, and were evaluated blindly and prospectively. The primary clinical end point was time to the development of disability requiring dopaminergic therapy. Secondary end points included changes in the Unified Parkinson's Disease Rating Scale (UPDRS) and β-CIT SPECT imaging of striatal dopamine transporters. RESULTS: The study was concluded early, after an average of 21.4 months of follow-up, when a planned interim analysis demonstrated that it would be futile to continue experimental treatment. At that time, 108 of 191 subjects randomized to placebo (57%) had reached the primary end point of disability requiring dopaminergic therapy compared with active CEP-1347: 133 of 205 (65%) on 10 mg BID, 126 of 212 (59%) on 25 mg BID, and 127 of 198 (64%) on 50 mg BID. Changes in UPDRS scores and β-CIT imaging showed similar patterns. CONCLUSIONS: In contrast to research in animal models that predicted favorable disease-modifying outcomes, we found CEP-1347 to be an ineffective treatment in early Parkinson disease. ©2007AAN Enterprises, Inc.&quot;,&quot;publisher&quot;:&quot;Neurology&quot;,&quot;issue&quot;:&quot;15&quot;,&quot;volume&quot;:&quot;69&quot;},&quot;isTemporary&quot;:false}]},{&quot;citationID&quot;:&quot;MENDELEY_CITATION_8a41eb83-f0b8-4afe-840a-884491f9c5ae&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&quot;,&quot;citationItems&quot;:[{&quot;id&quot;:&quot;aeab45bc-60f3-3d4c-aec0-70265b21aa21&quot;,&quot;itemData&quot;:{&quot;type&quot;:&quot;article-journal&quot;,&quot;id&quot;:&quot;aeab45bc-60f3-3d4c-aec0-70265b21aa21&quot;,&quot;title&quot;:&quot;Effect of Deprenyl on the Progression of Disability in Early Parkinson's Disease&quot;,&quot;author&quot;:[{&quot;family&quot;:&quot;Shoulson&quot;,&quot;given&quot;:&quot;Ira&quot;,&quot;parse-names&quot;:false,&quot;dropping-particle&quot;:&quot;&quot;,&quot;non-dropping-particle&quot;:&quot;&quot;},{&quot;family&quot;:&quot;Fahn&quot;,&quot;given&quot;:&quot;Stanley&quot;,&quot;parse-names&quot;:false,&quot;dropping-particle&quot;:&quot;&quot;,&quot;non-dropping-particle&quot;:&quot;&quot;},{&quot;family&quot;:&quot;Oakes&quot;,&quot;given&quot;:&quot;David&quot;,&quot;parse-names&quot;:false,&quot;dropping-particle&quot;:&quot;&quot;,&quot;non-dropping-particle&quot;:&quot;&quot;},{&quot;family&quot;:&quot;Odoroff&quot;,&quot;given&quot;:&quot;Charles&quot;,&quot;parse-names&quot;:false,&quot;dropping-particle&quot;:&quot;&quot;,&quot;non-dropping-particle&quot;:&quot;&quot;},{&quot;family&quot;:&quot;Lang&quot;,&quot;given&quot;:&quot;Anthony&quot;,&quot;parse-names&quot;:false,&quot;dropping-particle&quot;:&quot;&quot;,&quot;non-dropping-particle&quot;:&quot;&quot;},{&quot;family&quot;:&quot;Langston&quot;,&quot;given&quot;:&quot;William J.&quot;,&quot;parse-names&quot;:false,&quot;dropping-particle&quot;:&quot;&quot;,&quot;non-dropping-particle&quot;:&quot;&quot;},{&quot;family&quot;:&quot;LeWitt&quot;,&quot;given&quot;:&quot;Peter&quot;,&quot;parse-names&quot;:false,&quot;dropping-particle&quot;:&quot;&quot;,&quot;non-dropping-particle&quot;:&quot;&quot;},{&quot;family&quot;:&quot;Olanow&quot;,&quot;given&quot;:&quot;Warren&quot;,&quot;parse-names&quot;:false,&quot;dropping-particle&quot;:&quot;&quot;,&quot;non-dropping-particle&quot;:&quot;&quot;},{&quot;family&quot;:&quot;Penney&quot;,&quot;given&quot;:&quot;John B.&quot;,&quot;parse-names&quot;:false,&quot;dropping-particle&quot;:&quot;&quot;,&quot;non-dropping-particle&quot;:&quot;&quot;},{&quot;family&quot;:&quot;Tanner&quot;,&quot;given&quot;:&quot;Caroline&quot;,&quot;parse-names&quot;:false,&quot;dropping-particle&quot;:&quot;&quot;,&quot;non-dropping-particle&quot;:&quot;&quot;}],&quot;container-title&quot;:&quot;New England Journal of Medicine&quot;,&quot;accessed&quot;:{&quot;date-parts&quot;:[[2023,10,23]]},&quot;DOI&quot;:&quot;10.1056/nejm198911163212004&quot;,&quot;ISSN&quot;:&quot;0028-4793&quot;,&quot;PMID&quot;:&quot;2509910&quot;,&quot;URL&quot;:&quot;https://pubmed.ncbi.nlm.nih.gov/2509910/&quot;,&quot;issued&quot;:{&quot;date-parts&quot;:[[1989,11,16]]},&quot;page&quot;:&quot;1364-1371&quot;,&quot;abstract&quot;:&quot;In a clinical trial that is still in progress, we studied the ability of deprenyl and tocopherol, antioxidative agents that act through complementary mechanisms, to delay the onset of disability necessitating levodopa therapy (the primary end point) in patients with early, untreated Parkinson's disease. Eight hundred subjects were randomly assigned in a two-by-two factorial design to receive deprenyl, tocopherol, a combination of both drugs, or placebo, and were followed up to determine the frequency of development of the end point. The interim results of independent monitoring prompted a preliminary comparison of the 401 subjects assigned to tocopherol or placebo with the 399 subjects assigned to deprenyl, alone or with tocopherol. Only 97 subjects who received deprenyl reached the end point during an average 12 months of follow-up, as compared with 176 subjects who did not receive deprenyl (P less than 10(-8). The risk of reaching the end point was reduced by 57 percent for the subjects who received deprenyl (Cox hazard ratio, 0.43; 95 percent confidence limits, 0.33 and 0.55; P less than 10(-10]. The subjects who received deprenyl also had a significant reduction in their risk of having to give up full-time employment (P = 0.01). We conclude from these preliminary results that the use of deprenyl (10 mg per day) delays the onset of disability associated with early, otherwise untreated cases of Parkinson's disease.&quot;,&quot;publisher&quot;:&quot;N Engl J Med&quot;,&quot;issue&quot;:&quot;20&quot;,&quot;volume&quot;:&quot;321&quot;,&quot;container-title-short&quot;:&quot;&quot;},&quot;isTemporary&quot;:false}]},{&quot;citationID&quot;:&quot;MENDELEY_CITATION_2c775b38-1cbc-4685-b84b-ca3d9dddd64b&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&quot;,&quot;citationItems&quot;:[{&quot;id&quot;:&quot;a75d54fd-d399-32d1-aac0-3303a28f750a&quot;,&quot;itemData&quot;:{&quot;type&quot;:&quot;article-journal&quot;,&quot;id&quot;:&quot;a75d54fd-d399-32d1-aac0-3303a28f750a&quot;,&quot;title&quot;:&quot;Clinical and Imaging Progression in the PARS Cohort: Long-Term Follow-up&quot;,&quot;author&quot;:[{&quot;family&quot;:&quot;Siderowf&quot;,&quot;given&quot;:&quot;Andrew&quot;,&quot;parse-names&quot;:false,&quot;dropping-particle&quot;:&quot;&quot;,&quot;non-dropping-particle&quot;:&quot;&quot;},{&quot;family&quot;:&quot;Jennings&quot;,&quot;given&quot;:&quot;Danna&quot;,&quot;parse-names&quot;:false,&quot;dropping-particle&quot;:&quot;&quot;,&quot;non-dropping-particle&quot;:&quot;&quot;},{&quot;family&quot;:&quot;Stern&quot;,&quot;given&quot;:&quot;Matthew&quot;,&quot;parse-names&quot;:false,&quot;dropping-particle&quot;:&quot;&quot;,&quot;non-dropping-particle&quot;:&quot;&quot;},{&quot;family&quot;:&quot;Seibyl&quot;,&quot;given&quot;:&quot;John&quot;,&quot;parse-names&quot;:false,&quot;dropping-particle&quot;:&quot;&quot;,&quot;non-dropping-particle&quot;:&quot;&quot;},{&quot;family&quot;:&quot;Eberly&quot;,&quot;given&quot;:&quot;Shirley&quot;,&quot;parse-names&quot;:false,&quot;dropping-particle&quot;:&quot;&quot;,&quot;non-dropping-particle&quot;:&quot;&quot;},{&quot;family&quot;:&quot;Oakes&quot;,&quot;given&quot;:&quot;David&quot;,&quot;parse-names&quot;:false,&quot;dropping-particle&quot;:&quot;&quot;,&quot;non-dropping-particle&quot;:&quot;&quot;},{&quot;family&quot;:&quot;Marek&quot;,&quot;given&quot;:&quot;Kenneth&quot;,&quot;parse-names&quot;:false,&quot;dropping-particle&quot;:&quot;&quot;,&quot;non-dropping-particle&quot;:&quot;&quot;},{&quot;family&quot;:&quot;Jennings&quot;,&quot;given&quot;:&quot;Danna&quot;,&quot;parse-names&quot;:false,&quot;dropping-particle&quot;:&quot;&quot;,&quot;non-dropping-particle&quot;:&quot;&quot;},{&quot;family&quot;:&quot;Marek&quot;,&quot;given&quot;:&quot;Ken&quot;,&quot;parse-names&quot;:false,&quot;dropping-particle&quot;:&quot;&quot;,&quot;non-dropping-particle&quot;:&quot;&quot;},{&quot;family&quot;:&quot;Seibyl&quot;,&quot;given&quot;:&quot;John&quot;,&quot;parse-names&quot;:false,&quot;dropping-particle&quot;:&quot;&quot;,&quot;non-dropping-particle&quot;:&quot;&quot;},{&quot;family&quot;:&quot;Siderowf&quot;,&quot;given&quot;:&quot;Andrew&quot;,&quot;parse-names&quot;:false,&quot;dropping-particle&quot;:&quot;&quot;,&quot;non-dropping-particle&quot;:&quot;&quot;},{&quot;family&quot;:&quot;Stern&quot;,&quot;given&quot;:&quot;Matthew&quot;,&quot;parse-names&quot;:false,&quot;dropping-particle&quot;:&quot;&quot;,&quot;non-dropping-particle&quot;:&quot;&quot;},{&quot;family&quot;:&quot;Russell&quot;,&quot;given&quot;:&quot;David&quot;,&quot;parse-names&quot;:false,&quot;dropping-particle&quot;:&quot;&quot;,&quot;non-dropping-particle&quot;:&quot;&quot;},{&quot;family&quot;:&quot;Sethi&quot;,&quot;given&quot;:&quot;Kapil&quot;,&quot;parse-names&quot;:false,&quot;dropping-particle&quot;:&quot;&quot;,&quot;non-dropping-particle&quot;:&quot;&quot;},{&quot;family&quot;:&quot;Frank&quot;,&quot;given&quot;:&quot;Samuel&quot;,&quot;parse-names&quot;:false,&quot;dropping-particle&quot;:&quot;&quot;,&quot;non-dropping-particle&quot;:&quot;&quot;},{&quot;family&quot;:&quot;Simuni&quot;,&quot;given&quot;:&quot;Tanya&quot;,&quot;parse-names&quot;:false,&quot;dropping-particle&quot;:&quot;&quot;,&quot;non-dropping-particle&quot;:&quot;&quot;},{&quot;family&quot;:&quot;Hauser&quot;,&quot;given&quot;:&quot;Robert&quot;,&quot;parse-names&quot;:false,&quot;dropping-particle&quot;:&quot;&quot;,&quot;non-dropping-particle&quot;:&quot;&quot;},{&quot;family&quot;:&quot;Ravina&quot;,&quot;given&quot;:&quot;Bernard&quot;,&quot;parse-names&quot;:false,&quot;dropping-particle&quot;:&quot;&quot;,&quot;non-dropping-particle&quot;:&quot;&quot;},{&quot;family&quot;:&quot;Richards&quot;,&quot;given&quot;:&quot;Irene&quot;,&quot;parse-names&quot;:false,&quot;dropping-particle&quot;:&quot;&quot;,&quot;non-dropping-particle&quot;:&quot;&quot;},{&quot;family&quot;:&quot;Liang&quot;,&quot;given&quot;:&quot;Grace&quot;,&quot;parse-names&quot;:false,&quot;dropping-particle&quot;:&quot;&quot;,&quot;non-dropping-particle&quot;:&quot;&quot;},{&quot;family&quot;:&quot;Adler&quot;,&quot;given&quot;:&quot;Charles&quot;,&quot;parse-names&quot;:false,&quot;dropping-particle&quot;:&quot;&quot;,&quot;non-dropping-particle&quot;:&quot;&quot;},{&quot;family&quot;:&quot;Saunders-Pullman&quot;,&quot;given&quot;:&quot;Rachel&quot;,&quot;parse-names&quot;:false,&quot;dropping-particle&quot;:&quot;&quot;,&quot;non-dropping-particle&quot;:&quot;&quot;},{&quot;family&quot;:&quot;Evatt&quot;,&quot;given&quot;:&quot;Marian L.&quot;,&quot;parse-names&quot;:false,&quot;dropping-particle&quot;:&quot;&quot;,&quot;non-dropping-particle&quot;:&quot;&quot;},{&quot;family&quot;:&quot;Lai&quot;,&quot;given&quot;:&quot;Eugene&quot;,&quot;parse-names&quot;:false,&quot;dropping-particle&quot;:&quot;&quot;,&quot;non-dropping-particle&quot;:&quot;&quot;},{&quot;family&quot;:&quot;Subramanian&quot;,&quot;given&quot;:&quot;Indu&quot;,&quot;parse-names&quot;:false,&quot;dropping-particle&quot;:&quot;&quot;,&quot;non-dropping-particle&quot;:&quot;&quot;},{&quot;family&quot;:&quot;Hogarth&quot;,&quot;given&quot;:&quot;Penelope&quot;,&quot;parse-names&quot;:false,&quot;dropping-particle&quot;:&quot;&quot;,&quot;non-dropping-particle&quot;:&quot;&quot;},{&quot;family&quot;:&quot;Chung&quot;,&quot;given&quot;:&quot;Kathryn&quot;,&quot;parse-names&quot;:false,&quot;dropping-particle&quot;:&quot;&quot;,&quot;non-dropping-particle&quot;:&quot;&quot;}],&quot;container-title&quot;:&quot;Movement disorders : official journal of the Movement Disorder Society&quot;,&quot;container-title-short&quot;:&quot;Mov Disord&quot;,&quot;accessed&quot;:{&quot;date-parts&quot;:[[2023,10,23]]},&quot;DOI&quot;:&quot;10.1002/MDS.28139&quot;,&quot;ISSN&quot;:&quot;1531-8257&quot;,&quot;PMID&quot;:&quot;32657461&quot;,&quot;URL&quot;:&quot;https://pubmed.ncbi.nlm.nih.gov/32657461/&quot;,&quot;issued&quot;:{&quot;date-parts&quot;:[[2020,9,1]]},&quot;page&quot;:&quot;1550-1557&quot;,&quot;abstract&quot;:&quot;Background and Objectives: The PARS (Parkinson Associated Risk Syndrome) study was designed to test whether screening for hyposmia followed by dopamine transporter imaging can identify risk for conversion to clinical PD, and to evaluate progression markers during the prodromal period. Methods: Subjects with hyposmia completed annual clinical evaluations and biennial [123I]ß-CIT single-photon emission computed tomography scans. Subjects were categorized as normal (&gt;80% age-expected tracer uptake; n = 134), indeterminate (&gt;65–80%; n = 30), and dopamine transporter deficit (≤65%; n = 21) by their baseline scan, and survival analysis was used to compare risk of conversion to motor PD. Progressing to a scan with a dopamine transporter deficit was assessed for those subjects with either normal or indeterminate baseline imaging. Results: Over a mean of 6.3 [standard deviation: 2.2] years of follow-up, 67% (n = 14) of dopamine transporter deficit subjects, 20% (n = 6) of dopamine transporter indeterminate subjects, and 4% (n = 6) of dopamine transporter normal subjects converted to a PD diagnosis (P &lt; 0.0001). Among subjects without dopamine transporter deficit at baseline, a reduction to ≤65% age-expected uptake occurred in 12 of 30 (40%) with indeterminate dopamine transporter and 7 of 134 (5%) with no dopamine transporter DAT deficit (P &lt; 0.0001). Imaging conversion during follow-up was associated with subsequent clinical conversion (hazard ratio: 9.6; P = 0.0157). Discussion and Conclusions: Long-term follow-up of the PARS cohort demonstrated a high rate of conversion to clinical PD in subjects who either had abnormal dopamine transporter imaging at baseline or developed abnormal imaging during follow-up. These data extend the earlier PARS findings and present new results showing the sequence of incident imaging deficit, imaging progression, and clinical changes that occur in prodromal PD. © 2020 International Parkinson and Movement Disorder Society.&quot;,&quot;publisher&quot;:&quot;Mov Disord&quot;,&quot;issue&quot;:&quot;9&quot;,&quot;volume&quot;:&quot;35&quot;},&quot;isTemporary&quot;:false}]},{&quot;citationID&quot;:&quot;MENDELEY_CITATION_40338654-fa97-4e88-87de-8ed70f81269c&quot;,&quot;properties&quot;:{&quot;noteIndex&quot;:0},&quot;isEdited&quot;:false,&quot;manualOverride&quot;:{&quot;isManuallyOverridden&quot;:false,&quot;citeprocText&quot;:&quot;&lt;sup&gt;80&lt;/sup&gt;&quot;,&quot;manualOverrideText&quot;:&quot;&quot;},&quot;citationTag&quot;:&quot;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&quot;,&quot;citationItems&quot;:[{&quot;id&quot;:&quot;f7930596-e96d-3e90-b090-1709aa38dd1c&quot;,&quot;itemData&quot;:{&quot;type&quot;:&quot;article-journal&quot;,&quot;id&quot;:&quot;f7930596-e96d-3e90-b090-1709aa38dd1c&quot;,&quot;title&quot;:&quot;Pioglitazone in early Parkinson's disease: A phase 2, multicentre, double-blind, randomised trial&quot;,&quot;author&quot;:[{&quot;family&quot;:&quot;Simuni&quot;,&quot;given&quot;:&quot;Tanya&quot;,&quot;parse-names&quot;:false,&quot;dropping-particle&quot;:&quot;&quot;,&quot;non-dropping-particle&quot;:&quot;&quot;},{&quot;family&quot;:&quot;Kieburtz&quot;,&quot;given&quot;:&quot;Karl&quot;,&quot;parse-names&quot;:false,&quot;dropping-particle&quot;:&quot;&quot;,&quot;non-dropping-particle&quot;:&quot;&quot;},{&quot;family&quot;:&quot;Tilley&quot;,&quot;given&quot;:&quot;Barbara&quot;,&quot;parse-names&quot;:false,&quot;dropping-particle&quot;:&quot;&quot;,&quot;non-dropping-particle&quot;:&quot;&quot;},{&quot;family&quot;:&quot;J Elm&quot;,&quot;given&quot;:&quot;Jordan&quot;,&quot;parse-names&quot;:false,&quot;dropping-particle&quot;:&quot;&quot;,&quot;non-dropping-particle&quot;:&quot;&quot;},{&quot;family&quot;:&quot;Ravina&quot;,&quot;given&quot;:&quot;Bernard&quot;,&quot;parse-names&quot;:false,&quot;dropping-particle&quot;:&quot;&quot;,&quot;non-dropping-particle&quot;:&quot;&quot;},{&quot;family&quot;:&quot;Babcock&quot;,&quot;given&quot;:&quot;Debra&quot;,&quot;parse-names&quot;:false,&quot;dropping-particle&quot;:&quot;&quot;,&quot;non-dropping-particle&quot;:&quot;&quot;},{&quot;family&quot;:&quot;Emborg&quot;,&quot;given&quot;:&quot;Marina&quot;,&quot;parse-names&quot;:false,&quot;dropping-particle&quot;:&quot;&quot;,&quot;non-dropping-particle&quot;:&quot;&quot;},{&quot;family&quot;:&quot;Hauser&quot;,&quot;given&quot;:&quot;Robert&quot;,&quot;parse-names&quot;:false,&quot;dropping-particle&quot;:&quot;&quot;,&quot;non-dropping-particle&quot;:&quot;&quot;},{&quot;family&quot;:&quot;Kamp&quot;,&quot;given&quot;:&quot;Cornelia&quot;,&quot;parse-names&quot;:false,&quot;dropping-particle&quot;:&quot;&quot;,&quot;non-dropping-particle&quot;:&quot;&quot;},{&quot;family&quot;:&quot;Morgan&quot;,&quot;given&quot;:&quot;John C.&quot;,&quot;parse-names&quot;:false,&quot;dropping-particle&quot;:&quot;&quot;,&quot;non-dropping-particle&quot;:&quot;&quot;},{&quot;family&quot;:&quot;Webster Ross&quot;,&quot;given&quot;:&quot;G.&quot;,&quot;parse-names&quot;:false,&quot;dropping-particle&quot;:&quot;&quot;,&quot;non-dropping-particle&quot;:&quot;&quot;},{&quot;family&quot;:&quot;K Simon&quot;,&quot;given&quot;:&quot;David&quot;,&quot;parse-names&quot;:false,&quot;dropping-particle&quot;:&quot;&quot;,&quot;non-dropping-particle&quot;:&quot;&quot;},{&quot;family&quot;:&quot;Bainbridge&quot;,&quot;given&quot;:&quot;Jacci&quot;,&quot;parse-names&quot;:false,&quot;dropping-particle&quot;:&quot;&quot;,&quot;non-dropping-particle&quot;:&quot;&quot;},{&quot;family&quot;:&quot;Baker&quot;,&quot;given&quot;:&quot;Liana&quot;,&quot;parse-names&quot;:false,&quot;dropping-particle&quot;:&quot;&quot;,&quot;non-dropping-particle&quot;:&quot;&quot;},{&quot;family&quot;:&quot;Bodis-Wollner&quot;,&quot;given&quot;:&quot;Ivan&quot;,&quot;parse-names&quot;:false,&quot;dropping-particle&quot;:&quot;&quot;,&quot;non-dropping-particle&quot;:&quot;&quot;},{&quot;family&quot;:&quot;Boyd&quot;,&quot;given&quot;:&quot;James&quot;,&quot;parse-names&quot;:false,&quot;dropping-particle&quot;:&quot;&quot;,&quot;non-dropping-particle&quot;:&quot;&quot;},{&quot;family&quot;:&quot;Cambi&quot;,&quot;given&quot;:&quot;Franca&quot;,&quot;parse-names&quot;:false,&quot;dropping-particle&quot;:&quot;&quot;,&quot;non-dropping-particle&quot;:&quot;&quot;},{&quot;family&quot;:&quot;Carter&quot;,&quot;given&quot;:&quot;Julie&quot;,&quot;parse-names&quot;:false,&quot;dropping-particle&quot;:&quot;&quot;,&quot;non-dropping-particle&quot;:&quot;&quot;},{&quot;family&quot;:&quot;Chou&quot;,&quot;given&quot;:&quot;Kelvin&quot;,&quot;parse-names&quot;:false,&quot;dropping-particle&quot;:&quot;&quot;,&quot;non-dropping-particle&quot;:&quot;&quot;},{&quot;family&quot;:&quot;Dahodwala&quot;,&quot;given&quot;:&quot;Nabila&quot;,&quot;parse-names&quot;:false,&quot;dropping-particle&quot;:&quot;&quot;,&quot;non-dropping-particle&quot;:&quot;&quot;},{&quot;family&quot;:&quot;Dewey&quot;,&quot;given&quot;:&quot;Richard B.&quot;,&quot;parse-names&quot;:false,&quot;dropping-particle&quot;:&quot;&quot;,&quot;non-dropping-particle&quot;:&quot;&quot;},{&quot;family&quot;:&quot;Dhall&quot;,&quot;given&quot;:&quot;Rohit&quot;,&quot;parse-names&quot;:false,&quot;dropping-particle&quot;:&quot;&quot;,&quot;non-dropping-particle&quot;:&quot;&quot;},{&quot;family&quot;:&quot;Fang&quot;,&quot;given&quot;:&quot;John&quot;,&quot;parse-names&quot;:false,&quot;dropping-particle&quot;:&quot;&quot;,&quot;non-dropping-particle&quot;:&quot;&quot;},{&quot;family&quot;:&quot;Farrow&quot;,&quot;given&quot;:&quot;Buff&quot;,&quot;parse-names&quot;:false,&quot;dropping-particle&quot;:&quot;&quot;,&quot;non-dropping-particle&quot;:&quot;&quot;},{&quot;family&quot;:&quot;Feigin&quot;,&quot;given&quot;:&quot;Andrew&quot;,&quot;parse-names&quot;:false,&quot;dropping-particle&quot;:&quot;&quot;,&quot;non-dropping-particle&quot;:&quot;&quot;},{&quot;family&quot;:&quot;Glazman&quot;,&quot;given&quot;:&quot;Sofya&quot;,&quot;parse-names&quot;:false,&quot;dropping-particle&quot;:&quot;&quot;,&quot;non-dropping-particle&quot;:&quot;&quot;},{&quot;family&quot;:&quot;Goudreau&quot;,&quot;given&quot;:&quot;John&quot;,&quot;parse-names&quot;:false,&quot;dropping-particle&quot;:&quot;&quot;,&quot;non-dropping-particle&quot;:&quot;&quot;},{&quot;family&quot;:&quot;LeBlanc&quot;,&quot;given&quot;:&quot;Pauline&quot;,&quot;parse-names&quot;:false,&quot;dropping-particle&quot;:&quot;&quot;,&quot;non-dropping-particle&quot;:&quot;&quot;},{&quot;family&quot;:&quot;Lee&quot;,&quot;given&quot;:&quot;Stephen&quot;,&quot;parse-names&quot;:false,&quot;dropping-particle&quot;:&quot;&quot;,&quot;non-dropping-particle&quot;:&quot;&quot;},{&quot;family&quot;:&quot;Leehey&quot;,&quot;given&quot;:&quot;Maureen&quot;,&quot;parse-names&quot;:false,&quot;dropping-particle&quot;:&quot;&quot;,&quot;non-dropping-particle&quot;:&quot;&quot;},{&quot;family&quot;:&quot;Lew&quot;,&quot;given&quot;:&quot;Mark F.&quot;,&quot;parse-names&quot;:false,&quot;dropping-particle&quot;:&quot;&quot;,&quot;non-dropping-particle&quot;:&quot;&quot;},{&quot;family&quot;:&quot;Lowenhaupt&quot;,&quot;given&quot;:&quot;Stephanie&quot;,&quot;parse-names&quot;:false,&quot;dropping-particle&quot;:&quot;&quot;,&quot;non-dropping-particle&quot;:&quot;&quot;},{&quot;family&quot;:&quot;Luo&quot;,&quot;given&quot;:&quot;Sheng&quot;,&quot;parse-names&quot;:false,&quot;dropping-particle&quot;:&quot;&quot;,&quot;non-dropping-particle&quot;:&quot;&quot;},{&quot;family&quot;:&quot;Pahwa&quot;,&quot;given&quot;:&quot;Rajesh&quot;,&quot;parse-names&quot;:false,&quot;dropping-particle&quot;:&quot;&quot;,&quot;non-dropping-particle&quot;:&quot;&quot;},{&quot;family&quot;:&quot;Perez&quot;,&quot;given&quot;:&quot;Adriana&quot;,&quot;parse-names&quot;:false,&quot;dropping-particle&quot;:&quot;&quot;,&quot;non-dropping-particle&quot;:&quot;&quot;},{&quot;family&quot;:&quot;Schneider&quot;,&quot;given&quot;:&quot;Jay&quot;,&quot;parse-names&quot;:false,&quot;dropping-particle&quot;:&quot;&quot;,&quot;non-dropping-particle&quot;:&quot;&quot;},{&quot;family&quot;:&quot;Scott&quot;,&quot;given&quot;:&quot;Burton&quot;,&quot;parse-names&quot;:false,&quot;dropping-particle&quot;:&quot;&quot;,&quot;non-dropping-particle&quot;:&quot;&quot;},{&quot;family&quot;:&quot;Shah&quot;,&quot;given&quot;:&quot;Binit&quot;,&quot;parse-names&quot;:false,&quot;dropping-particle&quot;:&quot;&quot;,&quot;non-dropping-particle&quot;:&quot;&quot;},{&quot;family&quot;:&quot;Shannon&quot;,&quot;given&quot;:&quot;Kathleen M.&quot;,&quot;parse-names&quot;:false,&quot;dropping-particle&quot;:&quot;&quot;,&quot;non-dropping-particle&quot;:&quot;&quot;},{&quot;family&quot;:&quot;Sharma&quot;,&quot;given&quot;:&quot;Saloni&quot;,&quot;parse-names&quot;:false,&quot;dropping-particle&quot;:&quot;&quot;,&quot;non-dropping-particle&quot;:&quot;&quot;},{&quot;family&quot;:&quot;Singer&quot;,&quot;given&quot;:&quot;Carlos&quot;,&quot;parse-names&quot;:false,&quot;dropping-particle&quot;:&quot;&quot;,&quot;non-dropping-particle&quot;:&quot;&quot;},{&quot;family&quot;:&quot;Truong&quot;,&quot;given&quot;:&quot;Daniel&quot;,&quot;parse-names&quot;:false,&quot;dropping-particle&quot;:&quot;&quot;,&quot;non-dropping-particle&quot;:&quot;&quot;},{&quot;family&quot;:&quot;Wagner&quot;,&quot;given&quot;:&quot;Renee&quot;,&quot;parse-names&quot;:false,&quot;dropping-particle&quot;:&quot;&quot;,&quot;non-dropping-particle&quot;:&quot;&quot;},{&quot;family&quot;:&quot;Williams&quot;,&quot;given&quot;:&quot;Karen&quot;,&quot;parse-names&quot;:false,&quot;dropping-particle&quot;:&quot;&quot;,&quot;non-dropping-particle&quot;:&quot;&quot;},{&quot;family&quot;:&quot;Marie Wills&quot;,&quot;given&quot;:&quot;Anne&quot;,&quot;parse-names&quot;:false,&quot;dropping-particle&quot;:&quot;&quot;,&quot;non-dropping-particle&quot;:&quot;&quot;},{&quot;family&quot;:&quot;Shieen Wong&quot;,&quot;given&quot;:&quot;Pei&quot;,&quot;parse-names&quot;:false,&quot;dropping-particle&quot;:&quot;&quot;,&quot;non-dropping-particle&quot;:&quot;&quot;},{&quot;family&quot;:&quot;Zadikoff&quot;,&quot;given&quot;:&quot;Cindy&quot;,&quot;parse-names&quot;:false,&quot;dropping-particle&quot;:&quot;&quot;,&quot;non-dropping-particle&quot;:&quot;&quot;},{&quot;family&quot;:&quot;Zweig&quot;,&quot;given&quot;:&quot;Richard&quot;,&quot;parse-names&quot;:false,&quot;dropping-particle&quot;:&quot;&quot;,&quot;non-dropping-particle&quot;:&quot;&quot;}],&quot;container-title&quot;:&quot;The Lancet Neurology&quot;,&quot;container-title-short&quot;:&quot;Lancet Neurol&quot;,&quot;accessed&quot;:{&quot;date-parts&quot;:[[2023,10,23]]},&quot;DOI&quot;:&quot;10.1016/S1474-4422(15)00144-1&quot;,&quot;ISSN&quot;:&quot;14744465&quot;,&quot;PMID&quot;:&quot;26116315&quot;,&quot;URL&quot;:&quot;http://www.thelancet.com/article/S1474442215001441/fulltext&quot;,&quot;issued&quot;:{&quot;date-parts&quot;:[[2015,8,1]]},&quot;page&quot;:&quot;795-803&quot;,&quot;abstract&quot;:&quot;Background: A systematic assessment of potential disease-modifying compounds for Parkinson's disease concluded that pioglitazone could hold promise for the treatment of patients with this disease. We assessed the effect of pioglitazone on the progression of Parkinson's disease in a multicentre, double-blind, placebo-controlled, futility clinical trial. Methods: Participants with the diagnosis of early Parkinson's disease on a stable regimen of 1 mg/day rasagiline or 10 mg/day selegiline were randomly assigned (1:1:1) to 15 mg/day pioglitazone, 45 mg/day pioglitazone, or placebo. Investigators were masked to the treatment assignment. Only the statistical centre and the central pharmacy knew the treatment name associated with the randomisation number. The primary outcome was the change in the total Unified Parkinson's Disease Rating Scale (UPDRS) score between the baseline and 44 weeks, analysed by intention to treat. The primary null hypothesis for each dose group was that the mean change in UPDRS was 3 points less than the mean change in the placebo group. The alternative hypothesis (of futility) was that pioglitazone is not meaningfully different from placebo. We rejected the null if there was significant evidence of futility at the one-sided alpha level of 0·10. The study is registered at ClinicalTrials.gov, number NCT01280123. Findings: 210 patients from 35 sites in the USA were enrolled between May 10, 2011, and July 31, 2013. The primary analysis included 72 patients in the 15 mg group, 67 in the 45 mg group, and 71 in the placebo group. The mean total UPDRS change at 44 weeks was 4·42 (95% CI 2·55-6·28) for 15 mg pioglitazone, 5·13 (95% CI 3·17-7·08) for 45 mg pioglitazone, and 6·25 (95% CI 4·35-8·15) for placebo (higher change scores are worse). The mean difference between the 15 mg and placebo groups was -1·83 (80% CI -3·56 to -0·10) and the null hypothesis could not be rejected (p=0·19). The mean difference between the 45 mg and placebo groups was -1·12 (80% CI -2·93 to 0·69) and the null hypothesis was rejected in favour of futility (p=0·09). Planned sensitivity analyses of the primary outcome, using last value carried forward (LVCF) to handle missing data and using the completers' only sample, suggested that the 15 mg dose is also futile (p=0·09 for LVCF, p=0·09 for completers) but failed to reject the null hypothesis for the 45 mg dose (p=0·12 for LVCF, p=0·19 for completers). Six serious adverse events occurred in the 15 mg group, nine in the 45 mg group, and three in the placebo group; none were thought to be definitely or probably related to the study interventions. Interpretation: These findings suggest that pioglitazone at the doses studied here is unlikely to modify progression in early Parkinson's disease. Further study of pioglitazone in a larger trial in patients with Parkinson's disease is not recommended. Funding: National Institute of Neurological Disorders and Stroke.&quot;,&quot;publisher&quot;:&quot;Lancet Publishing Group&quot;,&quot;issue&quot;:&quot;8&quot;,&quot;volume&quot;:&quot;14&quot;},&quot;isTemporary&quot;:false}]},{&quot;citationID&quot;:&quot;MENDELEY_CITATION_a3319402-46e2-437d-a545-2ad4dee1c93c&quot;,&quot;properties&quot;:{&quot;noteIndex&quot;:0},&quot;isEdited&quot;:false,&quot;manualOverride&quot;:{&quot;isManuallyOverridden&quot;:false,&quot;citeprocText&quot;:&quot;&lt;sup&gt;81&lt;/sup&gt;&quot;,&quot;manualOverrideText&quot;:&quot;&quot;},&quot;citationTag&quot;:&quot;MENDELEY_CITATION_v3_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&quot;,&quot;citationItems&quot;:[{&quot;id&quot;:&quot;2117701b-2019-389c-acae-dc13ad304dd2&quot;,&quot;itemData&quot;:{&quot;type&quot;:&quot;article-journal&quot;,&quot;id&quot;:&quot;2117701b-2019-389c-acae-dc13ad304dd2&quot;,&quot;title&quot;:&quot;Isradipine Versus Placebo in Early Parkinson Disease: A Randomized Trial&quot;,&quot;author&quot;:[{&quot;family&quot;:&quot;Simuni&quot;,&quot;given&quot;:&quot;Tanya&quot;,&quot;parse-names&quot;:false,&quot;dropping-particle&quot;:&quot;&quot;,&quot;non-dropping-particle&quot;:&quot;&quot;}],&quot;container-title&quot;:&quot;Annals of internal medicine&quot;,&quot;container-title-short&quot;:&quot;Ann Intern Med&quot;,&quot;accessed&quot;:{&quot;date-parts&quot;:[[2023,10,23]]},&quot;DOI&quot;:&quot;10.7326/M19-2534&quot;,&quot;ISSN&quot;:&quot;1539-3704&quot;,&quot;PMID&quot;:&quot;32227247&quot;,&quot;URL&quot;:&quot;https://pubmed.ncbi.nlm.nih.gov/32227247/&quot;,&quot;issued&quot;:{&quot;date-parts&quot;:[[2020,5,5]]},&quot;page&quot;:&quot;591-598&quot;,&quot;abstract&quot;:&quot;Background: Studies suggest that dihydropyridine calcium-channel blockers may be associated with reduced risk for Parkinson disease (PD). Objective: To assess the effect of isradipine, a dihydropyridine calcium-channel blocker, on the rate of clinical progression of PD. Design: Multicenter, randomized, parallel-group, double-blind, placebo-controlled trial. (ClinicalTrials.gov: NCT02168842) Setting: 57 Parkinson Study Group sites in North America. Participants: Patients with early-stage PD (duration &lt;3 years) who were not taking dopaminergic medications at enrollment. Intervention: 5 mg of immediate-release isradipine twice daily or placebo for 36 months. Measurements: The primary outcome was change in the Unified Parkinson's Disease Rating Scale (UPDRS) parts I to III score measured in the antiparkinson medication “ON” state between baseline and 36 months. Secondary outcomes included time to initiation and use of antiparkinson medications, time to onset of motor complications, change in nonmotor disability, and quality-of-life measures. Results: 336 patients were randomly assigned (mean age, 62 years [SD, 9]; 68% men; disease duration, 0.9 year [SD, 0.7]; mean UPDRS part I to III score, 23.1 [SD, 8.6]); 95% of patients completed the study. Adjusted least-squares mean changes in total UPDRS score in the antiparkinson medication ON state over 36 months for isradipine and placebo recipients were 2.99 (95% CI, 0.95 to 5.03) points versus 3.26 (CI, 1.25 to 5.26) points, respectively, with a treatment effect of -0.27 (CI, -3.02 to 2.48) point (P = 0.85). Statistical adjustment for antiparkinson medication use did not change the findings. Secondary outcomes showed no effect of isradipine treatment. The most common adverse effects of isradipine were edema and dizziness. Limitation: The isradipine dose may have been insufficient to engage the target calcium channels associated with neuroprotective effects. Conclusion: Long-term treatment with immediate-release isradipine did not slow the clinical progression of early-stage PD.&quot;,&quot;publisher&quot;:&quot;Ann Intern Med&quot;,&quot;issue&quot;:&quot;9&quot;,&quot;volume&quot;:&quot;172&quot;},&quot;isTemporary&quot;:false}]},{&quot;citationID&quot;:&quot;MENDELEY_CITATION_582481b9-5d6e-4610-bdf8-6a8082cf7630&quot;,&quot;properties&quot;:{&quot;noteIndex&quot;:0},&quot;isEdited&quot;:false,&quot;manualOverride&quot;:{&quot;isManuallyOverridden&quot;:false,&quot;citeprocText&quot;:&quot;&lt;sup&gt;82&lt;/sup&gt;&quot;,&quot;manualOverrideText&quot;:&quot;&quot;},&quot;citationTag&quot;:&quot;MENDELEY_CITATION_v3_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&quot;,&quot;citationItems&quot;:[{&quot;id&quot;:&quot;f6e56e6c-43e1-3265-9560-8e99e7090a6d&quot;,&quot;itemData&quot;:{&quot;type&quot;:&quot;article-journal&quot;,&quot;id&quot;:&quot;f6e56e6c-43e1-3265-9560-8e99e7090a6d&quot;,&quot;title&quot;:&quot;The Role of Vitamin D in Disease Progression in Early Parkinson's Disease&quot;,&quot;author&quot;:[{&quot;family&quot;:&quot;Sleeman&quot;,&quot;given&quot;:&quot;Isobel&quot;,&quot;parse-names&quot;:false,&quot;dropping-particle&quot;:&quot;&quot;,&quot;non-dropping-particle&quot;:&quot;&quot;},{&quot;family&quot;:&quot;Aspray&quot;,&quot;given&quot;:&quot;Terry&quot;,&quot;parse-names&quot;:false,&quot;dropping-particle&quot;:&quot;&quot;,&quot;non-dropping-particle&quot;:&quot;&quot;},{&quot;family&quot;:&quot;Lawson&quot;,&quot;given&quot;:&quot;Rachael&quot;,&quot;parse-names&quot;:false,&quot;dropping-particle&quot;:&quot;&quot;,&quot;non-dropping-particle&quot;:&quot;&quot;},{&quot;family&quot;:&quot;Coleman&quot;,&quot;given&quot;:&quot;Shirley&quot;,&quot;parse-names&quot;:false,&quot;dropping-particle&quot;:&quot;&quot;,&quot;non-dropping-particle&quot;:&quot;&quot;},{&quot;family&quot;:&quot;Duncan&quot;,&quot;given&quot;:&quot;Gordon&quot;,&quot;parse-names&quot;:false,&quot;dropping-particle&quot;:&quot;&quot;,&quot;non-dropping-particle&quot;:&quot;&quot;},{&quot;family&quot;:&quot;Khoo&quot;,&quot;given&quot;:&quot;Tien K.&quot;,&quot;parse-names&quot;:false,&quot;dropping-particle&quot;:&quot;&quot;,&quot;non-dropping-particle&quot;:&quot;&quot;},{&quot;family&quot;:&quot;Schoenmakers&quot;,&quot;given&quot;:&quot;Inez&quot;,&quot;parse-names&quot;:false,&quot;dropping-particle&quot;:&quot;&quot;,&quot;non-dropping-particle&quot;:&quot;&quot;},{&quot;family&quot;:&quot;Rochester&quot;,&quot;given&quot;:&quot;Lynn&quot;,&quot;parse-names&quot;:false,&quot;dropping-particle&quot;:&quot;&quot;,&quot;non-dropping-particle&quot;:&quot;&quot;},{&quot;family&quot;:&quot;Burn&quot;,&quot;given&quot;:&quot;David&quot;,&quot;parse-names&quot;:false,&quot;dropping-particle&quot;:&quot;&quot;,&quot;non-dropping-particle&quot;:&quot;&quot;},{&quot;family&quot;:&quot;Yarnall&quot;,&quot;given&quot;:&quot;Alison&quot;,&quot;parse-names&quot;:false,&quot;dropping-particle&quot;:&quot;&quot;,&quot;non-dropping-particle&quot;:&quot;&quot;}],&quot;container-title&quot;:&quot;Journal of Parkinson's disease&quot;,&quot;container-title-short&quot;:&quot;J Parkinsons Dis&quot;,&quot;accessed&quot;:{&quot;date-parts&quot;:[[2023,10,23]]},&quot;DOI&quot;:&quot;10.3233/JPD-171122&quot;,&quot;ISSN&quot;:&quot;1877-718X&quot;,&quot;PMID&quot;:&quot;28984616&quot;,&quot;URL&quot;:&quot;https://pubmed.ncbi.nlm.nih.gov/28984616/&quot;,&quot;issued&quot;:{&quot;date-parts&quot;:[[2017]]},&quot;page&quot;:&quot;669-675&quot;,&quot;abstract&quot;:&quot;Background: Previous cross-sectional studies have shown that Parkinson's disease (PD) patients have lower serum 25-hydroxy vitamin D (25(OH)D) concentrations than controls. Vitamin D deficiency was associated with increased disease severity and cognitive impairment in prevalent PD patients. Objective: The aim of the study was to determine 25(OH)D in newly diagnosed PD and age-matched controls and to assess if there was an association with clinical outcomes (disease severity, cognition and falls) over the 36-month follow up period. Methods: A prospective observational study of newly diagnosed PD patients in the North East of England with age-matched controls (PD, n = 145; control, n = 94). Serum 25(OH)D was assessed at baseline and 18 months. Participants underwent clinical assessment at baseline, 18 and 36 months. One hundred and ten participants with PD also took part in a prospective falls study. Results: Mean serum 25(OH)D concentrations were lower in PD than control participants at baseline (44.1 ± 21.7 vs. 52.2 ± 22.1 nmol/L, p &lt; 0.05) and 18 months (44.2 ± 23.6 vs. 55.7 ± 28.8 nmol/L, p &lt; 0.05). Baseline serum 25(OH)D concentration, age, motor score and dosage of dopaminergic medication were significant predictors of variance of motor severity at 36 months ((R2 = 0.039, F = 6.6, p &lt; 0.01). Serum 25(OH)D was not associated with cognition or falls during the follow up period. Conclusion: Patients with incident PD had significantly lower serum 25(OH)D concentrations than age-matched controls, which may have implications in terms of bone health and fracture risk. There was a small but significant association between vitamin D status at baseline and disease motor severity at 36 months.&quot;,&quot;publisher&quot;:&quot;J Parkinsons Dis&quot;,&quot;issue&quot;:&quot;4&quot;,&quot;volume&quot;:&quot;7&quot;},&quot;isTemporary&quot;:false}]},{&quot;citationID&quot;:&quot;MENDELEY_CITATION_52af0229-45df-423d-a6bf-b78b4b103755&quot;,&quot;properties&quot;:{&quot;noteIndex&quot;:0},&quot;isEdited&quot;:false,&quot;manualOverride&quot;:{&quot;isManuallyOverridden&quot;:false,&quot;citeprocText&quot;:&quot;&lt;sup&gt;83&lt;/sup&gt;&quot;,&quot;manualOverrideText&quot;:&quot;&quot;},&quot;citationTag&quot;:&quot;MENDELEY_CITATION_v3_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&quot;,&quot;citationItems&quot;:[{&quot;id&quot;:&quot;e5c50640-07e5-321a-8ce9-64084fd3c551&quot;,&quot;itemData&quot;:{&quot;type&quot;:&quot;article-journal&quot;,&quot;id&quot;:&quot;e5c50640-07e5-321a-8ce9-64084fd3c551&quot;,&quot;title&quot;:&quot;Randomized, double-blind, placebo-controlled trial of vitamin D supplementation in Parkinson disease&quot;,&quot;author&quot;:[{&quot;family&quot;:&quot;Suzuki&quot;,&quot;given&quot;:&quot;Masahiko&quot;,&quot;parse-names&quot;:false,&quot;dropping-particle&quot;:&quot;&quot;,&quot;non-dropping-particle&quot;:&quot;&quot;},{&quot;family&quot;:&quot;Yoshioka&quot;,&quot;given&quot;:&quot;Masayuki&quot;,&quot;parse-names&quot;:false,&quot;dropping-particle&quot;:&quot;&quot;,&quot;non-dropping-particle&quot;:&quot;&quot;},{&quot;family&quot;:&quot;Hashimoto&quot;,&quot;given&quot;:&quot;Masaya&quot;,&quot;parse-names&quot;:false,&quot;dropping-particle&quot;:&quot;&quot;,&quot;non-dropping-particle&quot;:&quot;&quot;},{&quot;family&quot;:&quot;Murakami&quot;,&quot;given&quot;:&quot;Maiko&quot;,&quot;parse-names&quot;:false,&quot;dropping-particle&quot;:&quot;&quot;,&quot;non-dropping-particle&quot;:&quot;&quot;},{&quot;family&quot;:&quot;Noya&quot;,&quot;given&quot;:&quot;Miki&quot;,&quot;parse-names&quot;:false,&quot;dropping-particle&quot;:&quot;&quot;,&quot;non-dropping-particle&quot;:&quot;&quot;},{&quot;family&quot;:&quot;Takahashi&quot;,&quot;given&quot;:&quot;Daisuke&quot;,&quot;parse-names&quot;:false,&quot;dropping-particle&quot;:&quot;&quot;,&quot;non-dropping-particle&quot;:&quot;&quot;},{&quot;family&quot;:&quot;Urashima&quot;,&quot;given&quot;:&quot;Mitsuyoshi&quot;,&quot;parse-names&quot;:false,&quot;dropping-particle&quot;:&quot;&quot;,&quot;non-dropping-particle&quot;:&quot;&quot;}],&quot;container-title&quot;:&quot;The American journal of clinical nutrition&quot;,&quot;container-title-short&quot;:&quot;Am J Clin Nutr&quot;,&quot;accessed&quot;:{&quot;date-parts&quot;:[[2023,10,23]]},&quot;DOI&quot;:&quot;10.3945/AJCN.112.051664&quot;,&quot;ISSN&quot;:&quot;1938-3207&quot;,&quot;PMID&quot;:&quot;23485413&quot;,&quot;URL&quot;:&quot;https://pubmed.ncbi.nlm.nih.gov/23485413/&quot;,&quot;issued&quot;:{&quot;date-parts&quot;:[[2013,5,1]]},&quot;page&quot;:&quot;1004-1013&quot;,&quot;abstract&quot;:&quot;Background: In our previous study, higher serum 25-hydroxyvitamin D [25(OH)D] concentrations and the vitamin D receptor (VDR) FokI CC genotype were associated with milder Parkinson disease (PD). Objective: We evaluated whether vitamin D3 supplementation inhibits the progression of PD on the basis of patient VDR subgroups. Design: Patients with PD (n = 114) were randomly assigned to receive vitamin D3 supplements (n = 56; 1200 IU/d) or a placebo (n = 58) for 12 mo in a double-blind setting. Outcomes were clinical changes from baseline and the percentage of patients who showed no worsening of the modified Hoehn and Yahr (HY) stage and Unified Parkinson's Disease Rating Scale (UPDRS). Results: Compared with the placebo, vitamin D3 significantly prevented the deterioration of the HY stage in patients [difference between groups: P = 0.005; mean ± SD change within vitamin D3 group: +0.02 ± 0.62 (P = 0.79); change within placebo group: +0.33 ± 0.70 (P = 0.0006)]. Interaction analyses showed that VDR FokI genotypes modified the effect of vitamin D3 on changes in the HY stage (P-interaction = 0.045), UPDRS total (P-interaction = 0.039), and UPDRS part II (P-interaction = 0.021). Compared with the placebo, vitamin D3 significantly prevented deterioration of the HY stage in patients with FokI TT [difference between groups: P = 0.009; change within vitamin D3 group: 20.38 ± 0.48 (P = 0.91); change within placebo group, +0.63 ± 0.77 (P = 0.009)] and FokI CT [difference between groups: P = 0.020; change within vitamin D3 group: 60.00 ± 0.60 (P = 0.78); change within placebo group: +0.37 ± 0.74 (P = 0.014)] but not FokI CC. Similar trends were observed in UPDRS total and part II. Conclusion: Vitamin D3 supplementation may stabilize PD for a short period in patients with FokI TT or CT genotypes without triggering hypercalcemia, although this effect may be nonspecific for PD. This trial was registered at UMIN Clinical Trials Registry as UMIN000001841. © 2013 American Society for Nutrition.&quot;,&quot;publisher&quot;:&quot;Am J Clin Nutr&quot;,&quot;issue&quot;:&quot;5&quot;,&quot;volume&quot;:&quot;97&quot;},&quot;isTemporary&quot;:false}]},{&quot;citationID&quot;:&quot;MENDELEY_CITATION_a1bd6d76-e947-4729-acc6-2a39d31691c5&quot;,&quot;properties&quot;:{&quot;noteIndex&quot;:0},&quot;isEdited&quot;:false,&quot;manualOverride&quot;:{&quot;isManuallyOverridden&quot;:false,&quot;citeprocText&quot;:&quot;&lt;sup&gt;84&lt;/sup&gt;&quot;,&quot;manualOverrideText&quot;:&quot;&quot;},&quot;citationTag&quot;:&quot;MENDELEY_CITATION_v3_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&quot;,&quot;citationItems&quot;:[{&quot;id&quot;:&quot;8755ab79-60f7-379d-a8e5-9f00c1d58622&quot;,&quot;itemData&quot;:{&quot;type&quot;:&quot;article-journal&quot;,&quot;id&quot;:&quot;8755ab79-60f7-379d-a8e5-9f00c1d58622&quot;,&quot;title&quot;:&quot;Prognostic factors of motor impairment, disability, and quality of life in newly diagnosed PD&quot;,&quot;author&quot;:[{&quot;family&quot;:&quot;Velseboer&quot;,&quot;given&quot;:&quot;Daan C.&quot;,&quot;parse-names&quot;:false,&quot;dropping-particle&quot;:&quot;&quot;,&quot;non-dropping-particle&quot;:&quot;&quot;},{&quot;family&quot;:&quot;Broeders&quot;,&quot;given&quot;:&quot;Mark&quot;,&quot;parse-names&quot;:false,&quot;dropping-particle&quot;:&quot;&quot;,&quot;non-dropping-particle&quot;:&quot;&quot;},{&quot;family&quot;:&quot;Post&quot;,&quot;given&quot;:&quot;Bart&quot;,&quot;parse-names&quot;:false,&quot;dropping-particle&quot;:&quot;&quot;,&quot;non-dropping-particle&quot;:&quot;&quot;},{&quot;family&quot;:&quot;Geloven&quot;,&quot;given&quot;:&quot;Nan&quot;,&quot;parse-names&quot;:false,&quot;dropping-particle&quot;:&quot;&quot;,&quot;non-dropping-particle&quot;:&quot;Van&quot;},{&quot;family&quot;:&quot;Speelman&quot;,&quot;given&quot;:&quot;Johannes D.&quot;,&quot;parse-names&quot;:false,&quot;dropping-particle&quot;:&quot;&quot;,&quot;non-dropping-particle&quot;:&quot;&quot;},{&quot;family&quot;:&quot;Schmand&quot;,&quot;given&quot;:&quot;Ben&quot;,&quot;parse-names&quot;:false,&quot;dropping-particle&quot;:&quot;&quot;,&quot;non-dropping-particle&quot;:&quot;&quot;},{&quot;family&quot;:&quot;Haan&quot;,&quot;given&quot;:&quot;Rob J.&quot;,&quot;parse-names&quot;:false,&quot;dropping-particle&quot;:&quot;&quot;,&quot;non-dropping-particle&quot;:&quot;De&quot;},{&quot;family&quot;:&quot;Bie&quot;,&quot;given&quot;:&quot;Rob M.A.&quot;,&quot;parse-names&quot;:false,&quot;dropping-particle&quot;:&quot;&quot;,&quot;non-dropping-particle&quot;:&quot;De&quot;}],&quot;container-title&quot;:&quot;Neurology&quot;,&quot;container-title-short&quot;:&quot;Neurology&quot;,&quot;accessed&quot;:{&quot;date-parts&quot;:[[2023,10,23]]},&quot;DOI&quot;:&quot;10.1212/WNL.0B013E318281CC99&quot;,&quot;ISSN&quot;:&quot;1526-632X&quot;,&quot;PMID&quot;:&quot;23345637&quot;,&quot;URL&quot;:&quot;https://pubmed.ncbi.nlm.nih.gov/23345637/&quot;,&quot;issued&quot;:{&quot;date-parts&quot;:[[2013,2,12]]},&quot;page&quot;:&quot;627-633&quot;,&quot;abstract&quot;:&quot;Objective: In Parkinson disease (PD), the rate of clinical progression is highly variable. To date, there are conflicting findings concerning the prognostic factors influencing the rate of progression. Methodologic issues such as the use of selected patients from therapeutic trials, and short durations of follow-up probably underlie this problem. We therefore designed a prospective follow-up study of a cohort of newly diagnosed patients with PD. Methods: A cohort of 129 patients with newly diagnosed PD was assessed at baseline, and 1, 2, 3, and 5 years later. The rate of progression and its prognostic factors on the level of motor impairments, disability, and quality of life were investigated using linear mixed-model analysis. Results: Annual increase of motor impairments measured with the Unified Parkinson's Disease Rating Scale-Motor Examination was estimated to be 2.46 points (95% confidence interval: 2.05-2.88). The main determinants of faster increase of motor impairments were male sex and cognitive dysfunction at the time of diagnosis. The main determinants of faster increase of disability were higher age at onset, cognitive dysfunction, and the presence of levodopa-nonresponsive motor symptoms at the time of diagnosis. No clinically relevant determinants were found for the decrease in quality of life. Conclusion: This study shows the importance of nondopaminergic symptoms at the time of diagnosis, because these symptoms are the main determinants of increased disability in the first 5 years of the disease. © 2013 American Academy of Neurology.&quot;,&quot;publisher&quot;:&quot;Neurology&quot;,&quot;issue&quot;:&quot;7&quot;,&quot;volume&quot;:&quot;80&quot;},&quot;isTemporary&quot;:false}]},{&quot;citationID&quot;:&quot;MENDELEY_CITATION_492f40f3-dfc7-450f-869d-2868749c93b8&quot;,&quot;properties&quot;:{&quot;noteIndex&quot;:0},&quot;isEdited&quot;:false,&quot;manualOverride&quot;:{&quot;isManuallyOverridden&quot;:false,&quot;citeprocText&quot;:&quot;&lt;sup&gt;85&lt;/sup&gt;&quot;,&quot;manualOverrideText&quot;:&quot;&quot;},&quot;citationTag&quot;:&quot;MENDELEY_CITATION_v3_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&quot;,&quot;citationItems&quot;:[{&quot;id&quot;:&quot;4a5d9bd4-d093-31dc-ad66-79a32b4eba28&quot;,&quot;itemData&quot;:{&quot;type&quot;:&quot;article-journal&quot;,&quot;id&quot;:&quot;4a5d9bd4-d093-31dc-ad66-79a32b4eba28&quot;,&quot;title&quot;:&quot;Estimation of further disease progression of Parkinson's disease by dopamin transporter scan vs clinical rating&quot;,&quot;author&quot;:[{&quot;family&quot;:&quot;Vogt&quot;,&quot;given&quot;:&quot;Thomas&quot;,&quot;parse-names&quot;:false,&quot;dropping-particle&quot;:&quot;&quot;,&quot;non-dropping-particle&quot;:&quot;&quot;},{&quot;family&quot;:&quot;Kramer&quot;,&quot;given&quot;:&quot;Katrin&quot;,&quot;parse-names&quot;:false,&quot;dropping-particle&quot;:&quot;&quot;,&quot;non-dropping-particle&quot;:&quot;&quot;},{&quot;family&quot;:&quot;Gartenschlaeger&quot;,&quot;given&quot;:&quot;M.&quot;,&quot;parse-names&quot;:false,&quot;dropping-particle&quot;:&quot;&quot;,&quot;non-dropping-particle&quot;:&quot;&quot;},{&quot;family&quot;:&quot;Schreckenberger&quot;,&quot;given&quot;:&quot;M.&quot;,&quot;parse-names&quot;:false,&quot;dropping-particle&quot;:&quot;&quot;,&quot;non-dropping-particle&quot;:&quot;&quot;}],&quot;container-title&quot;:&quot;Parkinsonism &amp; related disorders&quot;,&quot;container-title-short&quot;:&quot;Parkinsonism Relat Disord&quot;,&quot;accessed&quot;:{&quot;date-parts&quot;:[[2023,10,23]]},&quot;DOI&quot;:&quot;10.1016/J.PARKRELDIS.2011.04.002&quot;,&quot;ISSN&quot;:&quot;1873-5126&quot;,&quot;PMID&quot;:&quot;21515087&quot;,&quot;URL&quot;:&quot;https://pubmed.ncbi.nlm.nih.gov/21515087/&quot;,&quot;issued&quot;:{&quot;date-parts&quot;:[[2011,7]]},&quot;page&quot;:&quot;459-463&quot;,&quot;abstract&quot;:&quot;Background: Imaging techniques like ß-CIT Scan are valuable diagnostic tools for Parkinson's disease (PD) and correlate in most cases with clinical symptoms. In some patients, however, clinical and imaging data are conflicting. It has not yet been evaluated, which parameter provide more information about severity and disease progression in those patients. Aim: To estimate the predictive value of UPDRS and ß-CIT in PD on clinical impairment at follow up. Design and methods: In a longitudinal study, 44 PD patients who underwent ß-CIT Scan for diagnostic purpose were followed up for a mean of 44 months. At baseline we assessed UPDRS motor score as well as the subtype of PD, presence of dementia or motor complications. Disease staging at follow up was displayed by UPDRS II (ADL) and III (motor score) as well as by Hoehn &amp; Yahr classification. Results: ß-CIT could significantly discriminate PD patients from controls and the tracer uptake ratios (UR) correlated well with UPDRS motor score at baseline. There was, however, only a weak correlation between UR and staging parameters at follow up, whereas UPDRS at baseline was highly correlated with impairment at follow up. Conclusion: The data suggest a more significant predictive value of UPDRS motor score on disability in the course of disease progression than ß-CIT Scan. Low receptor binding may not be mistaken for a bad prognosis. © 2011 Elsevier Ltd.&quot;,&quot;publisher&quot;:&quot;Parkinsonism Relat Disord&quot;,&quot;issue&quot;:&quot;6&quot;,&quot;volume&quot;:&quot;17&quot;},&quot;isTemporary&quot;:false}]},{&quot;citationID&quot;:&quot;MENDELEY_CITATION_9e180a96-dcae-4ebc-9132-bc82142b2a90&quot;,&quot;properties&quot;:{&quot;noteIndex&quot;:0},&quot;isEdited&quot;:false,&quot;manualOverride&quot;:{&quot;isManuallyOverridden&quot;:false,&quot;citeprocText&quot;:&quot;&lt;sup&gt;86&lt;/sup&gt;&quot;,&quot;manualOverrideText&quot;:&quot;&quot;},&quot;citationTag&quot;:&quot;MENDELEY_CITATION_v3_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&quot;,&quot;citationItems&quot;:[{&quot;id&quot;:&quot;329b8195-10ac-35de-890f-f47b48dd7307&quot;,&quot;itemData&quot;:{&quot;type&quot;:&quot;article-journal&quot;,&quot;id&quot;:&quot;329b8195-10ac-35de-890f-f47b48dd7307&quot;,&quot;title&quot;:&quot;Association between fatigue and motor progression in Parkinson's disease in southern Chinese&quot;,&quot;author&quot;:[{&quot;family&quot;:&quot;Yu&quot;,&quot;given&quot;:&quot;Hong Xiang&quot;,&quot;parse-names&quot;:false,&quot;dropping-particle&quot;:&quot;&quot;,&quot;non-dropping-particle&quot;:&quot;&quot;},{&quot;family&quot;:&quot;Guo&quot;,&quot;given&quot;:&quot;Meng Ruo&quot;,&quot;parse-names&quot;:false,&quot;dropping-particle&quot;:&quot;&quot;,&quot;non-dropping-particle&quot;:&quot;&quot;},{&quot;family&quot;:&quot;Li&quot;,&quot;given&quot;:&quot;Gang&quot;,&quot;parse-names&quot;:false,&quot;dropping-particle&quot;:&quot;&quot;,&quot;non-dropping-particle&quot;:&quot;&quot;},{&quot;family&quot;:&quot;Zhang&quot;,&quot;given&quot;:&quot;Bei&quot;,&quot;parse-names&quot;:false,&quot;dropping-particle&quot;:&quot;&quot;,&quot;non-dropping-particle&quot;:&quot;&quot;}],&quot;container-title&quot;:&quot;Neurological sciences : official journal of the Italian Neurological Society and of the Italian Society of Clinical Neurophysiology&quot;,&quot;container-title-short&quot;:&quot;Neurol Sci&quot;,&quot;accessed&quot;:{&quot;date-parts&quot;:[[2023,10,23]]},&quot;DOI&quot;:&quot;10.1007/S10072-019-04059-Z&quot;,&quot;ISSN&quot;:&quot;1590-3478&quot;,&quot;PMID&quot;:&quot;31485861&quot;,&quot;URL&quot;:&quot;https://pubmed.ncbi.nlm.nih.gov/31485861/&quot;,&quot;issued&quot;:{&quot;date-parts&quot;:[[2020,1,1]]},&quot;page&quot;:&quot;161-164&quot;,&quot;abstract&quot;:&quot;Study objectives: The aim was to investigate whether fatigue could predict the development of motor symptoms of Parkinson’s disease (PD) in a southern Chinese population. Methods: In total, 246 PD patients were recruited. All patients were evaluated by Fatigue Severity Scale (FSS), Hamilton Anxiety Rating Scale, Hamilton Depression Rating Scale, and Unified PD Rating Scale provided by Movement Disorders Society (MDS-UPDRS). MDS-UPDRS was re-evaluated after 2 years. Results: FSS scores were associated with total score and subparts of MDS-UPDRS (total: p 0.039, p 0.030, adjusted; part III: p 0.022, p 0.016, adjusted). Conclusions: The symptom of subjective fatigue could predict the progression of PD.&quot;,&quot;publisher&quot;:&quot;Neurol Sci&quot;,&quot;issue&quot;:&quot;1&quot;,&quot;volume&quot;:&quot;41&quot;},&quot;isTemporary&quot;:false}]},{&quot;citationID&quot;:&quot;MENDELEY_CITATION_d0fbef3d-ce31-4250-bd7b-8aaf07ece1a9&quot;,&quot;properties&quot;:{&quot;noteIndex&quot;:0},&quot;isEdited&quot;:false,&quot;manualOverride&quot;:{&quot;isManuallyOverridden&quot;:false,&quot;citeprocText&quot;:&quot;&lt;sup&gt;87&lt;/sup&gt;&quot;,&quot;manualOverrideText&quot;:&quot;&quot;},&quot;citationTag&quot;:&quot;MENDELEY_CITATION_v3_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&quot;,&quot;citationItems&quot;:[{&quot;id&quot;:&quot;be7cc384-b9fa-3910-982c-f77236b9cda9&quot;,&quot;itemData&quot;:{&quot;type&quot;:&quot;article-journal&quot;,&quot;id&quot;:&quot;be7cc384-b9fa-3910-982c-f77236b9cda9&quot;,&quot;title&quot;:&quot;Deep brain stimulation and cognitive functions in Parkinson's disease: A three-year controlled study&quot;,&quot;author&quot;:[{&quot;family&quot;:&quot;Zangaglia&quot;,&quot;given&quot;:&quot;Roberta&quot;,&quot;parse-names&quot;:false,&quot;dropping-particle&quot;:&quot;&quot;,&quot;non-dropping-particle&quot;:&quot;&quot;},{&quot;family&quot;:&quot;Pacchetti&quot;,&quot;given&quot;:&quot;Claudio&quot;,&quot;parse-names&quot;:false,&quot;dropping-particle&quot;:&quot;&quot;,&quot;non-dropping-particle&quot;:&quot;&quot;},{&quot;family&quot;:&quot;Pasotti&quot;,&quot;given&quot;:&quot;Chiara&quot;,&quot;parse-names&quot;:false,&quot;dropping-particle&quot;:&quot;&quot;,&quot;non-dropping-particle&quot;:&quot;&quot;},{&quot;family&quot;:&quot;Mancini&quot;,&quot;given&quot;:&quot;Francesca&quot;,&quot;parse-names&quot;:false,&quot;dropping-particle&quot;:&quot;&quot;,&quot;non-dropping-particle&quot;:&quot;&quot;},{&quot;family&quot;:&quot;Servello&quot;,&quot;given&quot;:&quot;Domenico&quot;,&quot;parse-names&quot;:false,&quot;dropping-particle&quot;:&quot;&quot;,&quot;non-dropping-particle&quot;:&quot;&quot;},{&quot;family&quot;:&quot;Sinforiani&quot;,&quot;given&quot;:&quot;Elena&quot;,&quot;parse-names&quot;:false,&quot;dropping-particle&quot;:&quot;&quot;,&quot;non-dropping-particle&quot;:&quot;&quot;},{&quot;family&quot;:&quot;Cristina&quot;,&quot;given&quot;:&quot;Silvano&quot;,&quot;parse-names&quot;:false,&quot;dropping-particle&quot;:&quot;&quot;,&quot;non-dropping-particle&quot;:&quot;&quot;},{&quot;family&quot;:&quot;Sassi&quot;,&quot;given&quot;:&quot;Marco&quot;,&quot;parse-names&quot;:false,&quot;dropping-particle&quot;:&quot;&quot;,&quot;non-dropping-particle&quot;:&quot;&quot;},{&quot;family&quot;:&quot;Nappi&quot;,&quot;given&quot;:&quot;Giuseppe&quot;,&quot;parse-names&quot;:false,&quot;dropping-particle&quot;:&quot;&quot;,&quot;non-dropping-particle&quot;:&quot;&quot;}],&quot;container-title&quot;:&quot;Movement disorders : official journal of the Movement Disorder Society&quot;,&quot;container-title-short&quot;:&quot;Mov Disord&quot;,&quot;accessed&quot;:{&quot;date-parts&quot;:[[2023,10,23]]},&quot;DOI&quot;:&quot;10.1002/MDS.22603&quot;,&quot;ISSN&quot;:&quot;1531-8257&quot;,&quot;PMID&quot;:&quot;19514093&quot;,&quot;URL&quot;:&quot;https://pubmed.ncbi.nlm.nih.gov/19514093/&quot;,&quot;issued&quot;:{&quot;date-parts&quot;:[[2009,8,15]]},&quot;page&quot;:&quot;1621-1628&quot;,&quot;abstract&quot;:&quot;There is debate over the cognitive and behavioral effects of deep brain stimulation (DBS) of the subthalamic nucleus (STN) in advanced Parkinson's disease (PD). To evaluate these effects, we performed a prospective, naturalistic controlled, 3-year follow-up study. A total of 65 PD patients were enrolled, of whom 32 underwent STN-DBS (PD-DBS) and 33, even though eligible for this treatment, declined surgery and chose other therapeutic procedures (PD-control). Motor and neuropsychological functions were assessed in all the subjects at baseline (T0) and 36 months (T36). The PD-DBS patients were also evaluated at 1, 6, 12, and 24 months after surgery (T1, T6, T12, and T24). At T1, compared with T0, the PD-DBS patients recorded worse logical executive function task and verbal fluency (FAS) scores, whereas their performance of memory tasks remained stable. At T12, their cognitive profile had returned within the pre-DBS range, thereafter remaining stable until T36. FAS scores at T36 were significantly worse in the PD-DBS compared with the PD-control patients. This is the first long-term naturalistic controlled study of cognitive functions in PD patients submitted to STN-DBS. Our results confirm previous reports of a worsening of verbal fluency after DBS, but show that STN-DBS seems to be relatively safe from a cognitive standpoint, as the short-term worsening of frontal-executive functions was found to be transient. © 2009 Movement Disorder Society.&quot;,&quot;publisher&quot;:&quot;Mov Disord&quot;,&quot;issue&quot;:&quot;11&quot;,&quot;volume&quot;:&quot;24&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5745-C612-2441-B4F7-234B592E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Pauwels</dc:creator>
  <cp:keywords/>
  <dc:description/>
  <cp:lastModifiedBy>Ayla Pauwels</cp:lastModifiedBy>
  <cp:revision>5</cp:revision>
  <dcterms:created xsi:type="dcterms:W3CDTF">2024-08-18T15:52:00Z</dcterms:created>
  <dcterms:modified xsi:type="dcterms:W3CDTF">2024-08-23T14:24:00Z</dcterms:modified>
</cp:coreProperties>
</file>