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0048" w14:textId="63AE1C5C" w:rsidR="00B57657" w:rsidRDefault="009508DD" w:rsidP="00606D74">
      <w:pPr>
        <w:jc w:val="both"/>
        <w:rPr>
          <w:rFonts w:eastAsia="Aptos"/>
          <w:bCs/>
          <w:lang w:val="en-GB"/>
        </w:rPr>
      </w:pPr>
      <w:r>
        <w:rPr>
          <w:rFonts w:eastAsia="Aptos"/>
          <w:b/>
          <w:lang w:val="en-GB"/>
        </w:rPr>
        <w:t xml:space="preserve">Supplementary </w:t>
      </w:r>
      <w:r w:rsidR="00B57657" w:rsidRPr="004B1801">
        <w:rPr>
          <w:rFonts w:eastAsia="Aptos"/>
          <w:b/>
          <w:lang w:val="en-GB"/>
        </w:rPr>
        <w:t xml:space="preserve">Table </w:t>
      </w:r>
      <w:r w:rsidR="00B57657">
        <w:rPr>
          <w:rFonts w:eastAsia="Aptos"/>
          <w:b/>
          <w:lang w:val="en-GB"/>
        </w:rPr>
        <w:t>S</w:t>
      </w:r>
      <w:r w:rsidR="00740537">
        <w:rPr>
          <w:rFonts w:eastAsia="Aptos"/>
          <w:b/>
          <w:lang w:val="en-GB"/>
        </w:rPr>
        <w:t>2</w:t>
      </w:r>
      <w:r w:rsidR="00B57657" w:rsidRPr="004B1801">
        <w:rPr>
          <w:rFonts w:eastAsia="Aptos"/>
          <w:b/>
          <w:lang w:val="en-GB"/>
        </w:rPr>
        <w:t xml:space="preserve">. </w:t>
      </w:r>
      <w:r w:rsidR="00B57657" w:rsidRPr="004B1801">
        <w:rPr>
          <w:rFonts w:eastAsia="Aptos"/>
          <w:bCs/>
          <w:lang w:val="en-GB"/>
        </w:rPr>
        <w:t xml:space="preserve">List of candidate </w:t>
      </w:r>
      <w:proofErr w:type="spellStart"/>
      <w:r w:rsidR="00B57657" w:rsidRPr="004B1801">
        <w:rPr>
          <w:rFonts w:eastAsia="Aptos"/>
          <w:bCs/>
          <w:lang w:val="en-GB"/>
        </w:rPr>
        <w:t>mucinases</w:t>
      </w:r>
      <w:proofErr w:type="spellEnd"/>
      <w:r w:rsidR="00B57657" w:rsidRPr="004B1801">
        <w:rPr>
          <w:rFonts w:eastAsia="Aptos"/>
          <w:bCs/>
          <w:i/>
          <w:iCs/>
          <w:lang w:val="en-GB"/>
        </w:rPr>
        <w:t xml:space="preserve"> </w:t>
      </w:r>
      <w:r w:rsidR="00B57657">
        <w:rPr>
          <w:rFonts w:eastAsia="Aptos"/>
          <w:bCs/>
          <w:iCs/>
          <w:lang w:val="en-GB"/>
        </w:rPr>
        <w:t xml:space="preserve">of </w:t>
      </w:r>
      <w:r w:rsidR="00B57657" w:rsidRPr="004B1801">
        <w:rPr>
          <w:rFonts w:eastAsia="Aptos"/>
          <w:bCs/>
          <w:i/>
          <w:iCs/>
          <w:lang w:val="en-GB"/>
        </w:rPr>
        <w:t xml:space="preserve">A. </w:t>
      </w:r>
      <w:proofErr w:type="spellStart"/>
      <w:r w:rsidR="00B57657" w:rsidRPr="004B1801">
        <w:rPr>
          <w:rFonts w:eastAsia="Aptos"/>
          <w:bCs/>
          <w:i/>
          <w:iCs/>
          <w:lang w:val="en-GB"/>
        </w:rPr>
        <w:t>muciniphila</w:t>
      </w:r>
      <w:proofErr w:type="spellEnd"/>
      <w:r w:rsidR="00B57657" w:rsidRPr="004B1801">
        <w:rPr>
          <w:rFonts w:eastAsia="Aptos"/>
          <w:bCs/>
          <w:lang w:val="en-GB"/>
        </w:rPr>
        <w:t xml:space="preserve"> (ATCC strain BAA-835/DSM 22959/JCM 33894/BCRC 81048/CCUG 64013/CIP 107961/</w:t>
      </w:r>
      <w:proofErr w:type="spellStart"/>
      <w:r w:rsidR="00B57657" w:rsidRPr="004B1801">
        <w:rPr>
          <w:rFonts w:eastAsia="Aptos"/>
          <w:bCs/>
          <w:lang w:val="en-GB"/>
        </w:rPr>
        <w:t>Muc</w:t>
      </w:r>
      <w:proofErr w:type="spellEnd"/>
      <w:r w:rsidR="00B57657" w:rsidRPr="004B1801">
        <w:rPr>
          <w:rFonts w:eastAsia="Aptos"/>
          <w:bCs/>
          <w:lang w:val="en-GB"/>
        </w:rPr>
        <w:t xml:space="preserve">) searched in the </w:t>
      </w:r>
      <w:proofErr w:type="spellStart"/>
      <w:r w:rsidR="00B57657" w:rsidRPr="004B1801">
        <w:rPr>
          <w:rFonts w:eastAsia="Aptos"/>
          <w:bCs/>
          <w:lang w:val="en-GB"/>
        </w:rPr>
        <w:t>Uniprot</w:t>
      </w:r>
      <w:proofErr w:type="spellEnd"/>
      <w:r w:rsidR="00B57657" w:rsidRPr="004B1801">
        <w:rPr>
          <w:rFonts w:eastAsia="Aptos"/>
          <w:bCs/>
          <w:lang w:val="en-GB"/>
        </w:rPr>
        <w:t xml:space="preserve"> database</w:t>
      </w:r>
      <w:r w:rsidR="00B57657">
        <w:rPr>
          <w:rFonts w:eastAsia="Aptos"/>
          <w:bCs/>
          <w:lang w:val="en-GB"/>
        </w:rPr>
        <w:t>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420"/>
        <w:gridCol w:w="1600"/>
        <w:gridCol w:w="776"/>
      </w:tblGrid>
      <w:tr w:rsidR="00B57657" w14:paraId="6D56B4C1" w14:textId="77777777" w:rsidTr="00C63E72">
        <w:trPr>
          <w:trHeight w:val="460"/>
        </w:trPr>
        <w:tc>
          <w:tcPr>
            <w:tcW w:w="2120" w:type="dxa"/>
            <w:shd w:val="clear" w:color="000000" w:fill="F2F2F2"/>
            <w:noWrap/>
            <w:vAlign w:val="center"/>
            <w:hideMark/>
          </w:tcPr>
          <w:p w14:paraId="449016B1" w14:textId="77777777" w:rsidR="00B57657" w:rsidRDefault="00B57657" w:rsidP="00C63E7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Entry Name</w:t>
            </w:r>
          </w:p>
        </w:tc>
        <w:tc>
          <w:tcPr>
            <w:tcW w:w="5420" w:type="dxa"/>
            <w:shd w:val="clear" w:color="000000" w:fill="F2F2F2"/>
            <w:noWrap/>
            <w:vAlign w:val="center"/>
            <w:hideMark/>
          </w:tcPr>
          <w:p w14:paraId="66C364F5" w14:textId="77777777" w:rsidR="00B57657" w:rsidRDefault="00B57657" w:rsidP="00C63E7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Protein names</w:t>
            </w:r>
          </w:p>
        </w:tc>
        <w:tc>
          <w:tcPr>
            <w:tcW w:w="1600" w:type="dxa"/>
            <w:shd w:val="clear" w:color="000000" w:fill="F2F2F2"/>
            <w:noWrap/>
            <w:vAlign w:val="center"/>
            <w:hideMark/>
          </w:tcPr>
          <w:p w14:paraId="7104F0FB" w14:textId="77777777" w:rsidR="00B57657" w:rsidRDefault="00B57657" w:rsidP="00C63E7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Gene Names</w:t>
            </w:r>
          </w:p>
        </w:tc>
        <w:tc>
          <w:tcPr>
            <w:tcW w:w="776" w:type="dxa"/>
            <w:shd w:val="clear" w:color="000000" w:fill="F2F2F2"/>
            <w:noWrap/>
            <w:vAlign w:val="center"/>
            <w:hideMark/>
          </w:tcPr>
          <w:p w14:paraId="659DAF30" w14:textId="77777777" w:rsidR="00B57657" w:rsidRDefault="00B57657" w:rsidP="00C63E7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Amino acids</w:t>
            </w:r>
          </w:p>
        </w:tc>
      </w:tr>
      <w:tr w:rsidR="00B57657" w14:paraId="25E108AB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26134A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B2UPI7_AKKM8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62E54D1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 M60 domain-containing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A78C7D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Amuc_0627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6967A5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506</w:t>
            </w:r>
          </w:p>
        </w:tc>
      </w:tr>
      <w:tr w:rsidR="00B57657" w14:paraId="18BBE8CE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5165B8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B2UQK5_AKKM8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5C1B72A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 M60 domain-containing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39C826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Amuc_0908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64463F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747</w:t>
            </w:r>
          </w:p>
        </w:tc>
      </w:tr>
      <w:tr w:rsidR="00B57657" w14:paraId="0AB7F2CD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BDED3C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B2ULE8_AKKM8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E6FEBFD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 M60 domain-containing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6BD094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Amuc_1514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D199D6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660</w:t>
            </w:r>
          </w:p>
        </w:tc>
      </w:tr>
      <w:tr w:rsidR="00B57657" w14:paraId="0AFC74AC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DEA647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B2UR60_AKKM8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41DC3DC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Peptidase_M43 domain-containing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4EFAE7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Amuc_1119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A0488A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385</w:t>
            </w:r>
          </w:p>
        </w:tc>
      </w:tr>
      <w:tr w:rsidR="00B57657" w14:paraId="4BD4888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214AED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B2UME7_AKKM8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E837AF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Peptidase M23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510426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Amuc_0253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BD0FF0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289</w:t>
            </w:r>
          </w:p>
        </w:tc>
      </w:tr>
      <w:tr w:rsidR="00B57657" w14:paraId="4C3D1CA1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387A7B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B2UNB8_AKKM8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639380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Peptidase M23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C27084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Amuc_0391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075A4B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</w:t>
            </w:r>
          </w:p>
        </w:tc>
      </w:tr>
      <w:tr w:rsidR="00B57657" w14:paraId="2147971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F803B0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B2UNJ1_AKKM8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564927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Peptidase M23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E54D2A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Amuc_0465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722133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</w:t>
            </w:r>
          </w:p>
        </w:tc>
      </w:tr>
      <w:tr w:rsidR="00B57657" w14:paraId="28075EE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27D42F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B2UR47_AKKM8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A7E311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Peptidase M24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62DAD1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Amuc_1106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1557F7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427</w:t>
            </w:r>
          </w:p>
        </w:tc>
      </w:tr>
      <w:tr w:rsidR="00B57657" w14:paraId="5722F47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DD0B4F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B2UM82_AKKM8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ABC051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Peptidase M28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A1ADE4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Amuc_0187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3CEFF4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356</w:t>
            </w:r>
          </w:p>
        </w:tc>
      </w:tr>
      <w:tr w:rsidR="00B57657" w14:paraId="5FEC91AB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3097E9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B2ULX6_AKKM8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E4AC012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 S1 and S6 chymotrypsin/Hap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4B7628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Amuc_0176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A4CD0A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334</w:t>
            </w:r>
          </w:p>
        </w:tc>
      </w:tr>
      <w:tr w:rsidR="00B57657" w14:paraId="712B5199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19D3D8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B2UMQ3_AKKM8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84DB61C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 S1 and S6 chymotrypsin/Hap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3850431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Amuc_1791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A2B7B6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254</w:t>
            </w:r>
          </w:p>
        </w:tc>
      </w:tr>
      <w:tr w:rsidR="00B57657" w14:paraId="6ECA262B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5E6599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B2UL29_AKKM8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107A4D7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Peptidase S11 D-alanyl-D-alanine carboxypeptidase 1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D4B7B4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Amuc_1480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3C6702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323</w:t>
            </w:r>
          </w:p>
        </w:tc>
      </w:tr>
      <w:tr w:rsidR="00B57657" w14:paraId="56E961FE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C2725D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B2UN08_AKKM8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4E2E03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Peptidase S15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EBFE87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Amuc_1801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3469C5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359</w:t>
            </w:r>
          </w:p>
        </w:tc>
      </w:tr>
      <w:tr w:rsidR="00B57657" w14:paraId="3FF6E0B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2612EA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B2UP79_AKKM8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548A824" w14:textId="77777777" w:rsidR="00B57657" w:rsidRDefault="00B57657" w:rsidP="00C63E7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Oligopeptidase</w:t>
            </w:r>
            <w:proofErr w:type="spellEnd"/>
            <w:r>
              <w:rPr>
                <w:color w:val="000000"/>
                <w:sz w:val="22"/>
              </w:rPr>
              <w:t xml:space="preserve"> A (EC 3.4.24.70)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F67729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Amuc_2040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EA44BA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726</w:t>
            </w:r>
          </w:p>
        </w:tc>
      </w:tr>
      <w:tr w:rsidR="00B57657" w14:paraId="6C2AFEA6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D17BC4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B2UM07_AKKM8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29EA39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Carboxyl-terminal protease (EC 3.4.21.102)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AF5DF4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Amuc_1631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584367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748</w:t>
            </w:r>
          </w:p>
        </w:tc>
      </w:tr>
      <w:tr w:rsidR="00B57657" w14:paraId="51FF1681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8780AC9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B2ULK5_AKKM8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0428AD3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 xml:space="preserve">Peptidase M22 </w:t>
            </w:r>
            <w:proofErr w:type="spellStart"/>
            <w:r>
              <w:rPr>
                <w:sz w:val="22"/>
              </w:rPr>
              <w:t>glycoprotease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3D49745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Amuc_1571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DBC0B02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</w:tr>
      <w:tr w:rsidR="00B57657" w14:paraId="276BB00D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20F3758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B2ULJ2_AKKM8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CCAF4B2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Zinc metalloprotease (EC 3.4.24.-)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11A46AC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Amuc_1558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81637E9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</w:tr>
      <w:tr w:rsidR="00B57657" w14:paraId="5CB97413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694DA45C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B2UNU1_AKKM8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2A73BC1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Aspartyl protease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4AC4F41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Amuc_0473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16938EC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</w:tr>
      <w:tr w:rsidR="00B57657" w14:paraId="18E5E96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1A6DB8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B2UNU3_AKKM8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941006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Methyltransferase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DB9E70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Amuc_0475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FE1EA4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191</w:t>
            </w:r>
          </w:p>
        </w:tc>
      </w:tr>
      <w:tr w:rsidR="00B57657" w14:paraId="3056D51E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73904F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B2UP74_AKKM8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1814A8E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ULP_PROTEASE domain-containing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81611F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Amuc_2035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1BBE54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251</w:t>
            </w:r>
          </w:p>
        </w:tc>
      </w:tr>
      <w:tr w:rsidR="00B57657" w14:paraId="5745C374" w14:textId="77777777" w:rsidTr="00C63E72">
        <w:trPr>
          <w:trHeight w:val="640"/>
        </w:trPr>
        <w:tc>
          <w:tcPr>
            <w:tcW w:w="2120" w:type="dxa"/>
            <w:shd w:val="clear" w:color="000000" w:fill="FFFFFF"/>
            <w:noWrap/>
            <w:hideMark/>
          </w:tcPr>
          <w:p w14:paraId="0E3AA5F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B2UPX2_AKKM8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7AFD7B79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Trypsin-like protein serine protease typically periplasmic contain C-terminal PDZ domain-like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976B82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Amuc_0670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A82CED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526</w:t>
            </w:r>
          </w:p>
        </w:tc>
      </w:tr>
      <w:tr w:rsidR="00B57657" w14:paraId="5D5F007A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A681F9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B2UQG2_AKKM8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78FE32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609409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Amuc_0864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BFF54A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572</w:t>
            </w:r>
          </w:p>
        </w:tc>
      </w:tr>
      <w:tr w:rsidR="00B57657" w14:paraId="21909143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0A22D8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B2UQQ0_AKKM8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8BA3CE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BBF837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Amuc_0953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D228D3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1414</w:t>
            </w:r>
          </w:p>
        </w:tc>
      </w:tr>
      <w:tr w:rsidR="00B57657" w14:paraId="6395C2F5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2216AB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B2UQX4_AKKM8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708C5B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6964E1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Amuc_1033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F3E497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581</w:t>
            </w:r>
          </w:p>
        </w:tc>
      </w:tr>
      <w:tr w:rsidR="00B57657" w14:paraId="68BAC840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0365119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B2UR15_AKKM8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760868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D14C2A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Amuc_1074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07B641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552</w:t>
            </w:r>
          </w:p>
        </w:tc>
      </w:tr>
      <w:tr w:rsidR="00B57657" w14:paraId="2172C2E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60A1248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B2UR59_AKKM8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104253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3715843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Amuc_1118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F7DA01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628</w:t>
            </w:r>
          </w:p>
        </w:tc>
      </w:tr>
      <w:tr w:rsidR="00B57657" w14:paraId="764A5183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AAD0FF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B2URC2_AKKM8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C4B031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4C3AE8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Amuc_1182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20B4B0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465</w:t>
            </w:r>
          </w:p>
        </w:tc>
      </w:tr>
      <w:tr w:rsidR="00B57657" w14:paraId="34A4C8D4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C26061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B2ULS2_AKKM8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9C4E27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131EDD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Amuc_0121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37D2FE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526</w:t>
            </w:r>
          </w:p>
        </w:tc>
      </w:tr>
      <w:tr w:rsidR="00B57657" w14:paraId="4C395472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0B9412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B2UM30_AKKM8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E059B0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81A6E2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Amuc_1655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8FFE67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554</w:t>
            </w:r>
          </w:p>
        </w:tc>
      </w:tr>
      <w:tr w:rsidR="00B57657" w14:paraId="4810417A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E6984D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B2UML7_AKKM8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11AD7E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3DD93C3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Amuc_1755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1E7E38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562</w:t>
            </w:r>
          </w:p>
        </w:tc>
      </w:tr>
      <w:tr w:rsidR="00B57657" w14:paraId="5C59E722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2ACCF3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B2UNH7_AKKM8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A957DE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40B6DA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Amuc_0451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57B0AC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719</w:t>
            </w:r>
          </w:p>
        </w:tc>
      </w:tr>
      <w:tr w:rsidR="00B57657" w14:paraId="304BB982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0004F7F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B2UNV9_AKKM8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9A8A44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35B4105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Amuc_0491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7E2BBC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</w:tr>
      <w:tr w:rsidR="00B57657" w14:paraId="56316FE6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64188AB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B2UPC5_AKKM8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C8F5EB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Sulfatase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3303A3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Amuc_0565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C3707C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542</w:t>
            </w:r>
          </w:p>
        </w:tc>
      </w:tr>
      <w:tr w:rsidR="00B57657" w14:paraId="274BE721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19E9CE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B2UPP3_AKKM8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7CF6154B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proofErr w:type="spellStart"/>
            <w:r w:rsidRPr="007C69F8">
              <w:rPr>
                <w:color w:val="000000"/>
                <w:sz w:val="22"/>
              </w:rPr>
              <w:t>Formylglycine</w:t>
            </w:r>
            <w:proofErr w:type="spellEnd"/>
            <w:r w:rsidRPr="007C69F8">
              <w:rPr>
                <w:color w:val="000000"/>
                <w:sz w:val="22"/>
              </w:rPr>
              <w:t>-generating enzyme, required for sulfatase activity, contains SUMF1/FGE domain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79BD41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Amuc_2112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025056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969</w:t>
            </w:r>
          </w:p>
        </w:tc>
      </w:tr>
      <w:tr w:rsidR="00B57657" w14:paraId="35BC998A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5EE99C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B2ULI1_AKKM8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D8D754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Sialidase domain-containing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6D806E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Amuc_1547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88E4A1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595</w:t>
            </w:r>
          </w:p>
        </w:tc>
      </w:tr>
      <w:tr w:rsidR="00B57657" w14:paraId="0AE201EA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F5B066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B2UN42_AKKM8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212150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Exo-alpha-sialidase (EC 3.2.1.18)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ABEA04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Amuc_1835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E18076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674</w:t>
            </w:r>
          </w:p>
        </w:tc>
      </w:tr>
      <w:tr w:rsidR="00B57657" w14:paraId="5EEC0A4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B7014F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B2UPI5_AKKM8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5E1595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Exo-alpha-sialidase (EC 3.2.1.18)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12C4F7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Amuc_0625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BF2712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419</w:t>
            </w:r>
          </w:p>
        </w:tc>
      </w:tr>
      <w:tr w:rsidR="00B57657" w14:paraId="6CB1EAD4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0545F6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B2UPI3_AKKM8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FDDB38F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Glycosyl hydrolase BNR repeat-containing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73E626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Amuc_0623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F528B2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436</w:t>
            </w:r>
          </w:p>
        </w:tc>
      </w:tr>
      <w:tr w:rsidR="00B57657" w14:paraId="4F1FC00B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008AAAA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G1091_AKKM8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2C25249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Glycosyl hydrolase family 109 protein 1 (EC 3.2.1.-)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3DBB78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Amuc_0017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F1B8DE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481</w:t>
            </w:r>
          </w:p>
        </w:tc>
      </w:tr>
      <w:tr w:rsidR="00B57657" w14:paraId="7ADA6184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01739C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G1092_AKKM8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60FF0E3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Glycosyl hydrolase family 109 protein 2 (EC 3.2.1.-)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C9928C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Amuc_0920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ABD4A5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473</w:t>
            </w:r>
          </w:p>
        </w:tc>
      </w:tr>
      <w:tr w:rsidR="00B57657" w14:paraId="46D22DDD" w14:textId="77777777" w:rsidTr="00C63E72">
        <w:trPr>
          <w:trHeight w:val="600"/>
        </w:trPr>
        <w:tc>
          <w:tcPr>
            <w:tcW w:w="2120" w:type="dxa"/>
            <w:shd w:val="clear" w:color="000000" w:fill="FFFFFF"/>
            <w:noWrap/>
            <w:hideMark/>
          </w:tcPr>
          <w:p w14:paraId="26DC0AB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B2UKY7_AKKM8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629357B5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 xml:space="preserve">Glycosyl hydrolase family 98 putative carbohydrate binding </w:t>
            </w:r>
            <w:proofErr w:type="gramStart"/>
            <w:r w:rsidRPr="007C69F8">
              <w:rPr>
                <w:color w:val="000000"/>
                <w:sz w:val="22"/>
              </w:rPr>
              <w:t>module</w:t>
            </w:r>
            <w:proofErr w:type="gramEnd"/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9989D0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Amuc_1438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ECE2E4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639</w:t>
            </w:r>
          </w:p>
        </w:tc>
      </w:tr>
      <w:tr w:rsidR="00B57657" w14:paraId="3F3A9A30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0836497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B2UQG1_AKKM8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5ADD77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Glycosyl hydrolase family 88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930AE2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Amuc_0863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B95DC8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744</w:t>
            </w:r>
          </w:p>
        </w:tc>
      </w:tr>
      <w:tr w:rsidR="00B57657" w14:paraId="223C502E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639E73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B2UPN9_AKKM8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669447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Glycoside hydrolase family 16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F7538C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Amuc_2108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F0F8A5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319</w:t>
            </w:r>
          </w:p>
        </w:tc>
      </w:tr>
      <w:tr w:rsidR="00B57657" w14:paraId="4CFA9E55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EDCBD3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B2UMS6_AKKM8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554C6C4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Glycoside hydrolase family 2 sugar binding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05A45E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Amuc_0290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238ED7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986</w:t>
            </w:r>
          </w:p>
        </w:tc>
      </w:tr>
      <w:tr w:rsidR="00B57657" w14:paraId="5430D2C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599143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B2UQH3_AKKM8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CAA87E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Glycoside hydrolase family 16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52CB30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Amuc_0875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EDC4AD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313</w:t>
            </w:r>
          </w:p>
        </w:tc>
      </w:tr>
      <w:tr w:rsidR="00B57657" w14:paraId="47A631B0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0131BF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B2UM81_AKKM8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824E6B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Glycoside hydrolase family 95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AB3CA6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Amuc_0186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E69B08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788</w:t>
            </w:r>
          </w:p>
        </w:tc>
      </w:tr>
      <w:tr w:rsidR="00B57657" w14:paraId="7020BC4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DCD167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B2UR61_AKKM8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FE296E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Glycosyl hydrolase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2C53D4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Amuc_1120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3CC4FD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796</w:t>
            </w:r>
          </w:p>
        </w:tc>
      </w:tr>
      <w:tr w:rsidR="00B57657" w14:paraId="5FCC0B6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2E3FEA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B2UPU3_AKKM8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FAE420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Glycoside hydrolase family 18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B28318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Amuc_2164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000F53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1233</w:t>
            </w:r>
          </w:p>
        </w:tc>
      </w:tr>
      <w:tr w:rsidR="00B57657" w14:paraId="00C45F2C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1DE791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B2UNV0_AKKM8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ED90954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Hydrolase of the alpha/beta superfamily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747B36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Amuc_0482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4BA791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272</w:t>
            </w:r>
          </w:p>
        </w:tc>
      </w:tr>
      <w:tr w:rsidR="00B57657" w14:paraId="73EB8105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0883B91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B2UQU5_AKKM8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0611B66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Hydrolase of the alpha/beta superfamily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864EE2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Amuc_1003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312664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377</w:t>
            </w:r>
          </w:p>
        </w:tc>
      </w:tr>
      <w:tr w:rsidR="00B57657" w14:paraId="1EE44ED4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CC18FF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B2ULB7_AKKM8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8BD87F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Alpha-N-</w:t>
            </w:r>
            <w:proofErr w:type="spellStart"/>
            <w:r>
              <w:rPr>
                <w:color w:val="000000"/>
                <w:sz w:val="22"/>
              </w:rPr>
              <w:t>acetylglucosaminidase</w:t>
            </w:r>
            <w:proofErr w:type="spellEnd"/>
            <w:r>
              <w:rPr>
                <w:color w:val="000000"/>
                <w:sz w:val="22"/>
              </w:rPr>
              <w:t xml:space="preserve"> (EC 3.2.1.50)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3A17061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Amuc_0060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052ADD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848</w:t>
            </w:r>
          </w:p>
        </w:tc>
      </w:tr>
      <w:tr w:rsidR="00B57657" w14:paraId="75DC9154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7B0CB3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B2URG0_AKKM8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4700F2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Alpha-N-</w:t>
            </w:r>
            <w:proofErr w:type="spellStart"/>
            <w:r>
              <w:rPr>
                <w:color w:val="000000"/>
                <w:sz w:val="22"/>
              </w:rPr>
              <w:t>acetylglucosaminidase</w:t>
            </w:r>
            <w:proofErr w:type="spellEnd"/>
            <w:r>
              <w:rPr>
                <w:color w:val="000000"/>
                <w:sz w:val="22"/>
              </w:rPr>
              <w:t xml:space="preserve"> (EC 3.2.1.50)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A01809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Amuc_1220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6AFEB2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852</w:t>
            </w:r>
          </w:p>
        </w:tc>
      </w:tr>
      <w:tr w:rsidR="00B57657" w14:paraId="7C30D347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9C027C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B2UPZ9_AKKM8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BC28BC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</w:t>
            </w:r>
            <w:proofErr w:type="spellStart"/>
            <w:r>
              <w:rPr>
                <w:color w:val="000000"/>
                <w:sz w:val="22"/>
              </w:rPr>
              <w:t>glucanase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178472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Amuc_0697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E4D728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381</w:t>
            </w:r>
          </w:p>
        </w:tc>
      </w:tr>
      <w:tr w:rsidR="00B57657" w14:paraId="1332E0FC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82655C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B2UQ00_AKKM8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1B5D7C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</w:t>
            </w:r>
            <w:proofErr w:type="spellStart"/>
            <w:r>
              <w:rPr>
                <w:color w:val="000000"/>
                <w:sz w:val="22"/>
              </w:rPr>
              <w:t>glucanase</w:t>
            </w:r>
            <w:proofErr w:type="spellEnd"/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823224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Amuc_0698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6E7519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369</w:t>
            </w:r>
          </w:p>
        </w:tc>
      </w:tr>
      <w:tr w:rsidR="00B57657" w14:paraId="5EB1B285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1EDDB1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GLAA_AKKM8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3CFA0BDE" w14:textId="77777777" w:rsidR="00B57657" w:rsidRPr="005441D0" w:rsidRDefault="00B57657" w:rsidP="00C63E72">
            <w:pPr>
              <w:rPr>
                <w:color w:val="000000"/>
                <w:sz w:val="22"/>
                <w:lang w:val="it-IT"/>
              </w:rPr>
            </w:pPr>
            <w:r w:rsidRPr="005441D0">
              <w:rPr>
                <w:color w:val="000000"/>
                <w:sz w:val="22"/>
                <w:lang w:val="it-IT"/>
              </w:rPr>
              <w:t>Alpha-1,3-galactosidase A (EC 3.2.1.n1) (</w:t>
            </w:r>
            <w:proofErr w:type="spellStart"/>
            <w:r w:rsidRPr="005441D0">
              <w:rPr>
                <w:color w:val="000000"/>
                <w:sz w:val="22"/>
                <w:lang w:val="it-IT"/>
              </w:rPr>
              <w:t>Exo</w:t>
            </w:r>
            <w:proofErr w:type="spellEnd"/>
            <w:r w:rsidRPr="005441D0">
              <w:rPr>
                <w:color w:val="000000"/>
                <w:sz w:val="22"/>
                <w:lang w:val="it-IT"/>
              </w:rPr>
              <w:t>-alpha-</w:t>
            </w:r>
            <w:proofErr w:type="spellStart"/>
            <w:r w:rsidRPr="005441D0">
              <w:rPr>
                <w:color w:val="000000"/>
                <w:sz w:val="22"/>
                <w:lang w:val="it-IT"/>
              </w:rPr>
              <w:t>galactosidase</w:t>
            </w:r>
            <w:proofErr w:type="spellEnd"/>
            <w:r w:rsidRPr="005441D0">
              <w:rPr>
                <w:color w:val="000000"/>
                <w:sz w:val="22"/>
                <w:lang w:val="it-IT"/>
              </w:rPr>
              <w:t xml:space="preserve"> A) (EC 3.2.1.22)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FA624A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Amuc_1463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3DA09A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596</w:t>
            </w:r>
          </w:p>
        </w:tc>
      </w:tr>
      <w:tr w:rsidR="00B57657" w14:paraId="5F0B0447" w14:textId="77777777" w:rsidTr="00C63E72">
        <w:trPr>
          <w:trHeight w:val="590"/>
        </w:trPr>
        <w:tc>
          <w:tcPr>
            <w:tcW w:w="2120" w:type="dxa"/>
            <w:shd w:val="clear" w:color="000000" w:fill="FFFFFF"/>
            <w:noWrap/>
            <w:hideMark/>
          </w:tcPr>
          <w:p w14:paraId="621A8A8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GLAB_AKKM8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2F40702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Alpha-1,3-galactosidase B (EC 3.2.1.n1) (EC 3.2.1.n2) (Exo-alpha-galactosidase B) (EC 3.2.1.22)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61C24B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Amuc_0480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0BA884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794</w:t>
            </w:r>
          </w:p>
        </w:tc>
      </w:tr>
      <w:tr w:rsidR="00B57657" w14:paraId="3C9268B7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4AFF4A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B2UQF3_AKKM8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D48A05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Alpha-galactosidase (EC 3.2.1.22)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63C6AB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Amuc_0855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6D60BD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716</w:t>
            </w:r>
          </w:p>
        </w:tc>
      </w:tr>
      <w:tr w:rsidR="00B57657" w14:paraId="774D73CA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7C8143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B2URC7_AKKM8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1BD473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Alpha-galactosidase (EC 3.2.1.22) (</w:t>
            </w:r>
            <w:proofErr w:type="spellStart"/>
            <w:r>
              <w:rPr>
                <w:color w:val="000000"/>
                <w:sz w:val="22"/>
              </w:rPr>
              <w:t>Melibiase</w:t>
            </w:r>
            <w:proofErr w:type="spell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563029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Amuc_1187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268533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533</w:t>
            </w:r>
          </w:p>
        </w:tc>
      </w:tr>
      <w:tr w:rsidR="00B57657" w14:paraId="63F2B469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160148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B2UM40_AKKM8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E00717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Beta-galactosidase (EC 3.2.1.23) (Lactase)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20D7D6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Amuc_1666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A91BC5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1289</w:t>
            </w:r>
          </w:p>
        </w:tc>
      </w:tr>
      <w:tr w:rsidR="00B57657" w14:paraId="3C2FDF0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1000E7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B2UM60_AKKM8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A36C6E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Beta-galactosidase (EC 3.2.1.23)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279CBF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Amuc_1686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59264B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780</w:t>
            </w:r>
          </w:p>
        </w:tc>
      </w:tr>
      <w:tr w:rsidR="00B57657" w14:paraId="36D1BF6F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38D1CF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B2UQ71_AKKM8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79CF36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Beta-galactosidase (EC 3.2.1.23)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B321DF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Amuc_0771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CB56AD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643</w:t>
            </w:r>
          </w:p>
        </w:tc>
      </w:tr>
      <w:tr w:rsidR="00B57657" w14:paraId="2E394517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7A9D7A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B2UQ26_AKKM8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9C3ACDD" w14:textId="77777777" w:rsidR="00B57657" w:rsidRPr="005441D0" w:rsidRDefault="00B57657" w:rsidP="00C63E72">
            <w:pPr>
              <w:rPr>
                <w:color w:val="000000"/>
                <w:sz w:val="22"/>
                <w:lang w:val="it-IT"/>
              </w:rPr>
            </w:pPr>
            <w:proofErr w:type="spellStart"/>
            <w:r w:rsidRPr="005441D0">
              <w:rPr>
                <w:color w:val="000000"/>
                <w:sz w:val="22"/>
                <w:lang w:val="it-IT"/>
              </w:rPr>
              <w:t>Glucan</w:t>
            </w:r>
            <w:proofErr w:type="spellEnd"/>
            <w:r w:rsidRPr="005441D0">
              <w:rPr>
                <w:color w:val="000000"/>
                <w:sz w:val="22"/>
                <w:lang w:val="it-IT"/>
              </w:rPr>
              <w:t xml:space="preserve"> endo-1,3-beta-D-glucosidase (EC 3.2.1.39)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2CB69C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Amuc_0724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0A6132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290</w:t>
            </w:r>
          </w:p>
        </w:tc>
      </w:tr>
      <w:tr w:rsidR="00B57657" w14:paraId="3DA43403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661C445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B2UQC2_AKKM8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575C3C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beta-galactosidase (EC 3.2.1.23) (Lactase)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1E44F6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Amuc_0824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EC81A4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1264</w:t>
            </w:r>
          </w:p>
        </w:tc>
      </w:tr>
      <w:tr w:rsidR="00B57657" w14:paraId="68E65840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F6C2F5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B2UL68_AKKM8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4618ED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Alpha-L-</w:t>
            </w:r>
            <w:proofErr w:type="spellStart"/>
            <w:r>
              <w:rPr>
                <w:color w:val="000000"/>
                <w:sz w:val="22"/>
              </w:rPr>
              <w:t>fucosidase</w:t>
            </w:r>
            <w:proofErr w:type="spellEnd"/>
            <w:r>
              <w:rPr>
                <w:color w:val="000000"/>
                <w:sz w:val="22"/>
              </w:rPr>
              <w:t xml:space="preserve"> (EC 3.2.1.51)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3DB1FE0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Amuc_0010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06B8BF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538</w:t>
            </w:r>
          </w:p>
        </w:tc>
      </w:tr>
      <w:tr w:rsidR="00B57657" w14:paraId="5CB1C2E7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67D48C4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B2ULU6_AKKM8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0176C3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Alpha-L-</w:t>
            </w:r>
            <w:proofErr w:type="spellStart"/>
            <w:r>
              <w:rPr>
                <w:color w:val="000000"/>
                <w:sz w:val="22"/>
              </w:rPr>
              <w:t>fucosidase</w:t>
            </w:r>
            <w:proofErr w:type="spellEnd"/>
            <w:r>
              <w:rPr>
                <w:color w:val="000000"/>
                <w:sz w:val="22"/>
              </w:rPr>
              <w:t xml:space="preserve"> (EC 3.2.1.51)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DA0738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Amuc_0146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F7D805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711</w:t>
            </w:r>
          </w:p>
        </w:tc>
      </w:tr>
      <w:tr w:rsidR="00B57657" w14:paraId="4901B46D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A8EF95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B2UNB9_AKKM8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9FFC416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Coagulation factor 5/8 type domain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4125F2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Amuc_0392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FD928D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709</w:t>
            </w:r>
          </w:p>
        </w:tc>
      </w:tr>
      <w:tr w:rsidR="00B57657" w14:paraId="310A56B2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6173831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B2UQE4_AKKM8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7795D8E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Coagulation factor 5/8 type domain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606D3A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Amuc_0846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7EF2509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704</w:t>
            </w:r>
          </w:p>
        </w:tc>
      </w:tr>
      <w:tr w:rsidR="00B57657" w14:paraId="3A5C8A18" w14:textId="77777777" w:rsidTr="00C63E72">
        <w:trPr>
          <w:trHeight w:val="560"/>
        </w:trPr>
        <w:tc>
          <w:tcPr>
            <w:tcW w:w="2120" w:type="dxa"/>
            <w:shd w:val="clear" w:color="000000" w:fill="FFFFFF"/>
            <w:noWrap/>
            <w:hideMark/>
          </w:tcPr>
          <w:p w14:paraId="74ACBA2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H2018_AKKM8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216EAC6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Beta-hexosaminidase Amuc_2018 (EC 3.2.1.52) </w:t>
            </w:r>
            <w:proofErr w:type="gramStart"/>
            <w:r>
              <w:rPr>
                <w:color w:val="000000"/>
                <w:sz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Am2301)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DD7FE4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Amuc_2018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2419E2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493</w:t>
            </w:r>
          </w:p>
        </w:tc>
      </w:tr>
      <w:tr w:rsidR="00B57657" w14:paraId="71F5A60E" w14:textId="77777777" w:rsidTr="00C63E72">
        <w:trPr>
          <w:trHeight w:val="580"/>
        </w:trPr>
        <w:tc>
          <w:tcPr>
            <w:tcW w:w="2120" w:type="dxa"/>
            <w:shd w:val="clear" w:color="000000" w:fill="FFFFFF"/>
            <w:noWrap/>
            <w:hideMark/>
          </w:tcPr>
          <w:p w14:paraId="0B2A8B5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H2136_AKKM8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7A30738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Beta-hexosaminidase Amuc_2136 (EC 3.2.1.52) </w:t>
            </w:r>
            <w:proofErr w:type="gramStart"/>
            <w:r>
              <w:rPr>
                <w:color w:val="000000"/>
                <w:sz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Am2136)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FCCE39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Amuc_2136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244517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756</w:t>
            </w:r>
          </w:p>
        </w:tc>
      </w:tr>
      <w:tr w:rsidR="00B57657" w14:paraId="457A421E" w14:textId="77777777" w:rsidTr="00C63E72">
        <w:trPr>
          <w:trHeight w:val="590"/>
        </w:trPr>
        <w:tc>
          <w:tcPr>
            <w:tcW w:w="2120" w:type="dxa"/>
            <w:shd w:val="clear" w:color="000000" w:fill="FFFFFF"/>
            <w:noWrap/>
            <w:hideMark/>
          </w:tcPr>
          <w:p w14:paraId="77F05BE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H0868_AKKM8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5B02674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Beta-hexosaminidase Amuc_0868 (EC 3.2.1.52) </w:t>
            </w:r>
            <w:proofErr w:type="gramStart"/>
            <w:r>
              <w:rPr>
                <w:color w:val="000000"/>
                <w:sz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Am0868)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641488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Amuc_0868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188BAF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549</w:t>
            </w:r>
          </w:p>
        </w:tc>
      </w:tr>
      <w:tr w:rsidR="00B57657" w14:paraId="64B4482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E475A4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B2UM43_AKKM8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1260414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11B4D34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Amuc_1669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11B05A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547</w:t>
            </w:r>
          </w:p>
        </w:tc>
      </w:tr>
      <w:tr w:rsidR="00B57657" w14:paraId="3FFEB5CB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3410FB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B2UN02_AKKM8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220553A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4167C620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Amuc_0369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45288EE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665</w:t>
            </w:r>
          </w:p>
        </w:tc>
      </w:tr>
      <w:tr w:rsidR="00B57657" w14:paraId="017B5573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990F4F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B2UN22_AKKM8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3912F88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27D64258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Amuc_1815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1BBECE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728</w:t>
            </w:r>
          </w:p>
        </w:tc>
      </w:tr>
      <w:tr w:rsidR="00B57657" w14:paraId="20609B5C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7389CAD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B2UNC4_AKKM8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838289A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D7A505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Amuc_0397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0868325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722</w:t>
            </w:r>
          </w:p>
        </w:tc>
      </w:tr>
      <w:tr w:rsidR="00B57657" w14:paraId="1A37205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534EB2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B2UNM1_AKKM8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A2DB24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561DEEDE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Amuc_1924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5618BA5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664</w:t>
            </w:r>
          </w:p>
        </w:tc>
      </w:tr>
      <w:tr w:rsidR="00B57657" w14:paraId="50636619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4FE09CE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B2UP58_AKKM8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76F0D21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FB98E36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Amuc_2019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5C9161D7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</w:t>
            </w:r>
          </w:p>
        </w:tc>
      </w:tr>
      <w:tr w:rsidR="00B57657" w14:paraId="35309099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1050A3A1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B2UPP0_AKKM8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00A2031A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Beta-N-</w:t>
            </w:r>
            <w:proofErr w:type="spellStart"/>
            <w:r>
              <w:rPr>
                <w:sz w:val="22"/>
              </w:rPr>
              <w:t>acetylhexosaminidase</w:t>
            </w:r>
            <w:proofErr w:type="spellEnd"/>
            <w:r>
              <w:rPr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25DA4FB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Amuc_2109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3D8F154A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</w:tr>
      <w:tr w:rsidR="00B57657" w14:paraId="0D16CDAE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232819D2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B2UPS8_AKKM8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547357C4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67FAE92B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Amuc_2148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FD01733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549</w:t>
            </w:r>
          </w:p>
        </w:tc>
      </w:tr>
      <w:tr w:rsidR="00B57657" w14:paraId="40B773B3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3EDD50F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B2UQX3_AKKM8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4B7916BC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Beta-N-</w:t>
            </w:r>
            <w:proofErr w:type="spellStart"/>
            <w:r>
              <w:rPr>
                <w:color w:val="000000"/>
                <w:sz w:val="22"/>
              </w:rPr>
              <w:t>acetylhexosaminidase</w:t>
            </w:r>
            <w:proofErr w:type="spellEnd"/>
            <w:r>
              <w:rPr>
                <w:color w:val="000000"/>
                <w:sz w:val="22"/>
              </w:rPr>
              <w:t xml:space="preserve"> (EC 3.2.1.52)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F6A0ACD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Amuc_1032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222D58E1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518</w:t>
            </w:r>
          </w:p>
        </w:tc>
      </w:tr>
      <w:tr w:rsidR="00B57657" w14:paraId="1242B258" w14:textId="77777777" w:rsidTr="00C63E72">
        <w:trPr>
          <w:trHeight w:val="290"/>
        </w:trPr>
        <w:tc>
          <w:tcPr>
            <w:tcW w:w="2120" w:type="dxa"/>
            <w:shd w:val="clear" w:color="000000" w:fill="FFFFFF"/>
            <w:noWrap/>
            <w:hideMark/>
          </w:tcPr>
          <w:p w14:paraId="58DE6A33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B2UPX9_AKKM8</w:t>
            </w:r>
          </w:p>
        </w:tc>
        <w:tc>
          <w:tcPr>
            <w:tcW w:w="5420" w:type="dxa"/>
            <w:shd w:val="clear" w:color="000000" w:fill="FFFFFF"/>
            <w:noWrap/>
            <w:hideMark/>
          </w:tcPr>
          <w:p w14:paraId="679D0E00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Beta-hexosaminidase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0F2F1049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Amuc_0677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1B9084C8" w14:textId="77777777" w:rsidR="00B57657" w:rsidRDefault="00B57657" w:rsidP="00C63E72">
            <w:pPr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 w:rsidR="00B57657" w14:paraId="64D0AEBF" w14:textId="77777777" w:rsidTr="00C63E72">
        <w:trPr>
          <w:trHeight w:val="570"/>
        </w:trPr>
        <w:tc>
          <w:tcPr>
            <w:tcW w:w="2120" w:type="dxa"/>
            <w:shd w:val="clear" w:color="000000" w:fill="FFFFFF"/>
            <w:noWrap/>
            <w:hideMark/>
          </w:tcPr>
          <w:p w14:paraId="23C08A9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B2UPX2_AKKM8</w:t>
            </w:r>
          </w:p>
        </w:tc>
        <w:tc>
          <w:tcPr>
            <w:tcW w:w="5420" w:type="dxa"/>
            <w:shd w:val="clear" w:color="000000" w:fill="FFFFFF"/>
            <w:hideMark/>
          </w:tcPr>
          <w:p w14:paraId="2C91E500" w14:textId="77777777" w:rsidR="00B57657" w:rsidRPr="007C69F8" w:rsidRDefault="00B57657" w:rsidP="00C63E72">
            <w:pPr>
              <w:rPr>
                <w:color w:val="000000"/>
                <w:sz w:val="22"/>
              </w:rPr>
            </w:pPr>
            <w:r w:rsidRPr="007C69F8">
              <w:rPr>
                <w:color w:val="000000"/>
                <w:sz w:val="22"/>
              </w:rPr>
              <w:t>Trypsin-like protein serine protease typically periplasmic contain C-terminal PDZ domain-like protein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14:paraId="740B0D89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Amuc_0670</w:t>
            </w:r>
          </w:p>
        </w:tc>
        <w:tc>
          <w:tcPr>
            <w:tcW w:w="776" w:type="dxa"/>
            <w:shd w:val="clear" w:color="000000" w:fill="FFFFFF"/>
            <w:noWrap/>
            <w:hideMark/>
          </w:tcPr>
          <w:p w14:paraId="6713271F" w14:textId="77777777" w:rsidR="00B57657" w:rsidRDefault="00B57657" w:rsidP="00C63E7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526</w:t>
            </w:r>
          </w:p>
        </w:tc>
      </w:tr>
    </w:tbl>
    <w:p w14:paraId="1FDE75BD" w14:textId="77777777" w:rsidR="002E2EF4" w:rsidRPr="00B57657" w:rsidRDefault="002E2EF4">
      <w:pPr>
        <w:rPr>
          <w:lang w:val="en-GB"/>
        </w:rPr>
      </w:pPr>
    </w:p>
    <w:sectPr w:rsidR="002E2EF4" w:rsidRPr="00B57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7"/>
    <w:rsid w:val="0017727D"/>
    <w:rsid w:val="002E2EF4"/>
    <w:rsid w:val="00606D74"/>
    <w:rsid w:val="00740537"/>
    <w:rsid w:val="008D0AFD"/>
    <w:rsid w:val="009508DD"/>
    <w:rsid w:val="00B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EC674"/>
  <w15:chartTrackingRefBased/>
  <w15:docId w15:val="{01FA9D49-7E74-FE4F-9C79-3E55146C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657"/>
    <w:pPr>
      <w:spacing w:before="120" w:after="240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76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76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76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76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76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765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765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76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76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76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76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76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76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765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5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7657"/>
    <w:pPr>
      <w:numPr>
        <w:ilvl w:val="1"/>
      </w:numPr>
      <w:spacing w:before="0"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7657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76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7657"/>
    <w:pPr>
      <w:spacing w:before="0" w:after="0"/>
      <w:ind w:left="720"/>
      <w:contextualSpacing/>
    </w:pPr>
    <w:rPr>
      <w:rFonts w:asciiTheme="minorHAnsi" w:hAnsiTheme="minorHAnsi"/>
      <w:kern w:val="2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576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76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7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Pannella Gianfranco</dc:creator>
  <cp:keywords/>
  <dc:description/>
  <cp:lastModifiedBy>Pannella Gianfranco</cp:lastModifiedBy>
  <cp:revision>4</cp:revision>
  <dcterms:created xsi:type="dcterms:W3CDTF">2024-07-09T08:07:00Z</dcterms:created>
  <dcterms:modified xsi:type="dcterms:W3CDTF">2024-07-09T10:15:00Z</dcterms:modified>
</cp:coreProperties>
</file>