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64F1" w14:textId="77777777" w:rsidR="00BB6DCF" w:rsidRDefault="00BB6DCF" w:rsidP="00BB6DCF">
      <w:pPr>
        <w:spacing w:before="0" w:after="0"/>
        <w:jc w:val="both"/>
        <w:rPr>
          <w:rFonts w:cs="Times New Roman"/>
          <w:noProof/>
          <w:szCs w:val="24"/>
        </w:rPr>
      </w:pPr>
      <w:bookmarkStart w:id="0" w:name="SupplementaryTableS2"/>
      <w:r w:rsidRPr="00BB6DCF">
        <w:rPr>
          <w:rFonts w:cs="Times New Roman"/>
          <w:b/>
          <w:szCs w:val="24"/>
          <w:lang w:val="sr-Latn-CS"/>
        </w:rPr>
        <w:t xml:space="preserve">Supplementary Table S1. </w:t>
      </w:r>
      <w:bookmarkEnd w:id="0"/>
      <w:r w:rsidRPr="00BB6DCF">
        <w:rPr>
          <w:rFonts w:cs="Times New Roman"/>
          <w:noProof/>
          <w:szCs w:val="24"/>
        </w:rPr>
        <w:t xml:space="preserve">Sequences of </w:t>
      </w:r>
      <w:r w:rsidRPr="00BB6DCF">
        <w:rPr>
          <w:rFonts w:cs="Times New Roman"/>
          <w:szCs w:val="24"/>
          <w:lang w:val="sr-Latn-CS"/>
        </w:rPr>
        <w:t xml:space="preserve">wheat dwarf virus (WDV) isolates </w:t>
      </w:r>
      <w:r w:rsidRPr="00BB6DCF">
        <w:rPr>
          <w:rFonts w:cs="Times New Roman"/>
          <w:noProof/>
          <w:szCs w:val="24"/>
        </w:rPr>
        <w:t>used in the phylogenetic analysis</w:t>
      </w:r>
    </w:p>
    <w:p w14:paraId="09518C27" w14:textId="77777777" w:rsidR="00BB6DCF" w:rsidRPr="00BB6DCF" w:rsidRDefault="00BB6DCF" w:rsidP="00BB6DCF">
      <w:pPr>
        <w:spacing w:before="0" w:after="0"/>
        <w:jc w:val="both"/>
        <w:rPr>
          <w:rFonts w:cs="Times New Roman"/>
          <w:noProof/>
          <w:szCs w:val="24"/>
        </w:rPr>
      </w:pPr>
    </w:p>
    <w:tbl>
      <w:tblPr>
        <w:tblW w:w="9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6"/>
        <w:gridCol w:w="1983"/>
        <w:gridCol w:w="2125"/>
        <w:gridCol w:w="2266"/>
      </w:tblGrid>
      <w:tr w:rsidR="00BB6DCF" w:rsidRPr="00BB6DCF" w14:paraId="4C4A596D" w14:textId="77777777" w:rsidTr="00BB6DCF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6122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Virus strain [isolate]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2EFC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 xml:space="preserve">Country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68DEC" w14:textId="77777777" w:rsidR="00BB6DCF" w:rsidRPr="00BB6DCF" w:rsidRDefault="00BB6DCF" w:rsidP="00BB6DCF">
            <w:pPr>
              <w:spacing w:before="0" w:after="0"/>
              <w:ind w:left="-26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 xml:space="preserve">Source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F79A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GenBank Accession number</w:t>
            </w:r>
          </w:p>
        </w:tc>
      </w:tr>
      <w:tr w:rsidR="00BB6DCF" w:rsidRPr="00BB6DCF" w14:paraId="3E4A494A" w14:textId="77777777" w:rsidTr="00BB6DCF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5841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[Spelt9]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B82F0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F0275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 xml:space="preserve">Triticum </w:t>
            </w:r>
            <w:proofErr w:type="spellStart"/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spelta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22C0C6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KJ473696</w:t>
            </w:r>
          </w:p>
        </w:tc>
      </w:tr>
      <w:tr w:rsidR="00BB6DCF" w:rsidRPr="00BB6DCF" w14:paraId="4F078123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42EA822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[Winter_rye_101]</w:t>
            </w:r>
          </w:p>
        </w:tc>
        <w:tc>
          <w:tcPr>
            <w:tcW w:w="1984" w:type="dxa"/>
            <w:vAlign w:val="center"/>
            <w:hideMark/>
          </w:tcPr>
          <w:p w14:paraId="3990366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vAlign w:val="center"/>
            <w:hideMark/>
          </w:tcPr>
          <w:p w14:paraId="6C8439F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Secale cereale</w:t>
            </w:r>
          </w:p>
        </w:tc>
        <w:tc>
          <w:tcPr>
            <w:tcW w:w="2268" w:type="dxa"/>
            <w:vAlign w:val="center"/>
            <w:hideMark/>
          </w:tcPr>
          <w:p w14:paraId="27B111E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KJ473698</w:t>
            </w:r>
          </w:p>
        </w:tc>
      </w:tr>
      <w:tr w:rsidR="00BB6DCF" w:rsidRPr="00BB6DCF" w14:paraId="5ACF0E80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6DF1EF7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</w:t>
            </w:r>
            <w:r w:rsidRPr="00BB6DCF">
              <w:rPr>
                <w:rFonts w:cs="Times New Roman"/>
                <w:szCs w:val="24"/>
              </w:rPr>
              <w:t>Triticale_118</w:t>
            </w: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]</w:t>
            </w:r>
          </w:p>
        </w:tc>
        <w:tc>
          <w:tcPr>
            <w:tcW w:w="1984" w:type="dxa"/>
            <w:vAlign w:val="center"/>
            <w:hideMark/>
          </w:tcPr>
          <w:p w14:paraId="757D44B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vAlign w:val="center"/>
            <w:hideMark/>
          </w:tcPr>
          <w:p w14:paraId="61C2AE4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 xml:space="preserve">x </w:t>
            </w:r>
            <w:proofErr w:type="spellStart"/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Triticosecale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04A576E6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KJ473703</w:t>
            </w:r>
          </w:p>
        </w:tc>
      </w:tr>
      <w:tr w:rsidR="00BB6DCF" w:rsidRPr="00BB6DCF" w14:paraId="4A424595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546C202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[Winter_wheat_120]</w:t>
            </w:r>
          </w:p>
        </w:tc>
        <w:tc>
          <w:tcPr>
            <w:tcW w:w="1984" w:type="dxa"/>
            <w:vAlign w:val="center"/>
            <w:hideMark/>
          </w:tcPr>
          <w:p w14:paraId="5319BE2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vAlign w:val="center"/>
            <w:hideMark/>
          </w:tcPr>
          <w:p w14:paraId="1DA1879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Triticum aestivum</w:t>
            </w:r>
          </w:p>
        </w:tc>
        <w:tc>
          <w:tcPr>
            <w:tcW w:w="2268" w:type="dxa"/>
            <w:vAlign w:val="center"/>
            <w:hideMark/>
          </w:tcPr>
          <w:p w14:paraId="58DA502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KJ473704</w:t>
            </w:r>
          </w:p>
        </w:tc>
      </w:tr>
      <w:tr w:rsidR="00BB6DCF" w:rsidRPr="00BB6DCF" w14:paraId="51CB6275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6B74354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[Rye9_3]</w:t>
            </w:r>
          </w:p>
        </w:tc>
        <w:tc>
          <w:tcPr>
            <w:tcW w:w="1984" w:type="dxa"/>
            <w:vAlign w:val="center"/>
            <w:hideMark/>
          </w:tcPr>
          <w:p w14:paraId="642DB27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vAlign w:val="center"/>
            <w:hideMark/>
          </w:tcPr>
          <w:p w14:paraId="4823B9C6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S. cereale</w:t>
            </w:r>
          </w:p>
        </w:tc>
        <w:tc>
          <w:tcPr>
            <w:tcW w:w="2268" w:type="dxa"/>
            <w:vAlign w:val="center"/>
            <w:hideMark/>
          </w:tcPr>
          <w:p w14:paraId="1D9AAC2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KJ473707</w:t>
            </w:r>
          </w:p>
        </w:tc>
      </w:tr>
      <w:tr w:rsidR="00BB6DCF" w:rsidRPr="00BB6DCF" w14:paraId="0EAF4F89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28CF9E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[McP20]</w:t>
            </w:r>
          </w:p>
        </w:tc>
        <w:tc>
          <w:tcPr>
            <w:tcW w:w="1984" w:type="dxa"/>
            <w:vAlign w:val="center"/>
            <w:hideMark/>
          </w:tcPr>
          <w:p w14:paraId="755AB1E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vAlign w:val="center"/>
            <w:hideMark/>
          </w:tcPr>
          <w:p w14:paraId="3367FF9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Hordeum vulgare</w:t>
            </w:r>
          </w:p>
        </w:tc>
        <w:tc>
          <w:tcPr>
            <w:tcW w:w="2268" w:type="dxa"/>
            <w:vAlign w:val="center"/>
            <w:hideMark/>
          </w:tcPr>
          <w:p w14:paraId="37C4A9B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AM296020</w:t>
            </w:r>
          </w:p>
        </w:tc>
      </w:tr>
      <w:tr w:rsidR="00BB6DCF" w:rsidRPr="00BB6DCF" w14:paraId="4A339F87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768AF8E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[SA12EcoFL2]</w:t>
            </w:r>
          </w:p>
        </w:tc>
        <w:tc>
          <w:tcPr>
            <w:tcW w:w="1984" w:type="dxa"/>
            <w:vAlign w:val="center"/>
            <w:hideMark/>
          </w:tcPr>
          <w:p w14:paraId="4C7AE63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Germany</w:t>
            </w:r>
          </w:p>
        </w:tc>
        <w:tc>
          <w:tcPr>
            <w:tcW w:w="2126" w:type="dxa"/>
            <w:vAlign w:val="center"/>
            <w:hideMark/>
          </w:tcPr>
          <w:p w14:paraId="21DDDBD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5746979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 xml:space="preserve">AM922262 </w:t>
            </w:r>
          </w:p>
        </w:tc>
      </w:tr>
      <w:tr w:rsidR="00BB6DCF" w:rsidRPr="00BB6DCF" w14:paraId="644A7CF2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397BE60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[CZ6482]</w:t>
            </w:r>
          </w:p>
        </w:tc>
        <w:tc>
          <w:tcPr>
            <w:tcW w:w="1984" w:type="dxa"/>
            <w:vAlign w:val="center"/>
            <w:hideMark/>
          </w:tcPr>
          <w:p w14:paraId="6135125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Czech Republic</w:t>
            </w:r>
          </w:p>
        </w:tc>
        <w:tc>
          <w:tcPr>
            <w:tcW w:w="2126" w:type="dxa"/>
            <w:vAlign w:val="center"/>
            <w:hideMark/>
          </w:tcPr>
          <w:p w14:paraId="4C0D14A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2CDE395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 xml:space="preserve">FJ546178 </w:t>
            </w:r>
          </w:p>
        </w:tc>
      </w:tr>
      <w:tr w:rsidR="00BB6DCF" w:rsidRPr="00BB6DCF" w14:paraId="4340E3E1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18A82E8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[CZ11105]</w:t>
            </w:r>
          </w:p>
        </w:tc>
        <w:tc>
          <w:tcPr>
            <w:tcW w:w="1984" w:type="dxa"/>
            <w:vAlign w:val="center"/>
            <w:hideMark/>
          </w:tcPr>
          <w:p w14:paraId="070E9A8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Czech Republic</w:t>
            </w:r>
          </w:p>
        </w:tc>
        <w:tc>
          <w:tcPr>
            <w:tcW w:w="2126" w:type="dxa"/>
            <w:vAlign w:val="center"/>
            <w:hideMark/>
          </w:tcPr>
          <w:p w14:paraId="564A4B6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7B3BE15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FJ546180</w:t>
            </w:r>
          </w:p>
        </w:tc>
      </w:tr>
      <w:tr w:rsidR="00BB6DCF" w:rsidRPr="00BB6DCF" w14:paraId="23A72595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2B7312C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[CZ11229]</w:t>
            </w:r>
          </w:p>
        </w:tc>
        <w:tc>
          <w:tcPr>
            <w:tcW w:w="1984" w:type="dxa"/>
            <w:vAlign w:val="center"/>
            <w:hideMark/>
          </w:tcPr>
          <w:p w14:paraId="78A3D5D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Czech Republic</w:t>
            </w:r>
          </w:p>
        </w:tc>
        <w:tc>
          <w:tcPr>
            <w:tcW w:w="2126" w:type="dxa"/>
            <w:vAlign w:val="center"/>
            <w:hideMark/>
          </w:tcPr>
          <w:p w14:paraId="404FCE3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50A6A22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FJ546181</w:t>
            </w:r>
          </w:p>
        </w:tc>
      </w:tr>
      <w:tr w:rsidR="00BB6DCF" w:rsidRPr="00BB6DCF" w14:paraId="7B96C5C0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5E598B2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 xml:space="preserve">WDV-W [CZ1561] </w:t>
            </w:r>
          </w:p>
        </w:tc>
        <w:tc>
          <w:tcPr>
            <w:tcW w:w="1984" w:type="dxa"/>
            <w:vAlign w:val="center"/>
            <w:hideMark/>
          </w:tcPr>
          <w:p w14:paraId="2C3D83E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Czech Republic</w:t>
            </w:r>
          </w:p>
        </w:tc>
        <w:tc>
          <w:tcPr>
            <w:tcW w:w="2126" w:type="dxa"/>
            <w:vAlign w:val="center"/>
            <w:hideMark/>
          </w:tcPr>
          <w:p w14:paraId="4EFA427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71D460E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 xml:space="preserve">FJ546188 </w:t>
            </w:r>
          </w:p>
        </w:tc>
      </w:tr>
      <w:tr w:rsidR="00BB6DCF" w:rsidRPr="00BB6DCF" w14:paraId="4C343DA6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622D415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 xml:space="preserve">WDV-W [CZ1561] </w:t>
            </w:r>
          </w:p>
        </w:tc>
        <w:tc>
          <w:tcPr>
            <w:tcW w:w="1984" w:type="dxa"/>
            <w:vAlign w:val="center"/>
            <w:hideMark/>
          </w:tcPr>
          <w:p w14:paraId="7D31C5A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Czech Republic</w:t>
            </w:r>
          </w:p>
        </w:tc>
        <w:tc>
          <w:tcPr>
            <w:tcW w:w="2126" w:type="dxa"/>
            <w:vAlign w:val="center"/>
            <w:hideMark/>
          </w:tcPr>
          <w:p w14:paraId="7977B5C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0086BE0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 xml:space="preserve">FJ546189 </w:t>
            </w:r>
          </w:p>
        </w:tc>
      </w:tr>
      <w:tr w:rsidR="00BB6DCF" w:rsidRPr="00BB6DCF" w14:paraId="49A418CE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B2DEAD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[WDV-B]</w:t>
            </w:r>
          </w:p>
        </w:tc>
        <w:tc>
          <w:tcPr>
            <w:tcW w:w="1984" w:type="dxa"/>
            <w:vAlign w:val="center"/>
            <w:hideMark/>
          </w:tcPr>
          <w:p w14:paraId="7B97F24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0F359CE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16D0218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AM040732</w:t>
            </w:r>
          </w:p>
        </w:tc>
      </w:tr>
      <w:tr w:rsidR="00BB6DCF" w:rsidRPr="00BB6DCF" w14:paraId="35C491EF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375876F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[HUNGARY-kp10-1]</w:t>
            </w:r>
          </w:p>
        </w:tc>
        <w:tc>
          <w:tcPr>
            <w:tcW w:w="1984" w:type="dxa"/>
            <w:vAlign w:val="center"/>
            <w:hideMark/>
          </w:tcPr>
          <w:p w14:paraId="57D8E3A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36A27C86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128FE80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JQ647455</w:t>
            </w:r>
          </w:p>
        </w:tc>
      </w:tr>
      <w:tr w:rsidR="00BB6DCF" w:rsidRPr="00BB6DCF" w14:paraId="59822915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511F454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[HUNGARY-kp10-4]</w:t>
            </w:r>
          </w:p>
        </w:tc>
        <w:tc>
          <w:tcPr>
            <w:tcW w:w="1984" w:type="dxa"/>
            <w:vAlign w:val="center"/>
            <w:hideMark/>
          </w:tcPr>
          <w:p w14:paraId="37B2A61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5B9B8C2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795C003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JQ647457</w:t>
            </w:r>
          </w:p>
        </w:tc>
      </w:tr>
      <w:tr w:rsidR="00BB6DCF" w:rsidRPr="00BB6DCF" w14:paraId="5CBAE4BA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716EED7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[HUNGARY-kp10-6]</w:t>
            </w:r>
          </w:p>
        </w:tc>
        <w:tc>
          <w:tcPr>
            <w:tcW w:w="1984" w:type="dxa"/>
            <w:vAlign w:val="center"/>
            <w:hideMark/>
          </w:tcPr>
          <w:p w14:paraId="479891B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431C2A1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2A88CA0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JQ647459</w:t>
            </w:r>
          </w:p>
        </w:tc>
      </w:tr>
      <w:tr w:rsidR="00BB6DCF" w:rsidRPr="00BB6DCF" w14:paraId="313A562B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8E5954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[HUNGARY-kp10-9]</w:t>
            </w:r>
          </w:p>
        </w:tc>
        <w:tc>
          <w:tcPr>
            <w:tcW w:w="1984" w:type="dxa"/>
            <w:vAlign w:val="center"/>
            <w:hideMark/>
          </w:tcPr>
          <w:p w14:paraId="6A9C993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14AF87D6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2CFAEBF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JQ647461</w:t>
            </w:r>
          </w:p>
        </w:tc>
      </w:tr>
      <w:tr w:rsidR="00BB6DCF" w:rsidRPr="00BB6DCF" w14:paraId="0A9496DE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26086C6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[HUNGARY-kp10-11]</w:t>
            </w:r>
          </w:p>
        </w:tc>
        <w:tc>
          <w:tcPr>
            <w:tcW w:w="1984" w:type="dxa"/>
            <w:vAlign w:val="center"/>
            <w:hideMark/>
          </w:tcPr>
          <w:p w14:paraId="2C32F7B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3A561AF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14548C3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JQ647463</w:t>
            </w:r>
          </w:p>
        </w:tc>
      </w:tr>
      <w:tr w:rsidR="00BB6DCF" w:rsidRPr="00BB6DCF" w14:paraId="410F670C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16C778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[HUNGARY-kp10-15]</w:t>
            </w:r>
          </w:p>
        </w:tc>
        <w:tc>
          <w:tcPr>
            <w:tcW w:w="1984" w:type="dxa"/>
            <w:vAlign w:val="center"/>
            <w:hideMark/>
          </w:tcPr>
          <w:p w14:paraId="393318D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Hungary</w:t>
            </w:r>
          </w:p>
        </w:tc>
        <w:tc>
          <w:tcPr>
            <w:tcW w:w="2126" w:type="dxa"/>
            <w:vAlign w:val="center"/>
            <w:hideMark/>
          </w:tcPr>
          <w:p w14:paraId="784CC7E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349E898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JQ647465</w:t>
            </w:r>
          </w:p>
        </w:tc>
      </w:tr>
      <w:tr w:rsidR="00BB6DCF" w:rsidRPr="00BB6DCF" w14:paraId="4A4E06F7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6F1112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[Enkoping2]</w:t>
            </w:r>
          </w:p>
        </w:tc>
        <w:tc>
          <w:tcPr>
            <w:tcW w:w="1984" w:type="dxa"/>
            <w:vAlign w:val="center"/>
            <w:hideMark/>
          </w:tcPr>
          <w:p w14:paraId="692AC35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Sweden</w:t>
            </w:r>
          </w:p>
        </w:tc>
        <w:tc>
          <w:tcPr>
            <w:tcW w:w="2126" w:type="dxa"/>
            <w:vAlign w:val="center"/>
            <w:hideMark/>
          </w:tcPr>
          <w:p w14:paraId="28944B0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5C0F196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AM491490</w:t>
            </w:r>
          </w:p>
        </w:tc>
      </w:tr>
      <w:tr w:rsidR="00BB6DCF" w:rsidRPr="00BB6DCF" w14:paraId="0E9F361B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2E6E125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[French]</w:t>
            </w:r>
          </w:p>
        </w:tc>
        <w:tc>
          <w:tcPr>
            <w:tcW w:w="1984" w:type="dxa"/>
            <w:vAlign w:val="center"/>
            <w:hideMark/>
          </w:tcPr>
          <w:p w14:paraId="4FC1661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France</w:t>
            </w:r>
          </w:p>
        </w:tc>
        <w:tc>
          <w:tcPr>
            <w:tcW w:w="2126" w:type="dxa"/>
            <w:vAlign w:val="center"/>
            <w:hideMark/>
          </w:tcPr>
          <w:p w14:paraId="4975A6A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4187B7B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X82104</w:t>
            </w:r>
          </w:p>
        </w:tc>
      </w:tr>
      <w:tr w:rsidR="00BB6DCF" w:rsidRPr="00BB6DCF" w14:paraId="7AC48DC0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CEB68C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[Bg17]</w:t>
            </w:r>
          </w:p>
        </w:tc>
        <w:tc>
          <w:tcPr>
            <w:tcW w:w="1984" w:type="dxa"/>
            <w:vAlign w:val="center"/>
            <w:hideMark/>
          </w:tcPr>
          <w:p w14:paraId="3E1E576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Bulgaria</w:t>
            </w:r>
          </w:p>
        </w:tc>
        <w:tc>
          <w:tcPr>
            <w:tcW w:w="2126" w:type="dxa"/>
            <w:vAlign w:val="center"/>
            <w:hideMark/>
          </w:tcPr>
          <w:p w14:paraId="2D0BF97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3F6E050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AM989927</w:t>
            </w:r>
          </w:p>
        </w:tc>
      </w:tr>
      <w:tr w:rsidR="00BB6DCF" w:rsidRPr="00BB6DCF" w14:paraId="67FABE42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617EEA4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[ES1BDV]</w:t>
            </w:r>
          </w:p>
        </w:tc>
        <w:tc>
          <w:tcPr>
            <w:tcW w:w="1984" w:type="dxa"/>
            <w:vAlign w:val="center"/>
            <w:hideMark/>
          </w:tcPr>
          <w:p w14:paraId="5CEE4C1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Spain</w:t>
            </w:r>
          </w:p>
        </w:tc>
        <w:tc>
          <w:tcPr>
            <w:tcW w:w="2126" w:type="dxa"/>
            <w:vAlign w:val="center"/>
            <w:hideMark/>
          </w:tcPr>
          <w:p w14:paraId="3CE9948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67F2C84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HF968639</w:t>
            </w:r>
          </w:p>
        </w:tc>
      </w:tr>
      <w:tr w:rsidR="00BB6DCF" w:rsidRPr="00BB6DCF" w14:paraId="1F622467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1961E21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[WDV-</w:t>
            </w:r>
            <w:proofErr w:type="spellStart"/>
            <w:r w:rsidRPr="00BB6DCF">
              <w:rPr>
                <w:rFonts w:cs="Times New Roman"/>
                <w:szCs w:val="24"/>
              </w:rPr>
              <w:t>Uk</w:t>
            </w:r>
            <w:proofErr w:type="spellEnd"/>
            <w:r w:rsidRPr="00BB6DCF">
              <w:rPr>
                <w:rFonts w:cs="Times New Roman"/>
                <w:szCs w:val="24"/>
              </w:rPr>
              <w:t>-Miron</w:t>
            </w: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]</w:t>
            </w:r>
          </w:p>
        </w:tc>
        <w:tc>
          <w:tcPr>
            <w:tcW w:w="1984" w:type="dxa"/>
            <w:vAlign w:val="center"/>
            <w:hideMark/>
          </w:tcPr>
          <w:p w14:paraId="5B2B465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Ukraine</w:t>
            </w:r>
          </w:p>
        </w:tc>
        <w:tc>
          <w:tcPr>
            <w:tcW w:w="2126" w:type="dxa"/>
            <w:vAlign w:val="center"/>
            <w:hideMark/>
          </w:tcPr>
          <w:p w14:paraId="2636B4C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1BC2E89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FN806784</w:t>
            </w:r>
          </w:p>
        </w:tc>
      </w:tr>
      <w:tr w:rsidR="00BB6DCF" w:rsidRPr="00BB6DCF" w14:paraId="05B8B9DF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131B4FB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[WDV-</w:t>
            </w:r>
            <w:proofErr w:type="spellStart"/>
            <w:r w:rsidRPr="00BB6DCF">
              <w:rPr>
                <w:rFonts w:cs="Times New Roman"/>
                <w:szCs w:val="24"/>
              </w:rPr>
              <w:t>Uk</w:t>
            </w:r>
            <w:proofErr w:type="spellEnd"/>
            <w:r w:rsidRPr="00BB6DCF">
              <w:rPr>
                <w:rFonts w:cs="Times New Roman"/>
                <w:szCs w:val="24"/>
              </w:rPr>
              <w:t>-Odessa</w:t>
            </w: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]</w:t>
            </w:r>
          </w:p>
        </w:tc>
        <w:tc>
          <w:tcPr>
            <w:tcW w:w="1984" w:type="dxa"/>
            <w:vAlign w:val="center"/>
            <w:hideMark/>
          </w:tcPr>
          <w:p w14:paraId="19CD360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Ukraine</w:t>
            </w:r>
          </w:p>
        </w:tc>
        <w:tc>
          <w:tcPr>
            <w:tcW w:w="2126" w:type="dxa"/>
            <w:vAlign w:val="center"/>
            <w:hideMark/>
          </w:tcPr>
          <w:p w14:paraId="709FA17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3702E93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FN806787</w:t>
            </w:r>
          </w:p>
        </w:tc>
      </w:tr>
      <w:tr w:rsidR="00BB6DCF" w:rsidRPr="00BB6DCF" w14:paraId="552EBEC2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1ABF54E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[Barley]</w:t>
            </w:r>
          </w:p>
        </w:tc>
        <w:tc>
          <w:tcPr>
            <w:tcW w:w="1984" w:type="dxa"/>
            <w:vAlign w:val="center"/>
            <w:hideMark/>
          </w:tcPr>
          <w:p w14:paraId="392951A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Turkey</w:t>
            </w:r>
          </w:p>
        </w:tc>
        <w:tc>
          <w:tcPr>
            <w:tcW w:w="2126" w:type="dxa"/>
            <w:vAlign w:val="center"/>
            <w:hideMark/>
          </w:tcPr>
          <w:p w14:paraId="012D3EF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3FD478E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AJ783960</w:t>
            </w:r>
          </w:p>
        </w:tc>
      </w:tr>
      <w:tr w:rsidR="00BB6DCF" w:rsidRPr="00BB6DCF" w14:paraId="6DF29F17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7D590E6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[AU196BDV]</w:t>
            </w:r>
          </w:p>
        </w:tc>
        <w:tc>
          <w:tcPr>
            <w:tcW w:w="1984" w:type="dxa"/>
            <w:vAlign w:val="center"/>
            <w:hideMark/>
          </w:tcPr>
          <w:p w14:paraId="5C8ACE9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Austria</w:t>
            </w:r>
          </w:p>
        </w:tc>
        <w:tc>
          <w:tcPr>
            <w:tcW w:w="2126" w:type="dxa"/>
            <w:vAlign w:val="center"/>
            <w:hideMark/>
          </w:tcPr>
          <w:p w14:paraId="5424B88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1FC89B1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HF968646</w:t>
            </w:r>
          </w:p>
        </w:tc>
      </w:tr>
      <w:tr w:rsidR="00BB6DCF" w:rsidRPr="00BB6DCF" w14:paraId="3A4E51A7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FCE181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[HNZZ08-6]</w:t>
            </w:r>
          </w:p>
        </w:tc>
        <w:tc>
          <w:tcPr>
            <w:tcW w:w="1984" w:type="dxa"/>
            <w:vAlign w:val="center"/>
            <w:hideMark/>
          </w:tcPr>
          <w:p w14:paraId="707FD39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72E55DD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644EB3A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KJ536094</w:t>
            </w:r>
          </w:p>
        </w:tc>
      </w:tr>
      <w:tr w:rsidR="00BB6DCF" w:rsidRPr="00BB6DCF" w14:paraId="07DD0B7A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699F3A8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[HNZZ08-7]</w:t>
            </w:r>
          </w:p>
        </w:tc>
        <w:tc>
          <w:tcPr>
            <w:tcW w:w="1984" w:type="dxa"/>
            <w:vAlign w:val="center"/>
            <w:hideMark/>
          </w:tcPr>
          <w:p w14:paraId="1C96069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4288BB9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12920BD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KJ536095</w:t>
            </w:r>
          </w:p>
        </w:tc>
      </w:tr>
      <w:tr w:rsidR="00BB6DCF" w:rsidRPr="00BB6DCF" w14:paraId="4EC948DF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460E0F0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[HNZD08-3]</w:t>
            </w:r>
          </w:p>
        </w:tc>
        <w:tc>
          <w:tcPr>
            <w:tcW w:w="1984" w:type="dxa"/>
            <w:vAlign w:val="center"/>
            <w:hideMark/>
          </w:tcPr>
          <w:p w14:paraId="246352D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116EC18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6103185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KJ536127</w:t>
            </w:r>
          </w:p>
        </w:tc>
      </w:tr>
      <w:tr w:rsidR="00BB6DCF" w:rsidRPr="00BB6DCF" w14:paraId="4D7092A5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1AFD849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[HNHYK08-</w:t>
            </w:r>
            <w:proofErr w:type="gramStart"/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4 ]</w:t>
            </w:r>
            <w:proofErr w:type="gramEnd"/>
          </w:p>
        </w:tc>
        <w:tc>
          <w:tcPr>
            <w:tcW w:w="1984" w:type="dxa"/>
            <w:vAlign w:val="center"/>
            <w:hideMark/>
          </w:tcPr>
          <w:p w14:paraId="0AD4EFE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2603156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5F57FC2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KJ536128</w:t>
            </w:r>
          </w:p>
        </w:tc>
      </w:tr>
      <w:tr w:rsidR="00BB6DCF" w:rsidRPr="00BB6DCF" w14:paraId="7314F19B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72B6AC2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[QHXN08-</w:t>
            </w:r>
            <w:proofErr w:type="gramStart"/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26 ]</w:t>
            </w:r>
            <w:proofErr w:type="gramEnd"/>
          </w:p>
        </w:tc>
        <w:tc>
          <w:tcPr>
            <w:tcW w:w="1984" w:type="dxa"/>
            <w:vAlign w:val="center"/>
            <w:hideMark/>
          </w:tcPr>
          <w:p w14:paraId="64F7BA7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0EBA821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241C772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KJ536148</w:t>
            </w:r>
          </w:p>
        </w:tc>
      </w:tr>
      <w:tr w:rsidR="00BB6DCF" w:rsidRPr="00BB6DCF" w14:paraId="3F8E9433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0585B59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[SXHC10-9]</w:t>
            </w:r>
          </w:p>
        </w:tc>
        <w:tc>
          <w:tcPr>
            <w:tcW w:w="1984" w:type="dxa"/>
            <w:vAlign w:val="center"/>
            <w:hideMark/>
          </w:tcPr>
          <w:p w14:paraId="7594BD2B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662A0DD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766298D8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JQ647492</w:t>
            </w:r>
          </w:p>
        </w:tc>
      </w:tr>
      <w:tr w:rsidR="00BB6DCF" w:rsidRPr="00BB6DCF" w14:paraId="37FED111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5BD83A93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[SXHC10-11]</w:t>
            </w:r>
          </w:p>
        </w:tc>
        <w:tc>
          <w:tcPr>
            <w:tcW w:w="1984" w:type="dxa"/>
            <w:vAlign w:val="center"/>
            <w:hideMark/>
          </w:tcPr>
          <w:p w14:paraId="114BEF46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29270A0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59B9625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JQ647494</w:t>
            </w:r>
          </w:p>
        </w:tc>
      </w:tr>
      <w:tr w:rsidR="00BB6DCF" w:rsidRPr="00BB6DCF" w14:paraId="6B5D7B21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45A73FC2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[SXHC10-14]</w:t>
            </w:r>
          </w:p>
        </w:tc>
        <w:tc>
          <w:tcPr>
            <w:tcW w:w="1984" w:type="dxa"/>
            <w:vAlign w:val="center"/>
            <w:hideMark/>
          </w:tcPr>
          <w:p w14:paraId="3C45D35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5DCA611D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37FC769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JQ647496</w:t>
            </w:r>
          </w:p>
        </w:tc>
      </w:tr>
      <w:tr w:rsidR="00BB6DCF" w:rsidRPr="00BB6DCF" w14:paraId="3432B18B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7C4994C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[SXHC10-15]</w:t>
            </w:r>
          </w:p>
        </w:tc>
        <w:tc>
          <w:tcPr>
            <w:tcW w:w="1984" w:type="dxa"/>
            <w:vAlign w:val="center"/>
            <w:hideMark/>
          </w:tcPr>
          <w:p w14:paraId="2DDC7C0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7E8E7F7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3BBBF1A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JQ647497</w:t>
            </w:r>
          </w:p>
        </w:tc>
      </w:tr>
      <w:tr w:rsidR="00BB6DCF" w:rsidRPr="00BB6DCF" w14:paraId="73881D67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17D1F07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[SXHC10-17]</w:t>
            </w:r>
          </w:p>
        </w:tc>
        <w:tc>
          <w:tcPr>
            <w:tcW w:w="1984" w:type="dxa"/>
            <w:vAlign w:val="center"/>
            <w:hideMark/>
          </w:tcPr>
          <w:p w14:paraId="6C0316AA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4D89674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2B4AE6E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JQ647499</w:t>
            </w:r>
          </w:p>
        </w:tc>
      </w:tr>
      <w:tr w:rsidR="00BB6DCF" w:rsidRPr="00BB6DCF" w14:paraId="23E0A871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47DCE630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WDV-W [</w:t>
            </w:r>
            <w:r w:rsidRPr="00BB6DCF">
              <w:rPr>
                <w:rFonts w:cs="Times New Roman"/>
                <w:szCs w:val="24"/>
              </w:rPr>
              <w:t>SXHC10-18</w:t>
            </w: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]</w:t>
            </w:r>
          </w:p>
        </w:tc>
        <w:tc>
          <w:tcPr>
            <w:tcW w:w="1984" w:type="dxa"/>
            <w:vAlign w:val="center"/>
            <w:hideMark/>
          </w:tcPr>
          <w:p w14:paraId="00779D54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China</w:t>
            </w:r>
          </w:p>
        </w:tc>
        <w:tc>
          <w:tcPr>
            <w:tcW w:w="2126" w:type="dxa"/>
            <w:vAlign w:val="center"/>
            <w:hideMark/>
          </w:tcPr>
          <w:p w14:paraId="07DB437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T. aestivum</w:t>
            </w:r>
          </w:p>
        </w:tc>
        <w:tc>
          <w:tcPr>
            <w:tcW w:w="2268" w:type="dxa"/>
            <w:vAlign w:val="center"/>
            <w:hideMark/>
          </w:tcPr>
          <w:p w14:paraId="01B8A6B9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JQ647500</w:t>
            </w:r>
          </w:p>
        </w:tc>
      </w:tr>
      <w:tr w:rsidR="00BB6DCF" w:rsidRPr="00BB6DCF" w14:paraId="2C1C7663" w14:textId="77777777" w:rsidTr="00BB6DCF">
        <w:trPr>
          <w:trHeight w:val="20"/>
        </w:trPr>
        <w:tc>
          <w:tcPr>
            <w:tcW w:w="3559" w:type="dxa"/>
            <w:noWrap/>
            <w:vAlign w:val="center"/>
            <w:hideMark/>
          </w:tcPr>
          <w:p w14:paraId="7CAAACBC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[Iran]</w:t>
            </w:r>
          </w:p>
        </w:tc>
        <w:tc>
          <w:tcPr>
            <w:tcW w:w="1984" w:type="dxa"/>
            <w:vAlign w:val="center"/>
            <w:hideMark/>
          </w:tcPr>
          <w:p w14:paraId="3AB1B1E7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Iran</w:t>
            </w:r>
          </w:p>
        </w:tc>
        <w:tc>
          <w:tcPr>
            <w:tcW w:w="2126" w:type="dxa"/>
            <w:vAlign w:val="center"/>
            <w:hideMark/>
          </w:tcPr>
          <w:p w14:paraId="4E02C80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vAlign w:val="center"/>
            <w:hideMark/>
          </w:tcPr>
          <w:p w14:paraId="5BC19275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FJ620684</w:t>
            </w:r>
          </w:p>
        </w:tc>
      </w:tr>
      <w:tr w:rsidR="00BB6DCF" w:rsidRPr="00BB6DCF" w14:paraId="7493E7EF" w14:textId="77777777" w:rsidTr="00BB6DCF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F66C4F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WDV-B [</w:t>
            </w:r>
            <w:proofErr w:type="spellStart"/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Bavant</w:t>
            </w:r>
            <w:proofErr w:type="spellEnd"/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A60351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Iran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A147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i/>
                <w:iCs/>
                <w:color w:val="000000"/>
                <w:szCs w:val="24"/>
                <w:lang w:eastAsia="zh-CN"/>
              </w:rPr>
              <w:t>H. vulgare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0E5FE" w14:textId="77777777" w:rsidR="00BB6DCF" w:rsidRPr="00BB6DCF" w:rsidRDefault="00BB6DCF" w:rsidP="00BB6DCF">
            <w:pPr>
              <w:spacing w:before="0" w:after="0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 w:rsidRPr="00BB6DCF">
              <w:rPr>
                <w:rFonts w:eastAsia="SimSun" w:cs="Times New Roman"/>
                <w:color w:val="000000"/>
                <w:szCs w:val="24"/>
                <w:lang w:eastAsia="zh-CN"/>
              </w:rPr>
              <w:t>JN791096</w:t>
            </w:r>
          </w:p>
        </w:tc>
      </w:tr>
    </w:tbl>
    <w:p w14:paraId="58F1AED1" w14:textId="77777777" w:rsidR="00DE23E8" w:rsidRPr="00BB6DCF" w:rsidRDefault="00DE23E8" w:rsidP="00BB6DCF">
      <w:pPr>
        <w:spacing w:before="0" w:after="0"/>
        <w:rPr>
          <w:rFonts w:cs="Times New Roman"/>
          <w:szCs w:val="24"/>
        </w:rPr>
      </w:pPr>
    </w:p>
    <w:sectPr w:rsidR="00DE23E8" w:rsidRPr="00BB6DCF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6D40" w14:textId="77777777" w:rsidR="00F34C4E" w:rsidRDefault="00F34C4E" w:rsidP="00117666">
      <w:pPr>
        <w:spacing w:after="0"/>
      </w:pPr>
      <w:r>
        <w:separator/>
      </w:r>
    </w:p>
  </w:endnote>
  <w:endnote w:type="continuationSeparator" w:id="0">
    <w:p w14:paraId="72C9B000" w14:textId="77777777" w:rsidR="00F34C4E" w:rsidRDefault="00F34C4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B0B2" w14:textId="77777777" w:rsidR="00F34C4E" w:rsidRDefault="00F34C4E" w:rsidP="00117666">
      <w:pPr>
        <w:spacing w:after="0"/>
      </w:pPr>
      <w:r>
        <w:separator/>
      </w:r>
    </w:p>
  </w:footnote>
  <w:footnote w:type="continuationSeparator" w:id="0">
    <w:p w14:paraId="7EBEB072" w14:textId="77777777" w:rsidR="00F34C4E" w:rsidRDefault="00F34C4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4028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61B30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6DCF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34C4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Ivana Stankovic</cp:lastModifiedBy>
  <cp:revision>5</cp:revision>
  <cp:lastPrinted>2013-10-03T12:51:00Z</cp:lastPrinted>
  <dcterms:created xsi:type="dcterms:W3CDTF">2022-11-17T16:58:00Z</dcterms:created>
  <dcterms:modified xsi:type="dcterms:W3CDTF">2024-07-23T15:39:00Z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