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5E62A">
      <w:pPr>
        <w:rPr>
          <w:rFonts w:hint="eastAsia"/>
        </w:rPr>
      </w:pPr>
      <w:r>
        <w:rPr>
          <w:rFonts w:hint="eastAsia"/>
        </w:rPr>
        <w:t>&gt;GE000474</w:t>
      </w:r>
    </w:p>
    <w:p w14:paraId="2AE17169">
      <w:pPr>
        <w:rPr>
          <w:rFonts w:hint="eastAsia"/>
        </w:rPr>
      </w:pPr>
      <w:r>
        <w:rPr>
          <w:rFonts w:hint="eastAsia"/>
        </w:rPr>
        <w:t>MRVLVLGSGVIGTTSAWYLRQAGFEVTVIDRQPGPALETSFANAGQLSFGYTSPWAAPGVPKKAIGWLFEKHAPLAIKPGMDLAQYRWLWQMLRNCTHERYAINKARMVRMSEYSRDCLNELRAQIGIEFEGRDLGTTQLFRTQQQLDASAQDIEILAQYGVPYEVLDRAGIIQAEPALAHVDGLVGALRLPRDQTGDCQLFTRRLAQMCVDAGVEFRFDQDITGLEFDGDRITGVRIDGKRETADRFVVALGSYSPALVAPLGMRLPVYPLKGYSLTLPITDPAMAPTSTILDESYKVAVTRFDDRIRVGGMAEVAGFDLSLSQRRRETLELVVSDLYPKGGDLSRAQFWTGLRPATPDGTPVIGATPFRNLYLNTGHGTLGWTMACGSGRYLADLMSARQPQISTEGLDIFRYGQYGHAPQHENRTCVLPAR</w:t>
      </w:r>
    </w:p>
    <w:p w14:paraId="2457B3C2">
      <w:pPr>
        <w:rPr>
          <w:rFonts w:hint="eastAsia"/>
        </w:rPr>
      </w:pPr>
      <w:r>
        <w:rPr>
          <w:rFonts w:hint="eastAsia"/>
        </w:rPr>
        <w:t>&gt;GE002383</w:t>
      </w:r>
    </w:p>
    <w:p w14:paraId="44DF900E">
      <w:pPr>
        <w:rPr>
          <w:rFonts w:hint="eastAsia"/>
        </w:rPr>
      </w:pPr>
      <w:r>
        <w:rPr>
          <w:rFonts w:hint="eastAsia"/>
        </w:rPr>
        <w:t>MIISASTDYRAAAQRRLPPFLFHYIDGGAYAEHTLKRNVSDLSDIALRQRILRNMSDLSLETELFGETLAMPVALAPVGLTGMYARRGEVQAARAADSRGIPFTLSTVSVCPIEEVAPAIQRPMWFQLYVLRDRGFMRNALERAQAAGVTTLVFTVDMPVPGARYRDAHSGMSGPNASLRRIGQAVTHPHWAWDVGLFGRPHDLGNISTYRGNPTGLEDYIGWLGSNFDPSISWKDLEWIREFWKGPMVIKGILDPDDARDAVRFGADGIVVSNHGGRQLDGVLSTARALPAIADAVQGDLKILADSGIRTGLDVVRMLALGADTVLLGRAFVYALAAQGEAGVANLLDLIAKEMRVAMTLTGAHRIADISRDSLVNLP</w:t>
      </w:r>
    </w:p>
    <w:p w14:paraId="6835A6B7">
      <w:pPr>
        <w:rPr>
          <w:rFonts w:hint="eastAsia"/>
        </w:rPr>
      </w:pPr>
      <w:r>
        <w:rPr>
          <w:rFonts w:hint="eastAsia"/>
        </w:rPr>
        <w:t>&gt;GE002603</w:t>
      </w:r>
    </w:p>
    <w:p w14:paraId="2BDEBD1D">
      <w:pPr>
        <w:rPr>
          <w:rFonts w:hint="eastAsia"/>
        </w:rPr>
      </w:pPr>
      <w:r>
        <w:rPr>
          <w:rFonts w:hint="eastAsia"/>
        </w:rPr>
        <w:t>MNSTASEPVITARGLRKAYKTTVALDNASFSIPSGRIVGLIGPNGAGKTTALKAILGLTSVEGELSVLGRDPRQHRDALMNDICFIADVAVLPRWLKVREAIDFVAGVHPRFDRARCERFLANTKLQPKQRVRELSKGMIVQLHLALVMAIDARILVLDEPTLGLDILYRKEFYQRLLEDYFDEQKTIIVTTHQVEEIEHILSDVMFIRDGRIVLDAEMDDVGQRYTELLVNADQLETARALKPIDERSLTFGKTVMLFDGVPRTQLSTLGETRSPGLADLFVAIMKGTYA</w:t>
      </w:r>
    </w:p>
    <w:p w14:paraId="05A57048">
      <w:pPr>
        <w:rPr>
          <w:rFonts w:hint="eastAsia"/>
        </w:rPr>
      </w:pPr>
      <w:r>
        <w:rPr>
          <w:rFonts w:hint="eastAsia"/>
        </w:rPr>
        <w:t>&gt;GE003516</w:t>
      </w:r>
    </w:p>
    <w:p w14:paraId="628BEC5C">
      <w:pPr>
        <w:rPr>
          <w:rFonts w:hint="eastAsia"/>
        </w:rPr>
      </w:pPr>
      <w:r>
        <w:rPr>
          <w:rFonts w:hint="eastAsia"/>
        </w:rPr>
        <w:t>MSTPPHTPGYSRRSHEIAPFHVMSLLARAQALEQAGHDVIHLEIGEPDFTTAEPVVRAGQAALAAGHTRYTAARGLPALRQAISGFYRSHYGLDVDPERILVTPGGSGALLLASSLLVDPGRHWLLADPGYPCNRHFLRLVEGGAQLVPVGPDTAYQLTPSLVEQHWNDDSVGALVASPANPTGTVLSADELAALSQALHARGGHLVVDEIYHGLTYGLDAPSVLQVDDSAFVLNSFSKYFGMTGWRLGWLVAPPAAVPDLEKLAQNLYISASSIAQHAALACFSEESMAIFEQRREAFRQRRDFLLPALRELGFRIEVEPQGAFYLYADVSAFTDDAQAFCAHFLETEHVAFTPGLDFGFHRANQHVRLAYTQQVPRLQEAVARIARGLKRWQGSR</w:t>
      </w:r>
    </w:p>
    <w:p w14:paraId="7857601D">
      <w:pPr>
        <w:rPr>
          <w:rFonts w:hint="eastAsia"/>
        </w:rPr>
      </w:pPr>
      <w:r>
        <w:rPr>
          <w:rFonts w:hint="eastAsia"/>
        </w:rPr>
        <w:t>&gt;GE003683</w:t>
      </w:r>
    </w:p>
    <w:p w14:paraId="25408050">
      <w:pPr>
        <w:rPr>
          <w:rFonts w:hint="eastAsia"/>
        </w:rPr>
      </w:pPr>
      <w:r>
        <w:rPr>
          <w:rFonts w:hint="eastAsia"/>
        </w:rPr>
        <w:t>MATLAASPLAGEGRPWRRALLWLALLGPFFFASYGFANWMAGRHATLPVMAFGWETRIPFVPWTIVPYWSIDLFYAVSFFLCRQRLELDRHALRLFSAQLIAVSCFLLWPLRFSFERPQIGGVFGWLFDVLLGFDKPFNQAPSLHIVLLIVLWVKFAQYLHGVWRWVLHAWALLIGVSVLTTFQHHFIDIPTGLLAGWLCVWLWPEQGTPPLRAWRTARDAKRWRLAGVYLLGAAVLLVPVVLLRGAALWLLWPVVSLLLVALAYAGLGTAVFQKRADGRLTMAARWLLAPYLGAAWVNSRLWTRRAPHPVPVMDDVWLGRIPCAALPTPLVGVVDTCAELSCRAPGAAYASVPMLDLVVPTPEQLREAADAIERLRVQGPLLVCCALGYSRSAASVATWLLRSGRAADANAAVAIVRAARPGIVLHAAHLHAITAAAGARA</w:t>
      </w:r>
    </w:p>
    <w:p w14:paraId="41CE2498">
      <w:pPr>
        <w:rPr>
          <w:rFonts w:hint="eastAsia"/>
        </w:rPr>
      </w:pPr>
      <w:r>
        <w:rPr>
          <w:rFonts w:hint="eastAsia"/>
        </w:rPr>
        <w:t>&gt;GE001808</w:t>
      </w:r>
    </w:p>
    <w:p w14:paraId="09434996">
      <w:pPr>
        <w:rPr>
          <w:rFonts w:hint="eastAsia"/>
        </w:rPr>
      </w:pPr>
      <w:r>
        <w:rPr>
          <w:rFonts w:hint="eastAsia"/>
        </w:rPr>
        <w:t>MSTPRATAAPASPATISLPIEGMTCASCVGRVEAALSRVEGVGSVSVNLATERADIRPSGPVDRAALIQAVERVGYDVPAATTELSVEGMTCASCVGRVERALLAVPGVSQASVNLATERATVRGVAEVAALVAAIDKAGYDARVIEAGVQSDDEAAEKKDAERAELKRDLIVASALALPVFVLEMGSHLIPGMHEWVMSTIGMQASWYLQFVLTALVLAIPGRRFYQKGIPALLRLAPDMNSLVAVGTAAAFGYSVVATFLPTLLPAGTVNVYYEAAAVIVALILLGRFLEARAKGRTSEAIKRLVNLQAKVAHVVRDGRTVDVPVNEVLSGDVVEVRPGERVPVDGEVVEGRSYIDESMISGEPIPVEKQPGSSVVGGTVNQKGALTVRATAVGAQTMLAQIIRMVEQAQGSKLPIQAVVDKVTLWFVPAVMLAALATFAVWLIFGPSPALSFALVNAVAVLIIACPCAMGLATPTSIMVGTGRGAEMGVLFRKGEALQLLKDAQVVAVDKTGTLTEGRPRLTDLEIAAGFDHNTVLAAVAATESRSEHPIARAIVDAATGEGIALPGMVDFESVTGMGVRASVEGARVEVGADRFMRDLGVDITVFATLAAELGIQGKSPLYAAIDGRLAAIIAVSDPIKPSTPAAIAALHQLGLKVAMITGDNAGTAQAIARQLGIDDVVAEVLPEGKVEAVRRLKATHGHVAFVGDGINDAPALAEADVGLAIGTGTDIAVESADVVLMSGNLQGVPNAIALSKATLGNIRQNLFWAFAYNTALIPVAAGVLYPTWGVLLSPVFAAGAMALSSVFVLGNALRLRRFQPPMADAPAAIH</w:t>
      </w:r>
    </w:p>
    <w:p w14:paraId="5968056A">
      <w:pPr>
        <w:rPr>
          <w:rFonts w:hint="eastAsia"/>
        </w:rPr>
      </w:pPr>
      <w:r>
        <w:rPr>
          <w:rFonts w:hint="eastAsia"/>
        </w:rPr>
        <w:t>&gt;GE002202</w:t>
      </w:r>
    </w:p>
    <w:p w14:paraId="62C347D8">
      <w:pPr>
        <w:rPr>
          <w:rFonts w:hint="eastAsia"/>
        </w:rPr>
      </w:pPr>
      <w:r>
        <w:rPr>
          <w:rFonts w:hint="eastAsia"/>
        </w:rPr>
        <w:t>MIDRLIAYCLRQPLMVMLALLLFIGAGIAAFRVLPVEAFPDVSDTQVTVVSLHPGRAAEEVEREVTMPLEVALSGIPHSVRVFSHTQFGLSMIILTFDDKADDYFARQQVLERLQGVELPEGVTPELEAMSSAVGEIYRYVLKGPHLTPTQLRTVQEWTMERSLRTVPGVADVISFGGFARTFQVKPDLDKLRDRGISLAEFAEALEKGSSNAGGGYVERGQQQFLIRGVGLMRSPADIGNVVVAQRSGTPILVRDLAGIADTGLPRQGLVGQDDNDDAVFGMVLMRKGENPSDVLDALHARIAEIEANQLPAGVSIEPFYDRSWLVSTTLKTVFSNLLEGAVLVFLVLWLFLYNARAALIVAAMMPLALLSTFLGLHLWGVPANLLSLGAMDFGIIIDGAVIVTEHIVSRLSKLPPAADRKTRFSTILSAASEVGRPTFFSMLIIIAAHIPIFTLQRQEGRMFAPMAYSVTSALIGALILALTVVPLFCYRWLRRDRMRDGNPLMDRLTGWYRPVLERALARPRAVVLTAVALLVGTLALGTRLGSEFLPELDEGSIWLTATLDPSTSLGEAQQQSRRIRELVGTFPQVSTVVAKLGRPEDGSDAKGANQIEALVALKPEKEWPKGVGKRQLVSDLQRTLEQRIPGPEFSISQPVRDNILESISQIKGQVVIKVSGSDLDVLNQQAQAILGQVRGVEGVESAFIDRDGSLPQLQIEIDRDRAARYGLNVRDVDEVIETALGGRQVGELWEGDRRFPITLRLDDADRDLQRLRTVPVGIGDGHTVTLSDVADFRMASGAINISRENAQRVKAVSIFIAGRDMGSVVADMRKRVDASVQLPEGYRLEWSGEFENQQRAMKRLGWVIPLSVLIIFVLLFDAFKDISSAALILANVPLAMIGGILALWLTGIPLSVSAAIGFIALFGQAVLNGVVMLSRFAQLREQGMDLLQSVVQGSLQRLRTVLMTALLAMFGLLPMATSHAIGAETQKPLAVVVIGGLLSAMLLTLLVLPTLYYWVHRRREARIA</w:t>
      </w:r>
    </w:p>
    <w:p w14:paraId="07D2246F">
      <w:pPr>
        <w:rPr>
          <w:rFonts w:hint="eastAsia"/>
        </w:rPr>
      </w:pPr>
      <w:r>
        <w:rPr>
          <w:rFonts w:hint="eastAsia"/>
        </w:rPr>
        <w:t>&gt;GE003871</w:t>
      </w:r>
    </w:p>
    <w:p w14:paraId="3568DB1C">
      <w:pPr>
        <w:rPr>
          <w:rFonts w:hint="eastAsia"/>
        </w:rPr>
      </w:pPr>
      <w:r>
        <w:rPr>
          <w:rFonts w:hint="eastAsia"/>
        </w:rPr>
        <w:t>MKPMLLRALAAATMTTVLGGCVSMAPHYQRPEAPVPAQFANAATGETGPALAMPAWREVFLEPRLQQVIALALQNNRDLRVAVLQVEKERAQYRIQRAALLPSVDASGSVTRSRVSDANSEIGVSQVTESDAVQVGFSSWELDLFGRIRSLKNEALQNWLASAENQRAARTSLVAEVAKAWLALAADEQSLAFTRQTLDSQQQTLQRTEARHAQGLASGLDLSQVQTSVDAARAALARLQTQQAQDRDALQLLVGAPLDAALLPSAQALDGTVALAPLPSNLPSSVLLQRPDVLSAEHALQAANADIGAARAAFFPTLTLTANYGHSSTALSTLFSAGTRGWSFAPSITAPIFHAGALKASLDASKIGKDIGIAQYEKAIQQAFSEVADALATRDDLGAQMEAQRALVAASQRSYTLAEARYRTGLDGYLQALDAQRSLFAAQQDLIALQQQEAGNRVTLFKVLGGGADAR</w:t>
      </w:r>
    </w:p>
    <w:p w14:paraId="77D2992B">
      <w:pPr>
        <w:rPr>
          <w:rFonts w:hint="eastAsia"/>
        </w:rPr>
      </w:pPr>
      <w:r>
        <w:rPr>
          <w:rFonts w:hint="eastAsia"/>
        </w:rPr>
        <w:t>&gt;GE003088</w:t>
      </w:r>
    </w:p>
    <w:p w14:paraId="4377735F">
      <w:pPr>
        <w:rPr>
          <w:rFonts w:hint="eastAsia"/>
        </w:rPr>
      </w:pPr>
      <w:r>
        <w:rPr>
          <w:rFonts w:hint="eastAsia"/>
        </w:rPr>
        <w:t>MNTRIPPGPGAVPMPSRRLFVQGLAAGGVVAGIAAVGVPQRALAAATATPRLAGAPAVLSDTRIELAIGESLANFTGRTRPAITVNGSLPAPILRWREGQTVDLFVRNTLERHPTSIHWHGILLPANMDGVPGLSFNGIGPGETYHYHFQLKQSGTYWYHSHSMFQEQAGLYGALIIDPAEPAPYRHDREHVIMLSDWTDMDPGALFRRMKKLAEHDNYYKRTLPDFLRDVKRGGWSAALSDRGMWGRMRMTPTDISDINAHTYTYLMNGTAPAGNWTGLFRSGEKVLLRFINGASMTYFDVRIPGLKMTVVAADGQYIHPVSIDEFRIAPAETYDVLVEPTGQDAFTIFCQDMGRTGFAAGTLAVRHGLQAPIPERDPRPLLTMSDMGHDMGSGGHGGHDMAAMKGMEGGCGASMGHGAPAGGDTASKAPKHPASERNNPLVDMQSSATEPKLDDPGIGLRDNGRQVLTYGAMRSLFEDPDGREPSREIELHLTGHMEKFSWSFDGIPFASAEPLRLNYGERMRIVLVNDTMMQHPIHLHGVWSDLENAQEEFQVRKHTIDMPPGTRRSYRVRADALGRWAYHCHLLYHMEAGMMREVRIEE</w:t>
      </w:r>
    </w:p>
    <w:p w14:paraId="573D2CBF">
      <w:pPr>
        <w:rPr>
          <w:rFonts w:hint="eastAsia"/>
        </w:rPr>
      </w:pPr>
      <w:r>
        <w:rPr>
          <w:rFonts w:hint="eastAsia"/>
        </w:rPr>
        <w:t>&gt;GE003089</w:t>
      </w:r>
    </w:p>
    <w:p w14:paraId="2A21D11C">
      <w:pPr>
        <w:rPr>
          <w:rFonts w:hint="eastAsia"/>
        </w:rPr>
      </w:pPr>
      <w:r>
        <w:rPr>
          <w:rFonts w:hint="eastAsia"/>
        </w:rPr>
        <w:t>MSRSLLSPSLLALGLAAALPVFAQSHAGHDMAAMDPPAKTANAPVEQADHSKMDHSKMDSGATDHAGMDHSKMDHGAMQPAAMDHSQMDHGAMGHATPAPTEPRDPIPVPSDADRAAAFPPIAHGAMEHAPEINSLLLIDRLEHWDGKSSNGQAWEATGWIGGNINRLWLRTDGERSRGRTESSSLEALYGRSVSPWWDVLVGVRQDFRPADSRTWAAIGIQGLAPYKFESSATLYMGSGGQVLAKAEVEYDVLLTNRLILQPLLEATVAARDEPEYGIGRGLNKVEAGLRLRYEFSRRFAPYIGISHERTFSDTADYAGDHARDTRWVAGVRMWF</w:t>
      </w:r>
    </w:p>
    <w:p w14:paraId="0932DB5D">
      <w:pPr>
        <w:rPr>
          <w:rFonts w:hint="eastAsia"/>
        </w:rPr>
      </w:pPr>
      <w:r>
        <w:rPr>
          <w:rFonts w:hint="eastAsia"/>
        </w:rPr>
        <w:t>&gt;GE001810</w:t>
      </w:r>
    </w:p>
    <w:p w14:paraId="7DECCB33">
      <w:pPr>
        <w:rPr>
          <w:rFonts w:hint="eastAsia"/>
        </w:rPr>
      </w:pPr>
      <w:r>
        <w:rPr>
          <w:rFonts w:hint="eastAsia"/>
        </w:rPr>
        <w:t>MEFHVDGMTCGGCARSVTRAIQQIDPNASVVADPPTGLVKVQTTASQEQVFAAVNDAGFPPRTA</w:t>
      </w:r>
    </w:p>
    <w:p w14:paraId="0137AC30">
      <w:pPr>
        <w:rPr>
          <w:rFonts w:hint="eastAsia"/>
        </w:rPr>
      </w:pPr>
      <w:r>
        <w:rPr>
          <w:rFonts w:hint="eastAsia"/>
        </w:rPr>
        <w:t>&gt;GE001612</w:t>
      </w:r>
    </w:p>
    <w:p w14:paraId="2B7557DB">
      <w:pPr>
        <w:rPr>
          <w:rFonts w:hint="eastAsia"/>
        </w:rPr>
      </w:pPr>
      <w:r>
        <w:rPr>
          <w:rFonts w:hint="eastAsia"/>
        </w:rPr>
        <w:t>MPLITLQNVDFSVGGPLLLEKAELSIEPGERIALIGRNGAGKSTLLKLLSGDHKPDDGEVRVQQGVRVTRLEQEVPHGAAGSVFDVVADGLGELGQWLAEFHHLSHAEVFDGEALGNVQAKIDAANGWGLDQRVSETLTKLDLDGDAEFGRLSGGMKRRVLLARALVSSPDVLLLDEPTNHLDIEAIDWLEAFLKGWSGSVVFVTHDRRFLRALATRIVEIDRGQVTSWPGDWANYERRREERLNAQAQENARFDKLLAQEEVWIRQGIKARRTRDEGRVRRLKAMRTERSQRRDLSGNVKMEAAQGVSSGKKVIDVKDISFAFGERTMVRDFTTTILRGDRIGLIGPNGSGKTTLLKLLLGELQPAKGEVNAGTNLQIAYFDQYRAVLREDWSAIENVAEGRDFLEFNGKRKHVHAYLQDFMFTPERARAPITRLSGGERNRLLLAKLFAQPSNLLVMDEPTNDLDVETLELLEELLGEYTGTLLLVSHDRDFIDNVVTSTLVMEGDGVIGEYVGGYSDWQRYAASVAAPAAAPAAKPATAAPAAAAAATPAAPKRKLAYKEARELEQLPKTIEKLEGDVEGLTSAMNDPSFYTRSSAEVTAHTQQLAKVQAELDAAYARWEELEG</w:t>
      </w:r>
    </w:p>
    <w:p w14:paraId="706F4FAC">
      <w:pPr>
        <w:rPr>
          <w:rFonts w:hint="eastAsia"/>
        </w:rPr>
      </w:pPr>
      <w:r>
        <w:rPr>
          <w:rFonts w:hint="eastAsia"/>
        </w:rPr>
        <w:t>&gt;GE001974</w:t>
      </w:r>
    </w:p>
    <w:p w14:paraId="418532B0">
      <w:pPr>
        <w:rPr>
          <w:rFonts w:hint="eastAsia"/>
        </w:rPr>
      </w:pPr>
      <w:r>
        <w:rPr>
          <w:rFonts w:hint="eastAsia"/>
        </w:rPr>
        <w:t>MSVLLKLHEVVVRRQQREILHGISLAFEPGTVTALVGPNGAGKSTLLAVAAGDLRADAGEVSLLGKPLASYKAGPLARERAVMPQEHGVRFAFSVEEVVAMGRLPHSPDPRVDDARVEAAIDAAELQALRLREVQQLSGGESARTTFARVLAQDTPLLLLDEPTAALDLRHQERTLRSVRACAEAGACVIVVLHDLNLAAGYADRIVLLEQGRVAADGTPLQVLTEDNLQRVYQQDVVVLEHPRRGVPLVVVT</w:t>
      </w:r>
    </w:p>
    <w:p w14:paraId="27416AFE">
      <w:pPr>
        <w:rPr>
          <w:rFonts w:hint="eastAsia"/>
        </w:rPr>
      </w:pPr>
      <w:r>
        <w:rPr>
          <w:rFonts w:hint="eastAsia"/>
        </w:rPr>
        <w:t>&gt;GE001808</w:t>
      </w:r>
    </w:p>
    <w:p w14:paraId="173EB09C">
      <w:pPr>
        <w:rPr>
          <w:rFonts w:hint="eastAsia"/>
        </w:rPr>
      </w:pPr>
      <w:r>
        <w:rPr>
          <w:rFonts w:hint="eastAsia"/>
        </w:rPr>
        <w:t>MSTPRATAAPASPATISLPIEGMTCASCVGRVEAALSRVEGVGSVSVNLATERADIRPSGPVDRAALIQAVERVGYDVPAATTELSVEGMTCASCVGRVERALLAVPGVSQASVNLATERATVRGVAEVAALVAAIDKAGYDARVIEAGVQSDDEAAEKKDAERAELKRDLIVASALALPVFVLEMGSHLIPGMHEWVMSTIGMQASWYLQFVLTALVLAIPGRRFYQKGIPALLRLAPDMNSLVAVGTAAAFGYSVVATFLPTLLPAGTVNVYYEAAAVIVALILLGRFLEARAKGRTSEAIKRLVNLQAKVAHVVRDGRTVDVPVNEVLSGDVVEVRPGERVPVDGEVVEGRSYIDESMISGEPIPVEKQPGSSVVGGTVNQKGALTVRATAVGAQTMLAQIIRMVEQAQGSKLPIQAVVDKVTLWFVPAVMLAALATFAVWLIFGPSPALSFALVNAVAVLIIACPCAMGLATPTSIMVGTGRGAEMGVLFRKGEALQLLKDAQVVAVDKTGTLTEGRPRLTDLEIAAGFDHNTVLAAVAATESRSEHPIARAIVDAATGEGIALPGMVDFESVTGMGVRASVEGARVEVGADRFMRDLGVDITVFATLAAELGIQGKSPLYAAIDGRLAAIIAVSDPIKPSTPAAIAALHQLGLKVAMITGDNAGTAQAIARQLGIDDVVAEVLPEGKVEAVRRLKATHGHVAFVGDGINDAPALAEADVGLAIGTGTDIAVESADVVLMSGNLQGVPNAIALSKATLGNIRQNLFWAFAYNTALIPVAAGVLYPTWGVLLSPVFAAGAMALSSVFVLGNALRLRRFQPPMADAPAAIH</w:t>
      </w:r>
    </w:p>
    <w:p w14:paraId="5125D335">
      <w:pPr>
        <w:rPr>
          <w:rFonts w:hint="eastAsia"/>
        </w:rPr>
      </w:pPr>
    </w:p>
    <w:p w14:paraId="0818FE24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S1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Enzymes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encoding gene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s in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strain MY01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that may be invo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lved in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Cu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vertAlign w:val="superscript"/>
          <w:lang w:val="en-US" w:eastAsia="zh-CN" w:bidi="ar"/>
        </w:rPr>
        <w:t>2+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removal</w:t>
      </w:r>
    </w:p>
    <w:tbl>
      <w:tblPr>
        <w:tblStyle w:val="3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13"/>
        <w:gridCol w:w="1407"/>
        <w:gridCol w:w="1407"/>
        <w:gridCol w:w="1407"/>
        <w:gridCol w:w="1412"/>
      </w:tblGrid>
      <w:tr w14:paraId="7180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2C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Protein Names</w:t>
            </w:r>
          </w:p>
        </w:tc>
        <w:tc>
          <w:tcPr>
            <w:tcW w:w="211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70E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Accession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47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GI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E4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ene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 xml:space="preserve"> ID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E07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Query Cover</w:t>
            </w:r>
          </w:p>
        </w:tc>
        <w:tc>
          <w:tcPr>
            <w:tcW w:w="14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DB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Per. Ident</w:t>
            </w:r>
          </w:p>
        </w:tc>
      </w:tr>
      <w:tr w14:paraId="319A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E5E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Copper-exporting P-type ATPase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1E7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CAG7586645.1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888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2063913326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800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GE001808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4FC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94%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5A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41.05%</w:t>
            </w:r>
          </w:p>
        </w:tc>
      </w:tr>
      <w:tr w14:paraId="54F9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Copper-transporting ATPase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EMB84348.1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449182316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instrText xml:space="preserve"> HYPERLINK "https://blast.ncbi.nlm.nih.gov/Blast.cgi" \l "alnHdr_Query_91465" \o "Go to alignment for GE001808"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GE001808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98%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42.28%</w:t>
            </w:r>
          </w:p>
        </w:tc>
      </w:tr>
      <w:tr w14:paraId="7450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Copper-exporting P-type ATPase B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EEL13892.1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6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228658151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instrText xml:space="preserve"> HYPERLINK "https://blast.ncbi.nlm.nih.gov/Blast.cgi" \l "alnHdr_Query_91465" \o "Go to alignment for GE001808"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GE001808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99%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0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37.30%</w:t>
            </w:r>
          </w:p>
        </w:tc>
      </w:tr>
      <w:tr w14:paraId="5D9C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Cation efflux system protein CusA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CFU82352.1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831199532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A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instrText xml:space="preserve"> HYPERLINK "https://blast.ncbi.nlm.nih.gov/Blast.cgi?CMD=Get&amp;VIEW_RESULTS=FromRes&amp;RID=K69NTWZ8114&amp;UNIQ_OBJ_NAME=A_SearchResults_1qu0cc_1l24_dorFWKQKFEc_GTMVb_1kh4nK&amp;QUERY_INDEX=0" \l "alnHdr_Query_123421" \o "Go to alignment for GE002202"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GE002202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99%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A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35.24%</w:t>
            </w:r>
          </w:p>
        </w:tc>
      </w:tr>
      <w:tr w14:paraId="1F35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Cation efflux system protein CusC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5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EFO55593.1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308118331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GE003871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4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99%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39.13%</w:t>
            </w:r>
          </w:p>
        </w:tc>
      </w:tr>
      <w:tr w14:paraId="364B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Copper resistance protein A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CRI56483.1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0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820683986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GE003088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9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99%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61.25%</w:t>
            </w:r>
          </w:p>
        </w:tc>
      </w:tr>
      <w:tr w14:paraId="69C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Copper resistance protein B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QGJ33877.1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3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1775842793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GE003089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0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92%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48.01%</w:t>
            </w:r>
          </w:p>
        </w:tc>
      </w:tr>
      <w:tr w14:paraId="7AFA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30E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Copper chaperone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DF3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KAF2775170.1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965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1812038447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8C9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GE001810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800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81%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87D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36.21%</w:t>
            </w:r>
          </w:p>
        </w:tc>
      </w:tr>
    </w:tbl>
    <w:p w14:paraId="551F0C33"/>
    <w:p w14:paraId="7AB42A44">
      <w:pPr>
        <w:keepNext w:val="0"/>
        <w:keepLines w:val="0"/>
        <w:widowControl/>
        <w:suppressLineNumbers w:val="0"/>
        <w:jc w:val="center"/>
        <w:textAlignment w:val="center"/>
      </w:pP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S2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Enzymes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encoding gene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s in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strain MY01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that may be invo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lved in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Zn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vertAlign w:val="superscript"/>
          <w:lang w:val="en-US" w:eastAsia="zh-CN" w:bidi="ar"/>
        </w:rPr>
        <w:t>2+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removal</w:t>
      </w:r>
    </w:p>
    <w:tbl>
      <w:tblPr>
        <w:tblStyle w:val="3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13"/>
        <w:gridCol w:w="1407"/>
        <w:gridCol w:w="1407"/>
        <w:gridCol w:w="1407"/>
        <w:gridCol w:w="1412"/>
      </w:tblGrid>
      <w:tr w14:paraId="6585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C2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Protein Names</w:t>
            </w:r>
          </w:p>
        </w:tc>
        <w:tc>
          <w:tcPr>
            <w:tcW w:w="211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E8D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Accession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30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GI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FB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ene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 xml:space="preserve"> ID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8A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Query Cover</w:t>
            </w:r>
          </w:p>
        </w:tc>
        <w:tc>
          <w:tcPr>
            <w:tcW w:w="14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BD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Per. Ident</w:t>
            </w:r>
          </w:p>
        </w:tc>
      </w:tr>
      <w:tr w14:paraId="5DCC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High-affinity zinc uptake system ATP-binding protein ZnuC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KKJ79427.1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816202706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7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instrText xml:space="preserve"> HYPERLINK "https://blast.ncbi.nlm.nih.gov/Blast.cgi?CMD=Get&amp;VIEW_RESULTS=FromRes&amp;RID=K6K5NK3P11N&amp;UNIQ_OBJ_NAME=A_SearchResults_1qu39R_2rnx_dp9SS8WWYD3_23tp8J_1zymA6&amp;QUERY_INDEX=0" \l "alnHdr_Query_268709" \o "Go to alignment for GE001612"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GE001612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94%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28.93%</w:t>
            </w:r>
          </w:p>
        </w:tc>
      </w:tr>
      <w:tr w14:paraId="2466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C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Zinc import ATP-binding protein ZnuC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CEI14377.1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734479278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GE001974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1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81%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30.93%</w:t>
            </w:r>
          </w:p>
        </w:tc>
      </w:tr>
      <w:tr w14:paraId="23EF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1B6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Zinc-exporting P-type ATPase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E2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ABZ99206.1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52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167780908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55A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instrText xml:space="preserve"> HYPERLINK "https://blast.ncbi.nlm.nih.gov/Blast.cgi?CMD=Get&amp;VIEW_RESULTS=FromRes&amp;RID=K6RCSMCT114&amp;UNIQ_OBJ_NAME=A_SearchResults_1qu4HB_2AZE_dqF3RepE8Ve_GTJ71_VauBk&amp;QUERY_INDEX=0" \l "alnHdr_Query_71323" \o "Go to alignment for GE001808"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GE001808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216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92%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69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  <w:t>27.68%</w:t>
            </w:r>
          </w:p>
        </w:tc>
      </w:tr>
    </w:tbl>
    <w:p w14:paraId="6CC45EA6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NTJiOGIyYzA5MjcwMjhkYTQzN2Y4NWFkMWU4N2MifQ=="/>
  </w:docVars>
  <w:rsids>
    <w:rsidRoot w:val="00000000"/>
    <w:rsid w:val="05094D59"/>
    <w:rsid w:val="3A0D0334"/>
    <w:rsid w:val="48FD4767"/>
    <w:rsid w:val="685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</Words>
  <Characters>7114</Characters>
  <Lines>0</Lines>
  <Paragraphs>0</Paragraphs>
  <TotalTime>4</TotalTime>
  <ScaleCrop>false</ScaleCrop>
  <LinksUpToDate>false</LinksUpToDate>
  <CharactersWithSpaces>7114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2024-08-13T01:13:00Z</dcterms:created>
  <dc:creator>0</dc:creator>
  <cp:lastModifiedBy>~</cp:lastModifiedBy>
  <dcterms:modified xsi:type="dcterms:W3CDTF">2024-09-04T02:42:52Z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E4E71A75022F4644878BEA868A0D99A7_13</vt:lpwstr>
  </property>
</Properties>
</file>