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95" w:tblpY="913"/>
        <w:tblOverlap w:val="never"/>
        <w:tblW w:w="7301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4433"/>
        <w:gridCol w:w="1800"/>
      </w:tblGrid>
      <w:tr w14:paraId="1DF708D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2" w:hRule="atLeast"/>
          <w:tblHeader/>
        </w:trPr>
        <w:tc>
          <w:tcPr>
            <w:tcW w:w="1068" w:type="dxa"/>
            <w:vMerge w:val="restart"/>
            <w:shd w:val="clear" w:color="auto" w:fill="auto"/>
            <w:vAlign w:val="center"/>
          </w:tcPr>
          <w:p w14:paraId="047DD6B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Study ID</w:t>
            </w:r>
          </w:p>
        </w:tc>
        <w:tc>
          <w:tcPr>
            <w:tcW w:w="4433" w:type="dxa"/>
            <w:vAlign w:val="center"/>
          </w:tcPr>
          <w:p w14:paraId="1936534F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2"/>
                <w:lang w:val="en-US" w:eastAsia="zh-CN" w:bidi="ar"/>
              </w:rPr>
              <w:t>Treatment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2"/>
                <w:lang w:bidi="ar"/>
              </w:rPr>
              <w:t xml:space="preserve"> group</w:t>
            </w:r>
          </w:p>
        </w:tc>
        <w:tc>
          <w:tcPr>
            <w:tcW w:w="1800" w:type="dxa"/>
            <w:vAlign w:val="center"/>
          </w:tcPr>
          <w:p w14:paraId="59E4D68A">
            <w:pPr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2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2"/>
                <w:lang w:bidi="ar"/>
              </w:rPr>
              <w:t>o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2"/>
                <w:lang w:bidi="ar"/>
              </w:rPr>
              <w:t>ntrol group</w:t>
            </w:r>
          </w:p>
        </w:tc>
      </w:tr>
      <w:tr w14:paraId="1F7CF37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1068" w:type="dxa"/>
            <w:vMerge w:val="continue"/>
            <w:shd w:val="clear" w:color="auto" w:fill="auto"/>
            <w:vAlign w:val="center"/>
          </w:tcPr>
          <w:p w14:paraId="0D23F0E9">
            <w:pPr>
              <w:jc w:val="center"/>
            </w:pPr>
          </w:p>
        </w:tc>
        <w:tc>
          <w:tcPr>
            <w:tcW w:w="4433" w:type="dxa"/>
            <w:vAlign w:val="center"/>
          </w:tcPr>
          <w:p w14:paraId="7476AFC2">
            <w:pPr>
              <w:jc w:val="center"/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>Acupoint</w:t>
            </w:r>
          </w:p>
        </w:tc>
        <w:tc>
          <w:tcPr>
            <w:tcW w:w="1800" w:type="dxa"/>
            <w:vAlign w:val="center"/>
          </w:tcPr>
          <w:p w14:paraId="3A90633F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>Intervention</w:t>
            </w:r>
          </w:p>
        </w:tc>
      </w:tr>
      <w:tr w14:paraId="0E1353C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FAFEE5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LvSS 2021</w:t>
            </w:r>
          </w:p>
        </w:tc>
        <w:tc>
          <w:tcPr>
            <w:tcW w:w="443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04F9AC49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n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eiguan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PC6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b w:val="0"/>
                <w:bCs w:val="0"/>
                <w:i/>
                <w:iCs/>
                <w:sz w:val="21"/>
                <w:vertAlign w:val="baseline"/>
                <w:lang w:val="en-US" w:eastAsia="zh-CN"/>
              </w:rPr>
              <w:t>b</w:t>
            </w:r>
            <w:r>
              <w:rPr>
                <w:rFonts w:hint="default" w:ascii="Times New Roman" w:hAnsi="Times New Roman"/>
                <w:b w:val="0"/>
                <w:bCs w:val="0"/>
                <w:i/>
                <w:iCs/>
                <w:sz w:val="21"/>
                <w:vertAlign w:val="baseline"/>
                <w:lang w:val="en-US" w:eastAsia="zh-CN"/>
              </w:rPr>
              <w:t>aihui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DU20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q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uchi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LI11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f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englong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ST40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h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egu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LI4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y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anglingquan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GB34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anyinjiao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SP6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Ah Shi point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s</w:t>
            </w:r>
          </w:p>
        </w:tc>
        <w:tc>
          <w:tcPr>
            <w:tcW w:w="180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ADB862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rehabilitation</w:t>
            </w:r>
          </w:p>
        </w:tc>
      </w:tr>
      <w:tr w14:paraId="7EFF8B5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FD459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LiuSW 2020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521FF307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i/>
                <w:iCs/>
                <w:sz w:val="21"/>
                <w:vertAlign w:val="baseline"/>
                <w:lang w:val="en-US" w:eastAsia="zh-CN"/>
              </w:rPr>
              <w:t>b</w:t>
            </w:r>
            <w:r>
              <w:rPr>
                <w:rFonts w:hint="default" w:ascii="Times New Roman" w:hAnsi="Times New Roman"/>
                <w:b w:val="0"/>
                <w:bCs w:val="0"/>
                <w:i/>
                <w:iCs/>
                <w:sz w:val="21"/>
                <w:vertAlign w:val="baseline"/>
                <w:lang w:val="en-US" w:eastAsia="zh-CN"/>
              </w:rPr>
              <w:t>aihui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DU20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fengchi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(GB20),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h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egu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LI4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zusanli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(ST36),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anyinjiao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SP6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F7A79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basic treatment</w:t>
            </w:r>
          </w:p>
        </w:tc>
      </w:tr>
      <w:tr w14:paraId="0DB5EC7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763B9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YuYY 2020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4A80F6C4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j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ianyu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LI15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q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uchi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LI11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 xml:space="preserve">shousanli 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(LI10),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biguan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 (ST31),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fengshi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 (GB31),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futu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 (ST32),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zusanli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(ST36),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yanglingquan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(GB34),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f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englong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ST40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Ah Shi point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s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BE820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basic treatment</w:t>
            </w:r>
          </w:p>
        </w:tc>
      </w:tr>
      <w:tr w14:paraId="2152DBE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40DFE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JiangH 2020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063F6186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shuigou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>GV26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n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eiguan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PC6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anyinjiao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SP6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jiquan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(HT1),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weizhong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(BL40),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fengchi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(GB20),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wangu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(GB12),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tianzhu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(BL10),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zusanli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(ST36),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yanglingquan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(GB34),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f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englong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ST40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1918B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basic treatment</w:t>
            </w:r>
          </w:p>
        </w:tc>
      </w:tr>
      <w:tr w14:paraId="2A65B56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FE98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MaHM 2022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00F0ECC9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j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ianyu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LI15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binao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(LI14),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q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uchi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LI11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wenliu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(LI7),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h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egu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LI4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>)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biguan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 (ST31),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futu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 (ST32),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liangqiu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 (ST34)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zusanli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(ST36),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shangjuxu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(ST37),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jiexi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(ST41)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18DAC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rehabilitation</w:t>
            </w:r>
          </w:p>
        </w:tc>
      </w:tr>
      <w:tr w14:paraId="74E479E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DCC5C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JiaZK 2021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1EE15BAE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i/>
                <w:iCs/>
                <w:sz w:val="21"/>
                <w:vertAlign w:val="baseline"/>
                <w:lang w:val="en-US" w:eastAsia="zh-CN"/>
              </w:rPr>
              <w:t>b</w:t>
            </w:r>
            <w:r>
              <w:rPr>
                <w:rFonts w:hint="default" w:ascii="Times New Roman" w:hAnsi="Times New Roman"/>
                <w:b w:val="0"/>
                <w:bCs w:val="0"/>
                <w:i/>
                <w:iCs/>
                <w:sz w:val="21"/>
                <w:vertAlign w:val="baseline"/>
                <w:lang w:val="en-US" w:eastAsia="zh-CN"/>
              </w:rPr>
              <w:t>aihui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DU20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naohu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(GV17),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dazhui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(GV14),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zhiyang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(GV9),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jinsuo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(GV8),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xuanshu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(GV5),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yaoyangguan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(GV3),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changqiang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(GV1)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72753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Pregabalin</w:t>
            </w:r>
          </w:p>
        </w:tc>
      </w:tr>
      <w:tr w14:paraId="723805E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660B9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HanWF 2022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54706356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A7CE1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basic treatment</w:t>
            </w:r>
          </w:p>
        </w:tc>
      </w:tr>
      <w:tr w14:paraId="3D02F87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A174F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ZhuLL 2020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3364AF93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shenting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(GV24), </w:t>
            </w:r>
            <w:r>
              <w:rPr>
                <w:rFonts w:hint="eastAsia" w:ascii="Times New Roman" w:hAnsi="Times New Roman"/>
                <w:b w:val="0"/>
                <w:bCs w:val="0"/>
                <w:i/>
                <w:iCs/>
                <w:sz w:val="21"/>
                <w:vertAlign w:val="baseline"/>
                <w:lang w:val="en-US" w:eastAsia="zh-CN"/>
              </w:rPr>
              <w:t>b</w:t>
            </w:r>
            <w:r>
              <w:rPr>
                <w:rFonts w:hint="default" w:ascii="Times New Roman" w:hAnsi="Times New Roman"/>
                <w:b w:val="0"/>
                <w:bCs w:val="0"/>
                <w:i/>
                <w:iCs/>
                <w:sz w:val="21"/>
                <w:vertAlign w:val="baseline"/>
                <w:lang w:val="en-US" w:eastAsia="zh-CN"/>
              </w:rPr>
              <w:t>aihui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DU20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fengfu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(GV16),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yamen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(GV15),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dazhui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(GV14),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zhiyang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(GV9),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yaoyangguan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(GV3),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mingmen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(GV4)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EF5EF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rehabilitation</w:t>
            </w:r>
          </w:p>
        </w:tc>
      </w:tr>
      <w:tr w14:paraId="4F9A38B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39406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XuL 2020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21E4FF08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Jiao's Scalp Acupuncture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9A3F6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rehabilitation</w:t>
            </w:r>
          </w:p>
        </w:tc>
      </w:tr>
      <w:tr w14:paraId="35487DD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93DEE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LiuY 2023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7DB9B1D1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Wrist-Ankle Acupuncture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58371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rehabilitation</w:t>
            </w:r>
          </w:p>
        </w:tc>
      </w:tr>
      <w:tr w14:paraId="1965C94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4BBF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YanK 2020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0BA39868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Wrist-Ankle Acupuncture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3095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Methylcobalamin</w:t>
            </w:r>
          </w:p>
        </w:tc>
      </w:tr>
      <w:tr w14:paraId="12A2398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A5B7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ZhengWF 2023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5BC25B46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shuigou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>GV26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n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eiguan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PC6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anyinjiao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SP6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fengchi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(GB20),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wangu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(GB12),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tianzhu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(BL10),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jiquan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(HT1),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weizhong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(BL40)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012A7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Pregabalin</w:t>
            </w:r>
          </w:p>
        </w:tc>
      </w:tr>
      <w:tr w14:paraId="1071647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BB274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LiangMT 2023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46D7319F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shuigou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>GV26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n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eiguan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PC6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anyinjiao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SP6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jiquan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(HT1),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weizhong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(BL40),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chize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(LU5),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fengchi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(GB20),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wangu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(GB12),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tianzhu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(BL10)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33E0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Pregabalin</w:t>
            </w:r>
          </w:p>
        </w:tc>
      </w:tr>
      <w:tr w14:paraId="6CFB156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B9939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TanLM 2023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6EDCC5CA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anyinjiao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SP6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shuigou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>GV26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n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eiguan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PC6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tianzhu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(BL10),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jiquan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(HT1),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weizhong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(BL40),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fengchi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(GB20),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wangu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(GB12)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35FEE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Amitriptyline</w:t>
            </w:r>
          </w:p>
        </w:tc>
      </w:tr>
      <w:tr w14:paraId="1539F0B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1FE8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YeZ 2021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385A93D2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shuigou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>GV26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n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eiguan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PC6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4039C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rehabilitation</w:t>
            </w:r>
          </w:p>
        </w:tc>
      </w:tr>
      <w:tr w14:paraId="2BCD7B9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034FB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ShiYH 2021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2A7045C5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Eye Acupuncture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F0AA0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basic treatment</w:t>
            </w:r>
          </w:p>
        </w:tc>
      </w:tr>
      <w:tr w14:paraId="1384FE6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945BE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WuSQ 2021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7275012B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i/>
                <w:iCs/>
                <w:sz w:val="21"/>
                <w:vertAlign w:val="baseline"/>
                <w:lang w:val="en-US" w:eastAsia="zh-CN"/>
              </w:rPr>
              <w:t>b</w:t>
            </w:r>
            <w:r>
              <w:rPr>
                <w:rFonts w:hint="default" w:ascii="Times New Roman" w:hAnsi="Times New Roman"/>
                <w:b w:val="0"/>
                <w:bCs w:val="0"/>
                <w:i/>
                <w:iCs/>
                <w:sz w:val="21"/>
                <w:vertAlign w:val="baseline"/>
                <w:lang w:val="en-US" w:eastAsia="zh-CN"/>
              </w:rPr>
              <w:t>aihui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DU20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yintang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(GV29),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fengchi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(GB20),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dicang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(ST4),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taiyang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q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uchi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LI11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h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egu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LI4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jianliao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(SJ14),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binao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(LI14),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naoshu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(SJ10),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n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eiguan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PC6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waiguan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(SJ5),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 xml:space="preserve">shousanli 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(LI10),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zusanli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(ST36),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anyinjiao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SP6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f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englong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ST40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taichong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(LR3),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xuehai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(SP10),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y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anglingquan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GB34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63DB1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rehabilitation</w:t>
            </w:r>
          </w:p>
        </w:tc>
      </w:tr>
      <w:tr w14:paraId="0E824B5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41420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LiangYG 2021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5790C92F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i/>
                <w:iCs/>
                <w:sz w:val="21"/>
                <w:vertAlign w:val="baseline"/>
                <w:lang w:val="en-US" w:eastAsia="zh-CN"/>
              </w:rPr>
              <w:t>b</w:t>
            </w:r>
            <w:r>
              <w:rPr>
                <w:rFonts w:hint="default" w:ascii="Times New Roman" w:hAnsi="Times New Roman"/>
                <w:b w:val="0"/>
                <w:bCs w:val="0"/>
                <w:i/>
                <w:iCs/>
                <w:sz w:val="21"/>
                <w:vertAlign w:val="baseline"/>
                <w:lang w:val="en-US" w:eastAsia="zh-CN"/>
              </w:rPr>
              <w:t>aihui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DU20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fengfu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(GV16),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yamen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(GV15),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shenting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(GV24),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shuigou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>GV26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dazhui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 (GV14),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zhiyang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(GV9),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yaoyangguan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(GV3),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changqiang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(GV1)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A0FC8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basic treatment</w:t>
            </w:r>
          </w:p>
        </w:tc>
      </w:tr>
      <w:tr w14:paraId="6AD9E93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18FC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XieSS 2021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03B9C66C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jiquan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(HT1),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fengchi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(GB20),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shuigou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>GV26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n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eiguan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PC6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taixi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(KI3)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A678A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basic treatment</w:t>
            </w:r>
          </w:p>
        </w:tc>
      </w:tr>
      <w:tr w14:paraId="48B264B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FBB3F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YangXH 2022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6366E6DA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Jiao's Scalp Acupuncture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shuigou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>GV26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1CDD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Carbamazepine</w:t>
            </w:r>
          </w:p>
        </w:tc>
      </w:tr>
      <w:tr w14:paraId="34B67AB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E3A4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LiuCX 2023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7D57E221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pishu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(BL20),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xinshu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(BL15),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feishu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(BL13),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shenshu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(BL23),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ganshu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(BL18)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2CB82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basic treatment</w:t>
            </w:r>
          </w:p>
        </w:tc>
      </w:tr>
      <w:tr w14:paraId="6935C9F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5F059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WangC 2022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6C511FF8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shuigou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>GV26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shenting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(GV24), </w:t>
            </w:r>
            <w:r>
              <w:rPr>
                <w:rFonts w:hint="eastAsia" w:ascii="Times New Roman" w:hAnsi="Times New Roman"/>
                <w:b w:val="0"/>
                <w:bCs w:val="0"/>
                <w:i/>
                <w:iCs/>
                <w:sz w:val="21"/>
                <w:vertAlign w:val="baseline"/>
                <w:lang w:val="en-US" w:eastAsia="zh-CN"/>
              </w:rPr>
              <w:t>b</w:t>
            </w:r>
            <w:r>
              <w:rPr>
                <w:rFonts w:hint="default" w:ascii="Times New Roman" w:hAnsi="Times New Roman"/>
                <w:b w:val="0"/>
                <w:bCs w:val="0"/>
                <w:i/>
                <w:iCs/>
                <w:sz w:val="21"/>
                <w:vertAlign w:val="baseline"/>
                <w:lang w:val="en-US" w:eastAsia="zh-CN"/>
              </w:rPr>
              <w:t>aihui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DU20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yongquan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(KI1),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laogong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(PC8)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856C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Pregabalin</w:t>
            </w:r>
          </w:p>
        </w:tc>
      </w:tr>
      <w:tr w14:paraId="494EC89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45E95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LuY 2021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5A18C03F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shuigou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>GV26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n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eiguan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PC6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anyinjiao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SP6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AD40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Amitriptyline</w:t>
            </w:r>
          </w:p>
        </w:tc>
      </w:tr>
      <w:tr w14:paraId="537F090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BE446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ZhangQX 2021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3B62C466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ximen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(PC6),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yinxi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(HT7),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xuehai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(SP10),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zhaohai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(KI6)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207A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Carbamazepine</w:t>
            </w:r>
          </w:p>
        </w:tc>
      </w:tr>
      <w:tr w14:paraId="17F258F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25AA5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ChaoY 2021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588706F7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Wrist-Ankle Acupuncture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>, Jiaji points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CD8F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Carbamazepine</w:t>
            </w:r>
          </w:p>
        </w:tc>
      </w:tr>
      <w:tr w14:paraId="503F583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DD3F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WangWL 2022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04FCB068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jianyu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(LI15),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binao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(LI14),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q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uchi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LI11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waiguan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(SJ5),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h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egu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LI4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fengshi (GB31),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weizhong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(BL40),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zusanli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(ST36),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y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anglingquan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GB34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anyinjiao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SP6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A0B4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basic treatment</w:t>
            </w:r>
          </w:p>
        </w:tc>
      </w:tr>
      <w:tr w14:paraId="35223C4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1F6D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FangMF 2018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555C793E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Wrist-Ankle Acupuncture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BA1B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rehabilitation</w:t>
            </w:r>
          </w:p>
        </w:tc>
      </w:tr>
      <w:tr w14:paraId="0F903C6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2D0DA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FuB 2019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00CCEA11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Wrist-Ankle Acupuncture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58B01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Methylcobalamin</w:t>
            </w:r>
          </w:p>
        </w:tc>
      </w:tr>
      <w:tr w14:paraId="62BB5CE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C425A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GuXD 2013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529DF150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Scalp Acupuncture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41885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rehabilitation</w:t>
            </w:r>
          </w:p>
        </w:tc>
      </w:tr>
      <w:tr w14:paraId="792E96E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A936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HouXY 2017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7CE040BD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Scalp Acupuncture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fengchi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(GB20),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waiguan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(SJ5),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zusanli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(ST36),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yongquan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(KI1),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 xml:space="preserve">quchi 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>(LI11)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EBEEC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basic treatment</w:t>
            </w:r>
          </w:p>
        </w:tc>
      </w:tr>
      <w:tr w14:paraId="323390A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CEEA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JiangZY 1999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2802DAF7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>Jiaji points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B560D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Carbamazepine</w:t>
            </w:r>
          </w:p>
        </w:tc>
      </w:tr>
      <w:tr w14:paraId="7BB846C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43F9D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KeJ 2015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4DC1BB2A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Balance Acupuncture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E32EF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rehabilitation</w:t>
            </w:r>
          </w:p>
        </w:tc>
      </w:tr>
      <w:tr w14:paraId="73F2162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9BC4B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KongY 2018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84305">
            <w:pPr>
              <w:jc w:val="center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Scalp Acupuncture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CB630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Pregabalin</w:t>
            </w:r>
          </w:p>
        </w:tc>
      </w:tr>
      <w:tr w14:paraId="4B51581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C649E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LanLK 2006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3F29D206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n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eiguan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PC6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shuigou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>GV26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anyinjiao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SP6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56560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basic treatment</w:t>
            </w:r>
          </w:p>
        </w:tc>
      </w:tr>
      <w:tr w14:paraId="711D7FF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D38C6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LiuYF 2015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441E4EF7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neixiyan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dubi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(ST35),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xuehai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(SP10),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liangqiu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(ST34)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E52D4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basic treatment</w:t>
            </w:r>
          </w:p>
        </w:tc>
      </w:tr>
      <w:tr w14:paraId="0BB0EC5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A188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LuM 2018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07202E83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shuigou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>GV26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n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eiguan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PC6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anyinjiao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SP6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jiquan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(HT1),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weizhong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(BL40),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fengchi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(GB20),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wangu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(GB12),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tianzhu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(BL10)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691CD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Carbamazepine</w:t>
            </w:r>
          </w:p>
        </w:tc>
      </w:tr>
      <w:tr w14:paraId="215B97D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2BC2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QiaoHZ 2019a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7CBEF10F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Scalp Acupuncture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0DB38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Pregabalin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, Gabapentin</w:t>
            </w:r>
          </w:p>
        </w:tc>
      </w:tr>
      <w:tr w14:paraId="3590163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95FB8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QiaoHZ 2019b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003B7A25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yuyao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yangbai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(GB14),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xiaguan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(ST7),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jiache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(ST6),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chengjiang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(ST24),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dicang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(ST4),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sibai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(ST2),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shuigou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>GV26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yingxiang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 (LI20),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 xml:space="preserve">baihui 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(GV20),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qubin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 (GB7),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taiyang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n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eiguan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PC6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waiguan (SJ5), danzhong (CV17), zhongting (CV18), hegu (LI4),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zusanli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(ST36)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966E7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basic treatment</w:t>
            </w:r>
          </w:p>
        </w:tc>
      </w:tr>
      <w:tr w14:paraId="16B85E6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9876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QiaoHZ 2018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63061B85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i/>
                <w:iCs/>
                <w:sz w:val="21"/>
                <w:vertAlign w:val="baseline"/>
                <w:lang w:val="en-US" w:eastAsia="zh-CN"/>
              </w:rPr>
              <w:t>b</w:t>
            </w:r>
            <w:r>
              <w:rPr>
                <w:rFonts w:hint="default" w:ascii="Times New Roman" w:hAnsi="Times New Roman"/>
                <w:b w:val="0"/>
                <w:bCs w:val="0"/>
                <w:i/>
                <w:iCs/>
                <w:sz w:val="21"/>
                <w:vertAlign w:val="baseline"/>
                <w:lang w:val="en-US" w:eastAsia="zh-CN"/>
              </w:rPr>
              <w:t>aihui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DU20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>),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 xml:space="preserve"> taiyang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3D44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basic treatment</w:t>
            </w:r>
          </w:p>
        </w:tc>
      </w:tr>
      <w:tr w14:paraId="7E18118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5BF41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ShangYP 2019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3E1820BF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Scalp Acupuncture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9167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rehabilitation</w:t>
            </w:r>
          </w:p>
        </w:tc>
      </w:tr>
      <w:tr w14:paraId="0A6CDB4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6809C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ShiGB 2015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54B506DF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Dong's Acupuncture Points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70CF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basic treatment</w:t>
            </w:r>
          </w:p>
        </w:tc>
      </w:tr>
      <w:tr w14:paraId="0951F32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AD938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ShiYJ 2018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13DCB3A7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zusanli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(ST36),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yongquan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(KI1),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f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englong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ST40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h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egu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LI4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y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anglingquan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GB34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weizhong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(BL40),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shuigou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>GV26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n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eiguan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PC6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q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uchi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LI11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b w:val="0"/>
                <w:bCs w:val="0"/>
                <w:i/>
                <w:iCs/>
                <w:sz w:val="21"/>
                <w:vertAlign w:val="baseline"/>
                <w:lang w:val="en-US" w:eastAsia="zh-CN"/>
              </w:rPr>
              <w:t>b</w:t>
            </w:r>
            <w:r>
              <w:rPr>
                <w:rFonts w:hint="default" w:ascii="Times New Roman" w:hAnsi="Times New Roman"/>
                <w:b w:val="0"/>
                <w:bCs w:val="0"/>
                <w:i/>
                <w:iCs/>
                <w:sz w:val="21"/>
                <w:vertAlign w:val="baseline"/>
                <w:lang w:val="en-US" w:eastAsia="zh-CN"/>
              </w:rPr>
              <w:t>aihui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DU20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anyinjiao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SP6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chize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(LU5)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85B36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rehabilitation</w:t>
            </w:r>
          </w:p>
        </w:tc>
      </w:tr>
      <w:tr w14:paraId="24BF874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6655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WangH 2015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461E5163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i/>
                <w:iCs/>
                <w:sz w:val="21"/>
                <w:vertAlign w:val="baseline"/>
                <w:lang w:val="en-US" w:eastAsia="zh-CN"/>
              </w:rPr>
              <w:t>b</w:t>
            </w:r>
            <w:r>
              <w:rPr>
                <w:rFonts w:hint="default" w:ascii="Times New Roman" w:hAnsi="Times New Roman"/>
                <w:b w:val="0"/>
                <w:bCs w:val="0"/>
                <w:i/>
                <w:iCs/>
                <w:sz w:val="21"/>
                <w:vertAlign w:val="baseline"/>
                <w:lang w:val="en-US" w:eastAsia="zh-CN"/>
              </w:rPr>
              <w:t>aihui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DU20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>),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 xml:space="preserve"> taiyang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391A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Amitriptyline</w:t>
            </w:r>
          </w:p>
        </w:tc>
      </w:tr>
      <w:tr w14:paraId="23A82E8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CD516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WangHB 2015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72F4C98A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i/>
                <w:iCs/>
                <w:sz w:val="21"/>
                <w:vertAlign w:val="baseline"/>
                <w:lang w:val="en-US" w:eastAsia="zh-CN"/>
              </w:rPr>
              <w:t>b</w:t>
            </w:r>
            <w:r>
              <w:rPr>
                <w:rFonts w:hint="default" w:ascii="Times New Roman" w:hAnsi="Times New Roman"/>
                <w:b w:val="0"/>
                <w:bCs w:val="0"/>
                <w:i/>
                <w:iCs/>
                <w:sz w:val="21"/>
                <w:vertAlign w:val="baseline"/>
                <w:lang w:val="en-US" w:eastAsia="zh-CN"/>
              </w:rPr>
              <w:t>aihui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DU20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>),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 xml:space="preserve"> yintang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(GV29),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yingxiang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 (LI20),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taiyang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dicang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(ST4),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shuigou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>GV26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fengchi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(GB20),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jianliao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(SJ14),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q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uchi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LI11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 xml:space="preserve">shousanli 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(LI10),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h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egu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LI4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n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eiguan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PC6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waiguan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(SJ5),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huantiao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(GB29),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zusanli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(ST36),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anyinjiao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SP6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y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anglingquan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GB34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xuehai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(SP10),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yinlingquan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(SP9)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5396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rehabilitation</w:t>
            </w:r>
          </w:p>
        </w:tc>
      </w:tr>
      <w:tr w14:paraId="632CB10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2F654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WangSM 2018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46ED17F8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Scalp Acupuncture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ACDB0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Pregabalin</w:t>
            </w:r>
          </w:p>
        </w:tc>
      </w:tr>
      <w:tr w14:paraId="4882951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2052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WangSP 2019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415B91B3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baihui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>GV20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 xml:space="preserve">shenting 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>GV24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binao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 (LI14),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houxi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 (SI3),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baxie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jianyu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 (LI15),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quchi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 (LI11),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chize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 (LU5),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neiguan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 (PC6),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shousanli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 (LI10),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zusanli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 (ST36),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xuehai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 (SP10),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fengchi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 (GB20),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hegu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 (LI4),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yangxi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 (LI5),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jianliao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 (SJ14),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jianzhen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 (SI9),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taichong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 (LR3),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Ah Shi point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s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8DCC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rehabilitation</w:t>
            </w:r>
          </w:p>
        </w:tc>
      </w:tr>
      <w:tr w14:paraId="00AFC96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3FA5E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WangWQ 2009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340BCD19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385D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Carbamazepine</w:t>
            </w:r>
          </w:p>
        </w:tc>
      </w:tr>
      <w:tr w14:paraId="646915E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B824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WangX 2019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4D94ADB3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Scalp Acupuncture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C3C04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basic treatment</w:t>
            </w:r>
          </w:p>
        </w:tc>
      </w:tr>
      <w:tr w14:paraId="5B57CA6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275D9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WangXM 2004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136879A6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neiguan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 (PC6),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shuigou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>GV26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anyinjiao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SP6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41043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basic treatment</w:t>
            </w:r>
          </w:p>
        </w:tc>
      </w:tr>
      <w:tr w14:paraId="3448C33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68C6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WuXL 2001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43D5F2FB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i/>
                <w:iCs/>
                <w:sz w:val="21"/>
                <w:vertAlign w:val="baseline"/>
                <w:lang w:val="en-US" w:eastAsia="zh-CN"/>
              </w:rPr>
              <w:t>b</w:t>
            </w:r>
            <w:r>
              <w:rPr>
                <w:rFonts w:hint="default" w:ascii="Times New Roman" w:hAnsi="Times New Roman"/>
                <w:b w:val="0"/>
                <w:bCs w:val="0"/>
                <w:i/>
                <w:iCs/>
                <w:sz w:val="21"/>
                <w:vertAlign w:val="baseline"/>
                <w:lang w:val="en-US" w:eastAsia="zh-CN"/>
              </w:rPr>
              <w:t>aihui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DU20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anyinjiao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SP6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taixi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(KI3),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xuehai</w:t>
            </w:r>
            <w:r>
              <w:rPr>
                <w:rFonts w:hint="eastAsia" w:ascii="Times New Roman" w:hAnsi="Times New Roman"/>
                <w:i w:val="0"/>
                <w:iCs w:val="0"/>
                <w:sz w:val="21"/>
                <w:vertAlign w:val="baseline"/>
                <w:lang w:val="en-US" w:eastAsia="zh-CN"/>
              </w:rPr>
              <w:t xml:space="preserve"> (SP10),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zusanli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(ST36),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f</w:t>
            </w:r>
            <w:r>
              <w:rPr>
                <w:rFonts w:hint="default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englong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ST40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>)</w:t>
            </w:r>
          </w:p>
          <w:p w14:paraId="267EF634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9589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basic treatment</w:t>
            </w:r>
          </w:p>
        </w:tc>
      </w:tr>
      <w:tr w14:paraId="41F19BD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D8AB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XingYL 2007a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386A1FED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Scalp Acupuncture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AEA0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rehabilitation</w:t>
            </w:r>
          </w:p>
        </w:tc>
      </w:tr>
      <w:tr w14:paraId="63D2C2A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9E2C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XingYL 2007b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59A0A730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Scalp Acupuncture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FAF9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basic treatment</w:t>
            </w:r>
          </w:p>
        </w:tc>
      </w:tr>
      <w:tr w14:paraId="67618EA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EFAEE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ZhangX 2010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5775762D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ximen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(PC6),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yinxi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(HT7),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xuehai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(SP10),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zhaohai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(KI6)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D80B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Carbamazepine</w:t>
            </w:r>
          </w:p>
        </w:tc>
      </w:tr>
      <w:tr w14:paraId="240E381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8FA8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ZhangXR 2012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78608475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ximen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(PC6), </w:t>
            </w:r>
            <w:r>
              <w:rPr>
                <w:rFonts w:hint="eastAsia" w:ascii="Times New Roman" w:hAnsi="Times New Roman"/>
                <w:i/>
                <w:iCs/>
                <w:sz w:val="21"/>
                <w:vertAlign w:val="baseline"/>
                <w:lang w:val="en-US" w:eastAsia="zh-CN"/>
              </w:rPr>
              <w:t>xuehai</w:t>
            </w: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 xml:space="preserve"> (SP10), Jiaji points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C4047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Methylcobalamin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Carbamazepine</w:t>
            </w:r>
          </w:p>
        </w:tc>
      </w:tr>
      <w:tr w14:paraId="4719F99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E5016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ZhangYE 2015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05DC2249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  <w:t>Scalp Acupuncture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4E6B7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basic treatment</w:t>
            </w:r>
          </w:p>
        </w:tc>
      </w:tr>
      <w:tr w14:paraId="1F5EB3D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1D360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ZhengZT 2010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608152D7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b w:val="0"/>
                <w:bCs w:val="0"/>
                <w:i/>
                <w:iCs/>
                <w:sz w:val="21"/>
                <w:vertAlign w:val="baseline"/>
                <w:lang w:val="en-US" w:eastAsia="zh-CN"/>
              </w:rPr>
              <w:t xml:space="preserve">jianyu 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1"/>
                <w:vertAlign w:val="baseline"/>
                <w:lang w:val="en-US" w:eastAsia="zh-CN"/>
              </w:rPr>
              <w:t>(LI15),</w:t>
            </w:r>
            <w:r>
              <w:rPr>
                <w:rFonts w:hint="default" w:ascii="Times New Roman" w:hAnsi="Times New Roman"/>
                <w:b w:val="0"/>
                <w:bCs w:val="0"/>
                <w:i/>
                <w:iCs/>
                <w:sz w:val="21"/>
                <w:vertAlign w:val="baseline"/>
                <w:lang w:val="en-US" w:eastAsia="zh-CN"/>
              </w:rPr>
              <w:t xml:space="preserve"> quchi 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1"/>
                <w:vertAlign w:val="baseline"/>
                <w:lang w:val="en-US" w:eastAsia="zh-CN"/>
              </w:rPr>
              <w:t>(LI11),</w:t>
            </w:r>
            <w:r>
              <w:rPr>
                <w:rFonts w:hint="default" w:ascii="Times New Roman" w:hAnsi="Times New Roman"/>
                <w:b w:val="0"/>
                <w:bCs w:val="0"/>
                <w:i/>
                <w:iCs/>
                <w:sz w:val="21"/>
                <w:vertAlign w:val="baseline"/>
                <w:lang w:val="en-US" w:eastAsia="zh-CN"/>
              </w:rPr>
              <w:t xml:space="preserve"> shousanli 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1"/>
                <w:vertAlign w:val="baseline"/>
                <w:lang w:val="en-US" w:eastAsia="zh-CN"/>
              </w:rPr>
              <w:t>(LI10),</w:t>
            </w:r>
            <w:r>
              <w:rPr>
                <w:rFonts w:hint="default" w:ascii="Times New Roman" w:hAnsi="Times New Roman"/>
                <w:b w:val="0"/>
                <w:bCs w:val="0"/>
                <w:i/>
                <w:iCs/>
                <w:sz w:val="21"/>
                <w:vertAlign w:val="baseline"/>
                <w:lang w:val="en-US" w:eastAsia="zh-CN"/>
              </w:rPr>
              <w:t xml:space="preserve"> waiguan 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1"/>
                <w:vertAlign w:val="baseline"/>
                <w:lang w:val="en-US" w:eastAsia="zh-CN"/>
              </w:rPr>
              <w:t>(SJ5),</w:t>
            </w:r>
            <w:r>
              <w:rPr>
                <w:rFonts w:hint="default" w:ascii="Times New Roman" w:hAnsi="Times New Roman"/>
                <w:b w:val="0"/>
                <w:bCs w:val="0"/>
                <w:i/>
                <w:iCs/>
                <w:sz w:val="21"/>
                <w:vertAlign w:val="baseline"/>
                <w:lang w:val="en-US" w:eastAsia="zh-CN"/>
              </w:rPr>
              <w:t xml:space="preserve"> hegu 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1"/>
                <w:vertAlign w:val="baseline"/>
                <w:lang w:val="en-US" w:eastAsia="zh-CN"/>
              </w:rPr>
              <w:t>(LI4),</w:t>
            </w:r>
            <w:r>
              <w:rPr>
                <w:rFonts w:hint="default" w:ascii="Times New Roman" w:hAnsi="Times New Roman"/>
                <w:b w:val="0"/>
                <w:bCs w:val="0"/>
                <w:i/>
                <w:iCs/>
                <w:sz w:val="21"/>
                <w:vertAlign w:val="baseline"/>
                <w:lang w:val="en-US" w:eastAsia="zh-CN"/>
              </w:rPr>
              <w:t xml:space="preserve"> sanjian 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1"/>
                <w:vertAlign w:val="baseline"/>
                <w:lang w:val="en-US" w:eastAsia="zh-CN"/>
              </w:rPr>
              <w:t>(LI3),</w:t>
            </w:r>
            <w:r>
              <w:rPr>
                <w:rFonts w:hint="default" w:ascii="Times New Roman" w:hAnsi="Times New Roman"/>
                <w:b w:val="0"/>
                <w:bCs w:val="0"/>
                <w:i/>
                <w:iCs/>
                <w:sz w:val="21"/>
                <w:vertAlign w:val="baseline"/>
                <w:lang w:val="en-US" w:eastAsia="zh-CN"/>
              </w:rPr>
              <w:t xml:space="preserve"> huantiao 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1"/>
                <w:vertAlign w:val="baseline"/>
                <w:lang w:val="en-US" w:eastAsia="zh-CN"/>
              </w:rPr>
              <w:t>(GB29),</w:t>
            </w:r>
            <w:r>
              <w:rPr>
                <w:rFonts w:hint="default" w:ascii="Times New Roman" w:hAnsi="Times New Roman"/>
                <w:b w:val="0"/>
                <w:bCs w:val="0"/>
                <w:i/>
                <w:iCs/>
                <w:sz w:val="21"/>
                <w:vertAlign w:val="baseline"/>
                <w:lang w:val="en-US" w:eastAsia="zh-CN"/>
              </w:rPr>
              <w:t xml:space="preserve"> zusanli 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1"/>
                <w:vertAlign w:val="baseline"/>
                <w:lang w:val="en-US" w:eastAsia="zh-CN"/>
              </w:rPr>
              <w:t>(ST36),</w:t>
            </w:r>
            <w:r>
              <w:rPr>
                <w:rFonts w:hint="default" w:ascii="Times New Roman" w:hAnsi="Times New Roman"/>
                <w:b w:val="0"/>
                <w:bCs w:val="0"/>
                <w:i/>
                <w:iCs/>
                <w:sz w:val="21"/>
                <w:vertAlign w:val="baseline"/>
                <w:lang w:val="en-US" w:eastAsia="zh-CN"/>
              </w:rPr>
              <w:t xml:space="preserve"> sanyinjiao 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1"/>
                <w:vertAlign w:val="baseline"/>
                <w:lang w:val="en-US" w:eastAsia="zh-CN"/>
              </w:rPr>
              <w:t>(SP6),</w:t>
            </w:r>
            <w:r>
              <w:rPr>
                <w:rFonts w:hint="default" w:ascii="Times New Roman" w:hAnsi="Times New Roman"/>
                <w:b w:val="0"/>
                <w:bCs w:val="0"/>
                <w:i/>
                <w:iCs/>
                <w:sz w:val="21"/>
                <w:vertAlign w:val="baseline"/>
                <w:lang w:val="en-US" w:eastAsia="zh-CN"/>
              </w:rPr>
              <w:t xml:space="preserve"> fengshi 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1"/>
                <w:vertAlign w:val="baseline"/>
                <w:lang w:val="en-US" w:eastAsia="zh-CN"/>
              </w:rPr>
              <w:t>(GB31),</w:t>
            </w:r>
            <w:r>
              <w:rPr>
                <w:rFonts w:hint="eastAsia" w:ascii="Times New Roman" w:hAnsi="Times New Roman"/>
                <w:b w:val="0"/>
                <w:bCs w:val="0"/>
                <w:i/>
                <w:iCs/>
                <w:sz w:val="21"/>
                <w:vertAlign w:val="baseline"/>
                <w:lang w:val="en-US" w:eastAsia="zh-CN"/>
              </w:rPr>
              <w:t xml:space="preserve"> taichong </w:t>
            </w:r>
            <w:r>
              <w:rPr>
                <w:rFonts w:hint="eastAsia" w:ascii="Times New Roman" w:hAnsi="Times New Roman"/>
                <w:b w:val="0"/>
                <w:bCs w:val="0"/>
                <w:i w:val="0"/>
                <w:iCs w:val="0"/>
                <w:sz w:val="21"/>
                <w:vertAlign w:val="baseline"/>
                <w:lang w:val="en-US" w:eastAsia="zh-CN"/>
              </w:rPr>
              <w:t>(LR3),</w:t>
            </w:r>
            <w:r>
              <w:rPr>
                <w:rFonts w:hint="eastAsia" w:ascii="Times New Roman" w:hAnsi="Times New Roman"/>
                <w:b w:val="0"/>
                <w:bCs w:val="0"/>
                <w:i/>
                <w:iCs/>
                <w:sz w:val="21"/>
                <w:vertAlign w:val="baseline"/>
                <w:lang w:val="en-US" w:eastAsia="zh-CN"/>
              </w:rPr>
              <w:t xml:space="preserve"> jiexi </w:t>
            </w:r>
            <w:r>
              <w:rPr>
                <w:rFonts w:hint="eastAsia" w:ascii="Times New Roman" w:hAnsi="Times New Roman"/>
                <w:b w:val="0"/>
                <w:bCs w:val="0"/>
                <w:i w:val="0"/>
                <w:iCs w:val="0"/>
                <w:sz w:val="21"/>
                <w:vertAlign w:val="baseline"/>
                <w:lang w:val="en-US" w:eastAsia="zh-CN"/>
              </w:rPr>
              <w:t>(ST41)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36DCC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rehabilitation</w:t>
            </w:r>
          </w:p>
        </w:tc>
      </w:tr>
      <w:tr w14:paraId="0A9085C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5E07D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ZhuJ 2019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3E5FEB8D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8A818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basic treatment</w:t>
            </w:r>
          </w:p>
        </w:tc>
      </w:tr>
      <w:tr w14:paraId="16814E5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F9ABE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  <w:t>ZhuQX 2014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vAlign w:val="center"/>
          </w:tcPr>
          <w:p w14:paraId="092E8D6C">
            <w:pPr>
              <w:jc w:val="center"/>
              <w:rPr>
                <w:rFonts w:hint="default" w:ascii="Times New Roman" w:hAnsi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17F4A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Methylcobalamin</w:t>
            </w:r>
          </w:p>
        </w:tc>
      </w:tr>
    </w:tbl>
    <w:p w14:paraId="33ADB9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42135"/>
    <w:rsid w:val="32932D49"/>
    <w:rsid w:val="3724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848</Words>
  <Characters>5459</Characters>
  <Lines>0</Lines>
  <Paragraphs>0</Paragraphs>
  <TotalTime>2</TotalTime>
  <ScaleCrop>false</ScaleCrop>
  <LinksUpToDate>false</LinksUpToDate>
  <CharactersWithSpaces>6070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2025-01-01T21:13:00Z</dcterms:created>
  <dc:creator>任书盟</dc:creator>
  <cp:lastModifiedBy>任书盟</cp:lastModifiedBy>
  <dcterms:modified xsi:type="dcterms:W3CDTF">2025-01-02T04:57:30Z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43A1A81FAF804C87A8949B159CB0E975_11</vt:lpwstr>
  </property>
  <property fmtid="{D5CDD505-2E9C-101B-9397-08002B2CF9AE}" pid="4" name="KSOTemplateDocerSaveRecord">
    <vt:lpwstr>eyJoZGlkIjoiMzEwNTM5NzYwMDRjMzkwZTVkZjY2ODkwMGIxNGU0OTUiLCJ1c2VySWQiOiI2MzE0MDc4NDcifQ==</vt:lpwstr>
  </property>
</Properties>
</file>