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A" w:rsidRPr="00554E93" w:rsidRDefault="00554E93" w:rsidP="00554E93">
      <w:pPr>
        <w:rPr>
          <w:rFonts w:ascii="Times New Roman" w:eastAsia="宋体" w:hAnsi="Times New Roman" w:cs="Times New Roman"/>
          <w:szCs w:val="24"/>
        </w:rPr>
      </w:pPr>
      <w:bookmarkStart w:id="0" w:name="OLE_LINK423"/>
      <w:bookmarkStart w:id="1" w:name="OLE_LINK424"/>
      <w:r w:rsidRPr="00554E93">
        <w:rPr>
          <w:rFonts w:ascii="Times New Roman" w:hAnsi="Times New Roman" w:cs="Times New Roman"/>
          <w:b/>
          <w:szCs w:val="24"/>
        </w:rPr>
        <w:t>Supplementary table 1</w:t>
      </w:r>
      <w:r w:rsidRPr="00554E93">
        <w:rPr>
          <w:rFonts w:ascii="Times New Roman" w:eastAsia="宋体" w:hAnsi="Times New Roman" w:cs="Times New Roman"/>
          <w:b/>
          <w:szCs w:val="24"/>
        </w:rPr>
        <w:t xml:space="preserve">.  </w:t>
      </w:r>
      <w:r w:rsidRPr="00554E93">
        <w:rPr>
          <w:rFonts w:ascii="Times New Roman" w:eastAsia="宋体" w:hAnsi="Times New Roman" w:cs="Times New Roman"/>
          <w:szCs w:val="24"/>
        </w:rPr>
        <w:t>Components identified in QDTS granule</w:t>
      </w:r>
      <w:r w:rsidR="000B02D1">
        <w:rPr>
          <w:rFonts w:ascii="Times New Roman" w:eastAsia="宋体" w:hAnsi="Times New Roman" w:cs="Times New Roman" w:hint="eastAsia"/>
          <w:szCs w:val="24"/>
        </w:rPr>
        <w:t>s</w:t>
      </w:r>
    </w:p>
    <w:tbl>
      <w:tblPr>
        <w:tblW w:w="5413" w:type="pct"/>
        <w:jc w:val="center"/>
        <w:tblLayout w:type="fixed"/>
        <w:tblLook w:val="04A0"/>
      </w:tblPr>
      <w:tblGrid>
        <w:gridCol w:w="695"/>
        <w:gridCol w:w="710"/>
        <w:gridCol w:w="1019"/>
        <w:gridCol w:w="822"/>
        <w:gridCol w:w="141"/>
        <w:gridCol w:w="905"/>
        <w:gridCol w:w="2998"/>
        <w:gridCol w:w="2323"/>
        <w:gridCol w:w="2010"/>
        <w:gridCol w:w="1393"/>
        <w:gridCol w:w="1169"/>
        <w:gridCol w:w="1160"/>
      </w:tblGrid>
      <w:tr w:rsidR="0030486A" w:rsidRPr="006A703D" w:rsidTr="00DB670C">
        <w:trPr>
          <w:gridAfter w:val="1"/>
          <w:wAfter w:w="378" w:type="pct"/>
          <w:trHeight w:val="660"/>
          <w:jc w:val="center"/>
        </w:trPr>
        <w:tc>
          <w:tcPr>
            <w:tcW w:w="22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0486A" w:rsidRPr="006A703D" w:rsidRDefault="0030486A" w:rsidP="00DB670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Peak </w:t>
            </w:r>
            <w:r w:rsidR="00DB670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No.</w:t>
            </w:r>
          </w:p>
        </w:tc>
        <w:tc>
          <w:tcPr>
            <w:tcW w:w="2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b/>
                <w:i/>
                <w:iCs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b/>
                <w:i/>
                <w:iCs/>
                <w:sz w:val="18"/>
                <w:szCs w:val="18"/>
              </w:rPr>
              <w:t>t</w:t>
            </w:r>
            <w:r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R/min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Molecul-ear formula</w:t>
            </w: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Detection pattern</w:t>
            </w: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b/>
                <w:i/>
                <w:sz w:val="18"/>
                <w:szCs w:val="18"/>
              </w:rPr>
              <w:t>m/z</w:t>
            </w:r>
          </w:p>
        </w:tc>
        <w:tc>
          <w:tcPr>
            <w:tcW w:w="97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486A" w:rsidRPr="006A703D" w:rsidRDefault="0030486A" w:rsidP="008E5947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Secondary debris</w:t>
            </w:r>
            <w:r w:rsidRPr="006A703D">
              <w:rPr>
                <w:rFonts w:ascii="Times New Roman" w:eastAsia="宋体" w:cs="Times New Roman"/>
                <w:b/>
                <w:sz w:val="18"/>
                <w:szCs w:val="18"/>
              </w:rPr>
              <w:t>（</w:t>
            </w:r>
            <w:r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MS/MS</w:t>
            </w:r>
            <w:r w:rsidRPr="006A703D">
              <w:rPr>
                <w:rFonts w:ascii="Times New Roman" w:eastAsia="宋体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0486A" w:rsidRPr="006A703D" w:rsidRDefault="00D62244" w:rsidP="000A682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62244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Identification</w:t>
            </w:r>
          </w:p>
        </w:tc>
        <w:tc>
          <w:tcPr>
            <w:tcW w:w="65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486A" w:rsidRPr="006A703D" w:rsidRDefault="0030486A" w:rsidP="000A682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Source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486A" w:rsidRPr="006A703D" w:rsidRDefault="006A703D" w:rsidP="008E5947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OB </w:t>
            </w:r>
            <w:r w:rsidR="0030486A" w:rsidRPr="006A703D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/ DL 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Number of Pubchem CID or </w:t>
            </w:r>
            <w:r w:rsidRPr="006A703D">
              <w:rPr>
                <w:rStyle w:val="a4"/>
                <w:rFonts w:cs="Times New Roman"/>
                <w:sz w:val="18"/>
                <w:szCs w:val="18"/>
                <w:shd w:val="clear" w:color="auto" w:fill="FFFFFF"/>
              </w:rPr>
              <w:t>CAS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22.65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267.06628 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252.04,267.07,268.07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Formononetin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69.67/0.21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5280378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20.19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285.04046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135,151.00,169.07,185.06,213.06,229.05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Kaempferol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41.88/0.24</w:t>
            </w:r>
          </w:p>
        </w:tc>
        <w:tc>
          <w:tcPr>
            <w:tcW w:w="381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5280863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20.81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285.04046 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257,241,211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Luteolin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36.16/0.39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hyperlink r:id="rId7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5280445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17.15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311.05611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223.17,293.21,275.20,235.17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Acicerone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8" w:tgtFrame="_blank" w:tooltip="350253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2746-86-3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15.65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431.09837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311, 285, 269, 153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Kaempferide 3-alpha-L-arabinopyranoside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123442-27-3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18.82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431.09837 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311, 269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Isovitexin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31.29/0.72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hyperlink r:id="rId9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162350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18.37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23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463.16097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301.11,285.08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Hyperin 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6.94/0.77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0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5281643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12.74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463.08820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301.03,300.03,343.04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Isomucronulator 7-O-glucoside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136087-29-1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23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475.12458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267.07,312.06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429.12,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7,2'-Dihydroxy-3',4'-dimethoxyisoflavone 7-O-</w:t>
            </w:r>
            <w:r w:rsidRPr="006A7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glucoside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 xml:space="preserve">Astragalus 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113235-89-5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10.99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477.10385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301.03,313.06,169.01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Rhamnetin 3-galactoside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12758-76-8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11.86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477.10385 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Isorhamnetin 3-O-beta-D-glucopyranoside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5041-82-7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15.32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593.15119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417.10,431.12,399.09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Rhamnocitrin 3-apiosyl-(1-&gt;2)-glucoside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148031-68-9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12.41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609.14610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301.03,343.04,271.02,255.03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Bioquercetin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10371536  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14.19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623.16176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461.17,624.20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315.11,477.14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Rhamnocitrin 3,4'-diglucoside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116183-66-5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15.21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623.16176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461.17,315.11,477.14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Isorhamnetin 3-O-beta-glucopyranoside-7-O-alpha-rhamnopyranoside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17331-71-4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12.81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315.08631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300.05,283.02,255.08,301.01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Kumatakenin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50.83/0.29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1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5318869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12.41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447.12857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285.10,285.95,270.22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7,5'-Hydroxy-3'-methoxyisoflavone 7-O-glucoside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241129-90-8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14.62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463.12349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301.01,445.32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Rhamnocitrin 3-glucoside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Astragalus 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81" w:type="pct"/>
            <w:hideMark/>
          </w:tcPr>
          <w:p w:rsidR="0030486A" w:rsidRPr="006A703D" w:rsidRDefault="008E59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8E5947">
              <w:rPr>
                <w:rFonts w:ascii="Times New Roman" w:eastAsia="宋体" w:hAnsi="Times New Roman" w:cs="Times New Roman"/>
                <w:sz w:val="18"/>
                <w:szCs w:val="18"/>
              </w:rPr>
              <w:t>41545-37-3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18.51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463.12349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301.01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Kaempferide 3-O-beta-D-glucopyranoside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2" w:tgtFrame="_blank" w:tooltip="CAS:480-10-4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480-10-4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18.47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303.12270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166.96,148.93,122.83,180.92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(-)-Mucronulatol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4.22/0.26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3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442811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24.78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299.09140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284.03,266.00,238.06,285.03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Afrormosin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23.54/0.27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4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5281704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16.88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299.09140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285,267,243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7-Hydroxy-3',5'-dimethoxyisoflavone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5D0FB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5D0FB7">
              <w:rPr>
                <w:rFonts w:ascii="Times New Roman" w:eastAsia="宋体" w:hAnsi="Times New Roman" w:cs="Times New Roman"/>
                <w:sz w:val="18"/>
                <w:szCs w:val="18"/>
              </w:rPr>
              <w:t>749849-58-9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23.22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285.07575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284,267,243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Calycosin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bookmarkStart w:id="2" w:name="OLE_LINK367"/>
            <w:bookmarkStart w:id="3" w:name="OLE_LINK368"/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47.75/0.24</w:t>
            </w:r>
            <w:bookmarkEnd w:id="2"/>
            <w:bookmarkEnd w:id="3"/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5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5280448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14.62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301.07066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285.98,268.97,241.03,152.92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Kaempferide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73.41/0.28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6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5281666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431.09837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311, 293, 269, 225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8-O-beta-D-glucopyranosyl emodin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5D0FB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5D0FB7">
              <w:rPr>
                <w:rFonts w:ascii="Times New Roman" w:eastAsia="宋体" w:hAnsi="Times New Roman" w:cs="Times New Roman"/>
                <w:sz w:val="18"/>
                <w:szCs w:val="18"/>
              </w:rPr>
              <w:t>23313-21-5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25.06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283.02481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239.03,257.04,146.97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Rhein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47.07/0.28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7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10168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17.59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417.11911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254.06,255.07,297.08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Cassialoin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5D0FB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5D0FB7">
              <w:rPr>
                <w:rFonts w:ascii="Times New Roman" w:eastAsia="宋体" w:hAnsi="Times New Roman" w:cs="Times New Roman"/>
                <w:sz w:val="18"/>
                <w:szCs w:val="18"/>
              </w:rPr>
              <w:t>60462-09-1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25.06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239.03498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211.04,183.04,212.04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Alizarin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32.67/0.19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8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6293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30.08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269.04555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225.05,269.04,241.05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Anthragallol 2-methyl ether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10383-63-8  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14.51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269.04555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269, 252, 239, 223, 195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Emodin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83.38/0.24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19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3220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19.25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269.04555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225.05,269.04,241.05, 251.05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Aloe emodin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83.38/0.24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0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10207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23.32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253.05063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253.05,254.05,225.05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3,7-Dihydroxyflavone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492-00-2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18.92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253.05063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238, 223, 185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Digiferrugineol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20.25/0.21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1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32209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22.78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253.05063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238,224,181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Rubiadin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25.02/0.21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2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124062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23.58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253.05063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225,181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Alizarin 1-methyl ether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8.70</w:t>
            </w: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/0.21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b/>
                <w:kern w:val="2"/>
                <w:sz w:val="18"/>
                <w:szCs w:val="18"/>
              </w:rPr>
            </w:pPr>
            <w:hyperlink r:id="rId23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80309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29.95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253.05063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225,209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Chrysophanol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18.64/0.21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4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10208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12.74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607.16684 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413.11,193.05,431.12,588.21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Physcion 8-gentiobioside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41.65/0.63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5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442762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14.92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191.07027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163.05,175.99,191.08,173.07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2,5-Dimethyl-7-hydroxychromone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6" w:tgtFrame="_blank" w:tooltip="CAS:38412-47-4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38412-47-4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12.44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285.07575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270,253,229,225,137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2,3-Dimethoxy-9-hydroxy-1,4-anthraquinone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5D0FB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5D0FB7">
              <w:rPr>
                <w:rFonts w:ascii="Times New Roman" w:eastAsia="宋体" w:hAnsi="Times New Roman" w:cs="Times New Roman"/>
                <w:sz w:val="18"/>
                <w:szCs w:val="18"/>
              </w:rPr>
              <w:t>184652-26-4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17.85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285.07575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270,253,229,225,137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Physcion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22.29/0.27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7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10639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26.73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76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911.50097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893.49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571.40,457.37,615.39,525.39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Nudicaucin B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76441C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76441C">
              <w:rPr>
                <w:rFonts w:ascii="Times New Roman" w:eastAsia="宋体" w:hAnsi="Times New Roman" w:cs="Times New Roman"/>
                <w:sz w:val="18"/>
                <w:szCs w:val="18"/>
              </w:rPr>
              <w:t>211557-36-7</w:t>
            </w:r>
          </w:p>
        </w:tc>
      </w:tr>
      <w:tr w:rsidR="00643ACD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1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27.13</w:t>
            </w:r>
          </w:p>
        </w:tc>
        <w:tc>
          <w:tcPr>
            <w:tcW w:w="332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76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268" w:type="pct"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915.49589</w:t>
            </w:r>
          </w:p>
        </w:tc>
        <w:tc>
          <w:tcPr>
            <w:tcW w:w="977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869.49,809.46,767.45,749.44,857.52,293.48</w:t>
            </w:r>
          </w:p>
        </w:tc>
        <w:tc>
          <w:tcPr>
            <w:tcW w:w="757" w:type="pct"/>
            <w:noWrap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Trojanoside B</w:t>
            </w:r>
          </w:p>
        </w:tc>
        <w:tc>
          <w:tcPr>
            <w:tcW w:w="655" w:type="pct"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643ACD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643ACD" w:rsidRPr="00643ACD" w:rsidRDefault="00643ACD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6"/>
              </w:rPr>
            </w:pPr>
            <w:r w:rsidRPr="00643ACD">
              <w:rPr>
                <w:rFonts w:ascii="Times New Roman" w:hAnsi="Times New Roman" w:cs="Times New Roman"/>
                <w:color w:val="202020"/>
                <w:kern w:val="2"/>
                <w:sz w:val="18"/>
                <w:szCs w:val="16"/>
              </w:rPr>
              <w:t>223924-11-6</w:t>
            </w:r>
          </w:p>
        </w:tc>
      </w:tr>
      <w:tr w:rsidR="00643ACD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31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332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76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268" w:type="pct"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915.49589</w:t>
            </w:r>
          </w:p>
        </w:tc>
        <w:tc>
          <w:tcPr>
            <w:tcW w:w="977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869, 857, 809, 767, 749, 587,525</w:t>
            </w:r>
          </w:p>
        </w:tc>
        <w:tc>
          <w:tcPr>
            <w:tcW w:w="757" w:type="pct"/>
            <w:noWrap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Trojanoside H</w:t>
            </w:r>
          </w:p>
        </w:tc>
        <w:tc>
          <w:tcPr>
            <w:tcW w:w="655" w:type="pct"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643ACD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643ACD" w:rsidRPr="00643ACD" w:rsidRDefault="00643ACD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16"/>
              </w:rPr>
            </w:pPr>
            <w:bookmarkStart w:id="4" w:name="OLE_LINK25"/>
            <w:bookmarkStart w:id="5" w:name="OLE_LINK26"/>
            <w:bookmarkStart w:id="6" w:name="OLE_LINK29"/>
            <w:bookmarkStart w:id="7" w:name="OLE_LINK30"/>
            <w:bookmarkStart w:id="8" w:name="OLE_LINK31"/>
            <w:r w:rsidRPr="00643ACD">
              <w:rPr>
                <w:rFonts w:ascii="Times New Roman" w:hAnsi="Times New Roman" w:cs="Times New Roman"/>
                <w:color w:val="202020"/>
                <w:kern w:val="2"/>
                <w:sz w:val="18"/>
                <w:szCs w:val="16"/>
              </w:rPr>
              <w:t>244630-00-0</w:t>
            </w:r>
            <w:bookmarkEnd w:id="4"/>
            <w:bookmarkEnd w:id="5"/>
            <w:bookmarkEnd w:id="6"/>
            <w:bookmarkEnd w:id="7"/>
            <w:bookmarkEnd w:id="8"/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26.85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78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941.51154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923.50,526.39,733.45,615.39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Soyasaponin I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tbl>
            <w:tblPr>
              <w:tblW w:w="1455" w:type="dxa"/>
              <w:tblLayout w:type="fixed"/>
              <w:tblLook w:val="04A0"/>
            </w:tblPr>
            <w:tblGrid>
              <w:gridCol w:w="1455"/>
            </w:tblGrid>
            <w:tr w:rsidR="0030486A" w:rsidRPr="006A703D" w:rsidTr="008E5947">
              <w:tc>
                <w:tcPr>
                  <w:tcW w:w="14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0486A" w:rsidRPr="006A703D" w:rsidRDefault="0030486A" w:rsidP="008E5947">
                  <w:pPr>
                    <w:spacing w:line="250" w:lineRule="atLeast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6A703D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2.06</w:t>
                  </w:r>
                  <w:r w:rsidRPr="006A7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/0.27</w:t>
                  </w:r>
                </w:p>
              </w:tc>
            </w:tr>
          </w:tbl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8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122097</w:t>
              </w:r>
            </w:hyperlink>
          </w:p>
        </w:tc>
      </w:tr>
      <w:tr w:rsidR="00643ACD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1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21.08</w:t>
            </w:r>
          </w:p>
        </w:tc>
        <w:tc>
          <w:tcPr>
            <w:tcW w:w="332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78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268" w:type="pct"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947.52101</w:t>
            </w:r>
          </w:p>
        </w:tc>
        <w:tc>
          <w:tcPr>
            <w:tcW w:w="977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437.24,929.52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785.38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859.81</w:t>
            </w:r>
          </w:p>
        </w:tc>
        <w:tc>
          <w:tcPr>
            <w:tcW w:w="757" w:type="pct"/>
            <w:noWrap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Trojanoside K</w:t>
            </w:r>
          </w:p>
        </w:tc>
        <w:tc>
          <w:tcPr>
            <w:tcW w:w="655" w:type="pct"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643ACD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643ACD" w:rsidRPr="00643ACD" w:rsidRDefault="00643ACD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43ACD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386273-44-5</w:t>
            </w:r>
          </w:p>
        </w:tc>
      </w:tr>
      <w:tr w:rsidR="00643ACD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1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20.59</w:t>
            </w:r>
          </w:p>
        </w:tc>
        <w:tc>
          <w:tcPr>
            <w:tcW w:w="332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78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268" w:type="pct"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947.52101</w:t>
            </w:r>
          </w:p>
        </w:tc>
        <w:tc>
          <w:tcPr>
            <w:tcW w:w="977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437.24,929.52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785.38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859.81</w:t>
            </w:r>
          </w:p>
        </w:tc>
        <w:tc>
          <w:tcPr>
            <w:tcW w:w="757" w:type="pct"/>
            <w:noWrap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Astragaloside VII</w:t>
            </w:r>
          </w:p>
        </w:tc>
        <w:tc>
          <w:tcPr>
            <w:tcW w:w="655" w:type="pct"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643ACD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643ACD" w:rsidRPr="00643ACD" w:rsidRDefault="00643ACD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43ACD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84687-46-7</w:t>
            </w:r>
          </w:p>
        </w:tc>
      </w:tr>
      <w:tr w:rsidR="00643ACD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31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20.70</w:t>
            </w:r>
          </w:p>
        </w:tc>
        <w:tc>
          <w:tcPr>
            <w:tcW w:w="332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473.36254</w:t>
            </w:r>
          </w:p>
        </w:tc>
        <w:tc>
          <w:tcPr>
            <w:tcW w:w="977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269.07,347.45</w:t>
            </w:r>
          </w:p>
        </w:tc>
        <w:tc>
          <w:tcPr>
            <w:tcW w:w="757" w:type="pct"/>
            <w:noWrap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3beta,24-Dihydroxyurs-12-en-28-oic acid</w:t>
            </w:r>
          </w:p>
        </w:tc>
        <w:tc>
          <w:tcPr>
            <w:tcW w:w="655" w:type="pct"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643ACD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643ACD" w:rsidRPr="00643ACD" w:rsidRDefault="00643ACD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43ACD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151214-01-6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7.49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405.11910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243.09,373.11,179.06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155.03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Astringin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72.29/0.13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29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667639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18.93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241.08701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226.06,225.06,197.06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3,5-Dihydroxy-4'-methoxystilbene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0" w:tgtFrame="_blank" w:tooltip="72929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30197-14-9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13.94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419.13476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257.08,345.05,383.20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Rhaponticin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155-58-8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13.27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23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477.14023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301.03,313.06,169.01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Lindleyin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59282-56-3  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785.25096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623.22,461.16,605.21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Purpureaside C/ Purpureaside B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Radix Rehmanniae Praeparata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3.14/0.38</w:t>
            </w:r>
          </w:p>
        </w:tc>
        <w:tc>
          <w:tcPr>
            <w:tcW w:w="381" w:type="pct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82854-37-3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13.94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257.08193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241.05,224.05,172.05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Rhapontigenin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500-65-2  </w:t>
            </w:r>
          </w:p>
        </w:tc>
      </w:tr>
      <w:tr w:rsidR="00643ACD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31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332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68" w:type="pct"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637.21379</w:t>
            </w:r>
          </w:p>
        </w:tc>
        <w:tc>
          <w:tcPr>
            <w:tcW w:w="977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461.17,491.15,475.18</w:t>
            </w:r>
          </w:p>
        </w:tc>
        <w:tc>
          <w:tcPr>
            <w:tcW w:w="757" w:type="pct"/>
            <w:noWrap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Jionoside D</w:t>
            </w:r>
          </w:p>
        </w:tc>
        <w:tc>
          <w:tcPr>
            <w:tcW w:w="655" w:type="pct"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Radix Rehmanniae Praeparata</w:t>
            </w:r>
          </w:p>
        </w:tc>
        <w:tc>
          <w:tcPr>
            <w:tcW w:w="454" w:type="pct"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1.56/0.68</w:t>
            </w:r>
          </w:p>
        </w:tc>
        <w:tc>
          <w:tcPr>
            <w:tcW w:w="381" w:type="pct"/>
            <w:hideMark/>
          </w:tcPr>
          <w:p w:rsidR="00643ACD" w:rsidRPr="00643ACD" w:rsidRDefault="00643ACD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43ACD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120406-34-0</w:t>
            </w:r>
          </w:p>
        </w:tc>
      </w:tr>
      <w:tr w:rsidR="00643ACD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1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12.19</w:t>
            </w:r>
          </w:p>
        </w:tc>
        <w:tc>
          <w:tcPr>
            <w:tcW w:w="332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268" w:type="pct"/>
            <w:vAlign w:val="center"/>
            <w:hideMark/>
          </w:tcPr>
          <w:p w:rsidR="00643ACD" w:rsidRPr="006A703D" w:rsidRDefault="00643ACD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799.26662</w:t>
            </w:r>
          </w:p>
        </w:tc>
        <w:tc>
          <w:tcPr>
            <w:tcW w:w="977" w:type="pct"/>
            <w:noWrap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623.22,605.21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461.16</w:t>
            </w:r>
          </w:p>
        </w:tc>
        <w:tc>
          <w:tcPr>
            <w:tcW w:w="757" w:type="pct"/>
            <w:noWrap/>
            <w:vAlign w:val="center"/>
            <w:hideMark/>
          </w:tcPr>
          <w:p w:rsidR="00643ACD" w:rsidRPr="006A703D" w:rsidRDefault="00643ACD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Jionoside A2</w:t>
            </w:r>
          </w:p>
        </w:tc>
        <w:tc>
          <w:tcPr>
            <w:tcW w:w="655" w:type="pct"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Radix Rehmanniae Praeparata</w:t>
            </w:r>
          </w:p>
        </w:tc>
        <w:tc>
          <w:tcPr>
            <w:tcW w:w="454" w:type="pct"/>
            <w:vAlign w:val="center"/>
            <w:hideMark/>
          </w:tcPr>
          <w:p w:rsidR="00643ACD" w:rsidRPr="006A703D" w:rsidRDefault="00643ACD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3.62/0.36</w:t>
            </w:r>
          </w:p>
        </w:tc>
        <w:tc>
          <w:tcPr>
            <w:tcW w:w="381" w:type="pct"/>
            <w:hideMark/>
          </w:tcPr>
          <w:p w:rsidR="00643ACD" w:rsidRPr="00643ACD" w:rsidRDefault="00643ACD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43ACD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120406-36-2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17.27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651.22944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475.18,505.17,457.17,193.05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Martynoside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Radix Rehmanniae Praeparata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12.91/0.58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1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5319292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7.06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9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179.03498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135.05,151.04,52.50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Caffeic acid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54.97/0.05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2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1549111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115.00368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115.00,71.01,73.77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Fumaric acid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17.74/0.01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3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21883788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13.49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29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623.19814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461.17,623.20,315.11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Forsythiaside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Radix Rehmanniae Praeparata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3.05/0.61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4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5281773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14.18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29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623.19814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Acteoside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Radix Rehmanniae Praeparata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2.94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/0.62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5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5281800</w:t>
              </w:r>
            </w:hyperlink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245.08084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202.92,227.04,199.02,190.94,217.07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Piceatannol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72.29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/0.13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6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667639</w:t>
              </w:r>
            </w:hyperlink>
          </w:p>
        </w:tc>
      </w:tr>
      <w:tr w:rsidR="006D51E4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6D51E4" w:rsidRPr="006A703D" w:rsidRDefault="006D51E4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1" w:type="pct"/>
            <w:noWrap/>
            <w:vAlign w:val="center"/>
            <w:hideMark/>
          </w:tcPr>
          <w:p w:rsidR="006D51E4" w:rsidRPr="006A703D" w:rsidRDefault="006D51E4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11.85</w:t>
            </w:r>
          </w:p>
        </w:tc>
        <w:tc>
          <w:tcPr>
            <w:tcW w:w="332" w:type="pct"/>
            <w:noWrap/>
            <w:vAlign w:val="center"/>
            <w:hideMark/>
          </w:tcPr>
          <w:p w:rsidR="006D51E4" w:rsidRPr="006A703D" w:rsidRDefault="006D51E4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29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268" w:type="pct"/>
            <w:vAlign w:val="center"/>
            <w:hideMark/>
          </w:tcPr>
          <w:p w:rsidR="006D51E4" w:rsidRPr="006A703D" w:rsidRDefault="006D51E4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6D51E4" w:rsidRPr="006A703D" w:rsidRDefault="006D51E4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593.22287</w:t>
            </w:r>
          </w:p>
        </w:tc>
        <w:tc>
          <w:tcPr>
            <w:tcW w:w="977" w:type="pct"/>
            <w:noWrap/>
            <w:vAlign w:val="center"/>
            <w:hideMark/>
          </w:tcPr>
          <w:p w:rsidR="006D51E4" w:rsidRPr="006A703D" w:rsidRDefault="006D51E4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431.19,563.21,575.22,351.06</w:t>
            </w:r>
          </w:p>
        </w:tc>
        <w:tc>
          <w:tcPr>
            <w:tcW w:w="757" w:type="pct"/>
            <w:noWrap/>
            <w:vAlign w:val="center"/>
            <w:hideMark/>
          </w:tcPr>
          <w:p w:rsidR="006D51E4" w:rsidRPr="006A703D" w:rsidRDefault="006D51E4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Jionoside C</w:t>
            </w:r>
          </w:p>
        </w:tc>
        <w:tc>
          <w:tcPr>
            <w:tcW w:w="655" w:type="pct"/>
            <w:vAlign w:val="center"/>
            <w:hideMark/>
          </w:tcPr>
          <w:p w:rsidR="006D51E4" w:rsidRPr="006A703D" w:rsidRDefault="006D51E4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Radix Rehmanniae Praeparata</w:t>
            </w:r>
          </w:p>
        </w:tc>
        <w:tc>
          <w:tcPr>
            <w:tcW w:w="454" w:type="pct"/>
            <w:vAlign w:val="center"/>
            <w:hideMark/>
          </w:tcPr>
          <w:p w:rsidR="006D51E4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6D51E4" w:rsidRDefault="006D51E4">
            <w:pPr>
              <w:spacing w:line="220" w:lineRule="atLeast"/>
              <w:rPr>
                <w:rFonts w:ascii="Times New Roman" w:eastAsia="宋体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kern w:val="2"/>
                <w:sz w:val="20"/>
                <w:szCs w:val="20"/>
              </w:rPr>
              <w:t>120406-33-9</w:t>
            </w:r>
          </w:p>
        </w:tc>
      </w:tr>
      <w:tr w:rsidR="0030486A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="003F0F0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231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7.26</w:t>
            </w:r>
          </w:p>
        </w:tc>
        <w:tc>
          <w:tcPr>
            <w:tcW w:w="332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68" w:type="pct"/>
            <w:vAlign w:val="center"/>
            <w:hideMark/>
          </w:tcPr>
          <w:p w:rsidR="0030486A" w:rsidRPr="006A703D" w:rsidRDefault="0030486A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355.10236</w:t>
            </w:r>
          </w:p>
        </w:tc>
        <w:tc>
          <w:tcPr>
            <w:tcW w:w="977" w:type="pct"/>
            <w:noWrap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323.14,337.13,305.14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338.16</w:t>
            </w:r>
          </w:p>
        </w:tc>
        <w:tc>
          <w:tcPr>
            <w:tcW w:w="757" w:type="pct"/>
            <w:noWrap/>
            <w:vAlign w:val="center"/>
            <w:hideMark/>
          </w:tcPr>
          <w:p w:rsidR="0030486A" w:rsidRPr="006A703D" w:rsidRDefault="0030486A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Scopolin</w:t>
            </w:r>
          </w:p>
        </w:tc>
        <w:tc>
          <w:tcPr>
            <w:tcW w:w="655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0486A" w:rsidRPr="006A703D" w:rsidRDefault="0030486A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22.91/0.39</w:t>
            </w:r>
          </w:p>
        </w:tc>
        <w:tc>
          <w:tcPr>
            <w:tcW w:w="381" w:type="pct"/>
            <w:hideMark/>
          </w:tcPr>
          <w:p w:rsidR="0030486A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7" w:history="1">
              <w:r w:rsidR="0030486A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25791637</w:t>
              </w:r>
            </w:hyperlink>
          </w:p>
        </w:tc>
      </w:tr>
      <w:tr w:rsidR="003F0F00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F0F00" w:rsidRPr="006A703D" w:rsidRDefault="003F0F00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31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11.34</w:t>
            </w:r>
          </w:p>
        </w:tc>
        <w:tc>
          <w:tcPr>
            <w:tcW w:w="332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68" w:type="pct"/>
            <w:vAlign w:val="center"/>
            <w:hideMark/>
          </w:tcPr>
          <w:p w:rsidR="003F0F00" w:rsidRPr="006A703D" w:rsidRDefault="003F0F00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193.04954</w:t>
            </w:r>
          </w:p>
        </w:tc>
        <w:tc>
          <w:tcPr>
            <w:tcW w:w="977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132.84,164.87,148.88,177.91</w:t>
            </w:r>
          </w:p>
        </w:tc>
        <w:tc>
          <w:tcPr>
            <w:tcW w:w="757" w:type="pct"/>
            <w:noWrap/>
            <w:vAlign w:val="center"/>
            <w:hideMark/>
          </w:tcPr>
          <w:p w:rsidR="003F0F00" w:rsidRPr="006A703D" w:rsidRDefault="003F0F00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Scopoletin</w:t>
            </w:r>
          </w:p>
        </w:tc>
        <w:tc>
          <w:tcPr>
            <w:tcW w:w="655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27.77/0.08</w:t>
            </w:r>
          </w:p>
        </w:tc>
        <w:tc>
          <w:tcPr>
            <w:tcW w:w="381" w:type="pct"/>
            <w:hideMark/>
          </w:tcPr>
          <w:p w:rsidR="003F0F00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8" w:history="1">
              <w:r w:rsidR="003F0F00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5280460</w:t>
              </w:r>
            </w:hyperlink>
          </w:p>
        </w:tc>
      </w:tr>
      <w:tr w:rsidR="003F0F00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F0F00" w:rsidRPr="006A703D" w:rsidRDefault="003F0F00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1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13.53</w:t>
            </w:r>
          </w:p>
        </w:tc>
        <w:tc>
          <w:tcPr>
            <w:tcW w:w="332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9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8" w:type="pct"/>
            <w:vAlign w:val="center"/>
            <w:hideMark/>
          </w:tcPr>
          <w:p w:rsidR="003F0F00" w:rsidRPr="006A703D" w:rsidRDefault="003F0F00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163.03897</w:t>
            </w:r>
          </w:p>
        </w:tc>
        <w:tc>
          <w:tcPr>
            <w:tcW w:w="977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145,135, 117,107</w:t>
            </w:r>
          </w:p>
        </w:tc>
        <w:tc>
          <w:tcPr>
            <w:tcW w:w="757" w:type="pct"/>
            <w:noWrap/>
            <w:vAlign w:val="center"/>
            <w:hideMark/>
          </w:tcPr>
          <w:p w:rsidR="003F0F00" w:rsidRPr="006A703D" w:rsidRDefault="003F0F00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7-Hydroxycoumarin</w:t>
            </w:r>
          </w:p>
        </w:tc>
        <w:tc>
          <w:tcPr>
            <w:tcW w:w="655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27.37/0.05</w:t>
            </w:r>
          </w:p>
        </w:tc>
        <w:tc>
          <w:tcPr>
            <w:tcW w:w="381" w:type="pct"/>
            <w:hideMark/>
          </w:tcPr>
          <w:p w:rsidR="003F0F00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39" w:history="1">
              <w:r w:rsidR="003F0F00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5281426</w:t>
              </w:r>
            </w:hyperlink>
          </w:p>
        </w:tc>
      </w:tr>
      <w:tr w:rsidR="003F0F00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F0F00" w:rsidRPr="006A703D" w:rsidRDefault="003F0F00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1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14.51</w:t>
            </w:r>
          </w:p>
        </w:tc>
        <w:tc>
          <w:tcPr>
            <w:tcW w:w="332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268" w:type="pct"/>
            <w:vAlign w:val="center"/>
            <w:hideMark/>
          </w:tcPr>
          <w:p w:rsidR="003F0F00" w:rsidRPr="006A703D" w:rsidRDefault="003F0F00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417.15549 </w:t>
            </w:r>
          </w:p>
        </w:tc>
        <w:tc>
          <w:tcPr>
            <w:tcW w:w="977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254.06,253.05,255.07</w:t>
            </w:r>
          </w:p>
        </w:tc>
        <w:tc>
          <w:tcPr>
            <w:tcW w:w="757" w:type="pct"/>
            <w:noWrap/>
            <w:vAlign w:val="center"/>
            <w:hideMark/>
          </w:tcPr>
          <w:p w:rsidR="003F0F00" w:rsidRPr="006A703D" w:rsidRDefault="003F0F00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(+)-Lirioresinol B</w:t>
            </w:r>
          </w:p>
        </w:tc>
        <w:tc>
          <w:tcPr>
            <w:tcW w:w="655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F0F00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21453-69-0  </w:t>
            </w:r>
          </w:p>
        </w:tc>
      </w:tr>
      <w:tr w:rsidR="003F0F00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F0F00" w:rsidRPr="006A703D" w:rsidRDefault="003F0F00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31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17.73</w:t>
            </w:r>
          </w:p>
        </w:tc>
        <w:tc>
          <w:tcPr>
            <w:tcW w:w="332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F0F00" w:rsidRPr="006A703D" w:rsidRDefault="003F0F00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301.10705</w:t>
            </w:r>
          </w:p>
        </w:tc>
        <w:tc>
          <w:tcPr>
            <w:tcW w:w="977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166.91,191.08,146.90,269.01</w:t>
            </w:r>
          </w:p>
        </w:tc>
        <w:tc>
          <w:tcPr>
            <w:tcW w:w="757" w:type="pct"/>
            <w:noWrap/>
            <w:vAlign w:val="center"/>
            <w:hideMark/>
          </w:tcPr>
          <w:p w:rsidR="003F0F00" w:rsidRPr="006A703D" w:rsidRDefault="003F0F00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Astraciceran</w:t>
            </w:r>
          </w:p>
        </w:tc>
        <w:tc>
          <w:tcPr>
            <w:tcW w:w="655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F0F00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D51E4">
              <w:rPr>
                <w:rFonts w:ascii="Times New Roman" w:eastAsia="宋体" w:hAnsi="Times New Roman" w:cs="Times New Roman"/>
                <w:sz w:val="18"/>
                <w:szCs w:val="18"/>
              </w:rPr>
              <w:t>72026-91-6</w:t>
            </w:r>
          </w:p>
        </w:tc>
      </w:tr>
      <w:tr w:rsidR="003F0F00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F0F00" w:rsidRPr="006A703D" w:rsidRDefault="003F0F00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1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12.42</w:t>
            </w:r>
          </w:p>
        </w:tc>
        <w:tc>
          <w:tcPr>
            <w:tcW w:w="332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68" w:type="pct"/>
            <w:vAlign w:val="center"/>
            <w:hideMark/>
          </w:tcPr>
          <w:p w:rsidR="003F0F00" w:rsidRPr="006A703D" w:rsidRDefault="003F0F00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285.07575</w:t>
            </w:r>
          </w:p>
        </w:tc>
        <w:tc>
          <w:tcPr>
            <w:tcW w:w="977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270.02,252.97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225.00,136.89,271.00</w:t>
            </w:r>
          </w:p>
        </w:tc>
        <w:tc>
          <w:tcPr>
            <w:tcW w:w="757" w:type="pct"/>
            <w:noWrap/>
            <w:vAlign w:val="center"/>
            <w:hideMark/>
          </w:tcPr>
          <w:p w:rsidR="003F0F00" w:rsidRPr="006A703D" w:rsidRDefault="003F0F00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(-)-Maackiain</w:t>
            </w:r>
          </w:p>
        </w:tc>
        <w:tc>
          <w:tcPr>
            <w:tcW w:w="655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75.18/0.54</w:t>
            </w:r>
          </w:p>
        </w:tc>
        <w:tc>
          <w:tcPr>
            <w:tcW w:w="381" w:type="pct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2035-15-6</w:t>
            </w:r>
          </w:p>
        </w:tc>
      </w:tr>
      <w:tr w:rsidR="003F0F00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F0F00" w:rsidRPr="006A703D" w:rsidRDefault="003F0F00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31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10.56</w:t>
            </w:r>
          </w:p>
        </w:tc>
        <w:tc>
          <w:tcPr>
            <w:tcW w:w="332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20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68" w:type="pct"/>
            <w:vAlign w:val="center"/>
            <w:hideMark/>
          </w:tcPr>
          <w:p w:rsidR="003F0F00" w:rsidRPr="006A703D" w:rsidRDefault="003F0F00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371.09837 </w:t>
            </w:r>
          </w:p>
        </w:tc>
        <w:tc>
          <w:tcPr>
            <w:tcW w:w="977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249.06,231.05,353.09,209.08</w:t>
            </w:r>
          </w:p>
        </w:tc>
        <w:tc>
          <w:tcPr>
            <w:tcW w:w="757" w:type="pct"/>
            <w:noWrap/>
            <w:vAlign w:val="center"/>
            <w:hideMark/>
          </w:tcPr>
          <w:p w:rsidR="003F0F00" w:rsidRPr="006A703D" w:rsidRDefault="003F0F00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Deacetyl asperuloside</w:t>
            </w:r>
          </w:p>
        </w:tc>
        <w:tc>
          <w:tcPr>
            <w:tcW w:w="655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15.27/0.54</w:t>
            </w:r>
          </w:p>
        </w:tc>
        <w:tc>
          <w:tcPr>
            <w:tcW w:w="381" w:type="pct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18843-01-1</w:t>
            </w:r>
          </w:p>
        </w:tc>
      </w:tr>
      <w:tr w:rsidR="003F0F00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F0F00" w:rsidRPr="006A703D" w:rsidRDefault="003F0F00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1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332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6N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68" w:type="pct"/>
            <w:vAlign w:val="center"/>
            <w:hideMark/>
          </w:tcPr>
          <w:p w:rsidR="003F0F00" w:rsidRPr="006A703D" w:rsidRDefault="003F0F00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339.20670</w:t>
            </w:r>
          </w:p>
        </w:tc>
        <w:tc>
          <w:tcPr>
            <w:tcW w:w="977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176.91,321.09,144.91,194.95</w:t>
            </w:r>
          </w:p>
        </w:tc>
        <w:tc>
          <w:tcPr>
            <w:tcW w:w="757" w:type="pct"/>
            <w:noWrap/>
            <w:vAlign w:val="center"/>
            <w:hideMark/>
          </w:tcPr>
          <w:p w:rsidR="003F0F00" w:rsidRPr="006A703D" w:rsidRDefault="003F0F00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(+)-Chrysotricine</w:t>
            </w:r>
          </w:p>
        </w:tc>
        <w:tc>
          <w:tcPr>
            <w:tcW w:w="655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Herba hedyotis</w:t>
            </w:r>
          </w:p>
        </w:tc>
        <w:tc>
          <w:tcPr>
            <w:tcW w:w="454" w:type="pct"/>
            <w:vAlign w:val="center"/>
            <w:hideMark/>
          </w:tcPr>
          <w:p w:rsidR="003F0F00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D51E4">
              <w:rPr>
                <w:rFonts w:ascii="Times New Roman" w:eastAsia="宋体" w:hAnsi="Times New Roman" w:cs="Times New Roman"/>
                <w:sz w:val="18"/>
                <w:szCs w:val="18"/>
              </w:rPr>
              <w:t>200884-09-9</w:t>
            </w:r>
          </w:p>
        </w:tc>
      </w:tr>
      <w:tr w:rsidR="003F0F00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3F0F00" w:rsidRPr="006A703D" w:rsidRDefault="003F0F00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1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332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22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68" w:type="pct"/>
            <w:vAlign w:val="center"/>
            <w:hideMark/>
          </w:tcPr>
          <w:p w:rsidR="003F0F00" w:rsidRPr="006A703D" w:rsidRDefault="003F0F00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341.10893 </w:t>
            </w:r>
          </w:p>
        </w:tc>
        <w:tc>
          <w:tcPr>
            <w:tcW w:w="977" w:type="pct"/>
            <w:noWrap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179.06,342.11,143.03,161.05,113.02</w:t>
            </w:r>
          </w:p>
        </w:tc>
        <w:tc>
          <w:tcPr>
            <w:tcW w:w="757" w:type="pct"/>
            <w:noWrap/>
            <w:vAlign w:val="center"/>
            <w:hideMark/>
          </w:tcPr>
          <w:p w:rsidR="003F0F00" w:rsidRPr="006A703D" w:rsidRDefault="003F0F00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Sucrose</w:t>
            </w:r>
          </w:p>
        </w:tc>
        <w:tc>
          <w:tcPr>
            <w:tcW w:w="655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3F0F00" w:rsidRPr="006A703D" w:rsidRDefault="003F0F00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7.17/0.23</w:t>
            </w:r>
          </w:p>
        </w:tc>
        <w:tc>
          <w:tcPr>
            <w:tcW w:w="381" w:type="pct"/>
            <w:hideMark/>
          </w:tcPr>
          <w:p w:rsidR="003F0F00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40" w:history="1">
              <w:r w:rsidR="003F0F00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5988</w:t>
              </w:r>
            </w:hyperlink>
          </w:p>
        </w:tc>
      </w:tr>
      <w:tr w:rsidR="00F23397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F23397" w:rsidRPr="006A703D" w:rsidRDefault="00F23397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31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14.73</w:t>
            </w:r>
          </w:p>
        </w:tc>
        <w:tc>
          <w:tcPr>
            <w:tcW w:w="332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29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68" w:type="pct"/>
            <w:vAlign w:val="center"/>
            <w:hideMark/>
          </w:tcPr>
          <w:p w:rsidR="00F23397" w:rsidRPr="006A703D" w:rsidRDefault="00F23397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 xml:space="preserve">625.21379 </w:t>
            </w:r>
          </w:p>
        </w:tc>
        <w:tc>
          <w:tcPr>
            <w:tcW w:w="977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462.17,463.17,177.37</w:t>
            </w:r>
          </w:p>
        </w:tc>
        <w:tc>
          <w:tcPr>
            <w:tcW w:w="757" w:type="pct"/>
            <w:noWrap/>
            <w:vAlign w:val="center"/>
            <w:hideMark/>
          </w:tcPr>
          <w:p w:rsidR="00F23397" w:rsidRPr="006A703D" w:rsidRDefault="00F23397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(3R)-7,2'-Dihydroxy-3',4'-dimethoxyisoflavan 7,2'-O-diglucoside</w:t>
            </w:r>
          </w:p>
        </w:tc>
        <w:tc>
          <w:tcPr>
            <w:tcW w:w="655" w:type="pct"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F23397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F23397" w:rsidRPr="006D51E4" w:rsidRDefault="00F23397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D51E4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137217-84-6</w:t>
            </w:r>
          </w:p>
        </w:tc>
      </w:tr>
      <w:tr w:rsidR="00F23397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F23397" w:rsidRPr="006A703D" w:rsidRDefault="00F23397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31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17.62</w:t>
            </w:r>
          </w:p>
        </w:tc>
        <w:tc>
          <w:tcPr>
            <w:tcW w:w="332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8" w:type="pct"/>
            <w:vAlign w:val="center"/>
            <w:hideMark/>
          </w:tcPr>
          <w:p w:rsidR="00F23397" w:rsidRPr="006A703D" w:rsidRDefault="00F23397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303.08631</w:t>
            </w:r>
          </w:p>
        </w:tc>
        <w:tc>
          <w:tcPr>
            <w:tcW w:w="977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257.08</w:t>
            </w:r>
            <w:r w:rsidRPr="006A703D">
              <w:rPr>
                <w:rFonts w:ascii="Times New Roman" w:eastAsia="宋体" w:cs="Times New Roman"/>
                <w:sz w:val="18"/>
                <w:szCs w:val="18"/>
              </w:rPr>
              <w:t>，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228.94,164.94,285.04,246.98</w:t>
            </w:r>
          </w:p>
        </w:tc>
        <w:tc>
          <w:tcPr>
            <w:tcW w:w="757" w:type="pct"/>
            <w:noWrap/>
            <w:vAlign w:val="center"/>
            <w:hideMark/>
          </w:tcPr>
          <w:p w:rsidR="00F23397" w:rsidRPr="006A703D" w:rsidRDefault="00F23397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Carpusin</w:t>
            </w:r>
          </w:p>
        </w:tc>
        <w:tc>
          <w:tcPr>
            <w:tcW w:w="655" w:type="pct"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Rheum officinale</w:t>
            </w:r>
          </w:p>
        </w:tc>
        <w:tc>
          <w:tcPr>
            <w:tcW w:w="454" w:type="pct"/>
            <w:vAlign w:val="center"/>
            <w:hideMark/>
          </w:tcPr>
          <w:p w:rsidR="00F23397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F23397" w:rsidRPr="006D51E4" w:rsidRDefault="00F23397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D51E4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87582-99-8</w:t>
            </w:r>
          </w:p>
        </w:tc>
      </w:tr>
      <w:tr w:rsidR="00F23397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F23397" w:rsidRPr="006A703D" w:rsidRDefault="00F23397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231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20.35</w:t>
            </w:r>
          </w:p>
        </w:tc>
        <w:tc>
          <w:tcPr>
            <w:tcW w:w="332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8" w:type="pct"/>
            <w:vAlign w:val="center"/>
            <w:hideMark/>
          </w:tcPr>
          <w:p w:rsidR="00F23397" w:rsidRPr="006A703D" w:rsidRDefault="00F23397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317.10196</w:t>
            </w:r>
          </w:p>
        </w:tc>
        <w:tc>
          <w:tcPr>
            <w:tcW w:w="977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134.92,289.04,162.93,299.06</w:t>
            </w:r>
          </w:p>
        </w:tc>
        <w:tc>
          <w:tcPr>
            <w:tcW w:w="757" w:type="pct"/>
            <w:noWrap/>
            <w:vAlign w:val="center"/>
            <w:hideMark/>
          </w:tcPr>
          <w:p w:rsidR="00F23397" w:rsidRPr="006A703D" w:rsidRDefault="00F23397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Astragaluquinone</w:t>
            </w:r>
          </w:p>
        </w:tc>
        <w:tc>
          <w:tcPr>
            <w:tcW w:w="655" w:type="pct"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F23397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158991-20-9</w:t>
            </w:r>
          </w:p>
        </w:tc>
      </w:tr>
      <w:tr w:rsidR="00F23397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F23397" w:rsidRPr="006A703D" w:rsidRDefault="00F23397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1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17.13</w:t>
            </w:r>
          </w:p>
        </w:tc>
        <w:tc>
          <w:tcPr>
            <w:tcW w:w="332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23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68" w:type="pct"/>
            <w:vAlign w:val="center"/>
            <w:hideMark/>
          </w:tcPr>
          <w:p w:rsidR="00F23397" w:rsidRPr="006A703D" w:rsidRDefault="00F23397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463.15987</w:t>
            </w:r>
          </w:p>
        </w:tc>
        <w:tc>
          <w:tcPr>
            <w:tcW w:w="977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301.05,400.07,445.37</w:t>
            </w:r>
          </w:p>
        </w:tc>
        <w:tc>
          <w:tcPr>
            <w:tcW w:w="757" w:type="pct"/>
            <w:noWrap/>
            <w:vAlign w:val="center"/>
            <w:hideMark/>
          </w:tcPr>
          <w:p w:rsidR="00F23397" w:rsidRPr="006A703D" w:rsidRDefault="00F23397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Methylnissolin 3-O-glucoside</w:t>
            </w:r>
          </w:p>
        </w:tc>
        <w:tc>
          <w:tcPr>
            <w:tcW w:w="655" w:type="pct"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F23397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F23397" w:rsidRPr="006D51E4" w:rsidRDefault="00F23397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D51E4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94367-42-7</w:t>
            </w:r>
          </w:p>
        </w:tc>
      </w:tr>
      <w:tr w:rsidR="00F23397" w:rsidRPr="006A703D" w:rsidTr="00DB670C">
        <w:trPr>
          <w:gridAfter w:val="1"/>
          <w:wAfter w:w="378" w:type="pct"/>
          <w:trHeight w:val="300"/>
          <w:jc w:val="center"/>
        </w:trPr>
        <w:tc>
          <w:tcPr>
            <w:tcW w:w="226" w:type="pct"/>
            <w:noWrap/>
            <w:vAlign w:val="center"/>
            <w:hideMark/>
          </w:tcPr>
          <w:p w:rsidR="00F23397" w:rsidRPr="006A703D" w:rsidRDefault="00F23397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31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332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9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17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268" w:type="pct"/>
            <w:vAlign w:val="center"/>
            <w:hideMark/>
          </w:tcPr>
          <w:p w:rsidR="00F23397" w:rsidRPr="006A703D" w:rsidRDefault="00F23397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268.10269</w:t>
            </w:r>
          </w:p>
        </w:tc>
        <w:tc>
          <w:tcPr>
            <w:tcW w:w="977" w:type="pct"/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135.90,181.98,250.08</w:t>
            </w:r>
          </w:p>
        </w:tc>
        <w:tc>
          <w:tcPr>
            <w:tcW w:w="757" w:type="pct"/>
            <w:noWrap/>
            <w:vAlign w:val="center"/>
            <w:hideMark/>
          </w:tcPr>
          <w:p w:rsidR="00F23397" w:rsidRPr="006A703D" w:rsidRDefault="00F23397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Miserotoxin</w:t>
            </w:r>
          </w:p>
        </w:tc>
        <w:tc>
          <w:tcPr>
            <w:tcW w:w="655" w:type="pct"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vAlign w:val="center"/>
            <w:hideMark/>
          </w:tcPr>
          <w:p w:rsidR="00F23397" w:rsidRPr="006A703D" w:rsidRDefault="004B4F4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1" w:type="pct"/>
            <w:hideMark/>
          </w:tcPr>
          <w:p w:rsidR="00F23397" w:rsidRPr="006D51E4" w:rsidRDefault="00F23397">
            <w:pPr>
              <w:spacing w:line="220" w:lineRule="atLeast"/>
              <w:rPr>
                <w:rFonts w:ascii="Times New Roman" w:eastAsia="宋体" w:hAnsi="Times New Roman" w:cs="Times New Roman"/>
                <w:color w:val="000000"/>
                <w:kern w:val="2"/>
                <w:sz w:val="18"/>
                <w:szCs w:val="24"/>
              </w:rPr>
            </w:pPr>
            <w:r w:rsidRPr="006D51E4">
              <w:rPr>
                <w:rFonts w:ascii="Times New Roman" w:hAnsi="Times New Roman" w:cs="Times New Roman"/>
                <w:color w:val="202020"/>
                <w:kern w:val="2"/>
                <w:sz w:val="18"/>
                <w:szCs w:val="20"/>
              </w:rPr>
              <w:t>24502-76-9</w:t>
            </w:r>
          </w:p>
        </w:tc>
      </w:tr>
      <w:tr w:rsidR="00F23397" w:rsidRPr="006A703D" w:rsidTr="00DB670C">
        <w:trPr>
          <w:gridAfter w:val="1"/>
          <w:wAfter w:w="378" w:type="pct"/>
          <w:trHeight w:val="285"/>
          <w:jc w:val="center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397" w:rsidRPr="006A703D" w:rsidRDefault="00F23397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3397" w:rsidRPr="006A703D" w:rsidRDefault="00F23397" w:rsidP="008E594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127.03897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98.79,108.87,70.79,80.77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397" w:rsidRPr="006A703D" w:rsidRDefault="00F23397" w:rsidP="000A682C">
            <w:pPr>
              <w:spacing w:line="360" w:lineRule="auto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5-Hydroxymethyl-2-furaldehyde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Radix Rehmanniae Praeparata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3397" w:rsidRPr="006A703D" w:rsidRDefault="00F23397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45.07/0.02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397" w:rsidRPr="006A703D" w:rsidRDefault="00C46DC9" w:rsidP="008E594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hyperlink r:id="rId41" w:history="1">
              <w:r w:rsidR="00F23397" w:rsidRPr="006A703D">
                <w:rPr>
                  <w:rStyle w:val="af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237332</w:t>
              </w:r>
            </w:hyperlink>
          </w:p>
        </w:tc>
      </w:tr>
      <w:tr w:rsidR="009C42B5" w:rsidRPr="006A703D" w:rsidTr="00DB670C">
        <w:trPr>
          <w:trHeight w:val="285"/>
          <w:jc w:val="center"/>
        </w:trPr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C42B5" w:rsidRPr="006A703D" w:rsidRDefault="009C42B5" w:rsidP="00F23397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C42B5" w:rsidRPr="006A703D" w:rsidRDefault="009C42B5" w:rsidP="00D62244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24.50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C42B5" w:rsidRPr="006A703D" w:rsidRDefault="009C42B5" w:rsidP="00D62244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41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68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6A70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42B5" w:rsidRPr="006A703D" w:rsidRDefault="009C42B5" w:rsidP="00D62244">
            <w:pPr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C42B5" w:rsidRPr="006A703D" w:rsidRDefault="009C42B5" w:rsidP="00D62244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829.45764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42B5" w:rsidRPr="006A703D" w:rsidRDefault="009C42B5" w:rsidP="00D62244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783.45,651.41,621.39,489.35,435.64,293.27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C42B5" w:rsidRPr="006A703D" w:rsidRDefault="009C42B5" w:rsidP="000A682C">
            <w:pPr>
              <w:spacing w:line="36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Astragaloside IV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42B5" w:rsidRPr="006A703D" w:rsidRDefault="009C42B5" w:rsidP="00D62244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Astragalus membranaceus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42B5" w:rsidRPr="006A703D" w:rsidRDefault="009C42B5" w:rsidP="00D62244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hAnsi="Times New Roman" w:cs="Times New Roman"/>
                <w:sz w:val="18"/>
                <w:szCs w:val="18"/>
              </w:rPr>
              <w:t>22.50/0.15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42B5" w:rsidRPr="006A703D" w:rsidRDefault="009C42B5" w:rsidP="00D62244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  <w:r w:rsidRPr="006A703D">
              <w:rPr>
                <w:rFonts w:ascii="Times New Roman" w:eastAsia="宋体" w:hAnsi="Times New Roman" w:cs="Times New Roman"/>
                <w:sz w:val="18"/>
                <w:szCs w:val="18"/>
              </w:rPr>
              <w:t>84687-43-4</w:t>
            </w:r>
          </w:p>
        </w:tc>
        <w:tc>
          <w:tcPr>
            <w:tcW w:w="378" w:type="pct"/>
          </w:tcPr>
          <w:p w:rsidR="009C42B5" w:rsidRPr="006A703D" w:rsidRDefault="009C42B5" w:rsidP="00F23397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</w:tr>
      <w:bookmarkEnd w:id="0"/>
      <w:bookmarkEnd w:id="1"/>
    </w:tbl>
    <w:p w:rsidR="004358AB" w:rsidRDefault="004358AB" w:rsidP="00D31D50">
      <w:pPr>
        <w:spacing w:line="220" w:lineRule="atLeast"/>
      </w:pPr>
    </w:p>
    <w:sectPr w:rsidR="004358AB" w:rsidSect="00605F8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7E" w:rsidRDefault="0016337E" w:rsidP="0030486A">
      <w:pPr>
        <w:spacing w:after="0"/>
      </w:pPr>
      <w:r>
        <w:separator/>
      </w:r>
    </w:p>
  </w:endnote>
  <w:endnote w:type="continuationSeparator" w:id="0">
    <w:p w:rsidR="0016337E" w:rsidRDefault="0016337E" w:rsidP="003048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Y158+ZCTCbJ-18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Y159+ZCTCbJ-18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Y1+ZCTCai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Y8+ZCTCaj-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Y2+ZCTCai-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Y6+ZCTCaj-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HbDfv-1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HbDf4-7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HbDfu-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HbDfv-1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HbDfv-2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Y4+ZHbDfu-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HbDfw-3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0+ZHbDfx-5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SJ4+ZHbDfu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Y5+ZHbDfu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7E" w:rsidRDefault="0016337E" w:rsidP="0030486A">
      <w:pPr>
        <w:spacing w:after="0"/>
      </w:pPr>
      <w:r>
        <w:separator/>
      </w:r>
    </w:p>
  </w:footnote>
  <w:footnote w:type="continuationSeparator" w:id="0">
    <w:p w:rsidR="0016337E" w:rsidRDefault="0016337E" w:rsidP="003048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2A7CAC"/>
    <w:multiLevelType w:val="multilevel"/>
    <w:tmpl w:val="C6A8CCEA"/>
    <w:numStyleLink w:val="Headings"/>
  </w:abstractNum>
  <w:abstractNum w:abstractNumId="6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C6F29"/>
    <w:multiLevelType w:val="multilevel"/>
    <w:tmpl w:val="C6A8CCEA"/>
    <w:numStyleLink w:val="Headings"/>
  </w:abstractNum>
  <w:abstractNum w:abstractNumId="17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82C"/>
    <w:rsid w:val="000B02D1"/>
    <w:rsid w:val="0016337E"/>
    <w:rsid w:val="001E1F32"/>
    <w:rsid w:val="002C2CDF"/>
    <w:rsid w:val="0030486A"/>
    <w:rsid w:val="00323B43"/>
    <w:rsid w:val="003D37D8"/>
    <w:rsid w:val="003F0F00"/>
    <w:rsid w:val="00426133"/>
    <w:rsid w:val="004358AB"/>
    <w:rsid w:val="004B4F47"/>
    <w:rsid w:val="00554E93"/>
    <w:rsid w:val="005D0FB7"/>
    <w:rsid w:val="00605F86"/>
    <w:rsid w:val="00615E00"/>
    <w:rsid w:val="00643ACD"/>
    <w:rsid w:val="006A703D"/>
    <w:rsid w:val="006D51E4"/>
    <w:rsid w:val="007338C0"/>
    <w:rsid w:val="0076441C"/>
    <w:rsid w:val="008B7726"/>
    <w:rsid w:val="008E5947"/>
    <w:rsid w:val="009C42B5"/>
    <w:rsid w:val="00B856C1"/>
    <w:rsid w:val="00C46DC9"/>
    <w:rsid w:val="00CF4777"/>
    <w:rsid w:val="00D31D50"/>
    <w:rsid w:val="00D62244"/>
    <w:rsid w:val="00D766A6"/>
    <w:rsid w:val="00DA28FA"/>
    <w:rsid w:val="00DB670C"/>
    <w:rsid w:val="00EC6D8C"/>
    <w:rsid w:val="00F145CE"/>
    <w:rsid w:val="00F23397"/>
    <w:rsid w:val="00F36883"/>
    <w:rsid w:val="00F920AD"/>
    <w:rsid w:val="00FA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0"/>
    <w:link w:val="1Char"/>
    <w:uiPriority w:val="2"/>
    <w:qFormat/>
    <w:rsid w:val="00605F86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605F86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605F86"/>
    <w:pPr>
      <w:keepNext/>
      <w:keepLines/>
      <w:numPr>
        <w:ilvl w:val="2"/>
        <w:numId w:val="17"/>
      </w:numPr>
      <w:adjustRightInd/>
      <w:snapToGrid/>
      <w:spacing w:before="40" w:after="120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4">
    <w:name w:val="heading 4"/>
    <w:basedOn w:val="3"/>
    <w:next w:val="a0"/>
    <w:link w:val="4Char"/>
    <w:uiPriority w:val="2"/>
    <w:qFormat/>
    <w:rsid w:val="00605F86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605F86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605F86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605F86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605F86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605F86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605F86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styleId="a4">
    <w:name w:val="Emphasis"/>
    <w:basedOn w:val="a1"/>
    <w:uiPriority w:val="20"/>
    <w:qFormat/>
    <w:rsid w:val="00605F86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605F86"/>
    <w:pPr>
      <w:numPr>
        <w:numId w:val="14"/>
      </w:numPr>
      <w:adjustRightInd/>
      <w:snapToGrid/>
      <w:spacing w:before="120" w:after="240"/>
      <w:ind w:left="1434" w:hanging="357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styleId="a5">
    <w:name w:val="Strong"/>
    <w:basedOn w:val="a1"/>
    <w:uiPriority w:val="22"/>
    <w:qFormat/>
    <w:rsid w:val="00605F86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605F86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header"/>
    <w:basedOn w:val="a0"/>
    <w:link w:val="Char"/>
    <w:uiPriority w:val="99"/>
    <w:unhideWhenUsed/>
    <w:rsid w:val="00605F86"/>
    <w:pPr>
      <w:tabs>
        <w:tab w:val="center" w:pos="4844"/>
        <w:tab w:val="right" w:pos="9689"/>
      </w:tabs>
      <w:adjustRightInd/>
      <w:snapToGrid/>
      <w:spacing w:before="120" w:after="240"/>
    </w:pPr>
    <w:rPr>
      <w:rFonts w:ascii="Times New Roman" w:eastAsiaTheme="minorEastAsia" w:hAnsi="Times New Roman"/>
      <w:b/>
      <w:sz w:val="24"/>
      <w:lang w:eastAsia="en-US"/>
    </w:rPr>
  </w:style>
  <w:style w:type="character" w:customStyle="1" w:styleId="Char">
    <w:name w:val="页眉 Char"/>
    <w:basedOn w:val="a1"/>
    <w:link w:val="a7"/>
    <w:uiPriority w:val="99"/>
    <w:rsid w:val="00605F86"/>
    <w:rPr>
      <w:rFonts w:ascii="Times New Roman" w:eastAsiaTheme="minorEastAsia" w:hAnsi="Times New Roman"/>
      <w:b/>
      <w:sz w:val="24"/>
      <w:lang w:eastAsia="en-US"/>
    </w:rPr>
  </w:style>
  <w:style w:type="paragraph" w:styleId="a8">
    <w:name w:val="footer"/>
    <w:basedOn w:val="a0"/>
    <w:link w:val="Char0"/>
    <w:uiPriority w:val="99"/>
    <w:unhideWhenUsed/>
    <w:rsid w:val="00605F86"/>
    <w:pPr>
      <w:tabs>
        <w:tab w:val="center" w:pos="4844"/>
        <w:tab w:val="right" w:pos="9689"/>
      </w:tabs>
      <w:adjustRightInd/>
      <w:snapToGrid/>
      <w:spacing w:before="120" w:after="0"/>
    </w:pPr>
    <w:rPr>
      <w:rFonts w:ascii="Times New Roman" w:eastAsiaTheme="minorEastAsia" w:hAnsi="Times New Roman"/>
      <w:sz w:val="24"/>
      <w:lang w:eastAsia="en-US"/>
    </w:rPr>
  </w:style>
  <w:style w:type="character" w:customStyle="1" w:styleId="Char0">
    <w:name w:val="页脚 Char"/>
    <w:basedOn w:val="a1"/>
    <w:link w:val="a8"/>
    <w:uiPriority w:val="99"/>
    <w:rsid w:val="00605F86"/>
    <w:rPr>
      <w:rFonts w:ascii="Times New Roman" w:eastAsiaTheme="minorEastAsia" w:hAnsi="Times New Roman"/>
      <w:sz w:val="24"/>
      <w:lang w:eastAsia="en-US"/>
    </w:rPr>
  </w:style>
  <w:style w:type="table" w:styleId="a9">
    <w:name w:val="Table Grid"/>
    <w:basedOn w:val="a2"/>
    <w:uiPriority w:val="59"/>
    <w:rsid w:val="00605F86"/>
    <w:pPr>
      <w:spacing w:after="0" w:line="240" w:lineRule="auto"/>
    </w:pPr>
    <w:rPr>
      <w:rFonts w:asciiTheme="majorHAnsi" w:eastAsiaTheme="minorEastAsia" w:hAnsiTheme="maj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Char1"/>
    <w:uiPriority w:val="99"/>
    <w:semiHidden/>
    <w:unhideWhenUsed/>
    <w:rsid w:val="00605F86"/>
    <w:pPr>
      <w:adjustRightInd/>
      <w:snapToGrid/>
      <w:spacing w:before="120" w:after="0"/>
    </w:pPr>
    <w:rPr>
      <w:rFonts w:ascii="Times New Roman" w:eastAsiaTheme="minorEastAsia" w:hAnsi="Times New Roman"/>
      <w:sz w:val="20"/>
      <w:szCs w:val="20"/>
      <w:lang w:eastAsia="en-US"/>
    </w:rPr>
  </w:style>
  <w:style w:type="character" w:customStyle="1" w:styleId="Char1">
    <w:name w:val="脚注文本 Char"/>
    <w:basedOn w:val="a1"/>
    <w:link w:val="aa"/>
    <w:uiPriority w:val="99"/>
    <w:semiHidden/>
    <w:rsid w:val="00605F86"/>
    <w:rPr>
      <w:rFonts w:ascii="Times New Roman" w:eastAsiaTheme="minorEastAsia" w:hAnsi="Times New Roman"/>
      <w:sz w:val="20"/>
      <w:szCs w:val="20"/>
      <w:lang w:eastAsia="en-US"/>
    </w:rPr>
  </w:style>
  <w:style w:type="character" w:styleId="ab">
    <w:name w:val="footnote reference"/>
    <w:basedOn w:val="a1"/>
    <w:uiPriority w:val="99"/>
    <w:semiHidden/>
    <w:unhideWhenUsed/>
    <w:rsid w:val="00605F86"/>
    <w:rPr>
      <w:vertAlign w:val="superscript"/>
    </w:rPr>
  </w:style>
  <w:style w:type="paragraph" w:styleId="ac">
    <w:name w:val="caption"/>
    <w:basedOn w:val="a0"/>
    <w:next w:val="ad"/>
    <w:uiPriority w:val="35"/>
    <w:unhideWhenUsed/>
    <w:qFormat/>
    <w:rsid w:val="00605F86"/>
    <w:pPr>
      <w:keepNext/>
      <w:adjustRightInd/>
      <w:snapToGrid/>
      <w:spacing w:before="120" w:after="240"/>
    </w:pPr>
    <w:rPr>
      <w:rFonts w:ascii="Times New Roman" w:eastAsiaTheme="minorEastAsia" w:hAnsi="Times New Roman" w:cs="Times New Roman"/>
      <w:b/>
      <w:bCs/>
      <w:sz w:val="24"/>
      <w:szCs w:val="24"/>
      <w:lang w:eastAsia="en-US"/>
    </w:rPr>
  </w:style>
  <w:style w:type="paragraph" w:styleId="ae">
    <w:name w:val="Balloon Text"/>
    <w:basedOn w:val="a0"/>
    <w:link w:val="Char2"/>
    <w:uiPriority w:val="99"/>
    <w:semiHidden/>
    <w:unhideWhenUsed/>
    <w:rsid w:val="00605F86"/>
    <w:pPr>
      <w:adjustRightInd/>
      <w:snapToGrid/>
      <w:spacing w:before="120" w:after="0"/>
    </w:pPr>
    <w:rPr>
      <w:rFonts w:eastAsiaTheme="minorEastAsia" w:cs="Tahoma"/>
      <w:sz w:val="16"/>
      <w:szCs w:val="16"/>
      <w:lang w:eastAsia="en-US"/>
    </w:rPr>
  </w:style>
  <w:style w:type="character" w:customStyle="1" w:styleId="Char2">
    <w:name w:val="批注框文本 Char"/>
    <w:basedOn w:val="a1"/>
    <w:link w:val="ae"/>
    <w:uiPriority w:val="99"/>
    <w:semiHidden/>
    <w:rsid w:val="00605F86"/>
    <w:rPr>
      <w:rFonts w:ascii="Tahoma" w:eastAsiaTheme="minorEastAsia" w:hAnsi="Tahoma" w:cs="Tahoma"/>
      <w:sz w:val="16"/>
      <w:szCs w:val="16"/>
      <w:lang w:eastAsia="en-US"/>
    </w:rPr>
  </w:style>
  <w:style w:type="character" w:styleId="af">
    <w:name w:val="line number"/>
    <w:basedOn w:val="a1"/>
    <w:uiPriority w:val="99"/>
    <w:semiHidden/>
    <w:unhideWhenUsed/>
    <w:rsid w:val="00605F86"/>
  </w:style>
  <w:style w:type="paragraph" w:styleId="af0">
    <w:name w:val="endnote text"/>
    <w:basedOn w:val="a0"/>
    <w:link w:val="Char3"/>
    <w:uiPriority w:val="99"/>
    <w:semiHidden/>
    <w:unhideWhenUsed/>
    <w:rsid w:val="00605F86"/>
    <w:pPr>
      <w:adjustRightInd/>
      <w:snapToGrid/>
      <w:spacing w:before="120" w:after="0"/>
    </w:pPr>
    <w:rPr>
      <w:rFonts w:ascii="Times New Roman" w:eastAsiaTheme="minorEastAsia" w:hAnsi="Times New Roman"/>
      <w:sz w:val="20"/>
      <w:szCs w:val="20"/>
      <w:lang w:eastAsia="en-US"/>
    </w:rPr>
  </w:style>
  <w:style w:type="character" w:customStyle="1" w:styleId="Char3">
    <w:name w:val="尾注文本 Char"/>
    <w:basedOn w:val="a1"/>
    <w:link w:val="af0"/>
    <w:uiPriority w:val="99"/>
    <w:semiHidden/>
    <w:rsid w:val="00605F86"/>
    <w:rPr>
      <w:rFonts w:ascii="Times New Roman" w:eastAsiaTheme="minorEastAsia" w:hAnsi="Times New Roman"/>
      <w:sz w:val="20"/>
      <w:szCs w:val="20"/>
      <w:lang w:eastAsia="en-US"/>
    </w:rPr>
  </w:style>
  <w:style w:type="character" w:styleId="af1">
    <w:name w:val="endnote reference"/>
    <w:basedOn w:val="a1"/>
    <w:uiPriority w:val="99"/>
    <w:semiHidden/>
    <w:unhideWhenUsed/>
    <w:rsid w:val="00605F86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605F86"/>
    <w:rPr>
      <w:sz w:val="16"/>
      <w:szCs w:val="16"/>
    </w:rPr>
  </w:style>
  <w:style w:type="paragraph" w:styleId="af3">
    <w:name w:val="annotation text"/>
    <w:basedOn w:val="a0"/>
    <w:link w:val="Char4"/>
    <w:uiPriority w:val="99"/>
    <w:semiHidden/>
    <w:unhideWhenUsed/>
    <w:rsid w:val="00605F86"/>
    <w:pPr>
      <w:adjustRightInd/>
      <w:snapToGrid/>
      <w:spacing w:before="120" w:after="240"/>
    </w:pPr>
    <w:rPr>
      <w:rFonts w:ascii="Times New Roman" w:eastAsiaTheme="minorEastAsia" w:hAnsi="Times New Roman"/>
      <w:sz w:val="20"/>
      <w:szCs w:val="20"/>
      <w:lang w:eastAsia="en-US"/>
    </w:rPr>
  </w:style>
  <w:style w:type="character" w:customStyle="1" w:styleId="Char4">
    <w:name w:val="批注文字 Char"/>
    <w:basedOn w:val="a1"/>
    <w:link w:val="af3"/>
    <w:uiPriority w:val="99"/>
    <w:semiHidden/>
    <w:rsid w:val="00605F86"/>
    <w:rPr>
      <w:rFonts w:ascii="Times New Roman" w:eastAsiaTheme="minorEastAsia" w:hAnsi="Times New Roman"/>
      <w:sz w:val="20"/>
      <w:szCs w:val="20"/>
      <w:lang w:eastAsia="en-US"/>
    </w:rPr>
  </w:style>
  <w:style w:type="paragraph" w:styleId="af4">
    <w:name w:val="annotation subject"/>
    <w:basedOn w:val="af3"/>
    <w:next w:val="af3"/>
    <w:link w:val="Char5"/>
    <w:uiPriority w:val="99"/>
    <w:semiHidden/>
    <w:unhideWhenUsed/>
    <w:rsid w:val="00605F86"/>
    <w:rPr>
      <w:b/>
      <w:bCs/>
    </w:rPr>
  </w:style>
  <w:style w:type="character" w:customStyle="1" w:styleId="Char5">
    <w:name w:val="批注主题 Char"/>
    <w:basedOn w:val="Char4"/>
    <w:link w:val="af4"/>
    <w:uiPriority w:val="99"/>
    <w:semiHidden/>
    <w:rsid w:val="00605F86"/>
    <w:rPr>
      <w:b/>
      <w:bCs/>
    </w:rPr>
  </w:style>
  <w:style w:type="character" w:styleId="af5">
    <w:name w:val="Hyperlink"/>
    <w:basedOn w:val="a1"/>
    <w:uiPriority w:val="99"/>
    <w:unhideWhenUsed/>
    <w:rsid w:val="00605F86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605F86"/>
    <w:rPr>
      <w:color w:val="800080" w:themeColor="followedHyperlink"/>
      <w:u w:val="single"/>
    </w:rPr>
  </w:style>
  <w:style w:type="paragraph" w:styleId="af7">
    <w:name w:val="Title"/>
    <w:basedOn w:val="a0"/>
    <w:next w:val="a0"/>
    <w:link w:val="Char6"/>
    <w:qFormat/>
    <w:rsid w:val="00605F86"/>
    <w:pPr>
      <w:suppressLineNumbers/>
      <w:adjustRightInd/>
      <w:snapToGrid/>
      <w:spacing w:before="240" w:after="360"/>
      <w:jc w:val="center"/>
    </w:pPr>
    <w:rPr>
      <w:rFonts w:ascii="Times New Roman" w:eastAsiaTheme="minorEastAsia" w:hAnsi="Times New Roman" w:cs="Times New Roman"/>
      <w:b/>
      <w:sz w:val="32"/>
      <w:szCs w:val="32"/>
      <w:lang w:eastAsia="en-US"/>
    </w:rPr>
  </w:style>
  <w:style w:type="character" w:customStyle="1" w:styleId="Char6">
    <w:name w:val="标题 Char"/>
    <w:basedOn w:val="a1"/>
    <w:link w:val="af7"/>
    <w:rsid w:val="00605F86"/>
    <w:rPr>
      <w:rFonts w:ascii="Times New Roman" w:eastAsiaTheme="minorEastAsia" w:hAnsi="Times New Roman" w:cs="Times New Roman"/>
      <w:b/>
      <w:sz w:val="32"/>
      <w:szCs w:val="32"/>
      <w:lang w:eastAsia="en-US"/>
    </w:rPr>
  </w:style>
  <w:style w:type="paragraph" w:styleId="af8">
    <w:name w:val="Subtitle"/>
    <w:basedOn w:val="a0"/>
    <w:next w:val="a0"/>
    <w:link w:val="Char7"/>
    <w:uiPriority w:val="99"/>
    <w:unhideWhenUsed/>
    <w:qFormat/>
    <w:rsid w:val="00605F86"/>
    <w:pPr>
      <w:adjustRightInd/>
      <w:snapToGrid/>
      <w:spacing w:before="240" w:after="240"/>
    </w:pPr>
    <w:rPr>
      <w:rFonts w:ascii="Times New Roman" w:eastAsiaTheme="minorEastAsia" w:hAnsi="Times New Roman" w:cs="Times New Roman"/>
      <w:b/>
      <w:sz w:val="24"/>
      <w:szCs w:val="24"/>
      <w:lang w:eastAsia="en-US"/>
    </w:rPr>
  </w:style>
  <w:style w:type="character" w:customStyle="1" w:styleId="Char7">
    <w:name w:val="副标题 Char"/>
    <w:basedOn w:val="a1"/>
    <w:link w:val="af8"/>
    <w:uiPriority w:val="99"/>
    <w:rsid w:val="00605F86"/>
    <w:rPr>
      <w:rFonts w:ascii="Times New Roman" w:eastAsiaTheme="minorEastAsia" w:hAnsi="Times New Roman" w:cs="Times New Roman"/>
      <w:b/>
      <w:sz w:val="24"/>
      <w:szCs w:val="24"/>
      <w:lang w:eastAsia="en-US"/>
    </w:rPr>
  </w:style>
  <w:style w:type="paragraph" w:styleId="ad">
    <w:name w:val="No Spacing"/>
    <w:uiPriority w:val="99"/>
    <w:unhideWhenUsed/>
    <w:qFormat/>
    <w:rsid w:val="00605F86"/>
    <w:pPr>
      <w:spacing w:after="0" w:line="240" w:lineRule="auto"/>
    </w:pPr>
    <w:rPr>
      <w:rFonts w:ascii="Times New Roman" w:eastAsiaTheme="minorEastAsia" w:hAnsi="Times New Roman"/>
      <w:sz w:val="24"/>
      <w:lang w:eastAsia="en-US"/>
    </w:rPr>
  </w:style>
  <w:style w:type="paragraph" w:customStyle="1" w:styleId="AuthorList">
    <w:name w:val="Author List"/>
    <w:aliases w:val="Keywords,Abstract"/>
    <w:basedOn w:val="af8"/>
    <w:next w:val="a0"/>
    <w:uiPriority w:val="1"/>
    <w:qFormat/>
    <w:rsid w:val="00605F86"/>
  </w:style>
  <w:style w:type="character" w:styleId="af9">
    <w:name w:val="Subtle Emphasis"/>
    <w:basedOn w:val="a1"/>
    <w:uiPriority w:val="19"/>
    <w:qFormat/>
    <w:rsid w:val="00605F86"/>
    <w:rPr>
      <w:rFonts w:ascii="Times New Roman" w:hAnsi="Times New Roman"/>
      <w:i/>
      <w:iCs/>
      <w:color w:val="404040" w:themeColor="text1" w:themeTint="BF"/>
    </w:rPr>
  </w:style>
  <w:style w:type="character" w:styleId="afa">
    <w:name w:val="Intense Emphasis"/>
    <w:basedOn w:val="a1"/>
    <w:uiPriority w:val="21"/>
    <w:unhideWhenUsed/>
    <w:rsid w:val="00605F86"/>
    <w:rPr>
      <w:rFonts w:ascii="Times New Roman" w:hAnsi="Times New Roman"/>
      <w:i/>
      <w:iCs/>
      <w:color w:val="auto"/>
    </w:rPr>
  </w:style>
  <w:style w:type="paragraph" w:styleId="afb">
    <w:name w:val="Quote"/>
    <w:basedOn w:val="a0"/>
    <w:next w:val="a0"/>
    <w:link w:val="Char8"/>
    <w:uiPriority w:val="29"/>
    <w:qFormat/>
    <w:rsid w:val="00605F86"/>
    <w:pPr>
      <w:adjustRightInd/>
      <w:snapToGrid/>
      <w:spacing w:before="200" w:after="160"/>
      <w:ind w:left="864" w:right="864"/>
      <w:jc w:val="center"/>
    </w:pPr>
    <w:rPr>
      <w:rFonts w:ascii="Times New Roman" w:eastAsiaTheme="minorEastAsia" w:hAnsi="Times New Roman"/>
      <w:i/>
      <w:iCs/>
      <w:color w:val="404040" w:themeColor="text1" w:themeTint="BF"/>
      <w:sz w:val="24"/>
      <w:lang w:eastAsia="en-US"/>
    </w:rPr>
  </w:style>
  <w:style w:type="character" w:customStyle="1" w:styleId="Char8">
    <w:name w:val="引用 Char"/>
    <w:basedOn w:val="a1"/>
    <w:link w:val="afb"/>
    <w:uiPriority w:val="29"/>
    <w:rsid w:val="00605F86"/>
    <w:rPr>
      <w:rFonts w:ascii="Times New Roman" w:eastAsiaTheme="minorEastAsia" w:hAnsi="Times New Roman"/>
      <w:i/>
      <w:iCs/>
      <w:color w:val="404040" w:themeColor="text1" w:themeTint="BF"/>
      <w:sz w:val="24"/>
      <w:lang w:eastAsia="en-US"/>
    </w:rPr>
  </w:style>
  <w:style w:type="character" w:styleId="afc">
    <w:name w:val="Intense Reference"/>
    <w:basedOn w:val="a1"/>
    <w:uiPriority w:val="32"/>
    <w:qFormat/>
    <w:rsid w:val="00605F86"/>
    <w:rPr>
      <w:b/>
      <w:bCs/>
      <w:smallCaps/>
      <w:color w:val="auto"/>
      <w:spacing w:val="5"/>
    </w:rPr>
  </w:style>
  <w:style w:type="character" w:styleId="afd">
    <w:name w:val="Book Title"/>
    <w:basedOn w:val="a1"/>
    <w:uiPriority w:val="33"/>
    <w:qFormat/>
    <w:rsid w:val="00605F86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605F86"/>
    <w:pPr>
      <w:numPr>
        <w:numId w:val="21"/>
      </w:numPr>
    </w:pPr>
  </w:style>
  <w:style w:type="paragraph" w:styleId="afe">
    <w:name w:val="Revision"/>
    <w:hidden/>
    <w:uiPriority w:val="99"/>
    <w:semiHidden/>
    <w:rsid w:val="00605F86"/>
    <w:pPr>
      <w:spacing w:after="0" w:line="240" w:lineRule="auto"/>
    </w:pPr>
    <w:rPr>
      <w:rFonts w:ascii="Times New Roman" w:eastAsiaTheme="minorEastAsia" w:hAnsi="Times New Roman"/>
      <w:sz w:val="24"/>
      <w:lang w:eastAsia="en-US"/>
    </w:rPr>
  </w:style>
  <w:style w:type="paragraph" w:customStyle="1" w:styleId="10">
    <w:name w:val="列出段落1"/>
    <w:basedOn w:val="a0"/>
    <w:uiPriority w:val="34"/>
    <w:qFormat/>
    <w:rsid w:val="00605F86"/>
    <w:pPr>
      <w:adjustRightInd/>
      <w:snapToGrid/>
      <w:spacing w:after="0" w:line="36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ndNoteBibliographyTitle">
    <w:name w:val="EndNote Bibliography Title"/>
    <w:basedOn w:val="a0"/>
    <w:link w:val="EndNoteBibliographyTitleChar"/>
    <w:rsid w:val="00605F86"/>
    <w:pPr>
      <w:adjustRightInd/>
      <w:snapToGrid/>
      <w:spacing w:before="120" w:after="0"/>
      <w:jc w:val="center"/>
    </w:pPr>
    <w:rPr>
      <w:rFonts w:ascii="Times New Roman" w:eastAsiaTheme="minorEastAsia" w:hAnsi="Times New Roman" w:cs="Times New Roman"/>
      <w:noProof/>
      <w:sz w:val="24"/>
      <w:lang w:eastAsia="en-US"/>
    </w:rPr>
  </w:style>
  <w:style w:type="character" w:customStyle="1" w:styleId="EndNoteBibliographyTitleChar">
    <w:name w:val="EndNote Bibliography Title Char"/>
    <w:basedOn w:val="a1"/>
    <w:link w:val="EndNoteBibliographyTitle"/>
    <w:rsid w:val="00605F86"/>
    <w:rPr>
      <w:rFonts w:ascii="Times New Roman" w:eastAsiaTheme="minorEastAsia" w:hAnsi="Times New Roman" w:cs="Times New Roman"/>
      <w:noProof/>
      <w:sz w:val="24"/>
      <w:lang w:eastAsia="en-US"/>
    </w:rPr>
  </w:style>
  <w:style w:type="paragraph" w:customStyle="1" w:styleId="EndNoteBibliography">
    <w:name w:val="EndNote Bibliography"/>
    <w:basedOn w:val="a0"/>
    <w:link w:val="EndNoteBibliographyChar"/>
    <w:rsid w:val="00605F86"/>
    <w:pPr>
      <w:adjustRightInd/>
      <w:snapToGrid/>
      <w:spacing w:before="120" w:after="240"/>
    </w:pPr>
    <w:rPr>
      <w:rFonts w:ascii="Times New Roman" w:eastAsiaTheme="minorEastAsia" w:hAnsi="Times New Roman" w:cs="Times New Roman"/>
      <w:noProof/>
      <w:sz w:val="24"/>
      <w:lang w:eastAsia="en-US"/>
    </w:rPr>
  </w:style>
  <w:style w:type="character" w:customStyle="1" w:styleId="EndNoteBibliographyChar">
    <w:name w:val="EndNote Bibliography Char"/>
    <w:basedOn w:val="a1"/>
    <w:link w:val="EndNoteBibliography"/>
    <w:rsid w:val="00605F86"/>
    <w:rPr>
      <w:rFonts w:ascii="Times New Roman" w:eastAsiaTheme="minorEastAsia" w:hAnsi="Times New Roman" w:cs="Times New Roman"/>
      <w:noProof/>
      <w:sz w:val="24"/>
      <w:lang w:eastAsia="en-US"/>
    </w:rPr>
  </w:style>
  <w:style w:type="character" w:customStyle="1" w:styleId="apple-converted-space">
    <w:name w:val="apple-converted-space"/>
    <w:basedOn w:val="a1"/>
    <w:rsid w:val="00605F86"/>
  </w:style>
  <w:style w:type="paragraph" w:styleId="aff">
    <w:name w:val="Document Map"/>
    <w:basedOn w:val="a0"/>
    <w:link w:val="Char9"/>
    <w:uiPriority w:val="99"/>
    <w:semiHidden/>
    <w:unhideWhenUsed/>
    <w:rsid w:val="00605F86"/>
    <w:pPr>
      <w:adjustRightInd/>
      <w:snapToGrid/>
      <w:spacing w:after="0" w:line="360" w:lineRule="auto"/>
      <w:jc w:val="both"/>
    </w:pPr>
    <w:rPr>
      <w:rFonts w:ascii="宋体" w:eastAsia="宋体" w:hAnsi="等线" w:cs="Times New Roman"/>
      <w:kern w:val="2"/>
      <w:sz w:val="18"/>
      <w:szCs w:val="18"/>
      <w:lang w:eastAsia="en-US"/>
    </w:rPr>
  </w:style>
  <w:style w:type="character" w:customStyle="1" w:styleId="Char9">
    <w:name w:val="文档结构图 Char"/>
    <w:basedOn w:val="a1"/>
    <w:link w:val="aff"/>
    <w:uiPriority w:val="99"/>
    <w:semiHidden/>
    <w:rsid w:val="00605F86"/>
    <w:rPr>
      <w:rFonts w:ascii="宋体" w:eastAsia="宋体" w:hAnsi="等线" w:cs="Times New Roman"/>
      <w:kern w:val="2"/>
      <w:sz w:val="18"/>
      <w:szCs w:val="18"/>
      <w:lang w:eastAsia="en-US"/>
    </w:rPr>
  </w:style>
  <w:style w:type="paragraph" w:customStyle="1" w:styleId="Style2">
    <w:name w:val="_Style 2"/>
    <w:basedOn w:val="a0"/>
    <w:uiPriority w:val="99"/>
    <w:semiHidden/>
    <w:qFormat/>
    <w:rsid w:val="00605F86"/>
    <w:pPr>
      <w:adjustRightInd/>
      <w:snapToGrid/>
      <w:spacing w:after="0" w:line="36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rsid w:val="00605F86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rsid w:val="00605F86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605F86"/>
    <w:rPr>
      <w:rFonts w:ascii="DY158+ZCTCbJ-183" w:hAnsi="DY158+ZCTCbJ-183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605F86"/>
    <w:rPr>
      <w:rFonts w:ascii="DY159+ZCTCbJ-184" w:hAnsi="DY159+ZCTCbJ-18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605F86"/>
    <w:rPr>
      <w:rFonts w:ascii="DY1+ZCTCai-1" w:hAnsi="DY1+ZCTCai-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605F86"/>
    <w:rPr>
      <w:rFonts w:ascii="DY8+ZCTCaj-8" w:hAnsi="DY8+ZCTCaj-8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rsid w:val="00605F86"/>
    <w:rPr>
      <w:rFonts w:ascii="DY2+ZCTCai-2" w:hAnsi="DY2+ZCTCai-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71">
    <w:name w:val="fontstyle71"/>
    <w:rsid w:val="00605F86"/>
    <w:rPr>
      <w:rFonts w:ascii="DY6+ZCTCaj-6" w:hAnsi="DY6+ZCTCaj-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">
    <w:name w:val="fontstyle13"/>
    <w:rsid w:val="00605F86"/>
    <w:rPr>
      <w:rFonts w:ascii="FZSSK--GBK1-00+ZHbDfv-16" w:hAnsi="FZSSK--GBK1-00+ZHbDfv-1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81">
    <w:name w:val="fontstyle81"/>
    <w:rsid w:val="00605F86"/>
    <w:rPr>
      <w:rFonts w:ascii="FZSSK--GBK1-00+ZHbDf4-74" w:hAnsi="FZSSK--GBK1-00+ZHbDf4-7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91">
    <w:name w:val="fontstyle91"/>
    <w:rsid w:val="00605F86"/>
    <w:rPr>
      <w:rFonts w:ascii="FZSSK--GBK1-00+ZHbDfu-10" w:hAnsi="FZSSK--GBK1-00+ZHbDfu-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01">
    <w:name w:val="fontstyle101"/>
    <w:rsid w:val="00605F86"/>
    <w:rPr>
      <w:rFonts w:ascii="FZSSK--GBK1-00+ZHbDfv-17" w:hAnsi="FZSSK--GBK1-00+ZHbDfv-17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1">
    <w:name w:val="fontstyle111"/>
    <w:rsid w:val="00605F86"/>
    <w:rPr>
      <w:rFonts w:ascii="FZSSK--GBK1-00+ZHbDfv-24" w:hAnsi="FZSSK--GBK1-00+ZHbDfv-2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21">
    <w:name w:val="fontstyle121"/>
    <w:rsid w:val="00605F86"/>
    <w:rPr>
      <w:rFonts w:ascii="DY4+ZHbDfu-6" w:hAnsi="DY4+ZHbDfu-6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14">
    <w:name w:val="fontstyle14"/>
    <w:rsid w:val="00605F86"/>
    <w:rPr>
      <w:rFonts w:ascii="FZSSK--GBK1-00+ZHbDfu-10" w:hAnsi="FZSSK--GBK1-00+ZHbDfu-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31">
    <w:name w:val="fontstyle131"/>
    <w:rsid w:val="00605F86"/>
    <w:rPr>
      <w:rFonts w:ascii="FZSSK--GBK1-00+ZHbDfw-37" w:hAnsi="FZSSK--GBK1-00+ZHbDfw-37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41">
    <w:name w:val="fontstyle141"/>
    <w:rsid w:val="00605F86"/>
    <w:rPr>
      <w:rFonts w:ascii="FZSSK--GBK1-00+ZHbDfx-51" w:hAnsi="FZSSK--GBK1-00+ZHbDfx-5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6">
    <w:name w:val="fontstyle16"/>
    <w:rsid w:val="00605F86"/>
    <w:rPr>
      <w:rFonts w:ascii="SSJ4+ZHbDfu-1" w:hAnsi="SSJ4+ZHbDfu-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51">
    <w:name w:val="fontstyle151"/>
    <w:rsid w:val="00605F86"/>
    <w:rPr>
      <w:rFonts w:ascii="DY5+ZHbDfu-9" w:hAnsi="DY5+ZHbDfu-9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2">
    <w:name w:val="fontstyle12"/>
    <w:rsid w:val="00605F86"/>
    <w:rPr>
      <w:rFonts w:ascii="SSJ4+ZHbDfu-1" w:hAnsi="SSJ4+ZHbDfu-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emistry.cn/chemistry/2746-86-3.htm" TargetMode="External"/><Relationship Id="rId13" Type="http://schemas.openxmlformats.org/officeDocument/2006/relationships/hyperlink" Target="http://pubchem.ncbi.nlm.nih.gov/summary/summary.cgi?cid=442811" TargetMode="External"/><Relationship Id="rId18" Type="http://schemas.openxmlformats.org/officeDocument/2006/relationships/hyperlink" Target="http://pubchem.ncbi.nlm.nih.gov/summary/summary.cgi?cid=6293" TargetMode="External"/><Relationship Id="rId26" Type="http://schemas.openxmlformats.org/officeDocument/2006/relationships/hyperlink" Target="http://www.ichemistry.cn/chemistry/38412-47-4.htm" TargetMode="External"/><Relationship Id="rId39" Type="http://schemas.openxmlformats.org/officeDocument/2006/relationships/hyperlink" Target="http://pubchem.ncbi.nlm.nih.gov/summary/summary.cgi?cid=52814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chem.ncbi.nlm.nih.gov/summary/summary.cgi?cid=32209" TargetMode="External"/><Relationship Id="rId34" Type="http://schemas.openxmlformats.org/officeDocument/2006/relationships/hyperlink" Target="http://pubchem.ncbi.nlm.nih.gov/summary/summary.cgi?cid=528177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ubchem.ncbi.nlm.nih.gov/summary/summary.cgi?cid=5280445" TargetMode="External"/><Relationship Id="rId12" Type="http://schemas.openxmlformats.org/officeDocument/2006/relationships/hyperlink" Target="http://www.ichemistry.cn/chemistry/480-10-4.htm" TargetMode="External"/><Relationship Id="rId17" Type="http://schemas.openxmlformats.org/officeDocument/2006/relationships/hyperlink" Target="http://pubchem.ncbi.nlm.nih.gov/summary/summary.cgi?cid=10168" TargetMode="External"/><Relationship Id="rId25" Type="http://schemas.openxmlformats.org/officeDocument/2006/relationships/hyperlink" Target="http://pubchem.ncbi.nlm.nih.gov/summary/summary.cgi?cid=442762" TargetMode="External"/><Relationship Id="rId33" Type="http://schemas.openxmlformats.org/officeDocument/2006/relationships/hyperlink" Target="http://pubchem.ncbi.nlm.nih.gov/summary/summary.cgi?cid=21883788" TargetMode="External"/><Relationship Id="rId38" Type="http://schemas.openxmlformats.org/officeDocument/2006/relationships/hyperlink" Target="http://pubchem.ncbi.nlm.nih.gov/summary/summary.cgi?cid=5280460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chem.ncbi.nlm.nih.gov/summary/summary.cgi?cid=5281666" TargetMode="External"/><Relationship Id="rId20" Type="http://schemas.openxmlformats.org/officeDocument/2006/relationships/hyperlink" Target="http://pubchem.ncbi.nlm.nih.gov/summary/summary.cgi?cid=10207" TargetMode="External"/><Relationship Id="rId29" Type="http://schemas.openxmlformats.org/officeDocument/2006/relationships/hyperlink" Target="http://pubchem.ncbi.nlm.nih.gov/summary/summary.cgi?cid=667639" TargetMode="External"/><Relationship Id="rId41" Type="http://schemas.openxmlformats.org/officeDocument/2006/relationships/hyperlink" Target="http://pubchem.ncbi.nlm.nih.gov/summary/summary.cgi?cid=2373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chem.ncbi.nlm.nih.gov/summary/summary.cgi?cid=5318869" TargetMode="External"/><Relationship Id="rId24" Type="http://schemas.openxmlformats.org/officeDocument/2006/relationships/hyperlink" Target="http://pubchem.ncbi.nlm.nih.gov/summary/summary.cgi?cid=10208" TargetMode="External"/><Relationship Id="rId32" Type="http://schemas.openxmlformats.org/officeDocument/2006/relationships/hyperlink" Target="http://pubchem.ncbi.nlm.nih.gov/summary/summary.cgi?cid=1549111" TargetMode="External"/><Relationship Id="rId37" Type="http://schemas.openxmlformats.org/officeDocument/2006/relationships/hyperlink" Target="http://pubchem.ncbi.nlm.nih.gov/summary/summary.cgi?cid=25791637" TargetMode="External"/><Relationship Id="rId40" Type="http://schemas.openxmlformats.org/officeDocument/2006/relationships/hyperlink" Target="http://pubchem.ncbi.nlm.nih.gov/summary/summary.cgi?cid=59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chem.ncbi.nlm.nih.gov/summary/summary.cgi?cid=5280448" TargetMode="External"/><Relationship Id="rId23" Type="http://schemas.openxmlformats.org/officeDocument/2006/relationships/hyperlink" Target="http://pubchem.ncbi.nlm.nih.gov/summary/summary.cgi?cid=80309" TargetMode="External"/><Relationship Id="rId28" Type="http://schemas.openxmlformats.org/officeDocument/2006/relationships/hyperlink" Target="http://pubchem.ncbi.nlm.nih.gov/summary/summary.cgi?cid=122097" TargetMode="External"/><Relationship Id="rId36" Type="http://schemas.openxmlformats.org/officeDocument/2006/relationships/hyperlink" Target="http://pubchem.ncbi.nlm.nih.gov/summary/summary.cgi?cid=667639" TargetMode="External"/><Relationship Id="rId10" Type="http://schemas.openxmlformats.org/officeDocument/2006/relationships/hyperlink" Target="http://pubchem.ncbi.nlm.nih.gov/summary/summary.cgi?cid=5281643" TargetMode="External"/><Relationship Id="rId19" Type="http://schemas.openxmlformats.org/officeDocument/2006/relationships/hyperlink" Target="http://pubchem.ncbi.nlm.nih.gov/summary/summary.cgi?cid=3220" TargetMode="External"/><Relationship Id="rId31" Type="http://schemas.openxmlformats.org/officeDocument/2006/relationships/hyperlink" Target="http://pubchem.ncbi.nlm.nih.gov/summary/summary.cgi?cid=5319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chem.ncbi.nlm.nih.gov/summary/summary.cgi?cid=162350" TargetMode="External"/><Relationship Id="rId14" Type="http://schemas.openxmlformats.org/officeDocument/2006/relationships/hyperlink" Target="http://pubchem.ncbi.nlm.nih.gov/summary/summary.cgi?cid=5281704" TargetMode="External"/><Relationship Id="rId22" Type="http://schemas.openxmlformats.org/officeDocument/2006/relationships/hyperlink" Target="http://pubchem.ncbi.nlm.nih.gov/summary/summary.cgi?cid=124062" TargetMode="External"/><Relationship Id="rId27" Type="http://schemas.openxmlformats.org/officeDocument/2006/relationships/hyperlink" Target="http://pubchem.ncbi.nlm.nih.gov/summary/summary.cgi?cid=10639" TargetMode="External"/><Relationship Id="rId30" Type="http://schemas.openxmlformats.org/officeDocument/2006/relationships/hyperlink" Target="http://www.ichemistry.cn/chemistry/30197-14-9.htm" TargetMode="External"/><Relationship Id="rId35" Type="http://schemas.openxmlformats.org/officeDocument/2006/relationships/hyperlink" Target="http://pubchem.ncbi.nlm.nih.gov/summary/summary.cgi?cid=52818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2019-06-04T16:41:00Z</dcterms:modified>
</cp:coreProperties>
</file>