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7E0DC" w14:textId="04000508" w:rsidR="00B77F5D" w:rsidRPr="00537BAF" w:rsidRDefault="00B77F5D" w:rsidP="00B77F5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82153D5" w14:textId="77777777" w:rsidR="00E5136E" w:rsidRPr="00D45F34" w:rsidRDefault="00E5136E" w:rsidP="00E5136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Supplementary Table 1: Prodrome factors and preceding HSV infection in AE patients.</w:t>
      </w:r>
    </w:p>
    <w:tbl>
      <w:tblPr>
        <w:tblStyle w:val="TableGrid"/>
        <w:tblW w:w="5394" w:type="pct"/>
        <w:jc w:val="center"/>
        <w:tblLook w:val="04A0" w:firstRow="1" w:lastRow="0" w:firstColumn="1" w:lastColumn="0" w:noHBand="0" w:noVBand="1"/>
      </w:tblPr>
      <w:tblGrid>
        <w:gridCol w:w="5137"/>
        <w:gridCol w:w="2275"/>
        <w:gridCol w:w="1993"/>
        <w:gridCol w:w="1993"/>
        <w:gridCol w:w="1992"/>
        <w:gridCol w:w="3211"/>
      </w:tblGrid>
      <w:tr w:rsidR="00E5136E" w14:paraId="713321B9" w14:textId="77777777" w:rsidTr="002E7EDF">
        <w:trPr>
          <w:jc w:val="center"/>
        </w:trPr>
        <w:tc>
          <w:tcPr>
            <w:tcW w:w="1547" w:type="pct"/>
            <w:tcBorders>
              <w:bottom w:val="nil"/>
            </w:tcBorders>
          </w:tcPr>
          <w:p w14:paraId="5199DBBC" w14:textId="77777777" w:rsidR="00E5136E" w:rsidRPr="002932EF" w:rsidRDefault="00E5136E" w:rsidP="002E7EDF">
            <w:pPr>
              <w:rPr>
                <w:sz w:val="20"/>
                <w:szCs w:val="20"/>
              </w:rPr>
            </w:pPr>
          </w:p>
        </w:tc>
        <w:tc>
          <w:tcPr>
            <w:tcW w:w="685" w:type="pct"/>
            <w:tcBorders>
              <w:bottom w:val="nil"/>
            </w:tcBorders>
          </w:tcPr>
          <w:p w14:paraId="168F8E78" w14:textId="77777777" w:rsidR="00E5136E" w:rsidRPr="002932EF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2EF">
              <w:rPr>
                <w:rFonts w:ascii="Times New Roman" w:hAnsi="Times New Roman" w:cs="Times New Roman"/>
                <w:b/>
                <w:sz w:val="20"/>
                <w:szCs w:val="20"/>
              </w:rPr>
              <w:t>Autoimmune encephalitis</w:t>
            </w:r>
          </w:p>
          <w:p w14:paraId="1C595CE6" w14:textId="77777777" w:rsidR="00E5136E" w:rsidRPr="002932EF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pct"/>
            <w:tcBorders>
              <w:bottom w:val="nil"/>
            </w:tcBorders>
          </w:tcPr>
          <w:p w14:paraId="2B4DAC16" w14:textId="77777777" w:rsidR="00E5136E" w:rsidRPr="002932EF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anti-NMDAR</w:t>
            </w:r>
          </w:p>
        </w:tc>
        <w:tc>
          <w:tcPr>
            <w:tcW w:w="600" w:type="pct"/>
            <w:tcBorders>
              <w:bottom w:val="nil"/>
            </w:tcBorders>
          </w:tcPr>
          <w:p w14:paraId="5DCF9B3C" w14:textId="77777777" w:rsidR="00E5136E" w:rsidRPr="002932EF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anti-</w:t>
            </w:r>
            <w:r w:rsidRPr="002932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LGI1 </w:t>
            </w:r>
          </w:p>
          <w:p w14:paraId="00834570" w14:textId="77777777" w:rsidR="00E5136E" w:rsidRPr="002932EF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pct"/>
            <w:tcBorders>
              <w:bottom w:val="nil"/>
            </w:tcBorders>
          </w:tcPr>
          <w:p w14:paraId="470B77BC" w14:textId="77777777" w:rsidR="00E5136E" w:rsidRPr="002932EF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anti-GABABR</w:t>
            </w:r>
          </w:p>
          <w:p w14:paraId="1DFD3AEC" w14:textId="77777777" w:rsidR="00E5136E" w:rsidRPr="002932EF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tcBorders>
              <w:bottom w:val="nil"/>
            </w:tcBorders>
          </w:tcPr>
          <w:p w14:paraId="16CA2396" w14:textId="77777777" w:rsidR="00E5136E" w:rsidRPr="002932EF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anti-Caspr2</w:t>
            </w:r>
          </w:p>
          <w:p w14:paraId="63C3FFA4" w14:textId="77777777" w:rsidR="00E5136E" w:rsidRPr="002932EF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136E" w14:paraId="2F834138" w14:textId="77777777" w:rsidTr="002E7EDF">
        <w:trPr>
          <w:jc w:val="center"/>
        </w:trPr>
        <w:tc>
          <w:tcPr>
            <w:tcW w:w="1547" w:type="pct"/>
            <w:tcBorders>
              <w:top w:val="nil"/>
            </w:tcBorders>
          </w:tcPr>
          <w:p w14:paraId="51A1ACAB" w14:textId="77777777" w:rsidR="00E5136E" w:rsidRPr="002932EF" w:rsidRDefault="00E5136E" w:rsidP="002E7EDF">
            <w:pPr>
              <w:rPr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</w:tcBorders>
          </w:tcPr>
          <w:p w14:paraId="4269FCB4" w14:textId="77777777" w:rsidR="00E5136E" w:rsidRPr="002932EF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2EF">
              <w:rPr>
                <w:rFonts w:ascii="Times New Roman" w:hAnsi="Times New Roman" w:cs="Times New Roman"/>
                <w:b/>
                <w:sz w:val="20"/>
                <w:szCs w:val="20"/>
              </w:rPr>
              <w:t>(n=30)</w:t>
            </w:r>
          </w:p>
        </w:tc>
        <w:tc>
          <w:tcPr>
            <w:tcW w:w="600" w:type="pct"/>
            <w:tcBorders>
              <w:top w:val="nil"/>
            </w:tcBorders>
          </w:tcPr>
          <w:p w14:paraId="77106466" w14:textId="77777777" w:rsidR="00E5136E" w:rsidRPr="002932EF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2EF">
              <w:rPr>
                <w:rFonts w:ascii="Times New Roman" w:hAnsi="Times New Roman" w:cs="Times New Roman"/>
                <w:b/>
                <w:sz w:val="20"/>
                <w:szCs w:val="20"/>
              </w:rPr>
              <w:t>(n=19)</w:t>
            </w:r>
          </w:p>
        </w:tc>
        <w:tc>
          <w:tcPr>
            <w:tcW w:w="600" w:type="pct"/>
            <w:tcBorders>
              <w:top w:val="nil"/>
            </w:tcBorders>
          </w:tcPr>
          <w:p w14:paraId="4AE8832E" w14:textId="77777777" w:rsidR="00E5136E" w:rsidRPr="002932EF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2EF">
              <w:rPr>
                <w:rFonts w:ascii="Times New Roman" w:hAnsi="Times New Roman" w:cs="Times New Roman"/>
                <w:b/>
                <w:sz w:val="20"/>
                <w:szCs w:val="20"/>
              </w:rPr>
              <w:t>(n=6)</w:t>
            </w:r>
          </w:p>
        </w:tc>
        <w:tc>
          <w:tcPr>
            <w:tcW w:w="600" w:type="pct"/>
            <w:tcBorders>
              <w:top w:val="nil"/>
            </w:tcBorders>
          </w:tcPr>
          <w:p w14:paraId="54FD6BBA" w14:textId="77777777" w:rsidR="00E5136E" w:rsidRPr="002932EF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2EF">
              <w:rPr>
                <w:rFonts w:ascii="Times New Roman" w:hAnsi="Times New Roman" w:cs="Times New Roman"/>
                <w:b/>
                <w:sz w:val="20"/>
                <w:szCs w:val="20"/>
              </w:rPr>
              <w:t>(n=3)</w:t>
            </w:r>
          </w:p>
        </w:tc>
        <w:tc>
          <w:tcPr>
            <w:tcW w:w="967" w:type="pct"/>
            <w:tcBorders>
              <w:top w:val="nil"/>
            </w:tcBorders>
          </w:tcPr>
          <w:p w14:paraId="191AAD9E" w14:textId="77777777" w:rsidR="00E5136E" w:rsidRPr="002932EF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2EF">
              <w:rPr>
                <w:rFonts w:ascii="Times New Roman" w:hAnsi="Times New Roman" w:cs="Times New Roman"/>
                <w:b/>
                <w:sz w:val="20"/>
                <w:szCs w:val="20"/>
              </w:rPr>
              <w:t>(n=3)</w:t>
            </w:r>
          </w:p>
        </w:tc>
      </w:tr>
      <w:tr w:rsidR="00E5136E" w14:paraId="4A903F3F" w14:textId="77777777" w:rsidTr="002E7EDF">
        <w:trPr>
          <w:trHeight w:val="293"/>
          <w:jc w:val="center"/>
        </w:trPr>
        <w:tc>
          <w:tcPr>
            <w:tcW w:w="1547" w:type="pct"/>
            <w:vAlign w:val="center"/>
          </w:tcPr>
          <w:p w14:paraId="5969CB5F" w14:textId="77777777" w:rsidR="00E5136E" w:rsidRPr="00DB4A49" w:rsidRDefault="00E5136E" w:rsidP="002E7E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Fever/flu-like symptoms (n, %)</w:t>
            </w:r>
          </w:p>
        </w:tc>
        <w:tc>
          <w:tcPr>
            <w:tcW w:w="685" w:type="pct"/>
            <w:vAlign w:val="center"/>
          </w:tcPr>
          <w:p w14:paraId="4AABE709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(33.3%)</w:t>
            </w:r>
          </w:p>
        </w:tc>
        <w:tc>
          <w:tcPr>
            <w:tcW w:w="600" w:type="pct"/>
            <w:vAlign w:val="center"/>
          </w:tcPr>
          <w:p w14:paraId="3FCB10D9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(42.1%)</w:t>
            </w:r>
          </w:p>
        </w:tc>
        <w:tc>
          <w:tcPr>
            <w:tcW w:w="600" w:type="pct"/>
            <w:vAlign w:val="center"/>
          </w:tcPr>
          <w:p w14:paraId="6C5220BB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(16.7%)</w:t>
            </w:r>
          </w:p>
        </w:tc>
        <w:tc>
          <w:tcPr>
            <w:tcW w:w="600" w:type="pct"/>
            <w:vAlign w:val="center"/>
          </w:tcPr>
          <w:p w14:paraId="25BEA636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(33.3%)</w:t>
            </w:r>
          </w:p>
        </w:tc>
        <w:tc>
          <w:tcPr>
            <w:tcW w:w="967" w:type="pct"/>
            <w:vAlign w:val="center"/>
          </w:tcPr>
          <w:p w14:paraId="1DFB3E42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5136E" w14:paraId="7B79E81C" w14:textId="77777777" w:rsidTr="002E7EDF">
        <w:trPr>
          <w:trHeight w:val="293"/>
          <w:jc w:val="center"/>
        </w:trPr>
        <w:tc>
          <w:tcPr>
            <w:tcW w:w="1547" w:type="pct"/>
            <w:vAlign w:val="center"/>
          </w:tcPr>
          <w:p w14:paraId="1AD7227D" w14:textId="77777777" w:rsidR="00E5136E" w:rsidRPr="00DB4A49" w:rsidRDefault="00E5136E" w:rsidP="002E7E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Headache</w:t>
            </w:r>
            <w:r w:rsidRPr="00DB4A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(n, %)</w:t>
            </w:r>
          </w:p>
        </w:tc>
        <w:tc>
          <w:tcPr>
            <w:tcW w:w="685" w:type="pct"/>
            <w:vAlign w:val="center"/>
          </w:tcPr>
          <w:p w14:paraId="4A52DDA4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(10%)</w:t>
            </w:r>
          </w:p>
        </w:tc>
        <w:tc>
          <w:tcPr>
            <w:tcW w:w="600" w:type="pct"/>
            <w:vAlign w:val="center"/>
          </w:tcPr>
          <w:p w14:paraId="680DBA50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(10.5%)</w:t>
            </w:r>
          </w:p>
        </w:tc>
        <w:tc>
          <w:tcPr>
            <w:tcW w:w="600" w:type="pct"/>
            <w:vAlign w:val="center"/>
          </w:tcPr>
          <w:p w14:paraId="71B171D1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pct"/>
          </w:tcPr>
          <w:p w14:paraId="3F684833" w14:textId="77777777" w:rsidR="00E5136E" w:rsidRDefault="00E5136E" w:rsidP="002E7EDF">
            <w:pPr>
              <w:jc w:val="center"/>
            </w:pPr>
            <w:r w:rsidRPr="00DD265D">
              <w:rPr>
                <w:rFonts w:ascii="Times New Roman" w:hAnsi="Times New Roman" w:cs="Times New Roman"/>
                <w:sz w:val="18"/>
                <w:szCs w:val="18"/>
              </w:rPr>
              <w:t>1 (33.3%)</w:t>
            </w:r>
          </w:p>
        </w:tc>
        <w:tc>
          <w:tcPr>
            <w:tcW w:w="967" w:type="pct"/>
            <w:vAlign w:val="center"/>
          </w:tcPr>
          <w:p w14:paraId="1EA6AE50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5136E" w14:paraId="68C41F04" w14:textId="77777777" w:rsidTr="002E7EDF">
        <w:trPr>
          <w:trHeight w:val="293"/>
          <w:jc w:val="center"/>
        </w:trPr>
        <w:tc>
          <w:tcPr>
            <w:tcW w:w="1547" w:type="pct"/>
            <w:vAlign w:val="center"/>
          </w:tcPr>
          <w:p w14:paraId="0ECA6B18" w14:textId="77777777" w:rsidR="00E5136E" w:rsidRPr="00DB4A49" w:rsidRDefault="00E5136E" w:rsidP="002E7E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Vomiting</w:t>
            </w:r>
            <w:r w:rsidRPr="00DB4A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(n, %)</w:t>
            </w:r>
          </w:p>
        </w:tc>
        <w:tc>
          <w:tcPr>
            <w:tcW w:w="685" w:type="pct"/>
            <w:vAlign w:val="center"/>
          </w:tcPr>
          <w:p w14:paraId="067B2102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(3.3%)</w:t>
            </w:r>
          </w:p>
        </w:tc>
        <w:tc>
          <w:tcPr>
            <w:tcW w:w="600" w:type="pct"/>
            <w:vAlign w:val="center"/>
          </w:tcPr>
          <w:p w14:paraId="3CAE006D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(5.3%)</w:t>
            </w:r>
          </w:p>
        </w:tc>
        <w:tc>
          <w:tcPr>
            <w:tcW w:w="600" w:type="pct"/>
          </w:tcPr>
          <w:p w14:paraId="7A532000" w14:textId="77777777" w:rsidR="00E5136E" w:rsidRDefault="00E5136E" w:rsidP="002E7EDF">
            <w:pPr>
              <w:jc w:val="center"/>
            </w:pPr>
            <w:r w:rsidRPr="001B33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pct"/>
          </w:tcPr>
          <w:p w14:paraId="61FF8800" w14:textId="77777777" w:rsidR="00E5136E" w:rsidRDefault="00E5136E" w:rsidP="002E7EDF">
            <w:pPr>
              <w:jc w:val="center"/>
            </w:pPr>
            <w:r w:rsidRPr="001B33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7" w:type="pct"/>
          </w:tcPr>
          <w:p w14:paraId="23114656" w14:textId="77777777" w:rsidR="00E5136E" w:rsidRDefault="00E5136E" w:rsidP="002E7EDF">
            <w:pPr>
              <w:jc w:val="center"/>
            </w:pPr>
            <w:r w:rsidRPr="001B33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5136E" w14:paraId="2DF77083" w14:textId="77777777" w:rsidTr="002E7EDF">
        <w:trPr>
          <w:trHeight w:val="293"/>
          <w:jc w:val="center"/>
        </w:trPr>
        <w:tc>
          <w:tcPr>
            <w:tcW w:w="1547" w:type="pct"/>
            <w:vAlign w:val="center"/>
          </w:tcPr>
          <w:p w14:paraId="46E6CB1F" w14:textId="77777777" w:rsidR="00E5136E" w:rsidRDefault="00E5136E" w:rsidP="002E7E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HSV infection (n, %)</w:t>
            </w:r>
          </w:p>
        </w:tc>
        <w:tc>
          <w:tcPr>
            <w:tcW w:w="685" w:type="pct"/>
            <w:vAlign w:val="center"/>
          </w:tcPr>
          <w:p w14:paraId="1F0B48F8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(3.3%)</w:t>
            </w:r>
          </w:p>
        </w:tc>
        <w:tc>
          <w:tcPr>
            <w:tcW w:w="600" w:type="pct"/>
            <w:vAlign w:val="center"/>
          </w:tcPr>
          <w:p w14:paraId="0EFB0A5E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(5.3%)</w:t>
            </w:r>
          </w:p>
        </w:tc>
        <w:tc>
          <w:tcPr>
            <w:tcW w:w="600" w:type="pct"/>
          </w:tcPr>
          <w:p w14:paraId="4FC97B6F" w14:textId="77777777" w:rsidR="00E5136E" w:rsidRDefault="00E5136E" w:rsidP="002E7EDF">
            <w:pPr>
              <w:jc w:val="center"/>
            </w:pPr>
            <w:r w:rsidRPr="001B33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pct"/>
          </w:tcPr>
          <w:p w14:paraId="7F912F81" w14:textId="77777777" w:rsidR="00E5136E" w:rsidRDefault="00E5136E" w:rsidP="002E7EDF">
            <w:pPr>
              <w:jc w:val="center"/>
            </w:pPr>
            <w:r w:rsidRPr="001B33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7" w:type="pct"/>
          </w:tcPr>
          <w:p w14:paraId="7FD8746D" w14:textId="77777777" w:rsidR="00E5136E" w:rsidRDefault="00E5136E" w:rsidP="002E7EDF">
            <w:pPr>
              <w:jc w:val="center"/>
            </w:pPr>
            <w:r w:rsidRPr="001B33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5136E" w14:paraId="58D06C10" w14:textId="77777777" w:rsidTr="002E7EDF">
        <w:trPr>
          <w:trHeight w:val="293"/>
          <w:jc w:val="center"/>
        </w:trPr>
        <w:tc>
          <w:tcPr>
            <w:tcW w:w="1547" w:type="pct"/>
            <w:vAlign w:val="center"/>
          </w:tcPr>
          <w:p w14:paraId="08A40F42" w14:textId="77777777" w:rsidR="00E5136E" w:rsidRPr="00160FA8" w:rsidRDefault="00E5136E" w:rsidP="002E7E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0FA8">
              <w:rPr>
                <w:rFonts w:ascii="Times New Roman" w:hAnsi="Times New Roman" w:cs="Times New Roman"/>
                <w:b/>
                <w:sz w:val="18"/>
                <w:szCs w:val="18"/>
              </w:rPr>
              <w:t>Systemic HSV IgM positivity (n, %)</w:t>
            </w:r>
          </w:p>
        </w:tc>
        <w:tc>
          <w:tcPr>
            <w:tcW w:w="685" w:type="pct"/>
            <w:vAlign w:val="center"/>
          </w:tcPr>
          <w:p w14:paraId="18EA1D43" w14:textId="77777777" w:rsidR="00E5136E" w:rsidRPr="00160FA8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FA8">
              <w:rPr>
                <w:rFonts w:ascii="Times New Roman" w:hAnsi="Times New Roman" w:cs="Times New Roman"/>
                <w:sz w:val="18"/>
                <w:szCs w:val="18"/>
              </w:rPr>
              <w:t>4 (13.3%)</w:t>
            </w:r>
          </w:p>
        </w:tc>
        <w:tc>
          <w:tcPr>
            <w:tcW w:w="600" w:type="pct"/>
            <w:vAlign w:val="center"/>
          </w:tcPr>
          <w:p w14:paraId="68715559" w14:textId="77777777" w:rsidR="00E5136E" w:rsidRPr="00160FA8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FA8">
              <w:rPr>
                <w:rFonts w:ascii="Times New Roman" w:hAnsi="Times New Roman" w:cs="Times New Roman"/>
                <w:sz w:val="18"/>
                <w:szCs w:val="18"/>
              </w:rPr>
              <w:t>4 (21.5%)</w:t>
            </w:r>
          </w:p>
        </w:tc>
        <w:tc>
          <w:tcPr>
            <w:tcW w:w="600" w:type="pct"/>
            <w:vAlign w:val="center"/>
          </w:tcPr>
          <w:p w14:paraId="5EE43882" w14:textId="77777777" w:rsidR="00E5136E" w:rsidRPr="00160FA8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F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pct"/>
            <w:vAlign w:val="center"/>
          </w:tcPr>
          <w:p w14:paraId="7458B2C2" w14:textId="77777777" w:rsidR="00E5136E" w:rsidRPr="00160FA8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F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7" w:type="pct"/>
            <w:vAlign w:val="center"/>
          </w:tcPr>
          <w:p w14:paraId="09CEAD06" w14:textId="77777777" w:rsidR="00E5136E" w:rsidRPr="00160FA8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F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4ECE7415" w14:textId="77777777" w:rsidR="00E5136E" w:rsidRPr="00DB4A49" w:rsidRDefault="00E5136E" w:rsidP="00E5136E">
      <w:pPr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DB4A49">
        <w:rPr>
          <w:rFonts w:ascii="Times New Roman" w:hAnsi="Times New Roman" w:cs="Times New Roman"/>
          <w:i/>
          <w:sz w:val="18"/>
          <w:szCs w:val="18"/>
          <w:lang w:val="en-US"/>
        </w:rPr>
        <w:t xml:space="preserve">NMDAR: N-methyl-D-aspartate receptor; LGI1: leucine-rich, glioma inactivated 1; GABABR: γ-aminobutyric acid receptor-B; Caspr2: </w:t>
      </w:r>
      <w:proofErr w:type="spellStart"/>
      <w:r w:rsidRPr="00DB4A49">
        <w:rPr>
          <w:rFonts w:ascii="Times New Roman" w:hAnsi="Times New Roman" w:cs="Times New Roman"/>
          <w:i/>
          <w:sz w:val="18"/>
          <w:szCs w:val="18"/>
          <w:lang w:val="en-US"/>
        </w:rPr>
        <w:t>cont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>actin</w:t>
      </w:r>
      <w:proofErr w:type="spellEnd"/>
      <w:r>
        <w:rPr>
          <w:rFonts w:ascii="Times New Roman" w:hAnsi="Times New Roman" w:cs="Times New Roman"/>
          <w:i/>
          <w:sz w:val="18"/>
          <w:szCs w:val="18"/>
          <w:lang w:val="en-US"/>
        </w:rPr>
        <w:t>-associated protein-like 2; HSV: herpes simplex virus.</w:t>
      </w:r>
    </w:p>
    <w:p w14:paraId="095743CF" w14:textId="21A31F1A" w:rsidR="00B77F5D" w:rsidRPr="00E5136E" w:rsidRDefault="00B77F5D" w:rsidP="00B77F5D">
      <w:pPr>
        <w:rPr>
          <w:rFonts w:ascii="Times New Roman" w:hAnsi="Times New Roman" w:cs="Times New Roman"/>
          <w:i/>
          <w:sz w:val="20"/>
          <w:szCs w:val="20"/>
          <w:lang w:val="en-US"/>
        </w:rPr>
      </w:pPr>
    </w:p>
    <w:tbl>
      <w:tblPr>
        <w:tblStyle w:val="TableGrid"/>
        <w:tblpPr w:leftFromText="141" w:rightFromText="141" w:vertAnchor="page" w:tblpX="-289" w:tblpY="1291"/>
        <w:tblW w:w="5203" w:type="pct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708"/>
        <w:gridCol w:w="1134"/>
        <w:gridCol w:w="4350"/>
        <w:gridCol w:w="1179"/>
        <w:gridCol w:w="1984"/>
        <w:gridCol w:w="1843"/>
        <w:gridCol w:w="1134"/>
        <w:gridCol w:w="1134"/>
        <w:gridCol w:w="992"/>
      </w:tblGrid>
      <w:tr w:rsidR="00B77F5D" w14:paraId="6EFCFB39" w14:textId="77777777" w:rsidTr="00483090">
        <w:tc>
          <w:tcPr>
            <w:tcW w:w="846" w:type="dxa"/>
            <w:vAlign w:val="center"/>
          </w:tcPr>
          <w:p w14:paraId="73D0FF30" w14:textId="77777777" w:rsidR="00B77F5D" w:rsidRPr="0079210B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210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Case number</w:t>
            </w:r>
          </w:p>
        </w:tc>
        <w:tc>
          <w:tcPr>
            <w:tcW w:w="709" w:type="dxa"/>
            <w:vAlign w:val="center"/>
          </w:tcPr>
          <w:p w14:paraId="33DACDF9" w14:textId="77777777" w:rsidR="00B77F5D" w:rsidRPr="0079210B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210B">
              <w:rPr>
                <w:rFonts w:ascii="Times New Roman" w:hAnsi="Times New Roman" w:cs="Times New Roman"/>
                <w:b/>
                <w:sz w:val="18"/>
                <w:szCs w:val="18"/>
              </w:rPr>
              <w:t>Age</w:t>
            </w:r>
          </w:p>
        </w:tc>
        <w:tc>
          <w:tcPr>
            <w:tcW w:w="708" w:type="dxa"/>
            <w:vAlign w:val="center"/>
          </w:tcPr>
          <w:p w14:paraId="6C1C94E8" w14:textId="77777777" w:rsidR="00B77F5D" w:rsidRPr="0079210B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210B">
              <w:rPr>
                <w:rFonts w:ascii="Times New Roman" w:hAnsi="Times New Roman" w:cs="Times New Roman"/>
                <w:b/>
                <w:sz w:val="18"/>
                <w:szCs w:val="18"/>
              </w:rPr>
              <w:t>Sex (M/F)</w:t>
            </w:r>
          </w:p>
        </w:tc>
        <w:tc>
          <w:tcPr>
            <w:tcW w:w="1134" w:type="dxa"/>
            <w:vAlign w:val="center"/>
          </w:tcPr>
          <w:p w14:paraId="1F89851D" w14:textId="77777777" w:rsidR="00B77F5D" w:rsidRPr="0079210B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210B">
              <w:rPr>
                <w:rFonts w:ascii="Times New Roman" w:hAnsi="Times New Roman" w:cs="Times New Roman"/>
                <w:b/>
                <w:sz w:val="18"/>
                <w:szCs w:val="18"/>
              </w:rPr>
              <w:t>Antibody</w:t>
            </w:r>
          </w:p>
        </w:tc>
        <w:tc>
          <w:tcPr>
            <w:tcW w:w="4350" w:type="dxa"/>
            <w:vAlign w:val="center"/>
          </w:tcPr>
          <w:p w14:paraId="79C474AF" w14:textId="77777777" w:rsidR="00B77F5D" w:rsidRPr="0079210B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79210B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Clinical presentation*</w:t>
            </w:r>
          </w:p>
        </w:tc>
        <w:tc>
          <w:tcPr>
            <w:tcW w:w="1179" w:type="dxa"/>
            <w:vAlign w:val="center"/>
          </w:tcPr>
          <w:p w14:paraId="00BD64E6" w14:textId="77777777" w:rsidR="00B77F5D" w:rsidRPr="0079210B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210B">
              <w:rPr>
                <w:rFonts w:ascii="Times New Roman" w:hAnsi="Times New Roman" w:cs="Times New Roman"/>
                <w:b/>
                <w:sz w:val="18"/>
                <w:szCs w:val="18"/>
              </w:rPr>
              <w:t>CSF</w:t>
            </w:r>
          </w:p>
        </w:tc>
        <w:tc>
          <w:tcPr>
            <w:tcW w:w="1984" w:type="dxa"/>
            <w:vAlign w:val="center"/>
          </w:tcPr>
          <w:p w14:paraId="7CD480D3" w14:textId="77777777" w:rsidR="00B77F5D" w:rsidRPr="0079210B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210B">
              <w:rPr>
                <w:rFonts w:ascii="Times New Roman" w:hAnsi="Times New Roman" w:cs="Times New Roman"/>
                <w:b/>
                <w:sz w:val="18"/>
                <w:szCs w:val="18"/>
              </w:rPr>
              <w:t>MRI</w:t>
            </w:r>
          </w:p>
        </w:tc>
        <w:tc>
          <w:tcPr>
            <w:tcW w:w="1843" w:type="dxa"/>
            <w:vAlign w:val="center"/>
          </w:tcPr>
          <w:p w14:paraId="7F5F2479" w14:textId="77777777" w:rsidR="00B77F5D" w:rsidRPr="0079210B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210B">
              <w:rPr>
                <w:rFonts w:ascii="Times New Roman" w:hAnsi="Times New Roman" w:cs="Times New Roman"/>
                <w:b/>
                <w:sz w:val="18"/>
                <w:szCs w:val="18"/>
              </w:rPr>
              <w:t>EEG</w:t>
            </w:r>
          </w:p>
        </w:tc>
        <w:tc>
          <w:tcPr>
            <w:tcW w:w="1134" w:type="dxa"/>
            <w:vAlign w:val="center"/>
          </w:tcPr>
          <w:p w14:paraId="00072B13" w14:textId="77777777" w:rsidR="00B77F5D" w:rsidRPr="0079210B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210B">
              <w:rPr>
                <w:rFonts w:ascii="Times New Roman" w:hAnsi="Times New Roman" w:cs="Times New Roman"/>
                <w:b/>
                <w:sz w:val="18"/>
                <w:szCs w:val="18"/>
              </w:rPr>
              <w:t>Time to diagnosis (months)</w:t>
            </w:r>
          </w:p>
        </w:tc>
        <w:tc>
          <w:tcPr>
            <w:tcW w:w="1134" w:type="dxa"/>
            <w:vAlign w:val="center"/>
          </w:tcPr>
          <w:p w14:paraId="2E0C27C8" w14:textId="77777777" w:rsidR="00B77F5D" w:rsidRPr="0079210B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mRS (</w:t>
            </w:r>
            <w:r w:rsidRPr="0079210B">
              <w:rPr>
                <w:rFonts w:ascii="Times New Roman" w:hAnsi="Times New Roman" w:cs="Times New Roman"/>
                <w:b/>
                <w:sz w:val="18"/>
                <w:szCs w:val="18"/>
              </w:rPr>
              <w:t>diagnosis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235F001F" w14:textId="77777777" w:rsidR="00B77F5D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mRS </w:t>
            </w:r>
          </w:p>
          <w:p w14:paraId="0E946BEC" w14:textId="77777777" w:rsidR="00B77F5D" w:rsidRPr="0079210B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79210B">
              <w:rPr>
                <w:rFonts w:ascii="Times New Roman" w:hAnsi="Times New Roman" w:cs="Times New Roman"/>
                <w:b/>
                <w:sz w:val="18"/>
                <w:szCs w:val="18"/>
              </w:rPr>
              <w:t>last visit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B77F5D" w14:paraId="3C1F7969" w14:textId="77777777" w:rsidTr="00483090">
        <w:tc>
          <w:tcPr>
            <w:tcW w:w="846" w:type="dxa"/>
            <w:vAlign w:val="center"/>
          </w:tcPr>
          <w:p w14:paraId="7A3EA646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507DD346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  <w:vAlign w:val="center"/>
          </w:tcPr>
          <w:p w14:paraId="061F0A69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14:paraId="6FDF19C9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NMDAR</w:t>
            </w:r>
          </w:p>
        </w:tc>
        <w:tc>
          <w:tcPr>
            <w:tcW w:w="4350" w:type="dxa"/>
            <w:vAlign w:val="center"/>
          </w:tcPr>
          <w:p w14:paraId="5CED2456" w14:textId="77777777" w:rsidR="00B77F5D" w:rsidRPr="0079210B" w:rsidRDefault="00B77F5D" w:rsidP="00D46A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921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Psychiatric symptoms, memory loss</w:t>
            </w:r>
          </w:p>
        </w:tc>
        <w:tc>
          <w:tcPr>
            <w:tcW w:w="1179" w:type="dxa"/>
            <w:vAlign w:val="center"/>
          </w:tcPr>
          <w:p w14:paraId="1097DBE0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OCB</w:t>
            </w:r>
          </w:p>
        </w:tc>
        <w:tc>
          <w:tcPr>
            <w:tcW w:w="1984" w:type="dxa"/>
            <w:vAlign w:val="center"/>
          </w:tcPr>
          <w:p w14:paraId="2CDAD1AE" w14:textId="77777777" w:rsidR="00B77F5D" w:rsidRPr="00E703FF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BTH</w:t>
            </w:r>
          </w:p>
        </w:tc>
        <w:tc>
          <w:tcPr>
            <w:tcW w:w="1843" w:type="dxa"/>
            <w:vAlign w:val="center"/>
          </w:tcPr>
          <w:p w14:paraId="61AAC79E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9E3">
              <w:rPr>
                <w:rFonts w:ascii="Times New Roman" w:hAnsi="Times New Roman" w:cs="Times New Roman"/>
                <w:sz w:val="16"/>
                <w:szCs w:val="16"/>
              </w:rPr>
              <w:t>Focal slowing</w:t>
            </w:r>
          </w:p>
        </w:tc>
        <w:tc>
          <w:tcPr>
            <w:tcW w:w="1134" w:type="dxa"/>
            <w:vAlign w:val="center"/>
          </w:tcPr>
          <w:p w14:paraId="6FB8D635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9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20FE98FB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14:paraId="623F940C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B77F5D" w14:paraId="6014EFEF" w14:textId="77777777" w:rsidTr="00483090">
        <w:tc>
          <w:tcPr>
            <w:tcW w:w="846" w:type="dxa"/>
            <w:vAlign w:val="center"/>
          </w:tcPr>
          <w:p w14:paraId="1E817DF3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68C98DB8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vAlign w:val="center"/>
          </w:tcPr>
          <w:p w14:paraId="174EBFC3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14:paraId="431F4F3E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NMDAR</w:t>
            </w:r>
          </w:p>
        </w:tc>
        <w:tc>
          <w:tcPr>
            <w:tcW w:w="4350" w:type="dxa"/>
            <w:vAlign w:val="center"/>
          </w:tcPr>
          <w:p w14:paraId="232FC83B" w14:textId="77777777" w:rsidR="00B77F5D" w:rsidRPr="0079210B" w:rsidRDefault="00B77F5D" w:rsidP="00D46A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921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Psychiatric symptoms, insomnia, dyskinesias, seizures, memory loss</w:t>
            </w:r>
          </w:p>
        </w:tc>
        <w:tc>
          <w:tcPr>
            <w:tcW w:w="1179" w:type="dxa"/>
            <w:vAlign w:val="center"/>
          </w:tcPr>
          <w:p w14:paraId="7B213694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OCB+IgG index↑</w:t>
            </w:r>
          </w:p>
        </w:tc>
        <w:tc>
          <w:tcPr>
            <w:tcW w:w="1984" w:type="dxa"/>
            <w:vAlign w:val="center"/>
          </w:tcPr>
          <w:p w14:paraId="4437BFFB" w14:textId="77777777" w:rsidR="00B77F5D" w:rsidRPr="00E703FF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BTH</w:t>
            </w:r>
          </w:p>
        </w:tc>
        <w:tc>
          <w:tcPr>
            <w:tcW w:w="1843" w:type="dxa"/>
            <w:vAlign w:val="center"/>
          </w:tcPr>
          <w:p w14:paraId="29CCCF89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9E3">
              <w:rPr>
                <w:rFonts w:ascii="Times New Roman" w:hAnsi="Times New Roman" w:cs="Times New Roman"/>
                <w:sz w:val="16"/>
                <w:szCs w:val="16"/>
              </w:rPr>
              <w:t>Focal slowing</w:t>
            </w:r>
          </w:p>
        </w:tc>
        <w:tc>
          <w:tcPr>
            <w:tcW w:w="1134" w:type="dxa"/>
            <w:vAlign w:val="center"/>
          </w:tcPr>
          <w:p w14:paraId="31427BF5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9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5E9A40E4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14:paraId="5EB85154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77F5D" w14:paraId="7CD40A50" w14:textId="77777777" w:rsidTr="00483090">
        <w:tc>
          <w:tcPr>
            <w:tcW w:w="846" w:type="dxa"/>
            <w:vAlign w:val="center"/>
          </w:tcPr>
          <w:p w14:paraId="1E459DA9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FBE1D34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vAlign w:val="center"/>
          </w:tcPr>
          <w:p w14:paraId="6B7358A9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1134" w:type="dxa"/>
            <w:vAlign w:val="center"/>
          </w:tcPr>
          <w:p w14:paraId="431D4680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NMDAR</w:t>
            </w:r>
          </w:p>
        </w:tc>
        <w:tc>
          <w:tcPr>
            <w:tcW w:w="4350" w:type="dxa"/>
            <w:vAlign w:val="center"/>
          </w:tcPr>
          <w:p w14:paraId="5526871F" w14:textId="77777777" w:rsidR="00B77F5D" w:rsidRPr="0079210B" w:rsidRDefault="00B77F5D" w:rsidP="00D46A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921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Psychiatric symptoms, seizures, memory loss</w:t>
            </w:r>
          </w:p>
        </w:tc>
        <w:tc>
          <w:tcPr>
            <w:tcW w:w="1179" w:type="dxa"/>
            <w:vAlign w:val="center"/>
          </w:tcPr>
          <w:p w14:paraId="421A9C4F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NL</w:t>
            </w:r>
          </w:p>
        </w:tc>
        <w:tc>
          <w:tcPr>
            <w:tcW w:w="1984" w:type="dxa"/>
            <w:vAlign w:val="center"/>
          </w:tcPr>
          <w:p w14:paraId="11EB59B2" w14:textId="77777777" w:rsidR="00B77F5D" w:rsidRPr="00E703FF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NL</w:t>
            </w:r>
          </w:p>
        </w:tc>
        <w:tc>
          <w:tcPr>
            <w:tcW w:w="1843" w:type="dxa"/>
            <w:vAlign w:val="center"/>
          </w:tcPr>
          <w:p w14:paraId="0CDCB0B9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9E3">
              <w:rPr>
                <w:rFonts w:ascii="Times New Roman" w:hAnsi="Times New Roman" w:cs="Times New Roman"/>
                <w:sz w:val="16"/>
                <w:szCs w:val="16"/>
              </w:rPr>
              <w:t>NL</w:t>
            </w:r>
          </w:p>
        </w:tc>
        <w:tc>
          <w:tcPr>
            <w:tcW w:w="1134" w:type="dxa"/>
            <w:vAlign w:val="center"/>
          </w:tcPr>
          <w:p w14:paraId="09745F62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9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507BF297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14:paraId="3E166957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77F5D" w14:paraId="455AFE55" w14:textId="77777777" w:rsidTr="00483090">
        <w:tc>
          <w:tcPr>
            <w:tcW w:w="846" w:type="dxa"/>
            <w:vAlign w:val="center"/>
          </w:tcPr>
          <w:p w14:paraId="6D9CABDA" w14:textId="5B04C2A2" w:rsidR="00B77F5D" w:rsidRPr="005822F0" w:rsidRDefault="00A271CA" w:rsidP="00D46A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♦    </w:t>
            </w:r>
            <w:r w:rsidR="00B77F5D" w:rsidRPr="005822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2E79AFB9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vAlign w:val="center"/>
          </w:tcPr>
          <w:p w14:paraId="0D572AD8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14:paraId="641363C1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NMDAR</w:t>
            </w:r>
          </w:p>
        </w:tc>
        <w:tc>
          <w:tcPr>
            <w:tcW w:w="4350" w:type="dxa"/>
            <w:vAlign w:val="center"/>
          </w:tcPr>
          <w:p w14:paraId="56E6C14C" w14:textId="77777777" w:rsidR="00B77F5D" w:rsidRPr="0079210B" w:rsidRDefault="00B77F5D" w:rsidP="00D46A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921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Seizures, aphasia, memory loss</w:t>
            </w:r>
          </w:p>
        </w:tc>
        <w:tc>
          <w:tcPr>
            <w:tcW w:w="1179" w:type="dxa"/>
            <w:vAlign w:val="center"/>
          </w:tcPr>
          <w:p w14:paraId="6D9266CF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Pleo</w:t>
            </w: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+TP↑</w:t>
            </w:r>
          </w:p>
        </w:tc>
        <w:tc>
          <w:tcPr>
            <w:tcW w:w="1984" w:type="dxa"/>
            <w:vAlign w:val="center"/>
          </w:tcPr>
          <w:p w14:paraId="247F0A1D" w14:textId="77777777" w:rsidR="00B77F5D" w:rsidRPr="00E703FF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UTH</w:t>
            </w:r>
          </w:p>
        </w:tc>
        <w:tc>
          <w:tcPr>
            <w:tcW w:w="1843" w:type="dxa"/>
            <w:vAlign w:val="center"/>
          </w:tcPr>
          <w:p w14:paraId="38B3B834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9E3">
              <w:rPr>
                <w:rFonts w:ascii="Times New Roman" w:hAnsi="Times New Roman" w:cs="Times New Roman"/>
                <w:sz w:val="16"/>
                <w:szCs w:val="16"/>
              </w:rPr>
              <w:t>IEDs</w:t>
            </w:r>
          </w:p>
        </w:tc>
        <w:tc>
          <w:tcPr>
            <w:tcW w:w="1134" w:type="dxa"/>
            <w:vAlign w:val="center"/>
          </w:tcPr>
          <w:p w14:paraId="61AE692C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9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7B05A55B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14:paraId="22A5953D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77F5D" w14:paraId="734F6DAE" w14:textId="77777777" w:rsidTr="00483090">
        <w:tc>
          <w:tcPr>
            <w:tcW w:w="846" w:type="dxa"/>
            <w:vAlign w:val="center"/>
          </w:tcPr>
          <w:p w14:paraId="4EDBCD0F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14:paraId="61568B8B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08" w:type="dxa"/>
            <w:vAlign w:val="center"/>
          </w:tcPr>
          <w:p w14:paraId="50343E31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14:paraId="7F42D0D0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NMDAR</w:t>
            </w:r>
          </w:p>
        </w:tc>
        <w:tc>
          <w:tcPr>
            <w:tcW w:w="4350" w:type="dxa"/>
            <w:vAlign w:val="center"/>
          </w:tcPr>
          <w:p w14:paraId="4151B4CC" w14:textId="77777777" w:rsidR="00B77F5D" w:rsidRPr="0079210B" w:rsidRDefault="00B77F5D" w:rsidP="00D46A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921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Seizures</w:t>
            </w:r>
          </w:p>
        </w:tc>
        <w:tc>
          <w:tcPr>
            <w:tcW w:w="1179" w:type="dxa"/>
            <w:vAlign w:val="center"/>
          </w:tcPr>
          <w:p w14:paraId="7691CC0D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Align w:val="center"/>
          </w:tcPr>
          <w:p w14:paraId="524DF5AC" w14:textId="77777777" w:rsidR="00B77F5D" w:rsidRPr="00E703FF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703F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Unilateral hippocampal sclerosis</w:t>
            </w:r>
          </w:p>
        </w:tc>
        <w:tc>
          <w:tcPr>
            <w:tcW w:w="1843" w:type="dxa"/>
            <w:vAlign w:val="center"/>
          </w:tcPr>
          <w:p w14:paraId="13D6B781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9E3">
              <w:rPr>
                <w:rFonts w:ascii="Times New Roman" w:hAnsi="Times New Roman" w:cs="Times New Roman"/>
                <w:sz w:val="16"/>
                <w:szCs w:val="16"/>
              </w:rPr>
              <w:t>NL</w:t>
            </w:r>
          </w:p>
        </w:tc>
        <w:tc>
          <w:tcPr>
            <w:tcW w:w="1134" w:type="dxa"/>
            <w:vAlign w:val="center"/>
          </w:tcPr>
          <w:p w14:paraId="2F4A988C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5BCAEDAD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14:paraId="130CF63E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77F5D" w14:paraId="2AF582DB" w14:textId="77777777" w:rsidTr="00483090">
        <w:tc>
          <w:tcPr>
            <w:tcW w:w="846" w:type="dxa"/>
            <w:vAlign w:val="center"/>
          </w:tcPr>
          <w:p w14:paraId="492F9F27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14:paraId="42F96738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08" w:type="dxa"/>
            <w:vAlign w:val="center"/>
          </w:tcPr>
          <w:p w14:paraId="74F9B731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1134" w:type="dxa"/>
            <w:vAlign w:val="center"/>
          </w:tcPr>
          <w:p w14:paraId="2AF5C990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NMDAR</w:t>
            </w:r>
          </w:p>
        </w:tc>
        <w:tc>
          <w:tcPr>
            <w:tcW w:w="4350" w:type="dxa"/>
            <w:vAlign w:val="center"/>
          </w:tcPr>
          <w:p w14:paraId="32426F68" w14:textId="77777777" w:rsidR="00B77F5D" w:rsidRPr="0079210B" w:rsidRDefault="00B77F5D" w:rsidP="00D46A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921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Psychiatric symptoms, memory loss</w:t>
            </w:r>
          </w:p>
        </w:tc>
        <w:tc>
          <w:tcPr>
            <w:tcW w:w="1179" w:type="dxa"/>
            <w:vAlign w:val="center"/>
          </w:tcPr>
          <w:p w14:paraId="39B8B74F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NL</w:t>
            </w:r>
          </w:p>
        </w:tc>
        <w:tc>
          <w:tcPr>
            <w:tcW w:w="1984" w:type="dxa"/>
            <w:vAlign w:val="center"/>
          </w:tcPr>
          <w:p w14:paraId="7E5D12F5" w14:textId="77777777" w:rsidR="00B77F5D" w:rsidRPr="00E703FF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NL</w:t>
            </w:r>
          </w:p>
        </w:tc>
        <w:tc>
          <w:tcPr>
            <w:tcW w:w="1843" w:type="dxa"/>
            <w:vAlign w:val="center"/>
          </w:tcPr>
          <w:p w14:paraId="53AD4939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9E3">
              <w:rPr>
                <w:rFonts w:ascii="Times New Roman" w:hAnsi="Times New Roman" w:cs="Times New Roman"/>
                <w:sz w:val="16"/>
                <w:szCs w:val="16"/>
              </w:rPr>
              <w:t>NL</w:t>
            </w:r>
          </w:p>
        </w:tc>
        <w:tc>
          <w:tcPr>
            <w:tcW w:w="1134" w:type="dxa"/>
            <w:vAlign w:val="center"/>
          </w:tcPr>
          <w:p w14:paraId="39DEF23D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38FFE288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14:paraId="4BA2431D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77F5D" w14:paraId="76B8A2A0" w14:textId="77777777" w:rsidTr="00483090">
        <w:tc>
          <w:tcPr>
            <w:tcW w:w="846" w:type="dxa"/>
            <w:vAlign w:val="center"/>
          </w:tcPr>
          <w:p w14:paraId="27A9E4CD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14:paraId="3BBB4CC3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08" w:type="dxa"/>
            <w:vAlign w:val="center"/>
          </w:tcPr>
          <w:p w14:paraId="1B7CA8D6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14:paraId="1865E4F9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NMDAR</w:t>
            </w:r>
          </w:p>
        </w:tc>
        <w:tc>
          <w:tcPr>
            <w:tcW w:w="4350" w:type="dxa"/>
            <w:vAlign w:val="center"/>
          </w:tcPr>
          <w:p w14:paraId="180DE606" w14:textId="77777777" w:rsidR="00B77F5D" w:rsidRPr="0079210B" w:rsidRDefault="00B77F5D" w:rsidP="00D46A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921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Memory loss, psychiatric symptoms</w:t>
            </w:r>
          </w:p>
        </w:tc>
        <w:tc>
          <w:tcPr>
            <w:tcW w:w="1179" w:type="dxa"/>
            <w:vAlign w:val="center"/>
          </w:tcPr>
          <w:p w14:paraId="683E252E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Pleo</w:t>
            </w: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+TP↑</w:t>
            </w:r>
          </w:p>
        </w:tc>
        <w:tc>
          <w:tcPr>
            <w:tcW w:w="1984" w:type="dxa"/>
            <w:vAlign w:val="center"/>
          </w:tcPr>
          <w:p w14:paraId="33254DF9" w14:textId="77777777" w:rsidR="00B77F5D" w:rsidRPr="00E703FF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UTH</w:t>
            </w:r>
          </w:p>
        </w:tc>
        <w:tc>
          <w:tcPr>
            <w:tcW w:w="1843" w:type="dxa"/>
            <w:vAlign w:val="center"/>
          </w:tcPr>
          <w:p w14:paraId="392D1164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9E3">
              <w:rPr>
                <w:rFonts w:ascii="Times New Roman" w:hAnsi="Times New Roman" w:cs="Times New Roman"/>
                <w:sz w:val="16"/>
                <w:szCs w:val="16"/>
              </w:rPr>
              <w:t>NL</w:t>
            </w:r>
          </w:p>
        </w:tc>
        <w:tc>
          <w:tcPr>
            <w:tcW w:w="1134" w:type="dxa"/>
            <w:vAlign w:val="center"/>
          </w:tcPr>
          <w:p w14:paraId="1100EB31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6B4B83AD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14:paraId="4B076B9F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B77F5D" w14:paraId="53218F44" w14:textId="77777777" w:rsidTr="00483090">
        <w:tc>
          <w:tcPr>
            <w:tcW w:w="846" w:type="dxa"/>
            <w:vAlign w:val="center"/>
          </w:tcPr>
          <w:p w14:paraId="2443DB99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14:paraId="5A4C3FA4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08" w:type="dxa"/>
            <w:vAlign w:val="center"/>
          </w:tcPr>
          <w:p w14:paraId="3A326639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1134" w:type="dxa"/>
            <w:vAlign w:val="center"/>
          </w:tcPr>
          <w:p w14:paraId="3A8864E9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NMDAR</w:t>
            </w:r>
          </w:p>
        </w:tc>
        <w:tc>
          <w:tcPr>
            <w:tcW w:w="4350" w:type="dxa"/>
            <w:vAlign w:val="center"/>
          </w:tcPr>
          <w:p w14:paraId="1D940E12" w14:textId="77777777" w:rsidR="00B77F5D" w:rsidRPr="0079210B" w:rsidRDefault="00B77F5D" w:rsidP="00D46A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921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Hyponatraemia, seizures, dyskinesias, psychiatric symptoms</w:t>
            </w:r>
          </w:p>
        </w:tc>
        <w:tc>
          <w:tcPr>
            <w:tcW w:w="1179" w:type="dxa"/>
            <w:vAlign w:val="center"/>
          </w:tcPr>
          <w:p w14:paraId="53EC90B2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TP↑</w:t>
            </w:r>
          </w:p>
        </w:tc>
        <w:tc>
          <w:tcPr>
            <w:tcW w:w="1984" w:type="dxa"/>
            <w:vAlign w:val="center"/>
          </w:tcPr>
          <w:p w14:paraId="3577D36F" w14:textId="77777777" w:rsidR="00B77F5D" w:rsidRPr="00E703FF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BTH</w:t>
            </w:r>
          </w:p>
        </w:tc>
        <w:tc>
          <w:tcPr>
            <w:tcW w:w="1843" w:type="dxa"/>
            <w:vAlign w:val="center"/>
          </w:tcPr>
          <w:p w14:paraId="50F709D6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9E3">
              <w:rPr>
                <w:rFonts w:ascii="Times New Roman" w:hAnsi="Times New Roman" w:cs="Times New Roman"/>
                <w:sz w:val="16"/>
                <w:szCs w:val="16"/>
              </w:rPr>
              <w:t>IEDs</w:t>
            </w:r>
          </w:p>
        </w:tc>
        <w:tc>
          <w:tcPr>
            <w:tcW w:w="1134" w:type="dxa"/>
            <w:vAlign w:val="center"/>
          </w:tcPr>
          <w:p w14:paraId="30413FA5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52335BCE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14:paraId="1755D6E3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77F5D" w14:paraId="597090DE" w14:textId="77777777" w:rsidTr="00483090">
        <w:tc>
          <w:tcPr>
            <w:tcW w:w="846" w:type="dxa"/>
            <w:vAlign w:val="center"/>
          </w:tcPr>
          <w:p w14:paraId="49820483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14:paraId="1BF3E325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08" w:type="dxa"/>
            <w:vAlign w:val="center"/>
          </w:tcPr>
          <w:p w14:paraId="765DB5D7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14:paraId="0415EA2D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NMDAR</w:t>
            </w:r>
          </w:p>
        </w:tc>
        <w:tc>
          <w:tcPr>
            <w:tcW w:w="4350" w:type="dxa"/>
            <w:vAlign w:val="center"/>
          </w:tcPr>
          <w:p w14:paraId="57C57792" w14:textId="77777777" w:rsidR="00B77F5D" w:rsidRPr="0079210B" w:rsidRDefault="00B77F5D" w:rsidP="00D46A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921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Seizures, piloerection, hyponatraemia, psychiatric symptoms</w:t>
            </w:r>
          </w:p>
        </w:tc>
        <w:tc>
          <w:tcPr>
            <w:tcW w:w="1179" w:type="dxa"/>
            <w:vAlign w:val="center"/>
          </w:tcPr>
          <w:p w14:paraId="4D88F0DB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OCB+TP↑</w:t>
            </w:r>
          </w:p>
        </w:tc>
        <w:tc>
          <w:tcPr>
            <w:tcW w:w="1984" w:type="dxa"/>
            <w:vAlign w:val="center"/>
          </w:tcPr>
          <w:p w14:paraId="198CF314" w14:textId="77777777" w:rsidR="00B77F5D" w:rsidRPr="00E703FF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NL</w:t>
            </w:r>
          </w:p>
        </w:tc>
        <w:tc>
          <w:tcPr>
            <w:tcW w:w="1843" w:type="dxa"/>
            <w:vAlign w:val="center"/>
          </w:tcPr>
          <w:p w14:paraId="4F5600DC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9E3">
              <w:rPr>
                <w:rFonts w:ascii="Times New Roman" w:hAnsi="Times New Roman" w:cs="Times New Roman"/>
                <w:sz w:val="16"/>
                <w:szCs w:val="16"/>
              </w:rPr>
              <w:t>NL</w:t>
            </w:r>
          </w:p>
        </w:tc>
        <w:tc>
          <w:tcPr>
            <w:tcW w:w="1134" w:type="dxa"/>
            <w:vAlign w:val="center"/>
          </w:tcPr>
          <w:p w14:paraId="316BD369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14:paraId="109A34AB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14:paraId="06E34F94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77F5D" w14:paraId="2444E9EF" w14:textId="77777777" w:rsidTr="00483090">
        <w:tc>
          <w:tcPr>
            <w:tcW w:w="846" w:type="dxa"/>
            <w:vAlign w:val="center"/>
          </w:tcPr>
          <w:p w14:paraId="4E728604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14:paraId="1A8C1A7A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14:paraId="0BE077B1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1134" w:type="dxa"/>
            <w:vAlign w:val="center"/>
          </w:tcPr>
          <w:p w14:paraId="3D5C6BB6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NMDAR</w:t>
            </w:r>
          </w:p>
        </w:tc>
        <w:tc>
          <w:tcPr>
            <w:tcW w:w="4350" w:type="dxa"/>
            <w:vAlign w:val="center"/>
          </w:tcPr>
          <w:p w14:paraId="1D9CF79E" w14:textId="77777777" w:rsidR="00B77F5D" w:rsidRPr="0079210B" w:rsidRDefault="00B77F5D" w:rsidP="00D46A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921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Psychiatric symptoms, seizures, dyskinesias, dysarthria</w:t>
            </w:r>
          </w:p>
        </w:tc>
        <w:tc>
          <w:tcPr>
            <w:tcW w:w="1179" w:type="dxa"/>
            <w:vAlign w:val="center"/>
          </w:tcPr>
          <w:p w14:paraId="29D41B5A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OCB</w:t>
            </w:r>
          </w:p>
        </w:tc>
        <w:tc>
          <w:tcPr>
            <w:tcW w:w="1984" w:type="dxa"/>
            <w:vAlign w:val="center"/>
          </w:tcPr>
          <w:p w14:paraId="492A12F4" w14:textId="77777777" w:rsidR="00B77F5D" w:rsidRPr="00E703FF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NL</w:t>
            </w:r>
          </w:p>
        </w:tc>
        <w:tc>
          <w:tcPr>
            <w:tcW w:w="1843" w:type="dxa"/>
            <w:vAlign w:val="center"/>
          </w:tcPr>
          <w:p w14:paraId="6E25EA83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9E3">
              <w:rPr>
                <w:rFonts w:ascii="Times New Roman" w:hAnsi="Times New Roman" w:cs="Times New Roman"/>
                <w:sz w:val="16"/>
                <w:szCs w:val="16"/>
              </w:rPr>
              <w:t>NL</w:t>
            </w:r>
          </w:p>
        </w:tc>
        <w:tc>
          <w:tcPr>
            <w:tcW w:w="1134" w:type="dxa"/>
            <w:vAlign w:val="center"/>
          </w:tcPr>
          <w:p w14:paraId="3FA2958E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5B504D10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14:paraId="32A94EE8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77F5D" w14:paraId="3CD21C02" w14:textId="77777777" w:rsidTr="00483090">
        <w:tc>
          <w:tcPr>
            <w:tcW w:w="846" w:type="dxa"/>
            <w:vAlign w:val="center"/>
          </w:tcPr>
          <w:p w14:paraId="02CF2C87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14:paraId="60EBDB15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  <w:vAlign w:val="center"/>
          </w:tcPr>
          <w:p w14:paraId="53409CA2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14:paraId="70C5C1D3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NMDAR</w:t>
            </w:r>
          </w:p>
        </w:tc>
        <w:tc>
          <w:tcPr>
            <w:tcW w:w="4350" w:type="dxa"/>
            <w:vAlign w:val="center"/>
          </w:tcPr>
          <w:p w14:paraId="6DA9A6B9" w14:textId="77777777" w:rsidR="00B77F5D" w:rsidRPr="0079210B" w:rsidRDefault="00B77F5D" w:rsidP="00D46A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921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Seizures, status epilepticus, psychiatric symptoms, dyskinesias</w:t>
            </w:r>
          </w:p>
        </w:tc>
        <w:tc>
          <w:tcPr>
            <w:tcW w:w="1179" w:type="dxa"/>
            <w:vAlign w:val="center"/>
          </w:tcPr>
          <w:p w14:paraId="206DF6C7" w14:textId="77777777" w:rsidR="00B77F5D" w:rsidRDefault="00B77F5D" w:rsidP="00D46A64">
            <w:pPr>
              <w:spacing w:line="360" w:lineRule="auto"/>
              <w:jc w:val="center"/>
            </w:pPr>
            <w:r w:rsidRPr="00893B33">
              <w:rPr>
                <w:rFonts w:ascii="Times New Roman" w:hAnsi="Times New Roman" w:cs="Times New Roman"/>
                <w:sz w:val="16"/>
                <w:szCs w:val="16"/>
              </w:rPr>
              <w:t>NL</w:t>
            </w:r>
          </w:p>
        </w:tc>
        <w:tc>
          <w:tcPr>
            <w:tcW w:w="1984" w:type="dxa"/>
            <w:vAlign w:val="center"/>
          </w:tcPr>
          <w:p w14:paraId="35A0F59A" w14:textId="77777777" w:rsidR="00B77F5D" w:rsidRPr="00E703FF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1843" w:type="dxa"/>
            <w:vAlign w:val="center"/>
          </w:tcPr>
          <w:p w14:paraId="7AFAEF75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9E3">
              <w:rPr>
                <w:rFonts w:ascii="Times New Roman" w:hAnsi="Times New Roman" w:cs="Times New Roman"/>
                <w:sz w:val="16"/>
                <w:szCs w:val="16"/>
              </w:rPr>
              <w:t>Diffuse slowing</w:t>
            </w:r>
          </w:p>
        </w:tc>
        <w:tc>
          <w:tcPr>
            <w:tcW w:w="1134" w:type="dxa"/>
            <w:vAlign w:val="center"/>
          </w:tcPr>
          <w:p w14:paraId="07C14588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1C9526C9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14:paraId="20FD9F39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77F5D" w14:paraId="442636E8" w14:textId="77777777" w:rsidTr="00483090">
        <w:tc>
          <w:tcPr>
            <w:tcW w:w="846" w:type="dxa"/>
            <w:vAlign w:val="center"/>
          </w:tcPr>
          <w:p w14:paraId="63894B72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14:paraId="252042A3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  <w:vAlign w:val="center"/>
          </w:tcPr>
          <w:p w14:paraId="61A9221B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1134" w:type="dxa"/>
            <w:vAlign w:val="center"/>
          </w:tcPr>
          <w:p w14:paraId="308E5D2C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NMDAR</w:t>
            </w:r>
          </w:p>
        </w:tc>
        <w:tc>
          <w:tcPr>
            <w:tcW w:w="4350" w:type="dxa"/>
            <w:vAlign w:val="center"/>
          </w:tcPr>
          <w:p w14:paraId="60992205" w14:textId="77777777" w:rsidR="00B77F5D" w:rsidRPr="0079210B" w:rsidRDefault="00B77F5D" w:rsidP="00D46A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921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Psychiatric symptoms, seizures, insomnia</w:t>
            </w:r>
          </w:p>
        </w:tc>
        <w:tc>
          <w:tcPr>
            <w:tcW w:w="1179" w:type="dxa"/>
            <w:vAlign w:val="center"/>
          </w:tcPr>
          <w:p w14:paraId="6DBB0D21" w14:textId="77777777" w:rsidR="00B77F5D" w:rsidRDefault="00B77F5D" w:rsidP="00D46A64">
            <w:pPr>
              <w:spacing w:line="360" w:lineRule="auto"/>
              <w:jc w:val="center"/>
            </w:pPr>
            <w:r w:rsidRPr="00893B33">
              <w:rPr>
                <w:rFonts w:ascii="Times New Roman" w:hAnsi="Times New Roman" w:cs="Times New Roman"/>
                <w:sz w:val="16"/>
                <w:szCs w:val="16"/>
              </w:rPr>
              <w:t>NL</w:t>
            </w:r>
          </w:p>
        </w:tc>
        <w:tc>
          <w:tcPr>
            <w:tcW w:w="1984" w:type="dxa"/>
            <w:vAlign w:val="center"/>
          </w:tcPr>
          <w:p w14:paraId="3BF399BC" w14:textId="77777777" w:rsidR="00B77F5D" w:rsidRPr="00E703FF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NL</w:t>
            </w:r>
          </w:p>
        </w:tc>
        <w:tc>
          <w:tcPr>
            <w:tcW w:w="1843" w:type="dxa"/>
            <w:vAlign w:val="center"/>
          </w:tcPr>
          <w:p w14:paraId="0B5D86C2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9E3">
              <w:rPr>
                <w:rFonts w:ascii="Times New Roman" w:hAnsi="Times New Roman" w:cs="Times New Roman"/>
                <w:sz w:val="16"/>
                <w:szCs w:val="16"/>
              </w:rPr>
              <w:t>NL</w:t>
            </w:r>
          </w:p>
        </w:tc>
        <w:tc>
          <w:tcPr>
            <w:tcW w:w="1134" w:type="dxa"/>
            <w:vAlign w:val="center"/>
          </w:tcPr>
          <w:p w14:paraId="1E078291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2128B019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14:paraId="30F86422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77F5D" w14:paraId="05F55885" w14:textId="77777777" w:rsidTr="00483090">
        <w:tc>
          <w:tcPr>
            <w:tcW w:w="846" w:type="dxa"/>
            <w:vAlign w:val="center"/>
          </w:tcPr>
          <w:p w14:paraId="091531DC" w14:textId="247C2A52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vAlign w:val="center"/>
          </w:tcPr>
          <w:p w14:paraId="0D2674A8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1755F932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1134" w:type="dxa"/>
            <w:vAlign w:val="center"/>
          </w:tcPr>
          <w:p w14:paraId="5845B46D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NMDAR</w:t>
            </w:r>
          </w:p>
        </w:tc>
        <w:tc>
          <w:tcPr>
            <w:tcW w:w="4350" w:type="dxa"/>
            <w:vAlign w:val="center"/>
          </w:tcPr>
          <w:p w14:paraId="05279B75" w14:textId="77777777" w:rsidR="00B77F5D" w:rsidRPr="0079210B" w:rsidRDefault="00B77F5D" w:rsidP="00D46A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921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Psychiatric symptoms, seizures, ataxia, choreoathetosis, dyskinesias</w:t>
            </w:r>
          </w:p>
        </w:tc>
        <w:tc>
          <w:tcPr>
            <w:tcW w:w="1179" w:type="dxa"/>
            <w:vAlign w:val="center"/>
          </w:tcPr>
          <w:p w14:paraId="5B839385" w14:textId="77777777" w:rsidR="00B77F5D" w:rsidRDefault="00B77F5D" w:rsidP="00D46A64">
            <w:pPr>
              <w:spacing w:line="360" w:lineRule="auto"/>
              <w:jc w:val="center"/>
            </w:pPr>
            <w:r w:rsidRPr="00893B33">
              <w:rPr>
                <w:rFonts w:ascii="Times New Roman" w:hAnsi="Times New Roman" w:cs="Times New Roman"/>
                <w:sz w:val="16"/>
                <w:szCs w:val="16"/>
              </w:rPr>
              <w:t>NL</w:t>
            </w:r>
          </w:p>
        </w:tc>
        <w:tc>
          <w:tcPr>
            <w:tcW w:w="1984" w:type="dxa"/>
            <w:vAlign w:val="center"/>
          </w:tcPr>
          <w:p w14:paraId="61BF421C" w14:textId="77777777" w:rsidR="00B77F5D" w:rsidRPr="00E703FF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NL</w:t>
            </w:r>
          </w:p>
        </w:tc>
        <w:tc>
          <w:tcPr>
            <w:tcW w:w="1843" w:type="dxa"/>
            <w:vAlign w:val="center"/>
          </w:tcPr>
          <w:p w14:paraId="0158227D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9E3">
              <w:rPr>
                <w:rFonts w:ascii="Times New Roman" w:hAnsi="Times New Roman" w:cs="Times New Roman"/>
                <w:sz w:val="16"/>
                <w:szCs w:val="16"/>
              </w:rPr>
              <w:t>NL</w:t>
            </w:r>
          </w:p>
        </w:tc>
        <w:tc>
          <w:tcPr>
            <w:tcW w:w="1134" w:type="dxa"/>
            <w:vAlign w:val="center"/>
          </w:tcPr>
          <w:p w14:paraId="2D2FC19F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1C23AAAF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14:paraId="1F57CA37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77F5D" w14:paraId="4AEFB63D" w14:textId="77777777" w:rsidTr="00483090">
        <w:tc>
          <w:tcPr>
            <w:tcW w:w="846" w:type="dxa"/>
            <w:vAlign w:val="center"/>
          </w:tcPr>
          <w:p w14:paraId="30518873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vAlign w:val="center"/>
          </w:tcPr>
          <w:p w14:paraId="42EC605B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01396A94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14:paraId="12BA4D97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NMDAR</w:t>
            </w:r>
          </w:p>
        </w:tc>
        <w:tc>
          <w:tcPr>
            <w:tcW w:w="4350" w:type="dxa"/>
            <w:vAlign w:val="center"/>
          </w:tcPr>
          <w:p w14:paraId="103F5893" w14:textId="77777777" w:rsidR="00B77F5D" w:rsidRPr="0079210B" w:rsidRDefault="00B77F5D" w:rsidP="00D46A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921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Ataxia, dysarthria, seizures, psychiatric symptoms, </w:t>
            </w:r>
            <w:proofErr w:type="spellStart"/>
            <w:r w:rsidRPr="007921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dyskineasias</w:t>
            </w:r>
            <w:proofErr w:type="spellEnd"/>
            <w:r w:rsidRPr="007921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dysautonomia</w:t>
            </w:r>
          </w:p>
        </w:tc>
        <w:tc>
          <w:tcPr>
            <w:tcW w:w="1179" w:type="dxa"/>
            <w:vAlign w:val="center"/>
          </w:tcPr>
          <w:p w14:paraId="6935BFA7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Align w:val="center"/>
          </w:tcPr>
          <w:p w14:paraId="4E064D5C" w14:textId="77777777" w:rsidR="00B77F5D" w:rsidRPr="00E703FF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NL</w:t>
            </w:r>
          </w:p>
        </w:tc>
        <w:tc>
          <w:tcPr>
            <w:tcW w:w="1843" w:type="dxa"/>
            <w:vAlign w:val="center"/>
          </w:tcPr>
          <w:p w14:paraId="62D2A2ED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9E3">
              <w:rPr>
                <w:rFonts w:ascii="Times New Roman" w:hAnsi="Times New Roman" w:cs="Times New Roman"/>
                <w:sz w:val="16"/>
                <w:szCs w:val="16"/>
              </w:rPr>
              <w:t>Focal slowing</w:t>
            </w:r>
          </w:p>
        </w:tc>
        <w:tc>
          <w:tcPr>
            <w:tcW w:w="1134" w:type="dxa"/>
            <w:vAlign w:val="center"/>
          </w:tcPr>
          <w:p w14:paraId="45C15C80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260684C0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14:paraId="631F82F4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77F5D" w14:paraId="3FEA30C7" w14:textId="77777777" w:rsidTr="00483090">
        <w:tc>
          <w:tcPr>
            <w:tcW w:w="846" w:type="dxa"/>
            <w:vAlign w:val="center"/>
          </w:tcPr>
          <w:p w14:paraId="692F15B4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center"/>
          </w:tcPr>
          <w:p w14:paraId="4E608889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vAlign w:val="center"/>
          </w:tcPr>
          <w:p w14:paraId="6862CA0E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14:paraId="30EE7692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NMDAR</w:t>
            </w:r>
          </w:p>
        </w:tc>
        <w:tc>
          <w:tcPr>
            <w:tcW w:w="4350" w:type="dxa"/>
            <w:vAlign w:val="center"/>
          </w:tcPr>
          <w:p w14:paraId="47477FB4" w14:textId="77777777" w:rsidR="00B77F5D" w:rsidRPr="0079210B" w:rsidRDefault="00B77F5D" w:rsidP="00D46A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921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Psychiatric symptoms, memory loss, ataxia, cerebellar symptoms, neuropathy</w:t>
            </w:r>
          </w:p>
        </w:tc>
        <w:tc>
          <w:tcPr>
            <w:tcW w:w="1179" w:type="dxa"/>
            <w:vAlign w:val="center"/>
          </w:tcPr>
          <w:p w14:paraId="1CFAECDE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Align w:val="center"/>
          </w:tcPr>
          <w:p w14:paraId="615DB745" w14:textId="77777777" w:rsidR="00B77F5D" w:rsidRPr="00E703FF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703F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Unilateral extratemporal hyperintensity</w:t>
            </w:r>
          </w:p>
        </w:tc>
        <w:tc>
          <w:tcPr>
            <w:tcW w:w="1843" w:type="dxa"/>
            <w:vAlign w:val="center"/>
          </w:tcPr>
          <w:p w14:paraId="634CBBDD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9E3">
              <w:rPr>
                <w:rFonts w:ascii="Times New Roman" w:hAnsi="Times New Roman" w:cs="Times New Roman"/>
                <w:sz w:val="16"/>
                <w:szCs w:val="16"/>
              </w:rPr>
              <w:t>NL</w:t>
            </w:r>
          </w:p>
        </w:tc>
        <w:tc>
          <w:tcPr>
            <w:tcW w:w="1134" w:type="dxa"/>
            <w:vAlign w:val="center"/>
          </w:tcPr>
          <w:p w14:paraId="11CFF969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29FE8BD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14:paraId="7BB09251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77F5D" w14:paraId="572221B8" w14:textId="77777777" w:rsidTr="00483090">
        <w:tc>
          <w:tcPr>
            <w:tcW w:w="846" w:type="dxa"/>
            <w:vAlign w:val="center"/>
          </w:tcPr>
          <w:p w14:paraId="165E05CE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vAlign w:val="center"/>
          </w:tcPr>
          <w:p w14:paraId="30117C90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08" w:type="dxa"/>
            <w:vAlign w:val="center"/>
          </w:tcPr>
          <w:p w14:paraId="29E47A27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1134" w:type="dxa"/>
            <w:vAlign w:val="center"/>
          </w:tcPr>
          <w:p w14:paraId="3D2EFBD7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NMDAR</w:t>
            </w:r>
          </w:p>
        </w:tc>
        <w:tc>
          <w:tcPr>
            <w:tcW w:w="4350" w:type="dxa"/>
            <w:vAlign w:val="center"/>
          </w:tcPr>
          <w:p w14:paraId="4E80407F" w14:textId="4A7045EF" w:rsidR="00B77F5D" w:rsidRPr="0079210B" w:rsidRDefault="00B77F5D" w:rsidP="00D46A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921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Psychiatric symptoms, seizures, status epilepticus, </w:t>
            </w:r>
            <w:r w:rsidR="004F526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dyskinesias</w:t>
            </w:r>
            <w:r w:rsidRPr="007921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dystonia, memory loss</w:t>
            </w:r>
          </w:p>
        </w:tc>
        <w:tc>
          <w:tcPr>
            <w:tcW w:w="1179" w:type="dxa"/>
            <w:vAlign w:val="center"/>
          </w:tcPr>
          <w:p w14:paraId="2937165D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NL</w:t>
            </w:r>
          </w:p>
        </w:tc>
        <w:tc>
          <w:tcPr>
            <w:tcW w:w="1984" w:type="dxa"/>
            <w:vAlign w:val="center"/>
          </w:tcPr>
          <w:p w14:paraId="4161B98A" w14:textId="77777777" w:rsidR="00B77F5D" w:rsidRPr="00E703FF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NL</w:t>
            </w:r>
          </w:p>
        </w:tc>
        <w:tc>
          <w:tcPr>
            <w:tcW w:w="1843" w:type="dxa"/>
            <w:vAlign w:val="center"/>
          </w:tcPr>
          <w:p w14:paraId="5D17AF1C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9E3">
              <w:rPr>
                <w:rFonts w:ascii="Times New Roman" w:hAnsi="Times New Roman" w:cs="Times New Roman"/>
                <w:sz w:val="16"/>
                <w:szCs w:val="16"/>
              </w:rPr>
              <w:t>Diffuse slowing</w:t>
            </w:r>
          </w:p>
        </w:tc>
        <w:tc>
          <w:tcPr>
            <w:tcW w:w="1134" w:type="dxa"/>
            <w:vAlign w:val="center"/>
          </w:tcPr>
          <w:p w14:paraId="70A5A60D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DE03B9C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14:paraId="3E5B7EF4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77F5D" w14:paraId="78B47A7E" w14:textId="77777777" w:rsidTr="00483090">
        <w:tc>
          <w:tcPr>
            <w:tcW w:w="846" w:type="dxa"/>
            <w:vAlign w:val="center"/>
          </w:tcPr>
          <w:p w14:paraId="537469D5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vAlign w:val="center"/>
          </w:tcPr>
          <w:p w14:paraId="340CEFFD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08" w:type="dxa"/>
            <w:vAlign w:val="center"/>
          </w:tcPr>
          <w:p w14:paraId="6F5F8E0E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14:paraId="3FD9A46D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NMDAR</w:t>
            </w:r>
          </w:p>
        </w:tc>
        <w:tc>
          <w:tcPr>
            <w:tcW w:w="4350" w:type="dxa"/>
            <w:vAlign w:val="center"/>
          </w:tcPr>
          <w:p w14:paraId="1B85AE76" w14:textId="77777777" w:rsidR="00B77F5D" w:rsidRPr="0079210B" w:rsidRDefault="00B77F5D" w:rsidP="00D46A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921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Psychiatric symptoms, seizures</w:t>
            </w:r>
          </w:p>
        </w:tc>
        <w:tc>
          <w:tcPr>
            <w:tcW w:w="1179" w:type="dxa"/>
            <w:vAlign w:val="center"/>
          </w:tcPr>
          <w:p w14:paraId="72829591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Align w:val="center"/>
          </w:tcPr>
          <w:p w14:paraId="16B0DE6E" w14:textId="77777777" w:rsidR="00B77F5D" w:rsidRPr="00E703FF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NL</w:t>
            </w:r>
          </w:p>
        </w:tc>
        <w:tc>
          <w:tcPr>
            <w:tcW w:w="1843" w:type="dxa"/>
            <w:vAlign w:val="center"/>
          </w:tcPr>
          <w:p w14:paraId="1A51D417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9E3">
              <w:rPr>
                <w:rFonts w:ascii="Times New Roman" w:hAnsi="Times New Roman" w:cs="Times New Roman"/>
                <w:sz w:val="16"/>
                <w:szCs w:val="16"/>
              </w:rPr>
              <w:t>Focal slowing</w:t>
            </w:r>
          </w:p>
        </w:tc>
        <w:tc>
          <w:tcPr>
            <w:tcW w:w="1134" w:type="dxa"/>
            <w:vAlign w:val="center"/>
          </w:tcPr>
          <w:p w14:paraId="50423DB0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8455FC8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14:paraId="38784323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77F5D" w14:paraId="702DC0DA" w14:textId="77777777" w:rsidTr="00483090">
        <w:tc>
          <w:tcPr>
            <w:tcW w:w="846" w:type="dxa"/>
            <w:vAlign w:val="center"/>
          </w:tcPr>
          <w:p w14:paraId="3ECC1960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vAlign w:val="center"/>
          </w:tcPr>
          <w:p w14:paraId="36F65D67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vAlign w:val="center"/>
          </w:tcPr>
          <w:p w14:paraId="246A16FB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1134" w:type="dxa"/>
            <w:vAlign w:val="center"/>
          </w:tcPr>
          <w:p w14:paraId="15005781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NMDAR</w:t>
            </w:r>
          </w:p>
        </w:tc>
        <w:tc>
          <w:tcPr>
            <w:tcW w:w="4350" w:type="dxa"/>
            <w:vAlign w:val="center"/>
          </w:tcPr>
          <w:p w14:paraId="4929ABCE" w14:textId="77777777" w:rsidR="00B77F5D" w:rsidRPr="0079210B" w:rsidRDefault="00B77F5D" w:rsidP="00D46A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921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Psychiatric symptoms, seizures, status epilepticus, aphasia, dystonia</w:t>
            </w:r>
          </w:p>
        </w:tc>
        <w:tc>
          <w:tcPr>
            <w:tcW w:w="1179" w:type="dxa"/>
            <w:vAlign w:val="center"/>
          </w:tcPr>
          <w:p w14:paraId="5EB0E3A9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NL</w:t>
            </w:r>
          </w:p>
        </w:tc>
        <w:tc>
          <w:tcPr>
            <w:tcW w:w="1984" w:type="dxa"/>
            <w:vAlign w:val="center"/>
          </w:tcPr>
          <w:p w14:paraId="431AC4D4" w14:textId="77777777" w:rsidR="00B77F5D" w:rsidRPr="00E703FF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NL</w:t>
            </w:r>
          </w:p>
        </w:tc>
        <w:tc>
          <w:tcPr>
            <w:tcW w:w="1843" w:type="dxa"/>
            <w:vAlign w:val="center"/>
          </w:tcPr>
          <w:p w14:paraId="74FDCB36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9E3">
              <w:rPr>
                <w:rFonts w:ascii="Times New Roman" w:hAnsi="Times New Roman" w:cs="Times New Roman"/>
                <w:sz w:val="16"/>
                <w:szCs w:val="16"/>
              </w:rPr>
              <w:t>IEDs</w:t>
            </w:r>
          </w:p>
        </w:tc>
        <w:tc>
          <w:tcPr>
            <w:tcW w:w="1134" w:type="dxa"/>
            <w:vAlign w:val="center"/>
          </w:tcPr>
          <w:p w14:paraId="4769BA6C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E2198FA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14:paraId="29F67D32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77F5D" w14:paraId="3B621680" w14:textId="77777777" w:rsidTr="00483090">
        <w:tc>
          <w:tcPr>
            <w:tcW w:w="846" w:type="dxa"/>
            <w:vAlign w:val="center"/>
          </w:tcPr>
          <w:p w14:paraId="264C554C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vAlign w:val="center"/>
          </w:tcPr>
          <w:p w14:paraId="5970FFE0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708" w:type="dxa"/>
            <w:vAlign w:val="center"/>
          </w:tcPr>
          <w:p w14:paraId="5F152836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14:paraId="49B498C7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NMDAR</w:t>
            </w:r>
          </w:p>
        </w:tc>
        <w:tc>
          <w:tcPr>
            <w:tcW w:w="4350" w:type="dxa"/>
            <w:vAlign w:val="center"/>
          </w:tcPr>
          <w:p w14:paraId="3055D91E" w14:textId="7E327D86" w:rsidR="00B77F5D" w:rsidRPr="0079210B" w:rsidRDefault="00B77F5D" w:rsidP="00D46A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921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Psychiatric </w:t>
            </w:r>
            <w:r w:rsidR="00423DD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symptoms, left central facial l</w:t>
            </w:r>
            <w:r w:rsidRPr="007921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esion, increased tone in extremities, right limb hypotonia</w:t>
            </w:r>
          </w:p>
        </w:tc>
        <w:tc>
          <w:tcPr>
            <w:tcW w:w="1179" w:type="dxa"/>
            <w:vAlign w:val="center"/>
          </w:tcPr>
          <w:p w14:paraId="68773108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OCB</w:t>
            </w:r>
          </w:p>
        </w:tc>
        <w:tc>
          <w:tcPr>
            <w:tcW w:w="1984" w:type="dxa"/>
            <w:vAlign w:val="center"/>
          </w:tcPr>
          <w:p w14:paraId="3FA0F7A4" w14:textId="77777777" w:rsidR="00B77F5D" w:rsidRPr="00E703FF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NL</w:t>
            </w:r>
          </w:p>
        </w:tc>
        <w:tc>
          <w:tcPr>
            <w:tcW w:w="1843" w:type="dxa"/>
            <w:vAlign w:val="center"/>
          </w:tcPr>
          <w:p w14:paraId="1D493276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9E3">
              <w:rPr>
                <w:rFonts w:ascii="Times New Roman" w:hAnsi="Times New Roman" w:cs="Times New Roman"/>
                <w:sz w:val="16"/>
                <w:szCs w:val="16"/>
              </w:rPr>
              <w:t>IEDs</w:t>
            </w:r>
          </w:p>
        </w:tc>
        <w:tc>
          <w:tcPr>
            <w:tcW w:w="1134" w:type="dxa"/>
            <w:vAlign w:val="center"/>
          </w:tcPr>
          <w:p w14:paraId="1C219137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4ECCB53C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14:paraId="1E5198DD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B77F5D" w14:paraId="38FA5E99" w14:textId="77777777" w:rsidTr="00483090">
        <w:tc>
          <w:tcPr>
            <w:tcW w:w="846" w:type="dxa"/>
            <w:vAlign w:val="center"/>
          </w:tcPr>
          <w:p w14:paraId="3D05F987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14:paraId="29427F65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708" w:type="dxa"/>
            <w:vAlign w:val="center"/>
          </w:tcPr>
          <w:p w14:paraId="771E06E0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14:paraId="55FAC0A0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LGI1</w:t>
            </w:r>
          </w:p>
        </w:tc>
        <w:tc>
          <w:tcPr>
            <w:tcW w:w="4350" w:type="dxa"/>
            <w:vAlign w:val="center"/>
          </w:tcPr>
          <w:p w14:paraId="0FBCA0B5" w14:textId="77777777" w:rsidR="00B77F5D" w:rsidRPr="0079210B" w:rsidRDefault="00B77F5D" w:rsidP="00D46A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921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Psychiatric symptoms, hyponatraemia, 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FBDS</w:t>
            </w:r>
            <w:r w:rsidRPr="007921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seizures, memory loss</w:t>
            </w:r>
          </w:p>
        </w:tc>
        <w:tc>
          <w:tcPr>
            <w:tcW w:w="1179" w:type="dxa"/>
            <w:vAlign w:val="center"/>
          </w:tcPr>
          <w:p w14:paraId="526DE66B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NL</w:t>
            </w:r>
          </w:p>
        </w:tc>
        <w:tc>
          <w:tcPr>
            <w:tcW w:w="1984" w:type="dxa"/>
            <w:vAlign w:val="center"/>
          </w:tcPr>
          <w:p w14:paraId="5D2D6638" w14:textId="77777777" w:rsidR="00B77F5D" w:rsidRPr="00E703FF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UTH</w:t>
            </w:r>
          </w:p>
        </w:tc>
        <w:tc>
          <w:tcPr>
            <w:tcW w:w="1843" w:type="dxa"/>
            <w:vAlign w:val="center"/>
          </w:tcPr>
          <w:p w14:paraId="31B759E5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9E3">
              <w:rPr>
                <w:rFonts w:ascii="Times New Roman" w:hAnsi="Times New Roman" w:cs="Times New Roman"/>
                <w:sz w:val="16"/>
                <w:szCs w:val="16"/>
              </w:rPr>
              <w:t>NL</w:t>
            </w:r>
          </w:p>
        </w:tc>
        <w:tc>
          <w:tcPr>
            <w:tcW w:w="1134" w:type="dxa"/>
            <w:vAlign w:val="center"/>
          </w:tcPr>
          <w:p w14:paraId="62008114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4864C2C4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14:paraId="5C90C59F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77F5D" w14:paraId="02D38662" w14:textId="77777777" w:rsidTr="00483090">
        <w:tc>
          <w:tcPr>
            <w:tcW w:w="846" w:type="dxa"/>
            <w:vAlign w:val="center"/>
          </w:tcPr>
          <w:p w14:paraId="780BD464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vAlign w:val="center"/>
          </w:tcPr>
          <w:p w14:paraId="78E00519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8" w:type="dxa"/>
            <w:vAlign w:val="center"/>
          </w:tcPr>
          <w:p w14:paraId="45308B30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14:paraId="72589B0F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LGI1</w:t>
            </w:r>
          </w:p>
        </w:tc>
        <w:tc>
          <w:tcPr>
            <w:tcW w:w="4350" w:type="dxa"/>
            <w:vAlign w:val="center"/>
          </w:tcPr>
          <w:p w14:paraId="4C417A7F" w14:textId="77777777" w:rsidR="00B77F5D" w:rsidRPr="0079210B" w:rsidRDefault="00B77F5D" w:rsidP="00D46A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921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Psychiatric symptoms, seizures, hyponatraemia, memory loss</w:t>
            </w:r>
          </w:p>
        </w:tc>
        <w:tc>
          <w:tcPr>
            <w:tcW w:w="1179" w:type="dxa"/>
            <w:vAlign w:val="center"/>
          </w:tcPr>
          <w:p w14:paraId="07053148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NL</w:t>
            </w:r>
          </w:p>
        </w:tc>
        <w:tc>
          <w:tcPr>
            <w:tcW w:w="1984" w:type="dxa"/>
            <w:vAlign w:val="center"/>
          </w:tcPr>
          <w:p w14:paraId="6D405425" w14:textId="77777777" w:rsidR="00B77F5D" w:rsidRPr="00E703FF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BTH</w:t>
            </w:r>
          </w:p>
        </w:tc>
        <w:tc>
          <w:tcPr>
            <w:tcW w:w="1843" w:type="dxa"/>
            <w:vAlign w:val="center"/>
          </w:tcPr>
          <w:p w14:paraId="57E90A19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9E3">
              <w:rPr>
                <w:rFonts w:ascii="Times New Roman" w:hAnsi="Times New Roman" w:cs="Times New Roman"/>
                <w:sz w:val="16"/>
                <w:szCs w:val="16"/>
              </w:rPr>
              <w:t>Ictal epileptiform discharges</w:t>
            </w:r>
          </w:p>
        </w:tc>
        <w:tc>
          <w:tcPr>
            <w:tcW w:w="1134" w:type="dxa"/>
            <w:vAlign w:val="center"/>
          </w:tcPr>
          <w:p w14:paraId="22354843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134" w:type="dxa"/>
            <w:vAlign w:val="center"/>
          </w:tcPr>
          <w:p w14:paraId="7121EA62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14:paraId="3D29ACB6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B77F5D" w14:paraId="0CD1BB1E" w14:textId="77777777" w:rsidTr="00483090">
        <w:tc>
          <w:tcPr>
            <w:tcW w:w="846" w:type="dxa"/>
            <w:vAlign w:val="center"/>
          </w:tcPr>
          <w:p w14:paraId="07D6FCED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709" w:type="dxa"/>
            <w:vAlign w:val="center"/>
          </w:tcPr>
          <w:p w14:paraId="5DB1C0BA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708" w:type="dxa"/>
            <w:vAlign w:val="center"/>
          </w:tcPr>
          <w:p w14:paraId="073B8BFC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14:paraId="127606BC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LGI1</w:t>
            </w:r>
          </w:p>
        </w:tc>
        <w:tc>
          <w:tcPr>
            <w:tcW w:w="4350" w:type="dxa"/>
            <w:vAlign w:val="center"/>
          </w:tcPr>
          <w:p w14:paraId="54ED1903" w14:textId="77777777" w:rsidR="00B77F5D" w:rsidRPr="0079210B" w:rsidRDefault="00B77F5D" w:rsidP="00D46A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921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Memory loss, seizures, 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FBDS</w:t>
            </w:r>
            <w:r w:rsidRPr="007921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hyponatraemia, insomnia, psychiatric symptoms</w:t>
            </w:r>
          </w:p>
        </w:tc>
        <w:tc>
          <w:tcPr>
            <w:tcW w:w="1179" w:type="dxa"/>
            <w:vAlign w:val="center"/>
          </w:tcPr>
          <w:p w14:paraId="26E56334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TP↑</w:t>
            </w:r>
          </w:p>
        </w:tc>
        <w:tc>
          <w:tcPr>
            <w:tcW w:w="1984" w:type="dxa"/>
            <w:vAlign w:val="center"/>
          </w:tcPr>
          <w:p w14:paraId="491B96EF" w14:textId="77777777" w:rsidR="00B77F5D" w:rsidRPr="00E703FF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NL</w:t>
            </w:r>
          </w:p>
        </w:tc>
        <w:tc>
          <w:tcPr>
            <w:tcW w:w="1843" w:type="dxa"/>
            <w:vAlign w:val="center"/>
          </w:tcPr>
          <w:p w14:paraId="427A2EE2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9E3">
              <w:rPr>
                <w:rFonts w:ascii="Times New Roman" w:hAnsi="Times New Roman" w:cs="Times New Roman"/>
                <w:sz w:val="16"/>
                <w:szCs w:val="16"/>
              </w:rPr>
              <w:t>Ictal epileptiform discharges</w:t>
            </w:r>
          </w:p>
        </w:tc>
        <w:tc>
          <w:tcPr>
            <w:tcW w:w="1134" w:type="dxa"/>
            <w:vAlign w:val="center"/>
          </w:tcPr>
          <w:p w14:paraId="646568B2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14:paraId="216E5147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14:paraId="2030D7C1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77F5D" w14:paraId="0AB533DB" w14:textId="77777777" w:rsidTr="00483090">
        <w:tc>
          <w:tcPr>
            <w:tcW w:w="846" w:type="dxa"/>
            <w:vAlign w:val="center"/>
          </w:tcPr>
          <w:p w14:paraId="6504239F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  <w:vAlign w:val="center"/>
          </w:tcPr>
          <w:p w14:paraId="6AD76DAA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708" w:type="dxa"/>
            <w:vAlign w:val="center"/>
          </w:tcPr>
          <w:p w14:paraId="659709F7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14:paraId="6E6648A1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LGI1</w:t>
            </w:r>
          </w:p>
        </w:tc>
        <w:tc>
          <w:tcPr>
            <w:tcW w:w="4350" w:type="dxa"/>
            <w:vAlign w:val="center"/>
          </w:tcPr>
          <w:p w14:paraId="64FD4B03" w14:textId="77777777" w:rsidR="00B77F5D" w:rsidRPr="0079210B" w:rsidRDefault="00B77F5D" w:rsidP="00D46A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FBDS</w:t>
            </w:r>
            <w:r w:rsidRPr="007921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hyponatraemia, dysautonomia, insomnia</w:t>
            </w:r>
          </w:p>
        </w:tc>
        <w:tc>
          <w:tcPr>
            <w:tcW w:w="1179" w:type="dxa"/>
            <w:vAlign w:val="center"/>
          </w:tcPr>
          <w:p w14:paraId="64339C1D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TP↑</w:t>
            </w:r>
          </w:p>
        </w:tc>
        <w:tc>
          <w:tcPr>
            <w:tcW w:w="1984" w:type="dxa"/>
            <w:vAlign w:val="center"/>
          </w:tcPr>
          <w:p w14:paraId="2AF8DF33" w14:textId="77777777" w:rsidR="00B77F5D" w:rsidRPr="00E703FF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NL</w:t>
            </w:r>
          </w:p>
        </w:tc>
        <w:tc>
          <w:tcPr>
            <w:tcW w:w="1843" w:type="dxa"/>
            <w:vAlign w:val="center"/>
          </w:tcPr>
          <w:p w14:paraId="28977920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9E3">
              <w:rPr>
                <w:rFonts w:ascii="Times New Roman" w:hAnsi="Times New Roman" w:cs="Times New Roman"/>
                <w:sz w:val="16"/>
                <w:szCs w:val="16"/>
              </w:rPr>
              <w:t>NL</w:t>
            </w:r>
          </w:p>
        </w:tc>
        <w:tc>
          <w:tcPr>
            <w:tcW w:w="1134" w:type="dxa"/>
            <w:vAlign w:val="center"/>
          </w:tcPr>
          <w:p w14:paraId="560E930C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082C05B6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14:paraId="1BE3BC22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77F5D" w14:paraId="52270ECE" w14:textId="77777777" w:rsidTr="00483090">
        <w:tc>
          <w:tcPr>
            <w:tcW w:w="846" w:type="dxa"/>
            <w:vAlign w:val="center"/>
          </w:tcPr>
          <w:p w14:paraId="64930151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14:paraId="76A6796F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vAlign w:val="center"/>
          </w:tcPr>
          <w:p w14:paraId="6B8D7E93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1134" w:type="dxa"/>
            <w:vAlign w:val="center"/>
          </w:tcPr>
          <w:p w14:paraId="2E3DB2EE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LGI1</w:t>
            </w:r>
          </w:p>
        </w:tc>
        <w:tc>
          <w:tcPr>
            <w:tcW w:w="4350" w:type="dxa"/>
            <w:vAlign w:val="center"/>
          </w:tcPr>
          <w:p w14:paraId="10063319" w14:textId="77777777" w:rsidR="00B77F5D" w:rsidRPr="0079210B" w:rsidRDefault="00B77F5D" w:rsidP="00D46A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921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Memory loss</w:t>
            </w:r>
          </w:p>
        </w:tc>
        <w:tc>
          <w:tcPr>
            <w:tcW w:w="1179" w:type="dxa"/>
            <w:vAlign w:val="center"/>
          </w:tcPr>
          <w:p w14:paraId="58E3095E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NL</w:t>
            </w:r>
          </w:p>
        </w:tc>
        <w:tc>
          <w:tcPr>
            <w:tcW w:w="1984" w:type="dxa"/>
            <w:vAlign w:val="center"/>
          </w:tcPr>
          <w:p w14:paraId="18EB3956" w14:textId="568C80A0" w:rsidR="00B77F5D" w:rsidRPr="00E703FF" w:rsidRDefault="00D3636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</w:t>
            </w:r>
            <w:r w:rsidR="00B77F5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TH</w:t>
            </w:r>
          </w:p>
        </w:tc>
        <w:tc>
          <w:tcPr>
            <w:tcW w:w="1843" w:type="dxa"/>
            <w:vAlign w:val="center"/>
          </w:tcPr>
          <w:p w14:paraId="13035816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9E3">
              <w:rPr>
                <w:rFonts w:ascii="Times New Roman" w:hAnsi="Times New Roman" w:cs="Times New Roman"/>
                <w:sz w:val="16"/>
                <w:szCs w:val="16"/>
              </w:rPr>
              <w:t>Focal slowing</w:t>
            </w:r>
          </w:p>
        </w:tc>
        <w:tc>
          <w:tcPr>
            <w:tcW w:w="1134" w:type="dxa"/>
            <w:vAlign w:val="center"/>
          </w:tcPr>
          <w:p w14:paraId="0256EE2E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5BFC184D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14:paraId="713D27A6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77F5D" w14:paraId="03C094B8" w14:textId="77777777" w:rsidTr="00483090">
        <w:tc>
          <w:tcPr>
            <w:tcW w:w="846" w:type="dxa"/>
            <w:vAlign w:val="center"/>
          </w:tcPr>
          <w:p w14:paraId="3F6FC649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vAlign w:val="center"/>
          </w:tcPr>
          <w:p w14:paraId="3E16A301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708" w:type="dxa"/>
            <w:vAlign w:val="center"/>
          </w:tcPr>
          <w:p w14:paraId="057837F5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14:paraId="70075644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GABABR</w:t>
            </w:r>
          </w:p>
        </w:tc>
        <w:tc>
          <w:tcPr>
            <w:tcW w:w="4350" w:type="dxa"/>
            <w:vAlign w:val="center"/>
          </w:tcPr>
          <w:p w14:paraId="64856B9B" w14:textId="77777777" w:rsidR="00B77F5D" w:rsidRPr="0079210B" w:rsidRDefault="00B77F5D" w:rsidP="00D46A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921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Psychiatric symptoms, memory loss</w:t>
            </w:r>
          </w:p>
        </w:tc>
        <w:tc>
          <w:tcPr>
            <w:tcW w:w="1179" w:type="dxa"/>
            <w:vAlign w:val="center"/>
          </w:tcPr>
          <w:p w14:paraId="6D7E11B7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NL</w:t>
            </w:r>
          </w:p>
        </w:tc>
        <w:tc>
          <w:tcPr>
            <w:tcW w:w="1984" w:type="dxa"/>
            <w:vAlign w:val="center"/>
          </w:tcPr>
          <w:p w14:paraId="187A95B7" w14:textId="77777777" w:rsidR="00B77F5D" w:rsidRPr="00E703FF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UTH</w:t>
            </w:r>
          </w:p>
        </w:tc>
        <w:tc>
          <w:tcPr>
            <w:tcW w:w="1843" w:type="dxa"/>
            <w:vAlign w:val="center"/>
          </w:tcPr>
          <w:p w14:paraId="31CE4740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9E3">
              <w:rPr>
                <w:rFonts w:ascii="Times New Roman" w:hAnsi="Times New Roman" w:cs="Times New Roman"/>
                <w:sz w:val="16"/>
                <w:szCs w:val="16"/>
              </w:rPr>
              <w:t>NL</w:t>
            </w:r>
          </w:p>
        </w:tc>
        <w:tc>
          <w:tcPr>
            <w:tcW w:w="1134" w:type="dxa"/>
            <w:vAlign w:val="center"/>
          </w:tcPr>
          <w:p w14:paraId="51903DD0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25A02D0E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14:paraId="0CED396C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77F5D" w14:paraId="0ED0E166" w14:textId="77777777" w:rsidTr="00483090">
        <w:tc>
          <w:tcPr>
            <w:tcW w:w="846" w:type="dxa"/>
            <w:vAlign w:val="center"/>
          </w:tcPr>
          <w:p w14:paraId="0E15F7F7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vAlign w:val="center"/>
          </w:tcPr>
          <w:p w14:paraId="7BD67D24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14:paraId="6E8BDA0B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1134" w:type="dxa"/>
            <w:vAlign w:val="center"/>
          </w:tcPr>
          <w:p w14:paraId="0638BD87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GABABR</w:t>
            </w:r>
          </w:p>
        </w:tc>
        <w:tc>
          <w:tcPr>
            <w:tcW w:w="4350" w:type="dxa"/>
            <w:vAlign w:val="center"/>
          </w:tcPr>
          <w:p w14:paraId="49CB9C50" w14:textId="77777777" w:rsidR="00B77F5D" w:rsidRPr="0079210B" w:rsidRDefault="00B77F5D" w:rsidP="00D46A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921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Dyskinesias, memory loss, insomnia</w:t>
            </w:r>
          </w:p>
        </w:tc>
        <w:tc>
          <w:tcPr>
            <w:tcW w:w="1179" w:type="dxa"/>
            <w:vAlign w:val="center"/>
          </w:tcPr>
          <w:p w14:paraId="233892B7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TP↑</w:t>
            </w:r>
          </w:p>
        </w:tc>
        <w:tc>
          <w:tcPr>
            <w:tcW w:w="1984" w:type="dxa"/>
            <w:vAlign w:val="center"/>
          </w:tcPr>
          <w:p w14:paraId="4C612E4D" w14:textId="77777777" w:rsidR="00B77F5D" w:rsidRPr="00E703FF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1843" w:type="dxa"/>
            <w:vAlign w:val="center"/>
          </w:tcPr>
          <w:p w14:paraId="473A262D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9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CD75CE6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vAlign w:val="center"/>
          </w:tcPr>
          <w:p w14:paraId="0D13A126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14:paraId="4519EE1E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77F5D" w14:paraId="3C8BC963" w14:textId="77777777" w:rsidTr="00483090">
        <w:tc>
          <w:tcPr>
            <w:tcW w:w="846" w:type="dxa"/>
            <w:vAlign w:val="center"/>
          </w:tcPr>
          <w:p w14:paraId="7E63BA20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  <w:vAlign w:val="center"/>
          </w:tcPr>
          <w:p w14:paraId="52E8670B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708" w:type="dxa"/>
            <w:vAlign w:val="center"/>
          </w:tcPr>
          <w:p w14:paraId="38C5EFEE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14:paraId="1C925C9F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GABABR</w:t>
            </w:r>
          </w:p>
        </w:tc>
        <w:tc>
          <w:tcPr>
            <w:tcW w:w="4350" w:type="dxa"/>
            <w:vAlign w:val="center"/>
          </w:tcPr>
          <w:p w14:paraId="35F80D77" w14:textId="77777777" w:rsidR="00B77F5D" w:rsidRPr="0079210B" w:rsidRDefault="00B77F5D" w:rsidP="00D46A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921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Psychiatric symptoms, seizures, hyponatraemia</w:t>
            </w:r>
          </w:p>
        </w:tc>
        <w:tc>
          <w:tcPr>
            <w:tcW w:w="1179" w:type="dxa"/>
            <w:vAlign w:val="center"/>
          </w:tcPr>
          <w:p w14:paraId="08294F92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TP+IgG index↑</w:t>
            </w:r>
          </w:p>
        </w:tc>
        <w:tc>
          <w:tcPr>
            <w:tcW w:w="1984" w:type="dxa"/>
            <w:vAlign w:val="center"/>
          </w:tcPr>
          <w:p w14:paraId="33DE5680" w14:textId="77777777" w:rsidR="00B77F5D" w:rsidRPr="00E703FF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UTH</w:t>
            </w:r>
          </w:p>
        </w:tc>
        <w:tc>
          <w:tcPr>
            <w:tcW w:w="1843" w:type="dxa"/>
            <w:vAlign w:val="center"/>
          </w:tcPr>
          <w:p w14:paraId="73A94AC2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9E3">
              <w:rPr>
                <w:rFonts w:ascii="Times New Roman" w:hAnsi="Times New Roman" w:cs="Times New Roman"/>
                <w:sz w:val="16"/>
                <w:szCs w:val="16"/>
              </w:rPr>
              <w:t>Focal slowing</w:t>
            </w:r>
          </w:p>
        </w:tc>
        <w:tc>
          <w:tcPr>
            <w:tcW w:w="1134" w:type="dxa"/>
            <w:vAlign w:val="center"/>
          </w:tcPr>
          <w:p w14:paraId="40A5E1A6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14:paraId="36CE69CF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14:paraId="27BDEF23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77F5D" w14:paraId="517F7376" w14:textId="77777777" w:rsidTr="00483090">
        <w:tc>
          <w:tcPr>
            <w:tcW w:w="846" w:type="dxa"/>
            <w:vAlign w:val="center"/>
          </w:tcPr>
          <w:p w14:paraId="59B9B33B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  <w:vAlign w:val="center"/>
          </w:tcPr>
          <w:p w14:paraId="441DB739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08" w:type="dxa"/>
            <w:vAlign w:val="center"/>
          </w:tcPr>
          <w:p w14:paraId="430AE8EA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14:paraId="14961F5E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Caspr2</w:t>
            </w:r>
          </w:p>
        </w:tc>
        <w:tc>
          <w:tcPr>
            <w:tcW w:w="4350" w:type="dxa"/>
            <w:vAlign w:val="center"/>
          </w:tcPr>
          <w:p w14:paraId="5E3E2221" w14:textId="77777777" w:rsidR="00B77F5D" w:rsidRPr="0079210B" w:rsidRDefault="00B77F5D" w:rsidP="00D46A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921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Seizures, psychiatric symptoms, memory loss</w:t>
            </w:r>
          </w:p>
        </w:tc>
        <w:tc>
          <w:tcPr>
            <w:tcW w:w="1179" w:type="dxa"/>
            <w:vAlign w:val="center"/>
          </w:tcPr>
          <w:p w14:paraId="10B022AF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TP↑</w:t>
            </w:r>
          </w:p>
        </w:tc>
        <w:tc>
          <w:tcPr>
            <w:tcW w:w="1984" w:type="dxa"/>
            <w:vAlign w:val="center"/>
          </w:tcPr>
          <w:p w14:paraId="502F4D1E" w14:textId="77777777" w:rsidR="00B77F5D" w:rsidRPr="00E703FF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UTH</w:t>
            </w:r>
          </w:p>
        </w:tc>
        <w:tc>
          <w:tcPr>
            <w:tcW w:w="1843" w:type="dxa"/>
            <w:vAlign w:val="center"/>
          </w:tcPr>
          <w:p w14:paraId="41AE64EB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9E3">
              <w:rPr>
                <w:rFonts w:ascii="Times New Roman" w:hAnsi="Times New Roman" w:cs="Times New Roman"/>
                <w:sz w:val="16"/>
                <w:szCs w:val="16"/>
              </w:rPr>
              <w:t>NL</w:t>
            </w:r>
          </w:p>
        </w:tc>
        <w:tc>
          <w:tcPr>
            <w:tcW w:w="1134" w:type="dxa"/>
            <w:vAlign w:val="center"/>
          </w:tcPr>
          <w:p w14:paraId="5A627039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0D782748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14:paraId="5587B033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77F5D" w14:paraId="02DF8BA2" w14:textId="77777777" w:rsidTr="00483090">
        <w:tc>
          <w:tcPr>
            <w:tcW w:w="846" w:type="dxa"/>
            <w:vAlign w:val="center"/>
          </w:tcPr>
          <w:p w14:paraId="217D5507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vAlign w:val="center"/>
          </w:tcPr>
          <w:p w14:paraId="6033BB3E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708" w:type="dxa"/>
            <w:vAlign w:val="center"/>
          </w:tcPr>
          <w:p w14:paraId="3BA3213A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1134" w:type="dxa"/>
            <w:vAlign w:val="center"/>
          </w:tcPr>
          <w:p w14:paraId="7C3E7087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Caspr2</w:t>
            </w:r>
          </w:p>
        </w:tc>
        <w:tc>
          <w:tcPr>
            <w:tcW w:w="4350" w:type="dxa"/>
            <w:vAlign w:val="center"/>
          </w:tcPr>
          <w:p w14:paraId="026FEFAC" w14:textId="77777777" w:rsidR="00B77F5D" w:rsidRPr="0079210B" w:rsidRDefault="00B77F5D" w:rsidP="00D46A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921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Psychiatric symptoms, aphasia, seizures, status epilepticus</w:t>
            </w:r>
          </w:p>
        </w:tc>
        <w:tc>
          <w:tcPr>
            <w:tcW w:w="1179" w:type="dxa"/>
            <w:vAlign w:val="center"/>
          </w:tcPr>
          <w:p w14:paraId="1B4A3A15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Align w:val="center"/>
          </w:tcPr>
          <w:p w14:paraId="09A2EBA3" w14:textId="77777777" w:rsidR="00B77F5D" w:rsidRPr="00E703FF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UTH</w:t>
            </w:r>
          </w:p>
        </w:tc>
        <w:tc>
          <w:tcPr>
            <w:tcW w:w="1843" w:type="dxa"/>
            <w:vAlign w:val="center"/>
          </w:tcPr>
          <w:p w14:paraId="4A367294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9E3">
              <w:rPr>
                <w:rFonts w:ascii="Times New Roman" w:hAnsi="Times New Roman" w:cs="Times New Roman"/>
                <w:sz w:val="16"/>
                <w:szCs w:val="16"/>
              </w:rPr>
              <w:t>NL</w:t>
            </w:r>
          </w:p>
        </w:tc>
        <w:tc>
          <w:tcPr>
            <w:tcW w:w="1134" w:type="dxa"/>
            <w:vAlign w:val="center"/>
          </w:tcPr>
          <w:p w14:paraId="25D6719B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14:paraId="2ED118FB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14:paraId="26B82E93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77F5D" w14:paraId="5FAEB6AA" w14:textId="77777777" w:rsidTr="00483090">
        <w:trPr>
          <w:trHeight w:val="167"/>
        </w:trPr>
        <w:tc>
          <w:tcPr>
            <w:tcW w:w="846" w:type="dxa"/>
            <w:vAlign w:val="center"/>
          </w:tcPr>
          <w:p w14:paraId="54FC6B3D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14:paraId="72AAF580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23992763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14:paraId="4588CC6B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2F0">
              <w:rPr>
                <w:rFonts w:ascii="Times New Roman" w:hAnsi="Times New Roman" w:cs="Times New Roman"/>
                <w:sz w:val="16"/>
                <w:szCs w:val="16"/>
              </w:rPr>
              <w:t>LGI1+Caspr2</w:t>
            </w:r>
          </w:p>
        </w:tc>
        <w:tc>
          <w:tcPr>
            <w:tcW w:w="4350" w:type="dxa"/>
            <w:vAlign w:val="center"/>
          </w:tcPr>
          <w:p w14:paraId="2C16FB57" w14:textId="77777777" w:rsidR="00B77F5D" w:rsidRPr="0079210B" w:rsidRDefault="00B77F5D" w:rsidP="00D46A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9210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Psychiatric symptoms, seizures, hyponatraemia, insomnia, skin rashes</w:t>
            </w:r>
          </w:p>
        </w:tc>
        <w:tc>
          <w:tcPr>
            <w:tcW w:w="1179" w:type="dxa"/>
            <w:vAlign w:val="center"/>
          </w:tcPr>
          <w:p w14:paraId="08B5039D" w14:textId="77777777" w:rsidR="00B77F5D" w:rsidRPr="005822F0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Align w:val="center"/>
          </w:tcPr>
          <w:p w14:paraId="23584AB2" w14:textId="77777777" w:rsidR="00B77F5D" w:rsidRPr="0079210B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14:paraId="0D364C09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9E3">
              <w:rPr>
                <w:rFonts w:ascii="Times New Roman" w:hAnsi="Times New Roman" w:cs="Times New Roman"/>
                <w:sz w:val="16"/>
                <w:szCs w:val="16"/>
              </w:rPr>
              <w:t>NL</w:t>
            </w:r>
          </w:p>
        </w:tc>
        <w:tc>
          <w:tcPr>
            <w:tcW w:w="1134" w:type="dxa"/>
            <w:vAlign w:val="center"/>
          </w:tcPr>
          <w:p w14:paraId="770F9FAD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2D6DA8B5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14:paraId="62EE0124" w14:textId="77777777" w:rsidR="00B77F5D" w:rsidRPr="00A009E3" w:rsidRDefault="00B77F5D" w:rsidP="00D46A6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14:paraId="159E6975" w14:textId="5EB1ADC0" w:rsidR="009E7A55" w:rsidRDefault="00E5136E" w:rsidP="00B77F5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72F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</w:t>
      </w:r>
      <w:r w:rsidR="00B77F5D" w:rsidRPr="00072F73">
        <w:rPr>
          <w:rFonts w:ascii="Times New Roman" w:hAnsi="Times New Roman" w:cs="Times New Roman"/>
          <w:b/>
          <w:sz w:val="24"/>
          <w:szCs w:val="24"/>
          <w:lang w:val="en-US"/>
        </w:rPr>
        <w:t>Table 2: Clinical manifestations, auxiliary examinations and follow-up data of AE patients</w:t>
      </w:r>
      <w:r w:rsidR="001904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4CA289E0" w14:textId="0233BB20" w:rsidR="00B77F5D" w:rsidRPr="00B77F5D" w:rsidRDefault="00190495" w:rsidP="00B77F5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18"/>
          <w:szCs w:val="18"/>
          <w:lang w:val="en-GB"/>
        </w:rPr>
        <w:t>(</w:t>
      </w:r>
      <w:r w:rsidRPr="00D55B85">
        <w:rPr>
          <w:rFonts w:ascii="Times New Roman" w:hAnsi="Times New Roman" w:cs="Times New Roman"/>
          <w:i/>
          <w:sz w:val="18"/>
          <w:szCs w:val="18"/>
          <w:lang w:val="en-GB"/>
        </w:rPr>
        <w:t>*in order of onset of symptoms</w:t>
      </w:r>
      <w:r>
        <w:rPr>
          <w:rFonts w:ascii="Times New Roman" w:hAnsi="Times New Roman" w:cs="Times New Roman"/>
          <w:i/>
          <w:sz w:val="18"/>
          <w:szCs w:val="18"/>
          <w:lang w:val="en-GB"/>
        </w:rPr>
        <w:t xml:space="preserve">; ♦ HSV encephalitis preceded development of </w:t>
      </w:r>
      <w:proofErr w:type="spellStart"/>
      <w:r>
        <w:rPr>
          <w:rFonts w:ascii="Times New Roman" w:hAnsi="Times New Roman" w:cs="Times New Roman"/>
          <w:i/>
          <w:sz w:val="18"/>
          <w:szCs w:val="18"/>
          <w:lang w:val="en-GB"/>
        </w:rPr>
        <w:t>secunder</w:t>
      </w:r>
      <w:proofErr w:type="spellEnd"/>
      <w:r>
        <w:rPr>
          <w:rFonts w:ascii="Times New Roman" w:hAnsi="Times New Roman" w:cs="Times New Roman"/>
          <w:i/>
          <w:sz w:val="18"/>
          <w:szCs w:val="18"/>
          <w:lang w:val="en-GB"/>
        </w:rPr>
        <w:t xml:space="preserve"> anti-NMDAR encephalitis)</w:t>
      </w:r>
    </w:p>
    <w:p w14:paraId="3E82B794" w14:textId="75F36CA6" w:rsidR="00765670" w:rsidRDefault="00D55B85" w:rsidP="00765670">
      <w:pPr>
        <w:ind w:left="-284"/>
        <w:rPr>
          <w:rFonts w:ascii="Times New Roman" w:hAnsi="Times New Roman" w:cs="Times New Roman"/>
          <w:i/>
          <w:sz w:val="18"/>
          <w:szCs w:val="18"/>
          <w:lang w:val="en-GB"/>
        </w:rPr>
      </w:pPr>
      <w:r w:rsidRPr="00D55B85">
        <w:rPr>
          <w:rFonts w:ascii="Times New Roman" w:hAnsi="Times New Roman" w:cs="Times New Roman"/>
          <w:i/>
          <w:sz w:val="18"/>
          <w:szCs w:val="18"/>
          <w:lang w:val="en-GB"/>
        </w:rPr>
        <w:t xml:space="preserve">M: male; F: female; NMDAR: N-methyl-D-aspartate receptor; LGI1: leucine-rich, glioma inactivated 1; GABABR: γ-aminobutyric acid receptor-B; Caspr2: </w:t>
      </w:r>
      <w:proofErr w:type="spellStart"/>
      <w:r w:rsidRPr="00D55B85">
        <w:rPr>
          <w:rFonts w:ascii="Times New Roman" w:hAnsi="Times New Roman" w:cs="Times New Roman"/>
          <w:i/>
          <w:sz w:val="18"/>
          <w:szCs w:val="18"/>
          <w:lang w:val="en-GB"/>
        </w:rPr>
        <w:t>contactin</w:t>
      </w:r>
      <w:proofErr w:type="spellEnd"/>
      <w:r w:rsidRPr="00D55B85">
        <w:rPr>
          <w:rFonts w:ascii="Times New Roman" w:hAnsi="Times New Roman" w:cs="Times New Roman"/>
          <w:i/>
          <w:sz w:val="18"/>
          <w:szCs w:val="18"/>
          <w:lang w:val="en-GB"/>
        </w:rPr>
        <w:t xml:space="preserve">-associated protein-like 2; FBDS: </w:t>
      </w:r>
      <w:proofErr w:type="spellStart"/>
      <w:r w:rsidR="00765670">
        <w:rPr>
          <w:rFonts w:ascii="Times New Roman" w:hAnsi="Times New Roman" w:cs="Times New Roman"/>
          <w:i/>
          <w:sz w:val="18"/>
          <w:szCs w:val="18"/>
          <w:lang w:val="en-GB"/>
        </w:rPr>
        <w:t>faciobrachial</w:t>
      </w:r>
      <w:proofErr w:type="spellEnd"/>
      <w:r w:rsidR="00765670">
        <w:rPr>
          <w:rFonts w:ascii="Times New Roman" w:hAnsi="Times New Roman" w:cs="Times New Roman"/>
          <w:i/>
          <w:sz w:val="18"/>
          <w:szCs w:val="18"/>
          <w:lang w:val="en-GB"/>
        </w:rPr>
        <w:t xml:space="preserve"> </w:t>
      </w:r>
      <w:r w:rsidRPr="00D55B85">
        <w:rPr>
          <w:rFonts w:ascii="Times New Roman" w:hAnsi="Times New Roman" w:cs="Times New Roman"/>
          <w:i/>
          <w:sz w:val="18"/>
          <w:szCs w:val="18"/>
          <w:lang w:val="en-GB"/>
        </w:rPr>
        <w:t xml:space="preserve">dystonic seizures; CSF: cerebrospinal fluid; NL: normal; OCB: oligoclonal band; </w:t>
      </w:r>
      <w:proofErr w:type="spellStart"/>
      <w:r w:rsidRPr="00D55B85">
        <w:rPr>
          <w:rFonts w:ascii="Times New Roman" w:hAnsi="Times New Roman" w:cs="Times New Roman"/>
          <w:i/>
          <w:sz w:val="18"/>
          <w:szCs w:val="18"/>
          <w:lang w:val="en-GB"/>
        </w:rPr>
        <w:t>Pleo</w:t>
      </w:r>
      <w:proofErr w:type="spellEnd"/>
      <w:r w:rsidRPr="00D55B85">
        <w:rPr>
          <w:rFonts w:ascii="Times New Roman" w:hAnsi="Times New Roman" w:cs="Times New Roman"/>
          <w:i/>
          <w:sz w:val="18"/>
          <w:szCs w:val="18"/>
          <w:lang w:val="en-GB"/>
        </w:rPr>
        <w:t xml:space="preserve">: pleocytosis; TP: total protein; </w:t>
      </w:r>
      <w:r w:rsidR="00E703FF" w:rsidRPr="00D55B85">
        <w:rPr>
          <w:rFonts w:ascii="Times New Roman" w:hAnsi="Times New Roman" w:cs="Times New Roman"/>
          <w:i/>
          <w:sz w:val="18"/>
          <w:szCs w:val="18"/>
          <w:lang w:val="en-GB"/>
        </w:rPr>
        <w:t>UTH: unil</w:t>
      </w:r>
      <w:r w:rsidRPr="00D55B85">
        <w:rPr>
          <w:rFonts w:ascii="Times New Roman" w:hAnsi="Times New Roman" w:cs="Times New Roman"/>
          <w:i/>
          <w:sz w:val="18"/>
          <w:szCs w:val="18"/>
          <w:lang w:val="en-GB"/>
        </w:rPr>
        <w:t>ateral temporal hyperintensity</w:t>
      </w:r>
      <w:r w:rsidR="00E703FF" w:rsidRPr="00D55B85">
        <w:rPr>
          <w:rFonts w:ascii="Times New Roman" w:hAnsi="Times New Roman" w:cs="Times New Roman"/>
          <w:i/>
          <w:sz w:val="18"/>
          <w:szCs w:val="18"/>
          <w:lang w:val="en-GB"/>
        </w:rPr>
        <w:t xml:space="preserve">; BTH: bilateral temporal hyperintensities; </w:t>
      </w:r>
      <w:r w:rsidR="00A009E3" w:rsidRPr="00D55B85">
        <w:rPr>
          <w:rFonts w:ascii="Times New Roman" w:hAnsi="Times New Roman" w:cs="Times New Roman"/>
          <w:i/>
          <w:sz w:val="18"/>
          <w:szCs w:val="18"/>
          <w:lang w:val="en-GB"/>
        </w:rPr>
        <w:t>IED</w:t>
      </w:r>
      <w:r w:rsidRPr="00D55B85">
        <w:rPr>
          <w:rFonts w:ascii="Times New Roman" w:hAnsi="Times New Roman" w:cs="Times New Roman"/>
          <w:i/>
          <w:sz w:val="18"/>
          <w:szCs w:val="18"/>
          <w:lang w:val="en-GB"/>
        </w:rPr>
        <w:t>s</w:t>
      </w:r>
      <w:r w:rsidR="00A009E3" w:rsidRPr="00D55B85">
        <w:rPr>
          <w:rFonts w:ascii="Times New Roman" w:hAnsi="Times New Roman" w:cs="Times New Roman"/>
          <w:i/>
          <w:sz w:val="18"/>
          <w:szCs w:val="18"/>
          <w:lang w:val="en-GB"/>
        </w:rPr>
        <w:t>: interictal epileptiform discharge;</w:t>
      </w:r>
      <w:r w:rsidRPr="00D55B85">
        <w:rPr>
          <w:rFonts w:ascii="Times New Roman" w:hAnsi="Times New Roman" w:cs="Times New Roman"/>
          <w:i/>
          <w:sz w:val="18"/>
          <w:szCs w:val="18"/>
          <w:lang w:val="en-GB"/>
        </w:rPr>
        <w:t xml:space="preserve"> </w:t>
      </w:r>
      <w:proofErr w:type="spellStart"/>
      <w:r w:rsidRPr="00D55B85">
        <w:rPr>
          <w:rFonts w:ascii="Times New Roman" w:hAnsi="Times New Roman" w:cs="Times New Roman"/>
          <w:i/>
          <w:sz w:val="18"/>
          <w:szCs w:val="18"/>
          <w:lang w:val="en-GB"/>
        </w:rPr>
        <w:t>m</w:t>
      </w:r>
      <w:r w:rsidR="00765670">
        <w:rPr>
          <w:rFonts w:ascii="Times New Roman" w:hAnsi="Times New Roman" w:cs="Times New Roman"/>
          <w:i/>
          <w:sz w:val="18"/>
          <w:szCs w:val="18"/>
          <w:lang w:val="en-GB"/>
        </w:rPr>
        <w:t>RS</w:t>
      </w:r>
      <w:proofErr w:type="spellEnd"/>
      <w:r w:rsidR="00765670">
        <w:rPr>
          <w:rFonts w:ascii="Times New Roman" w:hAnsi="Times New Roman" w:cs="Times New Roman"/>
          <w:i/>
          <w:sz w:val="18"/>
          <w:szCs w:val="18"/>
          <w:lang w:val="en-GB"/>
        </w:rPr>
        <w:t>: modified Rankin scale score.</w:t>
      </w:r>
    </w:p>
    <w:p w14:paraId="4B99FFC2" w14:textId="6DF5905D" w:rsidR="00190495" w:rsidRDefault="00190495" w:rsidP="00765670">
      <w:pPr>
        <w:ind w:left="-284"/>
        <w:rPr>
          <w:rFonts w:ascii="Times New Roman" w:hAnsi="Times New Roman" w:cs="Times New Roman"/>
          <w:i/>
          <w:sz w:val="18"/>
          <w:szCs w:val="18"/>
          <w:lang w:val="en-GB"/>
        </w:rPr>
      </w:pPr>
    </w:p>
    <w:p w14:paraId="00B0264B" w14:textId="00B9AAF2" w:rsidR="00190495" w:rsidRDefault="00190495" w:rsidP="00765670">
      <w:pPr>
        <w:ind w:left="-284"/>
        <w:rPr>
          <w:rFonts w:ascii="Times New Roman" w:hAnsi="Times New Roman" w:cs="Times New Roman"/>
          <w:i/>
          <w:sz w:val="18"/>
          <w:szCs w:val="18"/>
          <w:lang w:val="en-GB"/>
        </w:rPr>
      </w:pPr>
    </w:p>
    <w:p w14:paraId="6DDFB305" w14:textId="62BF26F9" w:rsidR="00190495" w:rsidRDefault="00190495" w:rsidP="00765670">
      <w:pPr>
        <w:ind w:left="-284"/>
        <w:rPr>
          <w:rFonts w:ascii="Times New Roman" w:hAnsi="Times New Roman" w:cs="Times New Roman"/>
          <w:i/>
          <w:sz w:val="18"/>
          <w:szCs w:val="18"/>
          <w:lang w:val="en-GB"/>
        </w:rPr>
      </w:pPr>
    </w:p>
    <w:p w14:paraId="5A46F778" w14:textId="6F90AEB4" w:rsidR="00D46A64" w:rsidRDefault="00D46A64" w:rsidP="00765670">
      <w:pPr>
        <w:ind w:left="-284"/>
        <w:rPr>
          <w:rFonts w:ascii="Times New Roman" w:hAnsi="Times New Roman" w:cs="Times New Roman"/>
          <w:i/>
          <w:sz w:val="18"/>
          <w:szCs w:val="18"/>
          <w:lang w:val="en-GB"/>
        </w:rPr>
      </w:pPr>
    </w:p>
    <w:p w14:paraId="1C8B0FC0" w14:textId="1DE80302" w:rsidR="00D46A64" w:rsidRDefault="00D46A64" w:rsidP="00765670">
      <w:pPr>
        <w:ind w:left="-284"/>
        <w:rPr>
          <w:rFonts w:ascii="Times New Roman" w:hAnsi="Times New Roman" w:cs="Times New Roman"/>
          <w:i/>
          <w:sz w:val="18"/>
          <w:szCs w:val="18"/>
          <w:lang w:val="en-GB"/>
        </w:rPr>
      </w:pPr>
    </w:p>
    <w:p w14:paraId="68C8176D" w14:textId="5F37972C" w:rsidR="00D46A64" w:rsidRDefault="00D46A64" w:rsidP="00765670">
      <w:pPr>
        <w:ind w:left="-284"/>
        <w:rPr>
          <w:rFonts w:ascii="Times New Roman" w:hAnsi="Times New Roman" w:cs="Times New Roman"/>
          <w:i/>
          <w:sz w:val="18"/>
          <w:szCs w:val="18"/>
          <w:lang w:val="en-GB"/>
        </w:rPr>
      </w:pPr>
    </w:p>
    <w:p w14:paraId="72AF665F" w14:textId="4DF74039" w:rsidR="00D46A64" w:rsidRDefault="00D46A64" w:rsidP="00765670">
      <w:pPr>
        <w:ind w:left="-284"/>
        <w:rPr>
          <w:rFonts w:ascii="Times New Roman" w:hAnsi="Times New Roman" w:cs="Times New Roman"/>
          <w:i/>
          <w:sz w:val="18"/>
          <w:szCs w:val="18"/>
          <w:lang w:val="en-GB"/>
        </w:rPr>
      </w:pPr>
    </w:p>
    <w:p w14:paraId="2167B256" w14:textId="223148BD" w:rsidR="00D46A64" w:rsidRDefault="00D46A64" w:rsidP="00765670">
      <w:pPr>
        <w:ind w:left="-284"/>
        <w:rPr>
          <w:rFonts w:ascii="Times New Roman" w:hAnsi="Times New Roman" w:cs="Times New Roman"/>
          <w:i/>
          <w:sz w:val="18"/>
          <w:szCs w:val="18"/>
          <w:lang w:val="en-GB"/>
        </w:rPr>
      </w:pPr>
    </w:p>
    <w:p w14:paraId="57C036AD" w14:textId="03FE77A6" w:rsidR="00D46A64" w:rsidRDefault="00D46A64" w:rsidP="00765670">
      <w:pPr>
        <w:ind w:left="-284"/>
        <w:rPr>
          <w:rFonts w:ascii="Times New Roman" w:hAnsi="Times New Roman" w:cs="Times New Roman"/>
          <w:i/>
          <w:sz w:val="18"/>
          <w:szCs w:val="18"/>
          <w:lang w:val="en-GB"/>
        </w:rPr>
      </w:pPr>
    </w:p>
    <w:p w14:paraId="5440C4E4" w14:textId="53CE3166" w:rsidR="00D46A64" w:rsidRDefault="00D46A64" w:rsidP="00765670">
      <w:pPr>
        <w:ind w:left="-284"/>
        <w:rPr>
          <w:rFonts w:ascii="Times New Roman" w:hAnsi="Times New Roman" w:cs="Times New Roman"/>
          <w:i/>
          <w:sz w:val="18"/>
          <w:szCs w:val="18"/>
          <w:lang w:val="en-GB"/>
        </w:rPr>
      </w:pPr>
    </w:p>
    <w:p w14:paraId="2849F657" w14:textId="77777777" w:rsidR="00D46A64" w:rsidRDefault="00D46A64" w:rsidP="00765670">
      <w:pPr>
        <w:ind w:left="-284"/>
        <w:rPr>
          <w:rFonts w:ascii="Times New Roman" w:hAnsi="Times New Roman" w:cs="Times New Roman"/>
          <w:i/>
          <w:sz w:val="18"/>
          <w:szCs w:val="18"/>
          <w:lang w:val="en-GB"/>
        </w:rPr>
      </w:pPr>
    </w:p>
    <w:p w14:paraId="64687342" w14:textId="77777777" w:rsidR="00E5136E" w:rsidRDefault="00E5136E" w:rsidP="00E5136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603ADF5" w14:textId="77777777" w:rsidR="00E5136E" w:rsidRDefault="00E5136E" w:rsidP="00E5136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9B7902D" w14:textId="161A9CF2" w:rsidR="00E5136E" w:rsidRDefault="00E5136E" w:rsidP="00E5136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3BC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Supplementary Table </w:t>
      </w:r>
      <w:r w:rsidRPr="00072F73">
        <w:rPr>
          <w:rFonts w:ascii="Times New Roman" w:hAnsi="Times New Roman" w:cs="Times New Roman"/>
          <w:b/>
          <w:sz w:val="24"/>
          <w:szCs w:val="24"/>
          <w:lang w:val="en-US"/>
        </w:rPr>
        <w:t>3: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Associated tumors in patients with AE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729"/>
        <w:gridCol w:w="1366"/>
        <w:gridCol w:w="1536"/>
        <w:gridCol w:w="3598"/>
        <w:gridCol w:w="2114"/>
        <w:gridCol w:w="2761"/>
        <w:gridCol w:w="2284"/>
      </w:tblGrid>
      <w:tr w:rsidR="00E5136E" w14:paraId="6A2AAF80" w14:textId="77777777" w:rsidTr="002E7EDF">
        <w:trPr>
          <w:trHeight w:val="821"/>
          <w:jc w:val="center"/>
        </w:trPr>
        <w:tc>
          <w:tcPr>
            <w:tcW w:w="562" w:type="pct"/>
            <w:tcBorders>
              <w:bottom w:val="nil"/>
            </w:tcBorders>
            <w:vAlign w:val="center"/>
          </w:tcPr>
          <w:p w14:paraId="6222B6F5" w14:textId="77777777" w:rsidR="00E5136E" w:rsidRPr="0069779D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Antibody</w:t>
            </w:r>
          </w:p>
          <w:p w14:paraId="68D1C013" w14:textId="77777777" w:rsidR="00E5136E" w:rsidRPr="0069779D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  <w:tcBorders>
              <w:bottom w:val="nil"/>
            </w:tcBorders>
            <w:vAlign w:val="center"/>
          </w:tcPr>
          <w:p w14:paraId="51C28865" w14:textId="77777777" w:rsidR="00E5136E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Age</w:t>
            </w:r>
          </w:p>
          <w:p w14:paraId="2EF76F52" w14:textId="77777777" w:rsidR="00E5136E" w:rsidRPr="0069779D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(years)</w:t>
            </w:r>
          </w:p>
          <w:p w14:paraId="65767474" w14:textId="77777777" w:rsidR="00E5136E" w:rsidRPr="0069779D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bottom w:val="nil"/>
            </w:tcBorders>
            <w:vAlign w:val="center"/>
          </w:tcPr>
          <w:p w14:paraId="0C5E73EA" w14:textId="77777777" w:rsidR="00E5136E" w:rsidRPr="0069779D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79D">
              <w:rPr>
                <w:rFonts w:ascii="Times New Roman" w:hAnsi="Times New Roman" w:cs="Times New Roman"/>
                <w:b/>
                <w:sz w:val="20"/>
                <w:szCs w:val="20"/>
              </w:rPr>
              <w:t>Sex (M/F)</w:t>
            </w:r>
          </w:p>
          <w:p w14:paraId="1E918F75" w14:textId="77777777" w:rsidR="00E5136E" w:rsidRPr="0069779D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9" w:type="pct"/>
            <w:tcBorders>
              <w:bottom w:val="nil"/>
            </w:tcBorders>
            <w:vAlign w:val="center"/>
          </w:tcPr>
          <w:p w14:paraId="51393EDD" w14:textId="77777777" w:rsidR="00E5136E" w:rsidRPr="0069779D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79D">
              <w:rPr>
                <w:rFonts w:ascii="Times New Roman" w:hAnsi="Times New Roman" w:cs="Times New Roman"/>
                <w:b/>
                <w:sz w:val="20"/>
                <w:szCs w:val="20"/>
              </w:rPr>
              <w:t>Tumor type</w:t>
            </w:r>
          </w:p>
          <w:p w14:paraId="1C2D8971" w14:textId="77777777" w:rsidR="00E5136E" w:rsidRPr="0069779D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pct"/>
            <w:tcBorders>
              <w:bottom w:val="nil"/>
            </w:tcBorders>
            <w:vAlign w:val="center"/>
          </w:tcPr>
          <w:p w14:paraId="19FE6FC5" w14:textId="77777777" w:rsidR="00E5136E" w:rsidRPr="0069779D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69779D">
              <w:rPr>
                <w:rFonts w:ascii="Times New Roman" w:hAnsi="Times New Roman" w:cs="Times New Roman"/>
                <w:b/>
                <w:sz w:val="20"/>
                <w:szCs w:val="20"/>
              </w:rPr>
              <w:t>umor detection (months)*</w:t>
            </w:r>
          </w:p>
          <w:p w14:paraId="5112A97D" w14:textId="77777777" w:rsidR="00E5136E" w:rsidRPr="0069779D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pct"/>
            <w:tcBorders>
              <w:bottom w:val="nil"/>
            </w:tcBorders>
            <w:vAlign w:val="center"/>
          </w:tcPr>
          <w:p w14:paraId="53FD00D8" w14:textId="77777777" w:rsidR="00E5136E" w:rsidRPr="0069779D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79D">
              <w:rPr>
                <w:rFonts w:ascii="Times New Roman" w:hAnsi="Times New Roman" w:cs="Times New Roman"/>
                <w:b/>
                <w:sz w:val="20"/>
                <w:szCs w:val="20"/>
              </w:rPr>
              <w:t>Treatment</w:t>
            </w:r>
          </w:p>
        </w:tc>
        <w:tc>
          <w:tcPr>
            <w:tcW w:w="742" w:type="pct"/>
            <w:tcBorders>
              <w:bottom w:val="nil"/>
            </w:tcBorders>
            <w:vAlign w:val="center"/>
          </w:tcPr>
          <w:p w14:paraId="2C162F8B" w14:textId="77777777" w:rsidR="00E5136E" w:rsidRPr="0069779D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79D">
              <w:rPr>
                <w:rFonts w:ascii="Times New Roman" w:hAnsi="Times New Roman" w:cs="Times New Roman"/>
                <w:b/>
                <w:sz w:val="20"/>
                <w:szCs w:val="20"/>
              </w:rPr>
              <w:t>Outcome</w:t>
            </w:r>
          </w:p>
        </w:tc>
      </w:tr>
      <w:tr w:rsidR="00E5136E" w14:paraId="337F4DA7" w14:textId="77777777" w:rsidTr="002E7EDF">
        <w:trPr>
          <w:trHeight w:val="621"/>
          <w:jc w:val="center"/>
        </w:trPr>
        <w:tc>
          <w:tcPr>
            <w:tcW w:w="562" w:type="pct"/>
            <w:vAlign w:val="center"/>
          </w:tcPr>
          <w:p w14:paraId="029BB0B3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NMDAR</w:t>
            </w:r>
          </w:p>
        </w:tc>
        <w:tc>
          <w:tcPr>
            <w:tcW w:w="444" w:type="pct"/>
            <w:vAlign w:val="center"/>
          </w:tcPr>
          <w:p w14:paraId="29D6656C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99" w:type="pct"/>
            <w:vAlign w:val="center"/>
          </w:tcPr>
          <w:p w14:paraId="20FDA207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1169" w:type="pct"/>
            <w:vAlign w:val="center"/>
          </w:tcPr>
          <w:p w14:paraId="3D3D9D17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LCNEC</w:t>
            </w:r>
          </w:p>
        </w:tc>
        <w:tc>
          <w:tcPr>
            <w:tcW w:w="687" w:type="pct"/>
            <w:vAlign w:val="center"/>
          </w:tcPr>
          <w:p w14:paraId="7FC05E2F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87 (prior)</w:t>
            </w:r>
          </w:p>
        </w:tc>
        <w:tc>
          <w:tcPr>
            <w:tcW w:w="897" w:type="pct"/>
            <w:vAlign w:val="center"/>
          </w:tcPr>
          <w:p w14:paraId="11EA2152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Tumor resection, chemotherapy, radiotherapy</w:t>
            </w:r>
          </w:p>
        </w:tc>
        <w:tc>
          <w:tcPr>
            <w:tcW w:w="742" w:type="pct"/>
            <w:vAlign w:val="center"/>
          </w:tcPr>
          <w:p w14:paraId="5E0CFE29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Death</w:t>
            </w:r>
          </w:p>
        </w:tc>
      </w:tr>
      <w:tr w:rsidR="00E5136E" w14:paraId="363F47F8" w14:textId="77777777" w:rsidTr="002E7EDF">
        <w:trPr>
          <w:trHeight w:val="621"/>
          <w:jc w:val="center"/>
        </w:trPr>
        <w:tc>
          <w:tcPr>
            <w:tcW w:w="562" w:type="pct"/>
            <w:vAlign w:val="center"/>
          </w:tcPr>
          <w:p w14:paraId="35D2C294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NMDAR</w:t>
            </w:r>
          </w:p>
        </w:tc>
        <w:tc>
          <w:tcPr>
            <w:tcW w:w="444" w:type="pct"/>
            <w:vAlign w:val="center"/>
          </w:tcPr>
          <w:p w14:paraId="717F8978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99" w:type="pct"/>
            <w:vAlign w:val="center"/>
          </w:tcPr>
          <w:p w14:paraId="44C9BB67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169" w:type="pct"/>
            <w:vAlign w:val="center"/>
          </w:tcPr>
          <w:p w14:paraId="0A272D2C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Chondroblastoma</w:t>
            </w:r>
          </w:p>
        </w:tc>
        <w:tc>
          <w:tcPr>
            <w:tcW w:w="687" w:type="pct"/>
            <w:vAlign w:val="center"/>
          </w:tcPr>
          <w:p w14:paraId="1BFCA0CB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33 (after)</w:t>
            </w:r>
          </w:p>
        </w:tc>
        <w:tc>
          <w:tcPr>
            <w:tcW w:w="897" w:type="pct"/>
            <w:vAlign w:val="center"/>
          </w:tcPr>
          <w:p w14:paraId="45B13AE0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Tumor resection</w:t>
            </w:r>
          </w:p>
        </w:tc>
        <w:tc>
          <w:tcPr>
            <w:tcW w:w="742" w:type="pct"/>
            <w:vAlign w:val="center"/>
          </w:tcPr>
          <w:p w14:paraId="3B2C86E1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Complete remission</w:t>
            </w:r>
          </w:p>
        </w:tc>
      </w:tr>
      <w:tr w:rsidR="00E5136E" w14:paraId="189209BC" w14:textId="77777777" w:rsidTr="002E7EDF">
        <w:trPr>
          <w:trHeight w:val="621"/>
          <w:jc w:val="center"/>
        </w:trPr>
        <w:tc>
          <w:tcPr>
            <w:tcW w:w="562" w:type="pct"/>
            <w:vAlign w:val="center"/>
          </w:tcPr>
          <w:p w14:paraId="34B8D3F4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NMDAR</w:t>
            </w:r>
          </w:p>
        </w:tc>
        <w:tc>
          <w:tcPr>
            <w:tcW w:w="444" w:type="pct"/>
            <w:vAlign w:val="center"/>
          </w:tcPr>
          <w:p w14:paraId="31A80FD5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99" w:type="pct"/>
            <w:vAlign w:val="center"/>
          </w:tcPr>
          <w:p w14:paraId="17743034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169" w:type="pct"/>
            <w:vAlign w:val="center"/>
          </w:tcPr>
          <w:p w14:paraId="5F69FBDA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Prostate cancer</w:t>
            </w:r>
          </w:p>
        </w:tc>
        <w:tc>
          <w:tcPr>
            <w:tcW w:w="687" w:type="pct"/>
            <w:vAlign w:val="center"/>
          </w:tcPr>
          <w:p w14:paraId="7FEFC68A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80 (after)</w:t>
            </w:r>
          </w:p>
        </w:tc>
        <w:tc>
          <w:tcPr>
            <w:tcW w:w="897" w:type="pct"/>
            <w:vAlign w:val="center"/>
          </w:tcPr>
          <w:p w14:paraId="2CA08F00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Radiotherapy</w:t>
            </w:r>
          </w:p>
        </w:tc>
        <w:tc>
          <w:tcPr>
            <w:tcW w:w="742" w:type="pct"/>
            <w:vAlign w:val="center"/>
          </w:tcPr>
          <w:p w14:paraId="269AB803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No remission</w:t>
            </w:r>
          </w:p>
        </w:tc>
      </w:tr>
      <w:tr w:rsidR="00E5136E" w14:paraId="3C675F62" w14:textId="77777777" w:rsidTr="002E7EDF">
        <w:trPr>
          <w:trHeight w:val="621"/>
          <w:jc w:val="center"/>
        </w:trPr>
        <w:tc>
          <w:tcPr>
            <w:tcW w:w="562" w:type="pct"/>
            <w:vAlign w:val="center"/>
          </w:tcPr>
          <w:p w14:paraId="358C1F14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GABABR</w:t>
            </w:r>
          </w:p>
        </w:tc>
        <w:tc>
          <w:tcPr>
            <w:tcW w:w="444" w:type="pct"/>
            <w:vAlign w:val="center"/>
          </w:tcPr>
          <w:p w14:paraId="5B911B6E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499" w:type="pct"/>
            <w:vAlign w:val="center"/>
          </w:tcPr>
          <w:p w14:paraId="68D62AA4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169" w:type="pct"/>
            <w:vAlign w:val="center"/>
          </w:tcPr>
          <w:p w14:paraId="7B2ED40E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SCLC</w:t>
            </w:r>
          </w:p>
        </w:tc>
        <w:tc>
          <w:tcPr>
            <w:tcW w:w="687" w:type="pct"/>
            <w:vAlign w:val="center"/>
          </w:tcPr>
          <w:p w14:paraId="4E8A0E4D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15 (after)</w:t>
            </w:r>
          </w:p>
        </w:tc>
        <w:tc>
          <w:tcPr>
            <w:tcW w:w="897" w:type="pct"/>
            <w:vAlign w:val="center"/>
          </w:tcPr>
          <w:p w14:paraId="21538B7F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Chemotherapy</w:t>
            </w:r>
          </w:p>
        </w:tc>
        <w:tc>
          <w:tcPr>
            <w:tcW w:w="742" w:type="pct"/>
            <w:vAlign w:val="center"/>
          </w:tcPr>
          <w:p w14:paraId="1D1B53B7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Death</w:t>
            </w:r>
          </w:p>
        </w:tc>
      </w:tr>
      <w:tr w:rsidR="00E5136E" w14:paraId="6B56BE99" w14:textId="77777777" w:rsidTr="002E7EDF">
        <w:trPr>
          <w:trHeight w:val="621"/>
          <w:jc w:val="center"/>
        </w:trPr>
        <w:tc>
          <w:tcPr>
            <w:tcW w:w="562" w:type="pct"/>
            <w:vAlign w:val="center"/>
          </w:tcPr>
          <w:p w14:paraId="64C30C83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GABABR</w:t>
            </w:r>
          </w:p>
        </w:tc>
        <w:tc>
          <w:tcPr>
            <w:tcW w:w="444" w:type="pct"/>
            <w:vAlign w:val="center"/>
          </w:tcPr>
          <w:p w14:paraId="29C3FC98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99" w:type="pct"/>
            <w:vAlign w:val="center"/>
          </w:tcPr>
          <w:p w14:paraId="5EBE287C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1169" w:type="pct"/>
            <w:vAlign w:val="center"/>
          </w:tcPr>
          <w:p w14:paraId="40241203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Thymoma</w:t>
            </w:r>
          </w:p>
        </w:tc>
        <w:tc>
          <w:tcPr>
            <w:tcW w:w="687" w:type="pct"/>
            <w:vAlign w:val="center"/>
          </w:tcPr>
          <w:p w14:paraId="42D3C552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5 (after)</w:t>
            </w:r>
          </w:p>
        </w:tc>
        <w:tc>
          <w:tcPr>
            <w:tcW w:w="897" w:type="pct"/>
            <w:vAlign w:val="center"/>
          </w:tcPr>
          <w:p w14:paraId="5145B886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Treatment refusal</w:t>
            </w:r>
          </w:p>
        </w:tc>
        <w:tc>
          <w:tcPr>
            <w:tcW w:w="742" w:type="pct"/>
            <w:vAlign w:val="center"/>
          </w:tcPr>
          <w:p w14:paraId="7AC4CF6F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No remission</w:t>
            </w:r>
          </w:p>
        </w:tc>
      </w:tr>
      <w:tr w:rsidR="00E5136E" w14:paraId="383FF840" w14:textId="77777777" w:rsidTr="002E7EDF">
        <w:trPr>
          <w:trHeight w:val="621"/>
          <w:jc w:val="center"/>
        </w:trPr>
        <w:tc>
          <w:tcPr>
            <w:tcW w:w="562" w:type="pct"/>
            <w:vAlign w:val="center"/>
          </w:tcPr>
          <w:p w14:paraId="79DAD55C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GABABR</w:t>
            </w:r>
          </w:p>
        </w:tc>
        <w:tc>
          <w:tcPr>
            <w:tcW w:w="444" w:type="pct"/>
            <w:vAlign w:val="center"/>
          </w:tcPr>
          <w:p w14:paraId="5B382C45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99" w:type="pct"/>
            <w:vAlign w:val="center"/>
          </w:tcPr>
          <w:p w14:paraId="15074B08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169" w:type="pct"/>
            <w:vAlign w:val="center"/>
          </w:tcPr>
          <w:p w14:paraId="53D61DF7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SCLC</w:t>
            </w:r>
          </w:p>
        </w:tc>
        <w:tc>
          <w:tcPr>
            <w:tcW w:w="687" w:type="pct"/>
            <w:vAlign w:val="center"/>
          </w:tcPr>
          <w:p w14:paraId="58485F13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1 (after)</w:t>
            </w:r>
          </w:p>
        </w:tc>
        <w:tc>
          <w:tcPr>
            <w:tcW w:w="897" w:type="pct"/>
            <w:vAlign w:val="center"/>
          </w:tcPr>
          <w:p w14:paraId="6B744DA4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Chemotherapy</w:t>
            </w:r>
          </w:p>
        </w:tc>
        <w:tc>
          <w:tcPr>
            <w:tcW w:w="742" w:type="pct"/>
            <w:vAlign w:val="center"/>
          </w:tcPr>
          <w:p w14:paraId="67D38270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No remission</w:t>
            </w:r>
          </w:p>
        </w:tc>
      </w:tr>
      <w:tr w:rsidR="00E5136E" w14:paraId="6A797E85" w14:textId="77777777" w:rsidTr="002E7EDF">
        <w:trPr>
          <w:trHeight w:val="621"/>
          <w:jc w:val="center"/>
        </w:trPr>
        <w:tc>
          <w:tcPr>
            <w:tcW w:w="562" w:type="pct"/>
            <w:vAlign w:val="center"/>
          </w:tcPr>
          <w:p w14:paraId="092388DE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LGI1</w:t>
            </w:r>
          </w:p>
        </w:tc>
        <w:tc>
          <w:tcPr>
            <w:tcW w:w="444" w:type="pct"/>
            <w:vAlign w:val="center"/>
          </w:tcPr>
          <w:p w14:paraId="3346696B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99" w:type="pct"/>
            <w:vAlign w:val="center"/>
          </w:tcPr>
          <w:p w14:paraId="2F46ED43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1169" w:type="pct"/>
            <w:vAlign w:val="center"/>
          </w:tcPr>
          <w:p w14:paraId="4F08F071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Meningeal MALT-lymphoma</w:t>
            </w:r>
          </w:p>
        </w:tc>
        <w:tc>
          <w:tcPr>
            <w:tcW w:w="687" w:type="pct"/>
            <w:vAlign w:val="center"/>
          </w:tcPr>
          <w:p w14:paraId="24FCF55F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78 (prior)</w:t>
            </w:r>
          </w:p>
        </w:tc>
        <w:tc>
          <w:tcPr>
            <w:tcW w:w="897" w:type="pct"/>
            <w:vAlign w:val="center"/>
          </w:tcPr>
          <w:p w14:paraId="175DFA95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Tumor resection, chemotherapy, radiotherapy</w:t>
            </w:r>
          </w:p>
        </w:tc>
        <w:tc>
          <w:tcPr>
            <w:tcW w:w="742" w:type="pct"/>
            <w:vAlign w:val="center"/>
          </w:tcPr>
          <w:p w14:paraId="0B62DB08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Complete remission</w:t>
            </w:r>
          </w:p>
        </w:tc>
      </w:tr>
      <w:tr w:rsidR="00E5136E" w14:paraId="28CFCA8B" w14:textId="77777777" w:rsidTr="002E7EDF">
        <w:trPr>
          <w:trHeight w:val="621"/>
          <w:jc w:val="center"/>
        </w:trPr>
        <w:tc>
          <w:tcPr>
            <w:tcW w:w="562" w:type="pct"/>
            <w:vAlign w:val="center"/>
          </w:tcPr>
          <w:p w14:paraId="51F7B27F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Caspr2</w:t>
            </w:r>
          </w:p>
        </w:tc>
        <w:tc>
          <w:tcPr>
            <w:tcW w:w="444" w:type="pct"/>
            <w:vAlign w:val="center"/>
          </w:tcPr>
          <w:p w14:paraId="2687877B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99" w:type="pct"/>
            <w:vAlign w:val="center"/>
          </w:tcPr>
          <w:p w14:paraId="38654F41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169" w:type="pct"/>
            <w:vAlign w:val="center"/>
          </w:tcPr>
          <w:p w14:paraId="219E34BA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DLBCL</w:t>
            </w:r>
          </w:p>
        </w:tc>
        <w:tc>
          <w:tcPr>
            <w:tcW w:w="687" w:type="pct"/>
            <w:vAlign w:val="center"/>
          </w:tcPr>
          <w:p w14:paraId="4D597B51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23 (prior)</w:t>
            </w:r>
          </w:p>
        </w:tc>
        <w:tc>
          <w:tcPr>
            <w:tcW w:w="897" w:type="pct"/>
            <w:vAlign w:val="center"/>
          </w:tcPr>
          <w:p w14:paraId="7CDCB1A8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Chemotherapy</w:t>
            </w:r>
          </w:p>
        </w:tc>
        <w:tc>
          <w:tcPr>
            <w:tcW w:w="742" w:type="pct"/>
            <w:vAlign w:val="center"/>
          </w:tcPr>
          <w:p w14:paraId="39987510" w14:textId="77777777" w:rsidR="00E5136E" w:rsidRPr="007031FB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1FB">
              <w:rPr>
                <w:rFonts w:ascii="Times New Roman" w:hAnsi="Times New Roman" w:cs="Times New Roman"/>
                <w:sz w:val="18"/>
                <w:szCs w:val="18"/>
              </w:rPr>
              <w:t>No remission</w:t>
            </w:r>
          </w:p>
        </w:tc>
      </w:tr>
    </w:tbl>
    <w:p w14:paraId="469A0745" w14:textId="77777777" w:rsidR="00E5136E" w:rsidRDefault="00E5136E" w:rsidP="00E5136E">
      <w:pPr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DB4A49">
        <w:rPr>
          <w:rFonts w:ascii="Times New Roman" w:hAnsi="Times New Roman" w:cs="Times New Roman"/>
          <w:i/>
          <w:sz w:val="18"/>
          <w:szCs w:val="18"/>
          <w:lang w:val="en-US"/>
        </w:rPr>
        <w:t xml:space="preserve">NMDAR: N-methyl-D-aspartate receptor; LGI1: leucine-rich, glioma inactivated 1; GABABR: γ-aminobutyric acid receptor-B; Caspr2: </w:t>
      </w:r>
      <w:proofErr w:type="spellStart"/>
      <w:r w:rsidRPr="00DB4A49">
        <w:rPr>
          <w:rFonts w:ascii="Times New Roman" w:hAnsi="Times New Roman" w:cs="Times New Roman"/>
          <w:i/>
          <w:sz w:val="18"/>
          <w:szCs w:val="18"/>
          <w:lang w:val="en-US"/>
        </w:rPr>
        <w:t>cont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>actin</w:t>
      </w:r>
      <w:proofErr w:type="spellEnd"/>
      <w:r>
        <w:rPr>
          <w:rFonts w:ascii="Times New Roman" w:hAnsi="Times New Roman" w:cs="Times New Roman"/>
          <w:i/>
          <w:sz w:val="18"/>
          <w:szCs w:val="18"/>
          <w:lang w:val="en-US"/>
        </w:rPr>
        <w:t>-associated protein-like 2; LCNEC: large cell neuroendocrine carcinoma; DLBCL: diffuse large B-cell lymphoma.</w:t>
      </w:r>
    </w:p>
    <w:p w14:paraId="1E15B491" w14:textId="77777777" w:rsidR="00E5136E" w:rsidRDefault="00E5136E" w:rsidP="00E5136E">
      <w:pPr>
        <w:rPr>
          <w:rFonts w:ascii="Times New Roman" w:hAnsi="Times New Roman" w:cs="Times New Roman"/>
          <w:i/>
          <w:sz w:val="18"/>
          <w:szCs w:val="18"/>
          <w:lang w:val="en-US"/>
        </w:rPr>
      </w:pPr>
      <w:r>
        <w:rPr>
          <w:rFonts w:ascii="Calibri" w:hAnsi="Calibri" w:cs="Calibri"/>
          <w:i/>
          <w:sz w:val="18"/>
          <w:szCs w:val="18"/>
          <w:lang w:val="en-US"/>
        </w:rPr>
        <w:t>*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 xml:space="preserve"> compared to the time of positive neuronal autoantibody test result</w:t>
      </w:r>
    </w:p>
    <w:p w14:paraId="41BCD1A1" w14:textId="77777777" w:rsidR="00E5136E" w:rsidRDefault="00E5136E" w:rsidP="00E5136E">
      <w:pPr>
        <w:rPr>
          <w:rFonts w:ascii="Times New Roman" w:hAnsi="Times New Roman" w:cs="Times New Roman"/>
          <w:i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sz w:val="18"/>
          <w:szCs w:val="18"/>
          <w:lang w:val="en-US"/>
        </w:rPr>
        <w:br w:type="page"/>
      </w:r>
    </w:p>
    <w:p w14:paraId="397A0ADF" w14:textId="77777777" w:rsidR="00E5136E" w:rsidRDefault="00E5136E" w:rsidP="00E5136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Supplementary </w:t>
      </w:r>
      <w:r w:rsidRPr="00072F73">
        <w:rPr>
          <w:rFonts w:ascii="Times New Roman" w:hAnsi="Times New Roman" w:cs="Times New Roman"/>
          <w:b/>
          <w:sz w:val="24"/>
          <w:szCs w:val="24"/>
          <w:lang w:val="en-US"/>
        </w:rPr>
        <w:t>Table 4: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EEG data of AE patients.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771"/>
        <w:gridCol w:w="2125"/>
        <w:gridCol w:w="2124"/>
        <w:gridCol w:w="2124"/>
        <w:gridCol w:w="2124"/>
        <w:gridCol w:w="2120"/>
      </w:tblGrid>
      <w:tr w:rsidR="00E5136E" w14:paraId="493D65B6" w14:textId="77777777" w:rsidTr="002E7EDF">
        <w:trPr>
          <w:jc w:val="center"/>
        </w:trPr>
        <w:tc>
          <w:tcPr>
            <w:tcW w:w="1550" w:type="pct"/>
            <w:tcBorders>
              <w:bottom w:val="nil"/>
            </w:tcBorders>
          </w:tcPr>
          <w:p w14:paraId="19FFDA7D" w14:textId="77777777" w:rsidR="00E5136E" w:rsidRPr="002932EF" w:rsidRDefault="00E5136E" w:rsidP="002E7EDF">
            <w:pPr>
              <w:rPr>
                <w:sz w:val="20"/>
                <w:szCs w:val="20"/>
              </w:rPr>
            </w:pPr>
          </w:p>
        </w:tc>
        <w:tc>
          <w:tcPr>
            <w:tcW w:w="690" w:type="pct"/>
            <w:tcBorders>
              <w:bottom w:val="nil"/>
            </w:tcBorders>
            <w:vAlign w:val="center"/>
          </w:tcPr>
          <w:p w14:paraId="076DC036" w14:textId="77777777" w:rsidR="00E5136E" w:rsidRPr="001C5BBC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BBC">
              <w:rPr>
                <w:rFonts w:ascii="Times New Roman" w:hAnsi="Times New Roman" w:cs="Times New Roman"/>
                <w:b/>
                <w:sz w:val="18"/>
                <w:szCs w:val="18"/>
              </w:rPr>
              <w:t>Autoimmune encephalitis</w:t>
            </w:r>
          </w:p>
          <w:p w14:paraId="18738015" w14:textId="77777777" w:rsidR="00E5136E" w:rsidRPr="001C5BBC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0" w:type="pct"/>
            <w:tcBorders>
              <w:bottom w:val="nil"/>
            </w:tcBorders>
            <w:vAlign w:val="center"/>
          </w:tcPr>
          <w:p w14:paraId="22055C67" w14:textId="77777777" w:rsidR="00E5136E" w:rsidRPr="001C5BBC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anti-NMDAR</w:t>
            </w:r>
          </w:p>
          <w:p w14:paraId="42B6ACCA" w14:textId="77777777" w:rsidR="00E5136E" w:rsidRPr="001C5BBC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0" w:type="pct"/>
            <w:tcBorders>
              <w:bottom w:val="nil"/>
            </w:tcBorders>
            <w:vAlign w:val="center"/>
          </w:tcPr>
          <w:p w14:paraId="750FA542" w14:textId="77777777" w:rsidR="00E5136E" w:rsidRPr="001C5BBC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anti-LGI1</w:t>
            </w:r>
          </w:p>
          <w:p w14:paraId="7443DA0C" w14:textId="77777777" w:rsidR="00E5136E" w:rsidRPr="001C5BBC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0" w:type="pct"/>
            <w:tcBorders>
              <w:bottom w:val="nil"/>
            </w:tcBorders>
            <w:vAlign w:val="center"/>
          </w:tcPr>
          <w:p w14:paraId="6A10EEF9" w14:textId="77777777" w:rsidR="00E5136E" w:rsidRPr="001C5BBC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anti-GABABR</w:t>
            </w:r>
          </w:p>
          <w:p w14:paraId="26ACC6F6" w14:textId="77777777" w:rsidR="00E5136E" w:rsidRPr="001C5BBC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pct"/>
            <w:tcBorders>
              <w:bottom w:val="nil"/>
            </w:tcBorders>
            <w:vAlign w:val="center"/>
          </w:tcPr>
          <w:p w14:paraId="4D59928C" w14:textId="77777777" w:rsidR="00E5136E" w:rsidRPr="001C5BBC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anti-Caspr2</w:t>
            </w:r>
          </w:p>
          <w:p w14:paraId="0057F422" w14:textId="77777777" w:rsidR="00E5136E" w:rsidRPr="001C5BBC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136E" w14:paraId="66EAC336" w14:textId="77777777" w:rsidTr="002E7EDF">
        <w:trPr>
          <w:jc w:val="center"/>
        </w:trPr>
        <w:tc>
          <w:tcPr>
            <w:tcW w:w="1550" w:type="pct"/>
            <w:tcBorders>
              <w:top w:val="nil"/>
            </w:tcBorders>
          </w:tcPr>
          <w:p w14:paraId="5373DB26" w14:textId="77777777" w:rsidR="00E5136E" w:rsidRPr="002932EF" w:rsidRDefault="00E5136E" w:rsidP="002E7EDF">
            <w:pPr>
              <w:rPr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nil"/>
            </w:tcBorders>
            <w:vAlign w:val="center"/>
          </w:tcPr>
          <w:p w14:paraId="1EAB157A" w14:textId="77777777" w:rsidR="00E5136E" w:rsidRPr="001C5BBC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BBC">
              <w:rPr>
                <w:rFonts w:ascii="Times New Roman" w:hAnsi="Times New Roman" w:cs="Times New Roman"/>
                <w:b/>
                <w:sz w:val="18"/>
                <w:szCs w:val="18"/>
              </w:rPr>
              <w:t>(n=30)</w:t>
            </w:r>
          </w:p>
        </w:tc>
        <w:tc>
          <w:tcPr>
            <w:tcW w:w="690" w:type="pct"/>
            <w:tcBorders>
              <w:top w:val="nil"/>
            </w:tcBorders>
            <w:vAlign w:val="center"/>
          </w:tcPr>
          <w:p w14:paraId="2463A68A" w14:textId="77777777" w:rsidR="00E5136E" w:rsidRPr="001C5BBC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BBC">
              <w:rPr>
                <w:rFonts w:ascii="Times New Roman" w:hAnsi="Times New Roman" w:cs="Times New Roman"/>
                <w:b/>
                <w:sz w:val="18"/>
                <w:szCs w:val="18"/>
              </w:rPr>
              <w:t>(n=19)</w:t>
            </w:r>
          </w:p>
        </w:tc>
        <w:tc>
          <w:tcPr>
            <w:tcW w:w="690" w:type="pct"/>
            <w:tcBorders>
              <w:top w:val="nil"/>
            </w:tcBorders>
            <w:vAlign w:val="center"/>
          </w:tcPr>
          <w:p w14:paraId="1DF8BEF9" w14:textId="77777777" w:rsidR="00E5136E" w:rsidRPr="001C5BBC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BBC">
              <w:rPr>
                <w:rFonts w:ascii="Times New Roman" w:hAnsi="Times New Roman" w:cs="Times New Roman"/>
                <w:b/>
                <w:sz w:val="18"/>
                <w:szCs w:val="18"/>
              </w:rPr>
              <w:t>(n=6)</w:t>
            </w:r>
          </w:p>
        </w:tc>
        <w:tc>
          <w:tcPr>
            <w:tcW w:w="690" w:type="pct"/>
            <w:tcBorders>
              <w:top w:val="nil"/>
            </w:tcBorders>
            <w:vAlign w:val="center"/>
          </w:tcPr>
          <w:p w14:paraId="6AC30AD4" w14:textId="77777777" w:rsidR="00E5136E" w:rsidRPr="001C5BBC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BBC">
              <w:rPr>
                <w:rFonts w:ascii="Times New Roman" w:hAnsi="Times New Roman" w:cs="Times New Roman"/>
                <w:b/>
                <w:sz w:val="18"/>
                <w:szCs w:val="18"/>
              </w:rPr>
              <w:t>(n=3)</w:t>
            </w:r>
          </w:p>
        </w:tc>
        <w:tc>
          <w:tcPr>
            <w:tcW w:w="689" w:type="pct"/>
            <w:tcBorders>
              <w:top w:val="nil"/>
            </w:tcBorders>
            <w:vAlign w:val="center"/>
          </w:tcPr>
          <w:p w14:paraId="578365F1" w14:textId="77777777" w:rsidR="00E5136E" w:rsidRPr="001C5BBC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BBC">
              <w:rPr>
                <w:rFonts w:ascii="Times New Roman" w:hAnsi="Times New Roman" w:cs="Times New Roman"/>
                <w:b/>
                <w:sz w:val="18"/>
                <w:szCs w:val="18"/>
              </w:rPr>
              <w:t>(n=3)</w:t>
            </w:r>
          </w:p>
        </w:tc>
      </w:tr>
      <w:tr w:rsidR="00E5136E" w14:paraId="6312AC14" w14:textId="77777777" w:rsidTr="002E7EDF">
        <w:trPr>
          <w:trHeight w:val="293"/>
          <w:jc w:val="center"/>
        </w:trPr>
        <w:tc>
          <w:tcPr>
            <w:tcW w:w="1550" w:type="pct"/>
            <w:vAlign w:val="center"/>
          </w:tcPr>
          <w:p w14:paraId="574FE7B3" w14:textId="77777777" w:rsidR="00E5136E" w:rsidRPr="00DB4A49" w:rsidRDefault="00E5136E" w:rsidP="002E7E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Data not available</w:t>
            </w:r>
          </w:p>
        </w:tc>
        <w:tc>
          <w:tcPr>
            <w:tcW w:w="690" w:type="pct"/>
            <w:vAlign w:val="center"/>
          </w:tcPr>
          <w:p w14:paraId="2F78AC40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0" w:type="pct"/>
            <w:vAlign w:val="center"/>
          </w:tcPr>
          <w:p w14:paraId="4374CE25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pct"/>
            <w:vAlign w:val="center"/>
          </w:tcPr>
          <w:p w14:paraId="73153270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pct"/>
            <w:vAlign w:val="center"/>
          </w:tcPr>
          <w:p w14:paraId="0F3CDA18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(33.3%)</w:t>
            </w:r>
          </w:p>
        </w:tc>
        <w:tc>
          <w:tcPr>
            <w:tcW w:w="689" w:type="pct"/>
            <w:vAlign w:val="center"/>
          </w:tcPr>
          <w:p w14:paraId="2C87714F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5136E" w14:paraId="50B2ECA4" w14:textId="77777777" w:rsidTr="002E7EDF">
        <w:trPr>
          <w:trHeight w:val="293"/>
          <w:jc w:val="center"/>
        </w:trPr>
        <w:tc>
          <w:tcPr>
            <w:tcW w:w="1550" w:type="pct"/>
            <w:vAlign w:val="center"/>
          </w:tcPr>
          <w:p w14:paraId="5E6066F0" w14:textId="77777777" w:rsidR="00E5136E" w:rsidRPr="00DB4A49" w:rsidRDefault="00E5136E" w:rsidP="002E7E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Normal</w:t>
            </w:r>
          </w:p>
        </w:tc>
        <w:tc>
          <w:tcPr>
            <w:tcW w:w="690" w:type="pct"/>
            <w:vAlign w:val="center"/>
          </w:tcPr>
          <w:p w14:paraId="3359DFB4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90" w:type="pct"/>
            <w:vAlign w:val="center"/>
          </w:tcPr>
          <w:p w14:paraId="19E7C00E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(47.4%)</w:t>
            </w:r>
          </w:p>
        </w:tc>
        <w:tc>
          <w:tcPr>
            <w:tcW w:w="690" w:type="pct"/>
            <w:vAlign w:val="center"/>
          </w:tcPr>
          <w:p w14:paraId="6ABF8D62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(50%)</w:t>
            </w:r>
          </w:p>
        </w:tc>
        <w:tc>
          <w:tcPr>
            <w:tcW w:w="690" w:type="pct"/>
            <w:vAlign w:val="center"/>
          </w:tcPr>
          <w:p w14:paraId="519FE090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(33.3%)</w:t>
            </w:r>
          </w:p>
        </w:tc>
        <w:tc>
          <w:tcPr>
            <w:tcW w:w="689" w:type="pct"/>
            <w:vAlign w:val="center"/>
          </w:tcPr>
          <w:p w14:paraId="7D76C6BB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(100%)</w:t>
            </w:r>
          </w:p>
        </w:tc>
      </w:tr>
      <w:tr w:rsidR="00E5136E" w14:paraId="14ABE3DD" w14:textId="77777777" w:rsidTr="002E7EDF">
        <w:trPr>
          <w:trHeight w:val="293"/>
          <w:jc w:val="center"/>
        </w:trPr>
        <w:tc>
          <w:tcPr>
            <w:tcW w:w="1550" w:type="pct"/>
            <w:vAlign w:val="center"/>
          </w:tcPr>
          <w:p w14:paraId="7B2D4164" w14:textId="77777777" w:rsidR="00E5136E" w:rsidRPr="00DB4A49" w:rsidRDefault="00E5136E" w:rsidP="002E7E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Focal slowing</w:t>
            </w:r>
          </w:p>
        </w:tc>
        <w:tc>
          <w:tcPr>
            <w:tcW w:w="690" w:type="pct"/>
            <w:vAlign w:val="center"/>
          </w:tcPr>
          <w:p w14:paraId="12329629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0" w:type="pct"/>
            <w:vAlign w:val="center"/>
          </w:tcPr>
          <w:p w14:paraId="39B76E0C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(21.1%)</w:t>
            </w:r>
          </w:p>
        </w:tc>
        <w:tc>
          <w:tcPr>
            <w:tcW w:w="690" w:type="pct"/>
            <w:vAlign w:val="center"/>
          </w:tcPr>
          <w:p w14:paraId="4D05A351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(16.7%)</w:t>
            </w:r>
          </w:p>
        </w:tc>
        <w:tc>
          <w:tcPr>
            <w:tcW w:w="690" w:type="pct"/>
            <w:vAlign w:val="center"/>
          </w:tcPr>
          <w:p w14:paraId="6C5735E9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(33.3%)</w:t>
            </w:r>
          </w:p>
        </w:tc>
        <w:tc>
          <w:tcPr>
            <w:tcW w:w="689" w:type="pct"/>
            <w:vAlign w:val="center"/>
          </w:tcPr>
          <w:p w14:paraId="68BC2387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5136E" w14:paraId="068ACC57" w14:textId="77777777" w:rsidTr="002E7EDF">
        <w:trPr>
          <w:trHeight w:val="293"/>
          <w:jc w:val="center"/>
        </w:trPr>
        <w:tc>
          <w:tcPr>
            <w:tcW w:w="1550" w:type="pct"/>
            <w:vAlign w:val="center"/>
          </w:tcPr>
          <w:p w14:paraId="21514564" w14:textId="77777777" w:rsidR="00E5136E" w:rsidRPr="00DB4A49" w:rsidRDefault="00E5136E" w:rsidP="002E7E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Diffuse slowing</w:t>
            </w:r>
          </w:p>
        </w:tc>
        <w:tc>
          <w:tcPr>
            <w:tcW w:w="690" w:type="pct"/>
            <w:vAlign w:val="center"/>
          </w:tcPr>
          <w:p w14:paraId="45DFD855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0" w:type="pct"/>
            <w:vAlign w:val="center"/>
          </w:tcPr>
          <w:p w14:paraId="377B07E6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(10.5%)</w:t>
            </w:r>
          </w:p>
        </w:tc>
        <w:tc>
          <w:tcPr>
            <w:tcW w:w="690" w:type="pct"/>
            <w:vAlign w:val="center"/>
          </w:tcPr>
          <w:p w14:paraId="05EAE64A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pct"/>
            <w:vAlign w:val="center"/>
          </w:tcPr>
          <w:p w14:paraId="1F914F4B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9" w:type="pct"/>
            <w:vAlign w:val="center"/>
          </w:tcPr>
          <w:p w14:paraId="249BC2BF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5136E" w14:paraId="7E9D7412" w14:textId="77777777" w:rsidTr="002E7EDF">
        <w:trPr>
          <w:trHeight w:val="293"/>
          <w:jc w:val="center"/>
        </w:trPr>
        <w:tc>
          <w:tcPr>
            <w:tcW w:w="1550" w:type="pct"/>
            <w:vAlign w:val="center"/>
          </w:tcPr>
          <w:p w14:paraId="15CDECDD" w14:textId="77777777" w:rsidR="00E5136E" w:rsidRPr="00DB4A49" w:rsidRDefault="00E5136E" w:rsidP="002E7E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Interictal epileptiform discharges</w:t>
            </w:r>
          </w:p>
        </w:tc>
        <w:tc>
          <w:tcPr>
            <w:tcW w:w="690" w:type="pct"/>
            <w:vAlign w:val="center"/>
          </w:tcPr>
          <w:p w14:paraId="1804AA29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0" w:type="pct"/>
            <w:vAlign w:val="center"/>
          </w:tcPr>
          <w:p w14:paraId="0600B280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(21.1%)</w:t>
            </w:r>
          </w:p>
        </w:tc>
        <w:tc>
          <w:tcPr>
            <w:tcW w:w="690" w:type="pct"/>
            <w:vAlign w:val="center"/>
          </w:tcPr>
          <w:p w14:paraId="63CC968A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pct"/>
            <w:vAlign w:val="center"/>
          </w:tcPr>
          <w:p w14:paraId="3AB81542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9" w:type="pct"/>
            <w:vAlign w:val="center"/>
          </w:tcPr>
          <w:p w14:paraId="431458BF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5136E" w14:paraId="680C2FD0" w14:textId="77777777" w:rsidTr="002E7EDF">
        <w:trPr>
          <w:trHeight w:val="293"/>
          <w:jc w:val="center"/>
        </w:trPr>
        <w:tc>
          <w:tcPr>
            <w:tcW w:w="1550" w:type="pct"/>
            <w:vAlign w:val="center"/>
          </w:tcPr>
          <w:p w14:paraId="797ACAD3" w14:textId="77777777" w:rsidR="00E5136E" w:rsidRDefault="00E5136E" w:rsidP="002E7E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Ictal epileptiform discharges</w:t>
            </w:r>
          </w:p>
        </w:tc>
        <w:tc>
          <w:tcPr>
            <w:tcW w:w="690" w:type="pct"/>
            <w:vAlign w:val="center"/>
          </w:tcPr>
          <w:p w14:paraId="76C3FD41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0" w:type="pct"/>
            <w:vAlign w:val="center"/>
          </w:tcPr>
          <w:p w14:paraId="57D7A983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pct"/>
            <w:vAlign w:val="center"/>
          </w:tcPr>
          <w:p w14:paraId="078EED05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(33.3%)</w:t>
            </w:r>
          </w:p>
        </w:tc>
        <w:tc>
          <w:tcPr>
            <w:tcW w:w="690" w:type="pct"/>
            <w:vAlign w:val="center"/>
          </w:tcPr>
          <w:p w14:paraId="112797E9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9" w:type="pct"/>
            <w:vAlign w:val="center"/>
          </w:tcPr>
          <w:p w14:paraId="36FB76E0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3693207F" w14:textId="77777777" w:rsidR="00E5136E" w:rsidRPr="00DB4A49" w:rsidRDefault="00E5136E" w:rsidP="00E5136E">
      <w:pPr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DB4A49">
        <w:rPr>
          <w:rFonts w:ascii="Times New Roman" w:hAnsi="Times New Roman" w:cs="Times New Roman"/>
          <w:i/>
          <w:sz w:val="18"/>
          <w:szCs w:val="18"/>
          <w:lang w:val="en-US"/>
        </w:rPr>
        <w:t xml:space="preserve">NMDAR: N-methyl-D-aspartate receptor; LGI1: leucine-rich, glioma inactivated 1; GABABR: γ-aminobutyric acid receptor-B; Caspr2: </w:t>
      </w:r>
      <w:proofErr w:type="spellStart"/>
      <w:r w:rsidRPr="00DB4A49">
        <w:rPr>
          <w:rFonts w:ascii="Times New Roman" w:hAnsi="Times New Roman" w:cs="Times New Roman"/>
          <w:i/>
          <w:sz w:val="18"/>
          <w:szCs w:val="18"/>
          <w:lang w:val="en-US"/>
        </w:rPr>
        <w:t>contactin</w:t>
      </w:r>
      <w:proofErr w:type="spellEnd"/>
      <w:r w:rsidRPr="00DB4A49">
        <w:rPr>
          <w:rFonts w:ascii="Times New Roman" w:hAnsi="Times New Roman" w:cs="Times New Roman"/>
          <w:i/>
          <w:sz w:val="18"/>
          <w:szCs w:val="18"/>
          <w:lang w:val="en-US"/>
        </w:rPr>
        <w:t>-associated protein-like 2.</w:t>
      </w:r>
    </w:p>
    <w:p w14:paraId="45526B1F" w14:textId="1708C42F" w:rsidR="00E5136E" w:rsidRDefault="00E5136E" w:rsidP="00E5136E">
      <w:pPr>
        <w:rPr>
          <w:rFonts w:ascii="Times New Roman" w:hAnsi="Times New Roman" w:cs="Times New Roman"/>
          <w:i/>
          <w:sz w:val="18"/>
          <w:szCs w:val="18"/>
          <w:lang w:val="en-US"/>
        </w:rPr>
      </w:pPr>
    </w:p>
    <w:p w14:paraId="465AFE8A" w14:textId="2BE3C834" w:rsidR="00E5136E" w:rsidRDefault="00E5136E" w:rsidP="00E5136E">
      <w:pPr>
        <w:rPr>
          <w:rFonts w:ascii="Times New Roman" w:hAnsi="Times New Roman" w:cs="Times New Roman"/>
          <w:i/>
          <w:sz w:val="18"/>
          <w:szCs w:val="18"/>
          <w:lang w:val="en-US"/>
        </w:rPr>
      </w:pPr>
    </w:p>
    <w:p w14:paraId="5C844516" w14:textId="77777777" w:rsidR="00E5136E" w:rsidRDefault="00E5136E" w:rsidP="00E5136E">
      <w:pPr>
        <w:rPr>
          <w:rFonts w:ascii="Times New Roman" w:hAnsi="Times New Roman" w:cs="Times New Roman"/>
          <w:i/>
          <w:sz w:val="18"/>
          <w:szCs w:val="18"/>
          <w:lang w:val="en-US"/>
        </w:rPr>
      </w:pPr>
    </w:p>
    <w:p w14:paraId="05E46CF1" w14:textId="77777777" w:rsidR="00E5136E" w:rsidRDefault="00E5136E" w:rsidP="00E5136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45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Table </w:t>
      </w:r>
      <w:r w:rsidRPr="00072F73">
        <w:rPr>
          <w:rFonts w:ascii="Times New Roman" w:hAnsi="Times New Roman" w:cs="Times New Roman"/>
          <w:b/>
          <w:sz w:val="24"/>
          <w:szCs w:val="24"/>
          <w:lang w:val="en-US"/>
        </w:rPr>
        <w:t>5: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Brain MRI data of AE patients</w:t>
      </w:r>
    </w:p>
    <w:tbl>
      <w:tblPr>
        <w:tblStyle w:val="TableGrid"/>
        <w:tblW w:w="5316" w:type="pct"/>
        <w:jc w:val="center"/>
        <w:tblLayout w:type="fixed"/>
        <w:tblLook w:val="04A0" w:firstRow="1" w:lastRow="0" w:firstColumn="1" w:lastColumn="0" w:noHBand="0" w:noVBand="1"/>
      </w:tblPr>
      <w:tblGrid>
        <w:gridCol w:w="5770"/>
        <w:gridCol w:w="2117"/>
        <w:gridCol w:w="2117"/>
        <w:gridCol w:w="2120"/>
        <w:gridCol w:w="2117"/>
        <w:gridCol w:w="2120"/>
      </w:tblGrid>
      <w:tr w:rsidR="00E5136E" w14:paraId="0D1AB313" w14:textId="77777777" w:rsidTr="002E7EDF">
        <w:trPr>
          <w:jc w:val="center"/>
        </w:trPr>
        <w:tc>
          <w:tcPr>
            <w:tcW w:w="1763" w:type="pct"/>
            <w:tcBorders>
              <w:bottom w:val="nil"/>
            </w:tcBorders>
          </w:tcPr>
          <w:p w14:paraId="27340383" w14:textId="77777777" w:rsidR="00E5136E" w:rsidRPr="002932EF" w:rsidRDefault="00E5136E" w:rsidP="002E7EDF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bottom w:val="nil"/>
            </w:tcBorders>
            <w:vAlign w:val="center"/>
          </w:tcPr>
          <w:p w14:paraId="117787A4" w14:textId="77777777" w:rsidR="00E5136E" w:rsidRPr="001C5BBC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BBC">
              <w:rPr>
                <w:rFonts w:ascii="Times New Roman" w:hAnsi="Times New Roman" w:cs="Times New Roman"/>
                <w:b/>
                <w:sz w:val="18"/>
                <w:szCs w:val="18"/>
              </w:rPr>
              <w:t>Autoimmune encephalitis</w:t>
            </w:r>
          </w:p>
          <w:p w14:paraId="319B6A42" w14:textId="77777777" w:rsidR="00E5136E" w:rsidRPr="001C5BBC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pct"/>
            <w:tcBorders>
              <w:bottom w:val="nil"/>
            </w:tcBorders>
            <w:vAlign w:val="center"/>
          </w:tcPr>
          <w:p w14:paraId="32482AFD" w14:textId="77777777" w:rsidR="00E5136E" w:rsidRPr="001C5BBC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anti-NMDAR</w:t>
            </w:r>
          </w:p>
          <w:p w14:paraId="15A5EA8E" w14:textId="77777777" w:rsidR="00E5136E" w:rsidRPr="001C5BBC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8" w:type="pct"/>
            <w:tcBorders>
              <w:bottom w:val="nil"/>
            </w:tcBorders>
            <w:vAlign w:val="center"/>
          </w:tcPr>
          <w:p w14:paraId="1923F75F" w14:textId="77777777" w:rsidR="00E5136E" w:rsidRPr="001C5BBC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anti-LGI1</w:t>
            </w:r>
          </w:p>
          <w:p w14:paraId="13D5AA51" w14:textId="77777777" w:rsidR="00E5136E" w:rsidRPr="001C5BBC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7" w:type="pct"/>
            <w:tcBorders>
              <w:bottom w:val="nil"/>
            </w:tcBorders>
            <w:vAlign w:val="center"/>
          </w:tcPr>
          <w:p w14:paraId="06F39EC0" w14:textId="77777777" w:rsidR="00E5136E" w:rsidRPr="001C5BBC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anti-GABABR</w:t>
            </w:r>
          </w:p>
          <w:p w14:paraId="4B1DDD81" w14:textId="77777777" w:rsidR="00E5136E" w:rsidRPr="001C5BBC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8" w:type="pct"/>
            <w:tcBorders>
              <w:bottom w:val="nil"/>
            </w:tcBorders>
            <w:vAlign w:val="center"/>
          </w:tcPr>
          <w:p w14:paraId="53C768B7" w14:textId="77777777" w:rsidR="00E5136E" w:rsidRPr="001C5BBC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anti-Caspr2</w:t>
            </w:r>
          </w:p>
          <w:p w14:paraId="24091FEE" w14:textId="77777777" w:rsidR="00E5136E" w:rsidRPr="001C5BBC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136E" w14:paraId="019AE87D" w14:textId="77777777" w:rsidTr="002E7EDF">
        <w:trPr>
          <w:jc w:val="center"/>
        </w:trPr>
        <w:tc>
          <w:tcPr>
            <w:tcW w:w="1763" w:type="pct"/>
            <w:tcBorders>
              <w:top w:val="nil"/>
            </w:tcBorders>
          </w:tcPr>
          <w:p w14:paraId="54548990" w14:textId="77777777" w:rsidR="00E5136E" w:rsidRPr="002932EF" w:rsidRDefault="00E5136E" w:rsidP="002E7EDF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</w:tcBorders>
            <w:vAlign w:val="center"/>
          </w:tcPr>
          <w:p w14:paraId="4A2E32DA" w14:textId="77777777" w:rsidR="00E5136E" w:rsidRPr="001C5BBC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BBC">
              <w:rPr>
                <w:rFonts w:ascii="Times New Roman" w:hAnsi="Times New Roman" w:cs="Times New Roman"/>
                <w:b/>
                <w:sz w:val="18"/>
                <w:szCs w:val="18"/>
              </w:rPr>
              <w:t>(n=30)</w:t>
            </w:r>
          </w:p>
        </w:tc>
        <w:tc>
          <w:tcPr>
            <w:tcW w:w="647" w:type="pct"/>
            <w:tcBorders>
              <w:top w:val="nil"/>
            </w:tcBorders>
            <w:vAlign w:val="center"/>
          </w:tcPr>
          <w:p w14:paraId="6961B15B" w14:textId="77777777" w:rsidR="00E5136E" w:rsidRPr="001C5BBC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BBC">
              <w:rPr>
                <w:rFonts w:ascii="Times New Roman" w:hAnsi="Times New Roman" w:cs="Times New Roman"/>
                <w:b/>
                <w:sz w:val="18"/>
                <w:szCs w:val="18"/>
              </w:rPr>
              <w:t>(n=19)</w:t>
            </w:r>
          </w:p>
        </w:tc>
        <w:tc>
          <w:tcPr>
            <w:tcW w:w="648" w:type="pct"/>
            <w:tcBorders>
              <w:top w:val="nil"/>
            </w:tcBorders>
            <w:vAlign w:val="center"/>
          </w:tcPr>
          <w:p w14:paraId="63DDD9EE" w14:textId="77777777" w:rsidR="00E5136E" w:rsidRPr="001C5BBC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BBC">
              <w:rPr>
                <w:rFonts w:ascii="Times New Roman" w:hAnsi="Times New Roman" w:cs="Times New Roman"/>
                <w:b/>
                <w:sz w:val="18"/>
                <w:szCs w:val="18"/>
              </w:rPr>
              <w:t>(n=6)</w:t>
            </w:r>
          </w:p>
        </w:tc>
        <w:tc>
          <w:tcPr>
            <w:tcW w:w="647" w:type="pct"/>
            <w:tcBorders>
              <w:top w:val="nil"/>
            </w:tcBorders>
            <w:vAlign w:val="center"/>
          </w:tcPr>
          <w:p w14:paraId="50FE728D" w14:textId="77777777" w:rsidR="00E5136E" w:rsidRPr="001C5BBC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BBC">
              <w:rPr>
                <w:rFonts w:ascii="Times New Roman" w:hAnsi="Times New Roman" w:cs="Times New Roman"/>
                <w:b/>
                <w:sz w:val="18"/>
                <w:szCs w:val="18"/>
              </w:rPr>
              <w:t>(n=3)</w:t>
            </w:r>
          </w:p>
        </w:tc>
        <w:tc>
          <w:tcPr>
            <w:tcW w:w="648" w:type="pct"/>
            <w:tcBorders>
              <w:top w:val="nil"/>
            </w:tcBorders>
            <w:vAlign w:val="center"/>
          </w:tcPr>
          <w:p w14:paraId="4C7D6510" w14:textId="77777777" w:rsidR="00E5136E" w:rsidRPr="001C5BBC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BBC">
              <w:rPr>
                <w:rFonts w:ascii="Times New Roman" w:hAnsi="Times New Roman" w:cs="Times New Roman"/>
                <w:b/>
                <w:sz w:val="18"/>
                <w:szCs w:val="18"/>
              </w:rPr>
              <w:t>(n=3)</w:t>
            </w:r>
          </w:p>
        </w:tc>
      </w:tr>
      <w:tr w:rsidR="00E5136E" w14:paraId="23D41EBB" w14:textId="77777777" w:rsidTr="002E7EDF">
        <w:trPr>
          <w:trHeight w:val="293"/>
          <w:jc w:val="center"/>
        </w:trPr>
        <w:tc>
          <w:tcPr>
            <w:tcW w:w="1763" w:type="pct"/>
            <w:vAlign w:val="center"/>
          </w:tcPr>
          <w:p w14:paraId="2ED5B670" w14:textId="77777777" w:rsidR="00E5136E" w:rsidRPr="00DB4A49" w:rsidRDefault="00E5136E" w:rsidP="002E7E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Data not available</w:t>
            </w:r>
          </w:p>
        </w:tc>
        <w:tc>
          <w:tcPr>
            <w:tcW w:w="647" w:type="pct"/>
            <w:vAlign w:val="center"/>
          </w:tcPr>
          <w:p w14:paraId="57C4B4EA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7" w:type="pct"/>
            <w:vAlign w:val="center"/>
          </w:tcPr>
          <w:p w14:paraId="305D4C43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" w:type="pct"/>
            <w:vAlign w:val="center"/>
          </w:tcPr>
          <w:p w14:paraId="06438102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7" w:type="pct"/>
            <w:vAlign w:val="center"/>
          </w:tcPr>
          <w:p w14:paraId="66B8D4F5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" w:type="pct"/>
            <w:vAlign w:val="center"/>
          </w:tcPr>
          <w:p w14:paraId="5BCEB3C9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5136E" w14:paraId="2D835AC6" w14:textId="77777777" w:rsidTr="002E7EDF">
        <w:trPr>
          <w:trHeight w:val="293"/>
          <w:jc w:val="center"/>
        </w:trPr>
        <w:tc>
          <w:tcPr>
            <w:tcW w:w="1763" w:type="pct"/>
            <w:vAlign w:val="center"/>
          </w:tcPr>
          <w:p w14:paraId="1BABB750" w14:textId="77777777" w:rsidR="00E5136E" w:rsidRPr="00DB4A49" w:rsidRDefault="00E5136E" w:rsidP="002E7E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Normal</w:t>
            </w:r>
          </w:p>
        </w:tc>
        <w:tc>
          <w:tcPr>
            <w:tcW w:w="647" w:type="pct"/>
            <w:vAlign w:val="center"/>
          </w:tcPr>
          <w:p w14:paraId="25A44790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47" w:type="pct"/>
            <w:vAlign w:val="center"/>
          </w:tcPr>
          <w:p w14:paraId="2A5A2E70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48" w:type="pct"/>
            <w:vAlign w:val="center"/>
          </w:tcPr>
          <w:p w14:paraId="60B45155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7" w:type="pct"/>
            <w:vAlign w:val="center"/>
          </w:tcPr>
          <w:p w14:paraId="00A11122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8" w:type="pct"/>
            <w:vAlign w:val="center"/>
          </w:tcPr>
          <w:p w14:paraId="3E1B045E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5136E" w14:paraId="1237A025" w14:textId="77777777" w:rsidTr="002E7EDF">
        <w:trPr>
          <w:trHeight w:val="293"/>
          <w:jc w:val="center"/>
        </w:trPr>
        <w:tc>
          <w:tcPr>
            <w:tcW w:w="1763" w:type="pct"/>
            <w:vAlign w:val="center"/>
          </w:tcPr>
          <w:p w14:paraId="233E2DF5" w14:textId="77777777" w:rsidR="00E5136E" w:rsidRPr="00F74422" w:rsidRDefault="00E5136E" w:rsidP="002E7EDF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F7442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Unilateral temporal hyperintensity  (contrast enhancement)</w:t>
            </w:r>
          </w:p>
        </w:tc>
        <w:tc>
          <w:tcPr>
            <w:tcW w:w="647" w:type="pct"/>
            <w:vAlign w:val="center"/>
          </w:tcPr>
          <w:p w14:paraId="2375C32F" w14:textId="77777777" w:rsidR="00E5136E" w:rsidRPr="00F74422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47" w:type="pct"/>
            <w:vAlign w:val="center"/>
          </w:tcPr>
          <w:p w14:paraId="77CD97DF" w14:textId="77777777" w:rsidR="00E5136E" w:rsidRPr="00F74422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8" w:type="pct"/>
            <w:vAlign w:val="center"/>
          </w:tcPr>
          <w:p w14:paraId="25482FE3" w14:textId="77777777" w:rsidR="00E5136E" w:rsidRPr="00F74422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7" w:type="pct"/>
            <w:vAlign w:val="center"/>
          </w:tcPr>
          <w:p w14:paraId="5D61E444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8" w:type="pct"/>
            <w:vAlign w:val="center"/>
          </w:tcPr>
          <w:p w14:paraId="0F7EE584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5136E" w14:paraId="4C4D5469" w14:textId="77777777" w:rsidTr="002E7EDF">
        <w:trPr>
          <w:trHeight w:val="293"/>
          <w:jc w:val="center"/>
        </w:trPr>
        <w:tc>
          <w:tcPr>
            <w:tcW w:w="1763" w:type="pct"/>
            <w:vAlign w:val="center"/>
          </w:tcPr>
          <w:p w14:paraId="7B075ED7" w14:textId="77777777" w:rsidR="00E5136E" w:rsidRPr="00F74422" w:rsidRDefault="00E5136E" w:rsidP="002E7EDF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F7442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Bilateral temporal hyperintensities (contrast enhancement)</w:t>
            </w:r>
          </w:p>
        </w:tc>
        <w:tc>
          <w:tcPr>
            <w:tcW w:w="647" w:type="pct"/>
            <w:vAlign w:val="center"/>
          </w:tcPr>
          <w:p w14:paraId="64CE4F2C" w14:textId="77777777" w:rsidR="00E5136E" w:rsidRPr="00F74422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47" w:type="pct"/>
            <w:vAlign w:val="center"/>
          </w:tcPr>
          <w:p w14:paraId="59C02892" w14:textId="77777777" w:rsidR="00E5136E" w:rsidRPr="00F74422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8" w:type="pct"/>
            <w:vAlign w:val="center"/>
          </w:tcPr>
          <w:p w14:paraId="3BE13DDC" w14:textId="77777777" w:rsidR="00E5136E" w:rsidRPr="00F74422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4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7" w:type="pct"/>
            <w:vAlign w:val="center"/>
          </w:tcPr>
          <w:p w14:paraId="4B0EEC13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8" w:type="pct"/>
            <w:vAlign w:val="center"/>
          </w:tcPr>
          <w:p w14:paraId="168375DD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5136E" w14:paraId="08AB00B7" w14:textId="77777777" w:rsidTr="002E7EDF">
        <w:trPr>
          <w:trHeight w:val="293"/>
          <w:jc w:val="center"/>
        </w:trPr>
        <w:tc>
          <w:tcPr>
            <w:tcW w:w="1763" w:type="pct"/>
            <w:vAlign w:val="center"/>
          </w:tcPr>
          <w:p w14:paraId="4DAC11AA" w14:textId="77777777" w:rsidR="00E5136E" w:rsidRPr="00D26C73" w:rsidRDefault="00E5136E" w:rsidP="002E7EDF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26C73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Unilateral hippocampal sclerosis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(contrast enhancement)</w:t>
            </w:r>
          </w:p>
        </w:tc>
        <w:tc>
          <w:tcPr>
            <w:tcW w:w="647" w:type="pct"/>
            <w:vAlign w:val="center"/>
          </w:tcPr>
          <w:p w14:paraId="5D2E9893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7" w:type="pct"/>
            <w:vAlign w:val="center"/>
          </w:tcPr>
          <w:p w14:paraId="5FA015DE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" w:type="pct"/>
            <w:vAlign w:val="center"/>
          </w:tcPr>
          <w:p w14:paraId="1B73D704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7" w:type="pct"/>
            <w:vAlign w:val="center"/>
          </w:tcPr>
          <w:p w14:paraId="460C8779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8" w:type="pct"/>
            <w:vAlign w:val="center"/>
          </w:tcPr>
          <w:p w14:paraId="69B610AF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5136E" w14:paraId="11A66248" w14:textId="77777777" w:rsidTr="002E7EDF">
        <w:trPr>
          <w:trHeight w:val="293"/>
          <w:jc w:val="center"/>
        </w:trPr>
        <w:tc>
          <w:tcPr>
            <w:tcW w:w="1763" w:type="pct"/>
            <w:vAlign w:val="center"/>
          </w:tcPr>
          <w:p w14:paraId="2347189E" w14:textId="77777777" w:rsidR="00E5136E" w:rsidRPr="00D26C73" w:rsidRDefault="00E5136E" w:rsidP="002E7EDF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26C73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Unilateral extratemporal hyperintensity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(no contrast enhancement)</w:t>
            </w:r>
          </w:p>
        </w:tc>
        <w:tc>
          <w:tcPr>
            <w:tcW w:w="647" w:type="pct"/>
            <w:vAlign w:val="center"/>
          </w:tcPr>
          <w:p w14:paraId="79881859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7" w:type="pct"/>
            <w:vAlign w:val="center"/>
          </w:tcPr>
          <w:p w14:paraId="751AFBF3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" w:type="pct"/>
            <w:vAlign w:val="center"/>
          </w:tcPr>
          <w:p w14:paraId="27408F97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7" w:type="pct"/>
            <w:vAlign w:val="center"/>
          </w:tcPr>
          <w:p w14:paraId="72D16680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8" w:type="pct"/>
            <w:vAlign w:val="center"/>
          </w:tcPr>
          <w:p w14:paraId="665623C0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37151C5A" w14:textId="77777777" w:rsidR="00E5136E" w:rsidRDefault="00E5136E" w:rsidP="00E5136E">
      <w:r w:rsidRPr="00DB4A49">
        <w:rPr>
          <w:rFonts w:ascii="Times New Roman" w:hAnsi="Times New Roman" w:cs="Times New Roman"/>
          <w:i/>
          <w:sz w:val="18"/>
          <w:szCs w:val="18"/>
          <w:lang w:val="en-US"/>
        </w:rPr>
        <w:t xml:space="preserve">NMDAR: N-methyl-D-aspartate receptor; LGI1: leucine-rich, glioma inactivated 1; GABABR: γ-aminobutyric acid receptor-B; Caspr2: </w:t>
      </w:r>
      <w:proofErr w:type="spellStart"/>
      <w:r w:rsidRPr="00DB4A49">
        <w:rPr>
          <w:rFonts w:ascii="Times New Roman" w:hAnsi="Times New Roman" w:cs="Times New Roman"/>
          <w:i/>
          <w:sz w:val="18"/>
          <w:szCs w:val="18"/>
          <w:lang w:val="en-US"/>
        </w:rPr>
        <w:t>conta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>ctin</w:t>
      </w:r>
      <w:proofErr w:type="spellEnd"/>
      <w:r>
        <w:rPr>
          <w:rFonts w:ascii="Times New Roman" w:hAnsi="Times New Roman" w:cs="Times New Roman"/>
          <w:i/>
          <w:sz w:val="18"/>
          <w:szCs w:val="18"/>
          <w:lang w:val="en-US"/>
        </w:rPr>
        <w:t>-associated protein-like 2.</w:t>
      </w:r>
    </w:p>
    <w:p w14:paraId="3FED8B60" w14:textId="77777777" w:rsidR="00E5136E" w:rsidRDefault="00E5136E" w:rsidP="00E5136E"/>
    <w:p w14:paraId="0703FD06" w14:textId="77777777" w:rsidR="00E5136E" w:rsidRDefault="00E5136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11407180" w14:textId="0297722E" w:rsidR="00E5136E" w:rsidRPr="00FA7E6D" w:rsidRDefault="00E5136E" w:rsidP="00E5136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Supplementary Table </w:t>
      </w:r>
      <w:r w:rsidRPr="00072F73">
        <w:rPr>
          <w:rFonts w:ascii="Times New Roman" w:hAnsi="Times New Roman" w:cs="Times New Roman"/>
          <w:b/>
          <w:sz w:val="24"/>
          <w:szCs w:val="24"/>
          <w:lang w:val="en-US"/>
        </w:rPr>
        <w:t>6: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Immunotherapy of AE patients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91"/>
        <w:gridCol w:w="2420"/>
        <w:gridCol w:w="2420"/>
        <w:gridCol w:w="2419"/>
        <w:gridCol w:w="2419"/>
        <w:gridCol w:w="2419"/>
      </w:tblGrid>
      <w:tr w:rsidR="00E5136E" w14:paraId="50909F39" w14:textId="77777777" w:rsidTr="002E7EDF">
        <w:trPr>
          <w:jc w:val="center"/>
        </w:trPr>
        <w:tc>
          <w:tcPr>
            <w:tcW w:w="1069" w:type="pct"/>
            <w:tcBorders>
              <w:bottom w:val="nil"/>
            </w:tcBorders>
          </w:tcPr>
          <w:p w14:paraId="704EE35C" w14:textId="77777777" w:rsidR="00E5136E" w:rsidRPr="002932EF" w:rsidRDefault="00E5136E" w:rsidP="002E7EDF">
            <w:pPr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bottom w:val="nil"/>
            </w:tcBorders>
          </w:tcPr>
          <w:p w14:paraId="1D75328A" w14:textId="77777777" w:rsidR="00E5136E" w:rsidRPr="002932EF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2EF">
              <w:rPr>
                <w:rFonts w:ascii="Times New Roman" w:hAnsi="Times New Roman" w:cs="Times New Roman"/>
                <w:b/>
                <w:sz w:val="20"/>
                <w:szCs w:val="20"/>
              </w:rPr>
              <w:t>Autoimmune encephalitis</w:t>
            </w:r>
          </w:p>
          <w:p w14:paraId="3420A430" w14:textId="77777777" w:rsidR="00E5136E" w:rsidRPr="002932EF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pct"/>
            <w:tcBorders>
              <w:bottom w:val="nil"/>
            </w:tcBorders>
          </w:tcPr>
          <w:p w14:paraId="634786EC" w14:textId="77777777" w:rsidR="00E5136E" w:rsidRPr="002932EF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anti-NMDAR</w:t>
            </w:r>
          </w:p>
          <w:p w14:paraId="4A10027F" w14:textId="77777777" w:rsidR="00E5136E" w:rsidRPr="002932EF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pct"/>
            <w:tcBorders>
              <w:bottom w:val="nil"/>
            </w:tcBorders>
          </w:tcPr>
          <w:p w14:paraId="633C9827" w14:textId="77777777" w:rsidR="00E5136E" w:rsidRPr="002932EF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anti-LGI1</w:t>
            </w:r>
          </w:p>
        </w:tc>
        <w:tc>
          <w:tcPr>
            <w:tcW w:w="786" w:type="pct"/>
            <w:tcBorders>
              <w:bottom w:val="nil"/>
            </w:tcBorders>
          </w:tcPr>
          <w:p w14:paraId="26A5FE17" w14:textId="77777777" w:rsidR="00E5136E" w:rsidRPr="002932EF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anti-</w:t>
            </w:r>
            <w:r w:rsidRPr="002932EF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ABABR</w:t>
            </w:r>
          </w:p>
          <w:p w14:paraId="49117DBD" w14:textId="77777777" w:rsidR="00E5136E" w:rsidRPr="002932EF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pct"/>
            <w:tcBorders>
              <w:bottom w:val="nil"/>
            </w:tcBorders>
          </w:tcPr>
          <w:p w14:paraId="3F119D24" w14:textId="77777777" w:rsidR="00E5136E" w:rsidRPr="002932EF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anti-Caspr2</w:t>
            </w:r>
          </w:p>
          <w:p w14:paraId="21C653FC" w14:textId="77777777" w:rsidR="00E5136E" w:rsidRPr="002932EF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136E" w14:paraId="408BCCAB" w14:textId="77777777" w:rsidTr="002E7EDF">
        <w:trPr>
          <w:jc w:val="center"/>
        </w:trPr>
        <w:tc>
          <w:tcPr>
            <w:tcW w:w="1069" w:type="pct"/>
            <w:tcBorders>
              <w:top w:val="nil"/>
            </w:tcBorders>
          </w:tcPr>
          <w:p w14:paraId="57391BC8" w14:textId="77777777" w:rsidR="00E5136E" w:rsidRPr="002932EF" w:rsidRDefault="00E5136E" w:rsidP="002E7EDF">
            <w:pPr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nil"/>
            </w:tcBorders>
          </w:tcPr>
          <w:p w14:paraId="44EBABD6" w14:textId="77777777" w:rsidR="00E5136E" w:rsidRPr="002932EF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2EF">
              <w:rPr>
                <w:rFonts w:ascii="Times New Roman" w:hAnsi="Times New Roman" w:cs="Times New Roman"/>
                <w:b/>
                <w:sz w:val="20"/>
                <w:szCs w:val="20"/>
              </w:rPr>
              <w:t>(n=30)</w:t>
            </w:r>
          </w:p>
        </w:tc>
        <w:tc>
          <w:tcPr>
            <w:tcW w:w="786" w:type="pct"/>
            <w:tcBorders>
              <w:top w:val="nil"/>
            </w:tcBorders>
          </w:tcPr>
          <w:p w14:paraId="202C04F7" w14:textId="77777777" w:rsidR="00E5136E" w:rsidRPr="002932EF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2EF">
              <w:rPr>
                <w:rFonts w:ascii="Times New Roman" w:hAnsi="Times New Roman" w:cs="Times New Roman"/>
                <w:b/>
                <w:sz w:val="20"/>
                <w:szCs w:val="20"/>
              </w:rPr>
              <w:t>(n=19)</w:t>
            </w:r>
          </w:p>
        </w:tc>
        <w:tc>
          <w:tcPr>
            <w:tcW w:w="786" w:type="pct"/>
            <w:tcBorders>
              <w:top w:val="nil"/>
            </w:tcBorders>
          </w:tcPr>
          <w:p w14:paraId="53C73180" w14:textId="77777777" w:rsidR="00E5136E" w:rsidRPr="002932EF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2EF">
              <w:rPr>
                <w:rFonts w:ascii="Times New Roman" w:hAnsi="Times New Roman" w:cs="Times New Roman"/>
                <w:b/>
                <w:sz w:val="20"/>
                <w:szCs w:val="20"/>
              </w:rPr>
              <w:t>(n=6)</w:t>
            </w:r>
          </w:p>
        </w:tc>
        <w:tc>
          <w:tcPr>
            <w:tcW w:w="786" w:type="pct"/>
            <w:tcBorders>
              <w:top w:val="nil"/>
            </w:tcBorders>
          </w:tcPr>
          <w:p w14:paraId="1BC2D711" w14:textId="77777777" w:rsidR="00E5136E" w:rsidRPr="002932EF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2EF">
              <w:rPr>
                <w:rFonts w:ascii="Times New Roman" w:hAnsi="Times New Roman" w:cs="Times New Roman"/>
                <w:b/>
                <w:sz w:val="20"/>
                <w:szCs w:val="20"/>
              </w:rPr>
              <w:t>(n=3)</w:t>
            </w:r>
          </w:p>
        </w:tc>
        <w:tc>
          <w:tcPr>
            <w:tcW w:w="786" w:type="pct"/>
            <w:tcBorders>
              <w:top w:val="nil"/>
            </w:tcBorders>
          </w:tcPr>
          <w:p w14:paraId="1CC1594E" w14:textId="77777777" w:rsidR="00E5136E" w:rsidRPr="002932EF" w:rsidRDefault="00E5136E" w:rsidP="002E7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2EF">
              <w:rPr>
                <w:rFonts w:ascii="Times New Roman" w:hAnsi="Times New Roman" w:cs="Times New Roman"/>
                <w:b/>
                <w:sz w:val="20"/>
                <w:szCs w:val="20"/>
              </w:rPr>
              <w:t>(n=3)</w:t>
            </w:r>
          </w:p>
        </w:tc>
      </w:tr>
      <w:tr w:rsidR="00E5136E" w14:paraId="2EA88718" w14:textId="77777777" w:rsidTr="002E7EDF">
        <w:trPr>
          <w:trHeight w:val="293"/>
          <w:jc w:val="center"/>
        </w:trPr>
        <w:tc>
          <w:tcPr>
            <w:tcW w:w="1069" w:type="pct"/>
            <w:vAlign w:val="center"/>
          </w:tcPr>
          <w:p w14:paraId="4E3792F6" w14:textId="77777777" w:rsidR="00E5136E" w:rsidRPr="00DB4A49" w:rsidRDefault="00E5136E" w:rsidP="002E7E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First-line therapy</w:t>
            </w:r>
          </w:p>
        </w:tc>
        <w:tc>
          <w:tcPr>
            <w:tcW w:w="786" w:type="pct"/>
            <w:vAlign w:val="center"/>
          </w:tcPr>
          <w:p w14:paraId="450DD536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(80%)</w:t>
            </w:r>
          </w:p>
        </w:tc>
        <w:tc>
          <w:tcPr>
            <w:tcW w:w="786" w:type="pct"/>
            <w:vAlign w:val="center"/>
          </w:tcPr>
          <w:p w14:paraId="3EB95D65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(73.7%)</w:t>
            </w:r>
          </w:p>
        </w:tc>
        <w:tc>
          <w:tcPr>
            <w:tcW w:w="786" w:type="pct"/>
            <w:vAlign w:val="center"/>
          </w:tcPr>
          <w:p w14:paraId="6840D14B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(100%)</w:t>
            </w:r>
          </w:p>
        </w:tc>
        <w:tc>
          <w:tcPr>
            <w:tcW w:w="786" w:type="pct"/>
            <w:vAlign w:val="center"/>
          </w:tcPr>
          <w:p w14:paraId="19AA0FC7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(66.7%)</w:t>
            </w:r>
          </w:p>
        </w:tc>
        <w:tc>
          <w:tcPr>
            <w:tcW w:w="786" w:type="pct"/>
            <w:vAlign w:val="center"/>
          </w:tcPr>
          <w:p w14:paraId="2C2BFD7E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(100%)</w:t>
            </w:r>
          </w:p>
        </w:tc>
      </w:tr>
      <w:tr w:rsidR="00E5136E" w14:paraId="143B4759" w14:textId="77777777" w:rsidTr="002E7EDF">
        <w:trPr>
          <w:trHeight w:val="293"/>
          <w:jc w:val="center"/>
        </w:trPr>
        <w:tc>
          <w:tcPr>
            <w:tcW w:w="1069" w:type="pct"/>
            <w:vAlign w:val="center"/>
          </w:tcPr>
          <w:p w14:paraId="12535FAA" w14:textId="77777777" w:rsidR="00E5136E" w:rsidRPr="00881CE4" w:rsidRDefault="00E5136E" w:rsidP="002E7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E4">
              <w:rPr>
                <w:rFonts w:ascii="Times New Roman" w:hAnsi="Times New Roman" w:cs="Times New Roman"/>
                <w:sz w:val="18"/>
                <w:szCs w:val="18"/>
              </w:rPr>
              <w:t>Only steroid</w:t>
            </w:r>
          </w:p>
        </w:tc>
        <w:tc>
          <w:tcPr>
            <w:tcW w:w="786" w:type="pct"/>
            <w:vAlign w:val="center"/>
          </w:tcPr>
          <w:p w14:paraId="2389BC39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(13.3%)</w:t>
            </w:r>
          </w:p>
        </w:tc>
        <w:tc>
          <w:tcPr>
            <w:tcW w:w="786" w:type="pct"/>
            <w:vAlign w:val="center"/>
          </w:tcPr>
          <w:p w14:paraId="7606AAC6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(15.8%)</w:t>
            </w:r>
          </w:p>
        </w:tc>
        <w:tc>
          <w:tcPr>
            <w:tcW w:w="786" w:type="pct"/>
            <w:vAlign w:val="center"/>
          </w:tcPr>
          <w:p w14:paraId="78D2667C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(16.7%)</w:t>
            </w:r>
          </w:p>
        </w:tc>
        <w:tc>
          <w:tcPr>
            <w:tcW w:w="786" w:type="pct"/>
            <w:vAlign w:val="center"/>
          </w:tcPr>
          <w:p w14:paraId="3AB2AD4A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6" w:type="pct"/>
            <w:vAlign w:val="center"/>
          </w:tcPr>
          <w:p w14:paraId="73AECEAA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5136E" w14:paraId="7CBC48B4" w14:textId="77777777" w:rsidTr="002E7EDF">
        <w:trPr>
          <w:trHeight w:val="293"/>
          <w:jc w:val="center"/>
        </w:trPr>
        <w:tc>
          <w:tcPr>
            <w:tcW w:w="1069" w:type="pct"/>
            <w:vAlign w:val="center"/>
          </w:tcPr>
          <w:p w14:paraId="412CD0E9" w14:textId="77777777" w:rsidR="00E5136E" w:rsidRPr="00881CE4" w:rsidRDefault="00E5136E" w:rsidP="002E7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E4">
              <w:rPr>
                <w:rFonts w:ascii="Times New Roman" w:hAnsi="Times New Roman" w:cs="Times New Roman"/>
                <w:sz w:val="18"/>
                <w:szCs w:val="18"/>
              </w:rPr>
              <w:t>Only PE</w:t>
            </w:r>
          </w:p>
        </w:tc>
        <w:tc>
          <w:tcPr>
            <w:tcW w:w="786" w:type="pct"/>
            <w:vAlign w:val="center"/>
          </w:tcPr>
          <w:p w14:paraId="6F576198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(3.3%)</w:t>
            </w:r>
          </w:p>
        </w:tc>
        <w:tc>
          <w:tcPr>
            <w:tcW w:w="786" w:type="pct"/>
            <w:vAlign w:val="center"/>
          </w:tcPr>
          <w:p w14:paraId="0647F417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6" w:type="pct"/>
            <w:vAlign w:val="center"/>
          </w:tcPr>
          <w:p w14:paraId="116BD12D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6" w:type="pct"/>
            <w:vAlign w:val="center"/>
          </w:tcPr>
          <w:p w14:paraId="70447560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6" w:type="pct"/>
            <w:vAlign w:val="center"/>
          </w:tcPr>
          <w:p w14:paraId="0D57CF67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(33.3%)</w:t>
            </w:r>
          </w:p>
        </w:tc>
      </w:tr>
      <w:tr w:rsidR="00E5136E" w14:paraId="496A879D" w14:textId="77777777" w:rsidTr="002E7EDF">
        <w:trPr>
          <w:trHeight w:val="293"/>
          <w:jc w:val="center"/>
        </w:trPr>
        <w:tc>
          <w:tcPr>
            <w:tcW w:w="1069" w:type="pct"/>
            <w:vAlign w:val="center"/>
          </w:tcPr>
          <w:p w14:paraId="5E3E1AA0" w14:textId="77777777" w:rsidR="00E5136E" w:rsidRPr="00881CE4" w:rsidRDefault="00E5136E" w:rsidP="002E7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E4">
              <w:rPr>
                <w:rFonts w:ascii="Times New Roman" w:hAnsi="Times New Roman" w:cs="Times New Roman"/>
                <w:sz w:val="18"/>
                <w:szCs w:val="18"/>
              </w:rPr>
              <w:t>Steroid+IVIG</w:t>
            </w:r>
          </w:p>
        </w:tc>
        <w:tc>
          <w:tcPr>
            <w:tcW w:w="786" w:type="pct"/>
            <w:vAlign w:val="center"/>
          </w:tcPr>
          <w:p w14:paraId="0F904212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(10%)</w:t>
            </w:r>
          </w:p>
        </w:tc>
        <w:tc>
          <w:tcPr>
            <w:tcW w:w="786" w:type="pct"/>
            <w:vAlign w:val="center"/>
          </w:tcPr>
          <w:p w14:paraId="2C436D21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(5.3%)</w:t>
            </w:r>
          </w:p>
        </w:tc>
        <w:tc>
          <w:tcPr>
            <w:tcW w:w="786" w:type="pct"/>
            <w:vAlign w:val="center"/>
          </w:tcPr>
          <w:p w14:paraId="31BE547E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(16.7%)</w:t>
            </w:r>
          </w:p>
        </w:tc>
        <w:tc>
          <w:tcPr>
            <w:tcW w:w="786" w:type="pct"/>
            <w:vAlign w:val="center"/>
          </w:tcPr>
          <w:p w14:paraId="6DBC46E1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6" w:type="pct"/>
            <w:vAlign w:val="center"/>
          </w:tcPr>
          <w:p w14:paraId="6AF80F29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(66.7%)</w:t>
            </w:r>
          </w:p>
        </w:tc>
      </w:tr>
      <w:tr w:rsidR="00E5136E" w14:paraId="4BBA8387" w14:textId="77777777" w:rsidTr="002E7EDF">
        <w:trPr>
          <w:trHeight w:val="293"/>
          <w:jc w:val="center"/>
        </w:trPr>
        <w:tc>
          <w:tcPr>
            <w:tcW w:w="1069" w:type="pct"/>
            <w:vAlign w:val="center"/>
          </w:tcPr>
          <w:p w14:paraId="16E16549" w14:textId="77777777" w:rsidR="00E5136E" w:rsidRPr="00881CE4" w:rsidRDefault="00E5136E" w:rsidP="002E7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E4">
              <w:rPr>
                <w:rFonts w:ascii="Times New Roman" w:hAnsi="Times New Roman" w:cs="Times New Roman"/>
                <w:sz w:val="18"/>
                <w:szCs w:val="18"/>
              </w:rPr>
              <w:t>Steroid+PE</w:t>
            </w:r>
          </w:p>
        </w:tc>
        <w:tc>
          <w:tcPr>
            <w:tcW w:w="786" w:type="pct"/>
            <w:vAlign w:val="center"/>
          </w:tcPr>
          <w:p w14:paraId="5FF74D6D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(40%)</w:t>
            </w:r>
          </w:p>
        </w:tc>
        <w:tc>
          <w:tcPr>
            <w:tcW w:w="786" w:type="pct"/>
            <w:vAlign w:val="center"/>
          </w:tcPr>
          <w:p w14:paraId="2D62395F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(36.8%)</w:t>
            </w:r>
          </w:p>
        </w:tc>
        <w:tc>
          <w:tcPr>
            <w:tcW w:w="786" w:type="pct"/>
            <w:vAlign w:val="center"/>
          </w:tcPr>
          <w:p w14:paraId="2C3FC522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(50%)</w:t>
            </w:r>
          </w:p>
        </w:tc>
        <w:tc>
          <w:tcPr>
            <w:tcW w:w="786" w:type="pct"/>
            <w:vAlign w:val="center"/>
          </w:tcPr>
          <w:p w14:paraId="257A781A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(66.7%)</w:t>
            </w:r>
          </w:p>
        </w:tc>
        <w:tc>
          <w:tcPr>
            <w:tcW w:w="786" w:type="pct"/>
            <w:vAlign w:val="center"/>
          </w:tcPr>
          <w:p w14:paraId="665E539C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5136E" w14:paraId="6E9E453D" w14:textId="77777777" w:rsidTr="002E7EDF">
        <w:trPr>
          <w:trHeight w:val="293"/>
          <w:jc w:val="center"/>
        </w:trPr>
        <w:tc>
          <w:tcPr>
            <w:tcW w:w="1069" w:type="pct"/>
            <w:vAlign w:val="center"/>
          </w:tcPr>
          <w:p w14:paraId="4D54B58C" w14:textId="77777777" w:rsidR="00E5136E" w:rsidRPr="00881CE4" w:rsidRDefault="00E5136E" w:rsidP="002E7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E4">
              <w:rPr>
                <w:rFonts w:ascii="Times New Roman" w:hAnsi="Times New Roman" w:cs="Times New Roman"/>
                <w:sz w:val="18"/>
                <w:szCs w:val="18"/>
              </w:rPr>
              <w:t>Steroid+IVIG+PE</w:t>
            </w:r>
          </w:p>
        </w:tc>
        <w:tc>
          <w:tcPr>
            <w:tcW w:w="786" w:type="pct"/>
            <w:vAlign w:val="center"/>
          </w:tcPr>
          <w:p w14:paraId="45C59E17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(13.3%)</w:t>
            </w:r>
          </w:p>
        </w:tc>
        <w:tc>
          <w:tcPr>
            <w:tcW w:w="786" w:type="pct"/>
            <w:vAlign w:val="center"/>
          </w:tcPr>
          <w:p w14:paraId="494EB737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(15.8%)</w:t>
            </w:r>
          </w:p>
        </w:tc>
        <w:tc>
          <w:tcPr>
            <w:tcW w:w="786" w:type="pct"/>
            <w:vAlign w:val="center"/>
          </w:tcPr>
          <w:p w14:paraId="6BD7912B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(16.7%)</w:t>
            </w:r>
          </w:p>
        </w:tc>
        <w:tc>
          <w:tcPr>
            <w:tcW w:w="786" w:type="pct"/>
            <w:vAlign w:val="center"/>
          </w:tcPr>
          <w:p w14:paraId="47E916CE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6" w:type="pct"/>
            <w:vAlign w:val="center"/>
          </w:tcPr>
          <w:p w14:paraId="541CC429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5136E" w14:paraId="6D1875BD" w14:textId="77777777" w:rsidTr="002E7EDF">
        <w:trPr>
          <w:trHeight w:val="293"/>
          <w:jc w:val="center"/>
        </w:trPr>
        <w:tc>
          <w:tcPr>
            <w:tcW w:w="1069" w:type="pct"/>
            <w:vAlign w:val="center"/>
          </w:tcPr>
          <w:p w14:paraId="48D32806" w14:textId="77777777" w:rsidR="00E5136E" w:rsidRPr="00DB4A49" w:rsidRDefault="00E5136E" w:rsidP="002E7E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Second-line therapy</w:t>
            </w:r>
          </w:p>
        </w:tc>
        <w:tc>
          <w:tcPr>
            <w:tcW w:w="786" w:type="pct"/>
            <w:vAlign w:val="center"/>
          </w:tcPr>
          <w:p w14:paraId="67B3598D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(13.3%)</w:t>
            </w:r>
          </w:p>
        </w:tc>
        <w:tc>
          <w:tcPr>
            <w:tcW w:w="786" w:type="pct"/>
            <w:vAlign w:val="center"/>
          </w:tcPr>
          <w:p w14:paraId="667F5B39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(21.1%)</w:t>
            </w:r>
          </w:p>
        </w:tc>
        <w:tc>
          <w:tcPr>
            <w:tcW w:w="786" w:type="pct"/>
            <w:vAlign w:val="center"/>
          </w:tcPr>
          <w:p w14:paraId="3EDB9437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6" w:type="pct"/>
            <w:vAlign w:val="center"/>
          </w:tcPr>
          <w:p w14:paraId="08D1DB26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6" w:type="pct"/>
            <w:vAlign w:val="center"/>
          </w:tcPr>
          <w:p w14:paraId="75D0FA1F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5136E" w14:paraId="2E4D6CD8" w14:textId="77777777" w:rsidTr="002E7EDF">
        <w:trPr>
          <w:trHeight w:val="293"/>
          <w:jc w:val="center"/>
        </w:trPr>
        <w:tc>
          <w:tcPr>
            <w:tcW w:w="1069" w:type="pct"/>
            <w:vAlign w:val="center"/>
          </w:tcPr>
          <w:p w14:paraId="5E69C4E0" w14:textId="77777777" w:rsidR="00E5136E" w:rsidRPr="00881CE4" w:rsidRDefault="00E5136E" w:rsidP="002E7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E4">
              <w:rPr>
                <w:rFonts w:ascii="Times New Roman" w:hAnsi="Times New Roman" w:cs="Times New Roman"/>
                <w:sz w:val="18"/>
                <w:szCs w:val="18"/>
              </w:rPr>
              <w:t>Azathioprin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786" w:type="pct"/>
            <w:vAlign w:val="center"/>
          </w:tcPr>
          <w:p w14:paraId="1AB2B0E6" w14:textId="77777777" w:rsidR="00E5136E" w:rsidRDefault="00E5136E" w:rsidP="002E7EDF">
            <w:pPr>
              <w:jc w:val="center"/>
            </w:pPr>
            <w:r w:rsidRPr="002174E4">
              <w:rPr>
                <w:rFonts w:ascii="Times New Roman" w:hAnsi="Times New Roman" w:cs="Times New Roman"/>
                <w:sz w:val="18"/>
                <w:szCs w:val="18"/>
              </w:rPr>
              <w:t>1 (3.3%)</w:t>
            </w:r>
          </w:p>
        </w:tc>
        <w:tc>
          <w:tcPr>
            <w:tcW w:w="786" w:type="pct"/>
            <w:vAlign w:val="center"/>
          </w:tcPr>
          <w:p w14:paraId="54393421" w14:textId="77777777" w:rsidR="00E5136E" w:rsidRDefault="00E5136E" w:rsidP="002E7EDF">
            <w:pPr>
              <w:jc w:val="center"/>
            </w:pPr>
            <w:r w:rsidRPr="002A2278">
              <w:rPr>
                <w:rFonts w:ascii="Times New Roman" w:hAnsi="Times New Roman" w:cs="Times New Roman"/>
                <w:sz w:val="18"/>
                <w:szCs w:val="18"/>
              </w:rPr>
              <w:t>1 (5.3%)</w:t>
            </w:r>
          </w:p>
        </w:tc>
        <w:tc>
          <w:tcPr>
            <w:tcW w:w="786" w:type="pct"/>
            <w:vAlign w:val="center"/>
          </w:tcPr>
          <w:p w14:paraId="3191C841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6" w:type="pct"/>
            <w:vAlign w:val="center"/>
          </w:tcPr>
          <w:p w14:paraId="40BC3F87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6" w:type="pct"/>
            <w:vAlign w:val="center"/>
          </w:tcPr>
          <w:p w14:paraId="10DDF6B0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5136E" w14:paraId="588DFCCA" w14:textId="77777777" w:rsidTr="002E7EDF">
        <w:trPr>
          <w:trHeight w:val="293"/>
          <w:jc w:val="center"/>
        </w:trPr>
        <w:tc>
          <w:tcPr>
            <w:tcW w:w="1069" w:type="pct"/>
            <w:vAlign w:val="center"/>
          </w:tcPr>
          <w:p w14:paraId="6B556911" w14:textId="77777777" w:rsidR="00E5136E" w:rsidRPr="00881CE4" w:rsidRDefault="00E5136E" w:rsidP="002E7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E4">
              <w:rPr>
                <w:rFonts w:ascii="Times New Roman" w:hAnsi="Times New Roman" w:cs="Times New Roman"/>
                <w:sz w:val="18"/>
                <w:szCs w:val="18"/>
              </w:rPr>
              <w:t>Rituximab</w:t>
            </w:r>
          </w:p>
        </w:tc>
        <w:tc>
          <w:tcPr>
            <w:tcW w:w="786" w:type="pct"/>
            <w:vAlign w:val="center"/>
          </w:tcPr>
          <w:p w14:paraId="46AC9FC5" w14:textId="77777777" w:rsidR="00E5136E" w:rsidRDefault="00E5136E" w:rsidP="002E7EDF">
            <w:pPr>
              <w:jc w:val="center"/>
            </w:pPr>
            <w:r w:rsidRPr="002174E4">
              <w:rPr>
                <w:rFonts w:ascii="Times New Roman" w:hAnsi="Times New Roman" w:cs="Times New Roman"/>
                <w:sz w:val="18"/>
                <w:szCs w:val="18"/>
              </w:rPr>
              <w:t>1 (3.3%)</w:t>
            </w:r>
          </w:p>
        </w:tc>
        <w:tc>
          <w:tcPr>
            <w:tcW w:w="786" w:type="pct"/>
            <w:vAlign w:val="center"/>
          </w:tcPr>
          <w:p w14:paraId="677A264D" w14:textId="77777777" w:rsidR="00E5136E" w:rsidRDefault="00E5136E" w:rsidP="002E7EDF">
            <w:pPr>
              <w:jc w:val="center"/>
            </w:pPr>
            <w:r w:rsidRPr="002A2278">
              <w:rPr>
                <w:rFonts w:ascii="Times New Roman" w:hAnsi="Times New Roman" w:cs="Times New Roman"/>
                <w:sz w:val="18"/>
                <w:szCs w:val="18"/>
              </w:rPr>
              <w:t>1 (5.3%)</w:t>
            </w:r>
          </w:p>
        </w:tc>
        <w:tc>
          <w:tcPr>
            <w:tcW w:w="786" w:type="pct"/>
            <w:vAlign w:val="center"/>
          </w:tcPr>
          <w:p w14:paraId="541C3ABA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6" w:type="pct"/>
            <w:vAlign w:val="center"/>
          </w:tcPr>
          <w:p w14:paraId="5A05DAD8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6" w:type="pct"/>
            <w:vAlign w:val="center"/>
          </w:tcPr>
          <w:p w14:paraId="2DA9722D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5136E" w14:paraId="1BDA88F5" w14:textId="77777777" w:rsidTr="002E7EDF">
        <w:trPr>
          <w:trHeight w:val="293"/>
          <w:jc w:val="center"/>
        </w:trPr>
        <w:tc>
          <w:tcPr>
            <w:tcW w:w="1069" w:type="pct"/>
            <w:vAlign w:val="center"/>
          </w:tcPr>
          <w:p w14:paraId="5A27C66B" w14:textId="77777777" w:rsidR="00E5136E" w:rsidRPr="00881CE4" w:rsidRDefault="00E5136E" w:rsidP="002E7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E4">
              <w:rPr>
                <w:rFonts w:ascii="Times New Roman" w:hAnsi="Times New Roman" w:cs="Times New Roman"/>
                <w:sz w:val="18"/>
                <w:szCs w:val="18"/>
              </w:rPr>
              <w:t>Azathioprin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81CE4">
              <w:rPr>
                <w:rFonts w:ascii="Times New Roman" w:hAnsi="Times New Roman" w:cs="Times New Roman"/>
                <w:sz w:val="18"/>
                <w:szCs w:val="18"/>
              </w:rPr>
              <w:t>+Rituximab</w:t>
            </w:r>
          </w:p>
        </w:tc>
        <w:tc>
          <w:tcPr>
            <w:tcW w:w="786" w:type="pct"/>
            <w:vAlign w:val="center"/>
          </w:tcPr>
          <w:p w14:paraId="42F3EC6F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(6.7%)</w:t>
            </w:r>
          </w:p>
        </w:tc>
        <w:tc>
          <w:tcPr>
            <w:tcW w:w="786" w:type="pct"/>
            <w:vAlign w:val="center"/>
          </w:tcPr>
          <w:p w14:paraId="22C237F1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(10.5%)</w:t>
            </w:r>
          </w:p>
        </w:tc>
        <w:tc>
          <w:tcPr>
            <w:tcW w:w="786" w:type="pct"/>
            <w:vAlign w:val="center"/>
          </w:tcPr>
          <w:p w14:paraId="0FE8D552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6" w:type="pct"/>
            <w:vAlign w:val="center"/>
          </w:tcPr>
          <w:p w14:paraId="724C6A2D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6" w:type="pct"/>
            <w:vAlign w:val="center"/>
          </w:tcPr>
          <w:p w14:paraId="789233CF" w14:textId="77777777" w:rsidR="00E5136E" w:rsidRPr="00DB4A49" w:rsidRDefault="00E5136E" w:rsidP="002E7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29C4E31E" w14:textId="77777777" w:rsidR="00E5136E" w:rsidRPr="00DB4A49" w:rsidRDefault="00E5136E" w:rsidP="00E5136E">
      <w:pPr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DB4A49">
        <w:rPr>
          <w:rFonts w:ascii="Times New Roman" w:hAnsi="Times New Roman" w:cs="Times New Roman"/>
          <w:i/>
          <w:sz w:val="18"/>
          <w:szCs w:val="18"/>
          <w:lang w:val="en-US"/>
        </w:rPr>
        <w:t xml:space="preserve">NMDAR: N-methyl-D-aspartate receptor; LGI1: leucine-rich, glioma inactivated 1; GABABR: γ-aminobutyric acid receptor-B; Caspr2: </w:t>
      </w:r>
      <w:proofErr w:type="spellStart"/>
      <w:r w:rsidRPr="00DB4A49">
        <w:rPr>
          <w:rFonts w:ascii="Times New Roman" w:hAnsi="Times New Roman" w:cs="Times New Roman"/>
          <w:i/>
          <w:sz w:val="18"/>
          <w:szCs w:val="18"/>
          <w:lang w:val="en-US"/>
        </w:rPr>
        <w:t>cont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>actin</w:t>
      </w:r>
      <w:proofErr w:type="spellEnd"/>
      <w:r>
        <w:rPr>
          <w:rFonts w:ascii="Times New Roman" w:hAnsi="Times New Roman" w:cs="Times New Roman"/>
          <w:i/>
          <w:sz w:val="18"/>
          <w:szCs w:val="18"/>
          <w:lang w:val="en-US"/>
        </w:rPr>
        <w:t>-associated protein-like 2; PE: plasmapheresis; IVIG: intravenous immunoglobulin.</w:t>
      </w:r>
    </w:p>
    <w:p w14:paraId="0149ADA6" w14:textId="77777777" w:rsidR="00E5136E" w:rsidRDefault="00E5136E" w:rsidP="00E5136E"/>
    <w:p w14:paraId="37C97D49" w14:textId="4A1CD96C" w:rsidR="00B77F5D" w:rsidRPr="00E5136E" w:rsidRDefault="00B77F5D" w:rsidP="00B77F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77F5D" w:rsidRPr="00E5136E" w:rsidSect="006743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350"/>
    <w:rsid w:val="00000C51"/>
    <w:rsid w:val="00013C89"/>
    <w:rsid w:val="00072F73"/>
    <w:rsid w:val="00190495"/>
    <w:rsid w:val="00210B33"/>
    <w:rsid w:val="002A40A4"/>
    <w:rsid w:val="002B782F"/>
    <w:rsid w:val="003F2350"/>
    <w:rsid w:val="00423DD7"/>
    <w:rsid w:val="00483090"/>
    <w:rsid w:val="00483139"/>
    <w:rsid w:val="004D24FB"/>
    <w:rsid w:val="004F5269"/>
    <w:rsid w:val="00532C10"/>
    <w:rsid w:val="005822F0"/>
    <w:rsid w:val="00605921"/>
    <w:rsid w:val="00652CC5"/>
    <w:rsid w:val="00656AC0"/>
    <w:rsid w:val="00674350"/>
    <w:rsid w:val="006C2528"/>
    <w:rsid w:val="006D763F"/>
    <w:rsid w:val="006F0E72"/>
    <w:rsid w:val="00765670"/>
    <w:rsid w:val="00782EB2"/>
    <w:rsid w:val="00790A3D"/>
    <w:rsid w:val="0079210B"/>
    <w:rsid w:val="0081247E"/>
    <w:rsid w:val="00850C8A"/>
    <w:rsid w:val="008B711A"/>
    <w:rsid w:val="008C2605"/>
    <w:rsid w:val="009309FD"/>
    <w:rsid w:val="009654B4"/>
    <w:rsid w:val="009B4916"/>
    <w:rsid w:val="009E7A55"/>
    <w:rsid w:val="00A009E3"/>
    <w:rsid w:val="00A271CA"/>
    <w:rsid w:val="00A450D8"/>
    <w:rsid w:val="00AA1EA7"/>
    <w:rsid w:val="00B510A0"/>
    <w:rsid w:val="00B53D1B"/>
    <w:rsid w:val="00B7197D"/>
    <w:rsid w:val="00B72033"/>
    <w:rsid w:val="00B77F5D"/>
    <w:rsid w:val="00C320B4"/>
    <w:rsid w:val="00D3636D"/>
    <w:rsid w:val="00D46A64"/>
    <w:rsid w:val="00D55B85"/>
    <w:rsid w:val="00DD082F"/>
    <w:rsid w:val="00E122C9"/>
    <w:rsid w:val="00E5136E"/>
    <w:rsid w:val="00E703FF"/>
    <w:rsid w:val="00ED4986"/>
    <w:rsid w:val="00F4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C627AB"/>
  <w15:chartTrackingRefBased/>
  <w15:docId w15:val="{53448BD5-B025-4BB0-AA92-8208A96F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2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6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6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6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2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1105</Words>
  <Characters>6302</Characters>
  <Application>Microsoft Office Word</Application>
  <DocSecurity>0</DocSecurity>
  <Lines>52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Zsófia</dc:creator>
  <cp:keywords/>
  <dc:description/>
  <cp:lastModifiedBy>Ana Parra Munoz</cp:lastModifiedBy>
  <cp:revision>12</cp:revision>
  <dcterms:created xsi:type="dcterms:W3CDTF">2021-01-15T11:04:00Z</dcterms:created>
  <dcterms:modified xsi:type="dcterms:W3CDTF">2021-02-16T11:38:00Z</dcterms:modified>
</cp:coreProperties>
</file>